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C3CA56" w14:textId="08A8344C" w:rsidR="006507E6" w:rsidRPr="006507E6" w:rsidRDefault="006507E6" w:rsidP="006507E6">
      <w:pPr>
        <w:rPr>
          <w:rFonts w:eastAsiaTheme="minorHAnsi"/>
          <w:sz w:val="22"/>
          <w:szCs w:val="22"/>
          <w:lang w:eastAsia="en-US"/>
        </w:rPr>
      </w:pPr>
      <w:bookmarkStart w:id="0" w:name="_Hlk146616842"/>
      <w:r w:rsidRPr="006507E6">
        <w:rPr>
          <w:rFonts w:eastAsiaTheme="minorHAnsi"/>
          <w:sz w:val="22"/>
          <w:szCs w:val="22"/>
          <w:lang w:eastAsia="en-US"/>
        </w:rPr>
        <w:t>Принят</w:t>
      </w:r>
      <w:r w:rsidR="00AE170A">
        <w:rPr>
          <w:rFonts w:eastAsiaTheme="minorHAnsi"/>
          <w:sz w:val="22"/>
          <w:szCs w:val="22"/>
          <w:lang w:eastAsia="en-US"/>
        </w:rPr>
        <w:t>о</w:t>
      </w:r>
      <w:r w:rsidRPr="006507E6">
        <w:rPr>
          <w:rFonts w:eastAsiaTheme="minorHAnsi"/>
          <w:sz w:val="22"/>
          <w:szCs w:val="22"/>
          <w:lang w:eastAsia="en-US"/>
        </w:rPr>
        <w:t xml:space="preserve">                                                                                                 Утверждаю:</w:t>
      </w:r>
    </w:p>
    <w:p w14:paraId="0336186B" w14:textId="5144ED6F" w:rsidR="006507E6" w:rsidRPr="006507E6" w:rsidRDefault="006507E6" w:rsidP="006507E6">
      <w:pPr>
        <w:rPr>
          <w:rFonts w:eastAsiaTheme="minorHAnsi"/>
          <w:sz w:val="22"/>
          <w:szCs w:val="22"/>
          <w:lang w:eastAsia="en-US"/>
        </w:rPr>
      </w:pPr>
      <w:r w:rsidRPr="006507E6">
        <w:rPr>
          <w:rFonts w:eastAsiaTheme="minorHAnsi"/>
          <w:sz w:val="22"/>
          <w:szCs w:val="22"/>
          <w:lang w:eastAsia="en-US"/>
        </w:rPr>
        <w:t xml:space="preserve">на педагогическом совете                                                                    заведующая МБДОУ д/с № </w:t>
      </w:r>
      <w:r w:rsidR="00442074">
        <w:rPr>
          <w:rFonts w:eastAsiaTheme="minorHAnsi"/>
          <w:sz w:val="22"/>
          <w:szCs w:val="22"/>
          <w:lang w:eastAsia="en-US"/>
        </w:rPr>
        <w:t>210</w:t>
      </w:r>
    </w:p>
    <w:p w14:paraId="4D5365CF" w14:textId="12EF41C1" w:rsidR="006507E6" w:rsidRPr="006507E6" w:rsidRDefault="00680BC1" w:rsidP="006507E6">
      <w:pPr>
        <w:rPr>
          <w:rFonts w:eastAsiaTheme="minorHAnsi"/>
          <w:sz w:val="22"/>
          <w:szCs w:val="22"/>
          <w:lang w:eastAsia="en-US"/>
        </w:rPr>
      </w:pPr>
      <w:r>
        <w:rPr>
          <w:rFonts w:eastAsiaTheme="minorHAnsi"/>
          <w:sz w:val="22"/>
          <w:szCs w:val="22"/>
          <w:lang w:eastAsia="en-US"/>
        </w:rPr>
        <w:t>протокол №1</w:t>
      </w:r>
      <w:r w:rsidR="006507E6" w:rsidRPr="006507E6">
        <w:rPr>
          <w:rFonts w:eastAsiaTheme="minorHAnsi"/>
          <w:sz w:val="22"/>
          <w:szCs w:val="22"/>
          <w:lang w:eastAsia="en-US"/>
        </w:rPr>
        <w:t xml:space="preserve"> от </w:t>
      </w:r>
      <w:r>
        <w:rPr>
          <w:rFonts w:eastAsiaTheme="minorHAnsi"/>
          <w:sz w:val="22"/>
          <w:szCs w:val="22"/>
          <w:lang w:eastAsia="en-US"/>
        </w:rPr>
        <w:t>«29» августа</w:t>
      </w:r>
      <w:r w:rsidR="006507E6" w:rsidRPr="006507E6">
        <w:rPr>
          <w:rFonts w:eastAsiaTheme="minorHAnsi"/>
          <w:sz w:val="22"/>
          <w:szCs w:val="22"/>
          <w:lang w:eastAsia="en-US"/>
        </w:rPr>
        <w:t>20</w:t>
      </w:r>
      <w:r w:rsidR="00442074">
        <w:rPr>
          <w:rFonts w:eastAsiaTheme="minorHAnsi"/>
          <w:sz w:val="22"/>
          <w:szCs w:val="22"/>
          <w:lang w:eastAsia="en-US"/>
        </w:rPr>
        <w:t>2</w:t>
      </w:r>
      <w:r w:rsidR="00B20443">
        <w:rPr>
          <w:rFonts w:eastAsiaTheme="minorHAnsi"/>
          <w:sz w:val="22"/>
          <w:szCs w:val="22"/>
          <w:lang w:eastAsia="en-US"/>
        </w:rPr>
        <w:t>4</w:t>
      </w:r>
      <w:r w:rsidR="006507E6" w:rsidRPr="006507E6">
        <w:rPr>
          <w:rFonts w:eastAsiaTheme="minorHAnsi"/>
          <w:sz w:val="22"/>
          <w:szCs w:val="22"/>
          <w:lang w:eastAsia="en-US"/>
        </w:rPr>
        <w:t xml:space="preserve">г.                   </w:t>
      </w:r>
      <w:r>
        <w:rPr>
          <w:rFonts w:eastAsiaTheme="minorHAnsi"/>
          <w:sz w:val="22"/>
          <w:szCs w:val="22"/>
          <w:lang w:eastAsia="en-US"/>
        </w:rPr>
        <w:t xml:space="preserve">                                                      </w:t>
      </w:r>
      <w:r w:rsidR="00442074">
        <w:rPr>
          <w:rFonts w:eastAsiaTheme="minorHAnsi"/>
          <w:sz w:val="22"/>
          <w:szCs w:val="22"/>
          <w:lang w:eastAsia="en-US"/>
        </w:rPr>
        <w:t>Е.Н. Михайловская</w:t>
      </w:r>
    </w:p>
    <w:p w14:paraId="1375A519" w14:textId="176FB1D4" w:rsidR="006507E6" w:rsidRPr="006507E6" w:rsidRDefault="006507E6" w:rsidP="006507E6">
      <w:pPr>
        <w:rPr>
          <w:rFonts w:eastAsiaTheme="minorHAnsi"/>
          <w:sz w:val="22"/>
          <w:szCs w:val="22"/>
          <w:lang w:eastAsia="en-US"/>
        </w:rPr>
      </w:pPr>
      <w:r w:rsidRPr="006507E6">
        <w:rPr>
          <w:rFonts w:eastAsiaTheme="minorHAnsi"/>
          <w:sz w:val="22"/>
          <w:szCs w:val="22"/>
          <w:lang w:eastAsia="en-US"/>
        </w:rPr>
        <w:t xml:space="preserve">                                                                           </w:t>
      </w:r>
      <w:r w:rsidR="00680BC1">
        <w:rPr>
          <w:rFonts w:eastAsiaTheme="minorHAnsi"/>
          <w:sz w:val="22"/>
          <w:szCs w:val="22"/>
          <w:lang w:eastAsia="en-US"/>
        </w:rPr>
        <w:t xml:space="preserve">                  Приказ № 163 от «30» августа </w:t>
      </w:r>
      <w:r w:rsidRPr="006507E6">
        <w:rPr>
          <w:rFonts w:eastAsiaTheme="minorHAnsi"/>
          <w:sz w:val="22"/>
          <w:szCs w:val="22"/>
          <w:lang w:eastAsia="en-US"/>
        </w:rPr>
        <w:t>20</w:t>
      </w:r>
      <w:r w:rsidR="00442074">
        <w:rPr>
          <w:rFonts w:eastAsiaTheme="minorHAnsi"/>
          <w:sz w:val="22"/>
          <w:szCs w:val="22"/>
          <w:lang w:eastAsia="en-US"/>
        </w:rPr>
        <w:t>2</w:t>
      </w:r>
      <w:r w:rsidR="00411513">
        <w:rPr>
          <w:rFonts w:eastAsiaTheme="minorHAnsi"/>
          <w:sz w:val="22"/>
          <w:szCs w:val="22"/>
          <w:lang w:eastAsia="en-US"/>
        </w:rPr>
        <w:t>4</w:t>
      </w:r>
      <w:r w:rsidRPr="006507E6">
        <w:rPr>
          <w:rFonts w:eastAsiaTheme="minorHAnsi"/>
          <w:sz w:val="22"/>
          <w:szCs w:val="22"/>
          <w:lang w:eastAsia="en-US"/>
        </w:rPr>
        <w:t>г.</w:t>
      </w:r>
    </w:p>
    <w:p w14:paraId="234B73F8" w14:textId="77777777" w:rsidR="006507E6" w:rsidRPr="006507E6" w:rsidRDefault="006507E6" w:rsidP="006507E6">
      <w:pPr>
        <w:spacing w:after="200" w:line="276" w:lineRule="auto"/>
        <w:rPr>
          <w:rFonts w:eastAsiaTheme="minorHAnsi"/>
          <w:sz w:val="22"/>
          <w:szCs w:val="22"/>
          <w:lang w:eastAsia="en-US"/>
        </w:rPr>
      </w:pPr>
    </w:p>
    <w:p w14:paraId="20ACBA4D" w14:textId="77777777" w:rsidR="006507E6" w:rsidRPr="006507E6" w:rsidRDefault="006507E6" w:rsidP="006507E6">
      <w:pPr>
        <w:spacing w:after="200" w:line="276" w:lineRule="auto"/>
        <w:rPr>
          <w:rFonts w:eastAsiaTheme="minorHAnsi"/>
          <w:sz w:val="22"/>
          <w:szCs w:val="22"/>
          <w:lang w:eastAsia="en-US"/>
        </w:rPr>
      </w:pPr>
    </w:p>
    <w:p w14:paraId="1D73E135" w14:textId="77777777" w:rsidR="006507E6" w:rsidRPr="006507E6" w:rsidRDefault="006507E6" w:rsidP="006507E6">
      <w:pPr>
        <w:spacing w:after="200" w:line="276" w:lineRule="auto"/>
        <w:rPr>
          <w:rFonts w:eastAsiaTheme="minorHAnsi"/>
          <w:sz w:val="22"/>
          <w:szCs w:val="22"/>
          <w:lang w:eastAsia="en-US"/>
        </w:rPr>
      </w:pPr>
    </w:p>
    <w:p w14:paraId="019381CE" w14:textId="77777777" w:rsidR="006507E6" w:rsidRPr="006507E6" w:rsidRDefault="006507E6" w:rsidP="006507E6">
      <w:pPr>
        <w:jc w:val="center"/>
        <w:rPr>
          <w:rFonts w:eastAsiaTheme="minorHAnsi"/>
          <w:b/>
          <w:sz w:val="28"/>
          <w:szCs w:val="28"/>
          <w:lang w:eastAsia="en-US"/>
        </w:rPr>
      </w:pPr>
    </w:p>
    <w:p w14:paraId="12E75D42" w14:textId="77777777" w:rsidR="006507E6" w:rsidRPr="006507E6" w:rsidRDefault="006507E6" w:rsidP="006507E6">
      <w:pPr>
        <w:jc w:val="center"/>
        <w:rPr>
          <w:rFonts w:eastAsiaTheme="minorHAnsi"/>
          <w:b/>
          <w:sz w:val="28"/>
          <w:szCs w:val="28"/>
          <w:lang w:eastAsia="en-US"/>
        </w:rPr>
      </w:pPr>
    </w:p>
    <w:p w14:paraId="50F160E7" w14:textId="77777777" w:rsidR="006507E6" w:rsidRPr="006507E6" w:rsidRDefault="006507E6" w:rsidP="006507E6">
      <w:pPr>
        <w:spacing w:after="200" w:line="276" w:lineRule="auto"/>
        <w:jc w:val="center"/>
        <w:rPr>
          <w:b/>
          <w:sz w:val="28"/>
        </w:rPr>
      </w:pPr>
      <w:r w:rsidRPr="006507E6">
        <w:rPr>
          <w:b/>
          <w:sz w:val="28"/>
        </w:rPr>
        <w:t xml:space="preserve">РАБОЧАЯ ПРОГРАММА </w:t>
      </w:r>
    </w:p>
    <w:p w14:paraId="571F5E89" w14:textId="1F3BDAC4" w:rsidR="006507E6" w:rsidRPr="006507E6" w:rsidRDefault="00680BC1" w:rsidP="006507E6">
      <w:pPr>
        <w:spacing w:after="200" w:line="276" w:lineRule="auto"/>
        <w:jc w:val="center"/>
        <w:rPr>
          <w:rFonts w:eastAsiaTheme="minorHAnsi"/>
          <w:b/>
          <w:sz w:val="28"/>
          <w:szCs w:val="28"/>
          <w:lang w:eastAsia="en-US"/>
        </w:rPr>
      </w:pPr>
      <w:r>
        <w:rPr>
          <w:rFonts w:eastAsiaTheme="minorHAnsi"/>
          <w:b/>
          <w:sz w:val="28"/>
          <w:szCs w:val="28"/>
          <w:lang w:eastAsia="en-US"/>
        </w:rPr>
        <w:t>(</w:t>
      </w:r>
      <w:r w:rsidR="006507E6" w:rsidRPr="006507E6">
        <w:rPr>
          <w:rFonts w:eastAsiaTheme="minorHAnsi"/>
          <w:b/>
          <w:sz w:val="28"/>
          <w:szCs w:val="28"/>
          <w:lang w:eastAsia="en-US"/>
        </w:rPr>
        <w:t xml:space="preserve">Образовательная область </w:t>
      </w:r>
      <w:proofErr w:type="gramStart"/>
      <w:r w:rsidR="006507E6" w:rsidRPr="006507E6">
        <w:rPr>
          <w:rFonts w:eastAsiaTheme="minorHAnsi"/>
          <w:b/>
          <w:sz w:val="28"/>
          <w:szCs w:val="28"/>
          <w:lang w:eastAsia="en-US"/>
        </w:rPr>
        <w:t>« Речевое</w:t>
      </w:r>
      <w:proofErr w:type="gramEnd"/>
      <w:r w:rsidR="006507E6" w:rsidRPr="006507E6">
        <w:rPr>
          <w:rFonts w:eastAsiaTheme="minorHAnsi"/>
          <w:b/>
          <w:sz w:val="28"/>
          <w:szCs w:val="28"/>
          <w:lang w:eastAsia="en-US"/>
        </w:rPr>
        <w:t xml:space="preserve"> развитие»)</w:t>
      </w:r>
    </w:p>
    <w:p w14:paraId="697AA368" w14:textId="7B35C55D" w:rsidR="006507E6" w:rsidRPr="006507E6" w:rsidRDefault="006507E6" w:rsidP="006507E6">
      <w:pPr>
        <w:spacing w:after="200" w:line="276" w:lineRule="auto"/>
        <w:jc w:val="center"/>
        <w:rPr>
          <w:rFonts w:eastAsiaTheme="minorHAnsi"/>
          <w:b/>
          <w:sz w:val="28"/>
          <w:szCs w:val="28"/>
          <w:lang w:eastAsia="en-US"/>
        </w:rPr>
      </w:pPr>
      <w:r w:rsidRPr="006507E6">
        <w:rPr>
          <w:b/>
          <w:sz w:val="28"/>
        </w:rPr>
        <w:t>НА 20</w:t>
      </w:r>
      <w:r>
        <w:rPr>
          <w:b/>
          <w:sz w:val="28"/>
        </w:rPr>
        <w:t>2</w:t>
      </w:r>
      <w:r w:rsidR="00613FB4">
        <w:rPr>
          <w:b/>
          <w:sz w:val="28"/>
        </w:rPr>
        <w:t>4</w:t>
      </w:r>
      <w:r w:rsidRPr="006507E6">
        <w:rPr>
          <w:b/>
          <w:sz w:val="28"/>
        </w:rPr>
        <w:t>-202</w:t>
      </w:r>
      <w:r w:rsidR="00613FB4">
        <w:rPr>
          <w:b/>
          <w:sz w:val="28"/>
        </w:rPr>
        <w:t>5</w:t>
      </w:r>
      <w:r w:rsidRPr="006507E6">
        <w:rPr>
          <w:b/>
          <w:sz w:val="28"/>
        </w:rPr>
        <w:t xml:space="preserve"> УЧЕБНЫЙ ГОД</w:t>
      </w:r>
      <w:r w:rsidRPr="006507E6">
        <w:rPr>
          <w:rFonts w:eastAsiaTheme="minorHAnsi"/>
          <w:b/>
          <w:sz w:val="28"/>
          <w:szCs w:val="28"/>
          <w:lang w:eastAsia="en-US"/>
        </w:rPr>
        <w:t xml:space="preserve"> </w:t>
      </w:r>
    </w:p>
    <w:p w14:paraId="20DBAD5E" w14:textId="77777777" w:rsidR="006507E6" w:rsidRPr="006507E6" w:rsidRDefault="006507E6" w:rsidP="006507E6">
      <w:pPr>
        <w:spacing w:after="200" w:line="276" w:lineRule="auto"/>
        <w:jc w:val="center"/>
        <w:rPr>
          <w:rFonts w:eastAsiaTheme="minorHAnsi"/>
          <w:b/>
          <w:sz w:val="28"/>
          <w:szCs w:val="28"/>
          <w:lang w:eastAsia="en-US"/>
        </w:rPr>
      </w:pPr>
      <w:r w:rsidRPr="006507E6">
        <w:rPr>
          <w:rFonts w:eastAsiaTheme="minorHAnsi"/>
          <w:b/>
          <w:sz w:val="28"/>
          <w:szCs w:val="28"/>
          <w:lang w:eastAsia="en-US"/>
        </w:rPr>
        <w:t>ГРУППЫ КОМПЕНСИРУЮЩЕЙ НАПРАВЛЕННОСТИ</w:t>
      </w:r>
    </w:p>
    <w:p w14:paraId="2696A7CC" w14:textId="77777777" w:rsidR="006507E6" w:rsidRPr="006507E6" w:rsidRDefault="006507E6" w:rsidP="006507E6">
      <w:pPr>
        <w:spacing w:after="200" w:line="276" w:lineRule="auto"/>
        <w:jc w:val="center"/>
        <w:rPr>
          <w:rFonts w:eastAsiaTheme="minorHAnsi"/>
          <w:b/>
          <w:sz w:val="28"/>
          <w:szCs w:val="28"/>
          <w:lang w:eastAsia="en-US"/>
        </w:rPr>
      </w:pPr>
      <w:r w:rsidRPr="006507E6">
        <w:rPr>
          <w:rFonts w:eastAsiaTheme="minorHAnsi"/>
          <w:b/>
          <w:sz w:val="28"/>
          <w:szCs w:val="28"/>
          <w:lang w:eastAsia="en-US"/>
        </w:rPr>
        <w:t xml:space="preserve"> ДЛЯ ДЕТЕЙ ТЯЖЕЛЫМИ НАРУШЕНИЯМИ РЕЧИ</w:t>
      </w:r>
    </w:p>
    <w:p w14:paraId="7CAFFCDF" w14:textId="5FD04834" w:rsidR="006507E6" w:rsidRPr="006507E6" w:rsidRDefault="00613FB4" w:rsidP="006507E6">
      <w:pPr>
        <w:jc w:val="center"/>
        <w:rPr>
          <w:b/>
        </w:rPr>
      </w:pPr>
      <w:r>
        <w:rPr>
          <w:b/>
        </w:rPr>
        <w:t>6</w:t>
      </w:r>
      <w:r w:rsidR="006507E6" w:rsidRPr="006507E6">
        <w:rPr>
          <w:b/>
        </w:rPr>
        <w:t>-</w:t>
      </w:r>
      <w:r w:rsidR="006507E6">
        <w:rPr>
          <w:b/>
        </w:rPr>
        <w:t>7</w:t>
      </w:r>
      <w:r w:rsidR="006507E6" w:rsidRPr="006507E6">
        <w:rPr>
          <w:b/>
        </w:rPr>
        <w:t xml:space="preserve"> ЛЕТ</w:t>
      </w:r>
    </w:p>
    <w:p w14:paraId="0684E6F5" w14:textId="77777777" w:rsidR="006507E6" w:rsidRPr="006507E6" w:rsidRDefault="006507E6" w:rsidP="006507E6">
      <w:pPr>
        <w:jc w:val="center"/>
        <w:rPr>
          <w:b/>
        </w:rPr>
      </w:pPr>
    </w:p>
    <w:p w14:paraId="339D06DE" w14:textId="77777777" w:rsidR="006507E6" w:rsidRPr="006507E6" w:rsidRDefault="006507E6" w:rsidP="006507E6">
      <w:pPr>
        <w:jc w:val="center"/>
        <w:rPr>
          <w:rFonts w:eastAsiaTheme="minorHAnsi"/>
          <w:b/>
          <w:sz w:val="28"/>
          <w:szCs w:val="28"/>
          <w:lang w:eastAsia="en-US"/>
        </w:rPr>
      </w:pPr>
      <w:r w:rsidRPr="006507E6">
        <w:rPr>
          <w:b/>
        </w:rPr>
        <w:t xml:space="preserve"> </w:t>
      </w:r>
      <w:r w:rsidRPr="006507E6">
        <w:rPr>
          <w:rFonts w:asciiTheme="minorHAnsi" w:eastAsiaTheme="minorHAnsi" w:hAnsiTheme="minorHAnsi" w:cstheme="minorBidi"/>
          <w:noProof/>
          <w:sz w:val="22"/>
          <w:szCs w:val="22"/>
        </w:rPr>
        <w:drawing>
          <wp:inline distT="0" distB="0" distL="0" distR="0" wp14:anchorId="2C8C68C2" wp14:editId="219BAD20">
            <wp:extent cx="2009775" cy="2495550"/>
            <wp:effectExtent l="0" t="0" r="9525" b="0"/>
            <wp:docPr id="1" name="Рисунок 1" descr="DSC0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022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9775" cy="2495550"/>
                    </a:xfrm>
                    <a:prstGeom prst="rect">
                      <a:avLst/>
                    </a:prstGeom>
                    <a:noFill/>
                    <a:ln>
                      <a:noFill/>
                    </a:ln>
                  </pic:spPr>
                </pic:pic>
              </a:graphicData>
            </a:graphic>
          </wp:inline>
        </w:drawing>
      </w:r>
      <w:r w:rsidRPr="006507E6">
        <w:rPr>
          <w:rFonts w:eastAsiaTheme="minorHAnsi"/>
          <w:b/>
          <w:sz w:val="28"/>
          <w:szCs w:val="28"/>
          <w:lang w:eastAsia="en-US"/>
        </w:rPr>
        <w:tab/>
      </w:r>
    </w:p>
    <w:p w14:paraId="2A1D3F87" w14:textId="77777777" w:rsidR="006507E6" w:rsidRPr="006507E6" w:rsidRDefault="006507E6" w:rsidP="006507E6">
      <w:pPr>
        <w:spacing w:after="200" w:line="276" w:lineRule="auto"/>
        <w:jc w:val="center"/>
        <w:rPr>
          <w:rFonts w:eastAsiaTheme="minorHAnsi"/>
          <w:b/>
          <w:sz w:val="28"/>
          <w:szCs w:val="28"/>
          <w:lang w:eastAsia="en-US"/>
        </w:rPr>
      </w:pPr>
    </w:p>
    <w:p w14:paraId="3F1ADF75" w14:textId="77777777" w:rsidR="006507E6" w:rsidRPr="006507E6" w:rsidRDefault="006507E6" w:rsidP="006507E6">
      <w:pPr>
        <w:spacing w:after="200" w:line="276" w:lineRule="auto"/>
        <w:jc w:val="center"/>
        <w:rPr>
          <w:rFonts w:eastAsiaTheme="minorHAnsi"/>
          <w:b/>
          <w:sz w:val="28"/>
          <w:szCs w:val="28"/>
          <w:lang w:eastAsia="en-US"/>
        </w:rPr>
      </w:pPr>
    </w:p>
    <w:p w14:paraId="04FB54F0" w14:textId="77777777" w:rsidR="006507E6" w:rsidRPr="006507E6" w:rsidRDefault="006507E6" w:rsidP="006507E6">
      <w:pPr>
        <w:spacing w:after="200" w:line="276" w:lineRule="auto"/>
        <w:jc w:val="center"/>
        <w:rPr>
          <w:rFonts w:eastAsiaTheme="minorHAnsi"/>
          <w:b/>
          <w:sz w:val="28"/>
          <w:szCs w:val="28"/>
          <w:lang w:eastAsia="en-US"/>
        </w:rPr>
      </w:pPr>
    </w:p>
    <w:p w14:paraId="38F62EF7" w14:textId="77777777" w:rsidR="006507E6" w:rsidRPr="006507E6" w:rsidRDefault="006507E6" w:rsidP="006507E6">
      <w:pPr>
        <w:jc w:val="center"/>
      </w:pPr>
      <w:r w:rsidRPr="006507E6">
        <w:t xml:space="preserve">                                                                                      Составитель:</w:t>
      </w:r>
    </w:p>
    <w:p w14:paraId="577480E9" w14:textId="77777777" w:rsidR="006507E6" w:rsidRPr="006507E6" w:rsidRDefault="006507E6" w:rsidP="006507E6">
      <w:pPr>
        <w:jc w:val="center"/>
      </w:pPr>
      <w:r w:rsidRPr="006507E6">
        <w:t xml:space="preserve">                                                                                                             Учитель-логопед </w:t>
      </w:r>
      <w:proofErr w:type="spellStart"/>
      <w:r w:rsidRPr="006507E6">
        <w:t>Вьюнова</w:t>
      </w:r>
      <w:proofErr w:type="spellEnd"/>
    </w:p>
    <w:p w14:paraId="2B8259EA" w14:textId="77777777" w:rsidR="006507E6" w:rsidRPr="006507E6" w:rsidRDefault="006507E6" w:rsidP="006507E6">
      <w:pPr>
        <w:spacing w:after="200" w:line="276" w:lineRule="auto"/>
        <w:jc w:val="center"/>
        <w:rPr>
          <w:rFonts w:eastAsiaTheme="minorHAnsi"/>
          <w:b/>
          <w:sz w:val="28"/>
          <w:szCs w:val="28"/>
          <w:lang w:eastAsia="en-US"/>
        </w:rPr>
      </w:pPr>
      <w:r w:rsidRPr="006507E6">
        <w:t xml:space="preserve">                                                                                                        Татьяна Владимировна</w:t>
      </w:r>
    </w:p>
    <w:p w14:paraId="42C035BB" w14:textId="77777777" w:rsidR="006507E6" w:rsidRPr="006507E6" w:rsidRDefault="006507E6" w:rsidP="006507E6">
      <w:pPr>
        <w:spacing w:after="200" w:line="276" w:lineRule="auto"/>
        <w:jc w:val="center"/>
        <w:rPr>
          <w:rFonts w:eastAsiaTheme="minorHAnsi"/>
          <w:b/>
          <w:sz w:val="28"/>
          <w:szCs w:val="28"/>
          <w:lang w:eastAsia="en-US"/>
        </w:rPr>
      </w:pPr>
    </w:p>
    <w:p w14:paraId="62DA2AF6" w14:textId="3A718AF1" w:rsidR="006507E6" w:rsidRPr="006507E6" w:rsidRDefault="006507E6" w:rsidP="006507E6">
      <w:pPr>
        <w:spacing w:after="200" w:line="276" w:lineRule="auto"/>
        <w:jc w:val="center"/>
        <w:rPr>
          <w:rFonts w:eastAsiaTheme="minorHAnsi"/>
          <w:lang w:eastAsia="en-US"/>
        </w:rPr>
      </w:pPr>
      <w:r w:rsidRPr="006507E6">
        <w:rPr>
          <w:rFonts w:eastAsiaTheme="minorHAnsi"/>
          <w:lang w:eastAsia="en-US"/>
        </w:rPr>
        <w:t>г. Ульяновск 20</w:t>
      </w:r>
      <w:r>
        <w:rPr>
          <w:rFonts w:eastAsiaTheme="minorHAnsi"/>
          <w:lang w:eastAsia="en-US"/>
        </w:rPr>
        <w:t>2</w:t>
      </w:r>
      <w:r w:rsidR="00613FB4">
        <w:rPr>
          <w:rFonts w:eastAsiaTheme="minorHAnsi"/>
          <w:lang w:eastAsia="en-US"/>
        </w:rPr>
        <w:t>4</w:t>
      </w:r>
      <w:r w:rsidRPr="006507E6">
        <w:rPr>
          <w:rFonts w:eastAsiaTheme="minorHAnsi"/>
          <w:lang w:eastAsia="en-US"/>
        </w:rPr>
        <w:t>г.</w:t>
      </w:r>
    </w:p>
    <w:bookmarkEnd w:id="0"/>
    <w:p w14:paraId="66AF0C03" w14:textId="77777777" w:rsidR="006507E6" w:rsidRPr="006507E6" w:rsidRDefault="006507E6" w:rsidP="006507E6">
      <w:pPr>
        <w:widowControl w:val="0"/>
        <w:spacing w:line="360" w:lineRule="auto"/>
        <w:jc w:val="center"/>
        <w:rPr>
          <w:rFonts w:eastAsiaTheme="minorHAnsi" w:cstheme="minorBidi"/>
          <w:b/>
          <w:lang w:eastAsia="en-US"/>
        </w:rPr>
      </w:pPr>
    </w:p>
    <w:p w14:paraId="646CB777" w14:textId="77777777" w:rsidR="006507E6" w:rsidRPr="006507E6" w:rsidRDefault="006507E6" w:rsidP="006507E6">
      <w:pPr>
        <w:widowControl w:val="0"/>
        <w:spacing w:line="360" w:lineRule="auto"/>
        <w:jc w:val="center"/>
        <w:rPr>
          <w:rFonts w:eastAsiaTheme="minorHAnsi" w:cstheme="minorBidi"/>
          <w:b/>
          <w:lang w:eastAsia="en-US"/>
        </w:rPr>
      </w:pPr>
    </w:p>
    <w:p w14:paraId="39C72B0B" w14:textId="77777777" w:rsidR="006507E6" w:rsidRPr="006507E6" w:rsidRDefault="006507E6" w:rsidP="006507E6">
      <w:pPr>
        <w:widowControl w:val="0"/>
        <w:spacing w:line="360" w:lineRule="auto"/>
        <w:jc w:val="center"/>
        <w:rPr>
          <w:rFonts w:eastAsiaTheme="minorHAnsi" w:cstheme="minorBidi"/>
          <w:b/>
          <w:lang w:eastAsia="en-US"/>
        </w:rPr>
      </w:pPr>
      <w:r w:rsidRPr="006507E6">
        <w:rPr>
          <w:rFonts w:eastAsiaTheme="minorHAnsi" w:cstheme="minorBidi"/>
          <w:b/>
          <w:lang w:eastAsia="en-US"/>
        </w:rPr>
        <w:t>ОГЛАВЛЕНИЕ</w:t>
      </w:r>
    </w:p>
    <w:p w14:paraId="28CB2488" w14:textId="77777777" w:rsidR="006507E6" w:rsidRPr="006507E6" w:rsidRDefault="006507E6" w:rsidP="006507E6">
      <w:pPr>
        <w:widowControl w:val="0"/>
        <w:tabs>
          <w:tab w:val="left" w:pos="1134"/>
          <w:tab w:val="right" w:leader="dot" w:pos="9913"/>
        </w:tabs>
        <w:suppressAutoHyphens/>
        <w:ind w:left="360" w:right="-21" w:hanging="360"/>
        <w:rPr>
          <w:b/>
          <w:noProof/>
        </w:rPr>
      </w:pPr>
      <w:r w:rsidRPr="006507E6">
        <w:rPr>
          <w:rFonts w:eastAsia="Calibri"/>
          <w:noProof/>
          <w:lang w:eastAsia="en-US"/>
        </w:rPr>
        <w:fldChar w:fldCharType="begin"/>
      </w:r>
      <w:r w:rsidRPr="006507E6">
        <w:rPr>
          <w:rFonts w:eastAsia="Calibri"/>
          <w:noProof/>
          <w:lang w:eastAsia="en-US"/>
        </w:rPr>
        <w:instrText xml:space="preserve"> TOC \o "1-4" \h \z \u </w:instrText>
      </w:r>
      <w:r w:rsidRPr="006507E6">
        <w:rPr>
          <w:rFonts w:eastAsia="Calibri"/>
          <w:noProof/>
          <w:lang w:eastAsia="en-US"/>
        </w:rPr>
        <w:fldChar w:fldCharType="separate"/>
      </w:r>
      <w:hyperlink w:anchor="_Toc485825598" w:history="1">
        <w:r w:rsidRPr="006507E6">
          <w:rPr>
            <w:rFonts w:eastAsia="Calibri"/>
            <w:b/>
            <w:noProof/>
            <w:lang w:eastAsia="en-US"/>
          </w:rPr>
          <w:t>ВВЕДЕНИЕ</w:t>
        </w:r>
        <w:r w:rsidRPr="006507E6">
          <w:rPr>
            <w:rFonts w:eastAsia="Calibri"/>
            <w:b/>
            <w:noProof/>
            <w:webHidden/>
            <w:lang w:eastAsia="en-US"/>
          </w:rPr>
          <w:tab/>
        </w:r>
      </w:hyperlink>
      <w:r w:rsidRPr="006507E6">
        <w:rPr>
          <w:rFonts w:eastAsia="Calibri"/>
          <w:noProof/>
          <w:lang w:eastAsia="en-US"/>
        </w:rPr>
        <w:t>3</w:t>
      </w:r>
    </w:p>
    <w:p w14:paraId="14453F97" w14:textId="77777777" w:rsidR="006507E6" w:rsidRPr="006507E6" w:rsidRDefault="005864B6" w:rsidP="006507E6">
      <w:pPr>
        <w:widowControl w:val="0"/>
        <w:tabs>
          <w:tab w:val="right" w:leader="dot" w:pos="9628"/>
        </w:tabs>
        <w:spacing w:line="360" w:lineRule="auto"/>
        <w:ind w:left="220"/>
        <w:jc w:val="both"/>
        <w:rPr>
          <w:noProof/>
        </w:rPr>
      </w:pPr>
      <w:hyperlink w:anchor="_Toc485825600" w:history="1">
        <w:r w:rsidR="006507E6" w:rsidRPr="006507E6">
          <w:rPr>
            <w:rFonts w:eastAsia="Calibri"/>
            <w:noProof/>
            <w:lang w:eastAsia="en-US"/>
          </w:rPr>
          <w:t>1.1. Пояснительная записка</w:t>
        </w:r>
        <w:r w:rsidR="006507E6" w:rsidRPr="006507E6">
          <w:rPr>
            <w:rFonts w:eastAsia="Calibri"/>
            <w:noProof/>
            <w:webHidden/>
            <w:lang w:eastAsia="en-US"/>
          </w:rPr>
          <w:tab/>
        </w:r>
      </w:hyperlink>
      <w:r w:rsidR="006507E6" w:rsidRPr="006507E6">
        <w:rPr>
          <w:rFonts w:eastAsia="Calibri"/>
          <w:noProof/>
          <w:lang w:eastAsia="en-US"/>
        </w:rPr>
        <w:t>3</w:t>
      </w:r>
    </w:p>
    <w:p w14:paraId="3FA53097" w14:textId="651A0C5D" w:rsidR="006507E6" w:rsidRPr="006507E6" w:rsidRDefault="005864B6" w:rsidP="006507E6">
      <w:pPr>
        <w:tabs>
          <w:tab w:val="right" w:leader="dot" w:pos="9628"/>
        </w:tabs>
        <w:spacing w:after="100" w:line="276" w:lineRule="auto"/>
        <w:ind w:left="440"/>
        <w:rPr>
          <w:noProof/>
        </w:rPr>
      </w:pPr>
      <w:hyperlink w:anchor="_Toc485825601" w:history="1">
        <w:r w:rsidR="006507E6" w:rsidRPr="006507E6">
          <w:rPr>
            <w:rFonts w:eastAsia="Calibri"/>
            <w:noProof/>
            <w:lang w:eastAsia="en-US"/>
          </w:rPr>
          <w:t>1.1.1. Цели и задачи Программы</w:t>
        </w:r>
        <w:r w:rsidR="006507E6" w:rsidRPr="006507E6">
          <w:rPr>
            <w:rFonts w:eastAsia="Calibri"/>
            <w:noProof/>
            <w:webHidden/>
            <w:lang w:eastAsia="en-US"/>
          </w:rPr>
          <w:tab/>
        </w:r>
      </w:hyperlink>
      <w:r w:rsidR="00DC4690">
        <w:rPr>
          <w:rFonts w:eastAsia="Calibri"/>
          <w:noProof/>
          <w:lang w:eastAsia="en-US"/>
        </w:rPr>
        <w:t>3</w:t>
      </w:r>
    </w:p>
    <w:p w14:paraId="3F45D531" w14:textId="77777777" w:rsidR="006507E6" w:rsidRPr="006507E6" w:rsidRDefault="005864B6" w:rsidP="006507E6">
      <w:pPr>
        <w:tabs>
          <w:tab w:val="right" w:leader="dot" w:pos="9628"/>
        </w:tabs>
        <w:spacing w:after="100" w:line="276" w:lineRule="auto"/>
        <w:ind w:left="440"/>
        <w:rPr>
          <w:noProof/>
        </w:rPr>
      </w:pPr>
      <w:hyperlink w:anchor="_Toc485825602" w:history="1">
        <w:r w:rsidR="006507E6" w:rsidRPr="006507E6">
          <w:rPr>
            <w:rFonts w:eastAsia="Calibri"/>
            <w:noProof/>
            <w:lang w:eastAsia="en-US"/>
          </w:rPr>
          <w:t>1.1.2. Принципы и подходы к формированию Программы</w:t>
        </w:r>
        <w:r w:rsidR="006507E6" w:rsidRPr="006507E6">
          <w:rPr>
            <w:rFonts w:eastAsia="Calibri"/>
            <w:noProof/>
            <w:webHidden/>
            <w:lang w:eastAsia="en-US"/>
          </w:rPr>
          <w:tab/>
        </w:r>
      </w:hyperlink>
      <w:r w:rsidR="006507E6" w:rsidRPr="006507E6">
        <w:rPr>
          <w:rFonts w:eastAsia="Calibri"/>
          <w:noProof/>
          <w:lang w:eastAsia="en-US"/>
        </w:rPr>
        <w:t>4</w:t>
      </w:r>
    </w:p>
    <w:p w14:paraId="75108573" w14:textId="77777777" w:rsidR="006507E6" w:rsidRPr="006507E6" w:rsidRDefault="005864B6" w:rsidP="006507E6">
      <w:pPr>
        <w:widowControl w:val="0"/>
        <w:tabs>
          <w:tab w:val="right" w:leader="dot" w:pos="9628"/>
        </w:tabs>
        <w:spacing w:line="360" w:lineRule="auto"/>
        <w:ind w:left="220"/>
        <w:jc w:val="both"/>
        <w:rPr>
          <w:noProof/>
        </w:rPr>
      </w:pPr>
      <w:hyperlink w:anchor="_Toc485825603" w:history="1">
        <w:r w:rsidR="006507E6" w:rsidRPr="006507E6">
          <w:rPr>
            <w:rFonts w:eastAsia="Calibri"/>
            <w:noProof/>
            <w:lang w:eastAsia="en-US"/>
          </w:rPr>
          <w:t>1.2. Планируемые результаты</w:t>
        </w:r>
        <w:r w:rsidR="006507E6" w:rsidRPr="006507E6">
          <w:rPr>
            <w:rFonts w:eastAsia="Calibri"/>
            <w:noProof/>
            <w:webHidden/>
            <w:lang w:eastAsia="en-US"/>
          </w:rPr>
          <w:tab/>
        </w:r>
      </w:hyperlink>
      <w:r w:rsidR="006507E6" w:rsidRPr="006507E6">
        <w:rPr>
          <w:rFonts w:eastAsia="Calibri"/>
          <w:noProof/>
          <w:lang w:eastAsia="en-US"/>
        </w:rPr>
        <w:t>5</w:t>
      </w:r>
    </w:p>
    <w:p w14:paraId="15DC8604" w14:textId="77777777" w:rsidR="006507E6" w:rsidRPr="006507E6" w:rsidRDefault="005864B6" w:rsidP="006507E6">
      <w:pPr>
        <w:tabs>
          <w:tab w:val="right" w:leader="dot" w:pos="9628"/>
        </w:tabs>
        <w:spacing w:after="100" w:line="276" w:lineRule="auto"/>
        <w:ind w:left="440"/>
        <w:rPr>
          <w:noProof/>
        </w:rPr>
      </w:pPr>
      <w:hyperlink w:anchor="_Toc485825604" w:history="1">
        <w:r w:rsidR="006507E6" w:rsidRPr="006507E6">
          <w:rPr>
            <w:rFonts w:eastAsia="Calibri"/>
            <w:noProof/>
            <w:lang w:eastAsia="en-US"/>
          </w:rPr>
          <w:t>1.2.1. Целевые ориентиры дошкольного возраста</w:t>
        </w:r>
        <w:r w:rsidR="006507E6" w:rsidRPr="006507E6">
          <w:rPr>
            <w:rFonts w:eastAsia="Calibri"/>
            <w:noProof/>
            <w:webHidden/>
            <w:lang w:eastAsia="en-US"/>
          </w:rPr>
          <w:tab/>
        </w:r>
      </w:hyperlink>
      <w:r w:rsidR="006507E6" w:rsidRPr="006507E6">
        <w:rPr>
          <w:rFonts w:eastAsia="Calibri"/>
          <w:noProof/>
          <w:lang w:eastAsia="en-US"/>
        </w:rPr>
        <w:t>5</w:t>
      </w:r>
    </w:p>
    <w:p w14:paraId="480DF708" w14:textId="71A88267" w:rsidR="006507E6" w:rsidRPr="006507E6" w:rsidRDefault="005864B6" w:rsidP="006507E6">
      <w:pPr>
        <w:tabs>
          <w:tab w:val="right" w:leader="dot" w:pos="9628"/>
        </w:tabs>
        <w:spacing w:after="100" w:line="276" w:lineRule="auto"/>
        <w:ind w:left="440"/>
        <w:rPr>
          <w:rFonts w:eastAsia="Calibri"/>
          <w:noProof/>
          <w:lang w:eastAsia="en-US"/>
        </w:rPr>
      </w:pPr>
      <w:hyperlink w:anchor="_Toc485825605" w:history="1">
        <w:r w:rsidR="006507E6" w:rsidRPr="006507E6">
          <w:rPr>
            <w:rFonts w:eastAsia="Calibri"/>
            <w:noProof/>
            <w:lang w:eastAsia="en-US"/>
          </w:rPr>
          <w:t>1.2.2. Целевые ориентиры на этапе завершения освоения Программы</w:t>
        </w:r>
        <w:r w:rsidR="006507E6" w:rsidRPr="006507E6">
          <w:rPr>
            <w:rFonts w:eastAsia="Calibri"/>
            <w:noProof/>
            <w:webHidden/>
            <w:lang w:eastAsia="en-US"/>
          </w:rPr>
          <w:tab/>
        </w:r>
      </w:hyperlink>
      <w:r w:rsidR="000A4A2E">
        <w:rPr>
          <w:rFonts w:eastAsia="Calibri"/>
          <w:noProof/>
          <w:lang w:eastAsia="en-US"/>
        </w:rPr>
        <w:t>6</w:t>
      </w:r>
    </w:p>
    <w:p w14:paraId="5ACAD4DB" w14:textId="020A4E81" w:rsidR="006507E6" w:rsidRPr="006507E6" w:rsidRDefault="005864B6" w:rsidP="006507E6">
      <w:pPr>
        <w:tabs>
          <w:tab w:val="right" w:leader="dot" w:pos="9628"/>
        </w:tabs>
        <w:spacing w:after="100" w:line="276" w:lineRule="auto"/>
        <w:ind w:left="440"/>
        <w:rPr>
          <w:rFonts w:ascii="Calibri" w:hAnsi="Calibri"/>
          <w:sz w:val="22"/>
          <w:szCs w:val="22"/>
        </w:rPr>
      </w:pPr>
      <w:hyperlink w:anchor="_Toc485825606" w:history="1">
        <w:r w:rsidR="006507E6" w:rsidRPr="006507E6">
          <w:rPr>
            <w:rFonts w:eastAsia="Calibri"/>
            <w:szCs w:val="22"/>
            <w:lang w:eastAsia="en-US"/>
          </w:rPr>
          <w:t>1.3. Развивающее оценивание качества образовательной деятельности по Программе</w:t>
        </w:r>
        <w:r w:rsidR="006507E6" w:rsidRPr="006507E6">
          <w:rPr>
            <w:rFonts w:ascii="Calibri" w:eastAsia="Calibri" w:hAnsi="Calibri"/>
            <w:webHidden/>
            <w:szCs w:val="22"/>
            <w:lang w:eastAsia="en-US"/>
          </w:rPr>
          <w:tab/>
        </w:r>
      </w:hyperlink>
      <w:r w:rsidR="00DC4690">
        <w:rPr>
          <w:rFonts w:ascii="Calibri" w:eastAsia="Calibri" w:hAnsi="Calibri"/>
          <w:szCs w:val="22"/>
          <w:lang w:eastAsia="en-US"/>
        </w:rPr>
        <w:t>8</w:t>
      </w:r>
    </w:p>
    <w:p w14:paraId="3254C56D" w14:textId="77777777" w:rsidR="006507E6" w:rsidRPr="006507E6" w:rsidRDefault="005864B6" w:rsidP="006507E6">
      <w:pPr>
        <w:widowControl w:val="0"/>
        <w:tabs>
          <w:tab w:val="left" w:pos="1134"/>
          <w:tab w:val="right" w:leader="dot" w:pos="9913"/>
        </w:tabs>
        <w:suppressAutoHyphens/>
        <w:ind w:left="360" w:right="-21" w:hanging="360"/>
        <w:rPr>
          <w:b/>
          <w:noProof/>
        </w:rPr>
      </w:pPr>
      <w:hyperlink w:anchor="_Toc485825607" w:history="1">
        <w:r w:rsidR="006507E6" w:rsidRPr="006507E6">
          <w:rPr>
            <w:rFonts w:eastAsia="Calibri"/>
            <w:b/>
            <w:noProof/>
            <w:lang w:eastAsia="en-US"/>
          </w:rPr>
          <w:t>2. СОДЕРЖАТЕЛЬНЫЙ РАЗДЕЛ</w:t>
        </w:r>
      </w:hyperlink>
    </w:p>
    <w:p w14:paraId="7926C7B4" w14:textId="1BE82052" w:rsidR="006507E6" w:rsidRPr="006507E6" w:rsidRDefault="005864B6" w:rsidP="006507E6">
      <w:pPr>
        <w:widowControl w:val="0"/>
        <w:tabs>
          <w:tab w:val="right" w:leader="dot" w:pos="9628"/>
        </w:tabs>
        <w:spacing w:line="360" w:lineRule="auto"/>
        <w:ind w:left="220"/>
        <w:jc w:val="both"/>
        <w:rPr>
          <w:noProof/>
        </w:rPr>
      </w:pPr>
      <w:hyperlink w:anchor="_Toc485825608" w:history="1">
        <w:r w:rsidR="006507E6" w:rsidRPr="006507E6">
          <w:rPr>
            <w:rFonts w:eastAsia="Calibri"/>
            <w:noProof/>
            <w:lang w:eastAsia="en-US"/>
          </w:rPr>
          <w:t>2.1. Общие положения</w:t>
        </w:r>
        <w:r w:rsidR="006507E6" w:rsidRPr="006507E6">
          <w:rPr>
            <w:rFonts w:eastAsia="Calibri"/>
            <w:noProof/>
            <w:webHidden/>
            <w:lang w:eastAsia="en-US"/>
          </w:rPr>
          <w:tab/>
        </w:r>
      </w:hyperlink>
      <w:r w:rsidR="006507E6" w:rsidRPr="006507E6">
        <w:rPr>
          <w:rFonts w:eastAsia="Calibri"/>
          <w:noProof/>
          <w:lang w:eastAsia="en-US"/>
        </w:rPr>
        <w:t>2</w:t>
      </w:r>
      <w:r w:rsidR="00DC4690">
        <w:rPr>
          <w:rFonts w:eastAsia="Calibri"/>
          <w:noProof/>
          <w:lang w:eastAsia="en-US"/>
        </w:rPr>
        <w:t>0</w:t>
      </w:r>
    </w:p>
    <w:p w14:paraId="5FC82DD0" w14:textId="53B952EE" w:rsidR="006507E6" w:rsidRPr="006507E6" w:rsidRDefault="005864B6" w:rsidP="006507E6">
      <w:pPr>
        <w:widowControl w:val="0"/>
        <w:tabs>
          <w:tab w:val="right" w:leader="dot" w:pos="9628"/>
        </w:tabs>
        <w:spacing w:line="360" w:lineRule="auto"/>
        <w:ind w:left="220"/>
        <w:jc w:val="both"/>
        <w:rPr>
          <w:rFonts w:eastAsia="Calibri"/>
          <w:noProof/>
          <w:lang w:eastAsia="en-US"/>
        </w:rPr>
      </w:pPr>
      <w:hyperlink w:anchor="_Toc485825609" w:history="1">
        <w:r w:rsidR="006507E6" w:rsidRPr="006507E6">
          <w:rPr>
            <w:rFonts w:eastAsia="Calibri"/>
            <w:noProof/>
            <w:lang w:eastAsia="en-US"/>
          </w:rPr>
          <w:t>2.2. Описание образовательной деятельности по речевому развитию</w:t>
        </w:r>
        <w:r w:rsidR="006507E6" w:rsidRPr="006507E6">
          <w:rPr>
            <w:rFonts w:eastAsia="Calibri"/>
            <w:noProof/>
            <w:webHidden/>
            <w:lang w:eastAsia="en-US"/>
          </w:rPr>
          <w:tab/>
        </w:r>
      </w:hyperlink>
      <w:r w:rsidR="006507E6" w:rsidRPr="006507E6">
        <w:rPr>
          <w:rFonts w:eastAsia="Calibri"/>
          <w:noProof/>
          <w:lang w:eastAsia="en-US"/>
        </w:rPr>
        <w:t>2</w:t>
      </w:r>
      <w:r w:rsidR="00DC4690">
        <w:rPr>
          <w:rFonts w:eastAsia="Calibri"/>
          <w:noProof/>
          <w:lang w:eastAsia="en-US"/>
        </w:rPr>
        <w:t>1</w:t>
      </w:r>
    </w:p>
    <w:p w14:paraId="1D927448" w14:textId="1CDEE247" w:rsidR="006507E6" w:rsidRPr="006507E6" w:rsidRDefault="005864B6" w:rsidP="006507E6">
      <w:pPr>
        <w:widowControl w:val="0"/>
        <w:tabs>
          <w:tab w:val="right" w:leader="dot" w:pos="9628"/>
        </w:tabs>
        <w:spacing w:line="360" w:lineRule="auto"/>
        <w:ind w:left="220"/>
        <w:jc w:val="both"/>
        <w:rPr>
          <w:noProof/>
        </w:rPr>
      </w:pPr>
      <w:hyperlink w:anchor="_Toc485825615" w:history="1">
        <w:r w:rsidR="006507E6" w:rsidRPr="006507E6">
          <w:rPr>
            <w:rFonts w:eastAsia="Calibri"/>
            <w:noProof/>
            <w:lang w:eastAsia="en-US"/>
          </w:rPr>
          <w:t>2.3. Взаимодействие взрослых с детьми</w:t>
        </w:r>
        <w:r w:rsidR="006507E6" w:rsidRPr="006507E6">
          <w:rPr>
            <w:rFonts w:eastAsia="Calibri"/>
            <w:noProof/>
            <w:webHidden/>
            <w:lang w:eastAsia="en-US"/>
          </w:rPr>
          <w:tab/>
        </w:r>
      </w:hyperlink>
      <w:r w:rsidR="00DC4690">
        <w:rPr>
          <w:rFonts w:eastAsia="Calibri"/>
          <w:noProof/>
          <w:lang w:eastAsia="en-US"/>
        </w:rPr>
        <w:t>35</w:t>
      </w:r>
    </w:p>
    <w:p w14:paraId="1683C154" w14:textId="7224B245" w:rsidR="006507E6" w:rsidRPr="006507E6" w:rsidRDefault="005864B6" w:rsidP="006507E6">
      <w:pPr>
        <w:widowControl w:val="0"/>
        <w:tabs>
          <w:tab w:val="right" w:leader="dot" w:pos="9628"/>
        </w:tabs>
        <w:spacing w:line="360" w:lineRule="auto"/>
        <w:ind w:left="220"/>
        <w:jc w:val="both"/>
        <w:rPr>
          <w:noProof/>
        </w:rPr>
      </w:pPr>
      <w:hyperlink w:anchor="_Toc485825616" w:history="1">
        <w:r w:rsidR="006507E6" w:rsidRPr="006507E6">
          <w:rPr>
            <w:rFonts w:eastAsia="Calibri"/>
            <w:noProof/>
            <w:lang w:eastAsia="en-US"/>
          </w:rPr>
          <w:t>2.4. Взаимодействие педагогического коллектива с семьями дошкольников…………...</w:t>
        </w:r>
        <w:r w:rsidR="00DC4690">
          <w:rPr>
            <w:rFonts w:eastAsia="Calibri"/>
            <w:noProof/>
            <w:lang w:eastAsia="en-US"/>
          </w:rPr>
          <w:t>37</w:t>
        </w:r>
        <w:r w:rsidR="006507E6" w:rsidRPr="006507E6">
          <w:rPr>
            <w:rFonts w:eastAsia="Calibri"/>
            <w:noProof/>
            <w:lang w:eastAsia="en-US"/>
          </w:rPr>
          <w:t xml:space="preserve"> </w:t>
        </w:r>
      </w:hyperlink>
    </w:p>
    <w:p w14:paraId="579C7ED1" w14:textId="799D1DC5" w:rsidR="006507E6" w:rsidRDefault="005864B6" w:rsidP="006507E6">
      <w:pPr>
        <w:widowControl w:val="0"/>
        <w:tabs>
          <w:tab w:val="right" w:leader="dot" w:pos="9628"/>
        </w:tabs>
        <w:spacing w:line="360" w:lineRule="auto"/>
        <w:ind w:left="220"/>
        <w:jc w:val="both"/>
        <w:rPr>
          <w:rFonts w:eastAsia="Calibri"/>
          <w:noProof/>
          <w:lang w:eastAsia="en-US"/>
        </w:rPr>
      </w:pPr>
      <w:hyperlink w:anchor="_Toc485825617" w:history="1">
        <w:r w:rsidR="006507E6" w:rsidRPr="006507E6">
          <w:rPr>
            <w:rFonts w:eastAsia="Calibri"/>
            <w:noProof/>
            <w:lang w:eastAsia="en-US"/>
          </w:rPr>
          <w:t>2.5. Программа коррекционной работы с детьми с ТНР по речевому развитию</w:t>
        </w:r>
        <w:r w:rsidR="006507E6" w:rsidRPr="006507E6">
          <w:rPr>
            <w:rFonts w:eastAsia="Calibri"/>
            <w:noProof/>
            <w:webHidden/>
            <w:lang w:eastAsia="en-US"/>
          </w:rPr>
          <w:tab/>
        </w:r>
      </w:hyperlink>
      <w:r w:rsidR="006507E6" w:rsidRPr="006507E6">
        <w:rPr>
          <w:rFonts w:eastAsia="Calibri"/>
          <w:noProof/>
          <w:lang w:eastAsia="en-US"/>
        </w:rPr>
        <w:t>4</w:t>
      </w:r>
      <w:r w:rsidR="00DC4690">
        <w:rPr>
          <w:rFonts w:eastAsia="Calibri"/>
          <w:noProof/>
          <w:lang w:eastAsia="en-US"/>
        </w:rPr>
        <w:t>0</w:t>
      </w:r>
    </w:p>
    <w:p w14:paraId="6890C656" w14:textId="13D6CA19" w:rsidR="00130C44" w:rsidRPr="00130C44" w:rsidRDefault="00130C44" w:rsidP="00130C44">
      <w:r>
        <w:rPr>
          <w:rFonts w:eastAsia="Calibri"/>
          <w:noProof/>
          <w:lang w:eastAsia="en-US"/>
        </w:rPr>
        <w:t xml:space="preserve">    2.6.</w:t>
      </w:r>
      <w:r w:rsidRPr="00130C44">
        <w:t xml:space="preserve"> Программа </w:t>
      </w:r>
      <w:r w:rsidR="00915B6E" w:rsidRPr="00915B6E">
        <w:t xml:space="preserve">работы с детьми с ТНР </w:t>
      </w:r>
      <w:r w:rsidR="00915B6E">
        <w:t xml:space="preserve">по </w:t>
      </w:r>
      <w:r w:rsidRPr="00130C44">
        <w:t>воспитани</w:t>
      </w:r>
      <w:r w:rsidR="00915B6E">
        <w:t>ю…………………………………</w:t>
      </w:r>
      <w:r w:rsidR="00DC4690">
        <w:t>55</w:t>
      </w:r>
    </w:p>
    <w:p w14:paraId="0120744C" w14:textId="77777777" w:rsidR="00915B6E" w:rsidRDefault="00915B6E" w:rsidP="006507E6">
      <w:pPr>
        <w:widowControl w:val="0"/>
        <w:tabs>
          <w:tab w:val="right" w:leader="dot" w:pos="9628"/>
        </w:tabs>
        <w:spacing w:line="360" w:lineRule="auto"/>
        <w:ind w:left="220"/>
        <w:jc w:val="both"/>
        <w:rPr>
          <w:rFonts w:eastAsia="Calibri"/>
          <w:b/>
          <w:noProof/>
          <w:lang w:eastAsia="en-US"/>
        </w:rPr>
      </w:pPr>
    </w:p>
    <w:p w14:paraId="29BA06D2" w14:textId="04425E18" w:rsidR="006507E6" w:rsidRPr="006507E6" w:rsidRDefault="006507E6" w:rsidP="006507E6">
      <w:pPr>
        <w:widowControl w:val="0"/>
        <w:tabs>
          <w:tab w:val="right" w:leader="dot" w:pos="9628"/>
        </w:tabs>
        <w:spacing w:line="360" w:lineRule="auto"/>
        <w:ind w:left="220"/>
        <w:jc w:val="both"/>
        <w:rPr>
          <w:rFonts w:eastAsia="Calibri"/>
          <w:b/>
          <w:noProof/>
          <w:lang w:eastAsia="en-US"/>
        </w:rPr>
      </w:pPr>
      <w:r w:rsidRPr="006507E6">
        <w:rPr>
          <w:rFonts w:eastAsia="Calibri"/>
          <w:b/>
          <w:noProof/>
          <w:lang w:eastAsia="en-US"/>
        </w:rPr>
        <w:t>3. ОРГАНИЗАЦИОННЫЙ РАЗДЕЛ.</w:t>
      </w:r>
    </w:p>
    <w:p w14:paraId="60A47988" w14:textId="6E875C4C" w:rsidR="006507E6" w:rsidRPr="006507E6" w:rsidRDefault="005864B6" w:rsidP="006507E6">
      <w:pPr>
        <w:widowControl w:val="0"/>
        <w:tabs>
          <w:tab w:val="right" w:leader="dot" w:pos="9628"/>
        </w:tabs>
        <w:spacing w:line="360" w:lineRule="auto"/>
        <w:ind w:left="220"/>
        <w:jc w:val="both"/>
        <w:rPr>
          <w:noProof/>
        </w:rPr>
      </w:pPr>
      <w:hyperlink w:anchor="_Toc485825618" w:history="1">
        <w:r w:rsidR="006507E6" w:rsidRPr="006507E6">
          <w:rPr>
            <w:rFonts w:eastAsia="Calibri"/>
            <w:noProof/>
            <w:lang w:eastAsia="en-US"/>
          </w:rPr>
          <w:t>3.1. Психолого-педагогические условия, обеспечивающие развитие ребенка</w:t>
        </w:r>
        <w:r w:rsidR="006507E6" w:rsidRPr="006507E6">
          <w:rPr>
            <w:rFonts w:eastAsia="Calibri"/>
            <w:noProof/>
            <w:webHidden/>
            <w:lang w:eastAsia="en-US"/>
          </w:rPr>
          <w:tab/>
        </w:r>
      </w:hyperlink>
      <w:r w:rsidR="00E2247E">
        <w:rPr>
          <w:rFonts w:eastAsia="Calibri"/>
          <w:noProof/>
          <w:lang w:eastAsia="en-US"/>
        </w:rPr>
        <w:t>6</w:t>
      </w:r>
      <w:r w:rsidR="00612609">
        <w:rPr>
          <w:rFonts w:eastAsia="Calibri"/>
          <w:noProof/>
          <w:lang w:eastAsia="en-US"/>
        </w:rPr>
        <w:t>1</w:t>
      </w:r>
    </w:p>
    <w:p w14:paraId="20D74F0B" w14:textId="680508E6" w:rsidR="006507E6" w:rsidRPr="006507E6" w:rsidRDefault="005864B6" w:rsidP="006507E6">
      <w:pPr>
        <w:widowControl w:val="0"/>
        <w:tabs>
          <w:tab w:val="right" w:leader="dot" w:pos="9628"/>
        </w:tabs>
        <w:spacing w:line="360" w:lineRule="auto"/>
        <w:ind w:left="220"/>
        <w:jc w:val="both"/>
        <w:rPr>
          <w:noProof/>
        </w:rPr>
      </w:pPr>
      <w:hyperlink w:anchor="_Toc485825619" w:history="1">
        <w:r w:rsidR="006507E6" w:rsidRPr="006507E6">
          <w:rPr>
            <w:rFonts w:eastAsia="Calibri"/>
            <w:noProof/>
            <w:lang w:eastAsia="en-US"/>
          </w:rPr>
          <w:t>3.2. Организация развивающей предметно-пространственной среды</w:t>
        </w:r>
        <w:r w:rsidR="006507E6" w:rsidRPr="006507E6">
          <w:rPr>
            <w:rFonts w:eastAsia="Calibri"/>
            <w:noProof/>
            <w:webHidden/>
            <w:lang w:eastAsia="en-US"/>
          </w:rPr>
          <w:tab/>
        </w:r>
      </w:hyperlink>
      <w:r w:rsidR="00E2247E">
        <w:rPr>
          <w:rFonts w:eastAsia="Calibri"/>
          <w:noProof/>
          <w:lang w:eastAsia="en-US"/>
        </w:rPr>
        <w:t>6</w:t>
      </w:r>
      <w:r w:rsidR="00612609">
        <w:rPr>
          <w:rFonts w:eastAsia="Calibri"/>
          <w:noProof/>
          <w:lang w:eastAsia="en-US"/>
        </w:rPr>
        <w:t>1</w:t>
      </w:r>
    </w:p>
    <w:p w14:paraId="7F001D67" w14:textId="417BE4CD" w:rsidR="006507E6" w:rsidRPr="006507E6" w:rsidRDefault="005864B6" w:rsidP="006507E6">
      <w:pPr>
        <w:widowControl w:val="0"/>
        <w:tabs>
          <w:tab w:val="right" w:leader="dot" w:pos="9628"/>
        </w:tabs>
        <w:spacing w:line="360" w:lineRule="auto"/>
        <w:ind w:left="220"/>
        <w:jc w:val="both"/>
        <w:rPr>
          <w:noProof/>
        </w:rPr>
      </w:pPr>
      <w:hyperlink w:anchor="_Toc485825620" w:history="1">
        <w:r w:rsidR="006507E6" w:rsidRPr="006507E6">
          <w:rPr>
            <w:rFonts w:eastAsia="Calibri"/>
            <w:noProof/>
            <w:lang w:eastAsia="en-US"/>
          </w:rPr>
          <w:t>3.3. Кадровые условия реализации Программы</w:t>
        </w:r>
        <w:r w:rsidR="006507E6" w:rsidRPr="006507E6">
          <w:rPr>
            <w:rFonts w:eastAsia="Calibri"/>
            <w:noProof/>
            <w:webHidden/>
            <w:lang w:eastAsia="en-US"/>
          </w:rPr>
          <w:tab/>
        </w:r>
      </w:hyperlink>
      <w:r w:rsidR="00612609">
        <w:rPr>
          <w:rFonts w:eastAsia="Calibri"/>
          <w:noProof/>
          <w:lang w:eastAsia="en-US"/>
        </w:rPr>
        <w:t>64</w:t>
      </w:r>
    </w:p>
    <w:p w14:paraId="4274F267" w14:textId="34AE9D5C" w:rsidR="006507E6" w:rsidRPr="006507E6" w:rsidRDefault="005864B6" w:rsidP="006507E6">
      <w:pPr>
        <w:widowControl w:val="0"/>
        <w:tabs>
          <w:tab w:val="right" w:leader="dot" w:pos="9628"/>
        </w:tabs>
        <w:spacing w:line="360" w:lineRule="auto"/>
        <w:ind w:left="220"/>
        <w:jc w:val="both"/>
        <w:rPr>
          <w:noProof/>
        </w:rPr>
      </w:pPr>
      <w:hyperlink w:anchor="_Toc485825621" w:history="1">
        <w:r w:rsidR="006507E6" w:rsidRPr="006507E6">
          <w:rPr>
            <w:rFonts w:eastAsia="Calibri"/>
            <w:noProof/>
            <w:lang w:eastAsia="en-US"/>
          </w:rPr>
          <w:t>3.4. Материально-техническое обеспечение Программы</w:t>
        </w:r>
        <w:r w:rsidR="006507E6" w:rsidRPr="006507E6">
          <w:rPr>
            <w:rFonts w:eastAsia="Calibri"/>
            <w:noProof/>
            <w:webHidden/>
            <w:lang w:eastAsia="en-US"/>
          </w:rPr>
          <w:tab/>
        </w:r>
      </w:hyperlink>
      <w:r w:rsidR="00612609">
        <w:rPr>
          <w:rFonts w:eastAsia="Calibri"/>
          <w:noProof/>
          <w:lang w:eastAsia="en-US"/>
        </w:rPr>
        <w:t>64</w:t>
      </w:r>
    </w:p>
    <w:p w14:paraId="1B84282C" w14:textId="1FA90EDD" w:rsidR="006507E6" w:rsidRPr="006507E6" w:rsidRDefault="005864B6" w:rsidP="006507E6">
      <w:pPr>
        <w:widowControl w:val="0"/>
        <w:tabs>
          <w:tab w:val="right" w:leader="dot" w:pos="9628"/>
        </w:tabs>
        <w:spacing w:line="360" w:lineRule="auto"/>
        <w:ind w:left="220"/>
        <w:jc w:val="both"/>
        <w:rPr>
          <w:noProof/>
        </w:rPr>
      </w:pPr>
      <w:hyperlink w:anchor="_Toc485825622" w:history="1">
        <w:r w:rsidR="006507E6" w:rsidRPr="006507E6">
          <w:rPr>
            <w:rFonts w:eastAsia="Calibri"/>
            <w:noProof/>
            <w:lang w:eastAsia="en-US"/>
          </w:rPr>
          <w:t>3.5. Финансовые условия реализации Программы</w:t>
        </w:r>
        <w:r w:rsidR="006507E6" w:rsidRPr="006507E6">
          <w:rPr>
            <w:rFonts w:eastAsia="Calibri"/>
            <w:noProof/>
            <w:webHidden/>
            <w:lang w:eastAsia="en-US"/>
          </w:rPr>
          <w:tab/>
        </w:r>
      </w:hyperlink>
      <w:r w:rsidR="00612609">
        <w:rPr>
          <w:rFonts w:eastAsia="Calibri"/>
          <w:noProof/>
          <w:lang w:eastAsia="en-US"/>
        </w:rPr>
        <w:t>79</w:t>
      </w:r>
    </w:p>
    <w:p w14:paraId="3805CFCA" w14:textId="1AD6DDC0" w:rsidR="00E2247E" w:rsidRDefault="005864B6" w:rsidP="006507E6">
      <w:pPr>
        <w:widowControl w:val="0"/>
        <w:tabs>
          <w:tab w:val="right" w:leader="dot" w:pos="9628"/>
        </w:tabs>
        <w:spacing w:line="360" w:lineRule="auto"/>
        <w:ind w:left="220"/>
        <w:jc w:val="both"/>
        <w:rPr>
          <w:rFonts w:eastAsia="Calibri"/>
          <w:noProof/>
          <w:lang w:eastAsia="en-US"/>
        </w:rPr>
      </w:pPr>
      <w:hyperlink w:anchor="_Toc485825623" w:history="1">
        <w:r w:rsidR="006507E6" w:rsidRPr="006507E6">
          <w:rPr>
            <w:rFonts w:eastAsia="Calibri"/>
            <w:noProof/>
            <w:lang w:eastAsia="en-US"/>
          </w:rPr>
          <w:t>3.6. Планирование образовательной деятельности</w:t>
        </w:r>
        <w:r w:rsidR="006507E6" w:rsidRPr="006507E6">
          <w:rPr>
            <w:rFonts w:eastAsia="Calibri"/>
            <w:noProof/>
            <w:webHidden/>
            <w:lang w:eastAsia="en-US"/>
          </w:rPr>
          <w:tab/>
        </w:r>
      </w:hyperlink>
      <w:r w:rsidR="00612609">
        <w:rPr>
          <w:rFonts w:eastAsia="Calibri"/>
          <w:noProof/>
          <w:lang w:eastAsia="en-US"/>
        </w:rPr>
        <w:t>79</w:t>
      </w:r>
    </w:p>
    <w:p w14:paraId="52014DE0" w14:textId="3F2C8E49" w:rsidR="006507E6" w:rsidRPr="006507E6" w:rsidRDefault="005864B6" w:rsidP="006507E6">
      <w:pPr>
        <w:widowControl w:val="0"/>
        <w:tabs>
          <w:tab w:val="right" w:leader="dot" w:pos="9628"/>
        </w:tabs>
        <w:spacing w:line="360" w:lineRule="auto"/>
        <w:ind w:left="220"/>
        <w:jc w:val="both"/>
        <w:rPr>
          <w:noProof/>
        </w:rPr>
      </w:pPr>
      <w:hyperlink w:anchor="_Toc485825624" w:history="1">
        <w:r w:rsidR="006507E6" w:rsidRPr="006507E6">
          <w:rPr>
            <w:rFonts w:eastAsia="Calibri"/>
            <w:noProof/>
            <w:lang w:eastAsia="en-US"/>
          </w:rPr>
          <w:t>3.7.  Режим дня и распорядок</w:t>
        </w:r>
        <w:r w:rsidR="006507E6" w:rsidRPr="006507E6">
          <w:rPr>
            <w:rFonts w:eastAsia="Calibri"/>
            <w:noProof/>
            <w:webHidden/>
            <w:lang w:eastAsia="en-US"/>
          </w:rPr>
          <w:tab/>
        </w:r>
      </w:hyperlink>
      <w:r w:rsidR="00612609">
        <w:rPr>
          <w:rFonts w:eastAsia="Calibri"/>
          <w:noProof/>
          <w:lang w:eastAsia="en-US"/>
        </w:rPr>
        <w:t>88</w:t>
      </w:r>
    </w:p>
    <w:p w14:paraId="17156DE2" w14:textId="4848DB4D" w:rsidR="006507E6" w:rsidRPr="006507E6" w:rsidRDefault="005864B6" w:rsidP="006507E6">
      <w:pPr>
        <w:widowControl w:val="0"/>
        <w:tabs>
          <w:tab w:val="right" w:leader="dot" w:pos="9628"/>
        </w:tabs>
        <w:spacing w:line="360" w:lineRule="auto"/>
        <w:ind w:left="220"/>
        <w:jc w:val="both"/>
        <w:rPr>
          <w:noProof/>
        </w:rPr>
      </w:pPr>
      <w:hyperlink w:anchor="_Toc485825625" w:history="1">
        <w:r w:rsidR="006507E6" w:rsidRPr="006507E6">
          <w:rPr>
            <w:rFonts w:eastAsia="Calibri"/>
            <w:noProof/>
            <w:lang w:eastAsia="en-US"/>
          </w:rPr>
          <w:t>3.8. Перспективы работы по совершенствованию и развитию содержания Программы по речевому развитию</w:t>
        </w:r>
        <w:r w:rsidR="006507E6" w:rsidRPr="006507E6">
          <w:rPr>
            <w:rFonts w:eastAsia="Calibri"/>
            <w:noProof/>
            <w:webHidden/>
            <w:lang w:eastAsia="en-US"/>
          </w:rPr>
          <w:tab/>
        </w:r>
      </w:hyperlink>
      <w:r w:rsidR="006507E6" w:rsidRPr="006507E6">
        <w:rPr>
          <w:rFonts w:eastAsia="Calibri"/>
          <w:noProof/>
          <w:lang w:eastAsia="en-US"/>
        </w:rPr>
        <w:t>1</w:t>
      </w:r>
      <w:r w:rsidR="0084550E">
        <w:rPr>
          <w:rFonts w:eastAsia="Calibri"/>
          <w:noProof/>
          <w:lang w:eastAsia="en-US"/>
        </w:rPr>
        <w:t>1</w:t>
      </w:r>
      <w:r w:rsidR="008273BF">
        <w:rPr>
          <w:rFonts w:eastAsia="Calibri"/>
          <w:noProof/>
          <w:lang w:eastAsia="en-US"/>
        </w:rPr>
        <w:t>8</w:t>
      </w:r>
    </w:p>
    <w:p w14:paraId="2C2532F9" w14:textId="036312CE" w:rsidR="006507E6" w:rsidRPr="006507E6" w:rsidRDefault="005864B6" w:rsidP="006507E6">
      <w:pPr>
        <w:widowControl w:val="0"/>
        <w:tabs>
          <w:tab w:val="right" w:leader="dot" w:pos="9628"/>
        </w:tabs>
        <w:spacing w:line="360" w:lineRule="auto"/>
        <w:ind w:left="220"/>
        <w:jc w:val="both"/>
        <w:rPr>
          <w:noProof/>
        </w:rPr>
      </w:pPr>
      <w:hyperlink w:anchor="_Toc485825626" w:history="1">
        <w:r w:rsidR="006507E6" w:rsidRPr="006507E6">
          <w:rPr>
            <w:rFonts w:eastAsia="Calibri"/>
            <w:noProof/>
            <w:lang w:eastAsia="en-US"/>
          </w:rPr>
          <w:t>3.9. Перечень нормативных и нормативно-методических документов</w:t>
        </w:r>
        <w:r w:rsidR="006507E6" w:rsidRPr="006507E6">
          <w:rPr>
            <w:rFonts w:eastAsia="Calibri"/>
            <w:noProof/>
            <w:webHidden/>
            <w:lang w:eastAsia="en-US"/>
          </w:rPr>
          <w:tab/>
        </w:r>
      </w:hyperlink>
      <w:r w:rsidR="006507E6" w:rsidRPr="006507E6">
        <w:rPr>
          <w:rFonts w:eastAsia="Calibri"/>
          <w:noProof/>
          <w:lang w:eastAsia="en-US"/>
        </w:rPr>
        <w:t>1</w:t>
      </w:r>
      <w:r w:rsidR="0084550E">
        <w:rPr>
          <w:rFonts w:eastAsia="Calibri"/>
          <w:noProof/>
          <w:lang w:eastAsia="en-US"/>
        </w:rPr>
        <w:t>2</w:t>
      </w:r>
      <w:r w:rsidR="00CD3D38">
        <w:rPr>
          <w:rFonts w:eastAsia="Calibri"/>
          <w:noProof/>
          <w:lang w:eastAsia="en-US"/>
        </w:rPr>
        <w:t>1</w:t>
      </w:r>
    </w:p>
    <w:p w14:paraId="2A2132F4" w14:textId="3F809864" w:rsidR="006507E6" w:rsidRPr="006507E6" w:rsidRDefault="005864B6" w:rsidP="006507E6">
      <w:pPr>
        <w:widowControl w:val="0"/>
        <w:tabs>
          <w:tab w:val="right" w:leader="dot" w:pos="9628"/>
        </w:tabs>
        <w:spacing w:line="360" w:lineRule="auto"/>
        <w:ind w:left="220"/>
        <w:jc w:val="both"/>
        <w:rPr>
          <w:noProof/>
        </w:rPr>
      </w:pPr>
      <w:hyperlink w:anchor="_Toc485825627" w:history="1">
        <w:r w:rsidR="006507E6" w:rsidRPr="006507E6">
          <w:rPr>
            <w:rFonts w:eastAsia="Calibri"/>
            <w:noProof/>
            <w:lang w:eastAsia="en-US"/>
          </w:rPr>
          <w:t>3.10. Перечень литературных источников</w:t>
        </w:r>
        <w:r w:rsidR="006507E6" w:rsidRPr="006507E6">
          <w:rPr>
            <w:rFonts w:eastAsia="Calibri"/>
            <w:noProof/>
            <w:webHidden/>
            <w:lang w:eastAsia="en-US"/>
          </w:rPr>
          <w:tab/>
        </w:r>
        <w:r w:rsidR="006507E6" w:rsidRPr="006507E6">
          <w:rPr>
            <w:rFonts w:eastAsia="Calibri"/>
            <w:noProof/>
            <w:webHidden/>
            <w:lang w:eastAsia="en-US"/>
          </w:rPr>
          <w:fldChar w:fldCharType="begin"/>
        </w:r>
        <w:r w:rsidR="006507E6" w:rsidRPr="006507E6">
          <w:rPr>
            <w:rFonts w:eastAsia="Calibri"/>
            <w:noProof/>
            <w:webHidden/>
            <w:lang w:eastAsia="en-US"/>
          </w:rPr>
          <w:instrText xml:space="preserve"> PAGEREF _Toc485825627 \h </w:instrText>
        </w:r>
        <w:r w:rsidR="006507E6" w:rsidRPr="006507E6">
          <w:rPr>
            <w:rFonts w:eastAsia="Calibri"/>
            <w:noProof/>
            <w:webHidden/>
            <w:lang w:eastAsia="en-US"/>
          </w:rPr>
        </w:r>
        <w:r w:rsidR="006507E6" w:rsidRPr="006507E6">
          <w:rPr>
            <w:rFonts w:eastAsia="Calibri"/>
            <w:noProof/>
            <w:webHidden/>
            <w:lang w:eastAsia="en-US"/>
          </w:rPr>
          <w:fldChar w:fldCharType="separate"/>
        </w:r>
        <w:r w:rsidR="00B20443">
          <w:rPr>
            <w:rFonts w:eastAsia="Calibri"/>
            <w:noProof/>
            <w:webHidden/>
            <w:lang w:eastAsia="en-US"/>
          </w:rPr>
          <w:t>122</w:t>
        </w:r>
        <w:r w:rsidR="006507E6" w:rsidRPr="006507E6">
          <w:rPr>
            <w:rFonts w:eastAsia="Calibri"/>
            <w:noProof/>
            <w:webHidden/>
            <w:lang w:eastAsia="en-US"/>
          </w:rPr>
          <w:fldChar w:fldCharType="end"/>
        </w:r>
      </w:hyperlink>
    </w:p>
    <w:p w14:paraId="56AC92D5" w14:textId="77777777" w:rsidR="006507E6" w:rsidRPr="006507E6" w:rsidRDefault="006507E6" w:rsidP="006507E6">
      <w:pPr>
        <w:widowControl w:val="0"/>
        <w:spacing w:line="360" w:lineRule="auto"/>
        <w:jc w:val="center"/>
        <w:outlineLvl w:val="0"/>
        <w:rPr>
          <w:b/>
          <w:color w:val="365F91"/>
          <w:lang w:eastAsia="x-none"/>
        </w:rPr>
      </w:pPr>
      <w:r w:rsidRPr="006507E6">
        <w:rPr>
          <w:b/>
          <w:lang w:val="x-none" w:eastAsia="x-none"/>
        </w:rPr>
        <w:fldChar w:fldCharType="end"/>
      </w:r>
      <w:bookmarkStart w:id="1" w:name="_Toc485825598"/>
    </w:p>
    <w:p w14:paraId="3589C734" w14:textId="77777777" w:rsidR="006507E6" w:rsidRPr="006507E6" w:rsidRDefault="006507E6" w:rsidP="006507E6">
      <w:pPr>
        <w:widowControl w:val="0"/>
        <w:spacing w:line="360" w:lineRule="auto"/>
        <w:jc w:val="center"/>
        <w:outlineLvl w:val="0"/>
        <w:rPr>
          <w:b/>
          <w:color w:val="365F91"/>
          <w:lang w:eastAsia="x-none"/>
        </w:rPr>
      </w:pPr>
    </w:p>
    <w:p w14:paraId="01ABD6DC" w14:textId="77777777" w:rsidR="006507E6" w:rsidRPr="006507E6" w:rsidRDefault="006507E6" w:rsidP="006507E6">
      <w:pPr>
        <w:widowControl w:val="0"/>
        <w:spacing w:line="360" w:lineRule="auto"/>
        <w:jc w:val="center"/>
        <w:outlineLvl w:val="0"/>
        <w:rPr>
          <w:b/>
          <w:color w:val="365F91"/>
          <w:lang w:eastAsia="x-none"/>
        </w:rPr>
      </w:pPr>
      <w:r w:rsidRPr="006507E6">
        <w:rPr>
          <w:b/>
          <w:color w:val="365F91"/>
          <w:lang w:val="x-none" w:eastAsia="x-none"/>
        </w:rPr>
        <w:t xml:space="preserve"> </w:t>
      </w:r>
    </w:p>
    <w:p w14:paraId="385E558B" w14:textId="77777777" w:rsidR="006507E6" w:rsidRPr="006507E6" w:rsidRDefault="006507E6" w:rsidP="006507E6">
      <w:pPr>
        <w:widowControl w:val="0"/>
        <w:spacing w:line="360" w:lineRule="auto"/>
        <w:jc w:val="center"/>
        <w:outlineLvl w:val="0"/>
        <w:rPr>
          <w:b/>
          <w:color w:val="365F91"/>
          <w:lang w:eastAsia="x-none"/>
        </w:rPr>
      </w:pPr>
    </w:p>
    <w:p w14:paraId="16048201" w14:textId="77777777" w:rsidR="006507E6" w:rsidRPr="006507E6" w:rsidRDefault="006507E6" w:rsidP="006507E6">
      <w:pPr>
        <w:widowControl w:val="0"/>
        <w:spacing w:line="360" w:lineRule="auto"/>
        <w:jc w:val="center"/>
        <w:outlineLvl w:val="0"/>
        <w:rPr>
          <w:b/>
          <w:color w:val="365F91"/>
          <w:lang w:eastAsia="x-none"/>
        </w:rPr>
      </w:pPr>
    </w:p>
    <w:p w14:paraId="72E26D27" w14:textId="18D0B0C8" w:rsidR="006507E6" w:rsidRPr="006507E6" w:rsidRDefault="006507E6" w:rsidP="00141555">
      <w:pPr>
        <w:spacing w:after="200" w:line="276" w:lineRule="auto"/>
        <w:jc w:val="center"/>
        <w:rPr>
          <w:b/>
          <w:lang w:val="x-none" w:eastAsia="x-none"/>
        </w:rPr>
      </w:pPr>
      <w:r w:rsidRPr="006507E6">
        <w:rPr>
          <w:b/>
          <w:lang w:val="x-none" w:eastAsia="x-none"/>
        </w:rPr>
        <w:lastRenderedPageBreak/>
        <w:t>ВВЕДЕНИЕ</w:t>
      </w:r>
      <w:bookmarkEnd w:id="1"/>
    </w:p>
    <w:p w14:paraId="7382709E" w14:textId="10DB748E" w:rsidR="006507E6" w:rsidRPr="006507E6" w:rsidRDefault="006507E6" w:rsidP="00B51C3C">
      <w:pPr>
        <w:widowControl w:val="0"/>
        <w:jc w:val="both"/>
        <w:outlineLvl w:val="0"/>
        <w:rPr>
          <w:lang w:val="x-none"/>
        </w:rPr>
      </w:pPr>
      <w:r w:rsidRPr="006507E6">
        <w:rPr>
          <w:bCs/>
          <w:lang w:val="x-none" w:eastAsia="x-none"/>
        </w:rPr>
        <w:t xml:space="preserve">      </w:t>
      </w:r>
      <w:r w:rsidRPr="006507E6">
        <w:rPr>
          <w:lang w:val="x-none" w:eastAsia="x-none"/>
        </w:rPr>
        <w:t xml:space="preserve">       </w:t>
      </w:r>
      <w:r w:rsidRPr="006507E6">
        <w:rPr>
          <w:bCs/>
          <w:lang w:val="x-none" w:eastAsia="x-none"/>
        </w:rPr>
        <w:t xml:space="preserve">Дети в </w:t>
      </w:r>
      <w:r w:rsidR="00613FB4">
        <w:rPr>
          <w:bCs/>
          <w:lang w:eastAsia="x-none"/>
        </w:rPr>
        <w:t xml:space="preserve">подготовительной к школе </w:t>
      </w:r>
      <w:r w:rsidRPr="006507E6">
        <w:rPr>
          <w:bCs/>
          <w:lang w:val="x-none" w:eastAsia="x-none"/>
        </w:rPr>
        <w:t>группе № 1 представляют собой сложную разнородную группу</w:t>
      </w:r>
      <w:r w:rsidRPr="006507E6">
        <w:rPr>
          <w:lang w:val="x-none" w:eastAsia="x-none"/>
        </w:rPr>
        <w:t xml:space="preserve">: </w:t>
      </w:r>
      <w:r w:rsidR="00831003" w:rsidRPr="006507E6">
        <w:rPr>
          <w:lang w:val="x-none" w:eastAsia="x-none"/>
        </w:rPr>
        <w:t>ОНР</w:t>
      </w:r>
      <w:r w:rsidR="00831003" w:rsidRPr="006507E6">
        <w:rPr>
          <w:lang w:eastAsia="x-none"/>
        </w:rPr>
        <w:t xml:space="preserve"> </w:t>
      </w:r>
      <w:r w:rsidR="00831003" w:rsidRPr="006507E6">
        <w:rPr>
          <w:lang w:val="en-US" w:eastAsia="x-none"/>
        </w:rPr>
        <w:t>III</w:t>
      </w:r>
      <w:r w:rsidR="00831003" w:rsidRPr="006507E6">
        <w:rPr>
          <w:lang w:val="x-none" w:eastAsia="x-none"/>
        </w:rPr>
        <w:t xml:space="preserve"> </w:t>
      </w:r>
      <w:proofErr w:type="spellStart"/>
      <w:r w:rsidR="00831003" w:rsidRPr="006507E6">
        <w:rPr>
          <w:lang w:val="x-none" w:eastAsia="x-none"/>
        </w:rPr>
        <w:t>ур</w:t>
      </w:r>
      <w:proofErr w:type="spellEnd"/>
      <w:r w:rsidR="00831003" w:rsidRPr="006507E6">
        <w:rPr>
          <w:lang w:val="x-none" w:eastAsia="x-none"/>
        </w:rPr>
        <w:t>.</w:t>
      </w:r>
      <w:r w:rsidR="00831003">
        <w:rPr>
          <w:lang w:eastAsia="x-none"/>
        </w:rPr>
        <w:t xml:space="preserve"> – </w:t>
      </w:r>
      <w:r w:rsidR="00613FB4">
        <w:rPr>
          <w:lang w:eastAsia="x-none"/>
        </w:rPr>
        <w:t>7</w:t>
      </w:r>
      <w:r w:rsidR="00831003">
        <w:rPr>
          <w:lang w:eastAsia="x-none"/>
        </w:rPr>
        <w:t xml:space="preserve"> чел.,</w:t>
      </w:r>
      <w:r w:rsidR="00831003" w:rsidRPr="006507E6">
        <w:rPr>
          <w:lang w:val="x-none" w:eastAsia="x-none"/>
        </w:rPr>
        <w:t xml:space="preserve"> </w:t>
      </w:r>
      <w:r w:rsidRPr="006507E6">
        <w:rPr>
          <w:lang w:val="x-none" w:eastAsia="x-none"/>
        </w:rPr>
        <w:t xml:space="preserve">ОНР </w:t>
      </w:r>
      <w:r w:rsidRPr="006507E6">
        <w:rPr>
          <w:lang w:val="en-US" w:eastAsia="x-none"/>
        </w:rPr>
        <w:t>III</w:t>
      </w:r>
      <w:r w:rsidRPr="006507E6">
        <w:rPr>
          <w:lang w:val="x-none" w:eastAsia="x-none"/>
        </w:rPr>
        <w:t xml:space="preserve"> </w:t>
      </w:r>
      <w:proofErr w:type="spellStart"/>
      <w:r w:rsidRPr="006507E6">
        <w:rPr>
          <w:lang w:val="x-none" w:eastAsia="x-none"/>
        </w:rPr>
        <w:t>ур</w:t>
      </w:r>
      <w:proofErr w:type="spellEnd"/>
      <w:r w:rsidRPr="006507E6">
        <w:rPr>
          <w:lang w:val="x-none" w:eastAsia="x-none"/>
        </w:rPr>
        <w:t>.</w:t>
      </w:r>
      <w:r w:rsidR="00831003">
        <w:rPr>
          <w:lang w:eastAsia="x-none"/>
        </w:rPr>
        <w:t xml:space="preserve"> с</w:t>
      </w:r>
      <w:r w:rsidRPr="006507E6">
        <w:rPr>
          <w:lang w:val="x-none" w:eastAsia="x-none"/>
        </w:rPr>
        <w:t xml:space="preserve"> дизартри</w:t>
      </w:r>
      <w:r w:rsidR="00831003">
        <w:rPr>
          <w:lang w:eastAsia="x-none"/>
        </w:rPr>
        <w:t>ей</w:t>
      </w:r>
      <w:r w:rsidRPr="006507E6">
        <w:rPr>
          <w:lang w:val="x-none" w:eastAsia="x-none"/>
        </w:rPr>
        <w:t xml:space="preserve"> – </w:t>
      </w:r>
      <w:r w:rsidR="00613FB4">
        <w:rPr>
          <w:lang w:eastAsia="x-none"/>
        </w:rPr>
        <w:t>4</w:t>
      </w:r>
      <w:r w:rsidRPr="006507E6">
        <w:rPr>
          <w:lang w:val="x-none" w:eastAsia="x-none"/>
        </w:rPr>
        <w:t xml:space="preserve"> чел., </w:t>
      </w:r>
      <w:r>
        <w:rPr>
          <w:lang w:eastAsia="x-none"/>
        </w:rPr>
        <w:t>дизартри</w:t>
      </w:r>
      <w:r w:rsidR="00920945">
        <w:rPr>
          <w:lang w:eastAsia="x-none"/>
        </w:rPr>
        <w:t>я</w:t>
      </w:r>
      <w:r>
        <w:rPr>
          <w:lang w:eastAsia="x-none"/>
        </w:rPr>
        <w:t xml:space="preserve"> – </w:t>
      </w:r>
      <w:r w:rsidR="00613FB4">
        <w:rPr>
          <w:lang w:eastAsia="x-none"/>
        </w:rPr>
        <w:t>1</w:t>
      </w:r>
      <w:r>
        <w:rPr>
          <w:lang w:eastAsia="x-none"/>
        </w:rPr>
        <w:t xml:space="preserve"> чел,</w:t>
      </w:r>
      <w:r w:rsidR="00920945">
        <w:rPr>
          <w:lang w:eastAsia="x-none"/>
        </w:rPr>
        <w:t xml:space="preserve"> </w:t>
      </w:r>
      <w:r w:rsidR="00730B16">
        <w:rPr>
          <w:lang w:eastAsia="x-none"/>
        </w:rPr>
        <w:t xml:space="preserve">ОНР </w:t>
      </w:r>
      <w:r w:rsidR="00730B16">
        <w:rPr>
          <w:lang w:val="en-US" w:eastAsia="x-none"/>
        </w:rPr>
        <w:t>IV</w:t>
      </w:r>
      <w:r w:rsidR="00730B16" w:rsidRPr="00730B16">
        <w:rPr>
          <w:lang w:eastAsia="x-none"/>
        </w:rPr>
        <w:t xml:space="preserve"> </w:t>
      </w:r>
      <w:proofErr w:type="spellStart"/>
      <w:proofErr w:type="gramStart"/>
      <w:r w:rsidR="00730B16">
        <w:rPr>
          <w:lang w:eastAsia="x-none"/>
        </w:rPr>
        <w:t>ур</w:t>
      </w:r>
      <w:proofErr w:type="spellEnd"/>
      <w:r w:rsidR="00730B16">
        <w:rPr>
          <w:lang w:eastAsia="x-none"/>
        </w:rPr>
        <w:t>.-</w:t>
      </w:r>
      <w:proofErr w:type="gramEnd"/>
      <w:r w:rsidR="00730B16">
        <w:rPr>
          <w:lang w:eastAsia="x-none"/>
        </w:rPr>
        <w:t xml:space="preserve"> 1 чел., </w:t>
      </w:r>
      <w:r w:rsidR="00920945">
        <w:rPr>
          <w:lang w:eastAsia="x-none"/>
        </w:rPr>
        <w:t>коррекция всех компонентов речи – 3 чел.</w:t>
      </w:r>
      <w:r w:rsidR="00831003">
        <w:rPr>
          <w:lang w:eastAsia="x-none"/>
        </w:rPr>
        <w:t xml:space="preserve"> </w:t>
      </w:r>
      <w:r w:rsidRPr="006507E6">
        <w:rPr>
          <w:lang w:eastAsia="x-none"/>
        </w:rPr>
        <w:t xml:space="preserve"> </w:t>
      </w:r>
      <w:r w:rsidRPr="006507E6">
        <w:rPr>
          <w:bCs/>
          <w:lang w:val="x-none" w:eastAsia="x-none"/>
        </w:rPr>
        <w:t xml:space="preserve">Это определяет различные возможности детей в овладении навыками речевого общения. Настоящая рабочая программа для детей </w:t>
      </w:r>
      <w:r w:rsidR="00613FB4">
        <w:rPr>
          <w:bCs/>
          <w:lang w:eastAsia="x-none"/>
        </w:rPr>
        <w:t>6</w:t>
      </w:r>
      <w:r>
        <w:rPr>
          <w:bCs/>
          <w:lang w:eastAsia="x-none"/>
        </w:rPr>
        <w:t>-7</w:t>
      </w:r>
      <w:r w:rsidRPr="006507E6">
        <w:rPr>
          <w:bCs/>
          <w:lang w:val="x-none" w:eastAsia="x-none"/>
        </w:rPr>
        <w:t xml:space="preserve"> лет с тяжелыми нарушениями речи   разработана с  учетом специфики дошкольного образования как фундамента всего последующего общего образования  в соответствии с Федеральным законом «Об образовании в Российской Федерации» и Федеральным государственным образовательным стандартом дошкольного образования.      Содержание Программы в соответствии с требованиями Стандарта включает три основных раздела – целевой, содержательный и организационный.                               </w:t>
      </w:r>
      <w:r w:rsidRPr="006507E6">
        <w:rPr>
          <w:lang w:val="x-none"/>
        </w:rPr>
        <w:t xml:space="preserve"> </w:t>
      </w:r>
    </w:p>
    <w:p w14:paraId="6E275C8D" w14:textId="64E7DBEB" w:rsidR="00D67B38" w:rsidRDefault="006507E6" w:rsidP="00D67B38">
      <w:pPr>
        <w:jc w:val="both"/>
      </w:pPr>
      <w:r w:rsidRPr="006507E6">
        <w:t xml:space="preserve">   Данная</w:t>
      </w:r>
      <w:r w:rsidR="00D67B38">
        <w:t xml:space="preserve"> </w:t>
      </w:r>
      <w:r w:rsidRPr="006507E6">
        <w:t>рабочая</w:t>
      </w:r>
      <w:r w:rsidR="00D67B38">
        <w:t xml:space="preserve"> </w:t>
      </w:r>
      <w:r w:rsidRPr="006507E6">
        <w:t>программа</w:t>
      </w:r>
      <w:r w:rsidR="00D67B38">
        <w:t xml:space="preserve"> </w:t>
      </w:r>
      <w:r w:rsidRPr="006507E6">
        <w:t xml:space="preserve">предполагает:                                                                                                                           - определение содержания программы коррекционной работы с детьми с тяжелыми нарушениями речи с учетом структуры дефекта, с обоснованным привлечением  комплексных, парциальных программ, методических и дидактических  пособий и иных содержательных ресурсов, предназначенных для использования в работе с детьми, имеющими </w:t>
      </w:r>
      <w:proofErr w:type="spellStart"/>
      <w:r w:rsidRPr="006507E6">
        <w:t>речеязыковые</w:t>
      </w:r>
      <w:proofErr w:type="spellEnd"/>
      <w:r w:rsidRPr="006507E6">
        <w:t xml:space="preserve"> нарушения и сопутствующие проявления в общей структуре дефекта;                                                                                                                                                                                                          -  конкретизацию  планируемых результатов и целевых ориентиров для детей </w:t>
      </w:r>
      <w:r w:rsidR="00613FB4">
        <w:t>6</w:t>
      </w:r>
      <w:r w:rsidR="00B51C3C">
        <w:t>-7</w:t>
      </w:r>
      <w:r w:rsidRPr="006507E6">
        <w:t xml:space="preserve"> лет с учетом  особенностей </w:t>
      </w:r>
      <w:proofErr w:type="spellStart"/>
      <w:r w:rsidRPr="006507E6">
        <w:t>речеязыковых</w:t>
      </w:r>
      <w:proofErr w:type="spellEnd"/>
      <w:r w:rsidRPr="006507E6">
        <w:t xml:space="preserve"> нарушений и сопутствующих проявлений;                                                                - дополнение содержательного раздела направлениями коррекционно-развивающей работы, способствующей квалифицированной коррекции недостатков  </w:t>
      </w:r>
      <w:proofErr w:type="spellStart"/>
      <w:r w:rsidRPr="006507E6">
        <w:t>речеязыкового</w:t>
      </w:r>
      <w:proofErr w:type="spellEnd"/>
      <w:r w:rsidRPr="006507E6">
        <w:t xml:space="preserve"> развития  детей, психологической, моторно-двигательной базы речи,  профилактике  потенциально возможных трудностей в  овладении грамотой и   обучении в целом;                                                                                                        -  конкретизацию  и дополнение пунктов организационного раздела с учетом изменений, необходимых для эффективной работы с  детьми с ТНР в части планирования образовательной деятельности, обеспечения психолого-педагогических условий развития детей, режима и распорядка дня, оформления предметно-развивающей среды, перечня нормативных и нормативно-правовых документов, перечня литературных источников.                                                                                                    Реализация программы для детей </w:t>
      </w:r>
      <w:r w:rsidR="00613FB4">
        <w:t>6</w:t>
      </w:r>
      <w:r w:rsidR="00B51C3C">
        <w:t>-7</w:t>
      </w:r>
      <w:r w:rsidRPr="006507E6">
        <w:t xml:space="preserve"> лет с ТНР подразумевает квалифицированную коррекцию нарушений развития детей в форме проведения подгрупповых и индивидуальных занятий. </w:t>
      </w:r>
    </w:p>
    <w:p w14:paraId="77167080" w14:textId="3519673F" w:rsidR="006507E6" w:rsidRPr="006507E6" w:rsidRDefault="006507E6" w:rsidP="00D67B38">
      <w:pPr>
        <w:spacing w:after="200"/>
        <w:rPr>
          <w:rFonts w:eastAsiaTheme="minorHAnsi"/>
          <w:bCs/>
          <w:color w:val="000000" w:themeColor="text1"/>
          <w:lang w:eastAsia="en-US"/>
        </w:rPr>
      </w:pPr>
      <w:r w:rsidRPr="006507E6">
        <w:rPr>
          <w:rFonts w:eastAsiaTheme="minorHAnsi"/>
          <w:bCs/>
          <w:lang w:val="x-none" w:eastAsia="en-US"/>
        </w:rPr>
        <w:t>Коррекционная программа</w:t>
      </w:r>
      <w:r w:rsidRPr="006507E6">
        <w:rPr>
          <w:rFonts w:eastAsiaTheme="minorHAnsi"/>
          <w:bCs/>
          <w:lang w:eastAsia="en-US"/>
        </w:rPr>
        <w:t>:                                                                                                                                          -</w:t>
      </w:r>
      <w:r w:rsidRPr="006507E6">
        <w:rPr>
          <w:rFonts w:eastAsiaTheme="minorHAnsi"/>
          <w:bCs/>
          <w:lang w:val="x-none" w:eastAsia="en-US"/>
        </w:rPr>
        <w:t xml:space="preserve">  обеспечива</w:t>
      </w:r>
      <w:r w:rsidRPr="006507E6">
        <w:rPr>
          <w:rFonts w:eastAsiaTheme="minorHAnsi"/>
          <w:bCs/>
          <w:lang w:eastAsia="en-US"/>
        </w:rPr>
        <w:t>ет</w:t>
      </w:r>
      <w:r w:rsidRPr="006507E6">
        <w:rPr>
          <w:rFonts w:eastAsiaTheme="minorHAnsi"/>
          <w:bCs/>
          <w:lang w:val="x-none" w:eastAsia="en-US"/>
        </w:rPr>
        <w:t xml:space="preserve"> достижение максимальной </w:t>
      </w:r>
      <w:r w:rsidRPr="006507E6">
        <w:rPr>
          <w:rFonts w:eastAsiaTheme="minorHAnsi"/>
          <w:bCs/>
          <w:lang w:eastAsia="en-US"/>
        </w:rPr>
        <w:t>коррекции нарушений развития</w:t>
      </w:r>
      <w:r w:rsidRPr="006507E6">
        <w:rPr>
          <w:rFonts w:eastAsiaTheme="minorHAnsi"/>
          <w:bCs/>
          <w:lang w:val="x-none" w:eastAsia="en-US"/>
        </w:rPr>
        <w:t xml:space="preserve">; </w:t>
      </w:r>
      <w:r w:rsidRPr="006507E6">
        <w:rPr>
          <w:rFonts w:eastAsiaTheme="minorHAnsi"/>
          <w:bCs/>
          <w:color w:val="000000" w:themeColor="text1"/>
          <w:lang w:eastAsia="en-US"/>
        </w:rPr>
        <w:t xml:space="preserve">                                                   </w:t>
      </w:r>
      <w:r w:rsidRPr="006507E6">
        <w:rPr>
          <w:rFonts w:eastAsiaTheme="minorHAnsi"/>
          <w:bCs/>
          <w:lang w:val="x-none" w:eastAsia="en-US"/>
        </w:rPr>
        <w:t xml:space="preserve">  </w:t>
      </w:r>
      <w:r w:rsidRPr="006507E6">
        <w:rPr>
          <w:rFonts w:eastAsiaTheme="minorHAnsi"/>
          <w:bCs/>
          <w:lang w:eastAsia="en-US"/>
        </w:rPr>
        <w:t xml:space="preserve">- </w:t>
      </w:r>
      <w:r w:rsidRPr="006507E6">
        <w:rPr>
          <w:rFonts w:eastAsiaTheme="minorHAnsi"/>
          <w:bCs/>
          <w:lang w:val="x-none" w:eastAsia="en-US"/>
        </w:rPr>
        <w:t>учитыва</w:t>
      </w:r>
      <w:r w:rsidRPr="006507E6">
        <w:rPr>
          <w:rFonts w:eastAsiaTheme="minorHAnsi"/>
          <w:bCs/>
          <w:lang w:eastAsia="en-US"/>
        </w:rPr>
        <w:t>ет</w:t>
      </w:r>
      <w:r w:rsidRPr="006507E6">
        <w:rPr>
          <w:rFonts w:eastAsiaTheme="minorHAnsi"/>
          <w:bCs/>
          <w:lang w:val="x-none" w:eastAsia="en-US"/>
        </w:rPr>
        <w:t xml:space="preserve"> особые образовательные потребности детей </w:t>
      </w:r>
      <w:r w:rsidR="00613FB4">
        <w:rPr>
          <w:rFonts w:eastAsiaTheme="minorHAnsi"/>
          <w:bCs/>
          <w:lang w:eastAsia="en-US"/>
        </w:rPr>
        <w:t>6</w:t>
      </w:r>
      <w:r w:rsidR="00B51C3C">
        <w:rPr>
          <w:rFonts w:eastAsiaTheme="minorHAnsi"/>
          <w:bCs/>
          <w:lang w:eastAsia="en-US"/>
        </w:rPr>
        <w:t>-7</w:t>
      </w:r>
      <w:r w:rsidRPr="006507E6">
        <w:rPr>
          <w:rFonts w:eastAsiaTheme="minorHAnsi"/>
          <w:bCs/>
          <w:lang w:eastAsia="en-US"/>
        </w:rPr>
        <w:t xml:space="preserve"> лет</w:t>
      </w:r>
      <w:r w:rsidRPr="006507E6">
        <w:rPr>
          <w:rFonts w:eastAsiaTheme="minorHAnsi"/>
          <w:bCs/>
          <w:lang w:val="x-none" w:eastAsia="en-US"/>
        </w:rPr>
        <w:t xml:space="preserve"> с </w:t>
      </w:r>
      <w:r w:rsidRPr="006507E6">
        <w:rPr>
          <w:rFonts w:eastAsiaTheme="minorHAnsi"/>
          <w:bCs/>
          <w:lang w:eastAsia="en-US"/>
        </w:rPr>
        <w:t>тяжёлыми</w:t>
      </w:r>
      <w:r w:rsidRPr="006507E6">
        <w:rPr>
          <w:rFonts w:eastAsiaTheme="minorHAnsi"/>
          <w:bCs/>
          <w:lang w:val="x-none" w:eastAsia="en-US"/>
        </w:rPr>
        <w:t xml:space="preserve"> нарушениями </w:t>
      </w:r>
      <w:r w:rsidRPr="006507E6">
        <w:rPr>
          <w:rFonts w:eastAsiaTheme="minorHAnsi"/>
          <w:bCs/>
          <w:lang w:eastAsia="en-US"/>
        </w:rPr>
        <w:t>речи.</w:t>
      </w:r>
    </w:p>
    <w:p w14:paraId="32E6D244" w14:textId="77777777" w:rsidR="006507E6" w:rsidRPr="006507E6" w:rsidRDefault="006507E6" w:rsidP="006507E6">
      <w:pPr>
        <w:tabs>
          <w:tab w:val="left" w:pos="1212"/>
        </w:tabs>
        <w:spacing w:after="200"/>
        <w:jc w:val="center"/>
        <w:rPr>
          <w:b/>
          <w:lang w:eastAsia="en-US"/>
        </w:rPr>
      </w:pPr>
      <w:r w:rsidRPr="006507E6">
        <w:rPr>
          <w:b/>
          <w:lang w:val="en-US" w:eastAsia="en-US"/>
        </w:rPr>
        <w:t>I</w:t>
      </w:r>
      <w:r w:rsidRPr="006507E6">
        <w:rPr>
          <w:b/>
          <w:lang w:eastAsia="en-US"/>
        </w:rPr>
        <w:t>. ЦЕЛЕВОЙ РАЗДЕЛ</w:t>
      </w:r>
    </w:p>
    <w:p w14:paraId="5C1D469B" w14:textId="77777777" w:rsidR="006507E6" w:rsidRPr="006507E6" w:rsidRDefault="006507E6" w:rsidP="006507E6">
      <w:pPr>
        <w:widowControl w:val="0"/>
        <w:tabs>
          <w:tab w:val="left" w:pos="9781"/>
        </w:tabs>
        <w:jc w:val="both"/>
        <w:rPr>
          <w:rFonts w:eastAsiaTheme="minorHAnsi" w:cstheme="minorBidi"/>
          <w:lang w:eastAsia="en-US"/>
        </w:rPr>
      </w:pPr>
      <w:r w:rsidRPr="006507E6">
        <w:rPr>
          <w:rFonts w:eastAsiaTheme="minorHAnsi"/>
          <w:b/>
          <w:szCs w:val="22"/>
          <w:lang w:eastAsia="en-US"/>
        </w:rPr>
        <w:t>1.1. Пояснительная записка.</w:t>
      </w:r>
      <w:r w:rsidRPr="006507E6">
        <w:rPr>
          <w:b/>
          <w:sz w:val="28"/>
          <w:lang w:eastAsia="en-US"/>
        </w:rPr>
        <w:t xml:space="preserve">    </w:t>
      </w:r>
    </w:p>
    <w:p w14:paraId="6A2A8238" w14:textId="0DF39960" w:rsidR="00831003" w:rsidRDefault="006507E6" w:rsidP="00831003">
      <w:pPr>
        <w:shd w:val="clear" w:color="auto" w:fill="FFFFFF"/>
        <w:rPr>
          <w:rFonts w:ascii="yandex-sans" w:hAnsi="yandex-sans"/>
          <w:color w:val="000000"/>
          <w:sz w:val="23"/>
          <w:szCs w:val="23"/>
        </w:rPr>
      </w:pPr>
      <w:r w:rsidRPr="006507E6">
        <w:rPr>
          <w:rFonts w:eastAsiaTheme="minorHAnsi" w:cstheme="minorBidi"/>
          <w:lang w:eastAsia="en-US"/>
        </w:rPr>
        <w:t xml:space="preserve"> Рабочая программа разработана для детей </w:t>
      </w:r>
      <w:r w:rsidR="005C2E62">
        <w:rPr>
          <w:rFonts w:eastAsiaTheme="minorHAnsi" w:cstheme="minorBidi"/>
          <w:lang w:eastAsia="en-US"/>
        </w:rPr>
        <w:t>6</w:t>
      </w:r>
      <w:r w:rsidR="00B51C3C">
        <w:rPr>
          <w:rFonts w:eastAsiaTheme="minorHAnsi" w:cstheme="minorBidi"/>
          <w:lang w:eastAsia="en-US"/>
        </w:rPr>
        <w:t>-7</w:t>
      </w:r>
      <w:r w:rsidRPr="006507E6">
        <w:rPr>
          <w:rFonts w:eastAsiaTheme="minorHAnsi" w:cstheme="minorBidi"/>
          <w:lang w:eastAsia="en-US"/>
        </w:rPr>
        <w:t xml:space="preserve"> лет с ОНР III</w:t>
      </w:r>
      <w:r w:rsidR="00B51C3C">
        <w:rPr>
          <w:rFonts w:eastAsiaTheme="minorHAnsi" w:cstheme="minorBidi"/>
          <w:lang w:eastAsia="en-US"/>
        </w:rPr>
        <w:t xml:space="preserve"> </w:t>
      </w:r>
      <w:r w:rsidRPr="006507E6">
        <w:rPr>
          <w:rFonts w:eastAsiaTheme="minorHAnsi" w:cstheme="minorBidi"/>
          <w:lang w:eastAsia="en-US"/>
        </w:rPr>
        <w:t xml:space="preserve">уровня и детей с дизартрией.  Дети с тяжелыми нарушениями речи – это особая категория детей с нарушениями всех компонентов речи при сохранном слухе и первично сохранном интеллекте. На III уровне речевого </w:t>
      </w:r>
      <w:proofErr w:type="gramStart"/>
      <w:r w:rsidRPr="006507E6">
        <w:rPr>
          <w:rFonts w:eastAsiaTheme="minorHAnsi" w:cstheme="minorBidi"/>
          <w:lang w:eastAsia="en-US"/>
        </w:rPr>
        <w:t>развития  в</w:t>
      </w:r>
      <w:proofErr w:type="gramEnd"/>
      <w:r w:rsidRPr="006507E6">
        <w:rPr>
          <w:rFonts w:eastAsiaTheme="minorHAnsi" w:cstheme="minorBidi"/>
          <w:lang w:eastAsia="en-US"/>
        </w:rPr>
        <w:t xml:space="preserve"> речи ребенка появляется развернутая фразовая речь с выраженными  элементами лексико-грамматического и фонетико-фонематического недоразвития.</w:t>
      </w:r>
      <w:r w:rsidR="00831003" w:rsidRPr="00831003">
        <w:rPr>
          <w:rFonts w:ascii="yandex-sans" w:hAnsi="yandex-sans"/>
          <w:color w:val="000000"/>
          <w:sz w:val="23"/>
          <w:szCs w:val="23"/>
        </w:rPr>
        <w:t xml:space="preserve"> </w:t>
      </w:r>
    </w:p>
    <w:p w14:paraId="6D483FF2" w14:textId="77777777" w:rsidR="00C62FA7" w:rsidRPr="00831003" w:rsidRDefault="00C62FA7" w:rsidP="00831003">
      <w:pPr>
        <w:shd w:val="clear" w:color="auto" w:fill="FFFFFF"/>
        <w:rPr>
          <w:rFonts w:ascii="yandex-sans" w:hAnsi="yandex-sans"/>
          <w:color w:val="000000"/>
          <w:sz w:val="23"/>
          <w:szCs w:val="23"/>
        </w:rPr>
      </w:pPr>
    </w:p>
    <w:p w14:paraId="7BD29D58" w14:textId="77777777" w:rsidR="006507E6" w:rsidRPr="006507E6" w:rsidRDefault="006507E6" w:rsidP="006507E6">
      <w:pPr>
        <w:widowControl w:val="0"/>
        <w:ind w:firstLine="709"/>
        <w:outlineLvl w:val="2"/>
        <w:rPr>
          <w:b/>
          <w:lang w:val="x-none" w:eastAsia="x-none"/>
        </w:rPr>
      </w:pPr>
      <w:r w:rsidRPr="006507E6">
        <w:rPr>
          <w:rFonts w:eastAsia="SchoolBookAC"/>
          <w:lang w:val="x-none" w:eastAsia="x-none"/>
        </w:rPr>
        <w:t xml:space="preserve">   </w:t>
      </w:r>
      <w:bookmarkStart w:id="2" w:name="_Toc485825601"/>
      <w:r w:rsidRPr="006507E6">
        <w:rPr>
          <w:b/>
          <w:lang w:val="x-none" w:eastAsia="x-none"/>
        </w:rPr>
        <w:t>1.1.1. Цели и задачи Программы</w:t>
      </w:r>
      <w:bookmarkEnd w:id="2"/>
    </w:p>
    <w:p w14:paraId="59EB3499" w14:textId="77777777" w:rsidR="004F679E" w:rsidRPr="004F679E" w:rsidRDefault="004F679E" w:rsidP="004F679E">
      <w:pPr>
        <w:shd w:val="clear" w:color="auto" w:fill="FFFFFF"/>
        <w:rPr>
          <w:rFonts w:ascii="yandex-sans" w:hAnsi="yandex-sans"/>
          <w:color w:val="000000"/>
          <w:sz w:val="23"/>
          <w:szCs w:val="23"/>
        </w:rPr>
      </w:pPr>
      <w:r w:rsidRPr="004F679E">
        <w:rPr>
          <w:rFonts w:ascii="yandex-sans" w:hAnsi="yandex-sans"/>
          <w:color w:val="000000"/>
          <w:sz w:val="23"/>
          <w:szCs w:val="23"/>
        </w:rPr>
        <w:t>Целью Программы является проектирование социальной ситуации развития, осуществление</w:t>
      </w:r>
    </w:p>
    <w:p w14:paraId="2F4DC6B2" w14:textId="77777777" w:rsidR="004F679E" w:rsidRPr="004F679E" w:rsidRDefault="004F679E" w:rsidP="004F679E">
      <w:pPr>
        <w:shd w:val="clear" w:color="auto" w:fill="FFFFFF"/>
        <w:rPr>
          <w:rFonts w:ascii="yandex-sans" w:hAnsi="yandex-sans"/>
          <w:color w:val="000000"/>
          <w:sz w:val="23"/>
          <w:szCs w:val="23"/>
        </w:rPr>
      </w:pPr>
      <w:r w:rsidRPr="004F679E">
        <w:rPr>
          <w:rFonts w:ascii="yandex-sans" w:hAnsi="yandex-sans"/>
          <w:color w:val="000000"/>
          <w:sz w:val="23"/>
          <w:szCs w:val="23"/>
        </w:rPr>
        <w:t>коррекционно-развивающей деятельности и развивающей предметно-пространственной среды,</w:t>
      </w:r>
      <w:r>
        <w:rPr>
          <w:rFonts w:ascii="yandex-sans" w:hAnsi="yandex-sans"/>
          <w:color w:val="000000"/>
          <w:sz w:val="23"/>
          <w:szCs w:val="23"/>
        </w:rPr>
        <w:t xml:space="preserve"> </w:t>
      </w:r>
      <w:r w:rsidRPr="004F679E">
        <w:rPr>
          <w:rFonts w:ascii="yandex-sans" w:hAnsi="yandex-sans"/>
          <w:color w:val="000000"/>
          <w:sz w:val="23"/>
          <w:szCs w:val="23"/>
        </w:rPr>
        <w:t>обеспечивающих позитивную социализацию, мотивацию и поддержку индивидуальности</w:t>
      </w:r>
      <w:r>
        <w:rPr>
          <w:rFonts w:ascii="yandex-sans" w:hAnsi="yandex-sans"/>
          <w:color w:val="000000"/>
          <w:sz w:val="23"/>
          <w:szCs w:val="23"/>
        </w:rPr>
        <w:t xml:space="preserve"> </w:t>
      </w:r>
      <w:r w:rsidRPr="004F679E">
        <w:rPr>
          <w:rFonts w:ascii="yandex-sans" w:hAnsi="yandex-sans"/>
          <w:color w:val="000000"/>
          <w:sz w:val="23"/>
          <w:szCs w:val="23"/>
        </w:rPr>
        <w:t>воспитанника с тяжёлыми нарушениями речи.</w:t>
      </w:r>
    </w:p>
    <w:p w14:paraId="55CC70D5" w14:textId="77777777" w:rsidR="004F679E" w:rsidRPr="004F679E" w:rsidRDefault="004F679E" w:rsidP="004F679E">
      <w:pPr>
        <w:shd w:val="clear" w:color="auto" w:fill="FFFFFF"/>
        <w:rPr>
          <w:rFonts w:ascii="yandex-sans" w:hAnsi="yandex-sans"/>
          <w:color w:val="000000"/>
          <w:sz w:val="23"/>
          <w:szCs w:val="23"/>
        </w:rPr>
      </w:pPr>
      <w:r w:rsidRPr="004F679E">
        <w:rPr>
          <w:rFonts w:ascii="yandex-sans" w:hAnsi="yandex-sans"/>
          <w:color w:val="000000"/>
          <w:sz w:val="23"/>
          <w:szCs w:val="23"/>
        </w:rPr>
        <w:t>Доступное и качественное образование детей дошкольного возраста с ТНР достигается через</w:t>
      </w:r>
    </w:p>
    <w:p w14:paraId="1F1170E0" w14:textId="77777777" w:rsidR="004F679E" w:rsidRPr="004F679E" w:rsidRDefault="006507E6" w:rsidP="004F679E">
      <w:pPr>
        <w:shd w:val="clear" w:color="auto" w:fill="FFFFFF"/>
        <w:rPr>
          <w:rFonts w:ascii="yandex-sans" w:hAnsi="yandex-sans"/>
          <w:color w:val="000000"/>
          <w:sz w:val="23"/>
          <w:szCs w:val="23"/>
        </w:rPr>
      </w:pPr>
      <w:r w:rsidRPr="006507E6">
        <w:rPr>
          <w:rFonts w:eastAsiaTheme="minorHAnsi"/>
          <w:lang w:eastAsia="en-US"/>
        </w:rPr>
        <w:lastRenderedPageBreak/>
        <w:t xml:space="preserve"> </w:t>
      </w:r>
      <w:r w:rsidR="004F679E" w:rsidRPr="004F679E">
        <w:rPr>
          <w:rFonts w:ascii="yandex-sans" w:hAnsi="yandex-sans"/>
          <w:color w:val="000000"/>
          <w:sz w:val="23"/>
          <w:szCs w:val="23"/>
        </w:rPr>
        <w:t>решение следующих задач:</w:t>
      </w:r>
    </w:p>
    <w:p w14:paraId="7B23FE83" w14:textId="6FC9FFA2" w:rsidR="004F679E" w:rsidRPr="004F679E" w:rsidRDefault="004F679E" w:rsidP="004F679E">
      <w:pPr>
        <w:shd w:val="clear" w:color="auto" w:fill="FFFFFF"/>
        <w:rPr>
          <w:rFonts w:ascii="yandex-sans" w:hAnsi="yandex-sans"/>
          <w:color w:val="000000"/>
          <w:sz w:val="23"/>
          <w:szCs w:val="23"/>
        </w:rPr>
      </w:pPr>
      <w:r w:rsidRPr="004F679E">
        <w:rPr>
          <w:rFonts w:ascii="yandex-sans" w:hAnsi="yandex-sans"/>
          <w:color w:val="000000"/>
          <w:sz w:val="23"/>
          <w:szCs w:val="23"/>
        </w:rPr>
        <w:t>– реализация АООП для детей ТНР и АООП МБДОУ д/с №</w:t>
      </w:r>
      <w:r w:rsidR="00442074">
        <w:rPr>
          <w:rFonts w:ascii="yandex-sans" w:hAnsi="yandex-sans"/>
          <w:color w:val="000000"/>
          <w:sz w:val="23"/>
          <w:szCs w:val="23"/>
        </w:rPr>
        <w:t>210</w:t>
      </w:r>
      <w:r w:rsidRPr="004F679E">
        <w:rPr>
          <w:rFonts w:ascii="yandex-sans" w:hAnsi="yandex-sans"/>
          <w:color w:val="000000"/>
          <w:sz w:val="23"/>
          <w:szCs w:val="23"/>
        </w:rPr>
        <w:t>;</w:t>
      </w:r>
    </w:p>
    <w:p w14:paraId="2EE7F02F" w14:textId="77777777" w:rsidR="004F679E" w:rsidRPr="004F679E" w:rsidRDefault="004F679E" w:rsidP="004F679E">
      <w:pPr>
        <w:shd w:val="clear" w:color="auto" w:fill="FFFFFF"/>
        <w:rPr>
          <w:rFonts w:ascii="yandex-sans" w:hAnsi="yandex-sans"/>
          <w:color w:val="000000"/>
          <w:sz w:val="23"/>
          <w:szCs w:val="23"/>
        </w:rPr>
      </w:pPr>
      <w:r w:rsidRPr="004F679E">
        <w:rPr>
          <w:rFonts w:ascii="yandex-sans" w:hAnsi="yandex-sans"/>
          <w:color w:val="000000"/>
          <w:sz w:val="23"/>
          <w:szCs w:val="23"/>
        </w:rPr>
        <w:t>– коррекция недостатков психофизического развития детей с ТНР;</w:t>
      </w:r>
    </w:p>
    <w:p w14:paraId="12F61A03" w14:textId="77777777" w:rsidR="004F679E" w:rsidRPr="004F679E" w:rsidRDefault="004F679E" w:rsidP="004F679E">
      <w:pPr>
        <w:shd w:val="clear" w:color="auto" w:fill="FFFFFF"/>
        <w:rPr>
          <w:rFonts w:ascii="yandex-sans" w:hAnsi="yandex-sans"/>
          <w:color w:val="000000"/>
          <w:sz w:val="23"/>
          <w:szCs w:val="23"/>
        </w:rPr>
      </w:pPr>
      <w:r w:rsidRPr="004F679E">
        <w:rPr>
          <w:rFonts w:ascii="yandex-sans" w:hAnsi="yandex-sans"/>
          <w:color w:val="000000"/>
          <w:sz w:val="23"/>
          <w:szCs w:val="23"/>
        </w:rPr>
        <w:t>– охрана и укрепление физического и психического детей с ТНР, в том числе их эмоционального</w:t>
      </w:r>
      <w:r>
        <w:rPr>
          <w:rFonts w:ascii="yandex-sans" w:hAnsi="yandex-sans"/>
          <w:color w:val="000000"/>
          <w:sz w:val="23"/>
          <w:szCs w:val="23"/>
        </w:rPr>
        <w:t xml:space="preserve"> </w:t>
      </w:r>
      <w:r w:rsidRPr="004F679E">
        <w:rPr>
          <w:rFonts w:ascii="yandex-sans" w:hAnsi="yandex-sans"/>
          <w:color w:val="000000"/>
          <w:sz w:val="23"/>
          <w:szCs w:val="23"/>
        </w:rPr>
        <w:t>благополучия;</w:t>
      </w:r>
    </w:p>
    <w:p w14:paraId="06509DE4" w14:textId="77777777" w:rsidR="004F679E" w:rsidRPr="004F679E" w:rsidRDefault="004F679E" w:rsidP="004F679E">
      <w:pPr>
        <w:shd w:val="clear" w:color="auto" w:fill="FFFFFF"/>
        <w:rPr>
          <w:rFonts w:ascii="yandex-sans" w:hAnsi="yandex-sans"/>
          <w:color w:val="000000"/>
          <w:sz w:val="23"/>
          <w:szCs w:val="23"/>
        </w:rPr>
      </w:pPr>
      <w:r w:rsidRPr="004F679E">
        <w:rPr>
          <w:rFonts w:ascii="yandex-sans" w:hAnsi="yandex-sans"/>
          <w:color w:val="000000"/>
          <w:sz w:val="23"/>
          <w:szCs w:val="23"/>
        </w:rPr>
        <w:t>– обеспечение равных возможностей для полноценного развития ребенка с ТНР в период</w:t>
      </w:r>
    </w:p>
    <w:p w14:paraId="5DC5DB2A" w14:textId="77777777" w:rsidR="004F679E" w:rsidRPr="004F679E" w:rsidRDefault="004F679E" w:rsidP="004F679E">
      <w:pPr>
        <w:shd w:val="clear" w:color="auto" w:fill="FFFFFF"/>
        <w:rPr>
          <w:rFonts w:ascii="yandex-sans" w:hAnsi="yandex-sans"/>
          <w:color w:val="000000"/>
          <w:sz w:val="23"/>
          <w:szCs w:val="23"/>
        </w:rPr>
      </w:pPr>
      <w:r w:rsidRPr="004F679E">
        <w:rPr>
          <w:rFonts w:ascii="yandex-sans" w:hAnsi="yandex-sans"/>
          <w:color w:val="000000"/>
          <w:sz w:val="23"/>
          <w:szCs w:val="23"/>
        </w:rPr>
        <w:t>дошкольного детства независимо от места проживания, пола, нации, языка, социального статуса;</w:t>
      </w:r>
    </w:p>
    <w:p w14:paraId="0A75C1F6" w14:textId="77777777" w:rsidR="004F679E" w:rsidRPr="004F679E" w:rsidRDefault="004F679E" w:rsidP="004F679E">
      <w:pPr>
        <w:shd w:val="clear" w:color="auto" w:fill="FFFFFF"/>
        <w:rPr>
          <w:rFonts w:ascii="yandex-sans" w:hAnsi="yandex-sans"/>
          <w:color w:val="000000"/>
          <w:sz w:val="23"/>
          <w:szCs w:val="23"/>
        </w:rPr>
      </w:pPr>
      <w:r w:rsidRPr="004F679E">
        <w:rPr>
          <w:rFonts w:ascii="yandex-sans" w:hAnsi="yandex-sans"/>
          <w:color w:val="000000"/>
          <w:sz w:val="23"/>
          <w:szCs w:val="23"/>
        </w:rPr>
        <w:t>– создание благоприятных условий развития в соответствии с их возрастными, психофизическими и</w:t>
      </w:r>
      <w:r>
        <w:rPr>
          <w:rFonts w:ascii="yandex-sans" w:hAnsi="yandex-sans"/>
          <w:color w:val="000000"/>
          <w:sz w:val="23"/>
          <w:szCs w:val="23"/>
        </w:rPr>
        <w:t xml:space="preserve"> </w:t>
      </w:r>
      <w:r w:rsidRPr="004F679E">
        <w:rPr>
          <w:rFonts w:ascii="yandex-sans" w:hAnsi="yandex-sans"/>
          <w:color w:val="000000"/>
          <w:sz w:val="23"/>
          <w:szCs w:val="23"/>
        </w:rPr>
        <w:t>индивидуальными особенностями, развитие способностей и творческого потенциала каждого</w:t>
      </w:r>
      <w:r>
        <w:rPr>
          <w:rFonts w:ascii="yandex-sans" w:hAnsi="yandex-sans"/>
          <w:color w:val="000000"/>
          <w:sz w:val="23"/>
          <w:szCs w:val="23"/>
        </w:rPr>
        <w:t xml:space="preserve"> </w:t>
      </w:r>
      <w:r w:rsidRPr="004F679E">
        <w:rPr>
          <w:rFonts w:ascii="yandex-sans" w:hAnsi="yandex-sans"/>
          <w:color w:val="000000"/>
          <w:sz w:val="23"/>
          <w:szCs w:val="23"/>
        </w:rPr>
        <w:t>ребенка с ТНР как субъекта отношений с другими детьми, взрослыми и миром;</w:t>
      </w:r>
    </w:p>
    <w:p w14:paraId="629EBCD4" w14:textId="77777777" w:rsidR="004F679E" w:rsidRPr="004F679E" w:rsidRDefault="004F679E" w:rsidP="004F679E">
      <w:pPr>
        <w:shd w:val="clear" w:color="auto" w:fill="FFFFFF"/>
        <w:rPr>
          <w:rFonts w:ascii="yandex-sans" w:hAnsi="yandex-sans"/>
          <w:color w:val="000000"/>
          <w:sz w:val="23"/>
          <w:szCs w:val="23"/>
        </w:rPr>
      </w:pPr>
      <w:r w:rsidRPr="004F679E">
        <w:rPr>
          <w:rFonts w:ascii="yandex-sans" w:hAnsi="yandex-sans"/>
          <w:color w:val="000000"/>
          <w:sz w:val="23"/>
          <w:szCs w:val="23"/>
        </w:rPr>
        <w:t>– объединение обучения и воспитания в целостный образовательный процесс на основе духовно-</w:t>
      </w:r>
      <w:r>
        <w:rPr>
          <w:rFonts w:ascii="yandex-sans" w:hAnsi="yandex-sans"/>
          <w:color w:val="000000"/>
          <w:sz w:val="23"/>
          <w:szCs w:val="23"/>
        </w:rPr>
        <w:t xml:space="preserve"> </w:t>
      </w:r>
      <w:r w:rsidRPr="004F679E">
        <w:rPr>
          <w:rFonts w:ascii="yandex-sans" w:hAnsi="yandex-sans"/>
          <w:color w:val="000000"/>
          <w:sz w:val="23"/>
          <w:szCs w:val="23"/>
        </w:rPr>
        <w:t>нравственных и социокультурных ценностей, принятых в обществе правил и норм поведения в</w:t>
      </w:r>
      <w:r>
        <w:rPr>
          <w:rFonts w:ascii="yandex-sans" w:hAnsi="yandex-sans"/>
          <w:color w:val="000000"/>
          <w:sz w:val="23"/>
          <w:szCs w:val="23"/>
        </w:rPr>
        <w:t xml:space="preserve"> </w:t>
      </w:r>
      <w:r w:rsidRPr="004F679E">
        <w:rPr>
          <w:rFonts w:ascii="yandex-sans" w:hAnsi="yandex-sans"/>
          <w:color w:val="000000"/>
          <w:sz w:val="23"/>
          <w:szCs w:val="23"/>
        </w:rPr>
        <w:t>интересах человека, семьи, общества;</w:t>
      </w:r>
    </w:p>
    <w:p w14:paraId="7EBEEF46" w14:textId="77777777" w:rsidR="004F679E" w:rsidRPr="004F679E" w:rsidRDefault="004F679E" w:rsidP="004F679E">
      <w:pPr>
        <w:shd w:val="clear" w:color="auto" w:fill="FFFFFF"/>
        <w:rPr>
          <w:rFonts w:ascii="yandex-sans" w:hAnsi="yandex-sans"/>
          <w:color w:val="000000"/>
          <w:sz w:val="23"/>
          <w:szCs w:val="23"/>
        </w:rPr>
      </w:pPr>
      <w:r w:rsidRPr="004F679E">
        <w:rPr>
          <w:rFonts w:ascii="yandex-sans" w:hAnsi="yandex-sans"/>
          <w:color w:val="000000"/>
          <w:sz w:val="23"/>
          <w:szCs w:val="23"/>
        </w:rPr>
        <w:t>– формирование общей культуры личности детей с ТНР, развитие их социальных, нравственных,</w:t>
      </w:r>
      <w:r>
        <w:rPr>
          <w:rFonts w:ascii="yandex-sans" w:hAnsi="yandex-sans"/>
          <w:color w:val="000000"/>
          <w:sz w:val="23"/>
          <w:szCs w:val="23"/>
        </w:rPr>
        <w:t xml:space="preserve"> </w:t>
      </w:r>
      <w:r w:rsidRPr="004F679E">
        <w:rPr>
          <w:rFonts w:ascii="yandex-sans" w:hAnsi="yandex-sans"/>
          <w:color w:val="000000"/>
          <w:sz w:val="23"/>
          <w:szCs w:val="23"/>
        </w:rPr>
        <w:t>эстетических, интеллектуальных, физических качеств, инициативности, самостоятельности и</w:t>
      </w:r>
      <w:r>
        <w:rPr>
          <w:rFonts w:ascii="yandex-sans" w:hAnsi="yandex-sans"/>
          <w:color w:val="000000"/>
          <w:sz w:val="23"/>
          <w:szCs w:val="23"/>
        </w:rPr>
        <w:t xml:space="preserve"> </w:t>
      </w:r>
      <w:r w:rsidRPr="004F679E">
        <w:rPr>
          <w:rFonts w:ascii="yandex-sans" w:hAnsi="yandex-sans"/>
          <w:color w:val="000000"/>
          <w:sz w:val="23"/>
          <w:szCs w:val="23"/>
        </w:rPr>
        <w:t>ответственности ребенка, формирование предпосылок учебной деятельности;</w:t>
      </w:r>
    </w:p>
    <w:p w14:paraId="7DEE3D99" w14:textId="77777777" w:rsidR="004F679E" w:rsidRPr="004F679E" w:rsidRDefault="004F679E" w:rsidP="004F679E">
      <w:pPr>
        <w:shd w:val="clear" w:color="auto" w:fill="FFFFFF"/>
        <w:rPr>
          <w:rFonts w:ascii="yandex-sans" w:hAnsi="yandex-sans"/>
          <w:color w:val="000000"/>
          <w:sz w:val="23"/>
          <w:szCs w:val="23"/>
        </w:rPr>
      </w:pPr>
      <w:r w:rsidRPr="004F679E">
        <w:rPr>
          <w:rFonts w:ascii="yandex-sans" w:hAnsi="yandex-sans"/>
          <w:color w:val="000000"/>
          <w:sz w:val="23"/>
          <w:szCs w:val="23"/>
        </w:rPr>
        <w:t>– формирование социокультурной среды, соответствующей психофизическим и индивидуальным</w:t>
      </w:r>
      <w:r>
        <w:rPr>
          <w:rFonts w:ascii="yandex-sans" w:hAnsi="yandex-sans"/>
          <w:color w:val="000000"/>
          <w:sz w:val="23"/>
          <w:szCs w:val="23"/>
        </w:rPr>
        <w:t xml:space="preserve"> </w:t>
      </w:r>
      <w:r w:rsidRPr="004F679E">
        <w:rPr>
          <w:rFonts w:ascii="yandex-sans" w:hAnsi="yandex-sans"/>
          <w:color w:val="000000"/>
          <w:sz w:val="23"/>
          <w:szCs w:val="23"/>
        </w:rPr>
        <w:t>особенностям детей с ТНР;</w:t>
      </w:r>
    </w:p>
    <w:p w14:paraId="37BE0973" w14:textId="77777777" w:rsidR="004F679E" w:rsidRPr="004F679E" w:rsidRDefault="004F679E" w:rsidP="004F679E">
      <w:pPr>
        <w:shd w:val="clear" w:color="auto" w:fill="FFFFFF"/>
        <w:rPr>
          <w:rFonts w:ascii="yandex-sans" w:hAnsi="yandex-sans"/>
          <w:color w:val="000000"/>
          <w:sz w:val="23"/>
          <w:szCs w:val="23"/>
        </w:rPr>
      </w:pPr>
      <w:r w:rsidRPr="004F679E">
        <w:rPr>
          <w:rFonts w:ascii="yandex-sans" w:hAnsi="yandex-sans"/>
          <w:color w:val="000000"/>
          <w:sz w:val="23"/>
          <w:szCs w:val="23"/>
        </w:rPr>
        <w:t>– обеспечение психолого-педагогической поддержки семьи и повышение компетентности родителей</w:t>
      </w:r>
      <w:r>
        <w:rPr>
          <w:rFonts w:ascii="yandex-sans" w:hAnsi="yandex-sans"/>
          <w:color w:val="000000"/>
          <w:sz w:val="23"/>
          <w:szCs w:val="23"/>
        </w:rPr>
        <w:t xml:space="preserve"> </w:t>
      </w:r>
      <w:r w:rsidRPr="004F679E">
        <w:rPr>
          <w:rFonts w:ascii="yandex-sans" w:hAnsi="yandex-sans"/>
          <w:color w:val="000000"/>
          <w:sz w:val="23"/>
          <w:szCs w:val="23"/>
        </w:rPr>
        <w:t>(законных представителей) в вопросах развития и образования, охраны и укрепления здоровья детей</w:t>
      </w:r>
      <w:r>
        <w:rPr>
          <w:rFonts w:ascii="yandex-sans" w:hAnsi="yandex-sans"/>
          <w:color w:val="000000"/>
          <w:sz w:val="23"/>
          <w:szCs w:val="23"/>
        </w:rPr>
        <w:t xml:space="preserve"> </w:t>
      </w:r>
      <w:r w:rsidRPr="004F679E">
        <w:rPr>
          <w:rFonts w:ascii="yandex-sans" w:hAnsi="yandex-sans"/>
          <w:color w:val="000000"/>
          <w:sz w:val="23"/>
          <w:szCs w:val="23"/>
        </w:rPr>
        <w:t>с ТНР;</w:t>
      </w:r>
    </w:p>
    <w:p w14:paraId="107D45CA" w14:textId="77777777" w:rsidR="004F679E" w:rsidRPr="004F679E" w:rsidRDefault="004F679E" w:rsidP="004F679E">
      <w:pPr>
        <w:shd w:val="clear" w:color="auto" w:fill="FFFFFF"/>
        <w:rPr>
          <w:rFonts w:ascii="yandex-sans" w:hAnsi="yandex-sans"/>
          <w:color w:val="000000"/>
          <w:sz w:val="23"/>
          <w:szCs w:val="23"/>
        </w:rPr>
      </w:pPr>
      <w:r w:rsidRPr="004F679E">
        <w:rPr>
          <w:rFonts w:ascii="yandex-sans" w:hAnsi="yandex-sans"/>
          <w:color w:val="000000"/>
          <w:sz w:val="23"/>
          <w:szCs w:val="23"/>
        </w:rPr>
        <w:t>– обеспечение преемственности целей, задач и содержания дошкольного общего и начального</w:t>
      </w:r>
    </w:p>
    <w:p w14:paraId="30EB1506" w14:textId="77777777" w:rsidR="004F679E" w:rsidRPr="004F679E" w:rsidRDefault="004F679E" w:rsidP="004F679E">
      <w:pPr>
        <w:shd w:val="clear" w:color="auto" w:fill="FFFFFF"/>
        <w:rPr>
          <w:rFonts w:ascii="yandex-sans" w:hAnsi="yandex-sans"/>
          <w:color w:val="000000"/>
          <w:sz w:val="23"/>
          <w:szCs w:val="23"/>
        </w:rPr>
      </w:pPr>
      <w:r w:rsidRPr="004F679E">
        <w:rPr>
          <w:rFonts w:ascii="yandex-sans" w:hAnsi="yandex-sans"/>
          <w:color w:val="000000"/>
          <w:sz w:val="23"/>
          <w:szCs w:val="23"/>
        </w:rPr>
        <w:t>общего образования.</w:t>
      </w:r>
    </w:p>
    <w:p w14:paraId="45925B53" w14:textId="77777777" w:rsidR="004F679E" w:rsidRPr="004F679E" w:rsidRDefault="004F679E" w:rsidP="004F679E">
      <w:pPr>
        <w:shd w:val="clear" w:color="auto" w:fill="FFFFFF"/>
        <w:rPr>
          <w:rFonts w:ascii="yandex-sans" w:hAnsi="yandex-sans"/>
          <w:color w:val="000000"/>
          <w:sz w:val="23"/>
          <w:szCs w:val="23"/>
        </w:rPr>
      </w:pPr>
      <w:r w:rsidRPr="004F679E">
        <w:rPr>
          <w:rFonts w:ascii="yandex-sans" w:hAnsi="yandex-sans"/>
          <w:color w:val="000000"/>
          <w:sz w:val="23"/>
          <w:szCs w:val="23"/>
        </w:rPr>
        <w:t>При разработке и конструировании рабочей программы использованы комплексные образовательные</w:t>
      </w:r>
      <w:r>
        <w:rPr>
          <w:rFonts w:ascii="yandex-sans" w:hAnsi="yandex-sans"/>
          <w:color w:val="000000"/>
          <w:sz w:val="23"/>
          <w:szCs w:val="23"/>
        </w:rPr>
        <w:t xml:space="preserve"> </w:t>
      </w:r>
      <w:r w:rsidRPr="004F679E">
        <w:rPr>
          <w:rFonts w:ascii="yandex-sans" w:hAnsi="yandex-sans"/>
          <w:color w:val="000000"/>
          <w:sz w:val="23"/>
          <w:szCs w:val="23"/>
        </w:rPr>
        <w:t>программы, соответствующие Стандарту (см. п. «Перечень литературных источников») и</w:t>
      </w:r>
      <w:r>
        <w:rPr>
          <w:rFonts w:ascii="yandex-sans" w:hAnsi="yandex-sans"/>
          <w:color w:val="000000"/>
          <w:sz w:val="23"/>
          <w:szCs w:val="23"/>
        </w:rPr>
        <w:t xml:space="preserve"> </w:t>
      </w:r>
      <w:r w:rsidRPr="004F679E">
        <w:rPr>
          <w:rFonts w:ascii="yandex-sans" w:hAnsi="yandex-sans"/>
          <w:color w:val="000000"/>
          <w:sz w:val="23"/>
          <w:szCs w:val="23"/>
        </w:rPr>
        <w:t>парциальные образовательные программы (см. п. «Перечень литературных источников»), а также</w:t>
      </w:r>
      <w:r>
        <w:rPr>
          <w:rFonts w:ascii="yandex-sans" w:hAnsi="yandex-sans"/>
          <w:color w:val="000000"/>
          <w:sz w:val="23"/>
          <w:szCs w:val="23"/>
        </w:rPr>
        <w:t xml:space="preserve"> </w:t>
      </w:r>
      <w:r w:rsidRPr="004F679E">
        <w:rPr>
          <w:rFonts w:ascii="yandex-sans" w:hAnsi="yandex-sans"/>
          <w:color w:val="000000"/>
          <w:sz w:val="23"/>
          <w:szCs w:val="23"/>
        </w:rPr>
        <w:t>методические и научно-практические материалы.</w:t>
      </w:r>
    </w:p>
    <w:p w14:paraId="1AC65852" w14:textId="77777777" w:rsidR="004F679E" w:rsidRDefault="004F679E" w:rsidP="006507E6">
      <w:pPr>
        <w:widowControl w:val="0"/>
        <w:jc w:val="both"/>
        <w:rPr>
          <w:rFonts w:eastAsiaTheme="minorHAnsi"/>
          <w:lang w:eastAsia="en-US"/>
        </w:rPr>
      </w:pPr>
    </w:p>
    <w:p w14:paraId="4636FB1C" w14:textId="77777777" w:rsidR="006507E6" w:rsidRPr="006507E6" w:rsidRDefault="006507E6" w:rsidP="006507E6">
      <w:pPr>
        <w:widowControl w:val="0"/>
        <w:outlineLvl w:val="2"/>
        <w:rPr>
          <w:b/>
          <w:lang w:val="x-none" w:eastAsia="x-none"/>
        </w:rPr>
      </w:pPr>
      <w:bookmarkStart w:id="3" w:name="_Toc485825602"/>
      <w:bookmarkStart w:id="4" w:name="_Toc485825603"/>
      <w:r w:rsidRPr="006507E6">
        <w:rPr>
          <w:b/>
          <w:lang w:eastAsia="x-none"/>
        </w:rPr>
        <w:t xml:space="preserve">             </w:t>
      </w:r>
      <w:r w:rsidRPr="006507E6">
        <w:rPr>
          <w:b/>
          <w:lang w:val="x-none" w:eastAsia="x-none"/>
        </w:rPr>
        <w:t>1.1.2. Принципы и подходы к формированию Программы</w:t>
      </w:r>
      <w:bookmarkEnd w:id="3"/>
    </w:p>
    <w:p w14:paraId="464C394A" w14:textId="77777777" w:rsidR="006507E6" w:rsidRPr="006507E6" w:rsidRDefault="006507E6" w:rsidP="006507E6">
      <w:pPr>
        <w:widowControl w:val="0"/>
        <w:jc w:val="both"/>
      </w:pPr>
      <w:r w:rsidRPr="006507E6">
        <w:t>В соответствии со Стандартом программа построена на следующих принципах:</w:t>
      </w:r>
    </w:p>
    <w:p w14:paraId="753E96BC" w14:textId="77777777" w:rsidR="006507E6" w:rsidRPr="006507E6" w:rsidRDefault="006507E6" w:rsidP="006507E6">
      <w:pPr>
        <w:widowControl w:val="0"/>
        <w:jc w:val="both"/>
      </w:pPr>
      <w:r w:rsidRPr="006507E6">
        <w:rPr>
          <w:b/>
          <w:i/>
        </w:rPr>
        <w:t>1. Общие принципы и подходы к формированию программ</w:t>
      </w:r>
      <w:r w:rsidRPr="006507E6">
        <w:t>:</w:t>
      </w:r>
    </w:p>
    <w:p w14:paraId="7D2995BE" w14:textId="77777777" w:rsidR="006507E6" w:rsidRPr="006507E6" w:rsidRDefault="006507E6" w:rsidP="006507E6">
      <w:pPr>
        <w:rPr>
          <w:rFonts w:eastAsiaTheme="minorHAnsi"/>
          <w:szCs w:val="22"/>
        </w:rPr>
      </w:pPr>
      <w:r w:rsidRPr="006507E6">
        <w:rPr>
          <w:rFonts w:eastAsiaTheme="minorHAnsi"/>
          <w:szCs w:val="22"/>
        </w:rPr>
        <w:t>– поддержка разнообразия детства;</w:t>
      </w:r>
    </w:p>
    <w:p w14:paraId="3F628625" w14:textId="77777777" w:rsidR="006507E6" w:rsidRPr="006507E6" w:rsidRDefault="006507E6" w:rsidP="006507E6">
      <w:pPr>
        <w:rPr>
          <w:rFonts w:eastAsiaTheme="minorHAnsi"/>
          <w:szCs w:val="22"/>
        </w:rPr>
      </w:pPr>
      <w:r w:rsidRPr="006507E6">
        <w:rPr>
          <w:rFonts w:eastAsiaTheme="minorHAnsi"/>
          <w:szCs w:val="22"/>
        </w:rPr>
        <w:t xml:space="preserve">– сохранение уникальности и </w:t>
      </w:r>
      <w:proofErr w:type="spellStart"/>
      <w:r w:rsidRPr="006507E6">
        <w:rPr>
          <w:rFonts w:eastAsiaTheme="minorHAnsi"/>
          <w:szCs w:val="22"/>
        </w:rPr>
        <w:t>самоценности</w:t>
      </w:r>
      <w:proofErr w:type="spellEnd"/>
      <w:r w:rsidRPr="006507E6">
        <w:rPr>
          <w:rFonts w:eastAsiaTheme="minorHAnsi"/>
          <w:szCs w:val="22"/>
        </w:rPr>
        <w:t xml:space="preserve"> детства как важного этапа в общем развитии человека;</w:t>
      </w:r>
    </w:p>
    <w:p w14:paraId="41C1177A" w14:textId="77777777" w:rsidR="006507E6" w:rsidRPr="006507E6" w:rsidRDefault="006507E6" w:rsidP="006507E6">
      <w:pPr>
        <w:rPr>
          <w:rFonts w:eastAsiaTheme="minorHAnsi"/>
          <w:szCs w:val="22"/>
        </w:rPr>
      </w:pPr>
      <w:r w:rsidRPr="006507E6">
        <w:rPr>
          <w:rFonts w:eastAsiaTheme="minorHAnsi"/>
          <w:szCs w:val="22"/>
        </w:rPr>
        <w:t>– позитивная социализация ребенка;</w:t>
      </w:r>
    </w:p>
    <w:p w14:paraId="27AE7B96" w14:textId="77777777" w:rsidR="006507E6" w:rsidRPr="006507E6" w:rsidRDefault="006507E6" w:rsidP="006507E6">
      <w:pPr>
        <w:rPr>
          <w:rFonts w:eastAsiaTheme="minorHAnsi"/>
          <w:szCs w:val="22"/>
        </w:rPr>
      </w:pPr>
      <w:r w:rsidRPr="006507E6">
        <w:rPr>
          <w:rFonts w:eastAsiaTheme="minorHAnsi"/>
          <w:szCs w:val="22"/>
        </w:rPr>
        <w:t>–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14:paraId="6BC80248" w14:textId="77777777" w:rsidR="006507E6" w:rsidRPr="006507E6" w:rsidRDefault="006507E6" w:rsidP="006507E6">
      <w:pPr>
        <w:rPr>
          <w:rFonts w:eastAsiaTheme="minorHAnsi"/>
          <w:szCs w:val="22"/>
        </w:rPr>
      </w:pPr>
      <w:r w:rsidRPr="006507E6">
        <w:rPr>
          <w:rFonts w:eastAsiaTheme="minorHAnsi"/>
          <w:szCs w:val="22"/>
        </w:rPr>
        <w:t>– содействие и сотрудничество детей и взрослых, признание ребенка полноценным участником (субъектом) образовательных отношений;</w:t>
      </w:r>
    </w:p>
    <w:p w14:paraId="730C675C" w14:textId="77777777" w:rsidR="006507E6" w:rsidRPr="006507E6" w:rsidRDefault="006507E6" w:rsidP="006507E6">
      <w:pPr>
        <w:rPr>
          <w:rFonts w:eastAsiaTheme="minorHAnsi"/>
          <w:szCs w:val="22"/>
        </w:rPr>
      </w:pPr>
      <w:r w:rsidRPr="006507E6">
        <w:rPr>
          <w:rFonts w:eastAsiaTheme="minorHAnsi"/>
          <w:szCs w:val="22"/>
        </w:rPr>
        <w:t>– сотрудничество Организации с семьей;</w:t>
      </w:r>
    </w:p>
    <w:p w14:paraId="4F23B662" w14:textId="77777777" w:rsidR="00FC0CF6" w:rsidRDefault="00FC0CF6" w:rsidP="006507E6">
      <w:pPr>
        <w:rPr>
          <w:rFonts w:eastAsiaTheme="minorHAnsi"/>
          <w:szCs w:val="22"/>
        </w:rPr>
      </w:pPr>
    </w:p>
    <w:p w14:paraId="3DE62125" w14:textId="6AFEE1A7" w:rsidR="006507E6" w:rsidRPr="006507E6" w:rsidRDefault="006507E6" w:rsidP="006507E6">
      <w:pPr>
        <w:rPr>
          <w:rFonts w:eastAsiaTheme="minorHAnsi"/>
          <w:szCs w:val="22"/>
        </w:rPr>
      </w:pPr>
      <w:r w:rsidRPr="006507E6">
        <w:rPr>
          <w:rFonts w:eastAsiaTheme="minorHAnsi"/>
          <w:szCs w:val="22"/>
        </w:rPr>
        <w:t xml:space="preserve">– 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 </w:t>
      </w:r>
    </w:p>
    <w:p w14:paraId="4092517F" w14:textId="77777777" w:rsidR="006507E6" w:rsidRPr="006507E6" w:rsidRDefault="006507E6" w:rsidP="006507E6">
      <w:pPr>
        <w:widowControl w:val="0"/>
        <w:jc w:val="both"/>
        <w:rPr>
          <w:b/>
          <w:i/>
        </w:rPr>
      </w:pPr>
      <w:r w:rsidRPr="006507E6">
        <w:rPr>
          <w:b/>
          <w:i/>
        </w:rPr>
        <w:t>2. Специфические принципы и подходы к формированию программ:</w:t>
      </w:r>
    </w:p>
    <w:p w14:paraId="484D52CC" w14:textId="77777777" w:rsidR="006507E6" w:rsidRPr="006507E6" w:rsidRDefault="006507E6" w:rsidP="006507E6">
      <w:pPr>
        <w:rPr>
          <w:rFonts w:eastAsiaTheme="minorHAnsi"/>
          <w:szCs w:val="22"/>
        </w:rPr>
      </w:pPr>
      <w:r w:rsidRPr="006507E6">
        <w:rPr>
          <w:rFonts w:eastAsiaTheme="minorHAnsi"/>
          <w:szCs w:val="22"/>
        </w:rPr>
        <w:t xml:space="preserve">– </w:t>
      </w:r>
      <w:r w:rsidRPr="006507E6">
        <w:rPr>
          <w:rFonts w:eastAsiaTheme="minorHAnsi"/>
          <w:i/>
          <w:szCs w:val="22"/>
        </w:rPr>
        <w:t>сетевое взаимодействие с организациями социализации, образования, охраны здоровья и другими партнерами</w:t>
      </w:r>
      <w:r w:rsidRPr="006507E6">
        <w:rPr>
          <w:rFonts w:eastAsiaTheme="minorHAnsi"/>
          <w:szCs w:val="22"/>
        </w:rPr>
        <w:t>,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w:t>
      </w:r>
    </w:p>
    <w:p w14:paraId="596E37E5" w14:textId="77777777" w:rsidR="006507E6" w:rsidRPr="006507E6" w:rsidRDefault="006507E6" w:rsidP="006507E6">
      <w:pPr>
        <w:rPr>
          <w:rFonts w:eastAsiaTheme="minorHAnsi"/>
          <w:szCs w:val="22"/>
        </w:rPr>
      </w:pPr>
      <w:r w:rsidRPr="006507E6">
        <w:rPr>
          <w:rFonts w:eastAsiaTheme="minorHAnsi"/>
          <w:szCs w:val="22"/>
        </w:rPr>
        <w:lastRenderedPageBreak/>
        <w:t xml:space="preserve">– </w:t>
      </w:r>
      <w:r w:rsidRPr="006507E6">
        <w:rPr>
          <w:rFonts w:eastAsiaTheme="minorHAnsi"/>
          <w:i/>
          <w:szCs w:val="22"/>
        </w:rPr>
        <w:t>индивидуализация дошкольного образования детей с ТНР</w:t>
      </w:r>
      <w:r w:rsidRPr="006507E6">
        <w:rPr>
          <w:rFonts w:eastAsiaTheme="minorHAnsi"/>
          <w:szCs w:val="22"/>
        </w:rPr>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 </w:t>
      </w:r>
    </w:p>
    <w:p w14:paraId="74633995" w14:textId="77777777" w:rsidR="006507E6" w:rsidRPr="006507E6" w:rsidRDefault="006507E6" w:rsidP="006507E6">
      <w:pPr>
        <w:rPr>
          <w:rFonts w:eastAsiaTheme="minorHAnsi"/>
          <w:szCs w:val="22"/>
        </w:rPr>
      </w:pPr>
      <w:r w:rsidRPr="006507E6">
        <w:rPr>
          <w:rFonts w:eastAsiaTheme="minorHAnsi"/>
          <w:szCs w:val="22"/>
        </w:rPr>
        <w:t xml:space="preserve">– </w:t>
      </w:r>
      <w:r w:rsidRPr="006507E6">
        <w:rPr>
          <w:rFonts w:eastAsiaTheme="minorHAnsi"/>
          <w:i/>
          <w:szCs w:val="22"/>
        </w:rPr>
        <w:t>развивающее вариативное образование.</w:t>
      </w:r>
      <w:r w:rsidRPr="006507E6">
        <w:rPr>
          <w:rFonts w:eastAsiaTheme="minorHAnsi"/>
          <w:szCs w:val="22"/>
        </w:rPr>
        <w:t xml:space="preserve"> Этот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(Л.С. Выготский), что способствует развитию, расширению как явных, так и скрытых возможностей ребенка;</w:t>
      </w:r>
    </w:p>
    <w:p w14:paraId="1DA510D4" w14:textId="77777777" w:rsidR="006507E6" w:rsidRPr="006507E6" w:rsidRDefault="006507E6" w:rsidP="006507E6">
      <w:pPr>
        <w:rPr>
          <w:rFonts w:eastAsiaTheme="minorHAnsi"/>
          <w:szCs w:val="22"/>
        </w:rPr>
      </w:pPr>
      <w:r w:rsidRPr="006507E6">
        <w:rPr>
          <w:rFonts w:eastAsiaTheme="minorHAnsi"/>
          <w:szCs w:val="22"/>
        </w:rPr>
        <w:t xml:space="preserve">– </w:t>
      </w:r>
      <w:r w:rsidRPr="006507E6">
        <w:rPr>
          <w:rFonts w:eastAsiaTheme="minorHAnsi"/>
          <w:i/>
          <w:szCs w:val="22"/>
        </w:rPr>
        <w:t>полнота содержания и интеграция отдельных образовательных областей</w:t>
      </w:r>
      <w:r w:rsidRPr="006507E6">
        <w:rPr>
          <w:rFonts w:eastAsiaTheme="minorHAnsi"/>
          <w:szCs w:val="22"/>
        </w:rPr>
        <w:t>. В соответствии со Стандартом программа предполагает всестороннее развитие детей посредством различных видов детской активности</w:t>
      </w:r>
    </w:p>
    <w:p w14:paraId="608346B1" w14:textId="77777777" w:rsidR="006507E6" w:rsidRPr="006507E6" w:rsidRDefault="006507E6" w:rsidP="006507E6">
      <w:pPr>
        <w:rPr>
          <w:rFonts w:eastAsiaTheme="minorHAnsi"/>
          <w:szCs w:val="22"/>
        </w:rPr>
      </w:pPr>
      <w:r w:rsidRPr="006507E6">
        <w:rPr>
          <w:rFonts w:eastAsiaTheme="minorHAnsi"/>
          <w:szCs w:val="22"/>
        </w:rPr>
        <w:t xml:space="preserve">– </w:t>
      </w:r>
      <w:r w:rsidRPr="006507E6">
        <w:rPr>
          <w:rFonts w:eastAsiaTheme="minorHAnsi"/>
          <w:i/>
          <w:szCs w:val="22"/>
        </w:rPr>
        <w:t>инвариантность ценностей и целей при вариативности средств реализации и достижения целей Программы</w:t>
      </w:r>
      <w:r w:rsidRPr="006507E6">
        <w:rPr>
          <w:rFonts w:eastAsiaTheme="minorHAnsi"/>
          <w:szCs w:val="22"/>
        </w:rPr>
        <w:t xml:space="preserve">. </w:t>
      </w:r>
    </w:p>
    <w:p w14:paraId="273BDE8D" w14:textId="77777777" w:rsidR="006507E6" w:rsidRPr="006507E6" w:rsidRDefault="006507E6" w:rsidP="006507E6">
      <w:pPr>
        <w:widowControl w:val="0"/>
        <w:ind w:firstLine="709"/>
        <w:outlineLvl w:val="1"/>
        <w:rPr>
          <w:b/>
          <w:lang w:val="x-none" w:eastAsia="x-none"/>
        </w:rPr>
      </w:pPr>
      <w:r w:rsidRPr="006507E6">
        <w:rPr>
          <w:b/>
          <w:lang w:val="x-none" w:eastAsia="x-none"/>
        </w:rPr>
        <w:t>1.2. Планируемые результаты</w:t>
      </w:r>
    </w:p>
    <w:p w14:paraId="3ED5906E" w14:textId="3C692FA2" w:rsidR="006507E6" w:rsidRPr="006507E6" w:rsidRDefault="006507E6" w:rsidP="006507E6">
      <w:pPr>
        <w:rPr>
          <w:rFonts w:eastAsiaTheme="minorHAnsi"/>
          <w:lang w:eastAsia="en-US"/>
        </w:rPr>
      </w:pPr>
      <w:r w:rsidRPr="006507E6">
        <w:rPr>
          <w:rFonts w:eastAsiaTheme="minorHAnsi"/>
          <w:lang w:eastAsia="en-US"/>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ТНР. Они представлены в виде изложения возможных достижений воспитанников на разных возрастных этапах дошкольного детства. В соответствии с особенностями психофизического развития </w:t>
      </w:r>
      <w:proofErr w:type="spellStart"/>
      <w:r w:rsidR="00527B94">
        <w:rPr>
          <w:rFonts w:eastAsiaTheme="minorHAnsi"/>
          <w:lang w:eastAsia="en-US"/>
        </w:rPr>
        <w:t>ит</w:t>
      </w:r>
      <w:proofErr w:type="spellEnd"/>
      <w:r w:rsidR="00527B94">
        <w:rPr>
          <w:rFonts w:eastAsiaTheme="minorHAnsi"/>
          <w:lang w:eastAsia="en-US"/>
        </w:rPr>
        <w:t xml:space="preserve"> </w:t>
      </w:r>
      <w:proofErr w:type="spellStart"/>
      <w:r w:rsidR="00527B94">
        <w:rPr>
          <w:rFonts w:eastAsiaTheme="minorHAnsi"/>
          <w:lang w:eastAsia="en-US"/>
        </w:rPr>
        <w:t>р</w:t>
      </w:r>
      <w:r w:rsidRPr="006507E6">
        <w:rPr>
          <w:rFonts w:eastAsiaTheme="minorHAnsi"/>
          <w:lang w:eastAsia="en-US"/>
        </w:rPr>
        <w:t>ребенка</w:t>
      </w:r>
      <w:proofErr w:type="spellEnd"/>
      <w:r w:rsidRPr="006507E6">
        <w:rPr>
          <w:rFonts w:eastAsiaTheme="minorHAnsi"/>
          <w:lang w:eastAsia="en-US"/>
        </w:rPr>
        <w:t xml:space="preserve"> с ТНР, планируемые результаты освоения Программы предусмотрены в ряде целевых ориентиров.</w:t>
      </w:r>
    </w:p>
    <w:p w14:paraId="22129132" w14:textId="77777777" w:rsidR="006507E6" w:rsidRPr="006507E6" w:rsidRDefault="006507E6" w:rsidP="006507E6">
      <w:pPr>
        <w:rPr>
          <w:rFonts w:eastAsiaTheme="minorHAnsi"/>
          <w:b/>
          <w:lang w:eastAsia="en-US"/>
        </w:rPr>
      </w:pPr>
    </w:p>
    <w:p w14:paraId="3D58FEB6" w14:textId="77777777" w:rsidR="004F679E" w:rsidRDefault="006507E6" w:rsidP="006507E6">
      <w:pPr>
        <w:rPr>
          <w:rFonts w:eastAsiaTheme="minorHAnsi"/>
          <w:b/>
          <w:lang w:eastAsia="en-US"/>
        </w:rPr>
      </w:pPr>
      <w:r w:rsidRPr="006507E6">
        <w:rPr>
          <w:rFonts w:eastAsiaTheme="minorHAnsi"/>
          <w:b/>
          <w:lang w:eastAsia="en-US"/>
        </w:rPr>
        <w:t xml:space="preserve">1.2.1. </w:t>
      </w:r>
      <w:r w:rsidR="004F679E" w:rsidRPr="006507E6">
        <w:rPr>
          <w:rFonts w:eastAsiaTheme="minorHAnsi"/>
          <w:b/>
          <w:lang w:eastAsia="en-US"/>
        </w:rPr>
        <w:t xml:space="preserve">Целевые ориентиры </w:t>
      </w:r>
      <w:r w:rsidR="00D87BFF">
        <w:rPr>
          <w:rFonts w:eastAsiaTheme="minorHAnsi"/>
          <w:b/>
          <w:lang w:eastAsia="en-US"/>
        </w:rPr>
        <w:t>дошкольного возраста</w:t>
      </w:r>
      <w:r w:rsidR="004F679E">
        <w:rPr>
          <w:rFonts w:eastAsiaTheme="minorHAnsi"/>
          <w:b/>
          <w:lang w:eastAsia="en-US"/>
        </w:rPr>
        <w:t>.</w:t>
      </w:r>
    </w:p>
    <w:p w14:paraId="0BD90318" w14:textId="77777777" w:rsidR="006507E6" w:rsidRPr="006507E6" w:rsidRDefault="006507E6" w:rsidP="006507E6">
      <w:pPr>
        <w:rPr>
          <w:rFonts w:eastAsiaTheme="minorHAnsi"/>
          <w:b/>
          <w:i/>
          <w:lang w:eastAsia="en-US"/>
        </w:rPr>
      </w:pPr>
      <w:bookmarkStart w:id="5" w:name="_Toc485825605"/>
      <w:bookmarkEnd w:id="4"/>
    </w:p>
    <w:p w14:paraId="1F587508" w14:textId="77777777" w:rsidR="006507E6" w:rsidRPr="006507E6" w:rsidRDefault="006507E6" w:rsidP="006507E6">
      <w:pPr>
        <w:rPr>
          <w:rFonts w:eastAsiaTheme="minorHAnsi"/>
          <w:b/>
          <w:i/>
          <w:lang w:eastAsia="en-US"/>
        </w:rPr>
      </w:pPr>
      <w:r w:rsidRPr="006507E6">
        <w:rPr>
          <w:rFonts w:eastAsiaTheme="minorHAnsi"/>
          <w:b/>
          <w:i/>
          <w:lang w:eastAsia="en-US"/>
        </w:rPr>
        <w:t xml:space="preserve">Целевые ориентиры освоения «Программы» детьми с ТНР с </w:t>
      </w:r>
      <w:r w:rsidRPr="006507E6">
        <w:rPr>
          <w:rFonts w:eastAsiaTheme="minorHAnsi"/>
          <w:b/>
          <w:i/>
          <w:lang w:val="en-US" w:eastAsia="en-US"/>
        </w:rPr>
        <w:t>III</w:t>
      </w:r>
      <w:r w:rsidRPr="006507E6">
        <w:rPr>
          <w:rFonts w:eastAsiaTheme="minorHAnsi"/>
          <w:b/>
          <w:i/>
          <w:lang w:eastAsia="en-US"/>
        </w:rPr>
        <w:t xml:space="preserve"> уровнем речевого развития</w:t>
      </w:r>
      <w:r w:rsidR="00D87BFF">
        <w:rPr>
          <w:rFonts w:eastAsiaTheme="minorHAnsi"/>
          <w:b/>
          <w:i/>
          <w:lang w:eastAsia="en-US"/>
        </w:rPr>
        <w:t xml:space="preserve"> </w:t>
      </w:r>
    </w:p>
    <w:p w14:paraId="1F8E680F" w14:textId="77777777" w:rsidR="006507E6" w:rsidRPr="006507E6" w:rsidRDefault="006507E6" w:rsidP="006507E6">
      <w:pPr>
        <w:rPr>
          <w:b/>
        </w:rPr>
      </w:pPr>
      <w:r w:rsidRPr="006507E6">
        <w:t xml:space="preserve">      • Понимает обращенную речь в соответствии с параметрами возрастной </w:t>
      </w:r>
      <w:proofErr w:type="gramStart"/>
      <w:r w:rsidRPr="006507E6">
        <w:t xml:space="preserve">нормы; </w:t>
      </w:r>
      <w:r w:rsidRPr="006507E6">
        <w:br/>
        <w:t>  </w:t>
      </w:r>
      <w:proofErr w:type="gramEnd"/>
      <w:r w:rsidRPr="006507E6">
        <w:t>    • Фонетически правильно оформляет звуковую сторону речи;</w:t>
      </w:r>
      <w:r w:rsidRPr="006507E6">
        <w:br/>
        <w:t>      • Правильно передаёт слоговую структуру слов, используемых в самостоятельной речи;</w:t>
      </w:r>
      <w:r w:rsidRPr="006507E6">
        <w:br/>
        <w:t>      • Пользуется в самостоятельной речи простыми распространенными и сложными предложениями, владеть навыками объединения их в рассказ;</w:t>
      </w:r>
    </w:p>
    <w:p w14:paraId="353ACB1C" w14:textId="77777777" w:rsidR="006507E6" w:rsidRPr="006507E6" w:rsidRDefault="006507E6" w:rsidP="00EB3EC8">
      <w:pPr>
        <w:numPr>
          <w:ilvl w:val="0"/>
          <w:numId w:val="51"/>
        </w:numPr>
        <w:rPr>
          <w:b/>
        </w:rPr>
      </w:pPr>
      <w:r w:rsidRPr="006507E6">
        <w:t>Владеет элементарными навыками пересказа;</w:t>
      </w:r>
    </w:p>
    <w:p w14:paraId="2B8ECBD6" w14:textId="77777777" w:rsidR="006507E6" w:rsidRPr="006507E6" w:rsidRDefault="006507E6" w:rsidP="00EB3EC8">
      <w:pPr>
        <w:numPr>
          <w:ilvl w:val="0"/>
          <w:numId w:val="51"/>
        </w:numPr>
        <w:rPr>
          <w:b/>
        </w:rPr>
      </w:pPr>
      <w:r w:rsidRPr="006507E6">
        <w:t>Владеет навыками диалогической речи;</w:t>
      </w:r>
    </w:p>
    <w:p w14:paraId="202EA257" w14:textId="77777777" w:rsidR="006507E6" w:rsidRPr="006507E6" w:rsidRDefault="006507E6" w:rsidP="00EB3EC8">
      <w:pPr>
        <w:numPr>
          <w:ilvl w:val="0"/>
          <w:numId w:val="51"/>
        </w:numPr>
        <w:rPr>
          <w:b/>
        </w:rPr>
      </w:pPr>
      <w:r w:rsidRPr="006507E6">
        <w:t>Владеет навыками словообразования: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w:t>
      </w:r>
    </w:p>
    <w:p w14:paraId="3816B607" w14:textId="77777777" w:rsidR="006507E6" w:rsidRPr="006507E6" w:rsidRDefault="006507E6" w:rsidP="00EB3EC8">
      <w:pPr>
        <w:numPr>
          <w:ilvl w:val="0"/>
          <w:numId w:val="51"/>
        </w:numPr>
        <w:rPr>
          <w:b/>
        </w:rPr>
      </w:pPr>
      <w:r w:rsidRPr="006507E6">
        <w:t>Грамматически правильно оформляет самостоятельную речь в соответствии с нормами языка. Падежные, родовидовые окончания слов должны проговариваться четко; простые и почти все сложные предлоги — употребляться адекватно;</w:t>
      </w:r>
    </w:p>
    <w:p w14:paraId="5A51FCE3" w14:textId="77777777" w:rsidR="006507E6" w:rsidRPr="006507E6" w:rsidRDefault="006507E6" w:rsidP="00EB3EC8">
      <w:pPr>
        <w:numPr>
          <w:ilvl w:val="0"/>
          <w:numId w:val="51"/>
        </w:numPr>
        <w:rPr>
          <w:b/>
        </w:rPr>
      </w:pPr>
      <w:r w:rsidRPr="006507E6">
        <w:t>Использует в спонтанном общении слова различных лексико-грамматических категорий (существительных, глаголов, наречий, прилагательных, местоимении);</w:t>
      </w:r>
    </w:p>
    <w:p w14:paraId="7965C60F" w14:textId="77777777" w:rsidR="00730B16" w:rsidRDefault="006507E6" w:rsidP="00730B16">
      <w:pPr>
        <w:ind w:left="360"/>
        <w:rPr>
          <w:rFonts w:eastAsiaTheme="minorHAnsi"/>
          <w:b/>
          <w:i/>
        </w:rPr>
      </w:pPr>
      <w:r w:rsidRPr="006507E6">
        <w:t> Владеет элементами грамоты: «навыками чтения и печатания некоторых букв, слогов, слов и коротких предложений в пределах программы.</w:t>
      </w:r>
      <w:r w:rsidRPr="006507E6">
        <w:br/>
        <w:t> В дальнейшем осуществляется совершенствование всех компонентов языковой системы.</w:t>
      </w:r>
      <w:r w:rsidR="00730B16" w:rsidRPr="00730B16">
        <w:rPr>
          <w:rFonts w:eastAsiaTheme="minorHAnsi"/>
          <w:b/>
          <w:i/>
        </w:rPr>
        <w:t xml:space="preserve"> </w:t>
      </w:r>
    </w:p>
    <w:p w14:paraId="1A33D477" w14:textId="45C6DEFF" w:rsidR="00730B16" w:rsidRPr="00D87BFF" w:rsidRDefault="00730B16" w:rsidP="00730B16">
      <w:pPr>
        <w:ind w:left="360"/>
        <w:rPr>
          <w:rFonts w:eastAsiaTheme="minorHAnsi"/>
          <w:b/>
          <w:i/>
        </w:rPr>
      </w:pPr>
      <w:bookmarkStart w:id="6" w:name="_Hlk177449951"/>
      <w:r w:rsidRPr="00D87BFF">
        <w:rPr>
          <w:rFonts w:eastAsiaTheme="minorHAnsi"/>
          <w:b/>
          <w:i/>
        </w:rPr>
        <w:lastRenderedPageBreak/>
        <w:t xml:space="preserve">Целевые ориентиры освоения «Программы» детьми с ТНР с </w:t>
      </w:r>
      <w:r w:rsidRPr="00D87BFF">
        <w:rPr>
          <w:rFonts w:eastAsiaTheme="minorHAnsi"/>
          <w:b/>
          <w:i/>
          <w:lang w:val="en-US"/>
        </w:rPr>
        <w:t>I</w:t>
      </w:r>
      <w:r>
        <w:rPr>
          <w:rFonts w:eastAsiaTheme="minorHAnsi"/>
          <w:b/>
          <w:i/>
          <w:lang w:val="en-US"/>
        </w:rPr>
        <w:t>V</w:t>
      </w:r>
      <w:r w:rsidRPr="00D87BFF">
        <w:rPr>
          <w:rFonts w:eastAsiaTheme="minorHAnsi"/>
          <w:b/>
          <w:i/>
        </w:rPr>
        <w:t xml:space="preserve"> уровнем речевого развития </w:t>
      </w:r>
    </w:p>
    <w:p w14:paraId="516A95C6" w14:textId="77777777" w:rsidR="00730B16" w:rsidRPr="00B51C3C" w:rsidRDefault="00730B16" w:rsidP="00730B16">
      <w:pPr>
        <w:pStyle w:val="a8"/>
        <w:numPr>
          <w:ilvl w:val="0"/>
          <w:numId w:val="51"/>
        </w:numPr>
        <w:shd w:val="clear" w:color="auto" w:fill="FFFFFF"/>
        <w:spacing w:after="0" w:line="240" w:lineRule="auto"/>
        <w:rPr>
          <w:rFonts w:ascii="yandex-sans" w:hAnsi="yandex-sans"/>
          <w:color w:val="000000"/>
          <w:sz w:val="23"/>
          <w:szCs w:val="23"/>
        </w:rPr>
      </w:pPr>
      <w:r w:rsidRPr="00B51C3C">
        <w:rPr>
          <w:rFonts w:ascii="yandex-sans" w:hAnsi="yandex-sans"/>
          <w:color w:val="000000"/>
          <w:sz w:val="23"/>
          <w:szCs w:val="23"/>
        </w:rPr>
        <w:t>Понимает обращенную речь в соответствии с параметрами возрастной нормы;</w:t>
      </w:r>
    </w:p>
    <w:p w14:paraId="01009DC8" w14:textId="77777777" w:rsidR="00730B16" w:rsidRPr="00B51C3C" w:rsidRDefault="00730B16" w:rsidP="00730B16">
      <w:pPr>
        <w:pStyle w:val="a8"/>
        <w:numPr>
          <w:ilvl w:val="0"/>
          <w:numId w:val="51"/>
        </w:numPr>
        <w:shd w:val="clear" w:color="auto" w:fill="FFFFFF"/>
        <w:spacing w:after="0" w:line="240" w:lineRule="auto"/>
        <w:rPr>
          <w:rFonts w:ascii="yandex-sans" w:hAnsi="yandex-sans"/>
          <w:color w:val="000000"/>
          <w:sz w:val="23"/>
          <w:szCs w:val="23"/>
        </w:rPr>
      </w:pPr>
      <w:r w:rsidRPr="00B51C3C">
        <w:rPr>
          <w:rFonts w:ascii="yandex-sans" w:hAnsi="yandex-sans"/>
          <w:color w:val="000000"/>
          <w:sz w:val="23"/>
          <w:szCs w:val="23"/>
        </w:rPr>
        <w:t>Фонетически правильно оформляет звуковую сторону речи;</w:t>
      </w:r>
    </w:p>
    <w:p w14:paraId="0FB1B4C3" w14:textId="77777777" w:rsidR="00730B16" w:rsidRPr="00B51C3C" w:rsidRDefault="00730B16" w:rsidP="00730B16">
      <w:pPr>
        <w:pStyle w:val="a8"/>
        <w:numPr>
          <w:ilvl w:val="0"/>
          <w:numId w:val="51"/>
        </w:numPr>
        <w:shd w:val="clear" w:color="auto" w:fill="FFFFFF"/>
        <w:spacing w:after="0" w:line="240" w:lineRule="auto"/>
        <w:rPr>
          <w:rFonts w:ascii="yandex-sans" w:hAnsi="yandex-sans"/>
          <w:color w:val="000000"/>
          <w:sz w:val="23"/>
          <w:szCs w:val="23"/>
        </w:rPr>
      </w:pPr>
      <w:r w:rsidRPr="00B51C3C">
        <w:rPr>
          <w:rFonts w:ascii="yandex-sans" w:hAnsi="yandex-sans"/>
          <w:color w:val="000000"/>
          <w:sz w:val="23"/>
          <w:szCs w:val="23"/>
        </w:rPr>
        <w:t>Правильно передаёт слоговую структуру слов, используемых в самостоятельной речи;</w:t>
      </w:r>
    </w:p>
    <w:p w14:paraId="2F704BAC" w14:textId="77777777" w:rsidR="00730B16" w:rsidRPr="00B51C3C" w:rsidRDefault="00730B16" w:rsidP="00730B16">
      <w:pPr>
        <w:pStyle w:val="a8"/>
        <w:numPr>
          <w:ilvl w:val="0"/>
          <w:numId w:val="51"/>
        </w:numPr>
        <w:shd w:val="clear" w:color="auto" w:fill="FFFFFF"/>
        <w:spacing w:after="0" w:line="240" w:lineRule="auto"/>
        <w:rPr>
          <w:rFonts w:ascii="yandex-sans" w:hAnsi="yandex-sans"/>
          <w:color w:val="000000"/>
          <w:sz w:val="23"/>
          <w:szCs w:val="23"/>
        </w:rPr>
      </w:pPr>
      <w:r w:rsidRPr="00B51C3C">
        <w:rPr>
          <w:rFonts w:ascii="yandex-sans" w:hAnsi="yandex-sans"/>
          <w:color w:val="000000"/>
          <w:sz w:val="23"/>
          <w:szCs w:val="23"/>
        </w:rPr>
        <w:t>Пользуется в самостоятельной речи простыми распространенными и сложными предложениями,</w:t>
      </w:r>
    </w:p>
    <w:p w14:paraId="0213D89F" w14:textId="77777777" w:rsidR="00730B16" w:rsidRPr="00B51C3C" w:rsidRDefault="00730B16" w:rsidP="00730B16">
      <w:pPr>
        <w:pStyle w:val="a8"/>
        <w:numPr>
          <w:ilvl w:val="0"/>
          <w:numId w:val="51"/>
        </w:numPr>
        <w:shd w:val="clear" w:color="auto" w:fill="FFFFFF"/>
        <w:spacing w:after="0" w:line="240" w:lineRule="auto"/>
        <w:rPr>
          <w:rFonts w:ascii="yandex-sans" w:hAnsi="yandex-sans"/>
          <w:color w:val="000000"/>
          <w:sz w:val="23"/>
          <w:szCs w:val="23"/>
        </w:rPr>
      </w:pPr>
      <w:r>
        <w:rPr>
          <w:rFonts w:ascii="yandex-sans" w:hAnsi="yandex-sans"/>
          <w:color w:val="000000"/>
          <w:sz w:val="23"/>
          <w:szCs w:val="23"/>
        </w:rPr>
        <w:t>В</w:t>
      </w:r>
      <w:r w:rsidRPr="00B51C3C">
        <w:rPr>
          <w:rFonts w:ascii="yandex-sans" w:hAnsi="yandex-sans"/>
          <w:color w:val="000000"/>
          <w:sz w:val="23"/>
          <w:szCs w:val="23"/>
        </w:rPr>
        <w:t>ладе</w:t>
      </w:r>
      <w:r>
        <w:rPr>
          <w:rFonts w:ascii="yandex-sans" w:hAnsi="yandex-sans"/>
          <w:color w:val="000000"/>
          <w:sz w:val="23"/>
          <w:szCs w:val="23"/>
        </w:rPr>
        <w:t>ет</w:t>
      </w:r>
      <w:r w:rsidRPr="00B51C3C">
        <w:rPr>
          <w:rFonts w:ascii="yandex-sans" w:hAnsi="yandex-sans"/>
          <w:color w:val="000000"/>
          <w:sz w:val="23"/>
          <w:szCs w:val="23"/>
        </w:rPr>
        <w:t xml:space="preserve"> навыками объединения их в рассказ;</w:t>
      </w:r>
    </w:p>
    <w:p w14:paraId="4E6A0066" w14:textId="77777777" w:rsidR="00730B16" w:rsidRPr="00B51C3C" w:rsidRDefault="00730B16" w:rsidP="00730B16">
      <w:pPr>
        <w:pStyle w:val="a8"/>
        <w:numPr>
          <w:ilvl w:val="0"/>
          <w:numId w:val="51"/>
        </w:numPr>
        <w:shd w:val="clear" w:color="auto" w:fill="FFFFFF"/>
        <w:spacing w:after="0" w:line="240" w:lineRule="auto"/>
        <w:rPr>
          <w:rFonts w:ascii="yandex-sans" w:hAnsi="yandex-sans"/>
          <w:color w:val="000000"/>
          <w:sz w:val="23"/>
          <w:szCs w:val="23"/>
        </w:rPr>
      </w:pPr>
      <w:r w:rsidRPr="00B51C3C">
        <w:rPr>
          <w:rFonts w:ascii="yandex-sans" w:hAnsi="yandex-sans"/>
          <w:color w:val="000000"/>
          <w:sz w:val="23"/>
          <w:szCs w:val="23"/>
        </w:rPr>
        <w:t>Владеет элементарными навыками пересказа;</w:t>
      </w:r>
    </w:p>
    <w:p w14:paraId="539E26D4" w14:textId="77777777" w:rsidR="00730B16" w:rsidRPr="00B51C3C" w:rsidRDefault="00730B16" w:rsidP="00730B16">
      <w:pPr>
        <w:pStyle w:val="a8"/>
        <w:numPr>
          <w:ilvl w:val="0"/>
          <w:numId w:val="51"/>
        </w:numPr>
        <w:shd w:val="clear" w:color="auto" w:fill="FFFFFF"/>
        <w:spacing w:after="0" w:line="240" w:lineRule="auto"/>
        <w:rPr>
          <w:rFonts w:ascii="yandex-sans" w:hAnsi="yandex-sans"/>
          <w:color w:val="000000"/>
          <w:sz w:val="23"/>
          <w:szCs w:val="23"/>
        </w:rPr>
      </w:pPr>
      <w:r w:rsidRPr="00B51C3C">
        <w:rPr>
          <w:rFonts w:ascii="yandex-sans" w:hAnsi="yandex-sans"/>
          <w:color w:val="000000"/>
          <w:sz w:val="23"/>
          <w:szCs w:val="23"/>
        </w:rPr>
        <w:t>Владеет навыками диалогической речи;</w:t>
      </w:r>
    </w:p>
    <w:p w14:paraId="75447D09" w14:textId="77777777" w:rsidR="00730B16" w:rsidRPr="00D87BFF" w:rsidRDefault="00730B16" w:rsidP="00730B16">
      <w:pPr>
        <w:pStyle w:val="a8"/>
        <w:numPr>
          <w:ilvl w:val="0"/>
          <w:numId w:val="51"/>
        </w:numPr>
        <w:shd w:val="clear" w:color="auto" w:fill="FFFFFF"/>
        <w:spacing w:after="0" w:line="240" w:lineRule="auto"/>
        <w:rPr>
          <w:rFonts w:ascii="yandex-sans" w:hAnsi="yandex-sans"/>
          <w:color w:val="000000"/>
          <w:sz w:val="23"/>
          <w:szCs w:val="23"/>
        </w:rPr>
      </w:pPr>
      <w:r w:rsidRPr="00D87BFF">
        <w:rPr>
          <w:rFonts w:ascii="yandex-sans" w:hAnsi="yandex-sans"/>
          <w:color w:val="000000"/>
          <w:sz w:val="23"/>
          <w:szCs w:val="23"/>
        </w:rPr>
        <w:t>Владеет навыками словообразования: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w:t>
      </w:r>
    </w:p>
    <w:p w14:paraId="5F7DC34B" w14:textId="77777777" w:rsidR="00730B16" w:rsidRPr="00D87BFF" w:rsidRDefault="00730B16" w:rsidP="00730B16">
      <w:pPr>
        <w:pStyle w:val="a8"/>
        <w:numPr>
          <w:ilvl w:val="0"/>
          <w:numId w:val="51"/>
        </w:numPr>
        <w:shd w:val="clear" w:color="auto" w:fill="FFFFFF"/>
        <w:spacing w:after="0" w:line="240" w:lineRule="auto"/>
        <w:rPr>
          <w:rFonts w:ascii="yandex-sans" w:hAnsi="yandex-sans"/>
          <w:color w:val="000000"/>
          <w:sz w:val="23"/>
          <w:szCs w:val="23"/>
        </w:rPr>
      </w:pPr>
      <w:r w:rsidRPr="00D87BFF">
        <w:rPr>
          <w:rFonts w:ascii="yandex-sans" w:hAnsi="yandex-sans"/>
          <w:color w:val="000000"/>
          <w:sz w:val="23"/>
          <w:szCs w:val="23"/>
        </w:rPr>
        <w:t>Грамматически правильно оформляет самостоятельную речь в соответствии с нормами языка. Падежные, родовидовые окончания слов должны проговариваться четко; простые и почти все сложные предлоги — употребляться адекватно;</w:t>
      </w:r>
    </w:p>
    <w:p w14:paraId="76BA0C5A" w14:textId="77777777" w:rsidR="00730B16" w:rsidRPr="00D87BFF" w:rsidRDefault="00730B16" w:rsidP="00730B16">
      <w:pPr>
        <w:pStyle w:val="a8"/>
        <w:numPr>
          <w:ilvl w:val="0"/>
          <w:numId w:val="51"/>
        </w:numPr>
        <w:shd w:val="clear" w:color="auto" w:fill="FFFFFF"/>
        <w:spacing w:after="0" w:line="240" w:lineRule="auto"/>
        <w:rPr>
          <w:rFonts w:ascii="yandex-sans" w:hAnsi="yandex-sans"/>
          <w:color w:val="000000"/>
          <w:sz w:val="23"/>
          <w:szCs w:val="23"/>
        </w:rPr>
      </w:pPr>
      <w:r w:rsidRPr="00D87BFF">
        <w:rPr>
          <w:rFonts w:ascii="yandex-sans" w:hAnsi="yandex-sans"/>
          <w:color w:val="000000"/>
          <w:sz w:val="23"/>
          <w:szCs w:val="23"/>
        </w:rPr>
        <w:t>Использует в спонтанном общении слова различных лексико-грамматических категорий (существительных, глаголов, наречий, прилагательных, местоимении);</w:t>
      </w:r>
    </w:p>
    <w:p w14:paraId="5A78DF6A" w14:textId="77777777" w:rsidR="00730B16" w:rsidRPr="00D87BFF" w:rsidRDefault="00730B16" w:rsidP="00730B16">
      <w:pPr>
        <w:pStyle w:val="a8"/>
        <w:numPr>
          <w:ilvl w:val="0"/>
          <w:numId w:val="51"/>
        </w:numPr>
        <w:shd w:val="clear" w:color="auto" w:fill="FFFFFF"/>
        <w:spacing w:after="0" w:line="240" w:lineRule="auto"/>
        <w:rPr>
          <w:rFonts w:ascii="yandex-sans" w:hAnsi="yandex-sans"/>
          <w:color w:val="000000"/>
          <w:sz w:val="23"/>
          <w:szCs w:val="23"/>
        </w:rPr>
      </w:pPr>
      <w:r w:rsidRPr="00D87BFF">
        <w:rPr>
          <w:rFonts w:ascii="yandex-sans" w:hAnsi="yandex-sans"/>
          <w:color w:val="000000"/>
          <w:sz w:val="23"/>
          <w:szCs w:val="23"/>
        </w:rPr>
        <w:t>Владеет элементами грамоты: «навыками чтения и печатания некоторых букв, слогов, слов и коротких предложений в пределах программы.</w:t>
      </w:r>
    </w:p>
    <w:p w14:paraId="6A1FD61F" w14:textId="77777777" w:rsidR="00730B16" w:rsidRPr="00B51C3C" w:rsidRDefault="00730B16" w:rsidP="00730B16">
      <w:pPr>
        <w:pStyle w:val="a8"/>
        <w:numPr>
          <w:ilvl w:val="0"/>
          <w:numId w:val="51"/>
        </w:numPr>
        <w:shd w:val="clear" w:color="auto" w:fill="FFFFFF"/>
        <w:spacing w:after="0" w:line="240" w:lineRule="auto"/>
        <w:rPr>
          <w:rFonts w:ascii="yandex-sans" w:hAnsi="yandex-sans"/>
          <w:color w:val="000000"/>
          <w:sz w:val="23"/>
          <w:szCs w:val="23"/>
        </w:rPr>
      </w:pPr>
      <w:r w:rsidRPr="00B51C3C">
        <w:rPr>
          <w:rFonts w:ascii="yandex-sans" w:hAnsi="yandex-sans"/>
          <w:color w:val="000000"/>
          <w:sz w:val="23"/>
          <w:szCs w:val="23"/>
        </w:rPr>
        <w:t>В дальнейшем осуществляется совершенствование всех компонентов языковой системы.</w:t>
      </w:r>
    </w:p>
    <w:p w14:paraId="165F8235" w14:textId="626663B0" w:rsidR="006507E6" w:rsidRPr="006507E6" w:rsidRDefault="006507E6" w:rsidP="00730B16">
      <w:pPr>
        <w:ind w:left="360"/>
        <w:rPr>
          <w:b/>
        </w:rPr>
      </w:pPr>
    </w:p>
    <w:p w14:paraId="5B6BC617" w14:textId="77777777" w:rsidR="00D87BFF" w:rsidRPr="00D87BFF" w:rsidRDefault="006507E6" w:rsidP="00D87BFF">
      <w:pPr>
        <w:shd w:val="clear" w:color="auto" w:fill="FFFFFF"/>
        <w:rPr>
          <w:b/>
          <w:i/>
          <w:color w:val="000000"/>
          <w:szCs w:val="23"/>
        </w:rPr>
      </w:pPr>
      <w:r w:rsidRPr="006507E6">
        <w:rPr>
          <w:rFonts w:eastAsiaTheme="minorHAnsi"/>
          <w:b/>
          <w:lang w:eastAsia="en-US"/>
        </w:rPr>
        <w:t xml:space="preserve">1.2.2. </w:t>
      </w:r>
      <w:bookmarkEnd w:id="5"/>
      <w:r w:rsidR="00D87BFF" w:rsidRPr="00D87BFF">
        <w:rPr>
          <w:b/>
          <w:i/>
          <w:color w:val="000000"/>
          <w:szCs w:val="23"/>
        </w:rPr>
        <w:t>Целевые ориентиры на этапе завершения освоения Программы.</w:t>
      </w:r>
    </w:p>
    <w:p w14:paraId="026BD722" w14:textId="77777777" w:rsidR="006507E6" w:rsidRPr="00D1255B" w:rsidRDefault="006507E6" w:rsidP="006507E6">
      <w:pPr>
        <w:rPr>
          <w:i/>
          <w:lang w:val="x-none"/>
        </w:rPr>
      </w:pPr>
      <w:r w:rsidRPr="00D1255B">
        <w:rPr>
          <w:i/>
          <w:lang w:val="x-none"/>
        </w:rPr>
        <w:t xml:space="preserve">К </w:t>
      </w:r>
      <w:r w:rsidRPr="00D1255B">
        <w:rPr>
          <w:i/>
        </w:rPr>
        <w:t xml:space="preserve">концу года дети с речевым развитием </w:t>
      </w:r>
      <w:r w:rsidRPr="00D1255B">
        <w:rPr>
          <w:i/>
          <w:lang w:val="en-US"/>
        </w:rPr>
        <w:t>III</w:t>
      </w:r>
      <w:r w:rsidRPr="00D1255B">
        <w:rPr>
          <w:i/>
        </w:rPr>
        <w:t xml:space="preserve">  уровня овладеют следующими умениями</w:t>
      </w:r>
      <w:r w:rsidRPr="00D1255B">
        <w:rPr>
          <w:i/>
          <w:lang w:val="x-none"/>
        </w:rPr>
        <w:t>:</w:t>
      </w:r>
    </w:p>
    <w:p w14:paraId="7E28DE22" w14:textId="77777777" w:rsidR="006507E6" w:rsidRPr="00D1255B" w:rsidRDefault="006507E6" w:rsidP="006507E6">
      <w:pPr>
        <w:tabs>
          <w:tab w:val="left" w:pos="567"/>
          <w:tab w:val="left" w:pos="9781"/>
        </w:tabs>
        <w:ind w:left="284"/>
        <w:rPr>
          <w:rFonts w:eastAsiaTheme="minorHAnsi"/>
          <w:lang w:eastAsia="en-US"/>
        </w:rPr>
      </w:pPr>
      <w:bookmarkStart w:id="7" w:name="_Toc485825606"/>
      <w:r w:rsidRPr="00D1255B">
        <w:rPr>
          <w:rFonts w:eastAsiaTheme="minorHAnsi"/>
          <w:bCs/>
          <w:lang w:eastAsia="en-US"/>
        </w:rPr>
        <w:t>Интегративное качество «Любознательный, активный»</w:t>
      </w:r>
    </w:p>
    <w:p w14:paraId="00DEB3B2" w14:textId="77777777" w:rsidR="006507E6" w:rsidRPr="00D1255B" w:rsidRDefault="006507E6" w:rsidP="006507E6">
      <w:pPr>
        <w:rPr>
          <w:rFonts w:eastAsiaTheme="minorHAnsi"/>
          <w:lang w:eastAsia="en-US"/>
        </w:rPr>
      </w:pPr>
      <w:r w:rsidRPr="00D1255B">
        <w:rPr>
          <w:rFonts w:eastAsiaTheme="minorHAnsi"/>
          <w:lang w:eastAsia="en-US"/>
        </w:rPr>
        <w:t>- использует различные источники информации.</w:t>
      </w:r>
    </w:p>
    <w:p w14:paraId="7AA06916" w14:textId="77777777" w:rsidR="006507E6" w:rsidRPr="00D1255B" w:rsidRDefault="006507E6" w:rsidP="006507E6">
      <w:pPr>
        <w:rPr>
          <w:rFonts w:eastAsiaTheme="minorHAnsi"/>
          <w:lang w:eastAsia="en-US"/>
        </w:rPr>
      </w:pPr>
      <w:r w:rsidRPr="00D1255B">
        <w:rPr>
          <w:rFonts w:eastAsiaTheme="minorHAnsi"/>
          <w:lang w:eastAsia="en-US"/>
        </w:rPr>
        <w:t>- проявляет устойчивый интерес к различным видам детской деятель</w:t>
      </w:r>
      <w:r w:rsidRPr="00D1255B">
        <w:rPr>
          <w:rFonts w:eastAsiaTheme="minorHAnsi"/>
          <w:lang w:eastAsia="en-US"/>
        </w:rPr>
        <w:softHyphen/>
        <w:t>ности.</w:t>
      </w:r>
    </w:p>
    <w:p w14:paraId="76EC5E63" w14:textId="77777777" w:rsidR="006507E6" w:rsidRPr="00D1255B" w:rsidRDefault="006507E6" w:rsidP="006507E6">
      <w:pPr>
        <w:rPr>
          <w:rFonts w:eastAsiaTheme="minorHAnsi"/>
          <w:bCs/>
          <w:lang w:eastAsia="en-US"/>
        </w:rPr>
      </w:pPr>
      <w:r w:rsidRPr="00D1255B">
        <w:rPr>
          <w:rFonts w:eastAsiaTheme="minorHAnsi"/>
          <w:bCs/>
          <w:lang w:eastAsia="en-US"/>
        </w:rPr>
        <w:t xml:space="preserve">    Интегративное качество «Эмоционально отзывчивый»</w:t>
      </w:r>
    </w:p>
    <w:p w14:paraId="64EDE8D5" w14:textId="77777777" w:rsidR="006507E6" w:rsidRPr="00D1255B" w:rsidRDefault="006507E6" w:rsidP="006507E6">
      <w:pPr>
        <w:rPr>
          <w:rFonts w:eastAsiaTheme="minorHAnsi"/>
          <w:lang w:eastAsia="en-US"/>
        </w:rPr>
      </w:pPr>
      <w:r w:rsidRPr="00D1255B">
        <w:rPr>
          <w:rFonts w:eastAsiaTheme="minorHAnsi"/>
          <w:lang w:eastAsia="en-US"/>
        </w:rPr>
        <w:t xml:space="preserve">- проявляет эмоциональное отношение к литературным произведением, выражает свое отношение к конкретному поступку литературного </w:t>
      </w:r>
      <w:proofErr w:type="gramStart"/>
      <w:r w:rsidRPr="00D1255B">
        <w:rPr>
          <w:rFonts w:eastAsiaTheme="minorHAnsi"/>
          <w:vertAlign w:val="superscript"/>
          <w:lang w:eastAsia="en-US"/>
        </w:rPr>
        <w:t xml:space="preserve">_ </w:t>
      </w:r>
      <w:r w:rsidRPr="00D1255B">
        <w:rPr>
          <w:rFonts w:eastAsiaTheme="minorHAnsi"/>
          <w:lang w:eastAsia="en-US"/>
        </w:rPr>
        <w:t xml:space="preserve"> персонажа</w:t>
      </w:r>
      <w:proofErr w:type="gramEnd"/>
      <w:r w:rsidRPr="00D1255B">
        <w:rPr>
          <w:rFonts w:eastAsiaTheme="minorHAnsi"/>
          <w:lang w:eastAsia="en-US"/>
        </w:rPr>
        <w:t>.</w:t>
      </w:r>
    </w:p>
    <w:p w14:paraId="160A30BD" w14:textId="77777777" w:rsidR="006507E6" w:rsidRPr="00D1255B" w:rsidRDefault="006507E6" w:rsidP="006507E6">
      <w:pPr>
        <w:rPr>
          <w:rFonts w:eastAsiaTheme="minorHAnsi"/>
          <w:lang w:eastAsia="en-US"/>
        </w:rPr>
      </w:pPr>
      <w:r w:rsidRPr="00D1255B">
        <w:rPr>
          <w:rFonts w:eastAsiaTheme="minorHAnsi"/>
          <w:lang w:eastAsia="en-US"/>
        </w:rPr>
        <w:t>-понимает скрытые мотивы поведения героев произведения.</w:t>
      </w:r>
    </w:p>
    <w:p w14:paraId="1FFC71B8" w14:textId="77777777" w:rsidR="006507E6" w:rsidRPr="00D1255B" w:rsidRDefault="006507E6" w:rsidP="006507E6">
      <w:pPr>
        <w:rPr>
          <w:rFonts w:eastAsiaTheme="minorHAnsi"/>
          <w:spacing w:val="-20"/>
          <w:lang w:eastAsia="en-US"/>
        </w:rPr>
      </w:pPr>
      <w:r w:rsidRPr="00D1255B">
        <w:rPr>
          <w:rFonts w:eastAsiaTheme="minorHAnsi"/>
          <w:lang w:eastAsia="en-US"/>
        </w:rPr>
        <w:t>-проявляет чуткость к художественному слову, чувствует ритм и мелодику поэтического текста.</w:t>
      </w:r>
    </w:p>
    <w:p w14:paraId="32A35605" w14:textId="77777777" w:rsidR="006507E6" w:rsidRPr="00D1255B" w:rsidRDefault="006507E6" w:rsidP="006507E6">
      <w:pPr>
        <w:rPr>
          <w:rFonts w:eastAsiaTheme="minorHAnsi"/>
          <w:lang w:eastAsia="en-US"/>
        </w:rPr>
      </w:pPr>
      <w:r w:rsidRPr="00D1255B">
        <w:rPr>
          <w:rFonts w:eastAsiaTheme="minorHAnsi"/>
          <w:lang w:eastAsia="en-US"/>
        </w:rPr>
        <w:t xml:space="preserve">-проявляет эстетические чувства, эмоции, эстетический вкус, эстетическое восприятие, интерес к искусству. </w:t>
      </w:r>
    </w:p>
    <w:p w14:paraId="3F27BDCE" w14:textId="77777777" w:rsidR="006507E6" w:rsidRPr="00D1255B" w:rsidRDefault="006507E6" w:rsidP="006507E6">
      <w:pPr>
        <w:rPr>
          <w:rFonts w:eastAsiaTheme="minorHAnsi"/>
          <w:bCs/>
          <w:lang w:eastAsia="en-US"/>
        </w:rPr>
      </w:pPr>
      <w:r w:rsidRPr="00D1255B">
        <w:rPr>
          <w:rFonts w:eastAsiaTheme="minorHAnsi"/>
          <w:bCs/>
          <w:lang w:eastAsia="en-US"/>
        </w:rPr>
        <w:t>Интегративное качество «Овладевший средствами общения и способами взаимодействия со взрослыми и сверстниками»</w:t>
      </w:r>
    </w:p>
    <w:p w14:paraId="72A96651" w14:textId="77777777" w:rsidR="006507E6" w:rsidRPr="00D1255B" w:rsidRDefault="006507E6" w:rsidP="006507E6">
      <w:pPr>
        <w:rPr>
          <w:rFonts w:eastAsiaTheme="minorHAnsi"/>
          <w:lang w:eastAsia="en-US"/>
        </w:rPr>
      </w:pPr>
      <w:r w:rsidRPr="00D1255B">
        <w:rPr>
          <w:rFonts w:eastAsiaTheme="minorHAnsi"/>
          <w:lang w:eastAsia="en-US"/>
        </w:rPr>
        <w:t>-игровое взаимодействие сопровождает речью, соответствующей и по содержанию, и интонационно взятой роли.</w:t>
      </w:r>
    </w:p>
    <w:p w14:paraId="67C73380" w14:textId="77777777" w:rsidR="006507E6" w:rsidRPr="00D1255B" w:rsidRDefault="006507E6" w:rsidP="006507E6">
      <w:pPr>
        <w:rPr>
          <w:rFonts w:eastAsiaTheme="minorHAnsi"/>
          <w:lang w:eastAsia="en-US"/>
        </w:rPr>
      </w:pPr>
      <w:r w:rsidRPr="00D1255B">
        <w:rPr>
          <w:rFonts w:eastAsiaTheme="minorHAnsi"/>
          <w:lang w:eastAsia="en-US"/>
        </w:rPr>
        <w:t>-речь становится главным средством общения. Речь, сопровождающая реальные отношения детей, отличается от ролевой речи.</w:t>
      </w:r>
    </w:p>
    <w:p w14:paraId="600F9BED" w14:textId="77777777" w:rsidR="006507E6" w:rsidRPr="00D1255B" w:rsidRDefault="006507E6" w:rsidP="006507E6">
      <w:pPr>
        <w:rPr>
          <w:rFonts w:eastAsiaTheme="minorHAnsi"/>
          <w:lang w:eastAsia="en-US"/>
        </w:rPr>
      </w:pPr>
      <w:r w:rsidRPr="00D1255B">
        <w:rPr>
          <w:rFonts w:eastAsiaTheme="minorHAnsi"/>
          <w:lang w:eastAsia="en-US"/>
        </w:rPr>
        <w:t>-может сочинять оригинальные и последовательно разворачивающиеся истории н рассказывать их сверстникам и взрослым.</w:t>
      </w:r>
    </w:p>
    <w:p w14:paraId="51DDB88D" w14:textId="77777777" w:rsidR="006507E6" w:rsidRPr="00D1255B" w:rsidRDefault="006507E6" w:rsidP="006507E6">
      <w:pPr>
        <w:rPr>
          <w:rFonts w:eastAsiaTheme="minorHAnsi"/>
          <w:lang w:eastAsia="en-US"/>
        </w:rPr>
      </w:pPr>
      <w:r w:rsidRPr="00D1255B">
        <w:rPr>
          <w:rFonts w:eastAsiaTheme="minorHAnsi"/>
          <w:lang w:eastAsia="en-US"/>
        </w:rPr>
        <w:t>-использует все части речи, активно занимается словотворчеством, ис</w:t>
      </w:r>
      <w:r w:rsidRPr="00D1255B">
        <w:rPr>
          <w:rFonts w:eastAsiaTheme="minorHAnsi"/>
          <w:lang w:eastAsia="en-US"/>
        </w:rPr>
        <w:softHyphen/>
        <w:t>пользует синонимы и антонимы.</w:t>
      </w:r>
    </w:p>
    <w:p w14:paraId="41FDD0D0" w14:textId="77777777" w:rsidR="006507E6" w:rsidRPr="00D1255B" w:rsidRDefault="006507E6" w:rsidP="006507E6">
      <w:pPr>
        <w:rPr>
          <w:rFonts w:eastAsiaTheme="minorHAnsi"/>
          <w:lang w:eastAsia="en-US"/>
        </w:rPr>
      </w:pPr>
      <w:r w:rsidRPr="00D1255B">
        <w:rPr>
          <w:rFonts w:eastAsiaTheme="minorHAnsi"/>
          <w:lang w:eastAsia="en-US"/>
        </w:rPr>
        <w:t>- умеет делиться с педагогом и другими детьми разнообразными впе</w:t>
      </w:r>
      <w:r w:rsidRPr="00D1255B">
        <w:rPr>
          <w:rFonts w:eastAsiaTheme="minorHAnsi"/>
          <w:lang w:eastAsia="en-US"/>
        </w:rPr>
        <w:softHyphen/>
        <w:t>чатлениями, ссылается на источник полученной информации (телепере</w:t>
      </w:r>
      <w:r w:rsidRPr="00D1255B">
        <w:rPr>
          <w:rFonts w:eastAsiaTheme="minorHAnsi"/>
          <w:lang w:eastAsia="en-US"/>
        </w:rPr>
        <w:softHyphen/>
        <w:t>дача, рассказ близкого человека, посещение выставки, детского спектак</w:t>
      </w:r>
      <w:r w:rsidRPr="00D1255B">
        <w:rPr>
          <w:rFonts w:eastAsiaTheme="minorHAnsi"/>
          <w:lang w:eastAsia="en-US"/>
        </w:rPr>
        <w:softHyphen/>
        <w:t>ля и т.д.).</w:t>
      </w:r>
    </w:p>
    <w:p w14:paraId="4140A25D" w14:textId="77777777" w:rsidR="006507E6" w:rsidRPr="00D1255B" w:rsidRDefault="006507E6" w:rsidP="006507E6">
      <w:pPr>
        <w:rPr>
          <w:rFonts w:eastAsiaTheme="minorHAnsi"/>
          <w:lang w:eastAsia="en-US"/>
        </w:rPr>
      </w:pPr>
      <w:r w:rsidRPr="00D1255B">
        <w:rPr>
          <w:rFonts w:eastAsiaTheme="minorHAnsi"/>
          <w:lang w:eastAsia="en-US"/>
        </w:rPr>
        <w:t>- проявляет умение поддерживать беседу, высказывает свою точку зре</w:t>
      </w:r>
      <w:r w:rsidRPr="00D1255B">
        <w:rPr>
          <w:rFonts w:eastAsiaTheme="minorHAnsi"/>
          <w:lang w:eastAsia="en-US"/>
        </w:rPr>
        <w:softHyphen/>
        <w:t>ния, согласие или несогласие с ответом товарища.</w:t>
      </w:r>
    </w:p>
    <w:bookmarkEnd w:id="6"/>
    <w:p w14:paraId="67A1ABB7" w14:textId="77777777" w:rsidR="006507E6" w:rsidRPr="00D1255B" w:rsidRDefault="006507E6" w:rsidP="006507E6">
      <w:pPr>
        <w:rPr>
          <w:rFonts w:eastAsiaTheme="minorHAnsi"/>
          <w:bCs/>
          <w:lang w:eastAsia="en-US"/>
        </w:rPr>
      </w:pPr>
      <w:r w:rsidRPr="00D1255B">
        <w:rPr>
          <w:rFonts w:eastAsiaTheme="minorHAnsi"/>
          <w:bCs/>
          <w:lang w:eastAsia="en-US"/>
        </w:rPr>
        <w:lastRenderedPageBreak/>
        <w:t xml:space="preserve">Интегративное качество «Способный управлять своим </w:t>
      </w:r>
      <w:proofErr w:type="gramStart"/>
      <w:r w:rsidRPr="00D1255B">
        <w:rPr>
          <w:rFonts w:eastAsiaTheme="minorHAnsi"/>
          <w:bCs/>
          <w:lang w:eastAsia="en-US"/>
        </w:rPr>
        <w:t>поведением  и</w:t>
      </w:r>
      <w:proofErr w:type="gramEnd"/>
      <w:r w:rsidRPr="00D1255B">
        <w:rPr>
          <w:rFonts w:eastAsiaTheme="minorHAnsi"/>
          <w:bCs/>
          <w:lang w:eastAsia="en-US"/>
        </w:rPr>
        <w:t xml:space="preserve"> планировать свои действия на основе первичных ценностных представлений, соблюдающий элементарные общепринятые нормы  и правила поведения»</w:t>
      </w:r>
    </w:p>
    <w:p w14:paraId="404574D4" w14:textId="77777777" w:rsidR="006507E6" w:rsidRPr="00D1255B" w:rsidRDefault="006507E6" w:rsidP="006507E6">
      <w:pPr>
        <w:rPr>
          <w:rFonts w:eastAsiaTheme="minorHAnsi"/>
          <w:lang w:eastAsia="en-US"/>
        </w:rPr>
      </w:pPr>
      <w:r w:rsidRPr="00D1255B">
        <w:rPr>
          <w:rFonts w:eastAsiaTheme="minorHAnsi"/>
          <w:lang w:eastAsia="en-US"/>
        </w:rPr>
        <w:t>- проявляет умение работать коллективно, договариваться со сверстни</w:t>
      </w:r>
      <w:r w:rsidRPr="00D1255B">
        <w:rPr>
          <w:rFonts w:eastAsiaTheme="minorHAnsi"/>
          <w:lang w:eastAsia="en-US"/>
        </w:rPr>
        <w:softHyphen/>
        <w:t>ками о том, кто какую часть работы будет выполнять.</w:t>
      </w:r>
    </w:p>
    <w:p w14:paraId="439FD1B1" w14:textId="77777777" w:rsidR="006507E6" w:rsidRPr="00D1255B" w:rsidRDefault="006507E6" w:rsidP="006507E6">
      <w:pPr>
        <w:rPr>
          <w:rFonts w:eastAsiaTheme="minorHAnsi"/>
          <w:lang w:eastAsia="en-US"/>
        </w:rPr>
      </w:pPr>
      <w:r w:rsidRPr="00D1255B">
        <w:rPr>
          <w:rFonts w:eastAsiaTheme="minorHAnsi"/>
          <w:lang w:eastAsia="en-US"/>
        </w:rPr>
        <w:t>- если при распределении ролей в игре возникают конфликты, связан</w:t>
      </w:r>
      <w:r w:rsidRPr="00D1255B">
        <w:rPr>
          <w:rFonts w:eastAsiaTheme="minorHAnsi"/>
          <w:lang w:eastAsia="en-US"/>
        </w:rPr>
        <w:softHyphen/>
        <w:t>ные с субординацией ролевого поведения, решает спорные вопросы и ула</w:t>
      </w:r>
      <w:r w:rsidRPr="00D1255B">
        <w:rPr>
          <w:rFonts w:eastAsiaTheme="minorHAnsi"/>
          <w:lang w:eastAsia="en-US"/>
        </w:rPr>
        <w:softHyphen/>
        <w:t>живает конфликты с помощью речи: убеждает, доказывает, объясняет.</w:t>
      </w:r>
    </w:p>
    <w:p w14:paraId="653C439F" w14:textId="77777777" w:rsidR="006507E6" w:rsidRPr="00D1255B" w:rsidRDefault="006507E6" w:rsidP="006507E6">
      <w:pPr>
        <w:rPr>
          <w:rFonts w:eastAsiaTheme="minorHAnsi"/>
          <w:lang w:eastAsia="en-US"/>
        </w:rPr>
      </w:pPr>
      <w:r w:rsidRPr="00D1255B">
        <w:rPr>
          <w:rFonts w:eastAsiaTheme="minorHAnsi"/>
          <w:lang w:eastAsia="en-US"/>
        </w:rPr>
        <w:t xml:space="preserve"> -может сам или с небольшой помощью взрослого оценивать сваи пос</w:t>
      </w:r>
      <w:r w:rsidRPr="00D1255B">
        <w:rPr>
          <w:rFonts w:eastAsiaTheme="minorHAnsi"/>
          <w:lang w:eastAsia="en-US"/>
        </w:rPr>
        <w:softHyphen/>
        <w:t>тупки и поступки сверстников.</w:t>
      </w:r>
    </w:p>
    <w:p w14:paraId="53FB202C" w14:textId="77777777" w:rsidR="006507E6" w:rsidRPr="00D1255B" w:rsidRDefault="006507E6" w:rsidP="006507E6">
      <w:pPr>
        <w:rPr>
          <w:rFonts w:eastAsiaTheme="minorHAnsi"/>
          <w:lang w:eastAsia="en-US"/>
        </w:rPr>
      </w:pPr>
      <w:r w:rsidRPr="00D1255B">
        <w:rPr>
          <w:rFonts w:eastAsiaTheme="minorHAnsi"/>
          <w:lang w:eastAsia="en-US"/>
        </w:rPr>
        <w:t>- в повседневной жизни сам, без напоминания со стороны взросло пользуется «вежливыми» словами.</w:t>
      </w:r>
    </w:p>
    <w:p w14:paraId="640E2A06" w14:textId="77777777" w:rsidR="006507E6" w:rsidRPr="00D1255B" w:rsidRDefault="006507E6" w:rsidP="006507E6">
      <w:pPr>
        <w:rPr>
          <w:rFonts w:eastAsiaTheme="minorHAnsi"/>
          <w:bCs/>
          <w:lang w:eastAsia="en-US"/>
        </w:rPr>
      </w:pPr>
      <w:r w:rsidRPr="00D1255B">
        <w:rPr>
          <w:rFonts w:eastAsiaTheme="minorHAnsi"/>
          <w:bCs/>
          <w:lang w:eastAsia="en-US"/>
        </w:rPr>
        <w:t>Интегративное качество «Способный решать интеллектуальные и личностные задачи (проблемы), адекватные возрасту»</w:t>
      </w:r>
    </w:p>
    <w:p w14:paraId="0E6F138E" w14:textId="77777777" w:rsidR="006507E6" w:rsidRPr="00D1255B" w:rsidRDefault="006507E6" w:rsidP="006507E6">
      <w:pPr>
        <w:rPr>
          <w:rFonts w:eastAsiaTheme="minorHAnsi"/>
          <w:lang w:eastAsia="en-US"/>
        </w:rPr>
      </w:pPr>
      <w:r w:rsidRPr="00D1255B">
        <w:rPr>
          <w:rFonts w:eastAsiaTheme="minorHAnsi"/>
          <w:lang w:eastAsia="en-US"/>
        </w:rPr>
        <w:t>- ориентируется в окружающем пространстве, понимает смысл пространственных отношений (вверху — внизу, впереди — сзади, слева — справа, между, рядом с, около и пр.).</w:t>
      </w:r>
    </w:p>
    <w:p w14:paraId="564DED3A" w14:textId="77777777" w:rsidR="006507E6" w:rsidRPr="00D1255B" w:rsidRDefault="006507E6" w:rsidP="006507E6">
      <w:pPr>
        <w:rPr>
          <w:rFonts w:eastAsiaTheme="minorHAnsi"/>
          <w:lang w:eastAsia="en-US"/>
        </w:rPr>
      </w:pPr>
      <w:r w:rsidRPr="00D1255B">
        <w:rPr>
          <w:rFonts w:eastAsiaTheme="minorHAnsi"/>
          <w:lang w:eastAsia="en-US"/>
        </w:rPr>
        <w:t>- умеет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14:paraId="06929E38" w14:textId="77777777" w:rsidR="006507E6" w:rsidRPr="00D1255B" w:rsidRDefault="006507E6" w:rsidP="006507E6">
      <w:pPr>
        <w:rPr>
          <w:rFonts w:eastAsiaTheme="minorHAnsi"/>
          <w:lang w:eastAsia="en-US"/>
        </w:rPr>
      </w:pPr>
      <w:r w:rsidRPr="00D1255B">
        <w:rPr>
          <w:rFonts w:eastAsiaTheme="minorHAnsi"/>
          <w:lang w:eastAsia="en-US"/>
        </w:rPr>
        <w:t xml:space="preserve"> - способен конструировать по собственному замыслу.</w:t>
      </w:r>
    </w:p>
    <w:p w14:paraId="41CC7D25" w14:textId="77777777" w:rsidR="006507E6" w:rsidRPr="00D1255B" w:rsidRDefault="006507E6" w:rsidP="006507E6">
      <w:pPr>
        <w:rPr>
          <w:rFonts w:eastAsiaTheme="minorHAnsi"/>
          <w:lang w:eastAsia="en-US"/>
        </w:rPr>
      </w:pPr>
      <w:r w:rsidRPr="00D1255B">
        <w:rPr>
          <w:rFonts w:eastAsiaTheme="minorHAnsi"/>
          <w:lang w:eastAsia="en-US"/>
        </w:rPr>
        <w:t xml:space="preserve">- способен рассуждать и давать адекватные причинные объяснения, если анализируемые отношения не выходят за пределы его наглядного опыта. </w:t>
      </w:r>
    </w:p>
    <w:p w14:paraId="5CE9D420" w14:textId="77777777" w:rsidR="006507E6" w:rsidRPr="00D1255B" w:rsidRDefault="006507E6" w:rsidP="006507E6">
      <w:pPr>
        <w:rPr>
          <w:rFonts w:eastAsiaTheme="minorHAnsi"/>
          <w:lang w:eastAsia="en-US"/>
        </w:rPr>
      </w:pPr>
      <w:r w:rsidRPr="00D1255B">
        <w:rPr>
          <w:rFonts w:eastAsiaTheme="minorHAnsi"/>
          <w:lang w:eastAsia="en-US"/>
        </w:rPr>
        <w:t xml:space="preserve">- может самостоятельно придумать небольшую сказку на заданную тему. </w:t>
      </w:r>
    </w:p>
    <w:p w14:paraId="117BA7BE" w14:textId="77777777" w:rsidR="006507E6" w:rsidRPr="00D1255B" w:rsidRDefault="006507E6" w:rsidP="006507E6">
      <w:pPr>
        <w:rPr>
          <w:rFonts w:eastAsiaTheme="minorHAnsi"/>
          <w:lang w:eastAsia="en-US"/>
        </w:rPr>
      </w:pPr>
      <w:r w:rsidRPr="00D1255B">
        <w:rPr>
          <w:rFonts w:eastAsiaTheme="minorHAnsi"/>
          <w:lang w:eastAsia="en-US"/>
        </w:rPr>
        <w:t xml:space="preserve">- умеет самостоятельно находить интересное для себя занятие. </w:t>
      </w:r>
    </w:p>
    <w:p w14:paraId="4FDEEEE0" w14:textId="77777777" w:rsidR="006507E6" w:rsidRPr="00D1255B" w:rsidRDefault="006507E6" w:rsidP="006507E6">
      <w:pPr>
        <w:rPr>
          <w:rFonts w:eastAsiaTheme="minorHAnsi"/>
          <w:bCs/>
          <w:lang w:eastAsia="en-US"/>
        </w:rPr>
      </w:pPr>
      <w:r w:rsidRPr="00D1255B">
        <w:rPr>
          <w:rFonts w:eastAsiaTheme="minorHAnsi"/>
          <w:bCs/>
          <w:lang w:eastAsia="en-US"/>
        </w:rPr>
        <w:t>Интегративное качество «имеющий первичные представления о себе, семье, обществе, государстве, мире и природе"</w:t>
      </w:r>
    </w:p>
    <w:p w14:paraId="367EF2D3" w14:textId="77777777" w:rsidR="006507E6" w:rsidRPr="00D1255B" w:rsidRDefault="006507E6" w:rsidP="006507E6">
      <w:pPr>
        <w:rPr>
          <w:rFonts w:eastAsiaTheme="minorHAnsi"/>
          <w:lang w:eastAsia="en-US"/>
        </w:rPr>
      </w:pPr>
      <w:r w:rsidRPr="00D1255B">
        <w:rPr>
          <w:rFonts w:eastAsiaTheme="minorHAnsi"/>
          <w:lang w:eastAsia="en-US"/>
        </w:rPr>
        <w:t>- знает и называет свое имя и фамилию, имена и отчества родителей. Знает, где работают родители, как важен для общества их труд.</w:t>
      </w:r>
    </w:p>
    <w:p w14:paraId="3F364E43" w14:textId="77777777" w:rsidR="006507E6" w:rsidRPr="00D1255B" w:rsidRDefault="006507E6" w:rsidP="006507E6">
      <w:pPr>
        <w:rPr>
          <w:rFonts w:eastAsiaTheme="minorHAnsi"/>
          <w:lang w:eastAsia="en-US"/>
        </w:rPr>
      </w:pPr>
      <w:r w:rsidRPr="00D1255B">
        <w:rPr>
          <w:rFonts w:eastAsiaTheme="minorHAnsi"/>
          <w:lang w:eastAsia="en-US"/>
        </w:rPr>
        <w:t>- знает семейные праздники. Имеет постоянные обязанности по дому.</w:t>
      </w:r>
    </w:p>
    <w:p w14:paraId="2165305E" w14:textId="77777777" w:rsidR="006507E6" w:rsidRPr="00D1255B" w:rsidRDefault="006507E6" w:rsidP="006507E6">
      <w:pPr>
        <w:rPr>
          <w:rFonts w:eastAsiaTheme="minorHAnsi"/>
          <w:lang w:eastAsia="en-US"/>
        </w:rPr>
      </w:pPr>
      <w:r w:rsidRPr="00D1255B">
        <w:rPr>
          <w:rFonts w:eastAsiaTheme="minorHAnsi"/>
          <w:lang w:eastAsia="en-US"/>
        </w:rPr>
        <w:t>- может рассказать о своем родном городе (поселке, селе), назвать улицу, на которой живет.</w:t>
      </w:r>
    </w:p>
    <w:p w14:paraId="41FD3953" w14:textId="77777777" w:rsidR="006507E6" w:rsidRPr="00D1255B" w:rsidRDefault="006507E6" w:rsidP="006507E6">
      <w:pPr>
        <w:rPr>
          <w:rFonts w:eastAsiaTheme="minorHAnsi"/>
          <w:lang w:eastAsia="en-US"/>
        </w:rPr>
      </w:pPr>
      <w:r w:rsidRPr="00D1255B">
        <w:rPr>
          <w:rFonts w:eastAsiaTheme="minorHAnsi"/>
          <w:lang w:eastAsia="en-US"/>
        </w:rPr>
        <w:t xml:space="preserve"> - знает, что Российская Федерация (Россия) — огромная многонацио</w:t>
      </w:r>
      <w:r w:rsidRPr="00D1255B">
        <w:rPr>
          <w:rFonts w:eastAsiaTheme="minorHAnsi"/>
          <w:lang w:eastAsia="en-US"/>
        </w:rPr>
        <w:softHyphen/>
        <w:t>нальная страна; что Москва — столица нашей Родины. Имеет представле</w:t>
      </w:r>
      <w:r w:rsidRPr="00D1255B">
        <w:rPr>
          <w:rFonts w:eastAsiaTheme="minorHAnsi"/>
          <w:lang w:eastAsia="en-US"/>
        </w:rPr>
        <w:softHyphen/>
        <w:t>ние о флаге, гербе, мелодии гимна.</w:t>
      </w:r>
    </w:p>
    <w:p w14:paraId="2A8D0151" w14:textId="77777777" w:rsidR="006507E6" w:rsidRPr="00D1255B" w:rsidRDefault="006507E6" w:rsidP="006507E6">
      <w:pPr>
        <w:rPr>
          <w:rFonts w:eastAsiaTheme="minorHAnsi"/>
          <w:lang w:eastAsia="en-US"/>
        </w:rPr>
      </w:pPr>
      <w:r w:rsidRPr="00D1255B">
        <w:rPr>
          <w:rFonts w:eastAsiaTheme="minorHAnsi"/>
          <w:lang w:eastAsia="en-US"/>
        </w:rPr>
        <w:t>- имеет представление о Российской армии, о годах войны, о Дне Победы.</w:t>
      </w:r>
    </w:p>
    <w:p w14:paraId="7E7843EF" w14:textId="77777777" w:rsidR="006507E6" w:rsidRPr="00D1255B" w:rsidRDefault="006507E6" w:rsidP="006507E6">
      <w:pPr>
        <w:rPr>
          <w:rFonts w:eastAsiaTheme="minorHAnsi"/>
          <w:bCs/>
          <w:lang w:eastAsia="en-US"/>
        </w:rPr>
      </w:pPr>
      <w:r w:rsidRPr="00D1255B">
        <w:rPr>
          <w:rFonts w:eastAsiaTheme="minorHAnsi"/>
          <w:bCs/>
          <w:lang w:eastAsia="en-US"/>
        </w:rPr>
        <w:t xml:space="preserve">Интегративное качество «Овладевший </w:t>
      </w:r>
      <w:proofErr w:type="gramStart"/>
      <w:r w:rsidRPr="00D1255B">
        <w:rPr>
          <w:rFonts w:eastAsiaTheme="minorHAnsi"/>
          <w:bCs/>
          <w:lang w:eastAsia="en-US"/>
        </w:rPr>
        <w:t>универсальными  предпосылками</w:t>
      </w:r>
      <w:proofErr w:type="gramEnd"/>
      <w:r w:rsidRPr="00D1255B">
        <w:rPr>
          <w:rFonts w:eastAsiaTheme="minorHAnsi"/>
          <w:bCs/>
          <w:lang w:eastAsia="en-US"/>
        </w:rPr>
        <w:t xml:space="preserve"> учебной деятельности»</w:t>
      </w:r>
    </w:p>
    <w:p w14:paraId="66D31AE9" w14:textId="77777777" w:rsidR="006507E6" w:rsidRPr="00D1255B" w:rsidRDefault="006507E6" w:rsidP="006507E6">
      <w:pPr>
        <w:rPr>
          <w:rFonts w:eastAsiaTheme="minorHAnsi"/>
          <w:lang w:eastAsia="en-US"/>
        </w:rPr>
      </w:pPr>
      <w:r w:rsidRPr="00D1255B">
        <w:rPr>
          <w:rFonts w:eastAsiaTheme="minorHAnsi"/>
          <w:lang w:eastAsia="en-US"/>
        </w:rPr>
        <w:t>- способен принять задачу на запоминание, помнит поручение взрослого, может выучить небольшое стихотворение.</w:t>
      </w:r>
    </w:p>
    <w:p w14:paraId="4BBC5CD9" w14:textId="77777777" w:rsidR="006507E6" w:rsidRPr="00D1255B" w:rsidRDefault="006507E6" w:rsidP="006507E6">
      <w:pPr>
        <w:rPr>
          <w:rFonts w:eastAsiaTheme="minorHAnsi"/>
          <w:lang w:eastAsia="en-US"/>
        </w:rPr>
      </w:pPr>
      <w:r w:rsidRPr="00D1255B">
        <w:rPr>
          <w:rFonts w:eastAsiaTheme="minorHAnsi"/>
          <w:lang w:eastAsia="en-US"/>
        </w:rPr>
        <w:t>- умеет связно, последовательно и выразительно пересказывать небольшие сказки, рассказы.</w:t>
      </w:r>
    </w:p>
    <w:p w14:paraId="1442C282" w14:textId="77777777" w:rsidR="006507E6" w:rsidRPr="00D1255B" w:rsidRDefault="006507E6" w:rsidP="006507E6">
      <w:pPr>
        <w:rPr>
          <w:rFonts w:eastAsiaTheme="minorHAnsi"/>
          <w:lang w:eastAsia="en-US"/>
        </w:rPr>
      </w:pPr>
      <w:r w:rsidRPr="00D1255B">
        <w:rPr>
          <w:rFonts w:eastAsiaTheme="minorHAnsi"/>
          <w:lang w:eastAsia="en-US"/>
        </w:rPr>
        <w:t>- способен удерживать в памяти при выполнении каких-либо действий несложное условие.</w:t>
      </w:r>
    </w:p>
    <w:p w14:paraId="602CA840" w14:textId="77777777" w:rsidR="006507E6" w:rsidRPr="00D1255B" w:rsidRDefault="006507E6" w:rsidP="006507E6">
      <w:pPr>
        <w:rPr>
          <w:rFonts w:eastAsiaTheme="minorHAnsi"/>
          <w:bCs/>
          <w:lang w:eastAsia="en-US"/>
        </w:rPr>
      </w:pPr>
      <w:r w:rsidRPr="00D1255B">
        <w:rPr>
          <w:rFonts w:eastAsiaTheme="minorHAnsi"/>
          <w:lang w:eastAsia="en-US"/>
        </w:rPr>
        <w:t xml:space="preserve">- способен сосредоточенно действовать в течение 15-25 минут. </w:t>
      </w:r>
    </w:p>
    <w:p w14:paraId="2C3F93D7" w14:textId="77777777" w:rsidR="006507E6" w:rsidRPr="00D1255B" w:rsidRDefault="006507E6" w:rsidP="006507E6">
      <w:pPr>
        <w:rPr>
          <w:rFonts w:eastAsiaTheme="minorHAnsi"/>
          <w:bCs/>
          <w:lang w:eastAsia="en-US"/>
        </w:rPr>
      </w:pPr>
      <w:r w:rsidRPr="00D1255B">
        <w:rPr>
          <w:rFonts w:eastAsiaTheme="minorHAnsi"/>
          <w:bCs/>
          <w:lang w:eastAsia="en-US"/>
        </w:rPr>
        <w:t>Интегративное качество «Овладевший необходимыми умениями и навыками»</w:t>
      </w:r>
    </w:p>
    <w:p w14:paraId="1E176ADC" w14:textId="77777777" w:rsidR="00D87BFF" w:rsidRPr="00D1255B" w:rsidRDefault="006507E6" w:rsidP="006507E6">
      <w:pPr>
        <w:rPr>
          <w:rFonts w:eastAsiaTheme="minorHAnsi"/>
          <w:lang w:eastAsia="en-US"/>
        </w:rPr>
      </w:pPr>
      <w:r w:rsidRPr="00D1255B">
        <w:rPr>
          <w:rFonts w:eastAsiaTheme="minorHAnsi"/>
          <w:lang w:eastAsia="en-US"/>
        </w:rPr>
        <w:t>- у ребенка сформированы умения и навыки, необходимые для осуществления различных видов детской деятельности.</w:t>
      </w:r>
    </w:p>
    <w:p w14:paraId="036B45E7" w14:textId="77777777" w:rsidR="006507E6" w:rsidRPr="00D1255B" w:rsidRDefault="00D87BFF" w:rsidP="006507E6">
      <w:pPr>
        <w:rPr>
          <w:rFonts w:eastAsiaTheme="minorHAnsi"/>
          <w:bCs/>
          <w:i/>
          <w:lang w:eastAsia="en-US"/>
        </w:rPr>
      </w:pPr>
      <w:r w:rsidRPr="00D1255B">
        <w:rPr>
          <w:i/>
          <w:color w:val="000000"/>
          <w:szCs w:val="23"/>
          <w:shd w:val="clear" w:color="auto" w:fill="FFFFFF"/>
        </w:rPr>
        <w:t xml:space="preserve">К концу </w:t>
      </w:r>
      <w:r w:rsidR="00D10C7C" w:rsidRPr="00D1255B">
        <w:rPr>
          <w:i/>
          <w:color w:val="000000"/>
          <w:szCs w:val="23"/>
          <w:shd w:val="clear" w:color="auto" w:fill="FFFFFF"/>
        </w:rPr>
        <w:t>6-7</w:t>
      </w:r>
      <w:r w:rsidRPr="00D1255B">
        <w:rPr>
          <w:i/>
          <w:color w:val="000000"/>
          <w:szCs w:val="23"/>
          <w:shd w:val="clear" w:color="auto" w:fill="FFFFFF"/>
        </w:rPr>
        <w:t xml:space="preserve"> возрастного этапа ребенок с ТНР</w:t>
      </w:r>
      <w:r w:rsidR="00D1255B" w:rsidRPr="00D1255B">
        <w:rPr>
          <w:i/>
        </w:rPr>
        <w:t xml:space="preserve"> овладеют следующими умениями</w:t>
      </w:r>
      <w:r w:rsidRPr="00D1255B">
        <w:rPr>
          <w:i/>
          <w:color w:val="000000"/>
          <w:szCs w:val="23"/>
          <w:shd w:val="clear" w:color="auto" w:fill="FFFFFF"/>
        </w:rPr>
        <w:t>:</w:t>
      </w:r>
      <w:r w:rsidR="006507E6" w:rsidRPr="00D1255B">
        <w:rPr>
          <w:rFonts w:eastAsiaTheme="minorHAnsi"/>
          <w:i/>
          <w:lang w:eastAsia="en-US"/>
        </w:rPr>
        <w:t xml:space="preserve"> </w:t>
      </w:r>
    </w:p>
    <w:p w14:paraId="45656970" w14:textId="77777777" w:rsidR="00D87BFF" w:rsidRPr="00D87BFF" w:rsidRDefault="00D87BFF" w:rsidP="00D87BFF">
      <w:pPr>
        <w:shd w:val="clear" w:color="auto" w:fill="FFFFFF"/>
        <w:rPr>
          <w:rFonts w:ascii="yandex-sans" w:hAnsi="yandex-sans"/>
          <w:color w:val="000000"/>
          <w:sz w:val="23"/>
          <w:szCs w:val="23"/>
        </w:rPr>
      </w:pPr>
      <w:r w:rsidRPr="00D87BFF">
        <w:rPr>
          <w:rFonts w:ascii="yandex-sans" w:hAnsi="yandex-sans"/>
          <w:color w:val="000000"/>
          <w:sz w:val="23"/>
          <w:szCs w:val="23"/>
        </w:rPr>
        <w:t>– обладает сформированной мотивацией к школьному обучению;</w:t>
      </w:r>
    </w:p>
    <w:p w14:paraId="5E8AC234" w14:textId="77777777" w:rsidR="00D87BFF" w:rsidRPr="00D87BFF" w:rsidRDefault="00D87BFF" w:rsidP="00D87BFF">
      <w:pPr>
        <w:shd w:val="clear" w:color="auto" w:fill="FFFFFF"/>
        <w:rPr>
          <w:rFonts w:ascii="yandex-sans" w:hAnsi="yandex-sans"/>
          <w:color w:val="000000"/>
          <w:sz w:val="23"/>
          <w:szCs w:val="23"/>
        </w:rPr>
      </w:pPr>
      <w:r w:rsidRPr="00D87BFF">
        <w:rPr>
          <w:rFonts w:ascii="yandex-sans" w:hAnsi="yandex-sans"/>
          <w:color w:val="000000"/>
          <w:sz w:val="23"/>
          <w:szCs w:val="23"/>
        </w:rPr>
        <w:t>– усваивает значения новых слов на основе знаний о предметах и явлениях окружающего мира;</w:t>
      </w:r>
    </w:p>
    <w:p w14:paraId="0C4940E7" w14:textId="77777777" w:rsidR="00D87BFF" w:rsidRPr="00D87BFF" w:rsidRDefault="00D87BFF" w:rsidP="00D87BFF">
      <w:pPr>
        <w:shd w:val="clear" w:color="auto" w:fill="FFFFFF"/>
        <w:rPr>
          <w:rFonts w:ascii="yandex-sans" w:hAnsi="yandex-sans"/>
          <w:color w:val="000000"/>
          <w:sz w:val="23"/>
          <w:szCs w:val="23"/>
        </w:rPr>
      </w:pPr>
      <w:r w:rsidRPr="00D87BFF">
        <w:rPr>
          <w:rFonts w:ascii="yandex-sans" w:hAnsi="yandex-sans"/>
          <w:color w:val="000000"/>
          <w:sz w:val="23"/>
          <w:szCs w:val="23"/>
        </w:rPr>
        <w:t>– употребляет слова, обозначающие личностные характеристики, многозначные;</w:t>
      </w:r>
    </w:p>
    <w:p w14:paraId="714B82A1" w14:textId="77777777" w:rsidR="00D87BFF" w:rsidRPr="00D87BFF" w:rsidRDefault="00D87BFF" w:rsidP="00D87BFF">
      <w:pPr>
        <w:shd w:val="clear" w:color="auto" w:fill="FFFFFF"/>
        <w:rPr>
          <w:rFonts w:ascii="yandex-sans" w:hAnsi="yandex-sans"/>
          <w:color w:val="000000"/>
          <w:sz w:val="23"/>
          <w:szCs w:val="23"/>
        </w:rPr>
      </w:pPr>
      <w:r w:rsidRPr="00D87BFF">
        <w:rPr>
          <w:rFonts w:ascii="yandex-sans" w:hAnsi="yandex-sans"/>
          <w:color w:val="000000"/>
          <w:sz w:val="23"/>
          <w:szCs w:val="23"/>
        </w:rPr>
        <w:lastRenderedPageBreak/>
        <w:t>– умеет подбирать слова с противоположным и сходным значением;</w:t>
      </w:r>
    </w:p>
    <w:p w14:paraId="78DF5AD6" w14:textId="77777777" w:rsidR="00D87BFF" w:rsidRPr="00D87BFF" w:rsidRDefault="00D87BFF" w:rsidP="00D87BFF">
      <w:pPr>
        <w:shd w:val="clear" w:color="auto" w:fill="FFFFFF"/>
        <w:rPr>
          <w:rFonts w:ascii="yandex-sans" w:hAnsi="yandex-sans"/>
          <w:color w:val="000000"/>
          <w:sz w:val="23"/>
          <w:szCs w:val="23"/>
        </w:rPr>
      </w:pPr>
      <w:r w:rsidRPr="00D87BFF">
        <w:rPr>
          <w:rFonts w:ascii="yandex-sans" w:hAnsi="yandex-sans"/>
          <w:color w:val="000000"/>
          <w:sz w:val="23"/>
          <w:szCs w:val="23"/>
        </w:rPr>
        <w:t>– правильно употребляет основные грамматические формы слова;</w:t>
      </w:r>
    </w:p>
    <w:p w14:paraId="2BACC9CA" w14:textId="77777777" w:rsidR="00D87BFF" w:rsidRPr="00D87BFF" w:rsidRDefault="00D87BFF" w:rsidP="00D87BFF">
      <w:pPr>
        <w:shd w:val="clear" w:color="auto" w:fill="FFFFFF"/>
        <w:rPr>
          <w:rFonts w:ascii="yandex-sans" w:hAnsi="yandex-sans"/>
          <w:color w:val="000000"/>
          <w:sz w:val="23"/>
          <w:szCs w:val="23"/>
        </w:rPr>
      </w:pPr>
      <w:r w:rsidRPr="00D87BFF">
        <w:rPr>
          <w:rFonts w:ascii="yandex-sans" w:hAnsi="yandex-sans"/>
          <w:color w:val="000000"/>
          <w:sz w:val="23"/>
          <w:szCs w:val="23"/>
        </w:rPr>
        <w:t>– составляет различные виды описательных рассказов (описание, повествование, с элементами</w:t>
      </w:r>
      <w:r w:rsidR="00D10C7C">
        <w:rPr>
          <w:rFonts w:ascii="yandex-sans" w:hAnsi="yandex-sans"/>
          <w:color w:val="000000"/>
          <w:sz w:val="23"/>
          <w:szCs w:val="23"/>
        </w:rPr>
        <w:t xml:space="preserve"> </w:t>
      </w:r>
      <w:r w:rsidRPr="00D87BFF">
        <w:rPr>
          <w:rFonts w:ascii="yandex-sans" w:hAnsi="yandex-sans"/>
          <w:color w:val="000000"/>
          <w:sz w:val="23"/>
          <w:szCs w:val="23"/>
        </w:rPr>
        <w:t>рассуждения) по сюжетным картинкам и по серии сюжетных картинок, используя графические</w:t>
      </w:r>
      <w:r w:rsidR="00D10C7C">
        <w:rPr>
          <w:rFonts w:ascii="yandex-sans" w:hAnsi="yandex-sans"/>
          <w:color w:val="000000"/>
          <w:sz w:val="23"/>
          <w:szCs w:val="23"/>
        </w:rPr>
        <w:t xml:space="preserve"> </w:t>
      </w:r>
      <w:r w:rsidRPr="00D87BFF">
        <w:rPr>
          <w:rFonts w:ascii="yandex-sans" w:hAnsi="yandex-sans"/>
          <w:color w:val="000000"/>
          <w:sz w:val="23"/>
          <w:szCs w:val="23"/>
        </w:rPr>
        <w:t>схемы, наглядные опоры; с соблюдением цельности и связности высказывания, составляет с</w:t>
      </w:r>
      <w:r w:rsidR="00D10C7C">
        <w:rPr>
          <w:rFonts w:ascii="yandex-sans" w:hAnsi="yandex-sans"/>
          <w:color w:val="000000"/>
          <w:sz w:val="23"/>
          <w:szCs w:val="23"/>
        </w:rPr>
        <w:t xml:space="preserve"> </w:t>
      </w:r>
      <w:r w:rsidRPr="00D87BFF">
        <w:rPr>
          <w:rFonts w:ascii="yandex-sans" w:hAnsi="yandex-sans"/>
          <w:color w:val="000000"/>
          <w:sz w:val="23"/>
          <w:szCs w:val="23"/>
        </w:rPr>
        <w:t>помощью взрослого небольшие сообщения, рассказы из личного опыта, творческие рассказы;</w:t>
      </w:r>
    </w:p>
    <w:p w14:paraId="1EC62293" w14:textId="77777777" w:rsidR="00D87BFF" w:rsidRPr="00D87BFF" w:rsidRDefault="00D87BFF" w:rsidP="00D87BFF">
      <w:pPr>
        <w:shd w:val="clear" w:color="auto" w:fill="FFFFFF"/>
        <w:rPr>
          <w:rFonts w:ascii="yandex-sans" w:hAnsi="yandex-sans"/>
          <w:color w:val="000000"/>
          <w:sz w:val="23"/>
          <w:szCs w:val="23"/>
        </w:rPr>
      </w:pPr>
      <w:r w:rsidRPr="00D87BFF">
        <w:rPr>
          <w:rFonts w:ascii="yandex-sans" w:hAnsi="yandex-sans"/>
          <w:color w:val="000000"/>
          <w:sz w:val="23"/>
          <w:szCs w:val="23"/>
        </w:rPr>
        <w:t>–знаком с произведениями детской литературы;</w:t>
      </w:r>
    </w:p>
    <w:p w14:paraId="3229333A" w14:textId="77777777" w:rsidR="00D87BFF" w:rsidRPr="00D87BFF" w:rsidRDefault="00D87BFF" w:rsidP="00D87BFF">
      <w:pPr>
        <w:shd w:val="clear" w:color="auto" w:fill="FFFFFF"/>
        <w:rPr>
          <w:rFonts w:ascii="yandex-sans" w:hAnsi="yandex-sans"/>
          <w:color w:val="000000"/>
          <w:sz w:val="23"/>
          <w:szCs w:val="23"/>
        </w:rPr>
      </w:pPr>
      <w:r w:rsidRPr="00D87BFF">
        <w:rPr>
          <w:rFonts w:ascii="yandex-sans" w:hAnsi="yandex-sans"/>
          <w:color w:val="000000"/>
          <w:sz w:val="23"/>
          <w:szCs w:val="23"/>
        </w:rPr>
        <w:t>– пересказывает литературные произведения, составляет рассказ по иллюстративному материалу</w:t>
      </w:r>
      <w:r w:rsidR="00D10C7C">
        <w:rPr>
          <w:rFonts w:ascii="yandex-sans" w:hAnsi="yandex-sans"/>
          <w:color w:val="000000"/>
          <w:sz w:val="23"/>
          <w:szCs w:val="23"/>
        </w:rPr>
        <w:t xml:space="preserve"> </w:t>
      </w:r>
      <w:r w:rsidRPr="00D87BFF">
        <w:rPr>
          <w:rFonts w:ascii="yandex-sans" w:hAnsi="yandex-sans"/>
          <w:color w:val="000000"/>
          <w:sz w:val="23"/>
          <w:szCs w:val="23"/>
        </w:rPr>
        <w:t>(картинкам, картинам, фотографиям), содержание которых отражает эмоциональный, игровой,</w:t>
      </w:r>
      <w:r w:rsidR="00D10C7C">
        <w:rPr>
          <w:rFonts w:ascii="yandex-sans" w:hAnsi="yandex-sans"/>
          <w:color w:val="000000"/>
          <w:sz w:val="23"/>
          <w:szCs w:val="23"/>
        </w:rPr>
        <w:t xml:space="preserve"> </w:t>
      </w:r>
      <w:r w:rsidRPr="00D87BFF">
        <w:rPr>
          <w:rFonts w:ascii="yandex-sans" w:hAnsi="yandex-sans"/>
          <w:color w:val="000000"/>
          <w:sz w:val="23"/>
          <w:szCs w:val="23"/>
        </w:rPr>
        <w:t>трудовой, познавательный опыт детей;</w:t>
      </w:r>
    </w:p>
    <w:p w14:paraId="719EF908" w14:textId="77777777" w:rsidR="00D87BFF" w:rsidRPr="00D87BFF" w:rsidRDefault="00D87BFF" w:rsidP="00D87BFF">
      <w:pPr>
        <w:shd w:val="clear" w:color="auto" w:fill="FFFFFF"/>
        <w:rPr>
          <w:rFonts w:ascii="yandex-sans" w:hAnsi="yandex-sans"/>
          <w:color w:val="000000"/>
          <w:sz w:val="23"/>
          <w:szCs w:val="23"/>
        </w:rPr>
      </w:pPr>
      <w:r w:rsidRPr="00D87BFF">
        <w:rPr>
          <w:rFonts w:ascii="yandex-sans" w:hAnsi="yandex-sans"/>
          <w:color w:val="000000"/>
          <w:sz w:val="23"/>
          <w:szCs w:val="23"/>
        </w:rPr>
        <w:t>– владеет предпосылками овладения грамотой:</w:t>
      </w:r>
      <w:r w:rsidR="00D10C7C">
        <w:rPr>
          <w:rFonts w:ascii="yandex-sans" w:hAnsi="yandex-sans"/>
          <w:color w:val="000000"/>
          <w:sz w:val="23"/>
          <w:szCs w:val="23"/>
        </w:rPr>
        <w:t xml:space="preserve"> </w:t>
      </w:r>
      <w:r w:rsidRPr="00D87BFF">
        <w:rPr>
          <w:rFonts w:ascii="yandex-sans" w:hAnsi="yandex-sans"/>
          <w:color w:val="000000"/>
          <w:sz w:val="23"/>
          <w:szCs w:val="23"/>
        </w:rPr>
        <w:t>навыками чтения и печатания некоторых букв, слогов,</w:t>
      </w:r>
      <w:r w:rsidR="00D10C7C">
        <w:rPr>
          <w:rFonts w:ascii="yandex-sans" w:hAnsi="yandex-sans"/>
          <w:color w:val="000000"/>
          <w:sz w:val="23"/>
          <w:szCs w:val="23"/>
        </w:rPr>
        <w:t xml:space="preserve"> </w:t>
      </w:r>
      <w:r w:rsidRPr="00D87BFF">
        <w:rPr>
          <w:rFonts w:ascii="yandex-sans" w:hAnsi="yandex-sans"/>
          <w:color w:val="000000"/>
          <w:sz w:val="23"/>
          <w:szCs w:val="23"/>
        </w:rPr>
        <w:t>слов и коротких предложений в пределах программы.</w:t>
      </w:r>
    </w:p>
    <w:p w14:paraId="7AC49440" w14:textId="77777777" w:rsidR="00D87BFF" w:rsidRPr="00D87BFF" w:rsidRDefault="00D87BFF" w:rsidP="00D87BFF">
      <w:pPr>
        <w:shd w:val="clear" w:color="auto" w:fill="FFFFFF"/>
        <w:rPr>
          <w:rFonts w:ascii="yandex-sans" w:hAnsi="yandex-sans"/>
          <w:color w:val="000000"/>
          <w:sz w:val="23"/>
          <w:szCs w:val="23"/>
        </w:rPr>
      </w:pPr>
      <w:r w:rsidRPr="00D87BFF">
        <w:rPr>
          <w:rFonts w:ascii="yandex-sans" w:hAnsi="yandex-sans"/>
          <w:color w:val="000000"/>
          <w:sz w:val="23"/>
          <w:szCs w:val="23"/>
        </w:rPr>
        <w:t>– владеет простыми формами фонематического анализа, способен осуществлять сложные формы</w:t>
      </w:r>
      <w:r w:rsidR="00D10C7C">
        <w:rPr>
          <w:rFonts w:ascii="yandex-sans" w:hAnsi="yandex-sans"/>
          <w:color w:val="000000"/>
          <w:sz w:val="23"/>
          <w:szCs w:val="23"/>
        </w:rPr>
        <w:t xml:space="preserve"> </w:t>
      </w:r>
      <w:r w:rsidRPr="00D87BFF">
        <w:rPr>
          <w:rFonts w:ascii="yandex-sans" w:hAnsi="yandex-sans"/>
          <w:color w:val="000000"/>
          <w:sz w:val="23"/>
          <w:szCs w:val="23"/>
        </w:rPr>
        <w:t>фонематического анализа (с постепенным переводом речевых умений во внутренний план),</w:t>
      </w:r>
      <w:r w:rsidR="00D10C7C">
        <w:rPr>
          <w:rFonts w:ascii="yandex-sans" w:hAnsi="yandex-sans"/>
          <w:color w:val="000000"/>
          <w:sz w:val="23"/>
          <w:szCs w:val="23"/>
        </w:rPr>
        <w:t xml:space="preserve"> </w:t>
      </w:r>
      <w:r w:rsidRPr="00D87BFF">
        <w:rPr>
          <w:rFonts w:ascii="yandex-sans" w:hAnsi="yandex-sans"/>
          <w:color w:val="000000"/>
          <w:sz w:val="23"/>
          <w:szCs w:val="23"/>
        </w:rPr>
        <w:t>осуществляет операции фонематического синтеза;</w:t>
      </w:r>
    </w:p>
    <w:p w14:paraId="62784E43" w14:textId="77777777" w:rsidR="00D87BFF" w:rsidRPr="00D87BFF" w:rsidRDefault="00D87BFF" w:rsidP="00D87BFF">
      <w:pPr>
        <w:shd w:val="clear" w:color="auto" w:fill="FFFFFF"/>
        <w:rPr>
          <w:rFonts w:ascii="yandex-sans" w:hAnsi="yandex-sans"/>
          <w:color w:val="000000"/>
          <w:sz w:val="23"/>
          <w:szCs w:val="23"/>
        </w:rPr>
      </w:pPr>
      <w:r w:rsidRPr="00D87BFF">
        <w:rPr>
          <w:rFonts w:ascii="yandex-sans" w:hAnsi="yandex-sans"/>
          <w:color w:val="000000"/>
          <w:sz w:val="23"/>
          <w:szCs w:val="23"/>
        </w:rPr>
        <w:t>– осознает слоговое строение слова, осуществляет слоговой анализ и синтез слов (двухсложных с</w:t>
      </w:r>
      <w:r w:rsidR="00D10C7C">
        <w:rPr>
          <w:rFonts w:ascii="yandex-sans" w:hAnsi="yandex-sans"/>
          <w:color w:val="000000"/>
          <w:sz w:val="23"/>
          <w:szCs w:val="23"/>
        </w:rPr>
        <w:t xml:space="preserve"> </w:t>
      </w:r>
      <w:r w:rsidRPr="00D87BFF">
        <w:rPr>
          <w:rFonts w:ascii="yandex-sans" w:hAnsi="yandex-sans"/>
          <w:color w:val="000000"/>
          <w:sz w:val="23"/>
          <w:szCs w:val="23"/>
        </w:rPr>
        <w:t>открытыми, закрытыми слогами, трехсложных с открытыми слогами, односложных);</w:t>
      </w:r>
    </w:p>
    <w:p w14:paraId="3C5F59A6" w14:textId="77777777" w:rsidR="00D87BFF" w:rsidRPr="00D87BFF" w:rsidRDefault="00D87BFF" w:rsidP="00D87BFF">
      <w:pPr>
        <w:shd w:val="clear" w:color="auto" w:fill="FFFFFF"/>
        <w:rPr>
          <w:rFonts w:ascii="yandex-sans" w:hAnsi="yandex-sans"/>
          <w:color w:val="000000"/>
          <w:sz w:val="23"/>
          <w:szCs w:val="23"/>
        </w:rPr>
      </w:pPr>
      <w:r w:rsidRPr="00D87BFF">
        <w:rPr>
          <w:rFonts w:ascii="yandex-sans" w:hAnsi="yandex-sans"/>
          <w:color w:val="000000"/>
          <w:sz w:val="23"/>
          <w:szCs w:val="23"/>
        </w:rPr>
        <w:t>– правильно произносит звуки (в соответствии с онтогенезом);</w:t>
      </w:r>
    </w:p>
    <w:p w14:paraId="30FF1211" w14:textId="77777777" w:rsidR="00D87BFF" w:rsidRPr="00D87BFF" w:rsidRDefault="00D87BFF" w:rsidP="00D87BFF">
      <w:pPr>
        <w:shd w:val="clear" w:color="auto" w:fill="FFFFFF"/>
        <w:rPr>
          <w:rFonts w:ascii="yandex-sans" w:hAnsi="yandex-sans"/>
          <w:color w:val="000000"/>
          <w:sz w:val="23"/>
          <w:szCs w:val="23"/>
        </w:rPr>
      </w:pPr>
      <w:r w:rsidRPr="00D87BFF">
        <w:rPr>
          <w:rFonts w:ascii="yandex-sans" w:hAnsi="yandex-sans"/>
          <w:color w:val="000000"/>
          <w:sz w:val="23"/>
          <w:szCs w:val="23"/>
        </w:rPr>
        <w:t>– использует в процессе продуктивной деятельности все виды словесной регуляции: словесного</w:t>
      </w:r>
      <w:r w:rsidR="00D10C7C">
        <w:rPr>
          <w:rFonts w:ascii="yandex-sans" w:hAnsi="yandex-sans"/>
          <w:color w:val="000000"/>
          <w:sz w:val="23"/>
          <w:szCs w:val="23"/>
        </w:rPr>
        <w:t xml:space="preserve"> </w:t>
      </w:r>
      <w:r w:rsidRPr="00D87BFF">
        <w:rPr>
          <w:rFonts w:ascii="yandex-sans" w:hAnsi="yandex-sans"/>
          <w:color w:val="000000"/>
          <w:sz w:val="23"/>
          <w:szCs w:val="23"/>
        </w:rPr>
        <w:t>отчета, словесного сопровождения и словесного планирования деятельности;</w:t>
      </w:r>
    </w:p>
    <w:p w14:paraId="4464EB12" w14:textId="77777777" w:rsidR="00D87BFF" w:rsidRPr="00D87BFF" w:rsidRDefault="00D87BFF" w:rsidP="00D87BFF">
      <w:pPr>
        <w:shd w:val="clear" w:color="auto" w:fill="FFFFFF"/>
        <w:rPr>
          <w:rFonts w:ascii="yandex-sans" w:hAnsi="yandex-sans"/>
          <w:color w:val="000000"/>
          <w:sz w:val="23"/>
          <w:szCs w:val="23"/>
        </w:rPr>
      </w:pPr>
      <w:r w:rsidRPr="00D87BFF">
        <w:rPr>
          <w:rFonts w:ascii="yandex-sans" w:hAnsi="yandex-sans"/>
          <w:color w:val="000000"/>
          <w:sz w:val="23"/>
          <w:szCs w:val="23"/>
        </w:rPr>
        <w:t>– устанавливает причинно-следственные связи;</w:t>
      </w:r>
    </w:p>
    <w:p w14:paraId="6E9AE3A8" w14:textId="77777777" w:rsidR="00D87BFF" w:rsidRPr="00D87BFF" w:rsidRDefault="00D87BFF" w:rsidP="00D87BFF">
      <w:pPr>
        <w:shd w:val="clear" w:color="auto" w:fill="FFFFFF"/>
        <w:rPr>
          <w:rFonts w:ascii="yandex-sans" w:hAnsi="yandex-sans"/>
          <w:color w:val="000000"/>
          <w:sz w:val="23"/>
          <w:szCs w:val="23"/>
        </w:rPr>
      </w:pPr>
      <w:r w:rsidRPr="00D87BFF">
        <w:rPr>
          <w:rFonts w:ascii="yandex-sans" w:hAnsi="yandex-sans"/>
          <w:color w:val="000000"/>
          <w:sz w:val="23"/>
          <w:szCs w:val="23"/>
        </w:rPr>
        <w:t>– задает вопросы.</w:t>
      </w:r>
    </w:p>
    <w:p w14:paraId="471CA73B" w14:textId="77777777" w:rsidR="006507E6" w:rsidRPr="006507E6" w:rsidRDefault="006507E6" w:rsidP="006507E6">
      <w:pPr>
        <w:spacing w:line="276" w:lineRule="auto"/>
        <w:rPr>
          <w:rFonts w:eastAsiaTheme="minorHAnsi"/>
          <w:b/>
          <w:bCs/>
          <w:sz w:val="20"/>
          <w:szCs w:val="20"/>
          <w:lang w:eastAsia="en-US"/>
        </w:rPr>
      </w:pPr>
      <w:r w:rsidRPr="006507E6">
        <w:rPr>
          <w:rFonts w:eastAsiaTheme="minorHAnsi"/>
          <w:lang w:eastAsia="en-US"/>
        </w:rPr>
        <w:t xml:space="preserve"> </w:t>
      </w:r>
    </w:p>
    <w:p w14:paraId="617FF128" w14:textId="77777777" w:rsidR="005C2E62" w:rsidRDefault="005C2E62" w:rsidP="006507E6">
      <w:pPr>
        <w:rPr>
          <w:rFonts w:eastAsiaTheme="minorHAnsi"/>
          <w:b/>
          <w:lang w:eastAsia="en-US"/>
        </w:rPr>
      </w:pPr>
    </w:p>
    <w:p w14:paraId="31485E5F" w14:textId="4D4169AD" w:rsidR="006507E6" w:rsidRPr="006507E6" w:rsidRDefault="006507E6" w:rsidP="006507E6">
      <w:pPr>
        <w:rPr>
          <w:rFonts w:eastAsia="SimSun"/>
        </w:rPr>
      </w:pPr>
      <w:r w:rsidRPr="006507E6">
        <w:rPr>
          <w:rFonts w:eastAsiaTheme="minorHAnsi"/>
          <w:b/>
          <w:lang w:eastAsia="en-US"/>
        </w:rPr>
        <w:t>1.3. Развивающее оценивание качества образовательной деятельности по Программе</w:t>
      </w:r>
      <w:bookmarkEnd w:id="7"/>
      <w:r w:rsidRPr="006507E6">
        <w:rPr>
          <w:rFonts w:eastAsia="SimSun"/>
        </w:rPr>
        <w:t xml:space="preserve"> </w:t>
      </w:r>
    </w:p>
    <w:p w14:paraId="4059377B" w14:textId="77777777" w:rsidR="006507E6" w:rsidRPr="006507E6" w:rsidRDefault="006507E6" w:rsidP="006507E6">
      <w:pPr>
        <w:rPr>
          <w:rFonts w:eastAsia="SimSun"/>
        </w:rPr>
      </w:pPr>
    </w:p>
    <w:p w14:paraId="39B242C6" w14:textId="77777777" w:rsidR="00D10C7C" w:rsidRPr="00D10C7C" w:rsidRDefault="00D10C7C" w:rsidP="00D10C7C">
      <w:pPr>
        <w:shd w:val="clear" w:color="auto" w:fill="FFFFFF"/>
        <w:rPr>
          <w:rFonts w:ascii="yandex-sans" w:hAnsi="yandex-sans"/>
          <w:color w:val="000000"/>
          <w:sz w:val="23"/>
          <w:szCs w:val="23"/>
        </w:rPr>
      </w:pPr>
      <w:r w:rsidRPr="00D10C7C">
        <w:rPr>
          <w:rFonts w:ascii="yandex-sans" w:hAnsi="yandex-sans"/>
          <w:color w:val="000000"/>
          <w:sz w:val="23"/>
          <w:szCs w:val="23"/>
        </w:rPr>
        <w:t>Основными задачами обследования детей является:</w:t>
      </w:r>
    </w:p>
    <w:p w14:paraId="06B87EA6" w14:textId="77777777" w:rsidR="00D10C7C" w:rsidRPr="00D10C7C" w:rsidRDefault="00D10C7C" w:rsidP="00D10C7C">
      <w:pPr>
        <w:shd w:val="clear" w:color="auto" w:fill="FFFFFF"/>
        <w:rPr>
          <w:rFonts w:ascii="yandex-sans" w:hAnsi="yandex-sans"/>
          <w:color w:val="000000"/>
          <w:sz w:val="23"/>
          <w:szCs w:val="23"/>
        </w:rPr>
      </w:pPr>
      <w:r w:rsidRPr="00D10C7C">
        <w:rPr>
          <w:rFonts w:ascii="yandex-sans" w:hAnsi="yandex-sans"/>
          <w:color w:val="000000"/>
          <w:sz w:val="23"/>
          <w:szCs w:val="23"/>
        </w:rPr>
        <w:t>1 Изучение качественных особенностей психического и речевого развития ребенка;</w:t>
      </w:r>
    </w:p>
    <w:p w14:paraId="6EDF5C2D" w14:textId="77777777" w:rsidR="00D10C7C" w:rsidRPr="00D10C7C" w:rsidRDefault="00D10C7C" w:rsidP="00D10C7C">
      <w:pPr>
        <w:shd w:val="clear" w:color="auto" w:fill="FFFFFF"/>
        <w:rPr>
          <w:rFonts w:ascii="yandex-sans" w:hAnsi="yandex-sans"/>
          <w:color w:val="000000"/>
          <w:sz w:val="23"/>
          <w:szCs w:val="23"/>
        </w:rPr>
      </w:pPr>
      <w:r w:rsidRPr="00D10C7C">
        <w:rPr>
          <w:rFonts w:ascii="yandex-sans" w:hAnsi="yandex-sans"/>
          <w:color w:val="000000"/>
          <w:sz w:val="23"/>
          <w:szCs w:val="23"/>
        </w:rPr>
        <w:t xml:space="preserve">2 Выявление «уровня обучаемости», </w:t>
      </w:r>
      <w:proofErr w:type="spellStart"/>
      <w:r w:rsidRPr="00D10C7C">
        <w:rPr>
          <w:rFonts w:ascii="yandex-sans" w:hAnsi="yandex-sans"/>
          <w:color w:val="000000"/>
          <w:sz w:val="23"/>
          <w:szCs w:val="23"/>
        </w:rPr>
        <w:t>т.е</w:t>
      </w:r>
      <w:proofErr w:type="spellEnd"/>
      <w:r w:rsidRPr="00D10C7C">
        <w:rPr>
          <w:rFonts w:ascii="yandex-sans" w:hAnsi="yandex-sans"/>
          <w:color w:val="000000"/>
          <w:sz w:val="23"/>
          <w:szCs w:val="23"/>
        </w:rPr>
        <w:t xml:space="preserve"> степени овладения знаниями, умениями, навыками в</w:t>
      </w:r>
    </w:p>
    <w:p w14:paraId="09E01B31" w14:textId="77777777" w:rsidR="00D10C7C" w:rsidRPr="00D10C7C" w:rsidRDefault="00D10C7C" w:rsidP="00D10C7C">
      <w:pPr>
        <w:shd w:val="clear" w:color="auto" w:fill="FFFFFF"/>
        <w:rPr>
          <w:rFonts w:ascii="yandex-sans" w:hAnsi="yandex-sans"/>
          <w:color w:val="000000"/>
          <w:sz w:val="23"/>
          <w:szCs w:val="23"/>
        </w:rPr>
      </w:pPr>
      <w:r w:rsidRPr="00D10C7C">
        <w:rPr>
          <w:rFonts w:ascii="yandex-sans" w:hAnsi="yandex-sans"/>
          <w:color w:val="000000"/>
          <w:sz w:val="23"/>
          <w:szCs w:val="23"/>
        </w:rPr>
        <w:t>соответствии с возрастными возможностями;</w:t>
      </w:r>
    </w:p>
    <w:p w14:paraId="757FEF8E" w14:textId="77777777" w:rsidR="00D10C7C" w:rsidRPr="00D10C7C" w:rsidRDefault="00D10C7C" w:rsidP="00D10C7C">
      <w:pPr>
        <w:shd w:val="clear" w:color="auto" w:fill="FFFFFF"/>
        <w:rPr>
          <w:rFonts w:ascii="yandex-sans" w:hAnsi="yandex-sans"/>
          <w:color w:val="000000"/>
          <w:sz w:val="23"/>
          <w:szCs w:val="23"/>
        </w:rPr>
      </w:pPr>
      <w:r w:rsidRPr="00D10C7C">
        <w:rPr>
          <w:rFonts w:ascii="yandex-sans" w:hAnsi="yandex-sans"/>
          <w:color w:val="000000"/>
          <w:sz w:val="23"/>
          <w:szCs w:val="23"/>
        </w:rPr>
        <w:t>3 Определение характера динамики развития и обучаемости;</w:t>
      </w:r>
    </w:p>
    <w:p w14:paraId="481602BC" w14:textId="77777777" w:rsidR="00D10C7C" w:rsidRPr="00D10C7C" w:rsidRDefault="00D10C7C" w:rsidP="00D10C7C">
      <w:pPr>
        <w:shd w:val="clear" w:color="auto" w:fill="FFFFFF"/>
        <w:rPr>
          <w:rFonts w:ascii="yandex-sans" w:hAnsi="yandex-sans"/>
          <w:color w:val="000000"/>
          <w:sz w:val="23"/>
          <w:szCs w:val="23"/>
        </w:rPr>
      </w:pPr>
      <w:r w:rsidRPr="00D10C7C">
        <w:rPr>
          <w:rFonts w:ascii="yandex-sans" w:hAnsi="yandex-sans"/>
          <w:color w:val="000000"/>
          <w:sz w:val="23"/>
          <w:szCs w:val="23"/>
        </w:rPr>
        <w:t>4 Дифференциация сходных состояний на основе длительного психолого- педагогического</w:t>
      </w:r>
    </w:p>
    <w:p w14:paraId="0F73D2B9" w14:textId="77777777" w:rsidR="00D10C7C" w:rsidRPr="00D10C7C" w:rsidRDefault="00D10C7C" w:rsidP="00D10C7C">
      <w:pPr>
        <w:shd w:val="clear" w:color="auto" w:fill="FFFFFF"/>
        <w:rPr>
          <w:rFonts w:ascii="yandex-sans" w:hAnsi="yandex-sans"/>
          <w:color w:val="000000"/>
          <w:sz w:val="23"/>
          <w:szCs w:val="23"/>
        </w:rPr>
      </w:pPr>
      <w:r w:rsidRPr="00D10C7C">
        <w:rPr>
          <w:rFonts w:ascii="yandex-sans" w:hAnsi="yandex-sans"/>
          <w:color w:val="000000"/>
          <w:sz w:val="23"/>
          <w:szCs w:val="23"/>
        </w:rPr>
        <w:t>наблюдения и изучения динамики развития познавательной деятельности и эмоционально-волевой</w:t>
      </w:r>
      <w:r w:rsidR="00EF762E">
        <w:rPr>
          <w:rFonts w:ascii="yandex-sans" w:hAnsi="yandex-sans"/>
          <w:color w:val="000000"/>
          <w:sz w:val="23"/>
          <w:szCs w:val="23"/>
        </w:rPr>
        <w:t xml:space="preserve"> </w:t>
      </w:r>
      <w:r w:rsidRPr="00D10C7C">
        <w:rPr>
          <w:rFonts w:ascii="yandex-sans" w:hAnsi="yandex-sans"/>
          <w:color w:val="000000"/>
          <w:sz w:val="23"/>
          <w:szCs w:val="23"/>
        </w:rPr>
        <w:t>сферы;</w:t>
      </w:r>
    </w:p>
    <w:p w14:paraId="6967B050" w14:textId="77777777" w:rsidR="00D10C7C" w:rsidRPr="00D10C7C" w:rsidRDefault="00D10C7C" w:rsidP="00D10C7C">
      <w:pPr>
        <w:shd w:val="clear" w:color="auto" w:fill="FFFFFF"/>
        <w:rPr>
          <w:rFonts w:ascii="yandex-sans" w:hAnsi="yandex-sans"/>
          <w:color w:val="000000"/>
          <w:sz w:val="23"/>
          <w:szCs w:val="23"/>
        </w:rPr>
      </w:pPr>
      <w:r w:rsidRPr="00D10C7C">
        <w:rPr>
          <w:rFonts w:ascii="yandex-sans" w:hAnsi="yandex-sans"/>
          <w:color w:val="000000"/>
          <w:sz w:val="23"/>
          <w:szCs w:val="23"/>
        </w:rPr>
        <w:t>5 Подробное логопедическое обследование, позволяет определить состояние всех компонентов</w:t>
      </w:r>
      <w:r w:rsidR="00EF762E">
        <w:rPr>
          <w:rFonts w:ascii="yandex-sans" w:hAnsi="yandex-sans"/>
          <w:color w:val="000000"/>
          <w:sz w:val="23"/>
          <w:szCs w:val="23"/>
        </w:rPr>
        <w:t xml:space="preserve"> </w:t>
      </w:r>
      <w:r w:rsidRPr="00D10C7C">
        <w:rPr>
          <w:rFonts w:ascii="yandex-sans" w:hAnsi="yandex-sans"/>
          <w:color w:val="000000"/>
          <w:sz w:val="23"/>
          <w:szCs w:val="23"/>
        </w:rPr>
        <w:t>языковой системы.</w:t>
      </w:r>
    </w:p>
    <w:p w14:paraId="49E3D43D" w14:textId="77777777" w:rsidR="006507E6" w:rsidRPr="006507E6" w:rsidRDefault="006507E6" w:rsidP="006507E6">
      <w:pPr>
        <w:rPr>
          <w:rFonts w:eastAsiaTheme="minorHAnsi"/>
          <w:lang w:eastAsia="en-US"/>
        </w:rPr>
      </w:pPr>
      <w:r w:rsidRPr="006507E6">
        <w:rPr>
          <w:rFonts w:eastAsiaTheme="minorHAnsi"/>
          <w:lang w:eastAsia="en-US"/>
        </w:rPr>
        <w:t xml:space="preserve">       Диагностическая работа строится с опорой на </w:t>
      </w:r>
      <w:proofErr w:type="gramStart"/>
      <w:r w:rsidRPr="006507E6">
        <w:rPr>
          <w:rFonts w:eastAsiaTheme="minorHAnsi"/>
          <w:lang w:eastAsia="en-US"/>
        </w:rPr>
        <w:t>основные  психолого</w:t>
      </w:r>
      <w:proofErr w:type="gramEnd"/>
      <w:r w:rsidRPr="006507E6">
        <w:rPr>
          <w:rFonts w:eastAsiaTheme="minorHAnsi"/>
          <w:lang w:eastAsia="en-US"/>
        </w:rPr>
        <w:t xml:space="preserve">- диагностические принципы, признанные  отечественной специальной психологией и коррекционной педагогикой и раскрытые в трудах Л.С. Выготского, А.Л. </w:t>
      </w:r>
      <w:proofErr w:type="spellStart"/>
      <w:r w:rsidRPr="006507E6">
        <w:rPr>
          <w:rFonts w:eastAsiaTheme="minorHAnsi"/>
          <w:lang w:eastAsia="en-US"/>
        </w:rPr>
        <w:t>Лурии</w:t>
      </w:r>
      <w:proofErr w:type="spellEnd"/>
      <w:r w:rsidRPr="006507E6">
        <w:rPr>
          <w:rFonts w:eastAsiaTheme="minorHAnsi"/>
          <w:lang w:eastAsia="en-US"/>
        </w:rPr>
        <w:t xml:space="preserve">, В.И. </w:t>
      </w:r>
      <w:proofErr w:type="spellStart"/>
      <w:r w:rsidRPr="006507E6">
        <w:rPr>
          <w:rFonts w:eastAsiaTheme="minorHAnsi"/>
          <w:lang w:eastAsia="en-US"/>
        </w:rPr>
        <w:t>Лубовского</w:t>
      </w:r>
      <w:proofErr w:type="spellEnd"/>
      <w:r w:rsidRPr="006507E6">
        <w:rPr>
          <w:rFonts w:eastAsiaTheme="minorHAnsi"/>
          <w:lang w:eastAsia="en-US"/>
        </w:rPr>
        <w:t xml:space="preserve">, Д.Б. </w:t>
      </w:r>
      <w:proofErr w:type="spellStart"/>
      <w:r w:rsidRPr="006507E6">
        <w:rPr>
          <w:rFonts w:eastAsiaTheme="minorHAnsi"/>
          <w:lang w:eastAsia="en-US"/>
        </w:rPr>
        <w:t>Эльконина</w:t>
      </w:r>
      <w:proofErr w:type="spellEnd"/>
      <w:r w:rsidRPr="006507E6">
        <w:rPr>
          <w:rFonts w:eastAsiaTheme="minorHAnsi"/>
          <w:lang w:eastAsia="en-US"/>
        </w:rPr>
        <w:t xml:space="preserve"> и других. Одним из основных принципов диагностики нарушений развития является комплексных подход, который означает всесторонность обследования и оценку особенностей развития детей с ТНР всеми </w:t>
      </w:r>
      <w:proofErr w:type="gramStart"/>
      <w:r w:rsidRPr="006507E6">
        <w:rPr>
          <w:rFonts w:eastAsiaTheme="minorHAnsi"/>
          <w:lang w:eastAsia="en-US"/>
        </w:rPr>
        <w:t>специалистами ,</w:t>
      </w:r>
      <w:proofErr w:type="gramEnd"/>
      <w:r w:rsidRPr="006507E6">
        <w:rPr>
          <w:rFonts w:eastAsiaTheme="minorHAnsi"/>
          <w:lang w:eastAsia="en-US"/>
        </w:rPr>
        <w:t xml:space="preserve">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Изучение ребенка включает медицинское и психолого-педагогическое обследование. Медицинское обследование начинается с изучения данных анамнеза. Анамнез вносится в карту развития </w:t>
      </w:r>
      <w:proofErr w:type="gramStart"/>
      <w:r w:rsidRPr="006507E6">
        <w:rPr>
          <w:rFonts w:eastAsiaTheme="minorHAnsi"/>
          <w:lang w:eastAsia="en-US"/>
        </w:rPr>
        <w:t>ребёнка  с</w:t>
      </w:r>
      <w:proofErr w:type="gramEnd"/>
      <w:r w:rsidRPr="006507E6">
        <w:rPr>
          <w:rFonts w:eastAsiaTheme="minorHAnsi"/>
          <w:lang w:eastAsia="en-US"/>
        </w:rPr>
        <w:t xml:space="preserve"> согласия родителей при ознакомление с медицинской картой, а так же во время беседы с родителями ( законными представителями). Личный анамнез ребёнка содержит следующие сведения: особенности беременности матери; длительность приёма лекарственных препаратов и влияние вредных факторов на беременность; особенности родов; характер помощи во время родов; наличие у ребёнка врожденных пороков </w:t>
      </w:r>
      <w:r w:rsidRPr="006507E6">
        <w:rPr>
          <w:rFonts w:eastAsiaTheme="minorHAnsi"/>
          <w:lang w:eastAsia="en-US"/>
        </w:rPr>
        <w:lastRenderedPageBreak/>
        <w:t xml:space="preserve">развития; судорог и </w:t>
      </w:r>
      <w:proofErr w:type="spellStart"/>
      <w:r w:rsidRPr="006507E6">
        <w:rPr>
          <w:rFonts w:eastAsiaTheme="minorHAnsi"/>
          <w:lang w:eastAsia="en-US"/>
        </w:rPr>
        <w:t>др</w:t>
      </w:r>
      <w:proofErr w:type="spellEnd"/>
      <w:r w:rsidRPr="006507E6">
        <w:rPr>
          <w:rFonts w:eastAsiaTheme="minorHAnsi"/>
          <w:lang w:eastAsia="en-US"/>
        </w:rPr>
        <w:t xml:space="preserve">; вес ребенка при рождении, время начала кормления, срок пребывания в роддоме. Перечисляются перенесенные ребёнком заболевания, особенности </w:t>
      </w:r>
      <w:proofErr w:type="spellStart"/>
      <w:r w:rsidRPr="006507E6">
        <w:rPr>
          <w:rFonts w:eastAsiaTheme="minorHAnsi"/>
          <w:lang w:eastAsia="en-US"/>
        </w:rPr>
        <w:t>леяения</w:t>
      </w:r>
      <w:proofErr w:type="spellEnd"/>
      <w:r w:rsidRPr="006507E6">
        <w:rPr>
          <w:rFonts w:eastAsiaTheme="minorHAnsi"/>
          <w:lang w:eastAsia="en-US"/>
        </w:rPr>
        <w:t>, наличие осложнений. Указывается, где, как и кем воспитывался ребенок до момента поступления в дошкольное учреждение.</w:t>
      </w:r>
    </w:p>
    <w:p w14:paraId="44520692" w14:textId="77777777" w:rsidR="006507E6" w:rsidRPr="006507E6" w:rsidRDefault="006507E6" w:rsidP="006507E6">
      <w:pPr>
        <w:rPr>
          <w:rFonts w:eastAsiaTheme="minorHAnsi"/>
          <w:lang w:eastAsia="en-US"/>
        </w:rPr>
      </w:pPr>
      <w:r w:rsidRPr="006507E6">
        <w:rPr>
          <w:rFonts w:eastAsiaTheme="minorHAnsi"/>
          <w:lang w:eastAsia="en-US"/>
        </w:rPr>
        <w:t xml:space="preserve">      Учитель – логопед планирует</w:t>
      </w:r>
      <w:r w:rsidR="00EF762E">
        <w:rPr>
          <w:rFonts w:eastAsiaTheme="minorHAnsi"/>
          <w:lang w:eastAsia="en-US"/>
        </w:rPr>
        <w:t xml:space="preserve"> и проводит</w:t>
      </w:r>
      <w:r w:rsidRPr="006507E6">
        <w:rPr>
          <w:rFonts w:eastAsiaTheme="minorHAnsi"/>
          <w:lang w:eastAsia="en-US"/>
        </w:rPr>
        <w:t xml:space="preserve"> диагностическое обследование в течение года в три этапа.</w:t>
      </w:r>
    </w:p>
    <w:p w14:paraId="19D2E3C9" w14:textId="77777777" w:rsidR="006507E6" w:rsidRPr="006507E6" w:rsidRDefault="006507E6" w:rsidP="006507E6">
      <w:pPr>
        <w:tabs>
          <w:tab w:val="left" w:pos="709"/>
        </w:tabs>
        <w:rPr>
          <w:rFonts w:eastAsiaTheme="minorHAnsi"/>
          <w:b/>
          <w:i/>
          <w:u w:val="single"/>
          <w:lang w:eastAsia="en-US"/>
        </w:rPr>
      </w:pPr>
      <w:r w:rsidRPr="006507E6">
        <w:rPr>
          <w:rFonts w:eastAsiaTheme="minorHAnsi"/>
          <w:b/>
          <w:i/>
          <w:u w:val="single"/>
          <w:lang w:eastAsia="en-US"/>
        </w:rPr>
        <w:t xml:space="preserve">Первый </w:t>
      </w:r>
      <w:proofErr w:type="gramStart"/>
      <w:r w:rsidRPr="006507E6">
        <w:rPr>
          <w:rFonts w:eastAsiaTheme="minorHAnsi"/>
          <w:b/>
          <w:i/>
          <w:u w:val="single"/>
          <w:lang w:eastAsia="en-US"/>
        </w:rPr>
        <w:t>этап .</w:t>
      </w:r>
      <w:proofErr w:type="gramEnd"/>
      <w:r w:rsidRPr="006507E6">
        <w:rPr>
          <w:rFonts w:eastAsiaTheme="minorHAnsi"/>
          <w:b/>
          <w:i/>
          <w:u w:val="single"/>
          <w:lang w:eastAsia="en-US"/>
        </w:rPr>
        <w:t xml:space="preserve">  </w:t>
      </w:r>
      <w:r w:rsidRPr="006507E6">
        <w:rPr>
          <w:rFonts w:eastAsiaTheme="minorHAnsi"/>
          <w:lang w:eastAsia="en-US"/>
        </w:rPr>
        <w:t xml:space="preserve">Цель. Выявить особенности психического, речевого развития каждого воспитанника, определить исходный уровень </w:t>
      </w:r>
      <w:proofErr w:type="spellStart"/>
      <w:r w:rsidRPr="006507E6">
        <w:rPr>
          <w:rFonts w:eastAsiaTheme="minorHAnsi"/>
          <w:lang w:eastAsia="en-US"/>
        </w:rPr>
        <w:t>обученности</w:t>
      </w:r>
      <w:proofErr w:type="spellEnd"/>
      <w:r w:rsidRPr="006507E6">
        <w:rPr>
          <w:rFonts w:eastAsiaTheme="minorHAnsi"/>
          <w:lang w:eastAsia="en-US"/>
        </w:rPr>
        <w:t xml:space="preserve">, </w:t>
      </w:r>
      <w:proofErr w:type="spellStart"/>
      <w:r w:rsidRPr="006507E6">
        <w:rPr>
          <w:rFonts w:eastAsiaTheme="minorHAnsi"/>
          <w:lang w:eastAsia="en-US"/>
        </w:rPr>
        <w:t>т.е</w:t>
      </w:r>
      <w:proofErr w:type="spellEnd"/>
      <w:r w:rsidRPr="006507E6">
        <w:rPr>
          <w:rFonts w:eastAsiaTheme="minorHAnsi"/>
          <w:lang w:eastAsia="en-US"/>
        </w:rPr>
        <w:t xml:space="preserve"> овладение знаниями, умениями, навыками в объеме образовательной программы.  Помимо этого, собирается анамнестические сведения о развитии ребенка, изучаются </w:t>
      </w:r>
      <w:proofErr w:type="spellStart"/>
      <w:r w:rsidRPr="006507E6">
        <w:rPr>
          <w:rFonts w:eastAsiaTheme="minorHAnsi"/>
          <w:lang w:eastAsia="en-US"/>
        </w:rPr>
        <w:t>микросоциальные</w:t>
      </w:r>
      <w:proofErr w:type="spellEnd"/>
      <w:r w:rsidRPr="006507E6">
        <w:rPr>
          <w:rFonts w:eastAsiaTheme="minorHAnsi"/>
          <w:lang w:eastAsia="en-US"/>
        </w:rPr>
        <w:t xml:space="preserve"> условия жизни и воспитания в семье. Результаты обобщаются и заносятся в </w:t>
      </w:r>
      <w:proofErr w:type="gramStart"/>
      <w:r w:rsidRPr="006507E6">
        <w:rPr>
          <w:rFonts w:eastAsiaTheme="minorHAnsi"/>
          <w:lang w:eastAsia="en-US"/>
        </w:rPr>
        <w:t>« Карту</w:t>
      </w:r>
      <w:proofErr w:type="gramEnd"/>
      <w:r w:rsidRPr="006507E6">
        <w:rPr>
          <w:rFonts w:eastAsiaTheme="minorHAnsi"/>
          <w:lang w:eastAsia="en-US"/>
        </w:rPr>
        <w:t xml:space="preserve"> развития ребенка» и « Дневник сопровождения». С учетом этого выстраиваются </w:t>
      </w:r>
      <w:proofErr w:type="gramStart"/>
      <w:r w:rsidRPr="006507E6">
        <w:rPr>
          <w:rFonts w:eastAsiaTheme="minorHAnsi"/>
          <w:lang w:eastAsia="en-US"/>
        </w:rPr>
        <w:t>« уровневые</w:t>
      </w:r>
      <w:proofErr w:type="gramEnd"/>
      <w:r w:rsidRPr="006507E6">
        <w:rPr>
          <w:rFonts w:eastAsiaTheme="minorHAnsi"/>
          <w:lang w:eastAsia="en-US"/>
        </w:rPr>
        <w:t>» программы коррекционного обучения. На основе данных медицинского обследования выявляются особенности нервно-психического и соматического здоровья, возможных    функциональных нарушений со стороны ЦНС, моторного развития и физического состояния. На первом году обучения обследование проводится в течении 4-3 недель, в последующем – 2 недели.</w:t>
      </w:r>
    </w:p>
    <w:p w14:paraId="4A795A34" w14:textId="77777777" w:rsidR="006507E6" w:rsidRPr="006507E6" w:rsidRDefault="006507E6" w:rsidP="006507E6">
      <w:pPr>
        <w:tabs>
          <w:tab w:val="left" w:pos="709"/>
        </w:tabs>
        <w:rPr>
          <w:rFonts w:eastAsiaTheme="minorHAnsi"/>
          <w:b/>
          <w:i/>
          <w:u w:val="single"/>
          <w:lang w:eastAsia="en-US"/>
        </w:rPr>
      </w:pPr>
      <w:r w:rsidRPr="006507E6">
        <w:rPr>
          <w:rFonts w:eastAsiaTheme="minorHAnsi"/>
          <w:b/>
          <w:i/>
          <w:u w:val="single"/>
          <w:lang w:eastAsia="en-US"/>
        </w:rPr>
        <w:t xml:space="preserve">Второй этап </w:t>
      </w:r>
      <w:proofErr w:type="gramStart"/>
      <w:r w:rsidRPr="006507E6">
        <w:rPr>
          <w:rFonts w:eastAsiaTheme="minorHAnsi"/>
          <w:b/>
          <w:i/>
          <w:u w:val="single"/>
          <w:lang w:eastAsia="en-US"/>
        </w:rPr>
        <w:t>( две</w:t>
      </w:r>
      <w:proofErr w:type="gramEnd"/>
      <w:r w:rsidRPr="006507E6">
        <w:rPr>
          <w:rFonts w:eastAsiaTheme="minorHAnsi"/>
          <w:b/>
          <w:i/>
          <w:u w:val="single"/>
          <w:lang w:eastAsia="en-US"/>
        </w:rPr>
        <w:t xml:space="preserve"> недели января, сроки логопедического обследования зависят от периодов обучения ). </w:t>
      </w:r>
      <w:r w:rsidRPr="006507E6">
        <w:rPr>
          <w:rFonts w:eastAsiaTheme="minorHAnsi"/>
          <w:lang w:eastAsia="en-US"/>
        </w:rPr>
        <w:t xml:space="preserve">Основной целью обследования является выявление </w:t>
      </w:r>
      <w:proofErr w:type="gramStart"/>
      <w:r w:rsidRPr="006507E6">
        <w:rPr>
          <w:rFonts w:eastAsiaTheme="minorHAnsi"/>
          <w:lang w:eastAsia="en-US"/>
        </w:rPr>
        <w:t>особенностей  динамики</w:t>
      </w:r>
      <w:proofErr w:type="gramEnd"/>
      <w:r w:rsidRPr="006507E6">
        <w:rPr>
          <w:rFonts w:eastAsiaTheme="minorHAnsi"/>
          <w:lang w:eastAsia="en-US"/>
        </w:rPr>
        <w:t xml:space="preserve"> развития каждого ребенка в специально организованных условиях. Тревожным симптомом является отсутствие положительной динамики. В таких случаях дети вторично направляются на ПМПК с целью уточнения образовательного маршрута. На данном этапе дополняются сведения, полученные ранее. Динамическое диагностическое обследование позволяет оценить правильность выбранных </w:t>
      </w:r>
      <w:proofErr w:type="gramStart"/>
      <w:r w:rsidRPr="006507E6">
        <w:rPr>
          <w:rFonts w:eastAsiaTheme="minorHAnsi"/>
          <w:lang w:eastAsia="en-US"/>
        </w:rPr>
        <w:t>путей ,</w:t>
      </w:r>
      <w:proofErr w:type="gramEnd"/>
      <w:r w:rsidRPr="006507E6">
        <w:rPr>
          <w:rFonts w:eastAsiaTheme="minorHAnsi"/>
          <w:lang w:eastAsia="en-US"/>
        </w:rPr>
        <w:t xml:space="preserve"> методов, содержания коррекционной работы с каждым ребенком и группой в целом. В программу вносятся </w:t>
      </w:r>
      <w:proofErr w:type="gramStart"/>
      <w:r w:rsidRPr="006507E6">
        <w:rPr>
          <w:rFonts w:eastAsiaTheme="minorHAnsi"/>
          <w:lang w:eastAsia="en-US"/>
        </w:rPr>
        <w:t>коррективы ,</w:t>
      </w:r>
      <w:proofErr w:type="gramEnd"/>
      <w:r w:rsidRPr="006507E6">
        <w:rPr>
          <w:rFonts w:eastAsiaTheme="minorHAnsi"/>
          <w:lang w:eastAsia="en-US"/>
        </w:rPr>
        <w:t xml:space="preserve"> определяются цели  и задачи коррекционно- педагогической работы в следующем полугодии.</w:t>
      </w:r>
    </w:p>
    <w:p w14:paraId="2C8661F8" w14:textId="77777777" w:rsidR="006507E6" w:rsidRPr="006507E6" w:rsidRDefault="006507E6" w:rsidP="006507E6">
      <w:pPr>
        <w:rPr>
          <w:rFonts w:eastAsiaTheme="minorHAnsi"/>
          <w:b/>
          <w:lang w:eastAsia="en-US"/>
        </w:rPr>
      </w:pPr>
      <w:r w:rsidRPr="006507E6">
        <w:rPr>
          <w:rFonts w:eastAsiaTheme="minorHAnsi"/>
          <w:b/>
          <w:i/>
          <w:u w:val="single"/>
          <w:lang w:eastAsia="en-US"/>
        </w:rPr>
        <w:t xml:space="preserve">Третий этап </w:t>
      </w:r>
      <w:r w:rsidRPr="006507E6">
        <w:rPr>
          <w:rFonts w:eastAsiaTheme="minorHAnsi"/>
          <w:lang w:eastAsia="en-US"/>
        </w:rPr>
        <w:t xml:space="preserve">Цель - определить характер динамики, оценить результативность работы, а </w:t>
      </w:r>
      <w:proofErr w:type="gramStart"/>
      <w:r w:rsidRPr="006507E6">
        <w:rPr>
          <w:rFonts w:eastAsiaTheme="minorHAnsi"/>
          <w:lang w:eastAsia="en-US"/>
        </w:rPr>
        <w:t>так же</w:t>
      </w:r>
      <w:proofErr w:type="gramEnd"/>
      <w:r w:rsidRPr="006507E6">
        <w:rPr>
          <w:rFonts w:eastAsiaTheme="minorHAnsi"/>
          <w:lang w:eastAsia="en-US"/>
        </w:rPr>
        <w:t xml:space="preserve"> составить прогноз относительно дальнейшего развития и обозначить дальнейший образовательный маршрут для каждого воспитанника. Возможны следующие </w:t>
      </w:r>
      <w:proofErr w:type="gramStart"/>
      <w:r w:rsidRPr="006507E6">
        <w:rPr>
          <w:rFonts w:eastAsiaTheme="minorHAnsi"/>
          <w:lang w:eastAsia="en-US"/>
        </w:rPr>
        <w:t xml:space="preserve">варианты:   </w:t>
      </w:r>
      <w:proofErr w:type="gramEnd"/>
      <w:r w:rsidRPr="006507E6">
        <w:rPr>
          <w:rFonts w:eastAsiaTheme="minorHAnsi"/>
          <w:lang w:eastAsia="en-US"/>
        </w:rPr>
        <w:t xml:space="preserve">           -при выраженной положительной динамике, когда результаты обследования близки к « условной норме», возможен перевод ребенка в детский сад общего вида;                                         -если обследование показывает, что ребенку рекомендуют другую  группу или коррекционное дошкольное учреждение , соответствующее структуре дефекта. В этом случае составляется аргументированная психолого- педагогическая </w:t>
      </w:r>
      <w:proofErr w:type="gramStart"/>
      <w:r w:rsidRPr="006507E6">
        <w:rPr>
          <w:rFonts w:eastAsiaTheme="minorHAnsi"/>
          <w:lang w:eastAsia="en-US"/>
        </w:rPr>
        <w:t>характеристика ,</w:t>
      </w:r>
      <w:proofErr w:type="gramEnd"/>
      <w:r w:rsidRPr="006507E6">
        <w:rPr>
          <w:rFonts w:eastAsiaTheme="minorHAnsi"/>
          <w:lang w:eastAsia="en-US"/>
        </w:rPr>
        <w:t xml:space="preserve"> и ребенок направляется на ПМПК .</w:t>
      </w:r>
      <w:r w:rsidRPr="006507E6">
        <w:rPr>
          <w:rFonts w:eastAsiaTheme="minorHAnsi"/>
          <w:b/>
          <w:lang w:eastAsia="en-US"/>
        </w:rPr>
        <w:t xml:space="preserve">  </w:t>
      </w:r>
    </w:p>
    <w:p w14:paraId="3A694235" w14:textId="77777777" w:rsidR="006507E6" w:rsidRPr="006507E6" w:rsidRDefault="006507E6" w:rsidP="006507E6">
      <w:pPr>
        <w:rPr>
          <w:rFonts w:eastAsiaTheme="minorHAnsi"/>
          <w:lang w:eastAsia="en-US"/>
        </w:rPr>
      </w:pPr>
      <w:r w:rsidRPr="006507E6">
        <w:rPr>
          <w:rFonts w:eastAsiaTheme="minorHAnsi"/>
          <w:szCs w:val="22"/>
          <w:lang w:eastAsia="en-US"/>
        </w:rPr>
        <w:t xml:space="preserve">     </w:t>
      </w:r>
      <w:r w:rsidRPr="006507E6">
        <w:rPr>
          <w:rFonts w:eastAsiaTheme="minorHAnsi"/>
          <w:lang w:eastAsia="en-US"/>
        </w:rPr>
        <w:t xml:space="preserve">Анализ карт развития позволяет оценить эффективность образовательной и коррекционно-развивающей программы и организацию образовательного и коррекционного процесса в группе детского сада. </w:t>
      </w:r>
    </w:p>
    <w:p w14:paraId="731DC04B" w14:textId="77777777" w:rsidR="006507E6" w:rsidRPr="006507E6" w:rsidRDefault="006507E6" w:rsidP="006507E6">
      <w:pPr>
        <w:rPr>
          <w:rFonts w:eastAsiaTheme="minorHAnsi"/>
          <w:szCs w:val="22"/>
          <w:lang w:eastAsia="en-US"/>
        </w:rPr>
      </w:pPr>
      <w:r w:rsidRPr="006507E6">
        <w:rPr>
          <w:rFonts w:eastAsiaTheme="minorHAnsi"/>
          <w:lang w:eastAsia="en-US"/>
        </w:rPr>
        <w:t xml:space="preserve">     </w:t>
      </w:r>
      <w:r w:rsidRPr="006507E6">
        <w:rPr>
          <w:rFonts w:eastAsiaTheme="minorHAnsi"/>
          <w:szCs w:val="22"/>
          <w:lang w:eastAsia="en-US"/>
        </w:rPr>
        <w:t xml:space="preserve">Для проведения мониторинга используются следующие источники: Кабанова Т.В.                   </w:t>
      </w:r>
    </w:p>
    <w:p w14:paraId="576703AB" w14:textId="77777777" w:rsidR="006507E6" w:rsidRPr="006507E6" w:rsidRDefault="006507E6" w:rsidP="006507E6">
      <w:pPr>
        <w:rPr>
          <w:rFonts w:eastAsiaTheme="minorHAnsi"/>
          <w:szCs w:val="22"/>
          <w:lang w:eastAsia="en-US"/>
        </w:rPr>
      </w:pPr>
      <w:r w:rsidRPr="006507E6">
        <w:rPr>
          <w:rFonts w:eastAsiaTheme="minorHAnsi"/>
          <w:szCs w:val="22"/>
          <w:lang w:eastAsia="en-US"/>
        </w:rPr>
        <w:t xml:space="preserve"> </w:t>
      </w:r>
      <w:proofErr w:type="gramStart"/>
      <w:r w:rsidRPr="006507E6">
        <w:rPr>
          <w:rFonts w:eastAsiaTheme="minorHAnsi"/>
          <w:szCs w:val="22"/>
          <w:lang w:eastAsia="en-US"/>
        </w:rPr>
        <w:t>« Тестовая</w:t>
      </w:r>
      <w:proofErr w:type="gramEnd"/>
      <w:r w:rsidRPr="006507E6">
        <w:rPr>
          <w:rFonts w:eastAsiaTheme="minorHAnsi"/>
          <w:szCs w:val="22"/>
          <w:lang w:eastAsia="en-US"/>
        </w:rPr>
        <w:t xml:space="preserve"> диагностика обследования речи, общей и мелкой моторики у детей 3-6 лет с нарушениями речи»; Г.В. Чиркина « Методика обследования речи детей»; Е.А. </w:t>
      </w:r>
      <w:proofErr w:type="spellStart"/>
      <w:r w:rsidRPr="006507E6">
        <w:rPr>
          <w:rFonts w:eastAsiaTheme="minorHAnsi"/>
          <w:szCs w:val="22"/>
          <w:lang w:eastAsia="en-US"/>
        </w:rPr>
        <w:t>Стребелева</w:t>
      </w:r>
      <w:proofErr w:type="spellEnd"/>
      <w:r w:rsidRPr="006507E6">
        <w:rPr>
          <w:rFonts w:eastAsiaTheme="minorHAnsi"/>
          <w:szCs w:val="22"/>
          <w:lang w:eastAsia="en-US"/>
        </w:rPr>
        <w:t xml:space="preserve"> « Психолого-педагогическая диагностика развития раннего и дошкольного возраста». </w:t>
      </w:r>
    </w:p>
    <w:p w14:paraId="26048BDE" w14:textId="77777777" w:rsidR="006507E6" w:rsidRPr="006507E6" w:rsidRDefault="006507E6" w:rsidP="006507E6">
      <w:pPr>
        <w:tabs>
          <w:tab w:val="left" w:pos="709"/>
        </w:tabs>
      </w:pPr>
      <w:r w:rsidRPr="006507E6">
        <w:rPr>
          <w:rFonts w:eastAsiaTheme="minorHAnsi"/>
          <w:szCs w:val="22"/>
          <w:lang w:eastAsia="en-US"/>
        </w:rPr>
        <w:t xml:space="preserve">     </w:t>
      </w:r>
      <w:r w:rsidRPr="006507E6">
        <w:t xml:space="preserve">Результаты мониторинга освоения образовательной и </w:t>
      </w:r>
      <w:proofErr w:type="spellStart"/>
      <w:r w:rsidRPr="006507E6">
        <w:t>коррекционно</w:t>
      </w:r>
      <w:proofErr w:type="spellEnd"/>
      <w:r w:rsidRPr="006507E6">
        <w:t xml:space="preserve"> - развивающих программ заполняется в «Карту мониторинга и динамического развития группы».</w:t>
      </w:r>
    </w:p>
    <w:p w14:paraId="479259B3" w14:textId="77777777" w:rsidR="00867E75" w:rsidRPr="00867E75" w:rsidRDefault="00867E75" w:rsidP="00867E75">
      <w:pPr>
        <w:autoSpaceDE w:val="0"/>
        <w:autoSpaceDN w:val="0"/>
        <w:adjustRightInd w:val="0"/>
        <w:spacing w:line="276" w:lineRule="auto"/>
        <w:ind w:left="709"/>
        <w:jc w:val="both"/>
        <w:rPr>
          <w:i/>
        </w:rPr>
      </w:pPr>
    </w:p>
    <w:p w14:paraId="00F310DE" w14:textId="77777777" w:rsidR="00867E75" w:rsidRPr="00867E75" w:rsidRDefault="00867E75" w:rsidP="00867E75">
      <w:pPr>
        <w:autoSpaceDE w:val="0"/>
        <w:autoSpaceDN w:val="0"/>
        <w:adjustRightInd w:val="0"/>
        <w:spacing w:line="276" w:lineRule="auto"/>
        <w:ind w:left="709"/>
        <w:jc w:val="both"/>
        <w:rPr>
          <w:i/>
        </w:rPr>
      </w:pPr>
    </w:p>
    <w:p w14:paraId="6EEEA8CA" w14:textId="77777777" w:rsidR="00867E75" w:rsidRPr="00867E75" w:rsidRDefault="00867E75" w:rsidP="00867E75">
      <w:pPr>
        <w:autoSpaceDE w:val="0"/>
        <w:autoSpaceDN w:val="0"/>
        <w:adjustRightInd w:val="0"/>
        <w:spacing w:line="276" w:lineRule="auto"/>
        <w:ind w:left="709"/>
        <w:jc w:val="both"/>
        <w:rPr>
          <w:i/>
        </w:rPr>
      </w:pPr>
    </w:p>
    <w:p w14:paraId="04D8EAF1" w14:textId="77777777" w:rsidR="00867E75" w:rsidRPr="00867E75" w:rsidRDefault="00867E75" w:rsidP="00867E75">
      <w:pPr>
        <w:autoSpaceDE w:val="0"/>
        <w:autoSpaceDN w:val="0"/>
        <w:adjustRightInd w:val="0"/>
        <w:spacing w:line="276" w:lineRule="auto"/>
        <w:ind w:left="709"/>
        <w:jc w:val="both"/>
        <w:rPr>
          <w:i/>
        </w:rPr>
      </w:pPr>
    </w:p>
    <w:p w14:paraId="423AF83A" w14:textId="77777777" w:rsidR="00867E75" w:rsidRPr="00867E75" w:rsidRDefault="00867E75" w:rsidP="00867E75">
      <w:pPr>
        <w:autoSpaceDE w:val="0"/>
        <w:autoSpaceDN w:val="0"/>
        <w:adjustRightInd w:val="0"/>
        <w:spacing w:line="276" w:lineRule="auto"/>
        <w:ind w:left="709"/>
        <w:jc w:val="both"/>
        <w:rPr>
          <w:i/>
        </w:rPr>
      </w:pPr>
    </w:p>
    <w:p w14:paraId="177687D6" w14:textId="4EC7462E" w:rsidR="006507E6" w:rsidRPr="006507E6" w:rsidRDefault="006507E6" w:rsidP="00EF762E">
      <w:pPr>
        <w:numPr>
          <w:ilvl w:val="0"/>
          <w:numId w:val="6"/>
        </w:numPr>
        <w:autoSpaceDE w:val="0"/>
        <w:autoSpaceDN w:val="0"/>
        <w:adjustRightInd w:val="0"/>
        <w:spacing w:line="276" w:lineRule="auto"/>
        <w:ind w:left="-283" w:firstLine="709"/>
        <w:jc w:val="both"/>
        <w:rPr>
          <w:i/>
        </w:rPr>
      </w:pPr>
      <w:r w:rsidRPr="006507E6">
        <w:lastRenderedPageBreak/>
        <w:t>1-3 уровни оценки речевого развития:</w:t>
      </w:r>
      <w:r w:rsidRPr="006507E6">
        <w:rPr>
          <w:i/>
        </w:rPr>
        <w:t xml:space="preserve"> достаточный (приближенный к норме), средний, ниже среднего, низкий.</w:t>
      </w:r>
    </w:p>
    <w:p w14:paraId="3945DB75" w14:textId="77777777" w:rsidR="006507E6" w:rsidRPr="006507E6" w:rsidRDefault="006507E6" w:rsidP="00EF762E">
      <w:pPr>
        <w:numPr>
          <w:ilvl w:val="0"/>
          <w:numId w:val="6"/>
        </w:numPr>
        <w:autoSpaceDE w:val="0"/>
        <w:autoSpaceDN w:val="0"/>
        <w:adjustRightInd w:val="0"/>
        <w:spacing w:line="276" w:lineRule="auto"/>
        <w:ind w:left="-283" w:firstLine="709"/>
        <w:jc w:val="both"/>
      </w:pPr>
      <w:r w:rsidRPr="006507E6">
        <w:t>2. промежуточный результат освоения программного материала по периодам:</w:t>
      </w:r>
    </w:p>
    <w:p w14:paraId="4800F29E" w14:textId="77777777" w:rsidR="006507E6" w:rsidRPr="006507E6" w:rsidRDefault="006507E6" w:rsidP="006507E6">
      <w:pPr>
        <w:numPr>
          <w:ilvl w:val="0"/>
          <w:numId w:val="6"/>
        </w:numPr>
        <w:autoSpaceDE w:val="0"/>
        <w:autoSpaceDN w:val="0"/>
        <w:adjustRightInd w:val="0"/>
        <w:spacing w:after="200" w:line="276" w:lineRule="auto"/>
        <w:ind w:left="-283" w:firstLine="709"/>
        <w:jc w:val="both"/>
        <w:rPr>
          <w:i/>
        </w:rPr>
      </w:pPr>
      <w:r w:rsidRPr="006507E6">
        <w:rPr>
          <w:i/>
        </w:rPr>
        <w:t>+ полностью усвоил</w:t>
      </w:r>
    </w:p>
    <w:p w14:paraId="67686C71" w14:textId="77777777" w:rsidR="006507E6" w:rsidRPr="006507E6" w:rsidRDefault="006507E6" w:rsidP="00EF762E">
      <w:pPr>
        <w:numPr>
          <w:ilvl w:val="0"/>
          <w:numId w:val="6"/>
        </w:numPr>
        <w:autoSpaceDE w:val="0"/>
        <w:autoSpaceDN w:val="0"/>
        <w:adjustRightInd w:val="0"/>
        <w:ind w:left="-283" w:firstLine="709"/>
        <w:jc w:val="both"/>
        <w:rPr>
          <w:i/>
        </w:rPr>
      </w:pPr>
      <w:r w:rsidRPr="006507E6">
        <w:rPr>
          <w:u w:val="single"/>
        </w:rPr>
        <w:t xml:space="preserve">+ </w:t>
      </w:r>
      <w:r w:rsidRPr="006507E6">
        <w:rPr>
          <w:i/>
        </w:rPr>
        <w:t>частично усвоил</w:t>
      </w:r>
    </w:p>
    <w:p w14:paraId="2C150B1C" w14:textId="77777777" w:rsidR="006507E6" w:rsidRPr="006507E6" w:rsidRDefault="006507E6" w:rsidP="00EF762E">
      <w:pPr>
        <w:numPr>
          <w:ilvl w:val="0"/>
          <w:numId w:val="6"/>
        </w:numPr>
        <w:autoSpaceDE w:val="0"/>
        <w:autoSpaceDN w:val="0"/>
        <w:adjustRightInd w:val="0"/>
        <w:ind w:left="-283" w:firstLine="709"/>
        <w:jc w:val="both"/>
        <w:rPr>
          <w:i/>
        </w:rPr>
      </w:pPr>
      <w:r w:rsidRPr="006507E6">
        <w:rPr>
          <w:i/>
        </w:rPr>
        <w:t>- не усвоил программу.</w:t>
      </w:r>
    </w:p>
    <w:p w14:paraId="68B1D941" w14:textId="77777777" w:rsidR="001A1B6D" w:rsidRDefault="001A1B6D" w:rsidP="006507E6">
      <w:pPr>
        <w:spacing w:after="200"/>
        <w:ind w:left="720"/>
        <w:contextualSpacing/>
        <w:jc w:val="center"/>
        <w:rPr>
          <w:rFonts w:eastAsia="Calibri"/>
          <w:b/>
          <w:lang w:eastAsia="en-US"/>
        </w:rPr>
      </w:pPr>
    </w:p>
    <w:p w14:paraId="391EBB91" w14:textId="77777777" w:rsidR="001A1B6D" w:rsidRDefault="001A1B6D" w:rsidP="006507E6">
      <w:pPr>
        <w:spacing w:after="200"/>
        <w:ind w:left="720"/>
        <w:contextualSpacing/>
        <w:jc w:val="center"/>
        <w:rPr>
          <w:rFonts w:eastAsia="Calibri"/>
          <w:b/>
          <w:lang w:eastAsia="en-US"/>
        </w:rPr>
      </w:pPr>
    </w:p>
    <w:p w14:paraId="3E5805C4" w14:textId="075C73C4" w:rsidR="006507E6" w:rsidRPr="006507E6" w:rsidRDefault="00680BC1" w:rsidP="006507E6">
      <w:pPr>
        <w:spacing w:after="200"/>
        <w:ind w:left="720"/>
        <w:contextualSpacing/>
        <w:jc w:val="center"/>
        <w:rPr>
          <w:rFonts w:eastAsia="Calibri"/>
          <w:b/>
          <w:lang w:eastAsia="en-US"/>
        </w:rPr>
      </w:pPr>
      <w:r>
        <w:rPr>
          <w:rFonts w:eastAsia="Calibri"/>
          <w:b/>
          <w:lang w:eastAsia="en-US"/>
        </w:rPr>
        <w:t>Речевое развитие</w:t>
      </w:r>
      <w:r w:rsidR="006507E6" w:rsidRPr="006507E6">
        <w:rPr>
          <w:rFonts w:eastAsia="Calibri"/>
          <w:b/>
          <w:lang w:eastAsia="en-US"/>
        </w:rPr>
        <w:t>.</w:t>
      </w:r>
    </w:p>
    <w:tbl>
      <w:tblPr>
        <w:tblStyle w:val="521"/>
        <w:tblpPr w:leftFromText="180" w:rightFromText="180" w:vertAnchor="text" w:horzAnchor="margin" w:tblpXSpec="center" w:tblpY="130"/>
        <w:tblW w:w="10031" w:type="dxa"/>
        <w:tblInd w:w="0" w:type="dxa"/>
        <w:tblLayout w:type="fixed"/>
        <w:tblLook w:val="04A0" w:firstRow="1" w:lastRow="0" w:firstColumn="1" w:lastColumn="0" w:noHBand="0" w:noVBand="1"/>
      </w:tblPr>
      <w:tblGrid>
        <w:gridCol w:w="1277"/>
        <w:gridCol w:w="708"/>
        <w:gridCol w:w="16"/>
        <w:gridCol w:w="667"/>
        <w:gridCol w:w="26"/>
        <w:gridCol w:w="455"/>
        <w:gridCol w:w="371"/>
        <w:gridCol w:w="25"/>
        <w:gridCol w:w="701"/>
        <w:gridCol w:w="7"/>
        <w:gridCol w:w="219"/>
        <w:gridCol w:w="617"/>
        <w:gridCol w:w="15"/>
        <w:gridCol w:w="398"/>
        <w:gridCol w:w="281"/>
        <w:gridCol w:w="159"/>
        <w:gridCol w:w="566"/>
        <w:gridCol w:w="165"/>
        <w:gridCol w:w="531"/>
        <w:gridCol w:w="166"/>
        <w:gridCol w:w="540"/>
        <w:gridCol w:w="174"/>
        <w:gridCol w:w="551"/>
        <w:gridCol w:w="552"/>
        <w:gridCol w:w="844"/>
      </w:tblGrid>
      <w:tr w:rsidR="006507E6" w:rsidRPr="006507E6" w14:paraId="404100BA" w14:textId="77777777" w:rsidTr="00680BC1">
        <w:trPr>
          <w:trHeight w:val="429"/>
        </w:trPr>
        <w:tc>
          <w:tcPr>
            <w:tcW w:w="1277" w:type="dxa"/>
            <w:vMerge w:val="restart"/>
            <w:tcBorders>
              <w:top w:val="single" w:sz="4" w:space="0" w:color="auto"/>
              <w:left w:val="single" w:sz="4" w:space="0" w:color="auto"/>
              <w:bottom w:val="single" w:sz="4" w:space="0" w:color="auto"/>
              <w:right w:val="single" w:sz="4" w:space="0" w:color="auto"/>
            </w:tcBorders>
            <w:hideMark/>
          </w:tcPr>
          <w:p w14:paraId="51E20CD0" w14:textId="77777777" w:rsidR="006507E6" w:rsidRPr="006507E6" w:rsidRDefault="006507E6" w:rsidP="006507E6">
            <w:pPr>
              <w:tabs>
                <w:tab w:val="left" w:pos="708"/>
                <w:tab w:val="left" w:pos="1018"/>
                <w:tab w:val="left" w:pos="1950"/>
                <w:tab w:val="center" w:pos="5102"/>
              </w:tabs>
              <w:rPr>
                <w:b/>
                <w:bCs/>
                <w:sz w:val="20"/>
                <w:szCs w:val="18"/>
                <w:lang w:eastAsia="en-US"/>
              </w:rPr>
            </w:pPr>
            <w:r w:rsidRPr="006507E6">
              <w:rPr>
                <w:b/>
                <w:bCs/>
                <w:sz w:val="20"/>
                <w:szCs w:val="18"/>
                <w:lang w:eastAsia="en-US"/>
              </w:rPr>
              <w:t xml:space="preserve">Уровни развития </w:t>
            </w:r>
          </w:p>
        </w:tc>
        <w:tc>
          <w:tcPr>
            <w:tcW w:w="2243" w:type="dxa"/>
            <w:gridSpan w:val="6"/>
            <w:tcBorders>
              <w:top w:val="single" w:sz="4" w:space="0" w:color="auto"/>
              <w:left w:val="single" w:sz="4" w:space="0" w:color="auto"/>
              <w:bottom w:val="single" w:sz="4" w:space="0" w:color="auto"/>
              <w:right w:val="single" w:sz="4" w:space="0" w:color="auto"/>
            </w:tcBorders>
            <w:hideMark/>
          </w:tcPr>
          <w:p w14:paraId="681274E1" w14:textId="77777777" w:rsidR="006507E6" w:rsidRPr="006507E6" w:rsidRDefault="006507E6" w:rsidP="006507E6">
            <w:pPr>
              <w:tabs>
                <w:tab w:val="left" w:pos="708"/>
                <w:tab w:val="left" w:pos="1018"/>
                <w:tab w:val="left" w:pos="1950"/>
                <w:tab w:val="center" w:pos="5102"/>
              </w:tabs>
              <w:rPr>
                <w:b/>
                <w:bCs/>
                <w:sz w:val="20"/>
                <w:szCs w:val="18"/>
                <w:lang w:eastAsia="en-US"/>
              </w:rPr>
            </w:pPr>
            <w:r w:rsidRPr="006507E6">
              <w:rPr>
                <w:b/>
                <w:bCs/>
                <w:sz w:val="20"/>
                <w:szCs w:val="18"/>
                <w:lang w:eastAsia="en-US"/>
              </w:rPr>
              <w:t>Понимание речи</w:t>
            </w:r>
          </w:p>
        </w:tc>
        <w:tc>
          <w:tcPr>
            <w:tcW w:w="2422" w:type="dxa"/>
            <w:gridSpan w:val="9"/>
            <w:tcBorders>
              <w:top w:val="single" w:sz="4" w:space="0" w:color="auto"/>
              <w:left w:val="single" w:sz="4" w:space="0" w:color="auto"/>
              <w:bottom w:val="single" w:sz="4" w:space="0" w:color="auto"/>
              <w:right w:val="single" w:sz="4" w:space="0" w:color="auto"/>
            </w:tcBorders>
            <w:hideMark/>
          </w:tcPr>
          <w:p w14:paraId="271ADC78" w14:textId="77777777" w:rsidR="006507E6" w:rsidRPr="006507E6" w:rsidRDefault="006507E6" w:rsidP="006507E6">
            <w:pPr>
              <w:tabs>
                <w:tab w:val="left" w:pos="708"/>
                <w:tab w:val="left" w:pos="1018"/>
                <w:tab w:val="left" w:pos="1950"/>
                <w:tab w:val="center" w:pos="5102"/>
              </w:tabs>
              <w:rPr>
                <w:b/>
                <w:bCs/>
                <w:sz w:val="20"/>
                <w:szCs w:val="18"/>
                <w:lang w:eastAsia="en-US"/>
              </w:rPr>
            </w:pPr>
            <w:r w:rsidRPr="006507E6">
              <w:rPr>
                <w:b/>
                <w:bCs/>
                <w:sz w:val="20"/>
                <w:szCs w:val="18"/>
                <w:lang w:eastAsia="en-US"/>
              </w:rPr>
              <w:t>Словарь и навыки словообразования</w:t>
            </w:r>
          </w:p>
        </w:tc>
        <w:tc>
          <w:tcPr>
            <w:tcW w:w="2142" w:type="dxa"/>
            <w:gridSpan w:val="6"/>
            <w:tcBorders>
              <w:top w:val="single" w:sz="4" w:space="0" w:color="auto"/>
              <w:left w:val="single" w:sz="4" w:space="0" w:color="auto"/>
              <w:bottom w:val="single" w:sz="4" w:space="0" w:color="auto"/>
              <w:right w:val="single" w:sz="4" w:space="0" w:color="auto"/>
            </w:tcBorders>
            <w:hideMark/>
          </w:tcPr>
          <w:p w14:paraId="4C889D51" w14:textId="77777777" w:rsidR="006507E6" w:rsidRPr="006507E6" w:rsidRDefault="006507E6" w:rsidP="006507E6">
            <w:pPr>
              <w:tabs>
                <w:tab w:val="left" w:pos="708"/>
                <w:tab w:val="left" w:pos="1018"/>
                <w:tab w:val="left" w:pos="1950"/>
                <w:tab w:val="center" w:pos="5102"/>
              </w:tabs>
              <w:rPr>
                <w:b/>
                <w:bCs/>
                <w:sz w:val="20"/>
                <w:szCs w:val="18"/>
                <w:lang w:eastAsia="en-US"/>
              </w:rPr>
            </w:pPr>
            <w:r w:rsidRPr="006507E6">
              <w:rPr>
                <w:b/>
                <w:bCs/>
                <w:sz w:val="20"/>
                <w:szCs w:val="18"/>
                <w:lang w:eastAsia="en-US"/>
              </w:rPr>
              <w:t>Грамматический строй и словоизменения</w:t>
            </w:r>
          </w:p>
        </w:tc>
        <w:tc>
          <w:tcPr>
            <w:tcW w:w="1947" w:type="dxa"/>
            <w:gridSpan w:val="3"/>
            <w:tcBorders>
              <w:top w:val="single" w:sz="4" w:space="0" w:color="auto"/>
              <w:left w:val="single" w:sz="4" w:space="0" w:color="auto"/>
              <w:bottom w:val="single" w:sz="4" w:space="0" w:color="auto"/>
              <w:right w:val="single" w:sz="4" w:space="0" w:color="auto"/>
            </w:tcBorders>
            <w:hideMark/>
          </w:tcPr>
          <w:p w14:paraId="30080F55" w14:textId="77777777" w:rsidR="006507E6" w:rsidRPr="006507E6" w:rsidRDefault="006507E6" w:rsidP="006507E6">
            <w:pPr>
              <w:tabs>
                <w:tab w:val="left" w:pos="708"/>
                <w:tab w:val="left" w:pos="1018"/>
                <w:tab w:val="left" w:pos="1950"/>
                <w:tab w:val="center" w:pos="5102"/>
              </w:tabs>
              <w:rPr>
                <w:b/>
                <w:bCs/>
                <w:sz w:val="20"/>
                <w:szCs w:val="18"/>
                <w:lang w:eastAsia="en-US"/>
              </w:rPr>
            </w:pPr>
            <w:r w:rsidRPr="006507E6">
              <w:rPr>
                <w:b/>
                <w:bCs/>
                <w:sz w:val="20"/>
                <w:szCs w:val="18"/>
                <w:lang w:eastAsia="en-US"/>
              </w:rPr>
              <w:t>Состояние фонематического восприятия и фонематического анализа и синтеза</w:t>
            </w:r>
          </w:p>
        </w:tc>
      </w:tr>
      <w:tr w:rsidR="006507E6" w:rsidRPr="006507E6" w14:paraId="3C8D757D" w14:textId="77777777" w:rsidTr="00680BC1">
        <w:trPr>
          <w:trHeight w:val="259"/>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18C5B90A" w14:textId="77777777" w:rsidR="006507E6" w:rsidRPr="006507E6" w:rsidRDefault="006507E6" w:rsidP="006507E6">
            <w:pPr>
              <w:rPr>
                <w:b/>
                <w:bCs/>
                <w:sz w:val="20"/>
                <w:szCs w:val="18"/>
                <w:lang w:eastAsia="en-US"/>
              </w:rPr>
            </w:pPr>
          </w:p>
        </w:tc>
        <w:tc>
          <w:tcPr>
            <w:tcW w:w="708" w:type="dxa"/>
            <w:tcBorders>
              <w:top w:val="single" w:sz="4" w:space="0" w:color="auto"/>
              <w:left w:val="single" w:sz="4" w:space="0" w:color="auto"/>
              <w:bottom w:val="single" w:sz="4" w:space="0" w:color="auto"/>
              <w:right w:val="single" w:sz="4" w:space="0" w:color="auto"/>
            </w:tcBorders>
            <w:hideMark/>
          </w:tcPr>
          <w:p w14:paraId="74586376" w14:textId="77777777" w:rsidR="006507E6" w:rsidRPr="006507E6" w:rsidRDefault="006507E6" w:rsidP="006507E6">
            <w:pPr>
              <w:shd w:val="clear" w:color="auto" w:fill="FFFFFF"/>
              <w:tabs>
                <w:tab w:val="left" w:pos="708"/>
                <w:tab w:val="left" w:pos="1018"/>
                <w:tab w:val="left" w:pos="1950"/>
                <w:tab w:val="center" w:pos="5102"/>
              </w:tabs>
              <w:rPr>
                <w:bCs/>
                <w:sz w:val="18"/>
                <w:szCs w:val="16"/>
                <w:lang w:eastAsia="en-US"/>
              </w:rPr>
            </w:pPr>
            <w:r w:rsidRPr="006507E6">
              <w:rPr>
                <w:bCs/>
                <w:sz w:val="18"/>
                <w:szCs w:val="16"/>
                <w:lang w:eastAsia="en-US"/>
              </w:rPr>
              <w:t>Сент.</w:t>
            </w:r>
          </w:p>
        </w:tc>
        <w:tc>
          <w:tcPr>
            <w:tcW w:w="683" w:type="dxa"/>
            <w:gridSpan w:val="2"/>
            <w:tcBorders>
              <w:top w:val="single" w:sz="4" w:space="0" w:color="auto"/>
              <w:left w:val="single" w:sz="4" w:space="0" w:color="auto"/>
              <w:bottom w:val="single" w:sz="4" w:space="0" w:color="auto"/>
              <w:right w:val="single" w:sz="4" w:space="0" w:color="auto"/>
            </w:tcBorders>
            <w:hideMark/>
          </w:tcPr>
          <w:p w14:paraId="7DEC93DC" w14:textId="77777777" w:rsidR="006507E6" w:rsidRPr="006507E6" w:rsidRDefault="006507E6" w:rsidP="006507E6">
            <w:pPr>
              <w:shd w:val="clear" w:color="auto" w:fill="FFFFFF"/>
              <w:tabs>
                <w:tab w:val="left" w:pos="708"/>
                <w:tab w:val="left" w:pos="1018"/>
                <w:tab w:val="left" w:pos="1950"/>
                <w:tab w:val="center" w:pos="5102"/>
              </w:tabs>
              <w:rPr>
                <w:bCs/>
                <w:sz w:val="18"/>
                <w:szCs w:val="16"/>
                <w:lang w:eastAsia="en-US"/>
              </w:rPr>
            </w:pPr>
            <w:proofErr w:type="spellStart"/>
            <w:r w:rsidRPr="006507E6">
              <w:rPr>
                <w:bCs/>
                <w:sz w:val="18"/>
                <w:szCs w:val="16"/>
                <w:lang w:eastAsia="en-US"/>
              </w:rPr>
              <w:t>Янв</w:t>
            </w:r>
            <w:proofErr w:type="spellEnd"/>
          </w:p>
        </w:tc>
        <w:tc>
          <w:tcPr>
            <w:tcW w:w="852" w:type="dxa"/>
            <w:gridSpan w:val="3"/>
            <w:tcBorders>
              <w:top w:val="single" w:sz="4" w:space="0" w:color="auto"/>
              <w:left w:val="single" w:sz="4" w:space="0" w:color="auto"/>
              <w:bottom w:val="single" w:sz="4" w:space="0" w:color="auto"/>
              <w:right w:val="single" w:sz="4" w:space="0" w:color="auto"/>
            </w:tcBorders>
            <w:hideMark/>
          </w:tcPr>
          <w:p w14:paraId="77F151A2" w14:textId="77777777" w:rsidR="006507E6" w:rsidRPr="006507E6" w:rsidRDefault="006507E6" w:rsidP="006507E6">
            <w:pPr>
              <w:shd w:val="clear" w:color="auto" w:fill="FFFFFF"/>
              <w:tabs>
                <w:tab w:val="left" w:pos="708"/>
                <w:tab w:val="left" w:pos="1018"/>
                <w:tab w:val="left" w:pos="1950"/>
                <w:tab w:val="center" w:pos="5102"/>
              </w:tabs>
              <w:rPr>
                <w:bCs/>
                <w:sz w:val="18"/>
                <w:szCs w:val="16"/>
                <w:lang w:eastAsia="en-US"/>
              </w:rPr>
            </w:pPr>
            <w:r w:rsidRPr="006507E6">
              <w:rPr>
                <w:bCs/>
                <w:sz w:val="18"/>
                <w:szCs w:val="16"/>
                <w:lang w:eastAsia="en-US"/>
              </w:rPr>
              <w:t xml:space="preserve">Май </w:t>
            </w:r>
          </w:p>
        </w:tc>
        <w:tc>
          <w:tcPr>
            <w:tcW w:w="726" w:type="dxa"/>
            <w:gridSpan w:val="2"/>
            <w:tcBorders>
              <w:top w:val="single" w:sz="4" w:space="0" w:color="auto"/>
              <w:left w:val="single" w:sz="4" w:space="0" w:color="auto"/>
              <w:bottom w:val="single" w:sz="4" w:space="0" w:color="auto"/>
              <w:right w:val="single" w:sz="4" w:space="0" w:color="auto"/>
            </w:tcBorders>
            <w:hideMark/>
          </w:tcPr>
          <w:p w14:paraId="7FD5B7A6" w14:textId="77777777" w:rsidR="006507E6" w:rsidRPr="006507E6" w:rsidRDefault="006507E6" w:rsidP="006507E6">
            <w:pPr>
              <w:shd w:val="clear" w:color="auto" w:fill="FFFFFF"/>
              <w:tabs>
                <w:tab w:val="left" w:pos="708"/>
                <w:tab w:val="left" w:pos="1018"/>
                <w:tab w:val="left" w:pos="1950"/>
                <w:tab w:val="center" w:pos="5102"/>
              </w:tabs>
              <w:rPr>
                <w:bCs/>
                <w:sz w:val="18"/>
                <w:szCs w:val="16"/>
                <w:lang w:eastAsia="en-US"/>
              </w:rPr>
            </w:pPr>
            <w:r w:rsidRPr="006507E6">
              <w:rPr>
                <w:bCs/>
                <w:sz w:val="18"/>
                <w:szCs w:val="16"/>
                <w:lang w:eastAsia="en-US"/>
              </w:rPr>
              <w:t>Сент.</w:t>
            </w:r>
          </w:p>
        </w:tc>
        <w:tc>
          <w:tcPr>
            <w:tcW w:w="843" w:type="dxa"/>
            <w:gridSpan w:val="3"/>
            <w:tcBorders>
              <w:top w:val="single" w:sz="4" w:space="0" w:color="auto"/>
              <w:left w:val="single" w:sz="4" w:space="0" w:color="auto"/>
              <w:bottom w:val="single" w:sz="4" w:space="0" w:color="auto"/>
              <w:right w:val="single" w:sz="4" w:space="0" w:color="auto"/>
            </w:tcBorders>
            <w:hideMark/>
          </w:tcPr>
          <w:p w14:paraId="44F348A0" w14:textId="77777777" w:rsidR="006507E6" w:rsidRPr="006507E6" w:rsidRDefault="006507E6" w:rsidP="006507E6">
            <w:pPr>
              <w:shd w:val="clear" w:color="auto" w:fill="FFFFFF"/>
              <w:tabs>
                <w:tab w:val="left" w:pos="708"/>
                <w:tab w:val="left" w:pos="1018"/>
                <w:tab w:val="left" w:pos="1950"/>
                <w:tab w:val="center" w:pos="5102"/>
              </w:tabs>
              <w:rPr>
                <w:bCs/>
                <w:sz w:val="18"/>
                <w:szCs w:val="16"/>
                <w:lang w:eastAsia="en-US"/>
              </w:rPr>
            </w:pPr>
            <w:proofErr w:type="spellStart"/>
            <w:r w:rsidRPr="006507E6">
              <w:rPr>
                <w:bCs/>
                <w:sz w:val="18"/>
                <w:szCs w:val="16"/>
                <w:lang w:eastAsia="en-US"/>
              </w:rPr>
              <w:t>Янв</w:t>
            </w:r>
            <w:proofErr w:type="spellEnd"/>
          </w:p>
        </w:tc>
        <w:tc>
          <w:tcPr>
            <w:tcW w:w="853" w:type="dxa"/>
            <w:gridSpan w:val="4"/>
            <w:tcBorders>
              <w:top w:val="single" w:sz="4" w:space="0" w:color="auto"/>
              <w:left w:val="single" w:sz="4" w:space="0" w:color="auto"/>
              <w:bottom w:val="single" w:sz="4" w:space="0" w:color="auto"/>
              <w:right w:val="single" w:sz="4" w:space="0" w:color="auto"/>
            </w:tcBorders>
            <w:hideMark/>
          </w:tcPr>
          <w:p w14:paraId="4435FC90" w14:textId="77777777" w:rsidR="006507E6" w:rsidRPr="006507E6" w:rsidRDefault="006507E6" w:rsidP="006507E6">
            <w:pPr>
              <w:shd w:val="clear" w:color="auto" w:fill="FFFFFF"/>
              <w:tabs>
                <w:tab w:val="left" w:pos="708"/>
                <w:tab w:val="left" w:pos="1018"/>
                <w:tab w:val="left" w:pos="1950"/>
                <w:tab w:val="center" w:pos="5102"/>
              </w:tabs>
              <w:rPr>
                <w:bCs/>
                <w:sz w:val="18"/>
                <w:szCs w:val="16"/>
                <w:lang w:eastAsia="en-US"/>
              </w:rPr>
            </w:pPr>
            <w:r w:rsidRPr="006507E6">
              <w:rPr>
                <w:bCs/>
                <w:sz w:val="18"/>
                <w:szCs w:val="16"/>
                <w:lang w:eastAsia="en-US"/>
              </w:rPr>
              <w:t xml:space="preserve">Май </w:t>
            </w:r>
          </w:p>
        </w:tc>
        <w:tc>
          <w:tcPr>
            <w:tcW w:w="731" w:type="dxa"/>
            <w:gridSpan w:val="2"/>
            <w:tcBorders>
              <w:top w:val="single" w:sz="4" w:space="0" w:color="auto"/>
              <w:left w:val="single" w:sz="4" w:space="0" w:color="auto"/>
              <w:bottom w:val="single" w:sz="4" w:space="0" w:color="auto"/>
              <w:right w:val="single" w:sz="4" w:space="0" w:color="auto"/>
            </w:tcBorders>
            <w:hideMark/>
          </w:tcPr>
          <w:p w14:paraId="6627035E" w14:textId="77777777" w:rsidR="006507E6" w:rsidRPr="006507E6" w:rsidRDefault="006507E6" w:rsidP="006507E6">
            <w:pPr>
              <w:shd w:val="clear" w:color="auto" w:fill="FFFFFF"/>
              <w:tabs>
                <w:tab w:val="left" w:pos="708"/>
                <w:tab w:val="left" w:pos="1018"/>
                <w:tab w:val="left" w:pos="1950"/>
                <w:tab w:val="center" w:pos="5102"/>
              </w:tabs>
              <w:rPr>
                <w:bCs/>
                <w:sz w:val="18"/>
                <w:szCs w:val="16"/>
                <w:lang w:eastAsia="en-US"/>
              </w:rPr>
            </w:pPr>
            <w:r w:rsidRPr="006507E6">
              <w:rPr>
                <w:bCs/>
                <w:sz w:val="18"/>
                <w:szCs w:val="16"/>
                <w:lang w:eastAsia="en-US"/>
              </w:rPr>
              <w:t>Сент.</w:t>
            </w:r>
          </w:p>
        </w:tc>
        <w:tc>
          <w:tcPr>
            <w:tcW w:w="697" w:type="dxa"/>
            <w:gridSpan w:val="2"/>
            <w:tcBorders>
              <w:top w:val="single" w:sz="4" w:space="0" w:color="auto"/>
              <w:left w:val="single" w:sz="4" w:space="0" w:color="auto"/>
              <w:bottom w:val="single" w:sz="4" w:space="0" w:color="auto"/>
              <w:right w:val="single" w:sz="4" w:space="0" w:color="auto"/>
            </w:tcBorders>
            <w:hideMark/>
          </w:tcPr>
          <w:p w14:paraId="01B90BF0" w14:textId="77777777" w:rsidR="006507E6" w:rsidRPr="006507E6" w:rsidRDefault="006507E6" w:rsidP="006507E6">
            <w:pPr>
              <w:shd w:val="clear" w:color="auto" w:fill="FFFFFF"/>
              <w:tabs>
                <w:tab w:val="left" w:pos="708"/>
                <w:tab w:val="left" w:pos="1018"/>
                <w:tab w:val="left" w:pos="1950"/>
                <w:tab w:val="center" w:pos="5102"/>
              </w:tabs>
              <w:rPr>
                <w:bCs/>
                <w:sz w:val="18"/>
                <w:szCs w:val="16"/>
                <w:lang w:eastAsia="en-US"/>
              </w:rPr>
            </w:pPr>
            <w:proofErr w:type="spellStart"/>
            <w:r w:rsidRPr="006507E6">
              <w:rPr>
                <w:bCs/>
                <w:sz w:val="18"/>
                <w:szCs w:val="16"/>
                <w:lang w:eastAsia="en-US"/>
              </w:rPr>
              <w:t>Янв</w:t>
            </w:r>
            <w:proofErr w:type="spellEnd"/>
          </w:p>
        </w:tc>
        <w:tc>
          <w:tcPr>
            <w:tcW w:w="714" w:type="dxa"/>
            <w:gridSpan w:val="2"/>
            <w:tcBorders>
              <w:top w:val="single" w:sz="4" w:space="0" w:color="auto"/>
              <w:left w:val="single" w:sz="4" w:space="0" w:color="auto"/>
              <w:bottom w:val="single" w:sz="4" w:space="0" w:color="auto"/>
              <w:right w:val="single" w:sz="4" w:space="0" w:color="auto"/>
            </w:tcBorders>
            <w:hideMark/>
          </w:tcPr>
          <w:p w14:paraId="330BA10C" w14:textId="77777777" w:rsidR="006507E6" w:rsidRPr="006507E6" w:rsidRDefault="006507E6" w:rsidP="006507E6">
            <w:pPr>
              <w:shd w:val="clear" w:color="auto" w:fill="FFFFFF"/>
              <w:tabs>
                <w:tab w:val="left" w:pos="708"/>
                <w:tab w:val="left" w:pos="1018"/>
                <w:tab w:val="left" w:pos="1950"/>
                <w:tab w:val="center" w:pos="5102"/>
              </w:tabs>
              <w:rPr>
                <w:bCs/>
                <w:sz w:val="18"/>
                <w:szCs w:val="16"/>
                <w:lang w:eastAsia="en-US"/>
              </w:rPr>
            </w:pPr>
            <w:r w:rsidRPr="006507E6">
              <w:rPr>
                <w:bCs/>
                <w:sz w:val="18"/>
                <w:szCs w:val="16"/>
                <w:lang w:eastAsia="en-US"/>
              </w:rPr>
              <w:t xml:space="preserve">Май </w:t>
            </w:r>
          </w:p>
        </w:tc>
        <w:tc>
          <w:tcPr>
            <w:tcW w:w="551" w:type="dxa"/>
            <w:tcBorders>
              <w:top w:val="single" w:sz="4" w:space="0" w:color="auto"/>
              <w:left w:val="single" w:sz="4" w:space="0" w:color="auto"/>
              <w:bottom w:val="single" w:sz="4" w:space="0" w:color="auto"/>
              <w:right w:val="single" w:sz="4" w:space="0" w:color="auto"/>
            </w:tcBorders>
            <w:hideMark/>
          </w:tcPr>
          <w:p w14:paraId="602E1F4E" w14:textId="77777777" w:rsidR="006507E6" w:rsidRPr="006507E6" w:rsidRDefault="006507E6" w:rsidP="006507E6">
            <w:pPr>
              <w:shd w:val="clear" w:color="auto" w:fill="FFFFFF"/>
              <w:tabs>
                <w:tab w:val="left" w:pos="708"/>
                <w:tab w:val="left" w:pos="1018"/>
                <w:tab w:val="left" w:pos="1950"/>
                <w:tab w:val="center" w:pos="5102"/>
              </w:tabs>
              <w:rPr>
                <w:bCs/>
                <w:sz w:val="18"/>
                <w:szCs w:val="16"/>
                <w:lang w:eastAsia="en-US"/>
              </w:rPr>
            </w:pPr>
            <w:r w:rsidRPr="006507E6">
              <w:rPr>
                <w:bCs/>
                <w:sz w:val="18"/>
                <w:szCs w:val="16"/>
                <w:lang w:eastAsia="en-US"/>
              </w:rPr>
              <w:t>Сен</w:t>
            </w:r>
          </w:p>
        </w:tc>
        <w:tc>
          <w:tcPr>
            <w:tcW w:w="552" w:type="dxa"/>
            <w:tcBorders>
              <w:top w:val="single" w:sz="4" w:space="0" w:color="auto"/>
              <w:left w:val="single" w:sz="4" w:space="0" w:color="auto"/>
              <w:bottom w:val="single" w:sz="4" w:space="0" w:color="auto"/>
              <w:right w:val="single" w:sz="4" w:space="0" w:color="auto"/>
            </w:tcBorders>
            <w:hideMark/>
          </w:tcPr>
          <w:p w14:paraId="6473CAED" w14:textId="77777777" w:rsidR="006507E6" w:rsidRPr="006507E6" w:rsidRDefault="006507E6" w:rsidP="006507E6">
            <w:pPr>
              <w:shd w:val="clear" w:color="auto" w:fill="FFFFFF"/>
              <w:tabs>
                <w:tab w:val="left" w:pos="708"/>
                <w:tab w:val="left" w:pos="1018"/>
                <w:tab w:val="left" w:pos="1950"/>
                <w:tab w:val="center" w:pos="5102"/>
              </w:tabs>
              <w:rPr>
                <w:bCs/>
                <w:sz w:val="18"/>
                <w:szCs w:val="16"/>
                <w:lang w:eastAsia="en-US"/>
              </w:rPr>
            </w:pPr>
            <w:proofErr w:type="spellStart"/>
            <w:r w:rsidRPr="006507E6">
              <w:rPr>
                <w:bCs/>
                <w:sz w:val="18"/>
                <w:szCs w:val="16"/>
                <w:lang w:eastAsia="en-US"/>
              </w:rPr>
              <w:t>Янв</w:t>
            </w:r>
            <w:proofErr w:type="spellEnd"/>
          </w:p>
        </w:tc>
        <w:tc>
          <w:tcPr>
            <w:tcW w:w="844" w:type="dxa"/>
            <w:tcBorders>
              <w:top w:val="single" w:sz="4" w:space="0" w:color="auto"/>
              <w:left w:val="single" w:sz="4" w:space="0" w:color="auto"/>
              <w:bottom w:val="single" w:sz="4" w:space="0" w:color="auto"/>
              <w:right w:val="single" w:sz="4" w:space="0" w:color="auto"/>
            </w:tcBorders>
            <w:hideMark/>
          </w:tcPr>
          <w:p w14:paraId="493CCCE6" w14:textId="77777777" w:rsidR="006507E6" w:rsidRPr="006507E6" w:rsidRDefault="006507E6" w:rsidP="006507E6">
            <w:pPr>
              <w:shd w:val="clear" w:color="auto" w:fill="FFFFFF"/>
              <w:tabs>
                <w:tab w:val="left" w:pos="708"/>
                <w:tab w:val="left" w:pos="1018"/>
                <w:tab w:val="left" w:pos="1950"/>
                <w:tab w:val="center" w:pos="5102"/>
              </w:tabs>
              <w:rPr>
                <w:bCs/>
                <w:sz w:val="18"/>
                <w:szCs w:val="16"/>
                <w:lang w:eastAsia="en-US"/>
              </w:rPr>
            </w:pPr>
            <w:r w:rsidRPr="006507E6">
              <w:rPr>
                <w:bCs/>
                <w:sz w:val="18"/>
                <w:szCs w:val="16"/>
                <w:lang w:eastAsia="en-US"/>
              </w:rPr>
              <w:t xml:space="preserve">Май </w:t>
            </w:r>
          </w:p>
        </w:tc>
      </w:tr>
      <w:tr w:rsidR="006507E6" w:rsidRPr="006507E6" w14:paraId="41CAB779" w14:textId="77777777" w:rsidTr="00680BC1">
        <w:tc>
          <w:tcPr>
            <w:tcW w:w="1277" w:type="dxa"/>
            <w:tcBorders>
              <w:top w:val="single" w:sz="4" w:space="0" w:color="auto"/>
              <w:left w:val="single" w:sz="4" w:space="0" w:color="auto"/>
              <w:bottom w:val="single" w:sz="4" w:space="0" w:color="auto"/>
              <w:right w:val="single" w:sz="4" w:space="0" w:color="auto"/>
            </w:tcBorders>
            <w:hideMark/>
          </w:tcPr>
          <w:p w14:paraId="19E0FF66" w14:textId="77777777" w:rsidR="006507E6" w:rsidRPr="006507E6" w:rsidRDefault="006507E6" w:rsidP="006507E6">
            <w:pPr>
              <w:tabs>
                <w:tab w:val="left" w:pos="708"/>
                <w:tab w:val="left" w:pos="1018"/>
                <w:tab w:val="left" w:pos="1950"/>
                <w:tab w:val="center" w:pos="5102"/>
              </w:tabs>
              <w:rPr>
                <w:bCs/>
                <w:sz w:val="20"/>
                <w:szCs w:val="16"/>
                <w:lang w:eastAsia="en-US"/>
              </w:rPr>
            </w:pPr>
            <w:r w:rsidRPr="006507E6">
              <w:rPr>
                <w:bCs/>
                <w:sz w:val="20"/>
                <w:szCs w:val="16"/>
                <w:lang w:eastAsia="en-US"/>
              </w:rPr>
              <w:t>низкий</w:t>
            </w:r>
          </w:p>
        </w:tc>
        <w:tc>
          <w:tcPr>
            <w:tcW w:w="708" w:type="dxa"/>
            <w:tcBorders>
              <w:top w:val="single" w:sz="4" w:space="0" w:color="auto"/>
              <w:left w:val="single" w:sz="4" w:space="0" w:color="auto"/>
              <w:bottom w:val="single" w:sz="4" w:space="0" w:color="auto"/>
              <w:right w:val="single" w:sz="4" w:space="0" w:color="auto"/>
            </w:tcBorders>
          </w:tcPr>
          <w:p w14:paraId="67B2AE5D" w14:textId="01FEA779" w:rsidR="006507E6" w:rsidRPr="006507E6" w:rsidRDefault="00B41088" w:rsidP="006507E6">
            <w:pPr>
              <w:tabs>
                <w:tab w:val="left" w:pos="708"/>
                <w:tab w:val="left" w:pos="1018"/>
                <w:tab w:val="left" w:pos="1950"/>
                <w:tab w:val="center" w:pos="5102"/>
              </w:tabs>
              <w:rPr>
                <w:bCs/>
                <w:sz w:val="18"/>
                <w:szCs w:val="16"/>
                <w:lang w:eastAsia="en-US"/>
              </w:rPr>
            </w:pPr>
            <w:r>
              <w:rPr>
                <w:bCs/>
                <w:sz w:val="18"/>
                <w:szCs w:val="16"/>
                <w:lang w:eastAsia="en-US"/>
              </w:rPr>
              <w:t>7</w:t>
            </w:r>
            <w:r w:rsidR="00C57BB5" w:rsidRPr="006507E6">
              <w:rPr>
                <w:bCs/>
                <w:sz w:val="18"/>
                <w:szCs w:val="16"/>
                <w:lang w:eastAsia="en-US"/>
              </w:rPr>
              <w:t>%</w:t>
            </w:r>
          </w:p>
        </w:tc>
        <w:tc>
          <w:tcPr>
            <w:tcW w:w="683" w:type="dxa"/>
            <w:gridSpan w:val="2"/>
            <w:tcBorders>
              <w:top w:val="single" w:sz="4" w:space="0" w:color="auto"/>
              <w:left w:val="single" w:sz="4" w:space="0" w:color="auto"/>
              <w:bottom w:val="single" w:sz="4" w:space="0" w:color="auto"/>
              <w:right w:val="single" w:sz="4" w:space="0" w:color="auto"/>
            </w:tcBorders>
          </w:tcPr>
          <w:p w14:paraId="4CD81C79" w14:textId="77777777" w:rsidR="006507E6" w:rsidRPr="006507E6" w:rsidRDefault="006507E6" w:rsidP="006507E6">
            <w:pPr>
              <w:tabs>
                <w:tab w:val="left" w:pos="708"/>
                <w:tab w:val="left" w:pos="1018"/>
                <w:tab w:val="left" w:pos="1950"/>
                <w:tab w:val="center" w:pos="5102"/>
              </w:tabs>
              <w:rPr>
                <w:bCs/>
                <w:sz w:val="18"/>
                <w:szCs w:val="16"/>
                <w:lang w:eastAsia="en-US"/>
              </w:rPr>
            </w:pPr>
          </w:p>
        </w:tc>
        <w:tc>
          <w:tcPr>
            <w:tcW w:w="852" w:type="dxa"/>
            <w:gridSpan w:val="3"/>
            <w:tcBorders>
              <w:top w:val="single" w:sz="4" w:space="0" w:color="auto"/>
              <w:left w:val="single" w:sz="4" w:space="0" w:color="auto"/>
              <w:bottom w:val="single" w:sz="4" w:space="0" w:color="auto"/>
              <w:right w:val="single" w:sz="4" w:space="0" w:color="auto"/>
            </w:tcBorders>
          </w:tcPr>
          <w:p w14:paraId="19C91D02" w14:textId="77777777" w:rsidR="006507E6" w:rsidRPr="006507E6" w:rsidRDefault="006507E6" w:rsidP="006507E6">
            <w:pPr>
              <w:tabs>
                <w:tab w:val="left" w:pos="708"/>
                <w:tab w:val="left" w:pos="1018"/>
                <w:tab w:val="left" w:pos="1950"/>
                <w:tab w:val="center" w:pos="5102"/>
              </w:tabs>
              <w:rPr>
                <w:bCs/>
                <w:sz w:val="18"/>
                <w:szCs w:val="16"/>
                <w:lang w:eastAsia="en-US"/>
              </w:rPr>
            </w:pPr>
          </w:p>
        </w:tc>
        <w:tc>
          <w:tcPr>
            <w:tcW w:w="726" w:type="dxa"/>
            <w:gridSpan w:val="2"/>
            <w:tcBorders>
              <w:top w:val="single" w:sz="4" w:space="0" w:color="auto"/>
              <w:left w:val="single" w:sz="4" w:space="0" w:color="auto"/>
              <w:bottom w:val="single" w:sz="4" w:space="0" w:color="auto"/>
              <w:right w:val="single" w:sz="4" w:space="0" w:color="auto"/>
            </w:tcBorders>
          </w:tcPr>
          <w:p w14:paraId="536AA167" w14:textId="1E3FB346" w:rsidR="006507E6" w:rsidRPr="006507E6" w:rsidRDefault="00B41088" w:rsidP="00C57BB5">
            <w:pPr>
              <w:tabs>
                <w:tab w:val="left" w:pos="708"/>
                <w:tab w:val="left" w:pos="1018"/>
                <w:tab w:val="left" w:pos="1950"/>
                <w:tab w:val="center" w:pos="5102"/>
              </w:tabs>
              <w:rPr>
                <w:bCs/>
                <w:sz w:val="18"/>
                <w:szCs w:val="16"/>
                <w:lang w:eastAsia="en-US"/>
              </w:rPr>
            </w:pPr>
            <w:r>
              <w:rPr>
                <w:bCs/>
                <w:sz w:val="18"/>
                <w:szCs w:val="16"/>
                <w:lang w:eastAsia="en-US"/>
              </w:rPr>
              <w:t>20</w:t>
            </w:r>
            <w:r w:rsidR="006507E6" w:rsidRPr="006507E6">
              <w:rPr>
                <w:bCs/>
                <w:sz w:val="18"/>
                <w:szCs w:val="16"/>
                <w:lang w:eastAsia="en-US"/>
              </w:rPr>
              <w:t>%</w:t>
            </w:r>
          </w:p>
        </w:tc>
        <w:tc>
          <w:tcPr>
            <w:tcW w:w="843" w:type="dxa"/>
            <w:gridSpan w:val="3"/>
            <w:tcBorders>
              <w:top w:val="single" w:sz="4" w:space="0" w:color="auto"/>
              <w:left w:val="single" w:sz="4" w:space="0" w:color="auto"/>
              <w:bottom w:val="single" w:sz="4" w:space="0" w:color="auto"/>
              <w:right w:val="single" w:sz="4" w:space="0" w:color="auto"/>
            </w:tcBorders>
          </w:tcPr>
          <w:p w14:paraId="3CBED7CA" w14:textId="77777777" w:rsidR="006507E6" w:rsidRPr="006507E6" w:rsidRDefault="006507E6" w:rsidP="006507E6">
            <w:pPr>
              <w:tabs>
                <w:tab w:val="left" w:pos="708"/>
                <w:tab w:val="left" w:pos="1018"/>
                <w:tab w:val="left" w:pos="1950"/>
                <w:tab w:val="center" w:pos="5102"/>
              </w:tabs>
              <w:rPr>
                <w:bCs/>
                <w:sz w:val="18"/>
                <w:szCs w:val="16"/>
                <w:lang w:eastAsia="en-US"/>
              </w:rPr>
            </w:pPr>
          </w:p>
        </w:tc>
        <w:tc>
          <w:tcPr>
            <w:tcW w:w="853" w:type="dxa"/>
            <w:gridSpan w:val="4"/>
            <w:tcBorders>
              <w:top w:val="single" w:sz="4" w:space="0" w:color="auto"/>
              <w:left w:val="single" w:sz="4" w:space="0" w:color="auto"/>
              <w:bottom w:val="single" w:sz="4" w:space="0" w:color="auto"/>
              <w:right w:val="single" w:sz="4" w:space="0" w:color="auto"/>
            </w:tcBorders>
          </w:tcPr>
          <w:p w14:paraId="00694564" w14:textId="77777777" w:rsidR="006507E6" w:rsidRPr="006507E6" w:rsidRDefault="006507E6" w:rsidP="006507E6">
            <w:pPr>
              <w:tabs>
                <w:tab w:val="left" w:pos="708"/>
                <w:tab w:val="left" w:pos="1018"/>
                <w:tab w:val="left" w:pos="1950"/>
                <w:tab w:val="center" w:pos="5102"/>
              </w:tabs>
              <w:rPr>
                <w:bCs/>
                <w:sz w:val="18"/>
                <w:szCs w:val="16"/>
                <w:lang w:eastAsia="en-US"/>
              </w:rPr>
            </w:pPr>
          </w:p>
        </w:tc>
        <w:tc>
          <w:tcPr>
            <w:tcW w:w="731" w:type="dxa"/>
            <w:gridSpan w:val="2"/>
            <w:tcBorders>
              <w:top w:val="single" w:sz="4" w:space="0" w:color="auto"/>
              <w:left w:val="single" w:sz="4" w:space="0" w:color="auto"/>
              <w:bottom w:val="single" w:sz="4" w:space="0" w:color="auto"/>
              <w:right w:val="single" w:sz="4" w:space="0" w:color="auto"/>
            </w:tcBorders>
          </w:tcPr>
          <w:p w14:paraId="6197BB1C" w14:textId="224BB96A" w:rsidR="006507E6" w:rsidRPr="006507E6" w:rsidRDefault="00B41088" w:rsidP="006507E6">
            <w:pPr>
              <w:tabs>
                <w:tab w:val="left" w:pos="708"/>
                <w:tab w:val="left" w:pos="1018"/>
                <w:tab w:val="left" w:pos="1950"/>
                <w:tab w:val="center" w:pos="5102"/>
              </w:tabs>
              <w:rPr>
                <w:bCs/>
                <w:sz w:val="18"/>
                <w:szCs w:val="16"/>
                <w:lang w:eastAsia="en-US"/>
              </w:rPr>
            </w:pPr>
            <w:r>
              <w:rPr>
                <w:bCs/>
                <w:sz w:val="18"/>
                <w:szCs w:val="16"/>
                <w:lang w:eastAsia="en-US"/>
              </w:rPr>
              <w:t>2</w:t>
            </w:r>
            <w:r w:rsidR="007543C6">
              <w:rPr>
                <w:bCs/>
                <w:sz w:val="18"/>
                <w:szCs w:val="16"/>
                <w:lang w:eastAsia="en-US"/>
              </w:rPr>
              <w:t>7</w:t>
            </w:r>
            <w:r w:rsidR="006507E6" w:rsidRPr="006507E6">
              <w:rPr>
                <w:bCs/>
                <w:sz w:val="18"/>
                <w:szCs w:val="16"/>
                <w:lang w:eastAsia="en-US"/>
              </w:rPr>
              <w:t>%</w:t>
            </w:r>
          </w:p>
        </w:tc>
        <w:tc>
          <w:tcPr>
            <w:tcW w:w="697" w:type="dxa"/>
            <w:gridSpan w:val="2"/>
            <w:tcBorders>
              <w:top w:val="single" w:sz="4" w:space="0" w:color="auto"/>
              <w:left w:val="single" w:sz="4" w:space="0" w:color="auto"/>
              <w:bottom w:val="single" w:sz="4" w:space="0" w:color="auto"/>
              <w:right w:val="single" w:sz="4" w:space="0" w:color="auto"/>
            </w:tcBorders>
          </w:tcPr>
          <w:p w14:paraId="14F1FA57" w14:textId="77777777" w:rsidR="006507E6" w:rsidRPr="006507E6" w:rsidRDefault="006507E6" w:rsidP="006507E6">
            <w:pPr>
              <w:tabs>
                <w:tab w:val="left" w:pos="708"/>
                <w:tab w:val="left" w:pos="1018"/>
                <w:tab w:val="left" w:pos="1950"/>
                <w:tab w:val="center" w:pos="5102"/>
              </w:tabs>
              <w:rPr>
                <w:bCs/>
                <w:sz w:val="18"/>
                <w:szCs w:val="16"/>
                <w:lang w:eastAsia="en-US"/>
              </w:rPr>
            </w:pPr>
          </w:p>
        </w:tc>
        <w:tc>
          <w:tcPr>
            <w:tcW w:w="714" w:type="dxa"/>
            <w:gridSpan w:val="2"/>
            <w:tcBorders>
              <w:top w:val="single" w:sz="4" w:space="0" w:color="auto"/>
              <w:left w:val="single" w:sz="4" w:space="0" w:color="auto"/>
              <w:bottom w:val="single" w:sz="4" w:space="0" w:color="auto"/>
              <w:right w:val="single" w:sz="4" w:space="0" w:color="auto"/>
            </w:tcBorders>
          </w:tcPr>
          <w:p w14:paraId="221DA350" w14:textId="77777777" w:rsidR="006507E6" w:rsidRPr="006507E6" w:rsidRDefault="006507E6" w:rsidP="006507E6">
            <w:pPr>
              <w:tabs>
                <w:tab w:val="left" w:pos="708"/>
                <w:tab w:val="left" w:pos="1018"/>
                <w:tab w:val="left" w:pos="1950"/>
                <w:tab w:val="center" w:pos="5102"/>
              </w:tabs>
              <w:rPr>
                <w:bCs/>
                <w:sz w:val="18"/>
                <w:szCs w:val="16"/>
                <w:lang w:eastAsia="en-US"/>
              </w:rPr>
            </w:pPr>
          </w:p>
        </w:tc>
        <w:tc>
          <w:tcPr>
            <w:tcW w:w="551" w:type="dxa"/>
            <w:tcBorders>
              <w:top w:val="single" w:sz="4" w:space="0" w:color="auto"/>
              <w:left w:val="single" w:sz="4" w:space="0" w:color="auto"/>
              <w:bottom w:val="single" w:sz="4" w:space="0" w:color="auto"/>
              <w:right w:val="single" w:sz="4" w:space="0" w:color="auto"/>
            </w:tcBorders>
          </w:tcPr>
          <w:p w14:paraId="660F0761" w14:textId="3606C191" w:rsidR="006507E6" w:rsidRPr="006507E6" w:rsidRDefault="007543C6" w:rsidP="00C57BB5">
            <w:pPr>
              <w:tabs>
                <w:tab w:val="left" w:pos="708"/>
                <w:tab w:val="left" w:pos="1018"/>
                <w:tab w:val="left" w:pos="1950"/>
                <w:tab w:val="center" w:pos="5102"/>
              </w:tabs>
              <w:rPr>
                <w:bCs/>
                <w:sz w:val="18"/>
                <w:szCs w:val="16"/>
                <w:lang w:eastAsia="en-US"/>
              </w:rPr>
            </w:pPr>
            <w:r>
              <w:rPr>
                <w:bCs/>
                <w:sz w:val="18"/>
                <w:szCs w:val="16"/>
                <w:lang w:eastAsia="en-US"/>
              </w:rPr>
              <w:t>2</w:t>
            </w:r>
            <w:r w:rsidR="001A1B6D">
              <w:rPr>
                <w:bCs/>
                <w:sz w:val="18"/>
                <w:szCs w:val="16"/>
                <w:lang w:eastAsia="en-US"/>
              </w:rPr>
              <w:t>0</w:t>
            </w:r>
            <w:r w:rsidR="006507E6" w:rsidRPr="006507E6">
              <w:rPr>
                <w:bCs/>
                <w:sz w:val="18"/>
                <w:szCs w:val="16"/>
                <w:lang w:eastAsia="en-US"/>
              </w:rPr>
              <w:t>%</w:t>
            </w:r>
          </w:p>
        </w:tc>
        <w:tc>
          <w:tcPr>
            <w:tcW w:w="552" w:type="dxa"/>
            <w:tcBorders>
              <w:top w:val="single" w:sz="4" w:space="0" w:color="auto"/>
              <w:left w:val="single" w:sz="4" w:space="0" w:color="auto"/>
              <w:bottom w:val="single" w:sz="4" w:space="0" w:color="auto"/>
              <w:right w:val="single" w:sz="4" w:space="0" w:color="auto"/>
            </w:tcBorders>
          </w:tcPr>
          <w:p w14:paraId="699B13D7" w14:textId="77777777" w:rsidR="006507E6" w:rsidRPr="006507E6" w:rsidRDefault="006507E6" w:rsidP="006507E6">
            <w:pPr>
              <w:tabs>
                <w:tab w:val="left" w:pos="708"/>
                <w:tab w:val="left" w:pos="1018"/>
                <w:tab w:val="left" w:pos="1950"/>
                <w:tab w:val="center" w:pos="5102"/>
              </w:tabs>
              <w:rPr>
                <w:bCs/>
                <w:sz w:val="18"/>
                <w:szCs w:val="16"/>
                <w:lang w:eastAsia="en-US"/>
              </w:rPr>
            </w:pPr>
          </w:p>
        </w:tc>
        <w:tc>
          <w:tcPr>
            <w:tcW w:w="844" w:type="dxa"/>
            <w:tcBorders>
              <w:top w:val="single" w:sz="4" w:space="0" w:color="auto"/>
              <w:left w:val="single" w:sz="4" w:space="0" w:color="auto"/>
              <w:bottom w:val="single" w:sz="4" w:space="0" w:color="auto"/>
              <w:right w:val="single" w:sz="4" w:space="0" w:color="auto"/>
            </w:tcBorders>
          </w:tcPr>
          <w:p w14:paraId="7D5505C1" w14:textId="77777777" w:rsidR="006507E6" w:rsidRPr="006507E6" w:rsidRDefault="006507E6" w:rsidP="006507E6">
            <w:pPr>
              <w:tabs>
                <w:tab w:val="left" w:pos="708"/>
                <w:tab w:val="left" w:pos="1018"/>
                <w:tab w:val="left" w:pos="1950"/>
                <w:tab w:val="center" w:pos="5102"/>
              </w:tabs>
              <w:rPr>
                <w:bCs/>
                <w:sz w:val="18"/>
                <w:szCs w:val="16"/>
                <w:lang w:eastAsia="en-US"/>
              </w:rPr>
            </w:pPr>
          </w:p>
        </w:tc>
      </w:tr>
      <w:tr w:rsidR="006507E6" w:rsidRPr="006507E6" w14:paraId="4F22E132" w14:textId="77777777" w:rsidTr="00680BC1">
        <w:tc>
          <w:tcPr>
            <w:tcW w:w="1277" w:type="dxa"/>
            <w:tcBorders>
              <w:top w:val="single" w:sz="4" w:space="0" w:color="auto"/>
              <w:left w:val="single" w:sz="4" w:space="0" w:color="auto"/>
              <w:bottom w:val="single" w:sz="4" w:space="0" w:color="auto"/>
              <w:right w:val="single" w:sz="4" w:space="0" w:color="auto"/>
            </w:tcBorders>
            <w:hideMark/>
          </w:tcPr>
          <w:p w14:paraId="18ED6843" w14:textId="77777777" w:rsidR="006507E6" w:rsidRPr="006507E6" w:rsidRDefault="006507E6" w:rsidP="006507E6">
            <w:pPr>
              <w:tabs>
                <w:tab w:val="left" w:pos="708"/>
                <w:tab w:val="left" w:pos="1018"/>
                <w:tab w:val="left" w:pos="1950"/>
                <w:tab w:val="center" w:pos="5102"/>
              </w:tabs>
              <w:rPr>
                <w:bCs/>
                <w:sz w:val="20"/>
                <w:szCs w:val="16"/>
                <w:lang w:eastAsia="en-US"/>
              </w:rPr>
            </w:pPr>
            <w:r w:rsidRPr="006507E6">
              <w:rPr>
                <w:bCs/>
                <w:sz w:val="20"/>
                <w:szCs w:val="16"/>
                <w:lang w:eastAsia="en-US"/>
              </w:rPr>
              <w:t>ниже среднего</w:t>
            </w:r>
          </w:p>
        </w:tc>
        <w:tc>
          <w:tcPr>
            <w:tcW w:w="708" w:type="dxa"/>
            <w:tcBorders>
              <w:top w:val="single" w:sz="4" w:space="0" w:color="auto"/>
              <w:left w:val="single" w:sz="4" w:space="0" w:color="auto"/>
              <w:bottom w:val="single" w:sz="4" w:space="0" w:color="auto"/>
              <w:right w:val="single" w:sz="4" w:space="0" w:color="auto"/>
            </w:tcBorders>
          </w:tcPr>
          <w:p w14:paraId="66C59ADE" w14:textId="298B9D9D" w:rsidR="006507E6" w:rsidRPr="006507E6" w:rsidRDefault="007543C6" w:rsidP="006507E6">
            <w:pPr>
              <w:tabs>
                <w:tab w:val="left" w:pos="708"/>
                <w:tab w:val="left" w:pos="1018"/>
                <w:tab w:val="left" w:pos="1950"/>
                <w:tab w:val="center" w:pos="5102"/>
              </w:tabs>
              <w:rPr>
                <w:bCs/>
                <w:sz w:val="18"/>
                <w:szCs w:val="16"/>
                <w:lang w:eastAsia="en-US"/>
              </w:rPr>
            </w:pPr>
            <w:r>
              <w:rPr>
                <w:bCs/>
                <w:sz w:val="18"/>
                <w:szCs w:val="16"/>
                <w:lang w:eastAsia="en-US"/>
              </w:rPr>
              <w:t>27</w:t>
            </w:r>
            <w:r w:rsidR="00C57BB5" w:rsidRPr="006507E6">
              <w:rPr>
                <w:bCs/>
                <w:sz w:val="18"/>
                <w:szCs w:val="16"/>
                <w:lang w:eastAsia="en-US"/>
              </w:rPr>
              <w:t>%</w:t>
            </w:r>
          </w:p>
        </w:tc>
        <w:tc>
          <w:tcPr>
            <w:tcW w:w="683" w:type="dxa"/>
            <w:gridSpan w:val="2"/>
            <w:tcBorders>
              <w:top w:val="single" w:sz="4" w:space="0" w:color="auto"/>
              <w:left w:val="single" w:sz="4" w:space="0" w:color="auto"/>
              <w:bottom w:val="single" w:sz="4" w:space="0" w:color="auto"/>
              <w:right w:val="single" w:sz="4" w:space="0" w:color="auto"/>
            </w:tcBorders>
          </w:tcPr>
          <w:p w14:paraId="45D33042" w14:textId="77777777" w:rsidR="006507E6" w:rsidRPr="006507E6" w:rsidRDefault="006507E6" w:rsidP="006507E6">
            <w:pPr>
              <w:tabs>
                <w:tab w:val="left" w:pos="708"/>
                <w:tab w:val="left" w:pos="1018"/>
                <w:tab w:val="left" w:pos="1950"/>
                <w:tab w:val="center" w:pos="5102"/>
              </w:tabs>
              <w:rPr>
                <w:bCs/>
                <w:sz w:val="18"/>
                <w:szCs w:val="16"/>
                <w:lang w:eastAsia="en-US"/>
              </w:rPr>
            </w:pPr>
          </w:p>
        </w:tc>
        <w:tc>
          <w:tcPr>
            <w:tcW w:w="852" w:type="dxa"/>
            <w:gridSpan w:val="3"/>
            <w:tcBorders>
              <w:top w:val="single" w:sz="4" w:space="0" w:color="auto"/>
              <w:left w:val="single" w:sz="4" w:space="0" w:color="auto"/>
              <w:bottom w:val="single" w:sz="4" w:space="0" w:color="auto"/>
              <w:right w:val="single" w:sz="4" w:space="0" w:color="auto"/>
            </w:tcBorders>
          </w:tcPr>
          <w:p w14:paraId="51EF263F" w14:textId="77777777" w:rsidR="006507E6" w:rsidRPr="006507E6" w:rsidRDefault="006507E6" w:rsidP="006507E6">
            <w:pPr>
              <w:tabs>
                <w:tab w:val="left" w:pos="708"/>
                <w:tab w:val="left" w:pos="1018"/>
                <w:tab w:val="left" w:pos="1950"/>
                <w:tab w:val="center" w:pos="5102"/>
              </w:tabs>
              <w:rPr>
                <w:bCs/>
                <w:sz w:val="18"/>
                <w:szCs w:val="16"/>
                <w:lang w:eastAsia="en-US"/>
              </w:rPr>
            </w:pPr>
          </w:p>
        </w:tc>
        <w:tc>
          <w:tcPr>
            <w:tcW w:w="726" w:type="dxa"/>
            <w:gridSpan w:val="2"/>
            <w:tcBorders>
              <w:top w:val="single" w:sz="4" w:space="0" w:color="auto"/>
              <w:left w:val="single" w:sz="4" w:space="0" w:color="auto"/>
              <w:bottom w:val="single" w:sz="4" w:space="0" w:color="auto"/>
              <w:right w:val="single" w:sz="4" w:space="0" w:color="auto"/>
            </w:tcBorders>
          </w:tcPr>
          <w:p w14:paraId="5E9B29A8" w14:textId="4E8C3DBF" w:rsidR="006507E6" w:rsidRPr="006507E6" w:rsidRDefault="00B41088" w:rsidP="00C57BB5">
            <w:pPr>
              <w:tabs>
                <w:tab w:val="left" w:pos="708"/>
                <w:tab w:val="left" w:pos="1018"/>
                <w:tab w:val="left" w:pos="1950"/>
                <w:tab w:val="center" w:pos="5102"/>
              </w:tabs>
              <w:rPr>
                <w:bCs/>
                <w:sz w:val="18"/>
                <w:szCs w:val="16"/>
                <w:lang w:eastAsia="en-US"/>
              </w:rPr>
            </w:pPr>
            <w:r>
              <w:rPr>
                <w:bCs/>
                <w:sz w:val="18"/>
                <w:szCs w:val="16"/>
                <w:lang w:eastAsia="en-US"/>
              </w:rPr>
              <w:t>4</w:t>
            </w:r>
            <w:r w:rsidR="007543C6">
              <w:rPr>
                <w:bCs/>
                <w:sz w:val="18"/>
                <w:szCs w:val="16"/>
                <w:lang w:eastAsia="en-US"/>
              </w:rPr>
              <w:t>7</w:t>
            </w:r>
            <w:r w:rsidR="006507E6" w:rsidRPr="006507E6">
              <w:rPr>
                <w:bCs/>
                <w:sz w:val="18"/>
                <w:szCs w:val="16"/>
                <w:lang w:eastAsia="en-US"/>
              </w:rPr>
              <w:t>%</w:t>
            </w:r>
          </w:p>
        </w:tc>
        <w:tc>
          <w:tcPr>
            <w:tcW w:w="843" w:type="dxa"/>
            <w:gridSpan w:val="3"/>
            <w:tcBorders>
              <w:top w:val="single" w:sz="4" w:space="0" w:color="auto"/>
              <w:left w:val="single" w:sz="4" w:space="0" w:color="auto"/>
              <w:bottom w:val="single" w:sz="4" w:space="0" w:color="auto"/>
              <w:right w:val="single" w:sz="4" w:space="0" w:color="auto"/>
            </w:tcBorders>
          </w:tcPr>
          <w:p w14:paraId="019A0C05" w14:textId="77777777" w:rsidR="006507E6" w:rsidRPr="006507E6" w:rsidRDefault="006507E6" w:rsidP="006507E6">
            <w:pPr>
              <w:tabs>
                <w:tab w:val="left" w:pos="708"/>
                <w:tab w:val="left" w:pos="1018"/>
                <w:tab w:val="left" w:pos="1950"/>
                <w:tab w:val="center" w:pos="5102"/>
              </w:tabs>
              <w:rPr>
                <w:bCs/>
                <w:sz w:val="18"/>
                <w:szCs w:val="16"/>
                <w:lang w:eastAsia="en-US"/>
              </w:rPr>
            </w:pPr>
          </w:p>
        </w:tc>
        <w:tc>
          <w:tcPr>
            <w:tcW w:w="853" w:type="dxa"/>
            <w:gridSpan w:val="4"/>
            <w:tcBorders>
              <w:top w:val="single" w:sz="4" w:space="0" w:color="auto"/>
              <w:left w:val="single" w:sz="4" w:space="0" w:color="auto"/>
              <w:bottom w:val="single" w:sz="4" w:space="0" w:color="auto"/>
              <w:right w:val="single" w:sz="4" w:space="0" w:color="auto"/>
            </w:tcBorders>
          </w:tcPr>
          <w:p w14:paraId="0DCBC435" w14:textId="77777777" w:rsidR="006507E6" w:rsidRPr="006507E6" w:rsidRDefault="006507E6" w:rsidP="006507E6">
            <w:pPr>
              <w:tabs>
                <w:tab w:val="left" w:pos="708"/>
                <w:tab w:val="left" w:pos="1018"/>
                <w:tab w:val="left" w:pos="1950"/>
                <w:tab w:val="center" w:pos="5102"/>
              </w:tabs>
              <w:rPr>
                <w:bCs/>
                <w:sz w:val="18"/>
                <w:szCs w:val="16"/>
                <w:lang w:eastAsia="en-US"/>
              </w:rPr>
            </w:pPr>
          </w:p>
        </w:tc>
        <w:tc>
          <w:tcPr>
            <w:tcW w:w="731" w:type="dxa"/>
            <w:gridSpan w:val="2"/>
            <w:tcBorders>
              <w:top w:val="single" w:sz="4" w:space="0" w:color="auto"/>
              <w:left w:val="single" w:sz="4" w:space="0" w:color="auto"/>
              <w:bottom w:val="single" w:sz="4" w:space="0" w:color="auto"/>
              <w:right w:val="single" w:sz="4" w:space="0" w:color="auto"/>
            </w:tcBorders>
          </w:tcPr>
          <w:p w14:paraId="5D32D50F" w14:textId="3ED2F6A6" w:rsidR="006507E6" w:rsidRPr="006507E6" w:rsidRDefault="00B41088" w:rsidP="006507E6">
            <w:pPr>
              <w:tabs>
                <w:tab w:val="left" w:pos="708"/>
                <w:tab w:val="left" w:pos="1018"/>
                <w:tab w:val="left" w:pos="1950"/>
                <w:tab w:val="center" w:pos="5102"/>
              </w:tabs>
              <w:rPr>
                <w:bCs/>
                <w:sz w:val="18"/>
                <w:szCs w:val="16"/>
                <w:lang w:eastAsia="en-US"/>
              </w:rPr>
            </w:pPr>
            <w:r>
              <w:rPr>
                <w:bCs/>
                <w:sz w:val="18"/>
                <w:szCs w:val="16"/>
                <w:lang w:eastAsia="en-US"/>
              </w:rPr>
              <w:t>33</w:t>
            </w:r>
            <w:r w:rsidR="006507E6" w:rsidRPr="006507E6">
              <w:rPr>
                <w:bCs/>
                <w:sz w:val="18"/>
                <w:szCs w:val="16"/>
                <w:lang w:eastAsia="en-US"/>
              </w:rPr>
              <w:t>%</w:t>
            </w:r>
          </w:p>
        </w:tc>
        <w:tc>
          <w:tcPr>
            <w:tcW w:w="697" w:type="dxa"/>
            <w:gridSpan w:val="2"/>
            <w:tcBorders>
              <w:top w:val="single" w:sz="4" w:space="0" w:color="auto"/>
              <w:left w:val="single" w:sz="4" w:space="0" w:color="auto"/>
              <w:bottom w:val="single" w:sz="4" w:space="0" w:color="auto"/>
              <w:right w:val="single" w:sz="4" w:space="0" w:color="auto"/>
            </w:tcBorders>
          </w:tcPr>
          <w:p w14:paraId="02248173" w14:textId="77777777" w:rsidR="006507E6" w:rsidRPr="006507E6" w:rsidRDefault="006507E6" w:rsidP="006507E6">
            <w:pPr>
              <w:tabs>
                <w:tab w:val="left" w:pos="708"/>
                <w:tab w:val="left" w:pos="1018"/>
                <w:tab w:val="left" w:pos="1950"/>
                <w:tab w:val="center" w:pos="5102"/>
              </w:tabs>
              <w:rPr>
                <w:bCs/>
                <w:sz w:val="18"/>
                <w:szCs w:val="16"/>
                <w:lang w:eastAsia="en-US"/>
              </w:rPr>
            </w:pPr>
          </w:p>
        </w:tc>
        <w:tc>
          <w:tcPr>
            <w:tcW w:w="714" w:type="dxa"/>
            <w:gridSpan w:val="2"/>
            <w:tcBorders>
              <w:top w:val="single" w:sz="4" w:space="0" w:color="auto"/>
              <w:left w:val="single" w:sz="4" w:space="0" w:color="auto"/>
              <w:bottom w:val="single" w:sz="4" w:space="0" w:color="auto"/>
              <w:right w:val="single" w:sz="4" w:space="0" w:color="auto"/>
            </w:tcBorders>
          </w:tcPr>
          <w:p w14:paraId="4D86BE3E" w14:textId="77777777" w:rsidR="006507E6" w:rsidRPr="006507E6" w:rsidRDefault="006507E6" w:rsidP="006507E6">
            <w:pPr>
              <w:tabs>
                <w:tab w:val="left" w:pos="708"/>
                <w:tab w:val="left" w:pos="1018"/>
                <w:tab w:val="left" w:pos="1950"/>
                <w:tab w:val="center" w:pos="5102"/>
              </w:tabs>
              <w:rPr>
                <w:bCs/>
                <w:sz w:val="18"/>
                <w:szCs w:val="16"/>
                <w:lang w:eastAsia="en-US"/>
              </w:rPr>
            </w:pPr>
          </w:p>
        </w:tc>
        <w:tc>
          <w:tcPr>
            <w:tcW w:w="551" w:type="dxa"/>
            <w:tcBorders>
              <w:top w:val="single" w:sz="4" w:space="0" w:color="auto"/>
              <w:left w:val="single" w:sz="4" w:space="0" w:color="auto"/>
              <w:bottom w:val="single" w:sz="4" w:space="0" w:color="auto"/>
              <w:right w:val="single" w:sz="4" w:space="0" w:color="auto"/>
            </w:tcBorders>
          </w:tcPr>
          <w:p w14:paraId="453D2379" w14:textId="0C7D4E51" w:rsidR="006507E6" w:rsidRPr="006507E6" w:rsidRDefault="007543C6" w:rsidP="006507E6">
            <w:pPr>
              <w:tabs>
                <w:tab w:val="left" w:pos="708"/>
                <w:tab w:val="left" w:pos="1018"/>
                <w:tab w:val="left" w:pos="1950"/>
                <w:tab w:val="center" w:pos="5102"/>
              </w:tabs>
              <w:rPr>
                <w:bCs/>
                <w:sz w:val="18"/>
                <w:szCs w:val="16"/>
                <w:lang w:eastAsia="en-US"/>
              </w:rPr>
            </w:pPr>
            <w:r>
              <w:rPr>
                <w:bCs/>
                <w:sz w:val="18"/>
                <w:szCs w:val="16"/>
                <w:lang w:eastAsia="en-US"/>
              </w:rPr>
              <w:t>53</w:t>
            </w:r>
            <w:r w:rsidR="006507E6" w:rsidRPr="006507E6">
              <w:rPr>
                <w:bCs/>
                <w:sz w:val="18"/>
                <w:szCs w:val="16"/>
                <w:lang w:eastAsia="en-US"/>
              </w:rPr>
              <w:t>%</w:t>
            </w:r>
          </w:p>
        </w:tc>
        <w:tc>
          <w:tcPr>
            <w:tcW w:w="552" w:type="dxa"/>
            <w:tcBorders>
              <w:top w:val="single" w:sz="4" w:space="0" w:color="auto"/>
              <w:left w:val="single" w:sz="4" w:space="0" w:color="auto"/>
              <w:bottom w:val="single" w:sz="4" w:space="0" w:color="auto"/>
              <w:right w:val="single" w:sz="4" w:space="0" w:color="auto"/>
            </w:tcBorders>
          </w:tcPr>
          <w:p w14:paraId="5586A65B" w14:textId="77777777" w:rsidR="006507E6" w:rsidRPr="006507E6" w:rsidRDefault="006507E6" w:rsidP="006507E6">
            <w:pPr>
              <w:tabs>
                <w:tab w:val="left" w:pos="708"/>
                <w:tab w:val="left" w:pos="1018"/>
                <w:tab w:val="left" w:pos="1950"/>
                <w:tab w:val="center" w:pos="5102"/>
              </w:tabs>
              <w:rPr>
                <w:bCs/>
                <w:sz w:val="18"/>
                <w:szCs w:val="16"/>
                <w:lang w:eastAsia="en-US"/>
              </w:rPr>
            </w:pPr>
          </w:p>
        </w:tc>
        <w:tc>
          <w:tcPr>
            <w:tcW w:w="844" w:type="dxa"/>
            <w:tcBorders>
              <w:top w:val="single" w:sz="4" w:space="0" w:color="auto"/>
              <w:left w:val="single" w:sz="4" w:space="0" w:color="auto"/>
              <w:bottom w:val="single" w:sz="4" w:space="0" w:color="auto"/>
              <w:right w:val="single" w:sz="4" w:space="0" w:color="auto"/>
            </w:tcBorders>
          </w:tcPr>
          <w:p w14:paraId="29A8E340" w14:textId="77777777" w:rsidR="006507E6" w:rsidRPr="006507E6" w:rsidRDefault="006507E6" w:rsidP="006507E6">
            <w:pPr>
              <w:tabs>
                <w:tab w:val="left" w:pos="708"/>
                <w:tab w:val="left" w:pos="1018"/>
                <w:tab w:val="left" w:pos="1950"/>
                <w:tab w:val="center" w:pos="5102"/>
              </w:tabs>
              <w:rPr>
                <w:bCs/>
                <w:sz w:val="18"/>
                <w:szCs w:val="16"/>
                <w:lang w:eastAsia="en-US"/>
              </w:rPr>
            </w:pPr>
          </w:p>
        </w:tc>
      </w:tr>
      <w:tr w:rsidR="006507E6" w:rsidRPr="006507E6" w14:paraId="009EA2DF" w14:textId="77777777" w:rsidTr="00680BC1">
        <w:tc>
          <w:tcPr>
            <w:tcW w:w="1277" w:type="dxa"/>
            <w:tcBorders>
              <w:top w:val="single" w:sz="4" w:space="0" w:color="auto"/>
              <w:left w:val="single" w:sz="4" w:space="0" w:color="auto"/>
              <w:bottom w:val="single" w:sz="4" w:space="0" w:color="auto"/>
              <w:right w:val="single" w:sz="4" w:space="0" w:color="auto"/>
            </w:tcBorders>
            <w:hideMark/>
          </w:tcPr>
          <w:p w14:paraId="082617EE" w14:textId="77777777" w:rsidR="006507E6" w:rsidRPr="006507E6" w:rsidRDefault="006507E6" w:rsidP="006507E6">
            <w:pPr>
              <w:tabs>
                <w:tab w:val="left" w:pos="708"/>
                <w:tab w:val="left" w:pos="1018"/>
                <w:tab w:val="left" w:pos="1950"/>
                <w:tab w:val="center" w:pos="5102"/>
              </w:tabs>
              <w:rPr>
                <w:bCs/>
                <w:sz w:val="20"/>
                <w:szCs w:val="16"/>
                <w:lang w:eastAsia="en-US"/>
              </w:rPr>
            </w:pPr>
            <w:r w:rsidRPr="006507E6">
              <w:rPr>
                <w:bCs/>
                <w:sz w:val="20"/>
                <w:szCs w:val="16"/>
                <w:lang w:eastAsia="en-US"/>
              </w:rPr>
              <w:t xml:space="preserve">средний </w:t>
            </w:r>
          </w:p>
        </w:tc>
        <w:tc>
          <w:tcPr>
            <w:tcW w:w="708" w:type="dxa"/>
            <w:tcBorders>
              <w:top w:val="single" w:sz="4" w:space="0" w:color="auto"/>
              <w:left w:val="single" w:sz="4" w:space="0" w:color="auto"/>
              <w:bottom w:val="single" w:sz="4" w:space="0" w:color="auto"/>
              <w:right w:val="single" w:sz="4" w:space="0" w:color="auto"/>
            </w:tcBorders>
          </w:tcPr>
          <w:p w14:paraId="3870B3FE" w14:textId="2CE864B4" w:rsidR="006507E6" w:rsidRPr="006507E6" w:rsidRDefault="00B41088" w:rsidP="00C57BB5">
            <w:pPr>
              <w:tabs>
                <w:tab w:val="left" w:pos="708"/>
                <w:tab w:val="left" w:pos="1018"/>
                <w:tab w:val="left" w:pos="1950"/>
                <w:tab w:val="center" w:pos="5102"/>
              </w:tabs>
              <w:rPr>
                <w:bCs/>
                <w:sz w:val="18"/>
                <w:szCs w:val="16"/>
                <w:lang w:eastAsia="en-US"/>
              </w:rPr>
            </w:pPr>
            <w:r>
              <w:rPr>
                <w:bCs/>
                <w:sz w:val="18"/>
                <w:szCs w:val="16"/>
                <w:lang w:eastAsia="en-US"/>
              </w:rPr>
              <w:t>6</w:t>
            </w:r>
            <w:r w:rsidR="007543C6">
              <w:rPr>
                <w:bCs/>
                <w:sz w:val="18"/>
                <w:szCs w:val="16"/>
                <w:lang w:eastAsia="en-US"/>
              </w:rPr>
              <w:t>6</w:t>
            </w:r>
            <w:r w:rsidR="00C57BB5">
              <w:rPr>
                <w:bCs/>
                <w:sz w:val="18"/>
                <w:szCs w:val="16"/>
                <w:lang w:eastAsia="en-US"/>
              </w:rPr>
              <w:t>%</w:t>
            </w:r>
          </w:p>
        </w:tc>
        <w:tc>
          <w:tcPr>
            <w:tcW w:w="683" w:type="dxa"/>
            <w:gridSpan w:val="2"/>
            <w:tcBorders>
              <w:top w:val="single" w:sz="4" w:space="0" w:color="auto"/>
              <w:left w:val="single" w:sz="4" w:space="0" w:color="auto"/>
              <w:bottom w:val="single" w:sz="4" w:space="0" w:color="auto"/>
              <w:right w:val="single" w:sz="4" w:space="0" w:color="auto"/>
            </w:tcBorders>
          </w:tcPr>
          <w:p w14:paraId="56B5E965" w14:textId="77777777" w:rsidR="006507E6" w:rsidRPr="006507E6" w:rsidRDefault="006507E6" w:rsidP="006507E6">
            <w:pPr>
              <w:tabs>
                <w:tab w:val="left" w:pos="708"/>
                <w:tab w:val="left" w:pos="1018"/>
                <w:tab w:val="left" w:pos="1950"/>
                <w:tab w:val="center" w:pos="5102"/>
              </w:tabs>
              <w:rPr>
                <w:bCs/>
                <w:sz w:val="18"/>
                <w:szCs w:val="16"/>
                <w:lang w:eastAsia="en-US"/>
              </w:rPr>
            </w:pPr>
          </w:p>
        </w:tc>
        <w:tc>
          <w:tcPr>
            <w:tcW w:w="852" w:type="dxa"/>
            <w:gridSpan w:val="3"/>
            <w:tcBorders>
              <w:top w:val="single" w:sz="4" w:space="0" w:color="auto"/>
              <w:left w:val="single" w:sz="4" w:space="0" w:color="auto"/>
              <w:bottom w:val="single" w:sz="4" w:space="0" w:color="auto"/>
              <w:right w:val="single" w:sz="4" w:space="0" w:color="auto"/>
            </w:tcBorders>
          </w:tcPr>
          <w:p w14:paraId="1BC7A488" w14:textId="77777777" w:rsidR="006507E6" w:rsidRPr="006507E6" w:rsidRDefault="006507E6" w:rsidP="006507E6">
            <w:pPr>
              <w:tabs>
                <w:tab w:val="left" w:pos="708"/>
                <w:tab w:val="left" w:pos="1018"/>
                <w:tab w:val="left" w:pos="1950"/>
                <w:tab w:val="center" w:pos="5102"/>
              </w:tabs>
              <w:rPr>
                <w:bCs/>
                <w:sz w:val="18"/>
                <w:szCs w:val="16"/>
                <w:lang w:eastAsia="en-US"/>
              </w:rPr>
            </w:pPr>
          </w:p>
        </w:tc>
        <w:tc>
          <w:tcPr>
            <w:tcW w:w="726" w:type="dxa"/>
            <w:gridSpan w:val="2"/>
            <w:tcBorders>
              <w:top w:val="single" w:sz="4" w:space="0" w:color="auto"/>
              <w:left w:val="single" w:sz="4" w:space="0" w:color="auto"/>
              <w:bottom w:val="single" w:sz="4" w:space="0" w:color="auto"/>
              <w:right w:val="single" w:sz="4" w:space="0" w:color="auto"/>
            </w:tcBorders>
          </w:tcPr>
          <w:p w14:paraId="54FFAAE7" w14:textId="64CB327E" w:rsidR="006507E6" w:rsidRPr="006507E6" w:rsidRDefault="007543C6" w:rsidP="006507E6">
            <w:pPr>
              <w:tabs>
                <w:tab w:val="left" w:pos="708"/>
                <w:tab w:val="left" w:pos="1018"/>
                <w:tab w:val="left" w:pos="1950"/>
                <w:tab w:val="center" w:pos="5102"/>
              </w:tabs>
              <w:rPr>
                <w:bCs/>
                <w:sz w:val="18"/>
                <w:szCs w:val="16"/>
                <w:lang w:eastAsia="en-US"/>
              </w:rPr>
            </w:pPr>
            <w:r>
              <w:rPr>
                <w:bCs/>
                <w:sz w:val="18"/>
                <w:szCs w:val="16"/>
                <w:lang w:eastAsia="en-US"/>
              </w:rPr>
              <w:t>33</w:t>
            </w:r>
            <w:r w:rsidR="006507E6" w:rsidRPr="006507E6">
              <w:rPr>
                <w:bCs/>
                <w:sz w:val="18"/>
                <w:szCs w:val="16"/>
                <w:lang w:eastAsia="en-US"/>
              </w:rPr>
              <w:t>%</w:t>
            </w:r>
          </w:p>
        </w:tc>
        <w:tc>
          <w:tcPr>
            <w:tcW w:w="843" w:type="dxa"/>
            <w:gridSpan w:val="3"/>
            <w:tcBorders>
              <w:top w:val="single" w:sz="4" w:space="0" w:color="auto"/>
              <w:left w:val="single" w:sz="4" w:space="0" w:color="auto"/>
              <w:bottom w:val="single" w:sz="4" w:space="0" w:color="auto"/>
              <w:right w:val="single" w:sz="4" w:space="0" w:color="auto"/>
            </w:tcBorders>
          </w:tcPr>
          <w:p w14:paraId="6F4C5447" w14:textId="77777777" w:rsidR="006507E6" w:rsidRPr="006507E6" w:rsidRDefault="006507E6" w:rsidP="006507E6">
            <w:pPr>
              <w:tabs>
                <w:tab w:val="left" w:pos="708"/>
                <w:tab w:val="left" w:pos="1018"/>
                <w:tab w:val="left" w:pos="1950"/>
                <w:tab w:val="center" w:pos="5102"/>
              </w:tabs>
              <w:rPr>
                <w:bCs/>
                <w:sz w:val="18"/>
                <w:szCs w:val="16"/>
                <w:lang w:eastAsia="en-US"/>
              </w:rPr>
            </w:pPr>
          </w:p>
        </w:tc>
        <w:tc>
          <w:tcPr>
            <w:tcW w:w="853" w:type="dxa"/>
            <w:gridSpan w:val="4"/>
            <w:tcBorders>
              <w:top w:val="single" w:sz="4" w:space="0" w:color="auto"/>
              <w:left w:val="single" w:sz="4" w:space="0" w:color="auto"/>
              <w:bottom w:val="single" w:sz="4" w:space="0" w:color="auto"/>
              <w:right w:val="single" w:sz="4" w:space="0" w:color="auto"/>
            </w:tcBorders>
          </w:tcPr>
          <w:p w14:paraId="5E4A2B5E" w14:textId="77777777" w:rsidR="006507E6" w:rsidRPr="006507E6" w:rsidRDefault="006507E6" w:rsidP="006507E6">
            <w:pPr>
              <w:tabs>
                <w:tab w:val="left" w:pos="708"/>
                <w:tab w:val="left" w:pos="1018"/>
                <w:tab w:val="left" w:pos="1950"/>
                <w:tab w:val="center" w:pos="5102"/>
              </w:tabs>
              <w:rPr>
                <w:bCs/>
                <w:sz w:val="18"/>
                <w:szCs w:val="16"/>
                <w:lang w:eastAsia="en-US"/>
              </w:rPr>
            </w:pPr>
          </w:p>
        </w:tc>
        <w:tc>
          <w:tcPr>
            <w:tcW w:w="731" w:type="dxa"/>
            <w:gridSpan w:val="2"/>
            <w:tcBorders>
              <w:top w:val="single" w:sz="4" w:space="0" w:color="auto"/>
              <w:left w:val="single" w:sz="4" w:space="0" w:color="auto"/>
              <w:bottom w:val="single" w:sz="4" w:space="0" w:color="auto"/>
              <w:right w:val="single" w:sz="4" w:space="0" w:color="auto"/>
            </w:tcBorders>
          </w:tcPr>
          <w:p w14:paraId="5E6E8D7D" w14:textId="1156D938" w:rsidR="006507E6" w:rsidRPr="006507E6" w:rsidRDefault="001A1B6D" w:rsidP="006507E6">
            <w:pPr>
              <w:tabs>
                <w:tab w:val="left" w:pos="708"/>
                <w:tab w:val="left" w:pos="1018"/>
                <w:tab w:val="left" w:pos="1950"/>
                <w:tab w:val="center" w:pos="5102"/>
              </w:tabs>
              <w:rPr>
                <w:bCs/>
                <w:sz w:val="18"/>
                <w:szCs w:val="16"/>
                <w:lang w:eastAsia="en-US"/>
              </w:rPr>
            </w:pPr>
            <w:r>
              <w:rPr>
                <w:bCs/>
                <w:sz w:val="18"/>
                <w:szCs w:val="16"/>
                <w:lang w:eastAsia="en-US"/>
              </w:rPr>
              <w:t>4</w:t>
            </w:r>
            <w:r w:rsidR="007543C6">
              <w:rPr>
                <w:bCs/>
                <w:sz w:val="18"/>
                <w:szCs w:val="16"/>
                <w:lang w:eastAsia="en-US"/>
              </w:rPr>
              <w:t>0</w:t>
            </w:r>
            <w:r w:rsidR="006507E6" w:rsidRPr="006507E6">
              <w:rPr>
                <w:bCs/>
                <w:sz w:val="18"/>
                <w:szCs w:val="16"/>
                <w:lang w:eastAsia="en-US"/>
              </w:rPr>
              <w:t>%</w:t>
            </w:r>
          </w:p>
        </w:tc>
        <w:tc>
          <w:tcPr>
            <w:tcW w:w="697" w:type="dxa"/>
            <w:gridSpan w:val="2"/>
            <w:tcBorders>
              <w:top w:val="single" w:sz="4" w:space="0" w:color="auto"/>
              <w:left w:val="single" w:sz="4" w:space="0" w:color="auto"/>
              <w:bottom w:val="single" w:sz="4" w:space="0" w:color="auto"/>
              <w:right w:val="single" w:sz="4" w:space="0" w:color="auto"/>
            </w:tcBorders>
          </w:tcPr>
          <w:p w14:paraId="5236D42B" w14:textId="77777777" w:rsidR="006507E6" w:rsidRPr="006507E6" w:rsidRDefault="006507E6" w:rsidP="006507E6">
            <w:pPr>
              <w:tabs>
                <w:tab w:val="left" w:pos="708"/>
                <w:tab w:val="left" w:pos="1018"/>
                <w:tab w:val="left" w:pos="1950"/>
                <w:tab w:val="center" w:pos="5102"/>
              </w:tabs>
              <w:rPr>
                <w:bCs/>
                <w:sz w:val="18"/>
                <w:szCs w:val="16"/>
                <w:lang w:eastAsia="en-US"/>
              </w:rPr>
            </w:pPr>
          </w:p>
        </w:tc>
        <w:tc>
          <w:tcPr>
            <w:tcW w:w="714" w:type="dxa"/>
            <w:gridSpan w:val="2"/>
            <w:tcBorders>
              <w:top w:val="single" w:sz="4" w:space="0" w:color="auto"/>
              <w:left w:val="single" w:sz="4" w:space="0" w:color="auto"/>
              <w:bottom w:val="single" w:sz="4" w:space="0" w:color="auto"/>
              <w:right w:val="single" w:sz="4" w:space="0" w:color="auto"/>
            </w:tcBorders>
          </w:tcPr>
          <w:p w14:paraId="1C7654B5" w14:textId="77777777" w:rsidR="006507E6" w:rsidRPr="006507E6" w:rsidRDefault="006507E6" w:rsidP="006507E6">
            <w:pPr>
              <w:tabs>
                <w:tab w:val="left" w:pos="708"/>
                <w:tab w:val="left" w:pos="1018"/>
                <w:tab w:val="left" w:pos="1950"/>
                <w:tab w:val="center" w:pos="5102"/>
              </w:tabs>
              <w:rPr>
                <w:bCs/>
                <w:sz w:val="18"/>
                <w:szCs w:val="16"/>
                <w:lang w:eastAsia="en-US"/>
              </w:rPr>
            </w:pPr>
          </w:p>
        </w:tc>
        <w:tc>
          <w:tcPr>
            <w:tcW w:w="551" w:type="dxa"/>
            <w:tcBorders>
              <w:top w:val="single" w:sz="4" w:space="0" w:color="auto"/>
              <w:left w:val="single" w:sz="4" w:space="0" w:color="auto"/>
              <w:bottom w:val="single" w:sz="4" w:space="0" w:color="auto"/>
              <w:right w:val="single" w:sz="4" w:space="0" w:color="auto"/>
            </w:tcBorders>
          </w:tcPr>
          <w:p w14:paraId="029C6A7E" w14:textId="2616D569" w:rsidR="006507E6" w:rsidRPr="006507E6" w:rsidRDefault="001A1B6D" w:rsidP="00C57BB5">
            <w:pPr>
              <w:tabs>
                <w:tab w:val="left" w:pos="708"/>
                <w:tab w:val="left" w:pos="1018"/>
                <w:tab w:val="left" w:pos="1950"/>
                <w:tab w:val="center" w:pos="5102"/>
              </w:tabs>
              <w:rPr>
                <w:bCs/>
                <w:sz w:val="18"/>
                <w:szCs w:val="16"/>
                <w:lang w:eastAsia="en-US"/>
              </w:rPr>
            </w:pPr>
            <w:r>
              <w:rPr>
                <w:bCs/>
                <w:sz w:val="18"/>
                <w:szCs w:val="16"/>
                <w:lang w:eastAsia="en-US"/>
              </w:rPr>
              <w:t>2</w:t>
            </w:r>
            <w:r w:rsidR="007543C6">
              <w:rPr>
                <w:bCs/>
                <w:sz w:val="18"/>
                <w:szCs w:val="16"/>
                <w:lang w:eastAsia="en-US"/>
              </w:rPr>
              <w:t>7</w:t>
            </w:r>
            <w:r w:rsidR="006507E6" w:rsidRPr="006507E6">
              <w:rPr>
                <w:bCs/>
                <w:sz w:val="18"/>
                <w:szCs w:val="16"/>
                <w:lang w:eastAsia="en-US"/>
              </w:rPr>
              <w:t>%</w:t>
            </w:r>
          </w:p>
        </w:tc>
        <w:tc>
          <w:tcPr>
            <w:tcW w:w="552" w:type="dxa"/>
            <w:tcBorders>
              <w:top w:val="single" w:sz="4" w:space="0" w:color="auto"/>
              <w:left w:val="single" w:sz="4" w:space="0" w:color="auto"/>
              <w:bottom w:val="single" w:sz="4" w:space="0" w:color="auto"/>
              <w:right w:val="single" w:sz="4" w:space="0" w:color="auto"/>
            </w:tcBorders>
          </w:tcPr>
          <w:p w14:paraId="45AE02DE" w14:textId="77777777" w:rsidR="006507E6" w:rsidRPr="006507E6" w:rsidRDefault="006507E6" w:rsidP="006507E6">
            <w:pPr>
              <w:tabs>
                <w:tab w:val="left" w:pos="708"/>
                <w:tab w:val="left" w:pos="1018"/>
                <w:tab w:val="left" w:pos="1950"/>
                <w:tab w:val="center" w:pos="5102"/>
              </w:tabs>
              <w:rPr>
                <w:bCs/>
                <w:sz w:val="18"/>
                <w:szCs w:val="16"/>
                <w:lang w:eastAsia="en-US"/>
              </w:rPr>
            </w:pPr>
          </w:p>
        </w:tc>
        <w:tc>
          <w:tcPr>
            <w:tcW w:w="844" w:type="dxa"/>
            <w:tcBorders>
              <w:top w:val="single" w:sz="4" w:space="0" w:color="auto"/>
              <w:left w:val="single" w:sz="4" w:space="0" w:color="auto"/>
              <w:bottom w:val="single" w:sz="4" w:space="0" w:color="auto"/>
              <w:right w:val="single" w:sz="4" w:space="0" w:color="auto"/>
            </w:tcBorders>
          </w:tcPr>
          <w:p w14:paraId="3FB0E71A" w14:textId="77777777" w:rsidR="006507E6" w:rsidRPr="006507E6" w:rsidRDefault="006507E6" w:rsidP="006507E6">
            <w:pPr>
              <w:tabs>
                <w:tab w:val="left" w:pos="708"/>
                <w:tab w:val="left" w:pos="1018"/>
                <w:tab w:val="left" w:pos="1950"/>
                <w:tab w:val="center" w:pos="5102"/>
              </w:tabs>
              <w:rPr>
                <w:bCs/>
                <w:sz w:val="18"/>
                <w:szCs w:val="16"/>
                <w:lang w:eastAsia="en-US"/>
              </w:rPr>
            </w:pPr>
          </w:p>
        </w:tc>
      </w:tr>
      <w:tr w:rsidR="006507E6" w:rsidRPr="006507E6" w14:paraId="5C3DF3F3" w14:textId="77777777" w:rsidTr="00680BC1">
        <w:tc>
          <w:tcPr>
            <w:tcW w:w="1277" w:type="dxa"/>
            <w:tcBorders>
              <w:top w:val="single" w:sz="4" w:space="0" w:color="auto"/>
              <w:left w:val="single" w:sz="4" w:space="0" w:color="auto"/>
              <w:bottom w:val="single" w:sz="4" w:space="0" w:color="auto"/>
              <w:right w:val="single" w:sz="4" w:space="0" w:color="auto"/>
            </w:tcBorders>
            <w:hideMark/>
          </w:tcPr>
          <w:p w14:paraId="60DAF0FE" w14:textId="77777777" w:rsidR="006507E6" w:rsidRPr="006507E6" w:rsidRDefault="006507E6" w:rsidP="006507E6">
            <w:pPr>
              <w:tabs>
                <w:tab w:val="left" w:pos="708"/>
                <w:tab w:val="left" w:pos="1018"/>
                <w:tab w:val="left" w:pos="1950"/>
                <w:tab w:val="center" w:pos="5102"/>
              </w:tabs>
              <w:rPr>
                <w:bCs/>
                <w:sz w:val="20"/>
                <w:szCs w:val="16"/>
                <w:lang w:eastAsia="en-US"/>
              </w:rPr>
            </w:pPr>
            <w:r w:rsidRPr="006507E6">
              <w:rPr>
                <w:bCs/>
                <w:sz w:val="18"/>
                <w:szCs w:val="16"/>
                <w:lang w:eastAsia="en-US"/>
              </w:rPr>
              <w:t>достаточный</w:t>
            </w:r>
          </w:p>
        </w:tc>
        <w:tc>
          <w:tcPr>
            <w:tcW w:w="708" w:type="dxa"/>
            <w:tcBorders>
              <w:top w:val="single" w:sz="4" w:space="0" w:color="auto"/>
              <w:left w:val="single" w:sz="4" w:space="0" w:color="auto"/>
              <w:bottom w:val="single" w:sz="4" w:space="0" w:color="auto"/>
              <w:right w:val="single" w:sz="4" w:space="0" w:color="auto"/>
            </w:tcBorders>
          </w:tcPr>
          <w:p w14:paraId="4A5C3204" w14:textId="77777777" w:rsidR="006507E6" w:rsidRPr="006507E6" w:rsidRDefault="00C57BB5" w:rsidP="006507E6">
            <w:pPr>
              <w:tabs>
                <w:tab w:val="left" w:pos="708"/>
                <w:tab w:val="left" w:pos="1018"/>
                <w:tab w:val="left" w:pos="1950"/>
                <w:tab w:val="center" w:pos="5102"/>
              </w:tabs>
              <w:rPr>
                <w:bCs/>
                <w:sz w:val="18"/>
                <w:szCs w:val="16"/>
                <w:lang w:eastAsia="en-US"/>
              </w:rPr>
            </w:pPr>
            <w:r>
              <w:rPr>
                <w:bCs/>
                <w:sz w:val="18"/>
                <w:szCs w:val="16"/>
                <w:lang w:eastAsia="en-US"/>
              </w:rPr>
              <w:t>-</w:t>
            </w:r>
          </w:p>
        </w:tc>
        <w:tc>
          <w:tcPr>
            <w:tcW w:w="683" w:type="dxa"/>
            <w:gridSpan w:val="2"/>
            <w:tcBorders>
              <w:top w:val="single" w:sz="4" w:space="0" w:color="auto"/>
              <w:left w:val="single" w:sz="4" w:space="0" w:color="auto"/>
              <w:bottom w:val="single" w:sz="4" w:space="0" w:color="auto"/>
              <w:right w:val="single" w:sz="4" w:space="0" w:color="auto"/>
            </w:tcBorders>
          </w:tcPr>
          <w:p w14:paraId="4DF79E6A" w14:textId="77777777" w:rsidR="006507E6" w:rsidRPr="006507E6" w:rsidRDefault="006507E6" w:rsidP="006507E6">
            <w:pPr>
              <w:tabs>
                <w:tab w:val="left" w:pos="708"/>
                <w:tab w:val="left" w:pos="1018"/>
                <w:tab w:val="left" w:pos="1950"/>
                <w:tab w:val="center" w:pos="5102"/>
              </w:tabs>
              <w:rPr>
                <w:bCs/>
                <w:sz w:val="18"/>
                <w:szCs w:val="16"/>
                <w:lang w:eastAsia="en-US"/>
              </w:rPr>
            </w:pPr>
          </w:p>
        </w:tc>
        <w:tc>
          <w:tcPr>
            <w:tcW w:w="852" w:type="dxa"/>
            <w:gridSpan w:val="3"/>
            <w:tcBorders>
              <w:top w:val="single" w:sz="4" w:space="0" w:color="auto"/>
              <w:left w:val="single" w:sz="4" w:space="0" w:color="auto"/>
              <w:bottom w:val="single" w:sz="4" w:space="0" w:color="auto"/>
              <w:right w:val="single" w:sz="4" w:space="0" w:color="auto"/>
            </w:tcBorders>
          </w:tcPr>
          <w:p w14:paraId="2F8535FB" w14:textId="77777777" w:rsidR="006507E6" w:rsidRPr="006507E6" w:rsidRDefault="006507E6" w:rsidP="006507E6">
            <w:pPr>
              <w:tabs>
                <w:tab w:val="left" w:pos="708"/>
                <w:tab w:val="left" w:pos="1018"/>
                <w:tab w:val="left" w:pos="1950"/>
                <w:tab w:val="center" w:pos="5102"/>
              </w:tabs>
              <w:rPr>
                <w:bCs/>
                <w:sz w:val="18"/>
                <w:szCs w:val="16"/>
                <w:lang w:eastAsia="en-US"/>
              </w:rPr>
            </w:pPr>
          </w:p>
        </w:tc>
        <w:tc>
          <w:tcPr>
            <w:tcW w:w="726" w:type="dxa"/>
            <w:gridSpan w:val="2"/>
            <w:tcBorders>
              <w:top w:val="single" w:sz="4" w:space="0" w:color="auto"/>
              <w:left w:val="single" w:sz="4" w:space="0" w:color="auto"/>
              <w:bottom w:val="single" w:sz="4" w:space="0" w:color="auto"/>
              <w:right w:val="single" w:sz="4" w:space="0" w:color="auto"/>
            </w:tcBorders>
          </w:tcPr>
          <w:p w14:paraId="2474A01F" w14:textId="77777777" w:rsidR="006507E6" w:rsidRPr="006507E6" w:rsidRDefault="006507E6" w:rsidP="006507E6">
            <w:pPr>
              <w:tabs>
                <w:tab w:val="left" w:pos="708"/>
                <w:tab w:val="left" w:pos="1018"/>
                <w:tab w:val="left" w:pos="1950"/>
                <w:tab w:val="center" w:pos="5102"/>
              </w:tabs>
              <w:rPr>
                <w:bCs/>
                <w:sz w:val="18"/>
                <w:szCs w:val="16"/>
                <w:lang w:eastAsia="en-US"/>
              </w:rPr>
            </w:pPr>
            <w:r w:rsidRPr="006507E6">
              <w:rPr>
                <w:bCs/>
                <w:sz w:val="18"/>
                <w:szCs w:val="16"/>
                <w:lang w:eastAsia="en-US"/>
              </w:rPr>
              <w:t>-</w:t>
            </w:r>
          </w:p>
        </w:tc>
        <w:tc>
          <w:tcPr>
            <w:tcW w:w="843" w:type="dxa"/>
            <w:gridSpan w:val="3"/>
            <w:tcBorders>
              <w:top w:val="single" w:sz="4" w:space="0" w:color="auto"/>
              <w:left w:val="single" w:sz="4" w:space="0" w:color="auto"/>
              <w:bottom w:val="single" w:sz="4" w:space="0" w:color="auto"/>
              <w:right w:val="single" w:sz="4" w:space="0" w:color="auto"/>
            </w:tcBorders>
          </w:tcPr>
          <w:p w14:paraId="292F991C" w14:textId="77777777" w:rsidR="006507E6" w:rsidRPr="006507E6" w:rsidRDefault="006507E6" w:rsidP="006507E6">
            <w:pPr>
              <w:tabs>
                <w:tab w:val="left" w:pos="708"/>
                <w:tab w:val="left" w:pos="1018"/>
                <w:tab w:val="left" w:pos="1950"/>
                <w:tab w:val="center" w:pos="5102"/>
              </w:tabs>
              <w:rPr>
                <w:bCs/>
                <w:sz w:val="18"/>
                <w:szCs w:val="16"/>
                <w:lang w:eastAsia="en-US"/>
              </w:rPr>
            </w:pPr>
          </w:p>
        </w:tc>
        <w:tc>
          <w:tcPr>
            <w:tcW w:w="853" w:type="dxa"/>
            <w:gridSpan w:val="4"/>
            <w:tcBorders>
              <w:top w:val="single" w:sz="4" w:space="0" w:color="auto"/>
              <w:left w:val="single" w:sz="4" w:space="0" w:color="auto"/>
              <w:bottom w:val="single" w:sz="4" w:space="0" w:color="auto"/>
              <w:right w:val="single" w:sz="4" w:space="0" w:color="auto"/>
            </w:tcBorders>
          </w:tcPr>
          <w:p w14:paraId="22118477" w14:textId="77777777" w:rsidR="006507E6" w:rsidRPr="006507E6" w:rsidRDefault="006507E6" w:rsidP="006507E6">
            <w:pPr>
              <w:tabs>
                <w:tab w:val="left" w:pos="708"/>
                <w:tab w:val="left" w:pos="1018"/>
                <w:tab w:val="left" w:pos="1950"/>
                <w:tab w:val="center" w:pos="5102"/>
              </w:tabs>
              <w:rPr>
                <w:bCs/>
                <w:sz w:val="18"/>
                <w:szCs w:val="16"/>
                <w:lang w:eastAsia="en-US"/>
              </w:rPr>
            </w:pPr>
          </w:p>
        </w:tc>
        <w:tc>
          <w:tcPr>
            <w:tcW w:w="731" w:type="dxa"/>
            <w:gridSpan w:val="2"/>
            <w:tcBorders>
              <w:top w:val="single" w:sz="4" w:space="0" w:color="auto"/>
              <w:left w:val="single" w:sz="4" w:space="0" w:color="auto"/>
              <w:bottom w:val="single" w:sz="4" w:space="0" w:color="auto"/>
              <w:right w:val="single" w:sz="4" w:space="0" w:color="auto"/>
            </w:tcBorders>
          </w:tcPr>
          <w:p w14:paraId="1513930A" w14:textId="77777777" w:rsidR="006507E6" w:rsidRPr="006507E6" w:rsidRDefault="006507E6" w:rsidP="006507E6">
            <w:pPr>
              <w:tabs>
                <w:tab w:val="left" w:pos="708"/>
                <w:tab w:val="left" w:pos="1018"/>
                <w:tab w:val="left" w:pos="1950"/>
                <w:tab w:val="center" w:pos="5102"/>
              </w:tabs>
              <w:rPr>
                <w:bCs/>
                <w:sz w:val="18"/>
                <w:szCs w:val="16"/>
                <w:lang w:eastAsia="en-US"/>
              </w:rPr>
            </w:pPr>
            <w:r w:rsidRPr="006507E6">
              <w:rPr>
                <w:bCs/>
                <w:sz w:val="18"/>
                <w:szCs w:val="16"/>
                <w:lang w:eastAsia="en-US"/>
              </w:rPr>
              <w:t>-</w:t>
            </w:r>
          </w:p>
        </w:tc>
        <w:tc>
          <w:tcPr>
            <w:tcW w:w="697" w:type="dxa"/>
            <w:gridSpan w:val="2"/>
            <w:tcBorders>
              <w:top w:val="single" w:sz="4" w:space="0" w:color="auto"/>
              <w:left w:val="single" w:sz="4" w:space="0" w:color="auto"/>
              <w:bottom w:val="single" w:sz="4" w:space="0" w:color="auto"/>
              <w:right w:val="single" w:sz="4" w:space="0" w:color="auto"/>
            </w:tcBorders>
          </w:tcPr>
          <w:p w14:paraId="2AFC96E3" w14:textId="77777777" w:rsidR="006507E6" w:rsidRPr="006507E6" w:rsidRDefault="006507E6" w:rsidP="006507E6">
            <w:pPr>
              <w:tabs>
                <w:tab w:val="left" w:pos="708"/>
                <w:tab w:val="left" w:pos="1018"/>
                <w:tab w:val="left" w:pos="1950"/>
                <w:tab w:val="center" w:pos="5102"/>
              </w:tabs>
              <w:rPr>
                <w:bCs/>
                <w:sz w:val="18"/>
                <w:szCs w:val="16"/>
                <w:lang w:eastAsia="en-US"/>
              </w:rPr>
            </w:pPr>
          </w:p>
        </w:tc>
        <w:tc>
          <w:tcPr>
            <w:tcW w:w="714" w:type="dxa"/>
            <w:gridSpan w:val="2"/>
            <w:tcBorders>
              <w:top w:val="single" w:sz="4" w:space="0" w:color="auto"/>
              <w:left w:val="single" w:sz="4" w:space="0" w:color="auto"/>
              <w:bottom w:val="single" w:sz="4" w:space="0" w:color="auto"/>
              <w:right w:val="single" w:sz="4" w:space="0" w:color="auto"/>
            </w:tcBorders>
          </w:tcPr>
          <w:p w14:paraId="37355B68" w14:textId="77777777" w:rsidR="006507E6" w:rsidRPr="006507E6" w:rsidRDefault="006507E6" w:rsidP="006507E6">
            <w:pPr>
              <w:tabs>
                <w:tab w:val="left" w:pos="708"/>
                <w:tab w:val="left" w:pos="1018"/>
                <w:tab w:val="left" w:pos="1950"/>
                <w:tab w:val="center" w:pos="5102"/>
              </w:tabs>
              <w:rPr>
                <w:bCs/>
                <w:sz w:val="18"/>
                <w:szCs w:val="16"/>
                <w:lang w:eastAsia="en-US"/>
              </w:rPr>
            </w:pPr>
          </w:p>
        </w:tc>
        <w:tc>
          <w:tcPr>
            <w:tcW w:w="551" w:type="dxa"/>
            <w:tcBorders>
              <w:top w:val="single" w:sz="4" w:space="0" w:color="auto"/>
              <w:left w:val="single" w:sz="4" w:space="0" w:color="auto"/>
              <w:bottom w:val="single" w:sz="4" w:space="0" w:color="auto"/>
              <w:right w:val="single" w:sz="4" w:space="0" w:color="auto"/>
            </w:tcBorders>
          </w:tcPr>
          <w:p w14:paraId="15006F90" w14:textId="77777777" w:rsidR="006507E6" w:rsidRPr="006507E6" w:rsidRDefault="006507E6" w:rsidP="006507E6">
            <w:pPr>
              <w:tabs>
                <w:tab w:val="left" w:pos="708"/>
                <w:tab w:val="left" w:pos="1018"/>
                <w:tab w:val="left" w:pos="1950"/>
                <w:tab w:val="center" w:pos="5102"/>
              </w:tabs>
              <w:rPr>
                <w:bCs/>
                <w:sz w:val="18"/>
                <w:szCs w:val="16"/>
                <w:lang w:eastAsia="en-US"/>
              </w:rPr>
            </w:pPr>
            <w:r w:rsidRPr="006507E6">
              <w:rPr>
                <w:bCs/>
                <w:sz w:val="18"/>
                <w:szCs w:val="16"/>
                <w:lang w:eastAsia="en-US"/>
              </w:rPr>
              <w:t>-</w:t>
            </w:r>
          </w:p>
        </w:tc>
        <w:tc>
          <w:tcPr>
            <w:tcW w:w="552" w:type="dxa"/>
            <w:tcBorders>
              <w:top w:val="single" w:sz="4" w:space="0" w:color="auto"/>
              <w:left w:val="single" w:sz="4" w:space="0" w:color="auto"/>
              <w:bottom w:val="single" w:sz="4" w:space="0" w:color="auto"/>
              <w:right w:val="single" w:sz="4" w:space="0" w:color="auto"/>
            </w:tcBorders>
          </w:tcPr>
          <w:p w14:paraId="4CC4A56D" w14:textId="77777777" w:rsidR="006507E6" w:rsidRPr="006507E6" w:rsidRDefault="006507E6" w:rsidP="006507E6">
            <w:pPr>
              <w:tabs>
                <w:tab w:val="left" w:pos="708"/>
                <w:tab w:val="left" w:pos="1018"/>
                <w:tab w:val="left" w:pos="1950"/>
                <w:tab w:val="center" w:pos="5102"/>
              </w:tabs>
              <w:rPr>
                <w:bCs/>
                <w:sz w:val="18"/>
                <w:szCs w:val="16"/>
                <w:lang w:eastAsia="en-US"/>
              </w:rPr>
            </w:pPr>
          </w:p>
        </w:tc>
        <w:tc>
          <w:tcPr>
            <w:tcW w:w="844" w:type="dxa"/>
            <w:tcBorders>
              <w:top w:val="single" w:sz="4" w:space="0" w:color="auto"/>
              <w:left w:val="single" w:sz="4" w:space="0" w:color="auto"/>
              <w:bottom w:val="single" w:sz="4" w:space="0" w:color="auto"/>
              <w:right w:val="single" w:sz="4" w:space="0" w:color="auto"/>
            </w:tcBorders>
          </w:tcPr>
          <w:p w14:paraId="2F0B36B1" w14:textId="77777777" w:rsidR="006507E6" w:rsidRPr="006507E6" w:rsidRDefault="006507E6" w:rsidP="006507E6">
            <w:pPr>
              <w:tabs>
                <w:tab w:val="left" w:pos="708"/>
                <w:tab w:val="left" w:pos="1018"/>
                <w:tab w:val="left" w:pos="1950"/>
                <w:tab w:val="center" w:pos="5102"/>
              </w:tabs>
              <w:rPr>
                <w:bCs/>
                <w:sz w:val="18"/>
                <w:szCs w:val="16"/>
                <w:lang w:eastAsia="en-US"/>
              </w:rPr>
            </w:pPr>
          </w:p>
        </w:tc>
      </w:tr>
      <w:tr w:rsidR="006507E6" w:rsidRPr="006507E6" w14:paraId="620EE4A0" w14:textId="77777777" w:rsidTr="00680BC1">
        <w:trPr>
          <w:trHeight w:val="429"/>
        </w:trPr>
        <w:tc>
          <w:tcPr>
            <w:tcW w:w="1277" w:type="dxa"/>
            <w:vMerge w:val="restart"/>
            <w:tcBorders>
              <w:top w:val="single" w:sz="4" w:space="0" w:color="auto"/>
              <w:left w:val="single" w:sz="4" w:space="0" w:color="auto"/>
              <w:bottom w:val="single" w:sz="4" w:space="0" w:color="auto"/>
              <w:right w:val="single" w:sz="4" w:space="0" w:color="auto"/>
            </w:tcBorders>
            <w:hideMark/>
          </w:tcPr>
          <w:p w14:paraId="4FC48E56" w14:textId="77777777" w:rsidR="006507E6" w:rsidRPr="006507E6" w:rsidRDefault="006507E6" w:rsidP="006507E6">
            <w:pPr>
              <w:tabs>
                <w:tab w:val="left" w:pos="708"/>
                <w:tab w:val="left" w:pos="1018"/>
                <w:tab w:val="left" w:pos="1950"/>
                <w:tab w:val="center" w:pos="5102"/>
              </w:tabs>
              <w:rPr>
                <w:b/>
                <w:bCs/>
                <w:sz w:val="20"/>
                <w:szCs w:val="18"/>
                <w:lang w:eastAsia="en-US"/>
              </w:rPr>
            </w:pPr>
            <w:r w:rsidRPr="006507E6">
              <w:rPr>
                <w:b/>
                <w:bCs/>
                <w:sz w:val="20"/>
                <w:szCs w:val="18"/>
                <w:lang w:eastAsia="en-US"/>
              </w:rPr>
              <w:t xml:space="preserve">Уровни развития </w:t>
            </w:r>
          </w:p>
        </w:tc>
        <w:tc>
          <w:tcPr>
            <w:tcW w:w="2268" w:type="dxa"/>
            <w:gridSpan w:val="7"/>
            <w:tcBorders>
              <w:top w:val="single" w:sz="4" w:space="0" w:color="auto"/>
              <w:left w:val="single" w:sz="4" w:space="0" w:color="auto"/>
              <w:bottom w:val="single" w:sz="4" w:space="0" w:color="auto"/>
              <w:right w:val="single" w:sz="4" w:space="0" w:color="auto"/>
            </w:tcBorders>
            <w:hideMark/>
          </w:tcPr>
          <w:p w14:paraId="42956A02" w14:textId="77777777" w:rsidR="006507E6" w:rsidRPr="006507E6" w:rsidRDefault="006507E6" w:rsidP="006507E6">
            <w:pPr>
              <w:tabs>
                <w:tab w:val="left" w:pos="708"/>
                <w:tab w:val="left" w:pos="1018"/>
                <w:tab w:val="left" w:pos="1950"/>
                <w:tab w:val="center" w:pos="5102"/>
              </w:tabs>
              <w:rPr>
                <w:b/>
                <w:bCs/>
                <w:sz w:val="20"/>
                <w:szCs w:val="18"/>
                <w:lang w:eastAsia="en-US"/>
              </w:rPr>
            </w:pPr>
            <w:proofErr w:type="spellStart"/>
            <w:r w:rsidRPr="006507E6">
              <w:rPr>
                <w:b/>
                <w:bCs/>
                <w:sz w:val="20"/>
                <w:szCs w:val="18"/>
                <w:lang w:eastAsia="en-US"/>
              </w:rPr>
              <w:t>Сформированность</w:t>
            </w:r>
            <w:proofErr w:type="spellEnd"/>
            <w:r w:rsidRPr="006507E6">
              <w:rPr>
                <w:b/>
                <w:bCs/>
                <w:sz w:val="20"/>
                <w:szCs w:val="18"/>
                <w:lang w:eastAsia="en-US"/>
              </w:rPr>
              <w:t xml:space="preserve"> </w:t>
            </w:r>
            <w:proofErr w:type="spellStart"/>
            <w:r w:rsidRPr="006507E6">
              <w:rPr>
                <w:b/>
                <w:bCs/>
                <w:sz w:val="20"/>
                <w:szCs w:val="18"/>
                <w:lang w:eastAsia="en-US"/>
              </w:rPr>
              <w:t>звуко</w:t>
            </w:r>
            <w:proofErr w:type="spellEnd"/>
            <w:r w:rsidRPr="006507E6">
              <w:rPr>
                <w:b/>
                <w:bCs/>
                <w:sz w:val="20"/>
                <w:szCs w:val="18"/>
                <w:lang w:eastAsia="en-US"/>
              </w:rPr>
              <w:t>-слоговой структуры слова, предложения</w:t>
            </w:r>
          </w:p>
        </w:tc>
        <w:tc>
          <w:tcPr>
            <w:tcW w:w="2238" w:type="dxa"/>
            <w:gridSpan w:val="7"/>
            <w:tcBorders>
              <w:top w:val="single" w:sz="4" w:space="0" w:color="auto"/>
              <w:left w:val="single" w:sz="4" w:space="0" w:color="auto"/>
              <w:bottom w:val="single" w:sz="4" w:space="0" w:color="auto"/>
              <w:right w:val="single" w:sz="4" w:space="0" w:color="auto"/>
            </w:tcBorders>
            <w:hideMark/>
          </w:tcPr>
          <w:p w14:paraId="7910B6B9" w14:textId="77777777" w:rsidR="006507E6" w:rsidRPr="006507E6" w:rsidRDefault="006507E6" w:rsidP="006507E6">
            <w:pPr>
              <w:tabs>
                <w:tab w:val="left" w:pos="708"/>
                <w:tab w:val="left" w:pos="1018"/>
                <w:tab w:val="left" w:pos="1950"/>
                <w:tab w:val="center" w:pos="5102"/>
              </w:tabs>
              <w:rPr>
                <w:b/>
                <w:bCs/>
                <w:sz w:val="20"/>
                <w:szCs w:val="18"/>
                <w:lang w:eastAsia="en-US"/>
              </w:rPr>
            </w:pPr>
            <w:r w:rsidRPr="006507E6">
              <w:rPr>
                <w:b/>
                <w:bCs/>
                <w:sz w:val="20"/>
                <w:szCs w:val="18"/>
                <w:lang w:eastAsia="en-US"/>
              </w:rPr>
              <w:t>Звукопроизношение</w:t>
            </w:r>
          </w:p>
        </w:tc>
        <w:tc>
          <w:tcPr>
            <w:tcW w:w="2127" w:type="dxa"/>
            <w:gridSpan w:val="6"/>
            <w:tcBorders>
              <w:top w:val="single" w:sz="4" w:space="0" w:color="auto"/>
              <w:left w:val="single" w:sz="4" w:space="0" w:color="auto"/>
              <w:bottom w:val="single" w:sz="4" w:space="0" w:color="auto"/>
              <w:right w:val="single" w:sz="4" w:space="0" w:color="auto"/>
            </w:tcBorders>
            <w:hideMark/>
          </w:tcPr>
          <w:p w14:paraId="113EDBE9" w14:textId="77777777" w:rsidR="006507E6" w:rsidRPr="006507E6" w:rsidRDefault="006507E6" w:rsidP="006507E6">
            <w:pPr>
              <w:tabs>
                <w:tab w:val="left" w:pos="708"/>
                <w:tab w:val="left" w:pos="1018"/>
                <w:tab w:val="left" w:pos="1950"/>
                <w:tab w:val="center" w:pos="5102"/>
              </w:tabs>
              <w:rPr>
                <w:b/>
                <w:bCs/>
                <w:sz w:val="20"/>
                <w:szCs w:val="18"/>
                <w:lang w:eastAsia="en-US"/>
              </w:rPr>
            </w:pPr>
            <w:r w:rsidRPr="006507E6">
              <w:rPr>
                <w:b/>
                <w:bCs/>
                <w:sz w:val="20"/>
                <w:szCs w:val="18"/>
                <w:lang w:eastAsia="en-US"/>
              </w:rPr>
              <w:t>Состояние артикуляционной моторики</w:t>
            </w:r>
          </w:p>
        </w:tc>
        <w:tc>
          <w:tcPr>
            <w:tcW w:w="2121" w:type="dxa"/>
            <w:gridSpan w:val="4"/>
            <w:tcBorders>
              <w:top w:val="single" w:sz="4" w:space="0" w:color="auto"/>
              <w:left w:val="single" w:sz="4" w:space="0" w:color="auto"/>
              <w:bottom w:val="single" w:sz="4" w:space="0" w:color="auto"/>
              <w:right w:val="single" w:sz="4" w:space="0" w:color="auto"/>
            </w:tcBorders>
            <w:hideMark/>
          </w:tcPr>
          <w:p w14:paraId="33872122" w14:textId="77777777" w:rsidR="006507E6" w:rsidRPr="006507E6" w:rsidRDefault="006507E6" w:rsidP="006507E6">
            <w:pPr>
              <w:tabs>
                <w:tab w:val="left" w:pos="708"/>
                <w:tab w:val="left" w:pos="1018"/>
                <w:tab w:val="left" w:pos="1950"/>
                <w:tab w:val="center" w:pos="5102"/>
              </w:tabs>
              <w:rPr>
                <w:b/>
                <w:bCs/>
                <w:sz w:val="20"/>
                <w:szCs w:val="18"/>
                <w:lang w:eastAsia="en-US"/>
              </w:rPr>
            </w:pPr>
            <w:r w:rsidRPr="006507E6">
              <w:rPr>
                <w:b/>
                <w:bCs/>
                <w:sz w:val="20"/>
                <w:szCs w:val="18"/>
                <w:lang w:eastAsia="en-US"/>
              </w:rPr>
              <w:t>Состояние мелкой моторики</w:t>
            </w:r>
          </w:p>
        </w:tc>
      </w:tr>
      <w:tr w:rsidR="006507E6" w:rsidRPr="006507E6" w14:paraId="19DF9C89" w14:textId="77777777" w:rsidTr="00680BC1">
        <w:trPr>
          <w:trHeight w:val="259"/>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7065AEB4" w14:textId="77777777" w:rsidR="006507E6" w:rsidRPr="006507E6" w:rsidRDefault="006507E6" w:rsidP="006507E6">
            <w:pPr>
              <w:rPr>
                <w:b/>
                <w:bCs/>
                <w:sz w:val="20"/>
                <w:szCs w:val="18"/>
                <w:lang w:eastAsia="en-US"/>
              </w:rPr>
            </w:pPr>
          </w:p>
        </w:tc>
        <w:tc>
          <w:tcPr>
            <w:tcW w:w="708" w:type="dxa"/>
            <w:tcBorders>
              <w:top w:val="single" w:sz="4" w:space="0" w:color="auto"/>
              <w:left w:val="single" w:sz="4" w:space="0" w:color="auto"/>
              <w:bottom w:val="single" w:sz="4" w:space="0" w:color="auto"/>
              <w:right w:val="single" w:sz="4" w:space="0" w:color="auto"/>
            </w:tcBorders>
            <w:hideMark/>
          </w:tcPr>
          <w:p w14:paraId="07EC34C4" w14:textId="77777777" w:rsidR="006507E6" w:rsidRPr="006507E6" w:rsidRDefault="006507E6" w:rsidP="006507E6">
            <w:pPr>
              <w:shd w:val="clear" w:color="auto" w:fill="FFFFFF"/>
              <w:tabs>
                <w:tab w:val="left" w:pos="708"/>
                <w:tab w:val="left" w:pos="1018"/>
                <w:tab w:val="left" w:pos="1950"/>
                <w:tab w:val="center" w:pos="5102"/>
              </w:tabs>
              <w:rPr>
                <w:bCs/>
                <w:sz w:val="20"/>
                <w:szCs w:val="18"/>
                <w:lang w:eastAsia="en-US"/>
              </w:rPr>
            </w:pPr>
            <w:r w:rsidRPr="006507E6">
              <w:rPr>
                <w:bCs/>
                <w:sz w:val="20"/>
                <w:szCs w:val="18"/>
                <w:lang w:eastAsia="en-US"/>
              </w:rPr>
              <w:t>Сент.</w:t>
            </w:r>
          </w:p>
        </w:tc>
        <w:tc>
          <w:tcPr>
            <w:tcW w:w="709" w:type="dxa"/>
            <w:gridSpan w:val="3"/>
            <w:tcBorders>
              <w:top w:val="single" w:sz="4" w:space="0" w:color="auto"/>
              <w:left w:val="single" w:sz="4" w:space="0" w:color="auto"/>
              <w:bottom w:val="single" w:sz="4" w:space="0" w:color="auto"/>
              <w:right w:val="single" w:sz="4" w:space="0" w:color="auto"/>
            </w:tcBorders>
            <w:hideMark/>
          </w:tcPr>
          <w:p w14:paraId="0BB102F8" w14:textId="77777777" w:rsidR="006507E6" w:rsidRPr="006507E6" w:rsidRDefault="006507E6" w:rsidP="006507E6">
            <w:pPr>
              <w:shd w:val="clear" w:color="auto" w:fill="FFFFFF"/>
              <w:tabs>
                <w:tab w:val="left" w:pos="708"/>
                <w:tab w:val="left" w:pos="1018"/>
                <w:tab w:val="left" w:pos="1950"/>
                <w:tab w:val="center" w:pos="5102"/>
              </w:tabs>
              <w:rPr>
                <w:bCs/>
                <w:sz w:val="20"/>
                <w:szCs w:val="18"/>
                <w:lang w:eastAsia="en-US"/>
              </w:rPr>
            </w:pPr>
            <w:proofErr w:type="spellStart"/>
            <w:r w:rsidRPr="006507E6">
              <w:rPr>
                <w:bCs/>
                <w:sz w:val="20"/>
                <w:szCs w:val="18"/>
                <w:lang w:eastAsia="en-US"/>
              </w:rPr>
              <w:t>Янв</w:t>
            </w:r>
            <w:proofErr w:type="spellEnd"/>
          </w:p>
        </w:tc>
        <w:tc>
          <w:tcPr>
            <w:tcW w:w="851" w:type="dxa"/>
            <w:gridSpan w:val="3"/>
            <w:tcBorders>
              <w:top w:val="single" w:sz="4" w:space="0" w:color="auto"/>
              <w:left w:val="single" w:sz="4" w:space="0" w:color="auto"/>
              <w:bottom w:val="single" w:sz="4" w:space="0" w:color="auto"/>
              <w:right w:val="single" w:sz="4" w:space="0" w:color="auto"/>
            </w:tcBorders>
            <w:hideMark/>
          </w:tcPr>
          <w:p w14:paraId="20CBADAD" w14:textId="77777777" w:rsidR="006507E6" w:rsidRPr="006507E6" w:rsidRDefault="006507E6" w:rsidP="006507E6">
            <w:pPr>
              <w:shd w:val="clear" w:color="auto" w:fill="FFFFFF"/>
              <w:tabs>
                <w:tab w:val="left" w:pos="708"/>
                <w:tab w:val="left" w:pos="1018"/>
                <w:tab w:val="left" w:pos="1950"/>
                <w:tab w:val="center" w:pos="5102"/>
              </w:tabs>
              <w:rPr>
                <w:bCs/>
                <w:sz w:val="20"/>
                <w:szCs w:val="18"/>
                <w:lang w:eastAsia="en-US"/>
              </w:rPr>
            </w:pPr>
            <w:r w:rsidRPr="006507E6">
              <w:rPr>
                <w:bCs/>
                <w:sz w:val="20"/>
                <w:szCs w:val="18"/>
                <w:lang w:eastAsia="en-US"/>
              </w:rPr>
              <w:t xml:space="preserve">Май </w:t>
            </w:r>
          </w:p>
        </w:tc>
        <w:tc>
          <w:tcPr>
            <w:tcW w:w="708" w:type="dxa"/>
            <w:gridSpan w:val="2"/>
            <w:tcBorders>
              <w:top w:val="single" w:sz="4" w:space="0" w:color="auto"/>
              <w:left w:val="single" w:sz="4" w:space="0" w:color="auto"/>
              <w:bottom w:val="single" w:sz="4" w:space="0" w:color="auto"/>
              <w:right w:val="single" w:sz="4" w:space="0" w:color="auto"/>
            </w:tcBorders>
            <w:hideMark/>
          </w:tcPr>
          <w:p w14:paraId="40D2878F" w14:textId="77777777" w:rsidR="006507E6" w:rsidRPr="006507E6" w:rsidRDefault="006507E6" w:rsidP="006507E6">
            <w:pPr>
              <w:shd w:val="clear" w:color="auto" w:fill="FFFFFF"/>
              <w:tabs>
                <w:tab w:val="left" w:pos="708"/>
                <w:tab w:val="left" w:pos="1018"/>
                <w:tab w:val="left" w:pos="1950"/>
                <w:tab w:val="center" w:pos="5102"/>
              </w:tabs>
              <w:rPr>
                <w:bCs/>
                <w:sz w:val="20"/>
                <w:szCs w:val="18"/>
                <w:lang w:eastAsia="en-US"/>
              </w:rPr>
            </w:pPr>
            <w:r w:rsidRPr="006507E6">
              <w:rPr>
                <w:bCs/>
                <w:sz w:val="20"/>
                <w:szCs w:val="18"/>
                <w:lang w:eastAsia="en-US"/>
              </w:rPr>
              <w:t>Сент.</w:t>
            </w:r>
          </w:p>
        </w:tc>
        <w:tc>
          <w:tcPr>
            <w:tcW w:w="851" w:type="dxa"/>
            <w:gridSpan w:val="3"/>
            <w:tcBorders>
              <w:top w:val="single" w:sz="4" w:space="0" w:color="auto"/>
              <w:left w:val="single" w:sz="4" w:space="0" w:color="auto"/>
              <w:bottom w:val="single" w:sz="4" w:space="0" w:color="auto"/>
              <w:right w:val="single" w:sz="4" w:space="0" w:color="auto"/>
            </w:tcBorders>
            <w:hideMark/>
          </w:tcPr>
          <w:p w14:paraId="67A75E40" w14:textId="77777777" w:rsidR="006507E6" w:rsidRPr="006507E6" w:rsidRDefault="006507E6" w:rsidP="006507E6">
            <w:pPr>
              <w:shd w:val="clear" w:color="auto" w:fill="FFFFFF"/>
              <w:tabs>
                <w:tab w:val="left" w:pos="708"/>
                <w:tab w:val="left" w:pos="1018"/>
                <w:tab w:val="left" w:pos="1950"/>
                <w:tab w:val="center" w:pos="5102"/>
              </w:tabs>
              <w:rPr>
                <w:bCs/>
                <w:sz w:val="20"/>
                <w:szCs w:val="18"/>
                <w:lang w:eastAsia="en-US"/>
              </w:rPr>
            </w:pPr>
            <w:proofErr w:type="spellStart"/>
            <w:r w:rsidRPr="006507E6">
              <w:rPr>
                <w:bCs/>
                <w:sz w:val="20"/>
                <w:szCs w:val="18"/>
                <w:lang w:eastAsia="en-US"/>
              </w:rPr>
              <w:t>Янв</w:t>
            </w:r>
            <w:proofErr w:type="spellEnd"/>
          </w:p>
        </w:tc>
        <w:tc>
          <w:tcPr>
            <w:tcW w:w="679" w:type="dxa"/>
            <w:gridSpan w:val="2"/>
            <w:tcBorders>
              <w:top w:val="single" w:sz="4" w:space="0" w:color="auto"/>
              <w:left w:val="single" w:sz="4" w:space="0" w:color="auto"/>
              <w:bottom w:val="single" w:sz="4" w:space="0" w:color="auto"/>
              <w:right w:val="single" w:sz="4" w:space="0" w:color="auto"/>
            </w:tcBorders>
            <w:hideMark/>
          </w:tcPr>
          <w:p w14:paraId="1AD7AD45" w14:textId="77777777" w:rsidR="006507E6" w:rsidRPr="006507E6" w:rsidRDefault="006507E6" w:rsidP="006507E6">
            <w:pPr>
              <w:shd w:val="clear" w:color="auto" w:fill="FFFFFF"/>
              <w:tabs>
                <w:tab w:val="left" w:pos="708"/>
                <w:tab w:val="left" w:pos="1018"/>
                <w:tab w:val="left" w:pos="1950"/>
                <w:tab w:val="center" w:pos="5102"/>
              </w:tabs>
              <w:rPr>
                <w:bCs/>
                <w:sz w:val="20"/>
                <w:szCs w:val="18"/>
                <w:lang w:eastAsia="en-US"/>
              </w:rPr>
            </w:pPr>
            <w:r w:rsidRPr="006507E6">
              <w:rPr>
                <w:bCs/>
                <w:sz w:val="20"/>
                <w:szCs w:val="18"/>
                <w:lang w:eastAsia="en-US"/>
              </w:rPr>
              <w:t xml:space="preserve">Май </w:t>
            </w:r>
          </w:p>
        </w:tc>
        <w:tc>
          <w:tcPr>
            <w:tcW w:w="725" w:type="dxa"/>
            <w:gridSpan w:val="2"/>
            <w:tcBorders>
              <w:top w:val="single" w:sz="4" w:space="0" w:color="auto"/>
              <w:left w:val="single" w:sz="4" w:space="0" w:color="auto"/>
              <w:bottom w:val="single" w:sz="4" w:space="0" w:color="auto"/>
              <w:right w:val="single" w:sz="4" w:space="0" w:color="auto"/>
            </w:tcBorders>
            <w:hideMark/>
          </w:tcPr>
          <w:p w14:paraId="5F1EF8BF" w14:textId="77777777" w:rsidR="006507E6" w:rsidRPr="006507E6" w:rsidRDefault="006507E6" w:rsidP="006507E6">
            <w:pPr>
              <w:shd w:val="clear" w:color="auto" w:fill="FFFFFF"/>
              <w:tabs>
                <w:tab w:val="left" w:pos="708"/>
                <w:tab w:val="left" w:pos="1018"/>
                <w:tab w:val="left" w:pos="1950"/>
                <w:tab w:val="center" w:pos="5102"/>
              </w:tabs>
              <w:rPr>
                <w:bCs/>
                <w:sz w:val="20"/>
                <w:szCs w:val="18"/>
                <w:lang w:eastAsia="en-US"/>
              </w:rPr>
            </w:pPr>
            <w:r w:rsidRPr="006507E6">
              <w:rPr>
                <w:bCs/>
                <w:sz w:val="20"/>
                <w:szCs w:val="18"/>
                <w:lang w:eastAsia="en-US"/>
              </w:rPr>
              <w:t>Сент.</w:t>
            </w:r>
          </w:p>
        </w:tc>
        <w:tc>
          <w:tcPr>
            <w:tcW w:w="696" w:type="dxa"/>
            <w:gridSpan w:val="2"/>
            <w:tcBorders>
              <w:top w:val="single" w:sz="4" w:space="0" w:color="auto"/>
              <w:left w:val="single" w:sz="4" w:space="0" w:color="auto"/>
              <w:bottom w:val="single" w:sz="4" w:space="0" w:color="auto"/>
              <w:right w:val="single" w:sz="4" w:space="0" w:color="auto"/>
            </w:tcBorders>
            <w:hideMark/>
          </w:tcPr>
          <w:p w14:paraId="42399892" w14:textId="77777777" w:rsidR="006507E6" w:rsidRPr="006507E6" w:rsidRDefault="006507E6" w:rsidP="006507E6">
            <w:pPr>
              <w:shd w:val="clear" w:color="auto" w:fill="FFFFFF"/>
              <w:tabs>
                <w:tab w:val="left" w:pos="708"/>
                <w:tab w:val="left" w:pos="1018"/>
                <w:tab w:val="left" w:pos="1950"/>
                <w:tab w:val="center" w:pos="5102"/>
              </w:tabs>
              <w:rPr>
                <w:bCs/>
                <w:sz w:val="20"/>
                <w:szCs w:val="18"/>
                <w:lang w:eastAsia="en-US"/>
              </w:rPr>
            </w:pPr>
            <w:proofErr w:type="spellStart"/>
            <w:r w:rsidRPr="006507E6">
              <w:rPr>
                <w:bCs/>
                <w:sz w:val="20"/>
                <w:szCs w:val="18"/>
                <w:lang w:eastAsia="en-US"/>
              </w:rPr>
              <w:t>Янв</w:t>
            </w:r>
            <w:proofErr w:type="spellEnd"/>
          </w:p>
        </w:tc>
        <w:tc>
          <w:tcPr>
            <w:tcW w:w="706" w:type="dxa"/>
            <w:gridSpan w:val="2"/>
            <w:tcBorders>
              <w:top w:val="single" w:sz="4" w:space="0" w:color="auto"/>
              <w:left w:val="single" w:sz="4" w:space="0" w:color="auto"/>
              <w:bottom w:val="single" w:sz="4" w:space="0" w:color="auto"/>
              <w:right w:val="single" w:sz="4" w:space="0" w:color="auto"/>
            </w:tcBorders>
            <w:hideMark/>
          </w:tcPr>
          <w:p w14:paraId="369EE312" w14:textId="77777777" w:rsidR="006507E6" w:rsidRPr="006507E6" w:rsidRDefault="006507E6" w:rsidP="006507E6">
            <w:pPr>
              <w:shd w:val="clear" w:color="auto" w:fill="FFFFFF"/>
              <w:tabs>
                <w:tab w:val="left" w:pos="708"/>
                <w:tab w:val="left" w:pos="1018"/>
                <w:tab w:val="left" w:pos="1950"/>
                <w:tab w:val="center" w:pos="5102"/>
              </w:tabs>
              <w:rPr>
                <w:bCs/>
                <w:sz w:val="20"/>
                <w:szCs w:val="18"/>
                <w:lang w:eastAsia="en-US"/>
              </w:rPr>
            </w:pPr>
            <w:r w:rsidRPr="006507E6">
              <w:rPr>
                <w:bCs/>
                <w:sz w:val="20"/>
                <w:szCs w:val="18"/>
                <w:lang w:eastAsia="en-US"/>
              </w:rPr>
              <w:t xml:space="preserve">Май </w:t>
            </w:r>
          </w:p>
        </w:tc>
        <w:tc>
          <w:tcPr>
            <w:tcW w:w="725" w:type="dxa"/>
            <w:gridSpan w:val="2"/>
            <w:tcBorders>
              <w:top w:val="single" w:sz="4" w:space="0" w:color="auto"/>
              <w:left w:val="single" w:sz="4" w:space="0" w:color="auto"/>
              <w:bottom w:val="single" w:sz="4" w:space="0" w:color="auto"/>
              <w:right w:val="single" w:sz="4" w:space="0" w:color="auto"/>
            </w:tcBorders>
            <w:hideMark/>
          </w:tcPr>
          <w:p w14:paraId="0879EEB4" w14:textId="77777777" w:rsidR="006507E6" w:rsidRPr="006507E6" w:rsidRDefault="006507E6" w:rsidP="006507E6">
            <w:pPr>
              <w:shd w:val="clear" w:color="auto" w:fill="FFFFFF"/>
              <w:tabs>
                <w:tab w:val="left" w:pos="708"/>
                <w:tab w:val="left" w:pos="1018"/>
                <w:tab w:val="left" w:pos="1950"/>
                <w:tab w:val="center" w:pos="5102"/>
              </w:tabs>
              <w:rPr>
                <w:bCs/>
                <w:sz w:val="20"/>
                <w:szCs w:val="18"/>
                <w:lang w:eastAsia="en-US"/>
              </w:rPr>
            </w:pPr>
            <w:r w:rsidRPr="006507E6">
              <w:rPr>
                <w:bCs/>
                <w:sz w:val="20"/>
                <w:szCs w:val="18"/>
                <w:lang w:eastAsia="en-US"/>
              </w:rPr>
              <w:t>Сент.</w:t>
            </w:r>
          </w:p>
        </w:tc>
        <w:tc>
          <w:tcPr>
            <w:tcW w:w="552" w:type="dxa"/>
            <w:tcBorders>
              <w:top w:val="single" w:sz="4" w:space="0" w:color="auto"/>
              <w:left w:val="single" w:sz="4" w:space="0" w:color="auto"/>
              <w:bottom w:val="single" w:sz="4" w:space="0" w:color="auto"/>
              <w:right w:val="single" w:sz="4" w:space="0" w:color="auto"/>
            </w:tcBorders>
            <w:hideMark/>
          </w:tcPr>
          <w:p w14:paraId="48C7159B" w14:textId="77777777" w:rsidR="006507E6" w:rsidRPr="006507E6" w:rsidRDefault="006507E6" w:rsidP="006507E6">
            <w:pPr>
              <w:shd w:val="clear" w:color="auto" w:fill="FFFFFF"/>
              <w:tabs>
                <w:tab w:val="left" w:pos="708"/>
                <w:tab w:val="left" w:pos="1018"/>
                <w:tab w:val="left" w:pos="1950"/>
                <w:tab w:val="center" w:pos="5102"/>
              </w:tabs>
              <w:rPr>
                <w:bCs/>
                <w:sz w:val="20"/>
                <w:szCs w:val="18"/>
                <w:lang w:eastAsia="en-US"/>
              </w:rPr>
            </w:pPr>
            <w:proofErr w:type="spellStart"/>
            <w:r w:rsidRPr="006507E6">
              <w:rPr>
                <w:bCs/>
                <w:sz w:val="20"/>
                <w:szCs w:val="18"/>
                <w:lang w:eastAsia="en-US"/>
              </w:rPr>
              <w:t>Янв</w:t>
            </w:r>
            <w:proofErr w:type="spellEnd"/>
          </w:p>
        </w:tc>
        <w:tc>
          <w:tcPr>
            <w:tcW w:w="844" w:type="dxa"/>
            <w:tcBorders>
              <w:top w:val="single" w:sz="4" w:space="0" w:color="auto"/>
              <w:left w:val="single" w:sz="4" w:space="0" w:color="auto"/>
              <w:bottom w:val="single" w:sz="4" w:space="0" w:color="auto"/>
              <w:right w:val="single" w:sz="4" w:space="0" w:color="auto"/>
            </w:tcBorders>
            <w:hideMark/>
          </w:tcPr>
          <w:p w14:paraId="1894A737" w14:textId="77777777" w:rsidR="006507E6" w:rsidRPr="006507E6" w:rsidRDefault="006507E6" w:rsidP="006507E6">
            <w:pPr>
              <w:shd w:val="clear" w:color="auto" w:fill="FFFFFF"/>
              <w:tabs>
                <w:tab w:val="left" w:pos="708"/>
                <w:tab w:val="left" w:pos="1018"/>
                <w:tab w:val="left" w:pos="1950"/>
                <w:tab w:val="center" w:pos="5102"/>
              </w:tabs>
              <w:rPr>
                <w:bCs/>
                <w:sz w:val="20"/>
                <w:szCs w:val="18"/>
                <w:lang w:eastAsia="en-US"/>
              </w:rPr>
            </w:pPr>
            <w:r w:rsidRPr="006507E6">
              <w:rPr>
                <w:bCs/>
                <w:sz w:val="20"/>
                <w:szCs w:val="18"/>
                <w:lang w:eastAsia="en-US"/>
              </w:rPr>
              <w:t xml:space="preserve">Май </w:t>
            </w:r>
          </w:p>
        </w:tc>
      </w:tr>
      <w:tr w:rsidR="006507E6" w:rsidRPr="006507E6" w14:paraId="70ED50A1" w14:textId="77777777" w:rsidTr="00680BC1">
        <w:tc>
          <w:tcPr>
            <w:tcW w:w="1277" w:type="dxa"/>
            <w:tcBorders>
              <w:top w:val="single" w:sz="4" w:space="0" w:color="auto"/>
              <w:left w:val="single" w:sz="4" w:space="0" w:color="auto"/>
              <w:bottom w:val="single" w:sz="4" w:space="0" w:color="auto"/>
              <w:right w:val="single" w:sz="4" w:space="0" w:color="auto"/>
            </w:tcBorders>
            <w:hideMark/>
          </w:tcPr>
          <w:p w14:paraId="3284E60C" w14:textId="77777777" w:rsidR="006507E6" w:rsidRPr="006507E6" w:rsidRDefault="006507E6" w:rsidP="006507E6">
            <w:pPr>
              <w:tabs>
                <w:tab w:val="left" w:pos="708"/>
                <w:tab w:val="left" w:pos="1018"/>
                <w:tab w:val="left" w:pos="1950"/>
                <w:tab w:val="center" w:pos="5102"/>
              </w:tabs>
              <w:rPr>
                <w:bCs/>
                <w:sz w:val="20"/>
                <w:szCs w:val="18"/>
                <w:lang w:eastAsia="en-US"/>
              </w:rPr>
            </w:pPr>
            <w:r w:rsidRPr="006507E6">
              <w:rPr>
                <w:bCs/>
                <w:sz w:val="20"/>
                <w:szCs w:val="18"/>
                <w:lang w:eastAsia="en-US"/>
              </w:rPr>
              <w:t>низкий</w:t>
            </w:r>
          </w:p>
        </w:tc>
        <w:tc>
          <w:tcPr>
            <w:tcW w:w="708" w:type="dxa"/>
            <w:tcBorders>
              <w:top w:val="single" w:sz="4" w:space="0" w:color="auto"/>
              <w:left w:val="single" w:sz="4" w:space="0" w:color="auto"/>
              <w:bottom w:val="single" w:sz="4" w:space="0" w:color="auto"/>
              <w:right w:val="single" w:sz="4" w:space="0" w:color="auto"/>
            </w:tcBorders>
          </w:tcPr>
          <w:p w14:paraId="2F7A2FA1" w14:textId="247C8BC9" w:rsidR="006507E6" w:rsidRPr="006507E6" w:rsidRDefault="001A1B6D" w:rsidP="006507E6">
            <w:pPr>
              <w:tabs>
                <w:tab w:val="left" w:pos="708"/>
                <w:tab w:val="left" w:pos="1018"/>
                <w:tab w:val="left" w:pos="1950"/>
                <w:tab w:val="center" w:pos="5102"/>
              </w:tabs>
              <w:rPr>
                <w:bCs/>
                <w:sz w:val="20"/>
                <w:szCs w:val="18"/>
                <w:lang w:eastAsia="en-US"/>
              </w:rPr>
            </w:pPr>
            <w:r>
              <w:rPr>
                <w:bCs/>
                <w:sz w:val="20"/>
                <w:szCs w:val="18"/>
                <w:lang w:eastAsia="en-US"/>
              </w:rPr>
              <w:t>7</w:t>
            </w:r>
            <w:r w:rsidR="00C57BB5">
              <w:rPr>
                <w:bCs/>
                <w:sz w:val="20"/>
                <w:szCs w:val="18"/>
                <w:lang w:eastAsia="en-US"/>
              </w:rPr>
              <w:t>%</w:t>
            </w:r>
          </w:p>
        </w:tc>
        <w:tc>
          <w:tcPr>
            <w:tcW w:w="709" w:type="dxa"/>
            <w:gridSpan w:val="3"/>
            <w:tcBorders>
              <w:top w:val="single" w:sz="4" w:space="0" w:color="auto"/>
              <w:left w:val="single" w:sz="4" w:space="0" w:color="auto"/>
              <w:bottom w:val="single" w:sz="4" w:space="0" w:color="auto"/>
              <w:right w:val="single" w:sz="4" w:space="0" w:color="auto"/>
            </w:tcBorders>
          </w:tcPr>
          <w:p w14:paraId="7D820216"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851" w:type="dxa"/>
            <w:gridSpan w:val="3"/>
            <w:tcBorders>
              <w:top w:val="single" w:sz="4" w:space="0" w:color="auto"/>
              <w:left w:val="single" w:sz="4" w:space="0" w:color="auto"/>
              <w:bottom w:val="single" w:sz="4" w:space="0" w:color="auto"/>
              <w:right w:val="single" w:sz="4" w:space="0" w:color="auto"/>
            </w:tcBorders>
          </w:tcPr>
          <w:p w14:paraId="7F96F495"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708" w:type="dxa"/>
            <w:gridSpan w:val="2"/>
            <w:tcBorders>
              <w:top w:val="single" w:sz="4" w:space="0" w:color="auto"/>
              <w:left w:val="single" w:sz="4" w:space="0" w:color="auto"/>
              <w:bottom w:val="single" w:sz="4" w:space="0" w:color="auto"/>
              <w:right w:val="single" w:sz="4" w:space="0" w:color="auto"/>
            </w:tcBorders>
          </w:tcPr>
          <w:p w14:paraId="5D31FC3A" w14:textId="14140D8A" w:rsidR="006507E6" w:rsidRPr="006507E6" w:rsidRDefault="007543C6" w:rsidP="006507E6">
            <w:pPr>
              <w:tabs>
                <w:tab w:val="left" w:pos="708"/>
                <w:tab w:val="left" w:pos="1018"/>
                <w:tab w:val="left" w:pos="1950"/>
                <w:tab w:val="center" w:pos="5102"/>
              </w:tabs>
              <w:rPr>
                <w:bCs/>
                <w:sz w:val="20"/>
                <w:szCs w:val="18"/>
                <w:lang w:eastAsia="en-US"/>
              </w:rPr>
            </w:pPr>
            <w:r>
              <w:rPr>
                <w:bCs/>
                <w:sz w:val="20"/>
                <w:szCs w:val="18"/>
                <w:lang w:eastAsia="en-US"/>
              </w:rPr>
              <w:t>-</w:t>
            </w:r>
          </w:p>
        </w:tc>
        <w:tc>
          <w:tcPr>
            <w:tcW w:w="851" w:type="dxa"/>
            <w:gridSpan w:val="3"/>
            <w:tcBorders>
              <w:top w:val="single" w:sz="4" w:space="0" w:color="auto"/>
              <w:left w:val="single" w:sz="4" w:space="0" w:color="auto"/>
              <w:bottom w:val="single" w:sz="4" w:space="0" w:color="auto"/>
              <w:right w:val="single" w:sz="4" w:space="0" w:color="auto"/>
            </w:tcBorders>
          </w:tcPr>
          <w:p w14:paraId="61A61FE6"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679" w:type="dxa"/>
            <w:gridSpan w:val="2"/>
            <w:tcBorders>
              <w:top w:val="single" w:sz="4" w:space="0" w:color="auto"/>
              <w:left w:val="single" w:sz="4" w:space="0" w:color="auto"/>
              <w:bottom w:val="single" w:sz="4" w:space="0" w:color="auto"/>
              <w:right w:val="single" w:sz="4" w:space="0" w:color="auto"/>
            </w:tcBorders>
          </w:tcPr>
          <w:p w14:paraId="3D22AACC"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725" w:type="dxa"/>
            <w:gridSpan w:val="2"/>
            <w:tcBorders>
              <w:top w:val="single" w:sz="4" w:space="0" w:color="auto"/>
              <w:left w:val="single" w:sz="4" w:space="0" w:color="auto"/>
              <w:bottom w:val="single" w:sz="4" w:space="0" w:color="auto"/>
              <w:right w:val="single" w:sz="4" w:space="0" w:color="auto"/>
            </w:tcBorders>
          </w:tcPr>
          <w:p w14:paraId="75FF31B1" w14:textId="48F6DE7A" w:rsidR="006507E6" w:rsidRPr="006507E6" w:rsidRDefault="007543C6" w:rsidP="006507E6">
            <w:pPr>
              <w:tabs>
                <w:tab w:val="left" w:pos="708"/>
                <w:tab w:val="left" w:pos="1018"/>
                <w:tab w:val="left" w:pos="1950"/>
                <w:tab w:val="center" w:pos="5102"/>
              </w:tabs>
              <w:rPr>
                <w:bCs/>
                <w:sz w:val="20"/>
                <w:szCs w:val="18"/>
                <w:lang w:eastAsia="en-US"/>
              </w:rPr>
            </w:pPr>
            <w:r>
              <w:rPr>
                <w:bCs/>
                <w:sz w:val="20"/>
                <w:szCs w:val="18"/>
                <w:lang w:eastAsia="en-US"/>
              </w:rPr>
              <w:t>13%</w:t>
            </w:r>
          </w:p>
        </w:tc>
        <w:tc>
          <w:tcPr>
            <w:tcW w:w="696" w:type="dxa"/>
            <w:gridSpan w:val="2"/>
            <w:tcBorders>
              <w:top w:val="single" w:sz="4" w:space="0" w:color="auto"/>
              <w:left w:val="single" w:sz="4" w:space="0" w:color="auto"/>
              <w:bottom w:val="single" w:sz="4" w:space="0" w:color="auto"/>
              <w:right w:val="single" w:sz="4" w:space="0" w:color="auto"/>
            </w:tcBorders>
          </w:tcPr>
          <w:p w14:paraId="5A224E7B"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706" w:type="dxa"/>
            <w:gridSpan w:val="2"/>
            <w:tcBorders>
              <w:top w:val="single" w:sz="4" w:space="0" w:color="auto"/>
              <w:left w:val="single" w:sz="4" w:space="0" w:color="auto"/>
              <w:bottom w:val="single" w:sz="4" w:space="0" w:color="auto"/>
              <w:right w:val="single" w:sz="4" w:space="0" w:color="auto"/>
            </w:tcBorders>
          </w:tcPr>
          <w:p w14:paraId="7129B633"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725" w:type="dxa"/>
            <w:gridSpan w:val="2"/>
            <w:tcBorders>
              <w:top w:val="single" w:sz="4" w:space="0" w:color="auto"/>
              <w:left w:val="single" w:sz="4" w:space="0" w:color="auto"/>
              <w:bottom w:val="single" w:sz="4" w:space="0" w:color="auto"/>
              <w:right w:val="single" w:sz="4" w:space="0" w:color="auto"/>
            </w:tcBorders>
          </w:tcPr>
          <w:p w14:paraId="683FA37C" w14:textId="7269DDBB" w:rsidR="006507E6" w:rsidRPr="006507E6" w:rsidRDefault="001A1B6D" w:rsidP="006507E6">
            <w:pPr>
              <w:tabs>
                <w:tab w:val="left" w:pos="708"/>
                <w:tab w:val="left" w:pos="1018"/>
                <w:tab w:val="left" w:pos="1950"/>
                <w:tab w:val="center" w:pos="5102"/>
              </w:tabs>
              <w:rPr>
                <w:bCs/>
                <w:sz w:val="20"/>
                <w:szCs w:val="18"/>
                <w:lang w:eastAsia="en-US"/>
              </w:rPr>
            </w:pPr>
            <w:r>
              <w:rPr>
                <w:bCs/>
                <w:sz w:val="20"/>
                <w:szCs w:val="18"/>
                <w:lang w:eastAsia="en-US"/>
              </w:rPr>
              <w:t>-</w:t>
            </w:r>
          </w:p>
        </w:tc>
        <w:tc>
          <w:tcPr>
            <w:tcW w:w="552" w:type="dxa"/>
            <w:tcBorders>
              <w:top w:val="single" w:sz="4" w:space="0" w:color="auto"/>
              <w:left w:val="single" w:sz="4" w:space="0" w:color="auto"/>
              <w:bottom w:val="single" w:sz="4" w:space="0" w:color="auto"/>
              <w:right w:val="single" w:sz="4" w:space="0" w:color="auto"/>
            </w:tcBorders>
          </w:tcPr>
          <w:p w14:paraId="6C6FA7AF"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844" w:type="dxa"/>
            <w:tcBorders>
              <w:top w:val="single" w:sz="4" w:space="0" w:color="auto"/>
              <w:left w:val="single" w:sz="4" w:space="0" w:color="auto"/>
              <w:bottom w:val="single" w:sz="4" w:space="0" w:color="auto"/>
              <w:right w:val="single" w:sz="4" w:space="0" w:color="auto"/>
            </w:tcBorders>
          </w:tcPr>
          <w:p w14:paraId="1280C409" w14:textId="77777777" w:rsidR="006507E6" w:rsidRPr="006507E6" w:rsidRDefault="006507E6" w:rsidP="006507E6">
            <w:pPr>
              <w:tabs>
                <w:tab w:val="left" w:pos="708"/>
                <w:tab w:val="left" w:pos="1018"/>
                <w:tab w:val="left" w:pos="1950"/>
                <w:tab w:val="center" w:pos="5102"/>
              </w:tabs>
              <w:rPr>
                <w:bCs/>
                <w:sz w:val="20"/>
                <w:szCs w:val="18"/>
                <w:lang w:eastAsia="en-US"/>
              </w:rPr>
            </w:pPr>
          </w:p>
        </w:tc>
      </w:tr>
      <w:tr w:rsidR="006507E6" w:rsidRPr="006507E6" w14:paraId="1A7AC6F3" w14:textId="77777777" w:rsidTr="00680BC1">
        <w:tc>
          <w:tcPr>
            <w:tcW w:w="1277" w:type="dxa"/>
            <w:tcBorders>
              <w:top w:val="single" w:sz="4" w:space="0" w:color="auto"/>
              <w:left w:val="single" w:sz="4" w:space="0" w:color="auto"/>
              <w:bottom w:val="single" w:sz="4" w:space="0" w:color="auto"/>
              <w:right w:val="single" w:sz="4" w:space="0" w:color="auto"/>
            </w:tcBorders>
            <w:hideMark/>
          </w:tcPr>
          <w:p w14:paraId="5B3B15A4" w14:textId="77777777" w:rsidR="006507E6" w:rsidRPr="006507E6" w:rsidRDefault="006507E6" w:rsidP="006507E6">
            <w:pPr>
              <w:tabs>
                <w:tab w:val="left" w:pos="708"/>
                <w:tab w:val="left" w:pos="1018"/>
                <w:tab w:val="left" w:pos="1950"/>
                <w:tab w:val="center" w:pos="5102"/>
              </w:tabs>
              <w:rPr>
                <w:bCs/>
                <w:sz w:val="20"/>
                <w:szCs w:val="18"/>
                <w:lang w:eastAsia="en-US"/>
              </w:rPr>
            </w:pPr>
            <w:r w:rsidRPr="006507E6">
              <w:rPr>
                <w:bCs/>
                <w:sz w:val="20"/>
                <w:szCs w:val="18"/>
                <w:lang w:eastAsia="en-US"/>
              </w:rPr>
              <w:t>ниже среднего</w:t>
            </w:r>
          </w:p>
        </w:tc>
        <w:tc>
          <w:tcPr>
            <w:tcW w:w="708" w:type="dxa"/>
            <w:tcBorders>
              <w:top w:val="single" w:sz="4" w:space="0" w:color="auto"/>
              <w:left w:val="single" w:sz="4" w:space="0" w:color="auto"/>
              <w:bottom w:val="single" w:sz="4" w:space="0" w:color="auto"/>
              <w:right w:val="single" w:sz="4" w:space="0" w:color="auto"/>
            </w:tcBorders>
          </w:tcPr>
          <w:p w14:paraId="04BA16D0" w14:textId="5F13DBE2" w:rsidR="006507E6" w:rsidRPr="006507E6" w:rsidRDefault="007543C6" w:rsidP="006507E6">
            <w:pPr>
              <w:tabs>
                <w:tab w:val="left" w:pos="708"/>
                <w:tab w:val="left" w:pos="1018"/>
                <w:tab w:val="left" w:pos="1950"/>
                <w:tab w:val="center" w:pos="5102"/>
              </w:tabs>
              <w:rPr>
                <w:bCs/>
                <w:sz w:val="20"/>
                <w:szCs w:val="18"/>
                <w:lang w:eastAsia="en-US"/>
              </w:rPr>
            </w:pPr>
            <w:r>
              <w:rPr>
                <w:bCs/>
                <w:sz w:val="20"/>
                <w:szCs w:val="18"/>
                <w:lang w:eastAsia="en-US"/>
              </w:rPr>
              <w:t>73</w:t>
            </w:r>
            <w:r w:rsidR="006507E6" w:rsidRPr="006507E6">
              <w:rPr>
                <w:bCs/>
                <w:sz w:val="20"/>
                <w:szCs w:val="18"/>
                <w:lang w:eastAsia="en-US"/>
              </w:rPr>
              <w:t>%</w:t>
            </w:r>
          </w:p>
        </w:tc>
        <w:tc>
          <w:tcPr>
            <w:tcW w:w="709" w:type="dxa"/>
            <w:gridSpan w:val="3"/>
            <w:tcBorders>
              <w:top w:val="single" w:sz="4" w:space="0" w:color="auto"/>
              <w:left w:val="single" w:sz="4" w:space="0" w:color="auto"/>
              <w:bottom w:val="single" w:sz="4" w:space="0" w:color="auto"/>
              <w:right w:val="single" w:sz="4" w:space="0" w:color="auto"/>
            </w:tcBorders>
          </w:tcPr>
          <w:p w14:paraId="7209E20E"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851" w:type="dxa"/>
            <w:gridSpan w:val="3"/>
            <w:tcBorders>
              <w:top w:val="single" w:sz="4" w:space="0" w:color="auto"/>
              <w:left w:val="single" w:sz="4" w:space="0" w:color="auto"/>
              <w:bottom w:val="single" w:sz="4" w:space="0" w:color="auto"/>
              <w:right w:val="single" w:sz="4" w:space="0" w:color="auto"/>
            </w:tcBorders>
          </w:tcPr>
          <w:p w14:paraId="003231A5"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708" w:type="dxa"/>
            <w:gridSpan w:val="2"/>
            <w:tcBorders>
              <w:top w:val="single" w:sz="4" w:space="0" w:color="auto"/>
              <w:left w:val="single" w:sz="4" w:space="0" w:color="auto"/>
              <w:bottom w:val="single" w:sz="4" w:space="0" w:color="auto"/>
              <w:right w:val="single" w:sz="4" w:space="0" w:color="auto"/>
            </w:tcBorders>
          </w:tcPr>
          <w:p w14:paraId="20A7327A" w14:textId="34A26E79" w:rsidR="006507E6" w:rsidRPr="006507E6" w:rsidRDefault="007543C6" w:rsidP="00C57BB5">
            <w:pPr>
              <w:tabs>
                <w:tab w:val="left" w:pos="708"/>
                <w:tab w:val="left" w:pos="1018"/>
                <w:tab w:val="left" w:pos="1950"/>
                <w:tab w:val="center" w:pos="5102"/>
              </w:tabs>
              <w:rPr>
                <w:bCs/>
                <w:sz w:val="20"/>
                <w:szCs w:val="18"/>
                <w:lang w:eastAsia="en-US"/>
              </w:rPr>
            </w:pPr>
            <w:r>
              <w:rPr>
                <w:bCs/>
                <w:sz w:val="20"/>
                <w:szCs w:val="18"/>
                <w:lang w:eastAsia="en-US"/>
              </w:rPr>
              <w:t>47</w:t>
            </w:r>
            <w:r w:rsidR="006507E6" w:rsidRPr="006507E6">
              <w:rPr>
                <w:bCs/>
                <w:sz w:val="20"/>
                <w:szCs w:val="18"/>
                <w:lang w:eastAsia="en-US"/>
              </w:rPr>
              <w:t>%</w:t>
            </w:r>
          </w:p>
        </w:tc>
        <w:tc>
          <w:tcPr>
            <w:tcW w:w="851" w:type="dxa"/>
            <w:gridSpan w:val="3"/>
            <w:tcBorders>
              <w:top w:val="single" w:sz="4" w:space="0" w:color="auto"/>
              <w:left w:val="single" w:sz="4" w:space="0" w:color="auto"/>
              <w:bottom w:val="single" w:sz="4" w:space="0" w:color="auto"/>
              <w:right w:val="single" w:sz="4" w:space="0" w:color="auto"/>
            </w:tcBorders>
          </w:tcPr>
          <w:p w14:paraId="49483A41"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679" w:type="dxa"/>
            <w:gridSpan w:val="2"/>
            <w:tcBorders>
              <w:top w:val="single" w:sz="4" w:space="0" w:color="auto"/>
              <w:left w:val="single" w:sz="4" w:space="0" w:color="auto"/>
              <w:bottom w:val="single" w:sz="4" w:space="0" w:color="auto"/>
              <w:right w:val="single" w:sz="4" w:space="0" w:color="auto"/>
            </w:tcBorders>
          </w:tcPr>
          <w:p w14:paraId="72EF9FDC"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725" w:type="dxa"/>
            <w:gridSpan w:val="2"/>
            <w:tcBorders>
              <w:top w:val="single" w:sz="4" w:space="0" w:color="auto"/>
              <w:left w:val="single" w:sz="4" w:space="0" w:color="auto"/>
              <w:bottom w:val="single" w:sz="4" w:space="0" w:color="auto"/>
              <w:right w:val="single" w:sz="4" w:space="0" w:color="auto"/>
            </w:tcBorders>
          </w:tcPr>
          <w:p w14:paraId="6DD4A95D" w14:textId="40B00F82" w:rsidR="006507E6" w:rsidRPr="006507E6" w:rsidRDefault="007543C6" w:rsidP="006507E6">
            <w:pPr>
              <w:tabs>
                <w:tab w:val="left" w:pos="708"/>
                <w:tab w:val="left" w:pos="1018"/>
                <w:tab w:val="left" w:pos="1950"/>
                <w:tab w:val="center" w:pos="5102"/>
              </w:tabs>
              <w:rPr>
                <w:bCs/>
                <w:sz w:val="20"/>
                <w:szCs w:val="18"/>
                <w:lang w:eastAsia="en-US"/>
              </w:rPr>
            </w:pPr>
            <w:r>
              <w:rPr>
                <w:bCs/>
                <w:sz w:val="20"/>
                <w:szCs w:val="18"/>
                <w:lang w:eastAsia="en-US"/>
              </w:rPr>
              <w:t>1</w:t>
            </w:r>
            <w:r w:rsidR="001A1B6D">
              <w:rPr>
                <w:bCs/>
                <w:sz w:val="20"/>
                <w:szCs w:val="18"/>
                <w:lang w:eastAsia="en-US"/>
              </w:rPr>
              <w:t>3</w:t>
            </w:r>
            <w:r w:rsidR="006507E6" w:rsidRPr="006507E6">
              <w:rPr>
                <w:bCs/>
                <w:sz w:val="20"/>
                <w:szCs w:val="18"/>
                <w:lang w:eastAsia="en-US"/>
              </w:rPr>
              <w:t>%</w:t>
            </w:r>
          </w:p>
        </w:tc>
        <w:tc>
          <w:tcPr>
            <w:tcW w:w="696" w:type="dxa"/>
            <w:gridSpan w:val="2"/>
            <w:tcBorders>
              <w:top w:val="single" w:sz="4" w:space="0" w:color="auto"/>
              <w:left w:val="single" w:sz="4" w:space="0" w:color="auto"/>
              <w:bottom w:val="single" w:sz="4" w:space="0" w:color="auto"/>
              <w:right w:val="single" w:sz="4" w:space="0" w:color="auto"/>
            </w:tcBorders>
          </w:tcPr>
          <w:p w14:paraId="12724B1A"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706" w:type="dxa"/>
            <w:gridSpan w:val="2"/>
            <w:tcBorders>
              <w:top w:val="single" w:sz="4" w:space="0" w:color="auto"/>
              <w:left w:val="single" w:sz="4" w:space="0" w:color="auto"/>
              <w:bottom w:val="single" w:sz="4" w:space="0" w:color="auto"/>
              <w:right w:val="single" w:sz="4" w:space="0" w:color="auto"/>
            </w:tcBorders>
          </w:tcPr>
          <w:p w14:paraId="45B7D0BA"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725" w:type="dxa"/>
            <w:gridSpan w:val="2"/>
            <w:tcBorders>
              <w:top w:val="single" w:sz="4" w:space="0" w:color="auto"/>
              <w:left w:val="single" w:sz="4" w:space="0" w:color="auto"/>
              <w:bottom w:val="single" w:sz="4" w:space="0" w:color="auto"/>
              <w:right w:val="single" w:sz="4" w:space="0" w:color="auto"/>
            </w:tcBorders>
          </w:tcPr>
          <w:p w14:paraId="37CF56D3" w14:textId="49775BE8" w:rsidR="006507E6" w:rsidRPr="006507E6" w:rsidRDefault="001A1B6D" w:rsidP="006507E6">
            <w:pPr>
              <w:tabs>
                <w:tab w:val="left" w:pos="708"/>
                <w:tab w:val="left" w:pos="1018"/>
                <w:tab w:val="left" w:pos="1950"/>
                <w:tab w:val="center" w:pos="5102"/>
              </w:tabs>
              <w:rPr>
                <w:bCs/>
                <w:sz w:val="20"/>
                <w:szCs w:val="18"/>
                <w:lang w:eastAsia="en-US"/>
              </w:rPr>
            </w:pPr>
            <w:r>
              <w:rPr>
                <w:bCs/>
                <w:sz w:val="20"/>
                <w:szCs w:val="18"/>
                <w:lang w:eastAsia="en-US"/>
              </w:rPr>
              <w:t>20</w:t>
            </w:r>
            <w:r w:rsidR="006507E6" w:rsidRPr="006507E6">
              <w:rPr>
                <w:bCs/>
                <w:sz w:val="20"/>
                <w:szCs w:val="18"/>
                <w:lang w:eastAsia="en-US"/>
              </w:rPr>
              <w:t>%</w:t>
            </w:r>
          </w:p>
        </w:tc>
        <w:tc>
          <w:tcPr>
            <w:tcW w:w="552" w:type="dxa"/>
            <w:tcBorders>
              <w:top w:val="single" w:sz="4" w:space="0" w:color="auto"/>
              <w:left w:val="single" w:sz="4" w:space="0" w:color="auto"/>
              <w:bottom w:val="single" w:sz="4" w:space="0" w:color="auto"/>
              <w:right w:val="single" w:sz="4" w:space="0" w:color="auto"/>
            </w:tcBorders>
          </w:tcPr>
          <w:p w14:paraId="28429BAB"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844" w:type="dxa"/>
            <w:tcBorders>
              <w:top w:val="single" w:sz="4" w:space="0" w:color="auto"/>
              <w:left w:val="single" w:sz="4" w:space="0" w:color="auto"/>
              <w:bottom w:val="single" w:sz="4" w:space="0" w:color="auto"/>
              <w:right w:val="single" w:sz="4" w:space="0" w:color="auto"/>
            </w:tcBorders>
          </w:tcPr>
          <w:p w14:paraId="1E5ABFBF" w14:textId="77777777" w:rsidR="006507E6" w:rsidRPr="006507E6" w:rsidRDefault="006507E6" w:rsidP="006507E6">
            <w:pPr>
              <w:tabs>
                <w:tab w:val="left" w:pos="708"/>
                <w:tab w:val="left" w:pos="1018"/>
                <w:tab w:val="left" w:pos="1950"/>
                <w:tab w:val="center" w:pos="5102"/>
              </w:tabs>
              <w:rPr>
                <w:bCs/>
                <w:sz w:val="20"/>
                <w:szCs w:val="18"/>
                <w:lang w:eastAsia="en-US"/>
              </w:rPr>
            </w:pPr>
          </w:p>
        </w:tc>
      </w:tr>
      <w:tr w:rsidR="006507E6" w:rsidRPr="006507E6" w14:paraId="558E7CE7" w14:textId="77777777" w:rsidTr="00680BC1">
        <w:tc>
          <w:tcPr>
            <w:tcW w:w="1277" w:type="dxa"/>
            <w:tcBorders>
              <w:top w:val="single" w:sz="4" w:space="0" w:color="auto"/>
              <w:left w:val="single" w:sz="4" w:space="0" w:color="auto"/>
              <w:bottom w:val="single" w:sz="4" w:space="0" w:color="auto"/>
              <w:right w:val="single" w:sz="4" w:space="0" w:color="auto"/>
            </w:tcBorders>
            <w:hideMark/>
          </w:tcPr>
          <w:p w14:paraId="732F1378" w14:textId="77777777" w:rsidR="006507E6" w:rsidRPr="006507E6" w:rsidRDefault="006507E6" w:rsidP="006507E6">
            <w:pPr>
              <w:tabs>
                <w:tab w:val="left" w:pos="708"/>
                <w:tab w:val="left" w:pos="1018"/>
                <w:tab w:val="left" w:pos="1950"/>
                <w:tab w:val="center" w:pos="5102"/>
              </w:tabs>
              <w:rPr>
                <w:bCs/>
                <w:sz w:val="20"/>
                <w:szCs w:val="18"/>
                <w:lang w:eastAsia="en-US"/>
              </w:rPr>
            </w:pPr>
            <w:r w:rsidRPr="006507E6">
              <w:rPr>
                <w:bCs/>
                <w:sz w:val="20"/>
                <w:szCs w:val="18"/>
                <w:lang w:eastAsia="en-US"/>
              </w:rPr>
              <w:t xml:space="preserve">средний </w:t>
            </w:r>
          </w:p>
        </w:tc>
        <w:tc>
          <w:tcPr>
            <w:tcW w:w="708" w:type="dxa"/>
            <w:tcBorders>
              <w:top w:val="single" w:sz="4" w:space="0" w:color="auto"/>
              <w:left w:val="single" w:sz="4" w:space="0" w:color="auto"/>
              <w:bottom w:val="single" w:sz="4" w:space="0" w:color="auto"/>
              <w:right w:val="single" w:sz="4" w:space="0" w:color="auto"/>
            </w:tcBorders>
          </w:tcPr>
          <w:p w14:paraId="700ACF76" w14:textId="77777777" w:rsidR="006507E6" w:rsidRPr="006507E6" w:rsidRDefault="00C57BB5" w:rsidP="006507E6">
            <w:pPr>
              <w:tabs>
                <w:tab w:val="left" w:pos="708"/>
                <w:tab w:val="left" w:pos="1018"/>
                <w:tab w:val="left" w:pos="1950"/>
                <w:tab w:val="center" w:pos="5102"/>
              </w:tabs>
              <w:rPr>
                <w:bCs/>
                <w:sz w:val="20"/>
                <w:szCs w:val="18"/>
                <w:lang w:eastAsia="en-US"/>
              </w:rPr>
            </w:pPr>
            <w:r>
              <w:rPr>
                <w:bCs/>
                <w:sz w:val="20"/>
                <w:szCs w:val="18"/>
                <w:lang w:eastAsia="en-US"/>
              </w:rPr>
              <w:t>13%</w:t>
            </w:r>
          </w:p>
        </w:tc>
        <w:tc>
          <w:tcPr>
            <w:tcW w:w="709" w:type="dxa"/>
            <w:gridSpan w:val="3"/>
            <w:tcBorders>
              <w:top w:val="single" w:sz="4" w:space="0" w:color="auto"/>
              <w:left w:val="single" w:sz="4" w:space="0" w:color="auto"/>
              <w:bottom w:val="single" w:sz="4" w:space="0" w:color="auto"/>
              <w:right w:val="single" w:sz="4" w:space="0" w:color="auto"/>
            </w:tcBorders>
          </w:tcPr>
          <w:p w14:paraId="69C5DF38"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851" w:type="dxa"/>
            <w:gridSpan w:val="3"/>
            <w:tcBorders>
              <w:top w:val="single" w:sz="4" w:space="0" w:color="auto"/>
              <w:left w:val="single" w:sz="4" w:space="0" w:color="auto"/>
              <w:bottom w:val="single" w:sz="4" w:space="0" w:color="auto"/>
              <w:right w:val="single" w:sz="4" w:space="0" w:color="auto"/>
            </w:tcBorders>
          </w:tcPr>
          <w:p w14:paraId="67116333"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708" w:type="dxa"/>
            <w:gridSpan w:val="2"/>
            <w:tcBorders>
              <w:top w:val="single" w:sz="4" w:space="0" w:color="auto"/>
              <w:left w:val="single" w:sz="4" w:space="0" w:color="auto"/>
              <w:bottom w:val="single" w:sz="4" w:space="0" w:color="auto"/>
              <w:right w:val="single" w:sz="4" w:space="0" w:color="auto"/>
            </w:tcBorders>
          </w:tcPr>
          <w:p w14:paraId="21177F09" w14:textId="0D77EAE5" w:rsidR="006507E6" w:rsidRPr="006507E6" w:rsidRDefault="007543C6" w:rsidP="006507E6">
            <w:pPr>
              <w:tabs>
                <w:tab w:val="left" w:pos="708"/>
                <w:tab w:val="left" w:pos="1018"/>
                <w:tab w:val="left" w:pos="1950"/>
                <w:tab w:val="center" w:pos="5102"/>
              </w:tabs>
              <w:rPr>
                <w:bCs/>
                <w:sz w:val="20"/>
                <w:szCs w:val="18"/>
                <w:lang w:eastAsia="en-US"/>
              </w:rPr>
            </w:pPr>
            <w:r>
              <w:rPr>
                <w:bCs/>
                <w:sz w:val="20"/>
                <w:szCs w:val="18"/>
                <w:lang w:eastAsia="en-US"/>
              </w:rPr>
              <w:t>33</w:t>
            </w:r>
            <w:r w:rsidR="00C57BB5">
              <w:rPr>
                <w:bCs/>
                <w:sz w:val="20"/>
                <w:szCs w:val="18"/>
                <w:lang w:eastAsia="en-US"/>
              </w:rPr>
              <w:t>%</w:t>
            </w:r>
          </w:p>
        </w:tc>
        <w:tc>
          <w:tcPr>
            <w:tcW w:w="851" w:type="dxa"/>
            <w:gridSpan w:val="3"/>
            <w:tcBorders>
              <w:top w:val="single" w:sz="4" w:space="0" w:color="auto"/>
              <w:left w:val="single" w:sz="4" w:space="0" w:color="auto"/>
              <w:bottom w:val="single" w:sz="4" w:space="0" w:color="auto"/>
              <w:right w:val="single" w:sz="4" w:space="0" w:color="auto"/>
            </w:tcBorders>
          </w:tcPr>
          <w:p w14:paraId="1D713824"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679" w:type="dxa"/>
            <w:gridSpan w:val="2"/>
            <w:tcBorders>
              <w:top w:val="single" w:sz="4" w:space="0" w:color="auto"/>
              <w:left w:val="single" w:sz="4" w:space="0" w:color="auto"/>
              <w:bottom w:val="single" w:sz="4" w:space="0" w:color="auto"/>
              <w:right w:val="single" w:sz="4" w:space="0" w:color="auto"/>
            </w:tcBorders>
          </w:tcPr>
          <w:p w14:paraId="1B837594"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725" w:type="dxa"/>
            <w:gridSpan w:val="2"/>
            <w:tcBorders>
              <w:top w:val="single" w:sz="4" w:space="0" w:color="auto"/>
              <w:left w:val="single" w:sz="4" w:space="0" w:color="auto"/>
              <w:bottom w:val="single" w:sz="4" w:space="0" w:color="auto"/>
              <w:right w:val="single" w:sz="4" w:space="0" w:color="auto"/>
            </w:tcBorders>
          </w:tcPr>
          <w:p w14:paraId="1D426098" w14:textId="754A2237" w:rsidR="006507E6" w:rsidRPr="006507E6" w:rsidRDefault="007543C6" w:rsidP="006507E6">
            <w:pPr>
              <w:tabs>
                <w:tab w:val="left" w:pos="708"/>
                <w:tab w:val="left" w:pos="1018"/>
                <w:tab w:val="left" w:pos="1950"/>
                <w:tab w:val="center" w:pos="5102"/>
              </w:tabs>
              <w:rPr>
                <w:bCs/>
                <w:sz w:val="20"/>
                <w:szCs w:val="18"/>
                <w:lang w:eastAsia="en-US"/>
              </w:rPr>
            </w:pPr>
            <w:r>
              <w:rPr>
                <w:bCs/>
                <w:sz w:val="20"/>
                <w:szCs w:val="18"/>
                <w:lang w:eastAsia="en-US"/>
              </w:rPr>
              <w:t>61</w:t>
            </w:r>
            <w:r w:rsidR="006507E6" w:rsidRPr="006507E6">
              <w:rPr>
                <w:bCs/>
                <w:sz w:val="20"/>
                <w:szCs w:val="18"/>
                <w:lang w:eastAsia="en-US"/>
              </w:rPr>
              <w:t>%</w:t>
            </w:r>
          </w:p>
        </w:tc>
        <w:tc>
          <w:tcPr>
            <w:tcW w:w="696" w:type="dxa"/>
            <w:gridSpan w:val="2"/>
            <w:tcBorders>
              <w:top w:val="single" w:sz="4" w:space="0" w:color="auto"/>
              <w:left w:val="single" w:sz="4" w:space="0" w:color="auto"/>
              <w:bottom w:val="single" w:sz="4" w:space="0" w:color="auto"/>
              <w:right w:val="single" w:sz="4" w:space="0" w:color="auto"/>
            </w:tcBorders>
          </w:tcPr>
          <w:p w14:paraId="1680790B"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706" w:type="dxa"/>
            <w:gridSpan w:val="2"/>
            <w:tcBorders>
              <w:top w:val="single" w:sz="4" w:space="0" w:color="auto"/>
              <w:left w:val="single" w:sz="4" w:space="0" w:color="auto"/>
              <w:bottom w:val="single" w:sz="4" w:space="0" w:color="auto"/>
              <w:right w:val="single" w:sz="4" w:space="0" w:color="auto"/>
            </w:tcBorders>
          </w:tcPr>
          <w:p w14:paraId="59B05BF5"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725" w:type="dxa"/>
            <w:gridSpan w:val="2"/>
            <w:tcBorders>
              <w:top w:val="single" w:sz="4" w:space="0" w:color="auto"/>
              <w:left w:val="single" w:sz="4" w:space="0" w:color="auto"/>
              <w:bottom w:val="single" w:sz="4" w:space="0" w:color="auto"/>
              <w:right w:val="single" w:sz="4" w:space="0" w:color="auto"/>
            </w:tcBorders>
          </w:tcPr>
          <w:p w14:paraId="5DC4B259" w14:textId="622B09F3" w:rsidR="006507E6" w:rsidRPr="006507E6" w:rsidRDefault="007543C6" w:rsidP="006507E6">
            <w:pPr>
              <w:tabs>
                <w:tab w:val="left" w:pos="708"/>
                <w:tab w:val="left" w:pos="1018"/>
                <w:tab w:val="left" w:pos="1950"/>
                <w:tab w:val="center" w:pos="5102"/>
              </w:tabs>
              <w:rPr>
                <w:bCs/>
                <w:sz w:val="20"/>
                <w:szCs w:val="18"/>
                <w:lang w:eastAsia="en-US"/>
              </w:rPr>
            </w:pPr>
            <w:r>
              <w:rPr>
                <w:bCs/>
                <w:sz w:val="20"/>
                <w:szCs w:val="18"/>
                <w:lang w:eastAsia="en-US"/>
              </w:rPr>
              <w:t>67</w:t>
            </w:r>
            <w:r w:rsidR="006507E6" w:rsidRPr="006507E6">
              <w:rPr>
                <w:bCs/>
                <w:sz w:val="20"/>
                <w:szCs w:val="18"/>
                <w:lang w:eastAsia="en-US"/>
              </w:rPr>
              <w:t>%</w:t>
            </w:r>
          </w:p>
        </w:tc>
        <w:tc>
          <w:tcPr>
            <w:tcW w:w="552" w:type="dxa"/>
            <w:tcBorders>
              <w:top w:val="single" w:sz="4" w:space="0" w:color="auto"/>
              <w:left w:val="single" w:sz="4" w:space="0" w:color="auto"/>
              <w:bottom w:val="single" w:sz="4" w:space="0" w:color="auto"/>
              <w:right w:val="single" w:sz="4" w:space="0" w:color="auto"/>
            </w:tcBorders>
          </w:tcPr>
          <w:p w14:paraId="5DFAF332"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844" w:type="dxa"/>
            <w:tcBorders>
              <w:top w:val="single" w:sz="4" w:space="0" w:color="auto"/>
              <w:left w:val="single" w:sz="4" w:space="0" w:color="auto"/>
              <w:bottom w:val="single" w:sz="4" w:space="0" w:color="auto"/>
              <w:right w:val="single" w:sz="4" w:space="0" w:color="auto"/>
            </w:tcBorders>
          </w:tcPr>
          <w:p w14:paraId="7F50B075" w14:textId="77777777" w:rsidR="006507E6" w:rsidRPr="006507E6" w:rsidRDefault="006507E6" w:rsidP="006507E6">
            <w:pPr>
              <w:tabs>
                <w:tab w:val="left" w:pos="708"/>
                <w:tab w:val="left" w:pos="1018"/>
                <w:tab w:val="left" w:pos="1950"/>
                <w:tab w:val="center" w:pos="5102"/>
              </w:tabs>
              <w:rPr>
                <w:bCs/>
                <w:sz w:val="20"/>
                <w:szCs w:val="18"/>
                <w:lang w:eastAsia="en-US"/>
              </w:rPr>
            </w:pPr>
          </w:p>
        </w:tc>
      </w:tr>
      <w:tr w:rsidR="006507E6" w:rsidRPr="006507E6" w14:paraId="7CAD920A" w14:textId="77777777" w:rsidTr="00680BC1">
        <w:tc>
          <w:tcPr>
            <w:tcW w:w="1277" w:type="dxa"/>
            <w:tcBorders>
              <w:top w:val="single" w:sz="4" w:space="0" w:color="auto"/>
              <w:left w:val="single" w:sz="4" w:space="0" w:color="auto"/>
              <w:bottom w:val="single" w:sz="4" w:space="0" w:color="auto"/>
              <w:right w:val="single" w:sz="4" w:space="0" w:color="auto"/>
            </w:tcBorders>
            <w:hideMark/>
          </w:tcPr>
          <w:p w14:paraId="565A8242" w14:textId="77777777" w:rsidR="006507E6" w:rsidRPr="006507E6" w:rsidRDefault="006507E6" w:rsidP="006507E6">
            <w:pPr>
              <w:tabs>
                <w:tab w:val="left" w:pos="708"/>
                <w:tab w:val="left" w:pos="1018"/>
                <w:tab w:val="left" w:pos="1950"/>
                <w:tab w:val="center" w:pos="5102"/>
              </w:tabs>
              <w:rPr>
                <w:bCs/>
                <w:sz w:val="20"/>
                <w:szCs w:val="18"/>
                <w:lang w:eastAsia="en-US"/>
              </w:rPr>
            </w:pPr>
            <w:r w:rsidRPr="006507E6">
              <w:rPr>
                <w:bCs/>
                <w:sz w:val="20"/>
                <w:szCs w:val="18"/>
                <w:lang w:eastAsia="en-US"/>
              </w:rPr>
              <w:t>достаточный</w:t>
            </w:r>
          </w:p>
        </w:tc>
        <w:tc>
          <w:tcPr>
            <w:tcW w:w="708" w:type="dxa"/>
            <w:tcBorders>
              <w:top w:val="single" w:sz="4" w:space="0" w:color="auto"/>
              <w:left w:val="single" w:sz="4" w:space="0" w:color="auto"/>
              <w:bottom w:val="single" w:sz="4" w:space="0" w:color="auto"/>
              <w:right w:val="single" w:sz="4" w:space="0" w:color="auto"/>
            </w:tcBorders>
          </w:tcPr>
          <w:p w14:paraId="6943FDBC" w14:textId="32F324D9" w:rsidR="006507E6" w:rsidRPr="006507E6" w:rsidRDefault="007543C6" w:rsidP="006507E6">
            <w:pPr>
              <w:tabs>
                <w:tab w:val="left" w:pos="708"/>
                <w:tab w:val="left" w:pos="1018"/>
                <w:tab w:val="left" w:pos="1950"/>
                <w:tab w:val="center" w:pos="5102"/>
              </w:tabs>
              <w:rPr>
                <w:bCs/>
                <w:sz w:val="20"/>
                <w:szCs w:val="18"/>
                <w:lang w:eastAsia="en-US"/>
              </w:rPr>
            </w:pPr>
            <w:r>
              <w:rPr>
                <w:bCs/>
                <w:sz w:val="20"/>
                <w:szCs w:val="18"/>
                <w:lang w:eastAsia="en-US"/>
              </w:rPr>
              <w:t>7%</w:t>
            </w:r>
          </w:p>
        </w:tc>
        <w:tc>
          <w:tcPr>
            <w:tcW w:w="709" w:type="dxa"/>
            <w:gridSpan w:val="3"/>
            <w:tcBorders>
              <w:top w:val="single" w:sz="4" w:space="0" w:color="auto"/>
              <w:left w:val="single" w:sz="4" w:space="0" w:color="auto"/>
              <w:bottom w:val="single" w:sz="4" w:space="0" w:color="auto"/>
              <w:right w:val="single" w:sz="4" w:space="0" w:color="auto"/>
            </w:tcBorders>
          </w:tcPr>
          <w:p w14:paraId="7069F461"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851" w:type="dxa"/>
            <w:gridSpan w:val="3"/>
            <w:tcBorders>
              <w:top w:val="single" w:sz="4" w:space="0" w:color="auto"/>
              <w:left w:val="single" w:sz="4" w:space="0" w:color="auto"/>
              <w:bottom w:val="single" w:sz="4" w:space="0" w:color="auto"/>
              <w:right w:val="single" w:sz="4" w:space="0" w:color="auto"/>
            </w:tcBorders>
          </w:tcPr>
          <w:p w14:paraId="2BD11A56"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708" w:type="dxa"/>
            <w:gridSpan w:val="2"/>
            <w:tcBorders>
              <w:top w:val="single" w:sz="4" w:space="0" w:color="auto"/>
              <w:left w:val="single" w:sz="4" w:space="0" w:color="auto"/>
              <w:bottom w:val="single" w:sz="4" w:space="0" w:color="auto"/>
              <w:right w:val="single" w:sz="4" w:space="0" w:color="auto"/>
            </w:tcBorders>
          </w:tcPr>
          <w:p w14:paraId="0FEC1AB4" w14:textId="6CE1E4B7" w:rsidR="006507E6" w:rsidRPr="006507E6" w:rsidRDefault="007543C6" w:rsidP="006507E6">
            <w:pPr>
              <w:tabs>
                <w:tab w:val="left" w:pos="708"/>
                <w:tab w:val="left" w:pos="1018"/>
                <w:tab w:val="left" w:pos="1950"/>
                <w:tab w:val="center" w:pos="5102"/>
              </w:tabs>
              <w:rPr>
                <w:bCs/>
                <w:sz w:val="20"/>
                <w:szCs w:val="18"/>
                <w:lang w:eastAsia="en-US"/>
              </w:rPr>
            </w:pPr>
            <w:r>
              <w:rPr>
                <w:bCs/>
                <w:sz w:val="20"/>
                <w:szCs w:val="18"/>
                <w:lang w:eastAsia="en-US"/>
              </w:rPr>
              <w:t>20%</w:t>
            </w:r>
          </w:p>
        </w:tc>
        <w:tc>
          <w:tcPr>
            <w:tcW w:w="851" w:type="dxa"/>
            <w:gridSpan w:val="3"/>
            <w:tcBorders>
              <w:top w:val="single" w:sz="4" w:space="0" w:color="auto"/>
              <w:left w:val="single" w:sz="4" w:space="0" w:color="auto"/>
              <w:bottom w:val="single" w:sz="4" w:space="0" w:color="auto"/>
              <w:right w:val="single" w:sz="4" w:space="0" w:color="auto"/>
            </w:tcBorders>
          </w:tcPr>
          <w:p w14:paraId="6FC92D7A"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679" w:type="dxa"/>
            <w:gridSpan w:val="2"/>
            <w:tcBorders>
              <w:top w:val="single" w:sz="4" w:space="0" w:color="auto"/>
              <w:left w:val="single" w:sz="4" w:space="0" w:color="auto"/>
              <w:bottom w:val="single" w:sz="4" w:space="0" w:color="auto"/>
              <w:right w:val="single" w:sz="4" w:space="0" w:color="auto"/>
            </w:tcBorders>
          </w:tcPr>
          <w:p w14:paraId="13E2831B"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725" w:type="dxa"/>
            <w:gridSpan w:val="2"/>
            <w:tcBorders>
              <w:top w:val="single" w:sz="4" w:space="0" w:color="auto"/>
              <w:left w:val="single" w:sz="4" w:space="0" w:color="auto"/>
              <w:bottom w:val="single" w:sz="4" w:space="0" w:color="auto"/>
              <w:right w:val="single" w:sz="4" w:space="0" w:color="auto"/>
            </w:tcBorders>
          </w:tcPr>
          <w:p w14:paraId="73CC57EE" w14:textId="352B9A33" w:rsidR="006507E6" w:rsidRPr="006507E6" w:rsidRDefault="007543C6" w:rsidP="006507E6">
            <w:pPr>
              <w:tabs>
                <w:tab w:val="left" w:pos="708"/>
                <w:tab w:val="left" w:pos="1018"/>
                <w:tab w:val="left" w:pos="1950"/>
                <w:tab w:val="center" w:pos="5102"/>
              </w:tabs>
              <w:rPr>
                <w:bCs/>
                <w:sz w:val="20"/>
                <w:szCs w:val="18"/>
                <w:lang w:eastAsia="en-US"/>
              </w:rPr>
            </w:pPr>
            <w:r>
              <w:rPr>
                <w:bCs/>
                <w:sz w:val="20"/>
                <w:szCs w:val="18"/>
                <w:lang w:eastAsia="en-US"/>
              </w:rPr>
              <w:t>13%</w:t>
            </w:r>
          </w:p>
        </w:tc>
        <w:tc>
          <w:tcPr>
            <w:tcW w:w="696" w:type="dxa"/>
            <w:gridSpan w:val="2"/>
            <w:tcBorders>
              <w:top w:val="single" w:sz="4" w:space="0" w:color="auto"/>
              <w:left w:val="single" w:sz="4" w:space="0" w:color="auto"/>
              <w:bottom w:val="single" w:sz="4" w:space="0" w:color="auto"/>
              <w:right w:val="single" w:sz="4" w:space="0" w:color="auto"/>
            </w:tcBorders>
          </w:tcPr>
          <w:p w14:paraId="01563D5A"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706" w:type="dxa"/>
            <w:gridSpan w:val="2"/>
            <w:tcBorders>
              <w:top w:val="single" w:sz="4" w:space="0" w:color="auto"/>
              <w:left w:val="single" w:sz="4" w:space="0" w:color="auto"/>
              <w:bottom w:val="single" w:sz="4" w:space="0" w:color="auto"/>
              <w:right w:val="single" w:sz="4" w:space="0" w:color="auto"/>
            </w:tcBorders>
          </w:tcPr>
          <w:p w14:paraId="647C4AC8"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725" w:type="dxa"/>
            <w:gridSpan w:val="2"/>
            <w:tcBorders>
              <w:top w:val="single" w:sz="4" w:space="0" w:color="auto"/>
              <w:left w:val="single" w:sz="4" w:space="0" w:color="auto"/>
              <w:bottom w:val="single" w:sz="4" w:space="0" w:color="auto"/>
              <w:right w:val="single" w:sz="4" w:space="0" w:color="auto"/>
            </w:tcBorders>
          </w:tcPr>
          <w:p w14:paraId="0F4DD77E" w14:textId="2286704A" w:rsidR="006507E6" w:rsidRPr="006507E6" w:rsidRDefault="007543C6" w:rsidP="006507E6">
            <w:pPr>
              <w:tabs>
                <w:tab w:val="left" w:pos="708"/>
                <w:tab w:val="left" w:pos="1018"/>
                <w:tab w:val="left" w:pos="1950"/>
                <w:tab w:val="center" w:pos="5102"/>
              </w:tabs>
              <w:rPr>
                <w:bCs/>
                <w:sz w:val="20"/>
                <w:szCs w:val="18"/>
                <w:lang w:eastAsia="en-US"/>
              </w:rPr>
            </w:pPr>
            <w:r>
              <w:rPr>
                <w:bCs/>
                <w:sz w:val="20"/>
                <w:szCs w:val="18"/>
                <w:lang w:eastAsia="en-US"/>
              </w:rPr>
              <w:t>13</w:t>
            </w:r>
            <w:r w:rsidR="006507E6" w:rsidRPr="006507E6">
              <w:rPr>
                <w:bCs/>
                <w:sz w:val="20"/>
                <w:szCs w:val="18"/>
                <w:lang w:eastAsia="en-US"/>
              </w:rPr>
              <w:t>%</w:t>
            </w:r>
          </w:p>
        </w:tc>
        <w:tc>
          <w:tcPr>
            <w:tcW w:w="552" w:type="dxa"/>
            <w:tcBorders>
              <w:top w:val="single" w:sz="4" w:space="0" w:color="auto"/>
              <w:left w:val="single" w:sz="4" w:space="0" w:color="auto"/>
              <w:bottom w:val="single" w:sz="4" w:space="0" w:color="auto"/>
              <w:right w:val="single" w:sz="4" w:space="0" w:color="auto"/>
            </w:tcBorders>
          </w:tcPr>
          <w:p w14:paraId="3850ACE1"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844" w:type="dxa"/>
            <w:tcBorders>
              <w:top w:val="single" w:sz="4" w:space="0" w:color="auto"/>
              <w:left w:val="single" w:sz="4" w:space="0" w:color="auto"/>
              <w:bottom w:val="single" w:sz="4" w:space="0" w:color="auto"/>
              <w:right w:val="single" w:sz="4" w:space="0" w:color="auto"/>
            </w:tcBorders>
          </w:tcPr>
          <w:p w14:paraId="0A04FEBF" w14:textId="77777777" w:rsidR="006507E6" w:rsidRPr="006507E6" w:rsidRDefault="006507E6" w:rsidP="006507E6">
            <w:pPr>
              <w:tabs>
                <w:tab w:val="left" w:pos="708"/>
                <w:tab w:val="left" w:pos="1018"/>
                <w:tab w:val="left" w:pos="1950"/>
                <w:tab w:val="center" w:pos="5102"/>
              </w:tabs>
              <w:rPr>
                <w:bCs/>
                <w:sz w:val="20"/>
                <w:szCs w:val="18"/>
                <w:lang w:eastAsia="en-US"/>
              </w:rPr>
            </w:pPr>
          </w:p>
        </w:tc>
      </w:tr>
      <w:tr w:rsidR="006507E6" w:rsidRPr="006507E6" w14:paraId="17C8E170" w14:textId="77777777" w:rsidTr="00680BC1">
        <w:trPr>
          <w:trHeight w:val="248"/>
        </w:trPr>
        <w:tc>
          <w:tcPr>
            <w:tcW w:w="2001" w:type="dxa"/>
            <w:gridSpan w:val="3"/>
            <w:vMerge w:val="restart"/>
            <w:tcBorders>
              <w:top w:val="single" w:sz="4" w:space="0" w:color="auto"/>
              <w:left w:val="single" w:sz="4" w:space="0" w:color="auto"/>
              <w:bottom w:val="single" w:sz="4" w:space="0" w:color="auto"/>
              <w:right w:val="single" w:sz="4" w:space="0" w:color="auto"/>
            </w:tcBorders>
            <w:hideMark/>
          </w:tcPr>
          <w:p w14:paraId="29C893BA" w14:textId="77777777" w:rsidR="006507E6" w:rsidRPr="006507E6" w:rsidRDefault="006507E6" w:rsidP="006507E6">
            <w:pPr>
              <w:tabs>
                <w:tab w:val="left" w:pos="708"/>
                <w:tab w:val="left" w:pos="1018"/>
                <w:tab w:val="left" w:pos="1950"/>
                <w:tab w:val="center" w:pos="5102"/>
              </w:tabs>
              <w:rPr>
                <w:b/>
                <w:bCs/>
                <w:sz w:val="20"/>
                <w:szCs w:val="18"/>
                <w:lang w:eastAsia="en-US"/>
              </w:rPr>
            </w:pPr>
            <w:r w:rsidRPr="006507E6">
              <w:rPr>
                <w:b/>
                <w:bCs/>
                <w:sz w:val="20"/>
                <w:szCs w:val="18"/>
                <w:lang w:eastAsia="en-US"/>
              </w:rPr>
              <w:t xml:space="preserve">Уровни развития </w:t>
            </w:r>
          </w:p>
        </w:tc>
        <w:tc>
          <w:tcPr>
            <w:tcW w:w="3501" w:type="dxa"/>
            <w:gridSpan w:val="11"/>
            <w:tcBorders>
              <w:top w:val="single" w:sz="4" w:space="0" w:color="auto"/>
              <w:left w:val="single" w:sz="4" w:space="0" w:color="auto"/>
              <w:bottom w:val="single" w:sz="4" w:space="0" w:color="auto"/>
              <w:right w:val="single" w:sz="4" w:space="0" w:color="auto"/>
            </w:tcBorders>
            <w:hideMark/>
          </w:tcPr>
          <w:p w14:paraId="0ED8176C" w14:textId="77777777" w:rsidR="006507E6" w:rsidRPr="006507E6" w:rsidRDefault="006507E6" w:rsidP="006507E6">
            <w:pPr>
              <w:tabs>
                <w:tab w:val="left" w:pos="708"/>
                <w:tab w:val="left" w:pos="1018"/>
                <w:tab w:val="left" w:pos="1950"/>
                <w:tab w:val="center" w:pos="5102"/>
              </w:tabs>
              <w:rPr>
                <w:b/>
                <w:bCs/>
                <w:sz w:val="20"/>
                <w:szCs w:val="18"/>
                <w:lang w:eastAsia="en-US"/>
              </w:rPr>
            </w:pPr>
            <w:r w:rsidRPr="006507E6">
              <w:rPr>
                <w:b/>
                <w:bCs/>
                <w:sz w:val="20"/>
                <w:szCs w:val="18"/>
                <w:lang w:eastAsia="en-US"/>
              </w:rPr>
              <w:t>Связная речь</w:t>
            </w:r>
          </w:p>
        </w:tc>
        <w:tc>
          <w:tcPr>
            <w:tcW w:w="4529" w:type="dxa"/>
            <w:gridSpan w:val="11"/>
            <w:tcBorders>
              <w:top w:val="single" w:sz="4" w:space="0" w:color="auto"/>
              <w:left w:val="single" w:sz="4" w:space="0" w:color="auto"/>
              <w:bottom w:val="single" w:sz="4" w:space="0" w:color="auto"/>
              <w:right w:val="single" w:sz="4" w:space="0" w:color="auto"/>
            </w:tcBorders>
            <w:hideMark/>
          </w:tcPr>
          <w:p w14:paraId="13073D57" w14:textId="77777777" w:rsidR="006507E6" w:rsidRPr="006507E6" w:rsidRDefault="006507E6" w:rsidP="006507E6">
            <w:pPr>
              <w:tabs>
                <w:tab w:val="left" w:pos="708"/>
                <w:tab w:val="left" w:pos="1018"/>
                <w:tab w:val="left" w:pos="1950"/>
                <w:tab w:val="center" w:pos="5102"/>
              </w:tabs>
              <w:rPr>
                <w:b/>
                <w:bCs/>
                <w:sz w:val="20"/>
                <w:szCs w:val="18"/>
                <w:lang w:eastAsia="en-US"/>
              </w:rPr>
            </w:pPr>
            <w:r w:rsidRPr="006507E6">
              <w:rPr>
                <w:b/>
                <w:bCs/>
                <w:sz w:val="20"/>
                <w:szCs w:val="18"/>
                <w:lang w:eastAsia="en-US"/>
              </w:rPr>
              <w:t>Особенности речевого развития</w:t>
            </w:r>
          </w:p>
        </w:tc>
      </w:tr>
      <w:tr w:rsidR="006507E6" w:rsidRPr="006507E6" w14:paraId="0752882B" w14:textId="77777777" w:rsidTr="00680BC1">
        <w:trPr>
          <w:trHeight w:val="261"/>
        </w:trPr>
        <w:tc>
          <w:tcPr>
            <w:tcW w:w="2001" w:type="dxa"/>
            <w:gridSpan w:val="3"/>
            <w:vMerge/>
            <w:tcBorders>
              <w:top w:val="single" w:sz="4" w:space="0" w:color="auto"/>
              <w:left w:val="single" w:sz="4" w:space="0" w:color="auto"/>
              <w:bottom w:val="single" w:sz="4" w:space="0" w:color="auto"/>
              <w:right w:val="single" w:sz="4" w:space="0" w:color="auto"/>
            </w:tcBorders>
            <w:vAlign w:val="center"/>
            <w:hideMark/>
          </w:tcPr>
          <w:p w14:paraId="107D4D52" w14:textId="77777777" w:rsidR="006507E6" w:rsidRPr="006507E6" w:rsidRDefault="006507E6" w:rsidP="006507E6">
            <w:pPr>
              <w:rPr>
                <w:b/>
                <w:bCs/>
                <w:sz w:val="20"/>
                <w:szCs w:val="18"/>
                <w:lang w:eastAsia="en-US"/>
              </w:rPr>
            </w:pPr>
          </w:p>
        </w:tc>
        <w:tc>
          <w:tcPr>
            <w:tcW w:w="1148" w:type="dxa"/>
            <w:gridSpan w:val="3"/>
            <w:tcBorders>
              <w:top w:val="single" w:sz="4" w:space="0" w:color="auto"/>
              <w:left w:val="single" w:sz="4" w:space="0" w:color="auto"/>
              <w:bottom w:val="single" w:sz="4" w:space="0" w:color="auto"/>
              <w:right w:val="single" w:sz="4" w:space="0" w:color="auto"/>
            </w:tcBorders>
            <w:hideMark/>
          </w:tcPr>
          <w:p w14:paraId="320C0F24" w14:textId="77777777" w:rsidR="006507E6" w:rsidRPr="006507E6" w:rsidRDefault="006507E6" w:rsidP="006507E6">
            <w:pPr>
              <w:shd w:val="clear" w:color="auto" w:fill="FFFFFF"/>
              <w:tabs>
                <w:tab w:val="left" w:pos="708"/>
                <w:tab w:val="left" w:pos="1018"/>
                <w:tab w:val="left" w:pos="1950"/>
                <w:tab w:val="center" w:pos="5102"/>
              </w:tabs>
              <w:rPr>
                <w:bCs/>
                <w:sz w:val="20"/>
                <w:szCs w:val="18"/>
                <w:lang w:eastAsia="en-US"/>
              </w:rPr>
            </w:pPr>
            <w:r w:rsidRPr="006507E6">
              <w:rPr>
                <w:bCs/>
                <w:sz w:val="20"/>
                <w:szCs w:val="18"/>
                <w:lang w:eastAsia="en-US"/>
              </w:rPr>
              <w:t>Сент.</w:t>
            </w:r>
          </w:p>
        </w:tc>
        <w:tc>
          <w:tcPr>
            <w:tcW w:w="1323" w:type="dxa"/>
            <w:gridSpan w:val="5"/>
            <w:tcBorders>
              <w:top w:val="single" w:sz="4" w:space="0" w:color="auto"/>
              <w:left w:val="single" w:sz="4" w:space="0" w:color="auto"/>
              <w:bottom w:val="single" w:sz="4" w:space="0" w:color="auto"/>
              <w:right w:val="single" w:sz="4" w:space="0" w:color="auto"/>
            </w:tcBorders>
            <w:hideMark/>
          </w:tcPr>
          <w:p w14:paraId="13ADB571" w14:textId="77777777" w:rsidR="006507E6" w:rsidRPr="006507E6" w:rsidRDefault="006507E6" w:rsidP="006507E6">
            <w:pPr>
              <w:shd w:val="clear" w:color="auto" w:fill="FFFFFF"/>
              <w:tabs>
                <w:tab w:val="left" w:pos="708"/>
                <w:tab w:val="left" w:pos="1018"/>
                <w:tab w:val="left" w:pos="1950"/>
                <w:tab w:val="center" w:pos="5102"/>
              </w:tabs>
              <w:rPr>
                <w:bCs/>
                <w:sz w:val="20"/>
                <w:szCs w:val="18"/>
                <w:lang w:eastAsia="en-US"/>
              </w:rPr>
            </w:pPr>
            <w:proofErr w:type="spellStart"/>
            <w:r w:rsidRPr="006507E6">
              <w:rPr>
                <w:bCs/>
                <w:sz w:val="20"/>
                <w:szCs w:val="18"/>
                <w:lang w:eastAsia="en-US"/>
              </w:rPr>
              <w:t>янв</w:t>
            </w:r>
            <w:proofErr w:type="spellEnd"/>
          </w:p>
        </w:tc>
        <w:tc>
          <w:tcPr>
            <w:tcW w:w="1030" w:type="dxa"/>
            <w:gridSpan w:val="3"/>
            <w:tcBorders>
              <w:top w:val="single" w:sz="4" w:space="0" w:color="auto"/>
              <w:left w:val="single" w:sz="4" w:space="0" w:color="auto"/>
              <w:bottom w:val="single" w:sz="4" w:space="0" w:color="auto"/>
              <w:right w:val="single" w:sz="4" w:space="0" w:color="auto"/>
            </w:tcBorders>
            <w:hideMark/>
          </w:tcPr>
          <w:p w14:paraId="0A166FF8" w14:textId="77777777" w:rsidR="006507E6" w:rsidRPr="006507E6" w:rsidRDefault="006507E6" w:rsidP="006507E6">
            <w:pPr>
              <w:shd w:val="clear" w:color="auto" w:fill="FFFFFF"/>
              <w:tabs>
                <w:tab w:val="left" w:pos="708"/>
                <w:tab w:val="left" w:pos="1018"/>
                <w:tab w:val="left" w:pos="1950"/>
                <w:tab w:val="center" w:pos="5102"/>
              </w:tabs>
              <w:rPr>
                <w:bCs/>
                <w:sz w:val="20"/>
                <w:szCs w:val="18"/>
                <w:lang w:eastAsia="en-US"/>
              </w:rPr>
            </w:pPr>
            <w:r w:rsidRPr="006507E6">
              <w:rPr>
                <w:bCs/>
                <w:sz w:val="20"/>
                <w:szCs w:val="18"/>
                <w:lang w:eastAsia="en-US"/>
              </w:rPr>
              <w:t xml:space="preserve">Май </w:t>
            </w:r>
          </w:p>
        </w:tc>
        <w:tc>
          <w:tcPr>
            <w:tcW w:w="4529" w:type="dxa"/>
            <w:gridSpan w:val="11"/>
            <w:vMerge w:val="restart"/>
            <w:tcBorders>
              <w:top w:val="single" w:sz="4" w:space="0" w:color="auto"/>
              <w:left w:val="single" w:sz="4" w:space="0" w:color="auto"/>
              <w:bottom w:val="single" w:sz="4" w:space="0" w:color="auto"/>
              <w:right w:val="single" w:sz="4" w:space="0" w:color="auto"/>
            </w:tcBorders>
            <w:hideMark/>
          </w:tcPr>
          <w:p w14:paraId="19D22E40" w14:textId="5F5FB706" w:rsidR="006507E6" w:rsidRDefault="006507E6" w:rsidP="006507E6">
            <w:pPr>
              <w:shd w:val="clear" w:color="auto" w:fill="FFFFFF"/>
              <w:tabs>
                <w:tab w:val="left" w:pos="708"/>
                <w:tab w:val="left" w:pos="1018"/>
                <w:tab w:val="left" w:pos="1950"/>
                <w:tab w:val="center" w:pos="5102"/>
              </w:tabs>
              <w:rPr>
                <w:bCs/>
                <w:sz w:val="20"/>
                <w:szCs w:val="18"/>
                <w:lang w:eastAsia="en-US"/>
              </w:rPr>
            </w:pPr>
            <w:r w:rsidRPr="006507E6">
              <w:rPr>
                <w:bCs/>
                <w:sz w:val="20"/>
                <w:szCs w:val="18"/>
                <w:lang w:eastAsia="en-US"/>
              </w:rPr>
              <w:t xml:space="preserve">Дизартрия </w:t>
            </w:r>
            <w:r w:rsidR="001A1B6D">
              <w:rPr>
                <w:bCs/>
                <w:sz w:val="20"/>
                <w:szCs w:val="18"/>
                <w:lang w:eastAsia="en-US"/>
              </w:rPr>
              <w:t>33</w:t>
            </w:r>
            <w:r w:rsidRPr="006507E6">
              <w:rPr>
                <w:bCs/>
                <w:sz w:val="20"/>
                <w:szCs w:val="18"/>
                <w:lang w:eastAsia="en-US"/>
              </w:rPr>
              <w:t>%</w:t>
            </w:r>
            <w:r w:rsidR="009A4FB1">
              <w:rPr>
                <w:bCs/>
                <w:sz w:val="20"/>
                <w:szCs w:val="18"/>
                <w:lang w:eastAsia="en-US"/>
              </w:rPr>
              <w:t xml:space="preserve"> (</w:t>
            </w:r>
            <w:r w:rsidR="001A1B6D">
              <w:rPr>
                <w:bCs/>
                <w:sz w:val="20"/>
                <w:szCs w:val="18"/>
                <w:lang w:eastAsia="en-US"/>
              </w:rPr>
              <w:t>5</w:t>
            </w:r>
            <w:r w:rsidR="009A4FB1">
              <w:rPr>
                <w:bCs/>
                <w:sz w:val="20"/>
                <w:szCs w:val="18"/>
                <w:lang w:eastAsia="en-US"/>
              </w:rPr>
              <w:t xml:space="preserve"> </w:t>
            </w:r>
            <w:proofErr w:type="gramStart"/>
            <w:r w:rsidR="009A4FB1">
              <w:rPr>
                <w:bCs/>
                <w:sz w:val="20"/>
                <w:szCs w:val="18"/>
                <w:lang w:eastAsia="en-US"/>
              </w:rPr>
              <w:t>чел</w:t>
            </w:r>
            <w:proofErr w:type="gramEnd"/>
            <w:r w:rsidR="009A4FB1">
              <w:rPr>
                <w:bCs/>
                <w:sz w:val="20"/>
                <w:szCs w:val="18"/>
                <w:lang w:eastAsia="en-US"/>
              </w:rPr>
              <w:t>)</w:t>
            </w:r>
          </w:p>
          <w:p w14:paraId="061FA6E6" w14:textId="77777777" w:rsidR="006507E6" w:rsidRPr="006507E6" w:rsidRDefault="006507E6" w:rsidP="001A1B6D">
            <w:pPr>
              <w:shd w:val="clear" w:color="auto" w:fill="FFFFFF"/>
              <w:tabs>
                <w:tab w:val="left" w:pos="708"/>
                <w:tab w:val="left" w:pos="1018"/>
                <w:tab w:val="left" w:pos="1950"/>
                <w:tab w:val="center" w:pos="5102"/>
              </w:tabs>
              <w:rPr>
                <w:bCs/>
                <w:sz w:val="20"/>
                <w:szCs w:val="18"/>
                <w:lang w:eastAsia="en-US"/>
              </w:rPr>
            </w:pPr>
          </w:p>
        </w:tc>
      </w:tr>
      <w:tr w:rsidR="006507E6" w:rsidRPr="006507E6" w14:paraId="214BCD03" w14:textId="77777777" w:rsidTr="00680BC1">
        <w:trPr>
          <w:trHeight w:val="339"/>
        </w:trPr>
        <w:tc>
          <w:tcPr>
            <w:tcW w:w="2001" w:type="dxa"/>
            <w:gridSpan w:val="3"/>
            <w:tcBorders>
              <w:top w:val="single" w:sz="4" w:space="0" w:color="auto"/>
              <w:left w:val="single" w:sz="4" w:space="0" w:color="auto"/>
              <w:bottom w:val="single" w:sz="4" w:space="0" w:color="auto"/>
              <w:right w:val="single" w:sz="4" w:space="0" w:color="auto"/>
            </w:tcBorders>
            <w:hideMark/>
          </w:tcPr>
          <w:p w14:paraId="043E9F75" w14:textId="77777777" w:rsidR="006507E6" w:rsidRPr="006507E6" w:rsidRDefault="006507E6" w:rsidP="006507E6">
            <w:pPr>
              <w:tabs>
                <w:tab w:val="left" w:pos="708"/>
                <w:tab w:val="left" w:pos="1018"/>
                <w:tab w:val="left" w:pos="1950"/>
                <w:tab w:val="center" w:pos="5102"/>
              </w:tabs>
              <w:rPr>
                <w:bCs/>
                <w:sz w:val="20"/>
                <w:szCs w:val="18"/>
                <w:lang w:eastAsia="en-US"/>
              </w:rPr>
            </w:pPr>
            <w:r w:rsidRPr="006507E6">
              <w:rPr>
                <w:bCs/>
                <w:sz w:val="20"/>
                <w:szCs w:val="18"/>
                <w:lang w:eastAsia="en-US"/>
              </w:rPr>
              <w:t>низкий</w:t>
            </w:r>
          </w:p>
        </w:tc>
        <w:tc>
          <w:tcPr>
            <w:tcW w:w="1148" w:type="dxa"/>
            <w:gridSpan w:val="3"/>
            <w:tcBorders>
              <w:top w:val="single" w:sz="4" w:space="0" w:color="auto"/>
              <w:left w:val="single" w:sz="4" w:space="0" w:color="auto"/>
              <w:bottom w:val="single" w:sz="4" w:space="0" w:color="auto"/>
              <w:right w:val="single" w:sz="4" w:space="0" w:color="auto"/>
            </w:tcBorders>
          </w:tcPr>
          <w:p w14:paraId="71780A11" w14:textId="1BE77E49" w:rsidR="006507E6" w:rsidRPr="006507E6" w:rsidRDefault="007543C6" w:rsidP="006507E6">
            <w:pPr>
              <w:tabs>
                <w:tab w:val="left" w:pos="708"/>
                <w:tab w:val="left" w:pos="1018"/>
                <w:tab w:val="left" w:pos="1950"/>
                <w:tab w:val="center" w:pos="5102"/>
              </w:tabs>
              <w:rPr>
                <w:bCs/>
                <w:sz w:val="20"/>
                <w:szCs w:val="18"/>
                <w:lang w:eastAsia="en-US"/>
              </w:rPr>
            </w:pPr>
            <w:r>
              <w:rPr>
                <w:bCs/>
                <w:sz w:val="20"/>
                <w:szCs w:val="18"/>
                <w:lang w:eastAsia="en-US"/>
              </w:rPr>
              <w:t>7</w:t>
            </w:r>
            <w:r w:rsidR="006507E6" w:rsidRPr="006507E6">
              <w:rPr>
                <w:bCs/>
                <w:sz w:val="20"/>
                <w:szCs w:val="18"/>
                <w:lang w:eastAsia="en-US"/>
              </w:rPr>
              <w:t>%</w:t>
            </w:r>
          </w:p>
        </w:tc>
        <w:tc>
          <w:tcPr>
            <w:tcW w:w="1323" w:type="dxa"/>
            <w:gridSpan w:val="5"/>
            <w:tcBorders>
              <w:top w:val="single" w:sz="4" w:space="0" w:color="auto"/>
              <w:left w:val="single" w:sz="4" w:space="0" w:color="auto"/>
              <w:bottom w:val="single" w:sz="4" w:space="0" w:color="auto"/>
              <w:right w:val="single" w:sz="4" w:space="0" w:color="auto"/>
            </w:tcBorders>
            <w:hideMark/>
          </w:tcPr>
          <w:p w14:paraId="252721B8"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1030" w:type="dxa"/>
            <w:gridSpan w:val="3"/>
            <w:tcBorders>
              <w:top w:val="single" w:sz="4" w:space="0" w:color="auto"/>
              <w:left w:val="single" w:sz="4" w:space="0" w:color="auto"/>
              <w:bottom w:val="single" w:sz="4" w:space="0" w:color="auto"/>
              <w:right w:val="single" w:sz="4" w:space="0" w:color="auto"/>
            </w:tcBorders>
          </w:tcPr>
          <w:p w14:paraId="694546EA"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4529" w:type="dxa"/>
            <w:gridSpan w:val="11"/>
            <w:vMerge/>
            <w:tcBorders>
              <w:top w:val="single" w:sz="4" w:space="0" w:color="auto"/>
              <w:left w:val="single" w:sz="4" w:space="0" w:color="auto"/>
              <w:bottom w:val="single" w:sz="4" w:space="0" w:color="auto"/>
              <w:right w:val="single" w:sz="4" w:space="0" w:color="auto"/>
            </w:tcBorders>
            <w:vAlign w:val="center"/>
            <w:hideMark/>
          </w:tcPr>
          <w:p w14:paraId="21BE6C41" w14:textId="77777777" w:rsidR="006507E6" w:rsidRPr="006507E6" w:rsidRDefault="006507E6" w:rsidP="006507E6">
            <w:pPr>
              <w:rPr>
                <w:bCs/>
                <w:sz w:val="20"/>
                <w:szCs w:val="18"/>
                <w:lang w:eastAsia="en-US"/>
              </w:rPr>
            </w:pPr>
          </w:p>
        </w:tc>
      </w:tr>
      <w:tr w:rsidR="006507E6" w:rsidRPr="006507E6" w14:paraId="6BE71B62" w14:textId="77777777" w:rsidTr="00680BC1">
        <w:trPr>
          <w:trHeight w:val="435"/>
        </w:trPr>
        <w:tc>
          <w:tcPr>
            <w:tcW w:w="2001" w:type="dxa"/>
            <w:gridSpan w:val="3"/>
            <w:tcBorders>
              <w:top w:val="single" w:sz="4" w:space="0" w:color="auto"/>
              <w:left w:val="single" w:sz="4" w:space="0" w:color="auto"/>
              <w:bottom w:val="single" w:sz="4" w:space="0" w:color="auto"/>
              <w:right w:val="single" w:sz="4" w:space="0" w:color="auto"/>
            </w:tcBorders>
            <w:hideMark/>
          </w:tcPr>
          <w:p w14:paraId="7404A5EE" w14:textId="77777777" w:rsidR="006507E6" w:rsidRPr="006507E6" w:rsidRDefault="006507E6" w:rsidP="006507E6">
            <w:pPr>
              <w:tabs>
                <w:tab w:val="left" w:pos="708"/>
                <w:tab w:val="left" w:pos="1018"/>
                <w:tab w:val="left" w:pos="1950"/>
                <w:tab w:val="center" w:pos="5102"/>
              </w:tabs>
              <w:rPr>
                <w:bCs/>
                <w:sz w:val="20"/>
                <w:szCs w:val="18"/>
                <w:lang w:eastAsia="en-US"/>
              </w:rPr>
            </w:pPr>
            <w:r w:rsidRPr="006507E6">
              <w:rPr>
                <w:bCs/>
                <w:sz w:val="20"/>
                <w:szCs w:val="18"/>
                <w:lang w:eastAsia="en-US"/>
              </w:rPr>
              <w:t>ниже среднего</w:t>
            </w:r>
          </w:p>
        </w:tc>
        <w:tc>
          <w:tcPr>
            <w:tcW w:w="1148" w:type="dxa"/>
            <w:gridSpan w:val="3"/>
            <w:tcBorders>
              <w:top w:val="single" w:sz="4" w:space="0" w:color="auto"/>
              <w:left w:val="single" w:sz="4" w:space="0" w:color="auto"/>
              <w:bottom w:val="single" w:sz="4" w:space="0" w:color="auto"/>
              <w:right w:val="single" w:sz="4" w:space="0" w:color="auto"/>
            </w:tcBorders>
          </w:tcPr>
          <w:p w14:paraId="715EA45A" w14:textId="4B948156" w:rsidR="006507E6" w:rsidRPr="006507E6" w:rsidRDefault="001A1B6D" w:rsidP="006507E6">
            <w:pPr>
              <w:tabs>
                <w:tab w:val="left" w:pos="708"/>
                <w:tab w:val="left" w:pos="1018"/>
                <w:tab w:val="left" w:pos="1950"/>
                <w:tab w:val="center" w:pos="5102"/>
              </w:tabs>
              <w:rPr>
                <w:bCs/>
                <w:sz w:val="20"/>
                <w:szCs w:val="18"/>
                <w:lang w:eastAsia="en-US"/>
              </w:rPr>
            </w:pPr>
            <w:r>
              <w:rPr>
                <w:bCs/>
                <w:sz w:val="20"/>
                <w:szCs w:val="18"/>
                <w:lang w:eastAsia="en-US"/>
              </w:rPr>
              <w:t>7</w:t>
            </w:r>
            <w:r w:rsidR="007543C6">
              <w:rPr>
                <w:bCs/>
                <w:sz w:val="20"/>
                <w:szCs w:val="18"/>
                <w:lang w:eastAsia="en-US"/>
              </w:rPr>
              <w:t>3</w:t>
            </w:r>
            <w:r w:rsidR="006507E6" w:rsidRPr="006507E6">
              <w:rPr>
                <w:bCs/>
                <w:sz w:val="20"/>
                <w:szCs w:val="18"/>
                <w:lang w:eastAsia="en-US"/>
              </w:rPr>
              <w:t>%</w:t>
            </w:r>
          </w:p>
        </w:tc>
        <w:tc>
          <w:tcPr>
            <w:tcW w:w="1323" w:type="dxa"/>
            <w:gridSpan w:val="5"/>
            <w:tcBorders>
              <w:top w:val="single" w:sz="4" w:space="0" w:color="auto"/>
              <w:left w:val="single" w:sz="4" w:space="0" w:color="auto"/>
              <w:bottom w:val="single" w:sz="4" w:space="0" w:color="auto"/>
              <w:right w:val="single" w:sz="4" w:space="0" w:color="auto"/>
            </w:tcBorders>
          </w:tcPr>
          <w:p w14:paraId="56D40B80"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1030" w:type="dxa"/>
            <w:gridSpan w:val="3"/>
            <w:tcBorders>
              <w:top w:val="single" w:sz="4" w:space="0" w:color="auto"/>
              <w:left w:val="single" w:sz="4" w:space="0" w:color="auto"/>
              <w:bottom w:val="single" w:sz="4" w:space="0" w:color="auto"/>
              <w:right w:val="single" w:sz="4" w:space="0" w:color="auto"/>
            </w:tcBorders>
          </w:tcPr>
          <w:p w14:paraId="1FCA229D"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4529" w:type="dxa"/>
            <w:gridSpan w:val="11"/>
            <w:vMerge/>
            <w:tcBorders>
              <w:top w:val="single" w:sz="4" w:space="0" w:color="auto"/>
              <w:left w:val="single" w:sz="4" w:space="0" w:color="auto"/>
              <w:bottom w:val="single" w:sz="4" w:space="0" w:color="auto"/>
              <w:right w:val="single" w:sz="4" w:space="0" w:color="auto"/>
            </w:tcBorders>
            <w:vAlign w:val="center"/>
            <w:hideMark/>
          </w:tcPr>
          <w:p w14:paraId="289EB734" w14:textId="77777777" w:rsidR="006507E6" w:rsidRPr="006507E6" w:rsidRDefault="006507E6" w:rsidP="006507E6">
            <w:pPr>
              <w:rPr>
                <w:bCs/>
                <w:sz w:val="20"/>
                <w:szCs w:val="18"/>
                <w:lang w:eastAsia="en-US"/>
              </w:rPr>
            </w:pPr>
          </w:p>
        </w:tc>
      </w:tr>
      <w:tr w:rsidR="006507E6" w:rsidRPr="006507E6" w14:paraId="1CA0888D" w14:textId="77777777" w:rsidTr="00680BC1">
        <w:trPr>
          <w:trHeight w:val="242"/>
        </w:trPr>
        <w:tc>
          <w:tcPr>
            <w:tcW w:w="2001" w:type="dxa"/>
            <w:gridSpan w:val="3"/>
            <w:tcBorders>
              <w:top w:val="single" w:sz="4" w:space="0" w:color="auto"/>
              <w:left w:val="single" w:sz="4" w:space="0" w:color="auto"/>
              <w:bottom w:val="single" w:sz="4" w:space="0" w:color="auto"/>
              <w:right w:val="single" w:sz="4" w:space="0" w:color="auto"/>
            </w:tcBorders>
            <w:hideMark/>
          </w:tcPr>
          <w:p w14:paraId="1C12621C" w14:textId="77777777" w:rsidR="006507E6" w:rsidRPr="006507E6" w:rsidRDefault="006507E6" w:rsidP="006507E6">
            <w:pPr>
              <w:tabs>
                <w:tab w:val="left" w:pos="708"/>
                <w:tab w:val="left" w:pos="1018"/>
                <w:tab w:val="left" w:pos="1950"/>
                <w:tab w:val="center" w:pos="5102"/>
              </w:tabs>
              <w:rPr>
                <w:bCs/>
                <w:sz w:val="20"/>
                <w:szCs w:val="18"/>
                <w:lang w:eastAsia="en-US"/>
              </w:rPr>
            </w:pPr>
            <w:r w:rsidRPr="006507E6">
              <w:rPr>
                <w:bCs/>
                <w:sz w:val="20"/>
                <w:szCs w:val="18"/>
                <w:lang w:eastAsia="en-US"/>
              </w:rPr>
              <w:t xml:space="preserve">средний </w:t>
            </w:r>
          </w:p>
        </w:tc>
        <w:tc>
          <w:tcPr>
            <w:tcW w:w="1148" w:type="dxa"/>
            <w:gridSpan w:val="3"/>
            <w:tcBorders>
              <w:top w:val="single" w:sz="4" w:space="0" w:color="auto"/>
              <w:left w:val="single" w:sz="4" w:space="0" w:color="auto"/>
              <w:bottom w:val="single" w:sz="4" w:space="0" w:color="auto"/>
              <w:right w:val="single" w:sz="4" w:space="0" w:color="auto"/>
            </w:tcBorders>
            <w:hideMark/>
          </w:tcPr>
          <w:p w14:paraId="084A880B" w14:textId="4B384E68" w:rsidR="006507E6" w:rsidRPr="006507E6" w:rsidRDefault="001A1B6D" w:rsidP="006507E6">
            <w:pPr>
              <w:tabs>
                <w:tab w:val="left" w:pos="708"/>
                <w:tab w:val="left" w:pos="1018"/>
                <w:tab w:val="left" w:pos="1950"/>
                <w:tab w:val="center" w:pos="5102"/>
              </w:tabs>
              <w:rPr>
                <w:bCs/>
                <w:sz w:val="20"/>
                <w:szCs w:val="18"/>
                <w:lang w:eastAsia="en-US"/>
              </w:rPr>
            </w:pPr>
            <w:r>
              <w:rPr>
                <w:bCs/>
                <w:sz w:val="20"/>
                <w:szCs w:val="18"/>
                <w:lang w:eastAsia="en-US"/>
              </w:rPr>
              <w:t>20%</w:t>
            </w:r>
          </w:p>
        </w:tc>
        <w:tc>
          <w:tcPr>
            <w:tcW w:w="1323" w:type="dxa"/>
            <w:gridSpan w:val="5"/>
            <w:tcBorders>
              <w:top w:val="single" w:sz="4" w:space="0" w:color="auto"/>
              <w:left w:val="single" w:sz="4" w:space="0" w:color="auto"/>
              <w:bottom w:val="single" w:sz="4" w:space="0" w:color="auto"/>
              <w:right w:val="single" w:sz="4" w:space="0" w:color="auto"/>
            </w:tcBorders>
          </w:tcPr>
          <w:p w14:paraId="2E51C67E"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1030" w:type="dxa"/>
            <w:gridSpan w:val="3"/>
            <w:tcBorders>
              <w:top w:val="single" w:sz="4" w:space="0" w:color="auto"/>
              <w:left w:val="single" w:sz="4" w:space="0" w:color="auto"/>
              <w:bottom w:val="single" w:sz="4" w:space="0" w:color="auto"/>
              <w:right w:val="single" w:sz="4" w:space="0" w:color="auto"/>
            </w:tcBorders>
          </w:tcPr>
          <w:p w14:paraId="1238A7F8"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4529" w:type="dxa"/>
            <w:gridSpan w:val="11"/>
            <w:vMerge/>
            <w:tcBorders>
              <w:top w:val="single" w:sz="4" w:space="0" w:color="auto"/>
              <w:left w:val="single" w:sz="4" w:space="0" w:color="auto"/>
              <w:bottom w:val="single" w:sz="4" w:space="0" w:color="auto"/>
              <w:right w:val="single" w:sz="4" w:space="0" w:color="auto"/>
            </w:tcBorders>
            <w:vAlign w:val="center"/>
            <w:hideMark/>
          </w:tcPr>
          <w:p w14:paraId="2290808E" w14:textId="77777777" w:rsidR="006507E6" w:rsidRPr="006507E6" w:rsidRDefault="006507E6" w:rsidP="006507E6">
            <w:pPr>
              <w:rPr>
                <w:bCs/>
                <w:sz w:val="20"/>
                <w:szCs w:val="18"/>
                <w:lang w:eastAsia="en-US"/>
              </w:rPr>
            </w:pPr>
          </w:p>
        </w:tc>
      </w:tr>
      <w:tr w:rsidR="006507E6" w:rsidRPr="006507E6" w14:paraId="1563289D" w14:textId="77777777" w:rsidTr="00680BC1">
        <w:trPr>
          <w:trHeight w:val="352"/>
        </w:trPr>
        <w:tc>
          <w:tcPr>
            <w:tcW w:w="2001" w:type="dxa"/>
            <w:gridSpan w:val="3"/>
            <w:tcBorders>
              <w:top w:val="single" w:sz="4" w:space="0" w:color="auto"/>
              <w:left w:val="single" w:sz="4" w:space="0" w:color="auto"/>
              <w:bottom w:val="single" w:sz="4" w:space="0" w:color="auto"/>
              <w:right w:val="single" w:sz="4" w:space="0" w:color="auto"/>
            </w:tcBorders>
            <w:hideMark/>
          </w:tcPr>
          <w:p w14:paraId="55A34F34" w14:textId="77777777" w:rsidR="006507E6" w:rsidRPr="006507E6" w:rsidRDefault="006507E6" w:rsidP="006507E6">
            <w:pPr>
              <w:tabs>
                <w:tab w:val="left" w:pos="708"/>
                <w:tab w:val="left" w:pos="1018"/>
                <w:tab w:val="left" w:pos="1950"/>
                <w:tab w:val="center" w:pos="5102"/>
              </w:tabs>
              <w:rPr>
                <w:bCs/>
                <w:sz w:val="20"/>
                <w:szCs w:val="18"/>
                <w:lang w:eastAsia="en-US"/>
              </w:rPr>
            </w:pPr>
            <w:r w:rsidRPr="006507E6">
              <w:rPr>
                <w:bCs/>
                <w:sz w:val="20"/>
                <w:szCs w:val="18"/>
                <w:lang w:eastAsia="en-US"/>
              </w:rPr>
              <w:t>достаточный</w:t>
            </w:r>
          </w:p>
        </w:tc>
        <w:tc>
          <w:tcPr>
            <w:tcW w:w="1148" w:type="dxa"/>
            <w:gridSpan w:val="3"/>
            <w:tcBorders>
              <w:top w:val="single" w:sz="4" w:space="0" w:color="auto"/>
              <w:left w:val="single" w:sz="4" w:space="0" w:color="auto"/>
              <w:bottom w:val="single" w:sz="4" w:space="0" w:color="auto"/>
              <w:right w:val="single" w:sz="4" w:space="0" w:color="auto"/>
            </w:tcBorders>
            <w:hideMark/>
          </w:tcPr>
          <w:p w14:paraId="752270C1" w14:textId="77777777" w:rsidR="006507E6" w:rsidRPr="006507E6" w:rsidRDefault="006507E6" w:rsidP="006507E6">
            <w:pPr>
              <w:tabs>
                <w:tab w:val="left" w:pos="708"/>
                <w:tab w:val="left" w:pos="1018"/>
                <w:tab w:val="left" w:pos="1950"/>
                <w:tab w:val="center" w:pos="5102"/>
              </w:tabs>
              <w:rPr>
                <w:bCs/>
                <w:sz w:val="20"/>
                <w:szCs w:val="18"/>
                <w:lang w:eastAsia="en-US"/>
              </w:rPr>
            </w:pPr>
            <w:r w:rsidRPr="006507E6">
              <w:rPr>
                <w:bCs/>
                <w:sz w:val="20"/>
                <w:szCs w:val="18"/>
                <w:lang w:eastAsia="en-US"/>
              </w:rPr>
              <w:t>-</w:t>
            </w:r>
          </w:p>
        </w:tc>
        <w:tc>
          <w:tcPr>
            <w:tcW w:w="1323" w:type="dxa"/>
            <w:gridSpan w:val="5"/>
            <w:tcBorders>
              <w:top w:val="single" w:sz="4" w:space="0" w:color="auto"/>
              <w:left w:val="single" w:sz="4" w:space="0" w:color="auto"/>
              <w:bottom w:val="single" w:sz="4" w:space="0" w:color="auto"/>
              <w:right w:val="single" w:sz="4" w:space="0" w:color="auto"/>
            </w:tcBorders>
          </w:tcPr>
          <w:p w14:paraId="454C8769"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1030" w:type="dxa"/>
            <w:gridSpan w:val="3"/>
            <w:tcBorders>
              <w:top w:val="single" w:sz="4" w:space="0" w:color="auto"/>
              <w:left w:val="single" w:sz="4" w:space="0" w:color="auto"/>
              <w:bottom w:val="single" w:sz="4" w:space="0" w:color="auto"/>
              <w:right w:val="single" w:sz="4" w:space="0" w:color="auto"/>
            </w:tcBorders>
          </w:tcPr>
          <w:p w14:paraId="23F3A52E" w14:textId="77777777" w:rsidR="006507E6" w:rsidRPr="006507E6" w:rsidRDefault="006507E6" w:rsidP="006507E6">
            <w:pPr>
              <w:tabs>
                <w:tab w:val="left" w:pos="708"/>
                <w:tab w:val="left" w:pos="1018"/>
                <w:tab w:val="left" w:pos="1950"/>
                <w:tab w:val="center" w:pos="5102"/>
              </w:tabs>
              <w:rPr>
                <w:bCs/>
                <w:sz w:val="20"/>
                <w:szCs w:val="18"/>
                <w:lang w:eastAsia="en-US"/>
              </w:rPr>
            </w:pPr>
          </w:p>
        </w:tc>
        <w:tc>
          <w:tcPr>
            <w:tcW w:w="4529" w:type="dxa"/>
            <w:gridSpan w:val="11"/>
            <w:vMerge/>
            <w:tcBorders>
              <w:top w:val="single" w:sz="4" w:space="0" w:color="auto"/>
              <w:left w:val="single" w:sz="4" w:space="0" w:color="auto"/>
              <w:bottom w:val="single" w:sz="4" w:space="0" w:color="auto"/>
              <w:right w:val="single" w:sz="4" w:space="0" w:color="auto"/>
            </w:tcBorders>
            <w:vAlign w:val="center"/>
            <w:hideMark/>
          </w:tcPr>
          <w:p w14:paraId="5514ADFA" w14:textId="77777777" w:rsidR="006507E6" w:rsidRPr="006507E6" w:rsidRDefault="006507E6" w:rsidP="006507E6">
            <w:pPr>
              <w:rPr>
                <w:bCs/>
                <w:sz w:val="20"/>
                <w:szCs w:val="18"/>
                <w:lang w:eastAsia="en-US"/>
              </w:rPr>
            </w:pPr>
          </w:p>
        </w:tc>
      </w:tr>
    </w:tbl>
    <w:p w14:paraId="1819CBE1" w14:textId="77777777" w:rsidR="006507E6" w:rsidRPr="006507E6" w:rsidRDefault="006507E6" w:rsidP="006507E6">
      <w:pPr>
        <w:spacing w:after="200"/>
        <w:ind w:left="720"/>
        <w:contextualSpacing/>
        <w:rPr>
          <w:rFonts w:eastAsia="Calibri"/>
          <w:b/>
          <w:lang w:eastAsia="en-US"/>
        </w:rPr>
      </w:pPr>
    </w:p>
    <w:p w14:paraId="4DC7B110" w14:textId="65CB8C16" w:rsidR="006507E6" w:rsidRPr="006507E6" w:rsidRDefault="006507E6" w:rsidP="006507E6">
      <w:pPr>
        <w:jc w:val="center"/>
        <w:rPr>
          <w:rFonts w:eastAsia="Calibri"/>
          <w:b/>
          <w:sz w:val="22"/>
          <w:lang w:eastAsia="en-US"/>
        </w:rPr>
      </w:pPr>
      <w:r w:rsidRPr="006507E6">
        <w:rPr>
          <w:rFonts w:eastAsia="Calibri"/>
          <w:b/>
          <w:sz w:val="22"/>
          <w:lang w:eastAsia="en-US"/>
        </w:rPr>
        <w:t xml:space="preserve">МОНИТОРИНГ РЕЧЕВОГО РАЗВИТИЯ ВОСПИТАННИКОВ РАЗНОВОЗРАСТНОЙ </w:t>
      </w:r>
    </w:p>
    <w:tbl>
      <w:tblPr>
        <w:tblStyle w:val="1f7"/>
        <w:tblW w:w="9923" w:type="dxa"/>
        <w:tblInd w:w="-176" w:type="dxa"/>
        <w:tblLook w:val="04A0" w:firstRow="1" w:lastRow="0" w:firstColumn="1" w:lastColumn="0" w:noHBand="0" w:noVBand="1"/>
      </w:tblPr>
      <w:tblGrid>
        <w:gridCol w:w="2449"/>
        <w:gridCol w:w="1798"/>
        <w:gridCol w:w="1819"/>
        <w:gridCol w:w="1811"/>
        <w:gridCol w:w="2046"/>
      </w:tblGrid>
      <w:tr w:rsidR="006507E6" w:rsidRPr="006507E6" w14:paraId="1C591EF7" w14:textId="77777777" w:rsidTr="00680BC1">
        <w:tc>
          <w:tcPr>
            <w:tcW w:w="2449" w:type="dxa"/>
          </w:tcPr>
          <w:p w14:paraId="00E08982" w14:textId="77777777" w:rsidR="006507E6" w:rsidRPr="006507E6" w:rsidRDefault="006507E6" w:rsidP="006507E6">
            <w:pPr>
              <w:rPr>
                <w:rFonts w:eastAsia="Calibri"/>
                <w:lang w:eastAsia="en-US"/>
              </w:rPr>
            </w:pPr>
          </w:p>
        </w:tc>
        <w:tc>
          <w:tcPr>
            <w:tcW w:w="1798" w:type="dxa"/>
          </w:tcPr>
          <w:p w14:paraId="4107F9C6" w14:textId="77777777" w:rsidR="006507E6" w:rsidRPr="006507E6" w:rsidRDefault="006507E6" w:rsidP="006507E6">
            <w:pPr>
              <w:rPr>
                <w:rFonts w:eastAsia="Calibri"/>
                <w:lang w:eastAsia="en-US"/>
              </w:rPr>
            </w:pPr>
            <w:r w:rsidRPr="006507E6">
              <w:rPr>
                <w:rFonts w:eastAsia="Calibri"/>
                <w:lang w:eastAsia="en-US"/>
              </w:rPr>
              <w:t>низкий</w:t>
            </w:r>
          </w:p>
        </w:tc>
        <w:tc>
          <w:tcPr>
            <w:tcW w:w="1819" w:type="dxa"/>
          </w:tcPr>
          <w:p w14:paraId="6A05E796" w14:textId="77777777" w:rsidR="006507E6" w:rsidRPr="006507E6" w:rsidRDefault="006507E6" w:rsidP="006507E6">
            <w:pPr>
              <w:rPr>
                <w:rFonts w:eastAsia="Calibri"/>
                <w:lang w:eastAsia="en-US"/>
              </w:rPr>
            </w:pPr>
            <w:r w:rsidRPr="006507E6">
              <w:rPr>
                <w:rFonts w:eastAsia="Calibri"/>
                <w:lang w:eastAsia="en-US"/>
              </w:rPr>
              <w:t>Ниже среднего</w:t>
            </w:r>
          </w:p>
        </w:tc>
        <w:tc>
          <w:tcPr>
            <w:tcW w:w="1811" w:type="dxa"/>
          </w:tcPr>
          <w:p w14:paraId="7F9255CE" w14:textId="77777777" w:rsidR="006507E6" w:rsidRPr="006507E6" w:rsidRDefault="006507E6" w:rsidP="006507E6">
            <w:pPr>
              <w:rPr>
                <w:rFonts w:eastAsia="Calibri"/>
                <w:lang w:eastAsia="en-US"/>
              </w:rPr>
            </w:pPr>
            <w:r w:rsidRPr="006507E6">
              <w:rPr>
                <w:rFonts w:eastAsia="Calibri"/>
                <w:lang w:eastAsia="en-US"/>
              </w:rPr>
              <w:t>средний</w:t>
            </w:r>
          </w:p>
        </w:tc>
        <w:tc>
          <w:tcPr>
            <w:tcW w:w="2046" w:type="dxa"/>
          </w:tcPr>
          <w:p w14:paraId="2BF2CAC1" w14:textId="77777777" w:rsidR="006507E6" w:rsidRPr="006507E6" w:rsidRDefault="006507E6" w:rsidP="006507E6">
            <w:pPr>
              <w:rPr>
                <w:rFonts w:eastAsia="Calibri"/>
                <w:lang w:eastAsia="en-US"/>
              </w:rPr>
            </w:pPr>
            <w:r w:rsidRPr="006507E6">
              <w:rPr>
                <w:rFonts w:eastAsia="Calibri"/>
                <w:lang w:eastAsia="en-US"/>
              </w:rPr>
              <w:t>достаточный</w:t>
            </w:r>
          </w:p>
        </w:tc>
      </w:tr>
      <w:tr w:rsidR="006507E6" w:rsidRPr="006507E6" w14:paraId="61081C8A" w14:textId="77777777" w:rsidTr="00680BC1">
        <w:tc>
          <w:tcPr>
            <w:tcW w:w="2449" w:type="dxa"/>
          </w:tcPr>
          <w:p w14:paraId="22059CD5" w14:textId="77777777" w:rsidR="006507E6" w:rsidRPr="006507E6" w:rsidRDefault="006507E6" w:rsidP="006507E6">
            <w:pPr>
              <w:rPr>
                <w:rFonts w:eastAsia="Calibri"/>
                <w:lang w:eastAsia="en-US"/>
              </w:rPr>
            </w:pPr>
            <w:r w:rsidRPr="006507E6">
              <w:rPr>
                <w:rFonts w:eastAsia="Calibri"/>
                <w:lang w:eastAsia="en-US"/>
              </w:rPr>
              <w:t>сентябрь</w:t>
            </w:r>
          </w:p>
        </w:tc>
        <w:tc>
          <w:tcPr>
            <w:tcW w:w="1798" w:type="dxa"/>
          </w:tcPr>
          <w:p w14:paraId="4C5E6C92" w14:textId="52166A2E" w:rsidR="006507E6" w:rsidRPr="006507E6" w:rsidRDefault="00A107F0" w:rsidP="00C57BB5">
            <w:pPr>
              <w:rPr>
                <w:rFonts w:eastAsia="Calibri"/>
                <w:lang w:eastAsia="en-US"/>
              </w:rPr>
            </w:pPr>
            <w:r>
              <w:rPr>
                <w:rFonts w:eastAsia="Calibri"/>
                <w:lang w:eastAsia="en-US"/>
              </w:rPr>
              <w:t>7</w:t>
            </w:r>
            <w:r w:rsidR="006507E6" w:rsidRPr="006507E6">
              <w:rPr>
                <w:rFonts w:eastAsia="Calibri"/>
                <w:lang w:eastAsia="en-US"/>
              </w:rPr>
              <w:t>% (</w:t>
            </w:r>
            <w:r>
              <w:rPr>
                <w:rFonts w:eastAsia="Calibri"/>
                <w:lang w:eastAsia="en-US"/>
              </w:rPr>
              <w:t>1</w:t>
            </w:r>
            <w:r w:rsidR="006507E6" w:rsidRPr="006507E6">
              <w:rPr>
                <w:rFonts w:eastAsia="Calibri"/>
                <w:lang w:eastAsia="en-US"/>
              </w:rPr>
              <w:t>ч)</w:t>
            </w:r>
          </w:p>
        </w:tc>
        <w:tc>
          <w:tcPr>
            <w:tcW w:w="1819" w:type="dxa"/>
          </w:tcPr>
          <w:p w14:paraId="5D780B08" w14:textId="1629926D" w:rsidR="006507E6" w:rsidRPr="006507E6" w:rsidRDefault="007543C6" w:rsidP="00C57BB5">
            <w:pPr>
              <w:rPr>
                <w:rFonts w:eastAsia="Calibri"/>
                <w:lang w:eastAsia="en-US"/>
              </w:rPr>
            </w:pPr>
            <w:r>
              <w:rPr>
                <w:rFonts w:eastAsia="Calibri"/>
                <w:lang w:eastAsia="en-US"/>
              </w:rPr>
              <w:t>53</w:t>
            </w:r>
            <w:r w:rsidR="006507E6" w:rsidRPr="006507E6">
              <w:rPr>
                <w:rFonts w:eastAsia="Calibri"/>
                <w:lang w:eastAsia="en-US"/>
              </w:rPr>
              <w:t>% (</w:t>
            </w:r>
            <w:r>
              <w:rPr>
                <w:rFonts w:eastAsia="Calibri"/>
                <w:lang w:eastAsia="en-US"/>
              </w:rPr>
              <w:t>8</w:t>
            </w:r>
            <w:r w:rsidR="006507E6" w:rsidRPr="006507E6">
              <w:rPr>
                <w:rFonts w:eastAsia="Calibri"/>
                <w:lang w:eastAsia="en-US"/>
              </w:rPr>
              <w:t>ч)</w:t>
            </w:r>
          </w:p>
        </w:tc>
        <w:tc>
          <w:tcPr>
            <w:tcW w:w="1811" w:type="dxa"/>
          </w:tcPr>
          <w:p w14:paraId="614C249F" w14:textId="26241D3D" w:rsidR="006507E6" w:rsidRPr="006507E6" w:rsidRDefault="007543C6" w:rsidP="006507E6">
            <w:pPr>
              <w:rPr>
                <w:rFonts w:eastAsia="Calibri"/>
                <w:lang w:eastAsia="en-US"/>
              </w:rPr>
            </w:pPr>
            <w:r>
              <w:rPr>
                <w:rFonts w:eastAsia="Calibri"/>
                <w:lang w:eastAsia="en-US"/>
              </w:rPr>
              <w:t>40</w:t>
            </w:r>
            <w:r w:rsidR="006507E6" w:rsidRPr="006507E6">
              <w:rPr>
                <w:rFonts w:eastAsia="Calibri"/>
                <w:lang w:eastAsia="en-US"/>
              </w:rPr>
              <w:t>%</w:t>
            </w:r>
            <w:r w:rsidR="00A107F0">
              <w:rPr>
                <w:rFonts w:eastAsia="Calibri"/>
                <w:lang w:eastAsia="en-US"/>
              </w:rPr>
              <w:t xml:space="preserve"> (</w:t>
            </w:r>
            <w:r>
              <w:rPr>
                <w:rFonts w:eastAsia="Calibri"/>
                <w:lang w:eastAsia="en-US"/>
              </w:rPr>
              <w:t>6</w:t>
            </w:r>
            <w:r w:rsidR="00A107F0">
              <w:rPr>
                <w:rFonts w:eastAsia="Calibri"/>
                <w:lang w:eastAsia="en-US"/>
              </w:rPr>
              <w:t>ч)</w:t>
            </w:r>
          </w:p>
        </w:tc>
        <w:tc>
          <w:tcPr>
            <w:tcW w:w="2046" w:type="dxa"/>
          </w:tcPr>
          <w:p w14:paraId="4125C51F" w14:textId="77777777" w:rsidR="006507E6" w:rsidRPr="006507E6" w:rsidRDefault="006507E6" w:rsidP="006507E6">
            <w:pPr>
              <w:rPr>
                <w:rFonts w:eastAsia="Calibri"/>
                <w:lang w:eastAsia="en-US"/>
              </w:rPr>
            </w:pPr>
            <w:r w:rsidRPr="006507E6">
              <w:rPr>
                <w:rFonts w:eastAsia="Calibri"/>
                <w:lang w:eastAsia="en-US"/>
              </w:rPr>
              <w:t>0%</w:t>
            </w:r>
          </w:p>
        </w:tc>
      </w:tr>
      <w:tr w:rsidR="006507E6" w:rsidRPr="006507E6" w14:paraId="19D03B99" w14:textId="77777777" w:rsidTr="00680BC1">
        <w:tc>
          <w:tcPr>
            <w:tcW w:w="2449" w:type="dxa"/>
          </w:tcPr>
          <w:p w14:paraId="0F3BB1A7" w14:textId="77777777" w:rsidR="006507E6" w:rsidRPr="006507E6" w:rsidRDefault="006507E6" w:rsidP="006507E6">
            <w:pPr>
              <w:rPr>
                <w:rFonts w:eastAsia="Calibri"/>
                <w:lang w:eastAsia="en-US"/>
              </w:rPr>
            </w:pPr>
            <w:r w:rsidRPr="006507E6">
              <w:rPr>
                <w:rFonts w:eastAsia="Calibri"/>
                <w:lang w:eastAsia="en-US"/>
              </w:rPr>
              <w:t>январь</w:t>
            </w:r>
          </w:p>
        </w:tc>
        <w:tc>
          <w:tcPr>
            <w:tcW w:w="1798" w:type="dxa"/>
          </w:tcPr>
          <w:p w14:paraId="001B0D24" w14:textId="77777777" w:rsidR="006507E6" w:rsidRPr="006507E6" w:rsidRDefault="006507E6" w:rsidP="006507E6">
            <w:pPr>
              <w:rPr>
                <w:rFonts w:eastAsia="Calibri"/>
                <w:lang w:eastAsia="en-US"/>
              </w:rPr>
            </w:pPr>
          </w:p>
        </w:tc>
        <w:tc>
          <w:tcPr>
            <w:tcW w:w="1819" w:type="dxa"/>
          </w:tcPr>
          <w:p w14:paraId="28D3DDC5" w14:textId="77777777" w:rsidR="006507E6" w:rsidRPr="006507E6" w:rsidRDefault="006507E6" w:rsidP="006507E6">
            <w:pPr>
              <w:rPr>
                <w:rFonts w:eastAsia="Calibri"/>
                <w:lang w:eastAsia="en-US"/>
              </w:rPr>
            </w:pPr>
          </w:p>
        </w:tc>
        <w:tc>
          <w:tcPr>
            <w:tcW w:w="1811" w:type="dxa"/>
          </w:tcPr>
          <w:p w14:paraId="62EF912D" w14:textId="77777777" w:rsidR="006507E6" w:rsidRPr="006507E6" w:rsidRDefault="006507E6" w:rsidP="006507E6">
            <w:pPr>
              <w:rPr>
                <w:rFonts w:eastAsia="Calibri"/>
                <w:lang w:eastAsia="en-US"/>
              </w:rPr>
            </w:pPr>
          </w:p>
        </w:tc>
        <w:tc>
          <w:tcPr>
            <w:tcW w:w="2046" w:type="dxa"/>
          </w:tcPr>
          <w:p w14:paraId="1BA165EF" w14:textId="77777777" w:rsidR="006507E6" w:rsidRPr="006507E6" w:rsidRDefault="006507E6" w:rsidP="006507E6">
            <w:pPr>
              <w:rPr>
                <w:rFonts w:eastAsia="Calibri"/>
                <w:lang w:eastAsia="en-US"/>
              </w:rPr>
            </w:pPr>
          </w:p>
        </w:tc>
      </w:tr>
      <w:tr w:rsidR="006507E6" w:rsidRPr="006507E6" w14:paraId="4C46D9BD" w14:textId="77777777" w:rsidTr="00680BC1">
        <w:trPr>
          <w:trHeight w:val="206"/>
        </w:trPr>
        <w:tc>
          <w:tcPr>
            <w:tcW w:w="2449" w:type="dxa"/>
          </w:tcPr>
          <w:p w14:paraId="648B11C7" w14:textId="77777777" w:rsidR="006507E6" w:rsidRPr="006507E6" w:rsidRDefault="006507E6" w:rsidP="006507E6">
            <w:pPr>
              <w:rPr>
                <w:rFonts w:eastAsia="Calibri"/>
                <w:lang w:eastAsia="en-US"/>
              </w:rPr>
            </w:pPr>
            <w:r w:rsidRPr="006507E6">
              <w:rPr>
                <w:rFonts w:eastAsia="Calibri"/>
                <w:lang w:eastAsia="en-US"/>
              </w:rPr>
              <w:t>май</w:t>
            </w:r>
          </w:p>
        </w:tc>
        <w:tc>
          <w:tcPr>
            <w:tcW w:w="1798" w:type="dxa"/>
          </w:tcPr>
          <w:p w14:paraId="4635FE26" w14:textId="77777777" w:rsidR="006507E6" w:rsidRPr="006507E6" w:rsidRDefault="006507E6" w:rsidP="006507E6">
            <w:pPr>
              <w:rPr>
                <w:rFonts w:eastAsia="Calibri"/>
                <w:lang w:eastAsia="en-US"/>
              </w:rPr>
            </w:pPr>
          </w:p>
        </w:tc>
        <w:tc>
          <w:tcPr>
            <w:tcW w:w="1819" w:type="dxa"/>
          </w:tcPr>
          <w:p w14:paraId="2063BF24" w14:textId="77777777" w:rsidR="006507E6" w:rsidRPr="006507E6" w:rsidRDefault="006507E6" w:rsidP="006507E6">
            <w:pPr>
              <w:rPr>
                <w:rFonts w:eastAsia="Calibri"/>
                <w:lang w:eastAsia="en-US"/>
              </w:rPr>
            </w:pPr>
          </w:p>
        </w:tc>
        <w:tc>
          <w:tcPr>
            <w:tcW w:w="1811" w:type="dxa"/>
          </w:tcPr>
          <w:p w14:paraId="2DA8788F" w14:textId="77777777" w:rsidR="006507E6" w:rsidRPr="006507E6" w:rsidRDefault="006507E6" w:rsidP="006507E6">
            <w:pPr>
              <w:rPr>
                <w:rFonts w:eastAsia="Calibri"/>
                <w:lang w:eastAsia="en-US"/>
              </w:rPr>
            </w:pPr>
          </w:p>
        </w:tc>
        <w:tc>
          <w:tcPr>
            <w:tcW w:w="2046" w:type="dxa"/>
          </w:tcPr>
          <w:p w14:paraId="3325CD6F" w14:textId="77777777" w:rsidR="006507E6" w:rsidRPr="006507E6" w:rsidRDefault="006507E6" w:rsidP="006507E6">
            <w:pPr>
              <w:rPr>
                <w:rFonts w:eastAsia="Calibri"/>
                <w:lang w:eastAsia="en-US"/>
              </w:rPr>
            </w:pPr>
          </w:p>
        </w:tc>
      </w:tr>
    </w:tbl>
    <w:p w14:paraId="551C0D43" w14:textId="77777777" w:rsidR="00972494" w:rsidRDefault="00AD2BB6" w:rsidP="006507E6">
      <w:pPr>
        <w:tabs>
          <w:tab w:val="left" w:pos="709"/>
        </w:tabs>
        <w:rPr>
          <w:b/>
          <w:sz w:val="22"/>
          <w:szCs w:val="22"/>
        </w:rPr>
      </w:pPr>
      <w:r>
        <w:rPr>
          <w:b/>
          <w:noProof/>
          <w:sz w:val="22"/>
          <w:szCs w:val="22"/>
        </w:rPr>
        <w:lastRenderedPageBreak/>
        <w:drawing>
          <wp:inline distT="0" distB="0" distL="0" distR="0" wp14:anchorId="6C4D6583" wp14:editId="2965D5CC">
            <wp:extent cx="5486400" cy="2354580"/>
            <wp:effectExtent l="0" t="0" r="0" b="762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6507E6" w:rsidRPr="006507E6">
        <w:rPr>
          <w:b/>
          <w:sz w:val="22"/>
          <w:szCs w:val="22"/>
        </w:rPr>
        <w:t xml:space="preserve">        </w:t>
      </w:r>
    </w:p>
    <w:p w14:paraId="3035A8DE" w14:textId="77777777" w:rsidR="006507E6" w:rsidRPr="006507E6" w:rsidRDefault="006507E6" w:rsidP="006507E6">
      <w:pPr>
        <w:tabs>
          <w:tab w:val="left" w:pos="709"/>
        </w:tabs>
        <w:rPr>
          <w:b/>
          <w:sz w:val="22"/>
          <w:szCs w:val="22"/>
        </w:rPr>
      </w:pPr>
      <w:r w:rsidRPr="006507E6">
        <w:rPr>
          <w:b/>
          <w:sz w:val="22"/>
          <w:szCs w:val="22"/>
        </w:rPr>
        <w:t xml:space="preserve">                                                </w:t>
      </w:r>
    </w:p>
    <w:p w14:paraId="159C2B36" w14:textId="77777777" w:rsidR="00972494" w:rsidRDefault="00972494" w:rsidP="006507E6">
      <w:pPr>
        <w:ind w:right="-465"/>
        <w:jc w:val="center"/>
        <w:rPr>
          <w:b/>
          <w:sz w:val="22"/>
          <w:szCs w:val="22"/>
        </w:rPr>
      </w:pPr>
    </w:p>
    <w:p w14:paraId="08C47A70" w14:textId="77777777" w:rsidR="00867E75" w:rsidRDefault="00867E75" w:rsidP="006507E6">
      <w:pPr>
        <w:ind w:right="-465"/>
        <w:jc w:val="center"/>
        <w:rPr>
          <w:b/>
          <w:sz w:val="22"/>
          <w:szCs w:val="22"/>
        </w:rPr>
      </w:pPr>
    </w:p>
    <w:p w14:paraId="54692581" w14:textId="77777777" w:rsidR="00EF762E" w:rsidRPr="00EF762E" w:rsidRDefault="00EF762E" w:rsidP="00EF762E">
      <w:pPr>
        <w:shd w:val="clear" w:color="auto" w:fill="FFFFFF"/>
        <w:rPr>
          <w:b/>
          <w:color w:val="000000"/>
          <w:sz w:val="22"/>
          <w:szCs w:val="22"/>
        </w:rPr>
      </w:pPr>
      <w:r w:rsidRPr="00EF762E">
        <w:rPr>
          <w:b/>
          <w:color w:val="000000"/>
          <w:sz w:val="22"/>
          <w:szCs w:val="22"/>
        </w:rPr>
        <w:t>«Карта обследования речевого развития ребенка 6-7 лет».</w:t>
      </w:r>
    </w:p>
    <w:p w14:paraId="60D097E8" w14:textId="77777777" w:rsidR="00EF762E" w:rsidRPr="00EF762E" w:rsidRDefault="00EF762E" w:rsidP="00EF762E">
      <w:pPr>
        <w:shd w:val="clear" w:color="auto" w:fill="FFFFFF"/>
        <w:rPr>
          <w:color w:val="000000"/>
          <w:sz w:val="22"/>
          <w:szCs w:val="22"/>
        </w:rPr>
      </w:pPr>
      <w:r w:rsidRPr="00EF762E">
        <w:rPr>
          <w:color w:val="000000"/>
          <w:sz w:val="22"/>
          <w:szCs w:val="22"/>
        </w:rPr>
        <w:t>Фамилия, имя, отчество ребенка _______________________________________</w:t>
      </w:r>
    </w:p>
    <w:p w14:paraId="3D609B83" w14:textId="77777777" w:rsidR="00EF762E" w:rsidRPr="00EF762E" w:rsidRDefault="00EF762E" w:rsidP="00EF762E">
      <w:pPr>
        <w:shd w:val="clear" w:color="auto" w:fill="FFFFFF"/>
        <w:rPr>
          <w:color w:val="000000"/>
          <w:sz w:val="22"/>
          <w:szCs w:val="22"/>
        </w:rPr>
      </w:pPr>
      <w:r w:rsidRPr="00EF762E">
        <w:rPr>
          <w:color w:val="000000"/>
          <w:sz w:val="22"/>
          <w:szCs w:val="22"/>
        </w:rPr>
        <w:t xml:space="preserve">Дата </w:t>
      </w:r>
      <w:proofErr w:type="spellStart"/>
      <w:r w:rsidRPr="00EF762E">
        <w:rPr>
          <w:color w:val="000000"/>
          <w:sz w:val="22"/>
          <w:szCs w:val="22"/>
        </w:rPr>
        <w:t>рождения______________дата</w:t>
      </w:r>
      <w:proofErr w:type="spellEnd"/>
      <w:r w:rsidRPr="00EF762E">
        <w:rPr>
          <w:color w:val="000000"/>
          <w:sz w:val="22"/>
          <w:szCs w:val="22"/>
        </w:rPr>
        <w:t xml:space="preserve"> поступления в группу _________________</w:t>
      </w:r>
    </w:p>
    <w:p w14:paraId="3E3AD093" w14:textId="77777777" w:rsidR="00EF762E" w:rsidRPr="00EF762E" w:rsidRDefault="00EF762E" w:rsidP="00EF762E">
      <w:pPr>
        <w:shd w:val="clear" w:color="auto" w:fill="FFFFFF"/>
        <w:rPr>
          <w:color w:val="000000"/>
          <w:sz w:val="22"/>
          <w:szCs w:val="22"/>
        </w:rPr>
      </w:pPr>
      <w:r w:rsidRPr="00EF762E">
        <w:rPr>
          <w:color w:val="000000"/>
          <w:sz w:val="22"/>
          <w:szCs w:val="22"/>
        </w:rPr>
        <w:t>Домашний адрес ____________________________________________________</w:t>
      </w:r>
    </w:p>
    <w:p w14:paraId="71606506" w14:textId="77777777" w:rsidR="00EF762E" w:rsidRPr="00EF762E" w:rsidRDefault="00EF762E" w:rsidP="00EF762E">
      <w:pPr>
        <w:shd w:val="clear" w:color="auto" w:fill="FFFFFF"/>
        <w:rPr>
          <w:color w:val="000000"/>
          <w:sz w:val="22"/>
          <w:szCs w:val="22"/>
        </w:rPr>
      </w:pPr>
      <w:r w:rsidRPr="00EF762E">
        <w:rPr>
          <w:color w:val="000000"/>
          <w:sz w:val="22"/>
          <w:szCs w:val="22"/>
        </w:rPr>
        <w:t>Данные анамнеза _______________________________________________________________</w:t>
      </w:r>
    </w:p>
    <w:p w14:paraId="1A109E47" w14:textId="77777777" w:rsidR="00EF762E" w:rsidRPr="00EF762E" w:rsidRDefault="00EF762E" w:rsidP="00EF762E">
      <w:pPr>
        <w:shd w:val="clear" w:color="auto" w:fill="FFFFFF"/>
        <w:rPr>
          <w:color w:val="000000"/>
          <w:sz w:val="22"/>
          <w:szCs w:val="22"/>
        </w:rPr>
      </w:pPr>
      <w:r w:rsidRPr="00EF762E">
        <w:rPr>
          <w:color w:val="000000"/>
          <w:sz w:val="22"/>
          <w:szCs w:val="22"/>
        </w:rPr>
        <w:t>Состояние физического слуха________ зрения_______ интеллект ___________</w:t>
      </w:r>
    </w:p>
    <w:p w14:paraId="0A94D074" w14:textId="77777777" w:rsidR="00EF762E" w:rsidRPr="00EF762E" w:rsidRDefault="00EF762E" w:rsidP="00EF762E">
      <w:pPr>
        <w:shd w:val="clear" w:color="auto" w:fill="FFFFFF"/>
        <w:rPr>
          <w:color w:val="000000"/>
          <w:sz w:val="22"/>
          <w:szCs w:val="22"/>
        </w:rPr>
      </w:pPr>
      <w:r w:rsidRPr="00EF762E">
        <w:rPr>
          <w:color w:val="000000"/>
          <w:sz w:val="22"/>
          <w:szCs w:val="22"/>
        </w:rPr>
        <w:t xml:space="preserve">Данные о ходе речевого развития: </w:t>
      </w:r>
      <w:proofErr w:type="spellStart"/>
      <w:r w:rsidRPr="00EF762E">
        <w:rPr>
          <w:color w:val="000000"/>
          <w:sz w:val="22"/>
          <w:szCs w:val="22"/>
        </w:rPr>
        <w:t>гуление</w:t>
      </w:r>
      <w:proofErr w:type="spellEnd"/>
      <w:r w:rsidRPr="00EF762E">
        <w:rPr>
          <w:color w:val="000000"/>
          <w:sz w:val="22"/>
          <w:szCs w:val="22"/>
        </w:rPr>
        <w:t>__________лепет________ первые слова________</w:t>
      </w:r>
    </w:p>
    <w:p w14:paraId="4A3DFD0F" w14:textId="2B2DB17D" w:rsidR="00EF762E" w:rsidRPr="00EF762E" w:rsidRDefault="00EF762E" w:rsidP="00EF762E">
      <w:pPr>
        <w:shd w:val="clear" w:color="auto" w:fill="FFFFFF"/>
        <w:rPr>
          <w:color w:val="000000"/>
          <w:sz w:val="22"/>
          <w:szCs w:val="22"/>
        </w:rPr>
      </w:pPr>
      <w:r w:rsidRPr="00EF762E">
        <w:rPr>
          <w:color w:val="000000"/>
          <w:sz w:val="22"/>
          <w:szCs w:val="22"/>
        </w:rPr>
        <w:t>Фраза____________</w:t>
      </w:r>
      <w:r w:rsidR="002C347F">
        <w:rPr>
          <w:color w:val="000000"/>
          <w:sz w:val="22"/>
          <w:szCs w:val="22"/>
        </w:rPr>
        <w:t xml:space="preserve"> </w:t>
      </w:r>
      <w:r w:rsidRPr="00EF762E">
        <w:rPr>
          <w:color w:val="000000"/>
          <w:sz w:val="22"/>
          <w:szCs w:val="22"/>
        </w:rPr>
        <w:t>Заключение ПМПК __________________________________</w:t>
      </w:r>
    </w:p>
    <w:p w14:paraId="472209DB" w14:textId="77777777" w:rsidR="00EF762E" w:rsidRPr="00EF762E" w:rsidRDefault="00EF762E" w:rsidP="00EF762E">
      <w:pPr>
        <w:shd w:val="clear" w:color="auto" w:fill="FFFFFF"/>
        <w:rPr>
          <w:b/>
          <w:color w:val="000000"/>
          <w:sz w:val="22"/>
          <w:szCs w:val="22"/>
        </w:rPr>
      </w:pPr>
      <w:r w:rsidRPr="00EF762E">
        <w:rPr>
          <w:b/>
          <w:color w:val="000000"/>
          <w:sz w:val="22"/>
          <w:szCs w:val="22"/>
        </w:rPr>
        <w:t>1 Понимание обращённой речи</w:t>
      </w:r>
    </w:p>
    <w:p w14:paraId="7FE0F57D" w14:textId="77777777" w:rsidR="00EF762E" w:rsidRPr="00EF762E" w:rsidRDefault="00EF762E" w:rsidP="00EF762E">
      <w:pPr>
        <w:shd w:val="clear" w:color="auto" w:fill="FFFFFF"/>
        <w:rPr>
          <w:color w:val="000000"/>
          <w:sz w:val="22"/>
          <w:szCs w:val="22"/>
        </w:rPr>
      </w:pPr>
      <w:r w:rsidRPr="00EF762E">
        <w:rPr>
          <w:color w:val="000000"/>
          <w:sz w:val="22"/>
          <w:szCs w:val="22"/>
        </w:rPr>
        <w:t xml:space="preserve">1.Покажи, что назову </w:t>
      </w:r>
      <w:proofErr w:type="gramStart"/>
      <w:r w:rsidRPr="00EF762E">
        <w:rPr>
          <w:color w:val="000000"/>
          <w:sz w:val="22"/>
          <w:szCs w:val="22"/>
        </w:rPr>
        <w:t>( многозначность</w:t>
      </w:r>
      <w:proofErr w:type="gramEnd"/>
      <w:r w:rsidRPr="00EF762E">
        <w:rPr>
          <w:color w:val="000000"/>
          <w:sz w:val="22"/>
          <w:szCs w:val="22"/>
        </w:rPr>
        <w:t xml:space="preserve"> слов)</w:t>
      </w:r>
    </w:p>
    <w:p w14:paraId="7436C1EE" w14:textId="77777777" w:rsidR="00EF762E" w:rsidRPr="00EF762E" w:rsidRDefault="00EF762E" w:rsidP="00EF762E">
      <w:pPr>
        <w:shd w:val="clear" w:color="auto" w:fill="FFFFFF"/>
        <w:rPr>
          <w:color w:val="000000"/>
          <w:sz w:val="22"/>
          <w:szCs w:val="22"/>
        </w:rPr>
      </w:pPr>
      <w:r w:rsidRPr="00EF762E">
        <w:rPr>
          <w:color w:val="000000"/>
          <w:sz w:val="22"/>
          <w:szCs w:val="22"/>
        </w:rPr>
        <w:t xml:space="preserve">1.Ручку </w:t>
      </w:r>
      <w:proofErr w:type="spellStart"/>
      <w:r w:rsidRPr="00EF762E">
        <w:rPr>
          <w:color w:val="000000"/>
          <w:sz w:val="22"/>
          <w:szCs w:val="22"/>
        </w:rPr>
        <w:t>шариковую________дверную_______детскую</w:t>
      </w:r>
      <w:proofErr w:type="spellEnd"/>
      <w:r w:rsidRPr="00EF762E">
        <w:rPr>
          <w:color w:val="000000"/>
          <w:sz w:val="22"/>
          <w:szCs w:val="22"/>
        </w:rPr>
        <w:t>_________</w:t>
      </w:r>
    </w:p>
    <w:p w14:paraId="73BABBAC" w14:textId="77777777" w:rsidR="00EF762E" w:rsidRPr="00EF762E" w:rsidRDefault="00EF762E" w:rsidP="00EF762E">
      <w:pPr>
        <w:shd w:val="clear" w:color="auto" w:fill="FFFFFF"/>
        <w:rPr>
          <w:color w:val="000000"/>
          <w:sz w:val="22"/>
          <w:szCs w:val="22"/>
        </w:rPr>
      </w:pPr>
      <w:r w:rsidRPr="00EF762E">
        <w:rPr>
          <w:color w:val="000000"/>
          <w:sz w:val="22"/>
          <w:szCs w:val="22"/>
        </w:rPr>
        <w:t xml:space="preserve">2.Иголка </w:t>
      </w:r>
      <w:proofErr w:type="spellStart"/>
      <w:r w:rsidRPr="00EF762E">
        <w:rPr>
          <w:color w:val="000000"/>
          <w:sz w:val="22"/>
          <w:szCs w:val="22"/>
        </w:rPr>
        <w:t>еловая_________швейная________ежа</w:t>
      </w:r>
      <w:proofErr w:type="spellEnd"/>
      <w:r w:rsidRPr="00EF762E">
        <w:rPr>
          <w:color w:val="000000"/>
          <w:sz w:val="22"/>
          <w:szCs w:val="22"/>
        </w:rPr>
        <w:t>___________</w:t>
      </w:r>
    </w:p>
    <w:p w14:paraId="5DBEAB32" w14:textId="77777777" w:rsidR="00EF762E" w:rsidRPr="00EF762E" w:rsidRDefault="00EF762E" w:rsidP="00EF762E">
      <w:pPr>
        <w:shd w:val="clear" w:color="auto" w:fill="FFFFFF"/>
        <w:rPr>
          <w:color w:val="000000"/>
          <w:sz w:val="22"/>
          <w:szCs w:val="22"/>
        </w:rPr>
      </w:pPr>
      <w:r w:rsidRPr="00EF762E">
        <w:rPr>
          <w:b/>
          <w:color w:val="000000"/>
          <w:sz w:val="22"/>
          <w:szCs w:val="22"/>
        </w:rPr>
        <w:t>2 Ответь на вопросы</w:t>
      </w:r>
      <w:r w:rsidRPr="00EF762E">
        <w:rPr>
          <w:color w:val="000000"/>
          <w:sz w:val="22"/>
          <w:szCs w:val="22"/>
        </w:rPr>
        <w:t xml:space="preserve"> </w:t>
      </w:r>
      <w:proofErr w:type="gramStart"/>
      <w:r w:rsidRPr="00EF762E">
        <w:rPr>
          <w:color w:val="000000"/>
          <w:sz w:val="22"/>
          <w:szCs w:val="22"/>
        </w:rPr>
        <w:t>( понимание</w:t>
      </w:r>
      <w:proofErr w:type="gramEnd"/>
      <w:r w:rsidRPr="00EF762E">
        <w:rPr>
          <w:color w:val="000000"/>
          <w:sz w:val="22"/>
          <w:szCs w:val="22"/>
        </w:rPr>
        <w:t xml:space="preserve"> логико- грамматических отношений)</w:t>
      </w:r>
    </w:p>
    <w:p w14:paraId="76BA84C9" w14:textId="77777777" w:rsidR="00EF762E" w:rsidRPr="00EF762E" w:rsidRDefault="00EF762E" w:rsidP="00EF762E">
      <w:pPr>
        <w:shd w:val="clear" w:color="auto" w:fill="FFFFFF"/>
        <w:rPr>
          <w:color w:val="000000"/>
          <w:sz w:val="22"/>
          <w:szCs w:val="22"/>
        </w:rPr>
      </w:pPr>
      <w:r w:rsidRPr="00EF762E">
        <w:rPr>
          <w:color w:val="000000"/>
          <w:sz w:val="22"/>
          <w:szCs w:val="22"/>
        </w:rPr>
        <w:t xml:space="preserve">1.Мальчик бежит за собакой. Скажи, кто бежит </w:t>
      </w:r>
      <w:proofErr w:type="gramStart"/>
      <w:r w:rsidRPr="00EF762E">
        <w:rPr>
          <w:color w:val="000000"/>
          <w:sz w:val="22"/>
          <w:szCs w:val="22"/>
        </w:rPr>
        <w:t>первый?_</w:t>
      </w:r>
      <w:proofErr w:type="gramEnd"/>
      <w:r w:rsidRPr="00EF762E">
        <w:rPr>
          <w:color w:val="000000"/>
          <w:sz w:val="22"/>
          <w:szCs w:val="22"/>
        </w:rPr>
        <w:t>______________________</w:t>
      </w:r>
    </w:p>
    <w:p w14:paraId="6C851B3D" w14:textId="77777777" w:rsidR="00EF762E" w:rsidRPr="00EF762E" w:rsidRDefault="00EF762E" w:rsidP="00EF762E">
      <w:pPr>
        <w:shd w:val="clear" w:color="auto" w:fill="FFFFFF"/>
        <w:rPr>
          <w:color w:val="000000"/>
          <w:sz w:val="22"/>
          <w:szCs w:val="22"/>
        </w:rPr>
      </w:pPr>
      <w:r w:rsidRPr="00EF762E">
        <w:rPr>
          <w:color w:val="000000"/>
          <w:sz w:val="22"/>
          <w:szCs w:val="22"/>
        </w:rPr>
        <w:t xml:space="preserve">2.Вася выше Пети. Скажи, кто меньше </w:t>
      </w:r>
      <w:proofErr w:type="gramStart"/>
      <w:r w:rsidRPr="00EF762E">
        <w:rPr>
          <w:color w:val="000000"/>
          <w:sz w:val="22"/>
          <w:szCs w:val="22"/>
        </w:rPr>
        <w:t>ростом?_</w:t>
      </w:r>
      <w:proofErr w:type="gramEnd"/>
      <w:r w:rsidRPr="00EF762E">
        <w:rPr>
          <w:color w:val="000000"/>
          <w:sz w:val="22"/>
          <w:szCs w:val="22"/>
        </w:rPr>
        <w:t>______________________________</w:t>
      </w:r>
    </w:p>
    <w:p w14:paraId="4972D5B1" w14:textId="77777777" w:rsidR="00EF762E" w:rsidRPr="00EF762E" w:rsidRDefault="00EF762E" w:rsidP="00EF762E">
      <w:pPr>
        <w:shd w:val="clear" w:color="auto" w:fill="FFFFFF"/>
        <w:rPr>
          <w:color w:val="000000"/>
          <w:sz w:val="22"/>
          <w:szCs w:val="22"/>
        </w:rPr>
      </w:pPr>
      <w:r w:rsidRPr="00EF762E">
        <w:rPr>
          <w:color w:val="000000"/>
          <w:sz w:val="22"/>
          <w:szCs w:val="22"/>
        </w:rPr>
        <w:t xml:space="preserve">3.Мальчик уронил мяч, который взял у девочки. Скажи, чей был </w:t>
      </w:r>
      <w:proofErr w:type="gramStart"/>
      <w:r w:rsidRPr="00EF762E">
        <w:rPr>
          <w:color w:val="000000"/>
          <w:sz w:val="22"/>
          <w:szCs w:val="22"/>
        </w:rPr>
        <w:t>мяч?_</w:t>
      </w:r>
      <w:proofErr w:type="gramEnd"/>
      <w:r w:rsidRPr="00EF762E">
        <w:rPr>
          <w:color w:val="000000"/>
          <w:sz w:val="22"/>
          <w:szCs w:val="22"/>
        </w:rPr>
        <w:t>__________</w:t>
      </w:r>
    </w:p>
    <w:p w14:paraId="557CBBBE" w14:textId="77777777" w:rsidR="00EF762E" w:rsidRPr="00EF762E" w:rsidRDefault="00EF762E" w:rsidP="00EF762E">
      <w:pPr>
        <w:shd w:val="clear" w:color="auto" w:fill="FFFFFF"/>
        <w:rPr>
          <w:color w:val="000000"/>
          <w:sz w:val="22"/>
          <w:szCs w:val="22"/>
        </w:rPr>
      </w:pPr>
      <w:r w:rsidRPr="00EF762E">
        <w:rPr>
          <w:b/>
          <w:color w:val="000000"/>
          <w:sz w:val="22"/>
          <w:szCs w:val="22"/>
        </w:rPr>
        <w:t>3.Выполни инструкцию</w:t>
      </w:r>
      <w:r w:rsidRPr="00EF762E">
        <w:rPr>
          <w:color w:val="000000"/>
          <w:sz w:val="22"/>
          <w:szCs w:val="22"/>
        </w:rPr>
        <w:t xml:space="preserve"> (понимание словесной инструкции)</w:t>
      </w:r>
    </w:p>
    <w:p w14:paraId="2D3B5D10" w14:textId="77777777" w:rsidR="00EF762E" w:rsidRPr="00EF762E" w:rsidRDefault="00EF762E" w:rsidP="00EF762E">
      <w:pPr>
        <w:shd w:val="clear" w:color="auto" w:fill="FFFFFF"/>
        <w:rPr>
          <w:color w:val="000000"/>
          <w:sz w:val="22"/>
          <w:szCs w:val="22"/>
        </w:rPr>
      </w:pPr>
      <w:r w:rsidRPr="00EF762E">
        <w:rPr>
          <w:color w:val="000000"/>
          <w:sz w:val="22"/>
          <w:szCs w:val="22"/>
        </w:rPr>
        <w:t>1.Открой дверь, сядь на стул, возьми мяч____________________________________</w:t>
      </w:r>
    </w:p>
    <w:p w14:paraId="596DFE03" w14:textId="77777777" w:rsidR="00EF762E" w:rsidRPr="00EF762E" w:rsidRDefault="00EF762E" w:rsidP="00EF762E">
      <w:pPr>
        <w:shd w:val="clear" w:color="auto" w:fill="FFFFFF"/>
        <w:rPr>
          <w:color w:val="000000"/>
          <w:sz w:val="22"/>
          <w:szCs w:val="22"/>
        </w:rPr>
      </w:pPr>
      <w:r w:rsidRPr="00EF762E">
        <w:rPr>
          <w:color w:val="000000"/>
          <w:sz w:val="22"/>
          <w:szCs w:val="22"/>
        </w:rPr>
        <w:t>2.Мяч дай мне, зайца возьми себе, а карандаш положи в коробку________________</w:t>
      </w:r>
    </w:p>
    <w:p w14:paraId="6BB692B4" w14:textId="77777777" w:rsidR="00EF762E" w:rsidRPr="00EF762E" w:rsidRDefault="00EF762E" w:rsidP="00EF762E">
      <w:pPr>
        <w:shd w:val="clear" w:color="auto" w:fill="FFFFFF"/>
        <w:rPr>
          <w:color w:val="000000"/>
          <w:sz w:val="22"/>
          <w:szCs w:val="22"/>
        </w:rPr>
      </w:pPr>
      <w:r w:rsidRPr="00EF762E">
        <w:rPr>
          <w:color w:val="000000"/>
          <w:sz w:val="22"/>
          <w:szCs w:val="22"/>
        </w:rPr>
        <w:t>3.Правую руку спрячь за спину, левую положи на пояс, ноги поставь крест-накрест__</w:t>
      </w:r>
    </w:p>
    <w:p w14:paraId="5626E685" w14:textId="77777777" w:rsidR="00EF762E" w:rsidRPr="00EF762E" w:rsidRDefault="00EF762E" w:rsidP="00EF762E">
      <w:pPr>
        <w:shd w:val="clear" w:color="auto" w:fill="FFFFFF"/>
        <w:rPr>
          <w:color w:val="000000"/>
          <w:sz w:val="22"/>
          <w:szCs w:val="22"/>
        </w:rPr>
      </w:pPr>
      <w:r w:rsidRPr="00EF762E">
        <w:rPr>
          <w:b/>
          <w:color w:val="000000"/>
          <w:sz w:val="22"/>
          <w:szCs w:val="22"/>
        </w:rPr>
        <w:t>4.Найди отличия в словах</w:t>
      </w:r>
      <w:r w:rsidRPr="00EF762E">
        <w:rPr>
          <w:color w:val="000000"/>
          <w:sz w:val="22"/>
          <w:szCs w:val="22"/>
        </w:rPr>
        <w:t xml:space="preserve"> (объяснение слов с увеличительными и уменьшительными суффиксами)</w:t>
      </w:r>
    </w:p>
    <w:p w14:paraId="2D666225" w14:textId="77777777" w:rsidR="00EF762E" w:rsidRPr="00EF762E" w:rsidRDefault="00EF762E" w:rsidP="00EF762E">
      <w:pPr>
        <w:shd w:val="clear" w:color="auto" w:fill="FFFFFF"/>
        <w:rPr>
          <w:color w:val="000000"/>
          <w:sz w:val="22"/>
          <w:szCs w:val="22"/>
        </w:rPr>
      </w:pPr>
      <w:r w:rsidRPr="00EF762E">
        <w:rPr>
          <w:color w:val="000000"/>
          <w:sz w:val="22"/>
          <w:szCs w:val="22"/>
        </w:rPr>
        <w:t>1.мама-мамочка-мамуля____________________________________________________</w:t>
      </w:r>
    </w:p>
    <w:p w14:paraId="4BCFF983" w14:textId="77777777" w:rsidR="00EF762E" w:rsidRPr="00EF762E" w:rsidRDefault="00EF762E" w:rsidP="00EF762E">
      <w:pPr>
        <w:shd w:val="clear" w:color="auto" w:fill="FFFFFF"/>
        <w:rPr>
          <w:color w:val="000000"/>
          <w:sz w:val="22"/>
          <w:szCs w:val="22"/>
        </w:rPr>
      </w:pPr>
      <w:r w:rsidRPr="00EF762E">
        <w:rPr>
          <w:color w:val="000000"/>
          <w:sz w:val="22"/>
          <w:szCs w:val="22"/>
        </w:rPr>
        <w:t>2.зайка-заинька-зайчишка-зайчище______________________________________________</w:t>
      </w:r>
    </w:p>
    <w:p w14:paraId="04A3E8CA" w14:textId="77777777" w:rsidR="00EF762E" w:rsidRPr="00EF762E" w:rsidRDefault="00EF762E" w:rsidP="00EF762E">
      <w:pPr>
        <w:shd w:val="clear" w:color="auto" w:fill="FFFFFF"/>
        <w:rPr>
          <w:color w:val="000000"/>
          <w:sz w:val="22"/>
          <w:szCs w:val="22"/>
        </w:rPr>
      </w:pPr>
      <w:r w:rsidRPr="00EF762E">
        <w:rPr>
          <w:color w:val="000000"/>
          <w:sz w:val="22"/>
          <w:szCs w:val="22"/>
        </w:rPr>
        <w:t>3.дом-домик-домище__________________________________________________________</w:t>
      </w:r>
    </w:p>
    <w:p w14:paraId="1F264AD4" w14:textId="77777777" w:rsidR="00EF762E" w:rsidRPr="00EF762E" w:rsidRDefault="00EF762E" w:rsidP="00EF762E">
      <w:pPr>
        <w:shd w:val="clear" w:color="auto" w:fill="FFFFFF"/>
        <w:rPr>
          <w:color w:val="000000"/>
          <w:sz w:val="22"/>
          <w:szCs w:val="22"/>
        </w:rPr>
      </w:pPr>
      <w:r w:rsidRPr="00EF762E">
        <w:rPr>
          <w:b/>
          <w:color w:val="000000"/>
          <w:sz w:val="22"/>
          <w:szCs w:val="22"/>
        </w:rPr>
        <w:t>5.Объясни действия</w:t>
      </w:r>
      <w:r w:rsidRPr="00EF762E">
        <w:rPr>
          <w:color w:val="000000"/>
          <w:sz w:val="22"/>
          <w:szCs w:val="22"/>
        </w:rPr>
        <w:t xml:space="preserve"> </w:t>
      </w:r>
      <w:proofErr w:type="gramStart"/>
      <w:r w:rsidRPr="00EF762E">
        <w:rPr>
          <w:color w:val="000000"/>
          <w:sz w:val="22"/>
          <w:szCs w:val="22"/>
        </w:rPr>
        <w:t>( понимание</w:t>
      </w:r>
      <w:proofErr w:type="gramEnd"/>
      <w:r w:rsidRPr="00EF762E">
        <w:rPr>
          <w:color w:val="000000"/>
          <w:sz w:val="22"/>
          <w:szCs w:val="22"/>
        </w:rPr>
        <w:t xml:space="preserve"> значения префиксальных глаголов)</w:t>
      </w:r>
    </w:p>
    <w:p w14:paraId="1B115865" w14:textId="77777777" w:rsidR="00EF762E" w:rsidRPr="00EF762E" w:rsidRDefault="00EF762E" w:rsidP="00EF762E">
      <w:pPr>
        <w:shd w:val="clear" w:color="auto" w:fill="FFFFFF"/>
        <w:rPr>
          <w:color w:val="000000"/>
          <w:sz w:val="22"/>
          <w:szCs w:val="22"/>
        </w:rPr>
      </w:pPr>
      <w:r w:rsidRPr="00EF762E">
        <w:rPr>
          <w:color w:val="000000"/>
          <w:sz w:val="22"/>
          <w:szCs w:val="22"/>
        </w:rPr>
        <w:t>1.бежать-подбежать-выбежать___________________________________________________</w:t>
      </w:r>
    </w:p>
    <w:p w14:paraId="0378E912" w14:textId="77777777" w:rsidR="00EF762E" w:rsidRPr="00EF762E" w:rsidRDefault="00EF762E" w:rsidP="00EF762E">
      <w:pPr>
        <w:shd w:val="clear" w:color="auto" w:fill="FFFFFF"/>
        <w:rPr>
          <w:color w:val="000000"/>
          <w:sz w:val="22"/>
          <w:szCs w:val="22"/>
        </w:rPr>
      </w:pPr>
      <w:r w:rsidRPr="00EF762E">
        <w:rPr>
          <w:color w:val="000000"/>
          <w:sz w:val="22"/>
          <w:szCs w:val="22"/>
        </w:rPr>
        <w:t>2.писать-подписать-переписать__________________________________________________</w:t>
      </w:r>
    </w:p>
    <w:p w14:paraId="50920ADD" w14:textId="77777777" w:rsidR="00EF762E" w:rsidRPr="00EF762E" w:rsidRDefault="00EF762E" w:rsidP="00EF762E">
      <w:pPr>
        <w:shd w:val="clear" w:color="auto" w:fill="FFFFFF"/>
        <w:rPr>
          <w:color w:val="000000"/>
          <w:sz w:val="22"/>
          <w:szCs w:val="22"/>
        </w:rPr>
      </w:pPr>
      <w:r w:rsidRPr="00EF762E">
        <w:rPr>
          <w:color w:val="000000"/>
          <w:sz w:val="22"/>
          <w:szCs w:val="22"/>
        </w:rPr>
        <w:t>3.шёл-отошёл-вошёл___________________________________________________________</w:t>
      </w:r>
    </w:p>
    <w:p w14:paraId="0DB7AA63" w14:textId="77777777" w:rsidR="00EF762E" w:rsidRPr="00EF762E" w:rsidRDefault="00EF762E" w:rsidP="00EF762E">
      <w:pPr>
        <w:shd w:val="clear" w:color="auto" w:fill="FFFFFF"/>
        <w:rPr>
          <w:color w:val="000000"/>
          <w:sz w:val="22"/>
          <w:szCs w:val="22"/>
        </w:rPr>
      </w:pPr>
      <w:r w:rsidRPr="00EF762E">
        <w:rPr>
          <w:color w:val="000000"/>
          <w:sz w:val="22"/>
          <w:szCs w:val="22"/>
        </w:rPr>
        <w:t>4.смеяться-засмеяться-высмеять__________________________________________________</w:t>
      </w:r>
    </w:p>
    <w:p w14:paraId="5A10533B" w14:textId="77777777" w:rsidR="00EF762E" w:rsidRPr="00EF762E" w:rsidRDefault="00EF762E" w:rsidP="00EF762E">
      <w:pPr>
        <w:shd w:val="clear" w:color="auto" w:fill="FFFFFF"/>
        <w:rPr>
          <w:color w:val="000000"/>
          <w:sz w:val="22"/>
          <w:szCs w:val="22"/>
        </w:rPr>
      </w:pPr>
      <w:r w:rsidRPr="00EF762E">
        <w:rPr>
          <w:b/>
          <w:color w:val="000000"/>
          <w:sz w:val="22"/>
          <w:szCs w:val="22"/>
        </w:rPr>
        <w:t>6.Объясни</w:t>
      </w:r>
      <w:proofErr w:type="gramStart"/>
      <w:r w:rsidRPr="00EF762E">
        <w:rPr>
          <w:color w:val="000000"/>
          <w:sz w:val="22"/>
          <w:szCs w:val="22"/>
        </w:rPr>
        <w:t>( переносное</w:t>
      </w:r>
      <w:proofErr w:type="gramEnd"/>
      <w:r w:rsidRPr="00EF762E">
        <w:rPr>
          <w:color w:val="000000"/>
          <w:sz w:val="22"/>
          <w:szCs w:val="22"/>
        </w:rPr>
        <w:t xml:space="preserve"> значение слов)</w:t>
      </w:r>
    </w:p>
    <w:p w14:paraId="3F55F246" w14:textId="77777777" w:rsidR="00EF762E" w:rsidRPr="00EF762E" w:rsidRDefault="00EF762E" w:rsidP="00EF762E">
      <w:pPr>
        <w:shd w:val="clear" w:color="auto" w:fill="FFFFFF"/>
        <w:rPr>
          <w:color w:val="000000"/>
          <w:sz w:val="22"/>
          <w:szCs w:val="22"/>
        </w:rPr>
      </w:pPr>
      <w:r w:rsidRPr="00EF762E">
        <w:rPr>
          <w:color w:val="000000"/>
          <w:sz w:val="22"/>
          <w:szCs w:val="22"/>
        </w:rPr>
        <w:t>1.Злая зима__________________________2.Золотые руки_____________________</w:t>
      </w:r>
    </w:p>
    <w:p w14:paraId="249291E6" w14:textId="46231B9D" w:rsidR="00EF762E" w:rsidRPr="00EF762E" w:rsidRDefault="00EF762E" w:rsidP="00EF762E">
      <w:pPr>
        <w:shd w:val="clear" w:color="auto" w:fill="FFFFFF"/>
        <w:rPr>
          <w:color w:val="000000"/>
          <w:sz w:val="22"/>
          <w:szCs w:val="22"/>
        </w:rPr>
      </w:pPr>
      <w:r w:rsidRPr="00EF762E">
        <w:rPr>
          <w:color w:val="000000"/>
          <w:sz w:val="22"/>
          <w:szCs w:val="22"/>
        </w:rPr>
        <w:t>3.Золотые волосы__________________________4.Колючий ветер_______________________</w:t>
      </w:r>
    </w:p>
    <w:p w14:paraId="25F3DB54" w14:textId="77777777" w:rsidR="00EF762E" w:rsidRPr="00EF762E" w:rsidRDefault="00EF762E" w:rsidP="00EF762E">
      <w:pPr>
        <w:shd w:val="clear" w:color="auto" w:fill="FFFFFF"/>
        <w:rPr>
          <w:b/>
          <w:color w:val="000000"/>
          <w:sz w:val="22"/>
          <w:szCs w:val="22"/>
        </w:rPr>
      </w:pPr>
      <w:r w:rsidRPr="00EF762E">
        <w:rPr>
          <w:b/>
          <w:color w:val="000000"/>
          <w:sz w:val="22"/>
          <w:szCs w:val="22"/>
        </w:rPr>
        <w:t xml:space="preserve">7.Подбери </w:t>
      </w:r>
      <w:proofErr w:type="gramStart"/>
      <w:r w:rsidRPr="00EF762E">
        <w:rPr>
          <w:b/>
          <w:color w:val="000000"/>
          <w:sz w:val="22"/>
          <w:szCs w:val="22"/>
        </w:rPr>
        <w:t>слово( синонимы</w:t>
      </w:r>
      <w:proofErr w:type="gramEnd"/>
      <w:r w:rsidRPr="00EF762E">
        <w:rPr>
          <w:b/>
          <w:color w:val="000000"/>
          <w:sz w:val="22"/>
          <w:szCs w:val="22"/>
        </w:rPr>
        <w:t>)</w:t>
      </w:r>
    </w:p>
    <w:p w14:paraId="1731F6E4" w14:textId="77777777" w:rsidR="00EF762E" w:rsidRPr="00EF762E" w:rsidRDefault="00EF762E" w:rsidP="00EF762E">
      <w:pPr>
        <w:shd w:val="clear" w:color="auto" w:fill="FFFFFF"/>
        <w:rPr>
          <w:color w:val="000000"/>
          <w:sz w:val="22"/>
          <w:szCs w:val="22"/>
        </w:rPr>
      </w:pPr>
      <w:r w:rsidRPr="00EF762E">
        <w:rPr>
          <w:color w:val="000000"/>
          <w:sz w:val="22"/>
          <w:szCs w:val="22"/>
        </w:rPr>
        <w:t>1 умный____________________________2.робкий_____________________________</w:t>
      </w:r>
    </w:p>
    <w:p w14:paraId="72D94657" w14:textId="77777777" w:rsidR="00EF762E" w:rsidRPr="00EF762E" w:rsidRDefault="00EF762E" w:rsidP="00EF762E">
      <w:pPr>
        <w:shd w:val="clear" w:color="auto" w:fill="FFFFFF"/>
        <w:rPr>
          <w:color w:val="000000"/>
          <w:sz w:val="22"/>
          <w:szCs w:val="22"/>
        </w:rPr>
      </w:pPr>
      <w:r w:rsidRPr="00EF762E">
        <w:rPr>
          <w:color w:val="000000"/>
          <w:sz w:val="22"/>
          <w:szCs w:val="22"/>
        </w:rPr>
        <w:t>3.старый____________________________4.слабый_____________________________</w:t>
      </w:r>
    </w:p>
    <w:p w14:paraId="146C7CAE" w14:textId="77777777" w:rsidR="00EF762E" w:rsidRPr="00EF762E" w:rsidRDefault="00EF762E" w:rsidP="00EF762E">
      <w:pPr>
        <w:shd w:val="clear" w:color="auto" w:fill="FFFFFF"/>
        <w:rPr>
          <w:b/>
          <w:color w:val="000000"/>
          <w:sz w:val="22"/>
          <w:szCs w:val="22"/>
        </w:rPr>
      </w:pPr>
      <w:r w:rsidRPr="00EF762E">
        <w:rPr>
          <w:b/>
          <w:color w:val="000000"/>
          <w:sz w:val="22"/>
          <w:szCs w:val="22"/>
        </w:rPr>
        <w:t>1.Исследование понимания речи</w:t>
      </w:r>
    </w:p>
    <w:p w14:paraId="20F7E978" w14:textId="77777777" w:rsidR="00EF762E" w:rsidRPr="003C014A" w:rsidRDefault="00872E4E" w:rsidP="00EF762E">
      <w:pPr>
        <w:shd w:val="clear" w:color="auto" w:fill="FFFFFF"/>
        <w:rPr>
          <w:color w:val="000000"/>
          <w:sz w:val="22"/>
          <w:szCs w:val="22"/>
        </w:rPr>
      </w:pPr>
      <w:r w:rsidRPr="003C014A">
        <w:rPr>
          <w:color w:val="000000"/>
          <w:sz w:val="22"/>
          <w:szCs w:val="22"/>
        </w:rPr>
        <w:t xml:space="preserve">                                                   </w:t>
      </w:r>
      <w:r w:rsidR="00EF762E" w:rsidRPr="00EF762E">
        <w:rPr>
          <w:color w:val="000000"/>
          <w:sz w:val="22"/>
          <w:szCs w:val="22"/>
        </w:rPr>
        <w:t>Количество заданий</w:t>
      </w:r>
    </w:p>
    <w:tbl>
      <w:tblPr>
        <w:tblStyle w:val="1f7"/>
        <w:tblW w:w="9582" w:type="dxa"/>
        <w:tblInd w:w="0" w:type="dxa"/>
        <w:tblLook w:val="04A0" w:firstRow="1" w:lastRow="0" w:firstColumn="1" w:lastColumn="0" w:noHBand="0" w:noVBand="1"/>
      </w:tblPr>
      <w:tblGrid>
        <w:gridCol w:w="557"/>
        <w:gridCol w:w="364"/>
        <w:gridCol w:w="326"/>
        <w:gridCol w:w="403"/>
        <w:gridCol w:w="555"/>
        <w:gridCol w:w="420"/>
        <w:gridCol w:w="421"/>
        <w:gridCol w:w="483"/>
        <w:gridCol w:w="392"/>
        <w:gridCol w:w="517"/>
        <w:gridCol w:w="314"/>
        <w:gridCol w:w="394"/>
        <w:gridCol w:w="422"/>
        <w:gridCol w:w="314"/>
        <w:gridCol w:w="391"/>
        <w:gridCol w:w="334"/>
        <w:gridCol w:w="314"/>
        <w:gridCol w:w="344"/>
        <w:gridCol w:w="334"/>
        <w:gridCol w:w="314"/>
        <w:gridCol w:w="310"/>
        <w:gridCol w:w="13"/>
        <w:gridCol w:w="466"/>
        <w:gridCol w:w="11"/>
        <w:gridCol w:w="416"/>
        <w:gridCol w:w="11"/>
        <w:gridCol w:w="431"/>
        <w:gridCol w:w="11"/>
      </w:tblGrid>
      <w:tr w:rsidR="00820F52" w:rsidRPr="003C014A" w14:paraId="42CB8523" w14:textId="77777777" w:rsidTr="00820F52">
        <w:trPr>
          <w:gridAfter w:val="1"/>
          <w:wAfter w:w="11" w:type="dxa"/>
        </w:trPr>
        <w:tc>
          <w:tcPr>
            <w:tcW w:w="1262" w:type="dxa"/>
            <w:gridSpan w:val="3"/>
          </w:tcPr>
          <w:p w14:paraId="61C4544B" w14:textId="77777777" w:rsidR="00820F52" w:rsidRPr="003C014A" w:rsidRDefault="00820F52" w:rsidP="00872E4E">
            <w:pPr>
              <w:rPr>
                <w:sz w:val="22"/>
                <w:szCs w:val="22"/>
                <w:lang w:eastAsia="en-US"/>
              </w:rPr>
            </w:pPr>
            <w:r w:rsidRPr="003C014A">
              <w:rPr>
                <w:sz w:val="22"/>
                <w:szCs w:val="22"/>
                <w:lang w:eastAsia="en-US"/>
              </w:rPr>
              <w:t xml:space="preserve">       1</w:t>
            </w:r>
          </w:p>
        </w:tc>
        <w:tc>
          <w:tcPr>
            <w:tcW w:w="1398" w:type="dxa"/>
            <w:gridSpan w:val="3"/>
          </w:tcPr>
          <w:p w14:paraId="43E2A7D3" w14:textId="77777777" w:rsidR="00820F52" w:rsidRPr="003C014A" w:rsidRDefault="00820F52" w:rsidP="00872E4E">
            <w:pPr>
              <w:rPr>
                <w:sz w:val="22"/>
                <w:szCs w:val="22"/>
                <w:lang w:eastAsia="en-US"/>
              </w:rPr>
            </w:pPr>
            <w:r w:rsidRPr="003C014A">
              <w:rPr>
                <w:sz w:val="22"/>
                <w:szCs w:val="22"/>
                <w:lang w:eastAsia="en-US"/>
              </w:rPr>
              <w:t xml:space="preserve">       2</w:t>
            </w:r>
          </w:p>
        </w:tc>
        <w:tc>
          <w:tcPr>
            <w:tcW w:w="1313" w:type="dxa"/>
            <w:gridSpan w:val="3"/>
          </w:tcPr>
          <w:p w14:paraId="694D16AD" w14:textId="77777777" w:rsidR="00820F52" w:rsidRPr="003C014A" w:rsidRDefault="00820F52" w:rsidP="00872E4E">
            <w:pPr>
              <w:rPr>
                <w:sz w:val="22"/>
                <w:szCs w:val="22"/>
                <w:lang w:eastAsia="en-US"/>
              </w:rPr>
            </w:pPr>
            <w:r w:rsidRPr="003C014A">
              <w:rPr>
                <w:sz w:val="22"/>
                <w:szCs w:val="22"/>
                <w:lang w:eastAsia="en-US"/>
              </w:rPr>
              <w:t xml:space="preserve">       3</w:t>
            </w:r>
          </w:p>
        </w:tc>
        <w:tc>
          <w:tcPr>
            <w:tcW w:w="1238" w:type="dxa"/>
            <w:gridSpan w:val="3"/>
          </w:tcPr>
          <w:p w14:paraId="4D6BE08F" w14:textId="77777777" w:rsidR="00820F52" w:rsidRPr="003C014A" w:rsidRDefault="00820F52" w:rsidP="00872E4E">
            <w:pPr>
              <w:rPr>
                <w:sz w:val="22"/>
                <w:szCs w:val="22"/>
                <w:lang w:eastAsia="en-US"/>
              </w:rPr>
            </w:pPr>
            <w:r w:rsidRPr="003C014A">
              <w:rPr>
                <w:sz w:val="22"/>
                <w:szCs w:val="22"/>
                <w:lang w:eastAsia="en-US"/>
              </w:rPr>
              <w:t xml:space="preserve">        4</w:t>
            </w:r>
          </w:p>
        </w:tc>
        <w:tc>
          <w:tcPr>
            <w:tcW w:w="1134" w:type="dxa"/>
            <w:gridSpan w:val="3"/>
          </w:tcPr>
          <w:p w14:paraId="3E92B580" w14:textId="77777777" w:rsidR="00820F52" w:rsidRPr="003C014A" w:rsidRDefault="00820F52" w:rsidP="00872E4E">
            <w:pPr>
              <w:rPr>
                <w:sz w:val="22"/>
                <w:szCs w:val="22"/>
                <w:lang w:eastAsia="en-US"/>
              </w:rPr>
            </w:pPr>
            <w:r w:rsidRPr="003C014A">
              <w:rPr>
                <w:sz w:val="22"/>
                <w:szCs w:val="22"/>
                <w:lang w:eastAsia="en-US"/>
              </w:rPr>
              <w:t xml:space="preserve">        5</w:t>
            </w:r>
          </w:p>
        </w:tc>
        <w:tc>
          <w:tcPr>
            <w:tcW w:w="993" w:type="dxa"/>
            <w:gridSpan w:val="3"/>
          </w:tcPr>
          <w:p w14:paraId="1D49CA64" w14:textId="77777777" w:rsidR="00820F52" w:rsidRPr="003C014A" w:rsidRDefault="00820F52" w:rsidP="00872E4E">
            <w:pPr>
              <w:rPr>
                <w:sz w:val="22"/>
                <w:szCs w:val="22"/>
                <w:lang w:eastAsia="en-US"/>
              </w:rPr>
            </w:pPr>
            <w:r w:rsidRPr="003C014A">
              <w:rPr>
                <w:sz w:val="22"/>
                <w:szCs w:val="22"/>
                <w:lang w:eastAsia="en-US"/>
              </w:rPr>
              <w:t xml:space="preserve">        6</w:t>
            </w:r>
          </w:p>
        </w:tc>
        <w:tc>
          <w:tcPr>
            <w:tcW w:w="868" w:type="dxa"/>
            <w:gridSpan w:val="3"/>
          </w:tcPr>
          <w:p w14:paraId="32E61E78" w14:textId="77777777" w:rsidR="00820F52" w:rsidRPr="003C014A" w:rsidRDefault="00820F52" w:rsidP="00820F52">
            <w:pPr>
              <w:rPr>
                <w:sz w:val="22"/>
                <w:szCs w:val="22"/>
                <w:lang w:eastAsia="en-US"/>
              </w:rPr>
            </w:pPr>
            <w:r w:rsidRPr="003C014A">
              <w:rPr>
                <w:sz w:val="22"/>
                <w:szCs w:val="22"/>
                <w:lang w:eastAsia="en-US"/>
              </w:rPr>
              <w:t>7</w:t>
            </w:r>
          </w:p>
        </w:tc>
        <w:tc>
          <w:tcPr>
            <w:tcW w:w="1365" w:type="dxa"/>
            <w:gridSpan w:val="6"/>
          </w:tcPr>
          <w:p w14:paraId="412BA7A7" w14:textId="77777777" w:rsidR="00820F52" w:rsidRPr="003C014A" w:rsidRDefault="00820F52" w:rsidP="00872E4E">
            <w:pPr>
              <w:rPr>
                <w:sz w:val="22"/>
                <w:szCs w:val="22"/>
                <w:lang w:eastAsia="en-US"/>
              </w:rPr>
            </w:pPr>
            <w:r w:rsidRPr="003C014A">
              <w:rPr>
                <w:sz w:val="22"/>
                <w:szCs w:val="22"/>
                <w:lang w:eastAsia="en-US"/>
              </w:rPr>
              <w:t xml:space="preserve">    итог</w:t>
            </w:r>
          </w:p>
        </w:tc>
      </w:tr>
      <w:tr w:rsidR="00820F52" w:rsidRPr="003C014A" w14:paraId="3D0C9046" w14:textId="77777777" w:rsidTr="00820F52">
        <w:tc>
          <w:tcPr>
            <w:tcW w:w="569" w:type="dxa"/>
          </w:tcPr>
          <w:p w14:paraId="14BF76E5" w14:textId="77777777" w:rsidR="00820F52" w:rsidRPr="003C014A" w:rsidRDefault="00820F52" w:rsidP="00872E4E">
            <w:pPr>
              <w:rPr>
                <w:sz w:val="22"/>
                <w:szCs w:val="22"/>
                <w:lang w:eastAsia="en-US"/>
              </w:rPr>
            </w:pPr>
            <w:r w:rsidRPr="003C014A">
              <w:rPr>
                <w:sz w:val="22"/>
                <w:szCs w:val="22"/>
                <w:lang w:eastAsia="en-US"/>
              </w:rPr>
              <w:lastRenderedPageBreak/>
              <w:t xml:space="preserve">  н</w:t>
            </w:r>
          </w:p>
        </w:tc>
        <w:tc>
          <w:tcPr>
            <w:tcW w:w="367" w:type="dxa"/>
          </w:tcPr>
          <w:p w14:paraId="1040E73E" w14:textId="77777777" w:rsidR="00820F52" w:rsidRPr="003C014A" w:rsidRDefault="00820F52" w:rsidP="00872E4E">
            <w:pPr>
              <w:rPr>
                <w:sz w:val="22"/>
                <w:szCs w:val="22"/>
                <w:lang w:eastAsia="en-US"/>
              </w:rPr>
            </w:pPr>
            <w:r w:rsidRPr="003C014A">
              <w:rPr>
                <w:sz w:val="22"/>
                <w:szCs w:val="22"/>
                <w:lang w:eastAsia="en-US"/>
              </w:rPr>
              <w:t>с</w:t>
            </w:r>
          </w:p>
        </w:tc>
        <w:tc>
          <w:tcPr>
            <w:tcW w:w="326" w:type="dxa"/>
          </w:tcPr>
          <w:p w14:paraId="24F3E3E8" w14:textId="77777777" w:rsidR="00820F52" w:rsidRPr="003C014A" w:rsidRDefault="00820F52" w:rsidP="00872E4E">
            <w:pPr>
              <w:rPr>
                <w:sz w:val="22"/>
                <w:szCs w:val="22"/>
                <w:lang w:eastAsia="en-US"/>
              </w:rPr>
            </w:pPr>
            <w:r w:rsidRPr="003C014A">
              <w:rPr>
                <w:sz w:val="22"/>
                <w:szCs w:val="22"/>
                <w:lang w:eastAsia="en-US"/>
              </w:rPr>
              <w:t>к</w:t>
            </w:r>
          </w:p>
        </w:tc>
        <w:tc>
          <w:tcPr>
            <w:tcW w:w="406" w:type="dxa"/>
          </w:tcPr>
          <w:p w14:paraId="3B7AFF77" w14:textId="77777777" w:rsidR="00820F52" w:rsidRPr="003C014A" w:rsidRDefault="00820F52" w:rsidP="00872E4E">
            <w:pPr>
              <w:rPr>
                <w:sz w:val="22"/>
                <w:szCs w:val="22"/>
                <w:lang w:eastAsia="en-US"/>
              </w:rPr>
            </w:pPr>
            <w:r w:rsidRPr="003C014A">
              <w:rPr>
                <w:sz w:val="22"/>
                <w:szCs w:val="22"/>
                <w:lang w:eastAsia="en-US"/>
              </w:rPr>
              <w:t>н</w:t>
            </w:r>
          </w:p>
        </w:tc>
        <w:tc>
          <w:tcPr>
            <w:tcW w:w="567" w:type="dxa"/>
          </w:tcPr>
          <w:p w14:paraId="78A75D4E" w14:textId="77777777" w:rsidR="00820F52" w:rsidRPr="003C014A" w:rsidRDefault="00820F52" w:rsidP="00872E4E">
            <w:pPr>
              <w:rPr>
                <w:sz w:val="22"/>
                <w:szCs w:val="22"/>
                <w:lang w:eastAsia="en-US"/>
              </w:rPr>
            </w:pPr>
            <w:r w:rsidRPr="003C014A">
              <w:rPr>
                <w:sz w:val="22"/>
                <w:szCs w:val="22"/>
                <w:lang w:eastAsia="en-US"/>
              </w:rPr>
              <w:t>с</w:t>
            </w:r>
          </w:p>
        </w:tc>
        <w:tc>
          <w:tcPr>
            <w:tcW w:w="425" w:type="dxa"/>
          </w:tcPr>
          <w:p w14:paraId="47B37AD0" w14:textId="77777777" w:rsidR="00820F52" w:rsidRPr="003C014A" w:rsidRDefault="00820F52" w:rsidP="00872E4E">
            <w:pPr>
              <w:rPr>
                <w:sz w:val="22"/>
                <w:szCs w:val="22"/>
                <w:lang w:eastAsia="en-US"/>
              </w:rPr>
            </w:pPr>
            <w:r w:rsidRPr="003C014A">
              <w:rPr>
                <w:sz w:val="22"/>
                <w:szCs w:val="22"/>
                <w:lang w:eastAsia="en-US"/>
              </w:rPr>
              <w:t>к</w:t>
            </w:r>
          </w:p>
        </w:tc>
        <w:tc>
          <w:tcPr>
            <w:tcW w:w="425" w:type="dxa"/>
          </w:tcPr>
          <w:p w14:paraId="4B7B529B" w14:textId="77777777" w:rsidR="00820F52" w:rsidRPr="003C014A" w:rsidRDefault="00820F52" w:rsidP="00820F52">
            <w:pPr>
              <w:rPr>
                <w:sz w:val="22"/>
                <w:szCs w:val="22"/>
                <w:lang w:eastAsia="en-US"/>
              </w:rPr>
            </w:pPr>
            <w:r w:rsidRPr="003C014A">
              <w:rPr>
                <w:sz w:val="22"/>
                <w:szCs w:val="22"/>
                <w:lang w:eastAsia="en-US"/>
              </w:rPr>
              <w:t xml:space="preserve"> н</w:t>
            </w:r>
          </w:p>
        </w:tc>
        <w:tc>
          <w:tcPr>
            <w:tcW w:w="492" w:type="dxa"/>
          </w:tcPr>
          <w:p w14:paraId="551CE45E" w14:textId="77777777" w:rsidR="00820F52" w:rsidRPr="003C014A" w:rsidRDefault="00820F52" w:rsidP="00872E4E">
            <w:pPr>
              <w:rPr>
                <w:sz w:val="22"/>
                <w:szCs w:val="22"/>
                <w:lang w:eastAsia="en-US"/>
              </w:rPr>
            </w:pPr>
            <w:r w:rsidRPr="003C014A">
              <w:rPr>
                <w:sz w:val="22"/>
                <w:szCs w:val="22"/>
                <w:lang w:eastAsia="en-US"/>
              </w:rPr>
              <w:t>с</w:t>
            </w:r>
          </w:p>
        </w:tc>
        <w:tc>
          <w:tcPr>
            <w:tcW w:w="396" w:type="dxa"/>
          </w:tcPr>
          <w:p w14:paraId="5071BEBE" w14:textId="77777777" w:rsidR="00820F52" w:rsidRPr="003C014A" w:rsidRDefault="00820F52" w:rsidP="00872E4E">
            <w:pPr>
              <w:rPr>
                <w:sz w:val="22"/>
                <w:szCs w:val="22"/>
                <w:lang w:eastAsia="en-US"/>
              </w:rPr>
            </w:pPr>
            <w:r w:rsidRPr="003C014A">
              <w:rPr>
                <w:sz w:val="22"/>
                <w:szCs w:val="22"/>
                <w:lang w:eastAsia="en-US"/>
              </w:rPr>
              <w:t>к</w:t>
            </w:r>
          </w:p>
        </w:tc>
        <w:tc>
          <w:tcPr>
            <w:tcW w:w="526" w:type="dxa"/>
          </w:tcPr>
          <w:p w14:paraId="36AF5BA3" w14:textId="77777777" w:rsidR="00820F52" w:rsidRPr="003C014A" w:rsidRDefault="00820F52" w:rsidP="00872E4E">
            <w:pPr>
              <w:rPr>
                <w:sz w:val="22"/>
                <w:szCs w:val="22"/>
                <w:lang w:eastAsia="en-US"/>
              </w:rPr>
            </w:pPr>
            <w:r w:rsidRPr="003C014A">
              <w:rPr>
                <w:sz w:val="22"/>
                <w:szCs w:val="22"/>
                <w:lang w:eastAsia="en-US"/>
              </w:rPr>
              <w:t xml:space="preserve">  н</w:t>
            </w:r>
          </w:p>
        </w:tc>
        <w:tc>
          <w:tcPr>
            <w:tcW w:w="314" w:type="dxa"/>
          </w:tcPr>
          <w:p w14:paraId="005B432D" w14:textId="77777777" w:rsidR="00820F52" w:rsidRPr="003C014A" w:rsidRDefault="00820F52" w:rsidP="00872E4E">
            <w:pPr>
              <w:rPr>
                <w:sz w:val="22"/>
                <w:szCs w:val="22"/>
                <w:lang w:eastAsia="en-US"/>
              </w:rPr>
            </w:pPr>
            <w:r w:rsidRPr="003C014A">
              <w:rPr>
                <w:sz w:val="22"/>
                <w:szCs w:val="22"/>
                <w:lang w:eastAsia="en-US"/>
              </w:rPr>
              <w:t>с</w:t>
            </w:r>
          </w:p>
        </w:tc>
        <w:tc>
          <w:tcPr>
            <w:tcW w:w="398" w:type="dxa"/>
          </w:tcPr>
          <w:p w14:paraId="482CC959" w14:textId="77777777" w:rsidR="00820F52" w:rsidRPr="003C014A" w:rsidRDefault="00820F52" w:rsidP="00872E4E">
            <w:pPr>
              <w:rPr>
                <w:sz w:val="22"/>
                <w:szCs w:val="22"/>
                <w:lang w:eastAsia="en-US"/>
              </w:rPr>
            </w:pPr>
            <w:r w:rsidRPr="003C014A">
              <w:rPr>
                <w:sz w:val="22"/>
                <w:szCs w:val="22"/>
                <w:lang w:eastAsia="en-US"/>
              </w:rPr>
              <w:t xml:space="preserve"> к</w:t>
            </w:r>
          </w:p>
        </w:tc>
        <w:tc>
          <w:tcPr>
            <w:tcW w:w="426" w:type="dxa"/>
          </w:tcPr>
          <w:p w14:paraId="7935376B" w14:textId="77777777" w:rsidR="00820F52" w:rsidRPr="003C014A" w:rsidRDefault="00820F52" w:rsidP="00872E4E">
            <w:pPr>
              <w:rPr>
                <w:sz w:val="22"/>
                <w:szCs w:val="22"/>
                <w:lang w:eastAsia="en-US"/>
              </w:rPr>
            </w:pPr>
            <w:r w:rsidRPr="003C014A">
              <w:rPr>
                <w:sz w:val="22"/>
                <w:szCs w:val="22"/>
                <w:lang w:eastAsia="en-US"/>
              </w:rPr>
              <w:t>н</w:t>
            </w:r>
          </w:p>
        </w:tc>
        <w:tc>
          <w:tcPr>
            <w:tcW w:w="314" w:type="dxa"/>
          </w:tcPr>
          <w:p w14:paraId="099BF52B" w14:textId="77777777" w:rsidR="00820F52" w:rsidRPr="003C014A" w:rsidRDefault="00820F52" w:rsidP="00872E4E">
            <w:pPr>
              <w:rPr>
                <w:sz w:val="22"/>
                <w:szCs w:val="22"/>
                <w:lang w:eastAsia="en-US"/>
              </w:rPr>
            </w:pPr>
            <w:r w:rsidRPr="003C014A">
              <w:rPr>
                <w:sz w:val="22"/>
                <w:szCs w:val="22"/>
                <w:lang w:eastAsia="en-US"/>
              </w:rPr>
              <w:t>с</w:t>
            </w:r>
          </w:p>
        </w:tc>
        <w:tc>
          <w:tcPr>
            <w:tcW w:w="394" w:type="dxa"/>
          </w:tcPr>
          <w:p w14:paraId="3F19184F" w14:textId="77777777" w:rsidR="00820F52" w:rsidRPr="003C014A" w:rsidRDefault="00820F52" w:rsidP="00820F52">
            <w:pPr>
              <w:rPr>
                <w:sz w:val="22"/>
                <w:szCs w:val="22"/>
                <w:lang w:eastAsia="en-US"/>
              </w:rPr>
            </w:pPr>
            <w:r w:rsidRPr="003C014A">
              <w:rPr>
                <w:sz w:val="22"/>
                <w:szCs w:val="22"/>
                <w:lang w:eastAsia="en-US"/>
              </w:rPr>
              <w:t xml:space="preserve"> к</w:t>
            </w:r>
          </w:p>
        </w:tc>
        <w:tc>
          <w:tcPr>
            <w:tcW w:w="334" w:type="dxa"/>
          </w:tcPr>
          <w:p w14:paraId="40C6768D" w14:textId="77777777" w:rsidR="00820F52" w:rsidRPr="003C014A" w:rsidRDefault="00820F52" w:rsidP="00872E4E">
            <w:pPr>
              <w:rPr>
                <w:sz w:val="22"/>
                <w:szCs w:val="22"/>
                <w:lang w:eastAsia="en-US"/>
              </w:rPr>
            </w:pPr>
            <w:r w:rsidRPr="003C014A">
              <w:rPr>
                <w:sz w:val="22"/>
                <w:szCs w:val="22"/>
                <w:lang w:eastAsia="en-US"/>
              </w:rPr>
              <w:t>н</w:t>
            </w:r>
          </w:p>
        </w:tc>
        <w:tc>
          <w:tcPr>
            <w:tcW w:w="314" w:type="dxa"/>
          </w:tcPr>
          <w:p w14:paraId="18BECFA0" w14:textId="77777777" w:rsidR="00820F52" w:rsidRPr="003C014A" w:rsidRDefault="00820F52" w:rsidP="00872E4E">
            <w:pPr>
              <w:rPr>
                <w:sz w:val="22"/>
                <w:szCs w:val="22"/>
                <w:lang w:eastAsia="en-US"/>
              </w:rPr>
            </w:pPr>
            <w:r w:rsidRPr="003C014A">
              <w:rPr>
                <w:sz w:val="22"/>
                <w:szCs w:val="22"/>
                <w:lang w:eastAsia="en-US"/>
              </w:rPr>
              <w:t>с</w:t>
            </w:r>
          </w:p>
        </w:tc>
        <w:tc>
          <w:tcPr>
            <w:tcW w:w="345" w:type="dxa"/>
          </w:tcPr>
          <w:p w14:paraId="6B2FDCC7" w14:textId="77777777" w:rsidR="00820F52" w:rsidRPr="003C014A" w:rsidRDefault="00820F52" w:rsidP="00820F52">
            <w:pPr>
              <w:rPr>
                <w:sz w:val="22"/>
                <w:szCs w:val="22"/>
                <w:lang w:eastAsia="en-US"/>
              </w:rPr>
            </w:pPr>
            <w:r w:rsidRPr="003C014A">
              <w:rPr>
                <w:sz w:val="22"/>
                <w:szCs w:val="22"/>
                <w:lang w:eastAsia="en-US"/>
              </w:rPr>
              <w:t>к</w:t>
            </w:r>
          </w:p>
        </w:tc>
        <w:tc>
          <w:tcPr>
            <w:tcW w:w="283" w:type="dxa"/>
          </w:tcPr>
          <w:p w14:paraId="2635AC37" w14:textId="77777777" w:rsidR="00820F52" w:rsidRPr="003C014A" w:rsidRDefault="00820F52" w:rsidP="00820F52">
            <w:pPr>
              <w:rPr>
                <w:sz w:val="22"/>
                <w:szCs w:val="22"/>
                <w:lang w:eastAsia="en-US"/>
              </w:rPr>
            </w:pPr>
            <w:r w:rsidRPr="003C014A">
              <w:rPr>
                <w:sz w:val="22"/>
                <w:szCs w:val="22"/>
                <w:lang w:eastAsia="en-US"/>
              </w:rPr>
              <w:t>н</w:t>
            </w:r>
          </w:p>
        </w:tc>
        <w:tc>
          <w:tcPr>
            <w:tcW w:w="300" w:type="dxa"/>
          </w:tcPr>
          <w:p w14:paraId="741C7F70" w14:textId="77777777" w:rsidR="00820F52" w:rsidRPr="003C014A" w:rsidRDefault="00820F52" w:rsidP="00820F52">
            <w:pPr>
              <w:rPr>
                <w:sz w:val="22"/>
                <w:szCs w:val="22"/>
                <w:lang w:eastAsia="en-US"/>
              </w:rPr>
            </w:pPr>
            <w:r w:rsidRPr="003C014A">
              <w:rPr>
                <w:sz w:val="22"/>
                <w:szCs w:val="22"/>
                <w:lang w:eastAsia="en-US"/>
              </w:rPr>
              <w:t>с</w:t>
            </w:r>
          </w:p>
        </w:tc>
        <w:tc>
          <w:tcPr>
            <w:tcW w:w="296" w:type="dxa"/>
            <w:gridSpan w:val="2"/>
          </w:tcPr>
          <w:p w14:paraId="0451D424" w14:textId="77777777" w:rsidR="00820F52" w:rsidRPr="003C014A" w:rsidRDefault="00820F52" w:rsidP="00820F52">
            <w:pPr>
              <w:rPr>
                <w:sz w:val="22"/>
                <w:szCs w:val="22"/>
                <w:lang w:eastAsia="en-US"/>
              </w:rPr>
            </w:pPr>
            <w:r w:rsidRPr="003C014A">
              <w:rPr>
                <w:sz w:val="22"/>
                <w:szCs w:val="22"/>
                <w:lang w:eastAsia="en-US"/>
              </w:rPr>
              <w:t>к</w:t>
            </w:r>
          </w:p>
        </w:tc>
        <w:tc>
          <w:tcPr>
            <w:tcW w:w="484" w:type="dxa"/>
            <w:gridSpan w:val="2"/>
          </w:tcPr>
          <w:p w14:paraId="524424A5" w14:textId="77777777" w:rsidR="00820F52" w:rsidRPr="003C014A" w:rsidRDefault="00820F52" w:rsidP="00872E4E">
            <w:pPr>
              <w:rPr>
                <w:sz w:val="22"/>
                <w:szCs w:val="22"/>
                <w:lang w:eastAsia="en-US"/>
              </w:rPr>
            </w:pPr>
            <w:r w:rsidRPr="003C014A">
              <w:rPr>
                <w:sz w:val="22"/>
                <w:szCs w:val="22"/>
                <w:lang w:eastAsia="en-US"/>
              </w:rPr>
              <w:t xml:space="preserve">  н</w:t>
            </w:r>
          </w:p>
        </w:tc>
        <w:tc>
          <w:tcPr>
            <w:tcW w:w="433" w:type="dxa"/>
            <w:gridSpan w:val="2"/>
          </w:tcPr>
          <w:p w14:paraId="1B3EB74B" w14:textId="77777777" w:rsidR="00820F52" w:rsidRPr="003C014A" w:rsidRDefault="00820F52" w:rsidP="00872E4E">
            <w:pPr>
              <w:rPr>
                <w:sz w:val="22"/>
                <w:szCs w:val="22"/>
                <w:lang w:eastAsia="en-US"/>
              </w:rPr>
            </w:pPr>
            <w:r w:rsidRPr="003C014A">
              <w:rPr>
                <w:sz w:val="22"/>
                <w:szCs w:val="22"/>
                <w:lang w:eastAsia="en-US"/>
              </w:rPr>
              <w:t>с</w:t>
            </w:r>
          </w:p>
        </w:tc>
        <w:tc>
          <w:tcPr>
            <w:tcW w:w="448" w:type="dxa"/>
            <w:gridSpan w:val="2"/>
          </w:tcPr>
          <w:p w14:paraId="500A7A8F" w14:textId="77777777" w:rsidR="00820F52" w:rsidRPr="003C014A" w:rsidRDefault="00820F52" w:rsidP="00872E4E">
            <w:pPr>
              <w:rPr>
                <w:sz w:val="22"/>
                <w:szCs w:val="22"/>
                <w:lang w:eastAsia="en-US"/>
              </w:rPr>
            </w:pPr>
            <w:r w:rsidRPr="003C014A">
              <w:rPr>
                <w:sz w:val="22"/>
                <w:szCs w:val="22"/>
                <w:lang w:eastAsia="en-US"/>
              </w:rPr>
              <w:t xml:space="preserve">  к</w:t>
            </w:r>
          </w:p>
        </w:tc>
      </w:tr>
      <w:tr w:rsidR="00820F52" w:rsidRPr="003C014A" w14:paraId="1400A774" w14:textId="77777777" w:rsidTr="00820F52">
        <w:trPr>
          <w:gridAfter w:val="1"/>
          <w:wAfter w:w="11" w:type="dxa"/>
          <w:trHeight w:val="413"/>
        </w:trPr>
        <w:tc>
          <w:tcPr>
            <w:tcW w:w="569" w:type="dxa"/>
          </w:tcPr>
          <w:p w14:paraId="26079C7B" w14:textId="77777777" w:rsidR="00820F52" w:rsidRPr="003C014A" w:rsidRDefault="00820F52" w:rsidP="00872E4E">
            <w:pPr>
              <w:rPr>
                <w:sz w:val="22"/>
                <w:szCs w:val="22"/>
                <w:lang w:eastAsia="en-US"/>
              </w:rPr>
            </w:pPr>
          </w:p>
        </w:tc>
        <w:tc>
          <w:tcPr>
            <w:tcW w:w="367" w:type="dxa"/>
          </w:tcPr>
          <w:p w14:paraId="0D0AE65D" w14:textId="77777777" w:rsidR="00820F52" w:rsidRPr="003C014A" w:rsidRDefault="00820F52" w:rsidP="00872E4E">
            <w:pPr>
              <w:rPr>
                <w:sz w:val="22"/>
                <w:szCs w:val="22"/>
                <w:lang w:eastAsia="en-US"/>
              </w:rPr>
            </w:pPr>
          </w:p>
        </w:tc>
        <w:tc>
          <w:tcPr>
            <w:tcW w:w="326" w:type="dxa"/>
          </w:tcPr>
          <w:p w14:paraId="763442CB" w14:textId="77777777" w:rsidR="00820F52" w:rsidRPr="003C014A" w:rsidRDefault="00820F52" w:rsidP="00872E4E">
            <w:pPr>
              <w:rPr>
                <w:sz w:val="22"/>
                <w:szCs w:val="22"/>
                <w:lang w:eastAsia="en-US"/>
              </w:rPr>
            </w:pPr>
          </w:p>
        </w:tc>
        <w:tc>
          <w:tcPr>
            <w:tcW w:w="406" w:type="dxa"/>
          </w:tcPr>
          <w:p w14:paraId="4DF34AC0" w14:textId="77777777" w:rsidR="00820F52" w:rsidRPr="003C014A" w:rsidRDefault="00820F52" w:rsidP="00872E4E">
            <w:pPr>
              <w:rPr>
                <w:sz w:val="22"/>
                <w:szCs w:val="22"/>
                <w:lang w:eastAsia="en-US"/>
              </w:rPr>
            </w:pPr>
          </w:p>
        </w:tc>
        <w:tc>
          <w:tcPr>
            <w:tcW w:w="567" w:type="dxa"/>
          </w:tcPr>
          <w:p w14:paraId="09877BE6" w14:textId="77777777" w:rsidR="00820F52" w:rsidRPr="003C014A" w:rsidRDefault="00820F52" w:rsidP="00872E4E">
            <w:pPr>
              <w:rPr>
                <w:sz w:val="22"/>
                <w:szCs w:val="22"/>
                <w:lang w:eastAsia="en-US"/>
              </w:rPr>
            </w:pPr>
          </w:p>
        </w:tc>
        <w:tc>
          <w:tcPr>
            <w:tcW w:w="425" w:type="dxa"/>
          </w:tcPr>
          <w:p w14:paraId="2DA8D95C" w14:textId="77777777" w:rsidR="00820F52" w:rsidRPr="003C014A" w:rsidRDefault="00820F52" w:rsidP="00872E4E">
            <w:pPr>
              <w:rPr>
                <w:sz w:val="22"/>
                <w:szCs w:val="22"/>
                <w:lang w:eastAsia="en-US"/>
              </w:rPr>
            </w:pPr>
          </w:p>
        </w:tc>
        <w:tc>
          <w:tcPr>
            <w:tcW w:w="425" w:type="dxa"/>
          </w:tcPr>
          <w:p w14:paraId="41A757BE" w14:textId="77777777" w:rsidR="00820F52" w:rsidRPr="003C014A" w:rsidRDefault="00820F52" w:rsidP="00872E4E">
            <w:pPr>
              <w:rPr>
                <w:sz w:val="22"/>
                <w:szCs w:val="22"/>
                <w:lang w:eastAsia="en-US"/>
              </w:rPr>
            </w:pPr>
          </w:p>
        </w:tc>
        <w:tc>
          <w:tcPr>
            <w:tcW w:w="492" w:type="dxa"/>
          </w:tcPr>
          <w:p w14:paraId="4BDDEC24" w14:textId="77777777" w:rsidR="00820F52" w:rsidRPr="003C014A" w:rsidRDefault="00820F52" w:rsidP="00872E4E">
            <w:pPr>
              <w:rPr>
                <w:sz w:val="22"/>
                <w:szCs w:val="22"/>
                <w:lang w:eastAsia="en-US"/>
              </w:rPr>
            </w:pPr>
          </w:p>
        </w:tc>
        <w:tc>
          <w:tcPr>
            <w:tcW w:w="396" w:type="dxa"/>
          </w:tcPr>
          <w:p w14:paraId="1BB8EBEF" w14:textId="77777777" w:rsidR="00820F52" w:rsidRPr="003C014A" w:rsidRDefault="00820F52" w:rsidP="00872E4E">
            <w:pPr>
              <w:rPr>
                <w:sz w:val="22"/>
                <w:szCs w:val="22"/>
                <w:lang w:eastAsia="en-US"/>
              </w:rPr>
            </w:pPr>
          </w:p>
        </w:tc>
        <w:tc>
          <w:tcPr>
            <w:tcW w:w="526" w:type="dxa"/>
          </w:tcPr>
          <w:p w14:paraId="203FF4E9" w14:textId="77777777" w:rsidR="00820F52" w:rsidRPr="003C014A" w:rsidRDefault="00820F52" w:rsidP="00872E4E">
            <w:pPr>
              <w:rPr>
                <w:sz w:val="22"/>
                <w:szCs w:val="22"/>
                <w:lang w:eastAsia="en-US"/>
              </w:rPr>
            </w:pPr>
          </w:p>
        </w:tc>
        <w:tc>
          <w:tcPr>
            <w:tcW w:w="314" w:type="dxa"/>
          </w:tcPr>
          <w:p w14:paraId="50A35441" w14:textId="77777777" w:rsidR="00820F52" w:rsidRPr="003C014A" w:rsidRDefault="00820F52" w:rsidP="00872E4E">
            <w:pPr>
              <w:rPr>
                <w:sz w:val="22"/>
                <w:szCs w:val="22"/>
                <w:lang w:eastAsia="en-US"/>
              </w:rPr>
            </w:pPr>
          </w:p>
        </w:tc>
        <w:tc>
          <w:tcPr>
            <w:tcW w:w="398" w:type="dxa"/>
          </w:tcPr>
          <w:p w14:paraId="24E411A4" w14:textId="77777777" w:rsidR="00820F52" w:rsidRPr="003C014A" w:rsidRDefault="00820F52" w:rsidP="00872E4E">
            <w:pPr>
              <w:rPr>
                <w:sz w:val="22"/>
                <w:szCs w:val="22"/>
                <w:lang w:eastAsia="en-US"/>
              </w:rPr>
            </w:pPr>
          </w:p>
        </w:tc>
        <w:tc>
          <w:tcPr>
            <w:tcW w:w="426" w:type="dxa"/>
          </w:tcPr>
          <w:p w14:paraId="5C8573C1" w14:textId="77777777" w:rsidR="00820F52" w:rsidRPr="003C014A" w:rsidRDefault="00820F52" w:rsidP="00872E4E">
            <w:pPr>
              <w:rPr>
                <w:sz w:val="22"/>
                <w:szCs w:val="22"/>
                <w:lang w:eastAsia="en-US"/>
              </w:rPr>
            </w:pPr>
          </w:p>
        </w:tc>
        <w:tc>
          <w:tcPr>
            <w:tcW w:w="314" w:type="dxa"/>
          </w:tcPr>
          <w:p w14:paraId="06B68F47" w14:textId="77777777" w:rsidR="00820F52" w:rsidRPr="003C014A" w:rsidRDefault="00820F52" w:rsidP="00872E4E">
            <w:pPr>
              <w:rPr>
                <w:sz w:val="22"/>
                <w:szCs w:val="22"/>
                <w:lang w:eastAsia="en-US"/>
              </w:rPr>
            </w:pPr>
          </w:p>
        </w:tc>
        <w:tc>
          <w:tcPr>
            <w:tcW w:w="394" w:type="dxa"/>
          </w:tcPr>
          <w:p w14:paraId="24A35A4E" w14:textId="77777777" w:rsidR="00820F52" w:rsidRPr="003C014A" w:rsidRDefault="00820F52" w:rsidP="00872E4E">
            <w:pPr>
              <w:rPr>
                <w:sz w:val="22"/>
                <w:szCs w:val="22"/>
                <w:lang w:eastAsia="en-US"/>
              </w:rPr>
            </w:pPr>
          </w:p>
        </w:tc>
        <w:tc>
          <w:tcPr>
            <w:tcW w:w="334" w:type="dxa"/>
          </w:tcPr>
          <w:p w14:paraId="29CC2F10" w14:textId="77777777" w:rsidR="00820F52" w:rsidRPr="003C014A" w:rsidRDefault="00820F52" w:rsidP="00872E4E">
            <w:pPr>
              <w:rPr>
                <w:sz w:val="22"/>
                <w:szCs w:val="22"/>
                <w:lang w:eastAsia="en-US"/>
              </w:rPr>
            </w:pPr>
          </w:p>
        </w:tc>
        <w:tc>
          <w:tcPr>
            <w:tcW w:w="314" w:type="dxa"/>
          </w:tcPr>
          <w:p w14:paraId="193652A7" w14:textId="77777777" w:rsidR="00820F52" w:rsidRPr="003C014A" w:rsidRDefault="00820F52" w:rsidP="00872E4E">
            <w:pPr>
              <w:rPr>
                <w:sz w:val="22"/>
                <w:szCs w:val="22"/>
                <w:lang w:eastAsia="en-US"/>
              </w:rPr>
            </w:pPr>
          </w:p>
        </w:tc>
        <w:tc>
          <w:tcPr>
            <w:tcW w:w="345" w:type="dxa"/>
          </w:tcPr>
          <w:p w14:paraId="540DA257" w14:textId="77777777" w:rsidR="00820F52" w:rsidRPr="003C014A" w:rsidRDefault="00820F52" w:rsidP="00872E4E">
            <w:pPr>
              <w:rPr>
                <w:sz w:val="22"/>
                <w:szCs w:val="22"/>
                <w:lang w:eastAsia="en-US"/>
              </w:rPr>
            </w:pPr>
          </w:p>
        </w:tc>
        <w:tc>
          <w:tcPr>
            <w:tcW w:w="283" w:type="dxa"/>
          </w:tcPr>
          <w:p w14:paraId="2A19BCFF" w14:textId="77777777" w:rsidR="00820F52" w:rsidRPr="003C014A" w:rsidRDefault="00820F52" w:rsidP="00872E4E">
            <w:pPr>
              <w:rPr>
                <w:sz w:val="22"/>
                <w:szCs w:val="22"/>
                <w:lang w:eastAsia="en-US"/>
              </w:rPr>
            </w:pPr>
          </w:p>
        </w:tc>
        <w:tc>
          <w:tcPr>
            <w:tcW w:w="300" w:type="dxa"/>
          </w:tcPr>
          <w:p w14:paraId="387450DD" w14:textId="77777777" w:rsidR="00820F52" w:rsidRPr="003C014A" w:rsidRDefault="00820F52" w:rsidP="00872E4E">
            <w:pPr>
              <w:rPr>
                <w:sz w:val="22"/>
                <w:szCs w:val="22"/>
                <w:lang w:eastAsia="en-US"/>
              </w:rPr>
            </w:pPr>
          </w:p>
        </w:tc>
        <w:tc>
          <w:tcPr>
            <w:tcW w:w="285" w:type="dxa"/>
          </w:tcPr>
          <w:p w14:paraId="614EFA09" w14:textId="77777777" w:rsidR="00820F52" w:rsidRPr="003C014A" w:rsidRDefault="00820F52" w:rsidP="00872E4E">
            <w:pPr>
              <w:rPr>
                <w:sz w:val="22"/>
                <w:szCs w:val="22"/>
                <w:lang w:eastAsia="en-US"/>
              </w:rPr>
            </w:pPr>
          </w:p>
        </w:tc>
        <w:tc>
          <w:tcPr>
            <w:tcW w:w="484" w:type="dxa"/>
            <w:gridSpan w:val="2"/>
          </w:tcPr>
          <w:p w14:paraId="2DDB1D9D" w14:textId="77777777" w:rsidR="00820F52" w:rsidRPr="003C014A" w:rsidRDefault="00820F52" w:rsidP="00872E4E">
            <w:pPr>
              <w:rPr>
                <w:sz w:val="22"/>
                <w:szCs w:val="22"/>
                <w:lang w:eastAsia="en-US"/>
              </w:rPr>
            </w:pPr>
          </w:p>
        </w:tc>
        <w:tc>
          <w:tcPr>
            <w:tcW w:w="433" w:type="dxa"/>
            <w:gridSpan w:val="2"/>
          </w:tcPr>
          <w:p w14:paraId="4A0BCA8E" w14:textId="77777777" w:rsidR="00820F52" w:rsidRPr="003C014A" w:rsidRDefault="00820F52" w:rsidP="00872E4E">
            <w:pPr>
              <w:rPr>
                <w:sz w:val="22"/>
                <w:szCs w:val="22"/>
                <w:lang w:eastAsia="en-US"/>
              </w:rPr>
            </w:pPr>
          </w:p>
        </w:tc>
        <w:tc>
          <w:tcPr>
            <w:tcW w:w="448" w:type="dxa"/>
            <w:gridSpan w:val="2"/>
          </w:tcPr>
          <w:p w14:paraId="41667E1B" w14:textId="77777777" w:rsidR="00820F52" w:rsidRPr="003C014A" w:rsidRDefault="00820F52" w:rsidP="00872E4E">
            <w:pPr>
              <w:rPr>
                <w:sz w:val="22"/>
                <w:szCs w:val="22"/>
                <w:lang w:eastAsia="en-US"/>
              </w:rPr>
            </w:pPr>
          </w:p>
        </w:tc>
      </w:tr>
    </w:tbl>
    <w:p w14:paraId="006C274F" w14:textId="77777777" w:rsidR="002C347F" w:rsidRDefault="002C347F" w:rsidP="00EF762E">
      <w:pPr>
        <w:shd w:val="clear" w:color="auto" w:fill="FFFFFF"/>
        <w:rPr>
          <w:b/>
          <w:color w:val="000000"/>
          <w:sz w:val="22"/>
          <w:szCs w:val="22"/>
        </w:rPr>
      </w:pPr>
    </w:p>
    <w:p w14:paraId="3887B655" w14:textId="4BE7386A" w:rsidR="00EF762E" w:rsidRPr="00EF762E" w:rsidRDefault="00EF762E" w:rsidP="00EF762E">
      <w:pPr>
        <w:shd w:val="clear" w:color="auto" w:fill="FFFFFF"/>
        <w:rPr>
          <w:b/>
          <w:color w:val="000000"/>
          <w:sz w:val="22"/>
          <w:szCs w:val="22"/>
        </w:rPr>
      </w:pPr>
      <w:r w:rsidRPr="00EF762E">
        <w:rPr>
          <w:b/>
          <w:color w:val="000000"/>
          <w:sz w:val="22"/>
          <w:szCs w:val="22"/>
        </w:rPr>
        <w:t>2 Активный словарь и навыки словообразования</w:t>
      </w:r>
    </w:p>
    <w:p w14:paraId="496ABA90" w14:textId="77777777" w:rsidR="00EF762E" w:rsidRPr="00EF762E" w:rsidRDefault="00EF762E" w:rsidP="00EF762E">
      <w:pPr>
        <w:shd w:val="clear" w:color="auto" w:fill="FFFFFF"/>
        <w:rPr>
          <w:color w:val="000000"/>
          <w:sz w:val="22"/>
          <w:szCs w:val="22"/>
        </w:rPr>
      </w:pPr>
      <w:r w:rsidRPr="00EF762E">
        <w:rPr>
          <w:b/>
          <w:color w:val="000000"/>
          <w:sz w:val="22"/>
          <w:szCs w:val="22"/>
        </w:rPr>
        <w:t>1.1.Назови части предмета</w:t>
      </w:r>
      <w:r w:rsidRPr="00EF762E">
        <w:rPr>
          <w:color w:val="000000"/>
          <w:sz w:val="22"/>
          <w:szCs w:val="22"/>
        </w:rPr>
        <w:t xml:space="preserve"> (предметный словарь)</w:t>
      </w:r>
    </w:p>
    <w:p w14:paraId="1E83FE6E" w14:textId="77777777" w:rsidR="00EF762E" w:rsidRPr="00EF762E" w:rsidRDefault="00EF762E" w:rsidP="00EF762E">
      <w:pPr>
        <w:shd w:val="clear" w:color="auto" w:fill="FFFFFF"/>
        <w:rPr>
          <w:color w:val="000000"/>
          <w:sz w:val="22"/>
          <w:szCs w:val="22"/>
        </w:rPr>
      </w:pPr>
      <w:r w:rsidRPr="00EF762E">
        <w:rPr>
          <w:color w:val="000000"/>
          <w:sz w:val="22"/>
          <w:szCs w:val="22"/>
        </w:rPr>
        <w:t>1.1.Окно______________________________________________________________</w:t>
      </w:r>
    </w:p>
    <w:p w14:paraId="48C48CD0" w14:textId="77777777" w:rsidR="00EF762E" w:rsidRPr="00EF762E" w:rsidRDefault="00EF762E" w:rsidP="00EF762E">
      <w:pPr>
        <w:shd w:val="clear" w:color="auto" w:fill="FFFFFF"/>
        <w:rPr>
          <w:color w:val="000000"/>
          <w:sz w:val="22"/>
          <w:szCs w:val="22"/>
        </w:rPr>
      </w:pPr>
      <w:r w:rsidRPr="00EF762E">
        <w:rPr>
          <w:color w:val="000000"/>
          <w:sz w:val="22"/>
          <w:szCs w:val="22"/>
        </w:rPr>
        <w:t>(Стекло, рама, подоконник, форточка)</w:t>
      </w:r>
    </w:p>
    <w:p w14:paraId="375AF303" w14:textId="77777777" w:rsidR="00EF762E" w:rsidRPr="00EF762E" w:rsidRDefault="00EF762E" w:rsidP="00EF762E">
      <w:pPr>
        <w:shd w:val="clear" w:color="auto" w:fill="FFFFFF"/>
        <w:rPr>
          <w:color w:val="000000"/>
          <w:sz w:val="22"/>
          <w:szCs w:val="22"/>
        </w:rPr>
      </w:pPr>
      <w:r w:rsidRPr="00EF762E">
        <w:rPr>
          <w:color w:val="000000"/>
          <w:sz w:val="22"/>
          <w:szCs w:val="22"/>
        </w:rPr>
        <w:t>1.2.Диван_____________________________________________________________</w:t>
      </w:r>
    </w:p>
    <w:p w14:paraId="37297FB3" w14:textId="77777777" w:rsidR="00EF762E" w:rsidRPr="00EF762E" w:rsidRDefault="00EF762E" w:rsidP="00EF762E">
      <w:pPr>
        <w:shd w:val="clear" w:color="auto" w:fill="FFFFFF"/>
        <w:rPr>
          <w:color w:val="000000"/>
          <w:sz w:val="22"/>
          <w:szCs w:val="22"/>
        </w:rPr>
      </w:pPr>
      <w:r w:rsidRPr="00EF762E">
        <w:rPr>
          <w:color w:val="000000"/>
          <w:sz w:val="22"/>
          <w:szCs w:val="22"/>
        </w:rPr>
        <w:t>(спинка, сиденье, подлокотник, ножки)</w:t>
      </w:r>
    </w:p>
    <w:p w14:paraId="4E14C60D" w14:textId="77777777" w:rsidR="00EF762E" w:rsidRPr="00EF762E" w:rsidRDefault="00EF762E" w:rsidP="00EF762E">
      <w:pPr>
        <w:shd w:val="clear" w:color="auto" w:fill="FFFFFF"/>
        <w:rPr>
          <w:color w:val="000000"/>
          <w:sz w:val="22"/>
          <w:szCs w:val="22"/>
        </w:rPr>
      </w:pPr>
      <w:r w:rsidRPr="00EF762E">
        <w:rPr>
          <w:b/>
          <w:color w:val="000000"/>
          <w:sz w:val="22"/>
          <w:szCs w:val="22"/>
        </w:rPr>
        <w:t>1.2.Угадай, что это?</w:t>
      </w:r>
      <w:r w:rsidRPr="00EF762E">
        <w:rPr>
          <w:color w:val="000000"/>
          <w:sz w:val="22"/>
          <w:szCs w:val="22"/>
        </w:rPr>
        <w:t xml:space="preserve"> </w:t>
      </w:r>
      <w:proofErr w:type="gramStart"/>
      <w:r w:rsidRPr="00EF762E">
        <w:rPr>
          <w:color w:val="000000"/>
          <w:sz w:val="22"/>
          <w:szCs w:val="22"/>
        </w:rPr>
        <w:t>( выявление</w:t>
      </w:r>
      <w:proofErr w:type="gramEnd"/>
      <w:r w:rsidRPr="00EF762E">
        <w:rPr>
          <w:color w:val="000000"/>
          <w:sz w:val="22"/>
          <w:szCs w:val="22"/>
        </w:rPr>
        <w:t xml:space="preserve"> умения пользоваться обобщающими словами)</w:t>
      </w:r>
    </w:p>
    <w:p w14:paraId="0DFEBA44" w14:textId="77777777" w:rsidR="00EF762E" w:rsidRPr="00EF762E" w:rsidRDefault="00EF762E" w:rsidP="00EF762E">
      <w:pPr>
        <w:shd w:val="clear" w:color="auto" w:fill="FFFFFF"/>
        <w:rPr>
          <w:color w:val="000000"/>
          <w:sz w:val="22"/>
          <w:szCs w:val="22"/>
        </w:rPr>
      </w:pPr>
      <w:r w:rsidRPr="00EF762E">
        <w:rPr>
          <w:color w:val="000000"/>
          <w:sz w:val="22"/>
          <w:szCs w:val="22"/>
        </w:rPr>
        <w:t>1.1.Его бьют, а он не плачет</w:t>
      </w:r>
      <w:r w:rsidR="00820F52" w:rsidRPr="003C014A">
        <w:rPr>
          <w:color w:val="000000"/>
          <w:sz w:val="22"/>
          <w:szCs w:val="22"/>
        </w:rPr>
        <w:t xml:space="preserve"> т</w:t>
      </w:r>
      <w:r w:rsidRPr="00EF762E">
        <w:rPr>
          <w:color w:val="000000"/>
          <w:sz w:val="22"/>
          <w:szCs w:val="22"/>
        </w:rPr>
        <w:t>олько выше-выше скачет …</w:t>
      </w:r>
    </w:p>
    <w:p w14:paraId="003C7882" w14:textId="77777777" w:rsidR="00EF762E" w:rsidRPr="00EF762E" w:rsidRDefault="00EF762E" w:rsidP="00EF762E">
      <w:pPr>
        <w:shd w:val="clear" w:color="auto" w:fill="FFFFFF"/>
        <w:rPr>
          <w:color w:val="000000"/>
          <w:sz w:val="22"/>
          <w:szCs w:val="22"/>
        </w:rPr>
      </w:pPr>
      <w:r w:rsidRPr="00EF762E">
        <w:rPr>
          <w:color w:val="000000"/>
          <w:sz w:val="22"/>
          <w:szCs w:val="22"/>
        </w:rPr>
        <w:t>1.2.Ростом разные подружки и похожи друг на дружку,</w:t>
      </w:r>
    </w:p>
    <w:p w14:paraId="2AE7B060" w14:textId="77777777" w:rsidR="00EF762E" w:rsidRPr="00EF762E" w:rsidRDefault="00EF762E" w:rsidP="00EF762E">
      <w:pPr>
        <w:shd w:val="clear" w:color="auto" w:fill="FFFFFF"/>
        <w:rPr>
          <w:color w:val="000000"/>
          <w:sz w:val="22"/>
          <w:szCs w:val="22"/>
        </w:rPr>
      </w:pPr>
      <w:r w:rsidRPr="00EF762E">
        <w:rPr>
          <w:color w:val="000000"/>
          <w:sz w:val="22"/>
          <w:szCs w:val="22"/>
        </w:rPr>
        <w:t>Все они сидят друг в дружке, а всего одна игрушка…</w:t>
      </w:r>
    </w:p>
    <w:p w14:paraId="15661F9B" w14:textId="77777777" w:rsidR="00EF762E" w:rsidRPr="00EF762E" w:rsidRDefault="00EF762E" w:rsidP="00EF762E">
      <w:pPr>
        <w:shd w:val="clear" w:color="auto" w:fill="FFFFFF"/>
        <w:rPr>
          <w:color w:val="000000"/>
          <w:sz w:val="22"/>
          <w:szCs w:val="22"/>
        </w:rPr>
      </w:pPr>
      <w:r w:rsidRPr="00EF762E">
        <w:rPr>
          <w:color w:val="000000"/>
          <w:sz w:val="22"/>
          <w:szCs w:val="22"/>
        </w:rPr>
        <w:t>1.3.Вот иголки и булавки выползают из-под лавки</w:t>
      </w:r>
    </w:p>
    <w:p w14:paraId="09D73F2D" w14:textId="77777777" w:rsidR="00EF762E" w:rsidRPr="00EF762E" w:rsidRDefault="00EF762E" w:rsidP="00EF762E">
      <w:pPr>
        <w:shd w:val="clear" w:color="auto" w:fill="FFFFFF"/>
        <w:rPr>
          <w:color w:val="000000"/>
          <w:sz w:val="22"/>
          <w:szCs w:val="22"/>
        </w:rPr>
      </w:pPr>
      <w:r w:rsidRPr="00EF762E">
        <w:rPr>
          <w:color w:val="000000"/>
          <w:sz w:val="22"/>
          <w:szCs w:val="22"/>
        </w:rPr>
        <w:t>На меня они глядят, молока они хотят…</w:t>
      </w:r>
    </w:p>
    <w:p w14:paraId="219F47DD" w14:textId="77777777" w:rsidR="00EF762E" w:rsidRPr="00EF762E" w:rsidRDefault="00EF762E" w:rsidP="00EF762E">
      <w:pPr>
        <w:shd w:val="clear" w:color="auto" w:fill="FFFFFF"/>
        <w:rPr>
          <w:color w:val="000000"/>
          <w:sz w:val="22"/>
          <w:szCs w:val="22"/>
        </w:rPr>
      </w:pPr>
      <w:r w:rsidRPr="00EF762E">
        <w:rPr>
          <w:color w:val="000000"/>
          <w:sz w:val="22"/>
          <w:szCs w:val="22"/>
        </w:rPr>
        <w:t>1.4.Растёт она вниз головой, не летом растёт, а зимой,</w:t>
      </w:r>
    </w:p>
    <w:p w14:paraId="7694AAB2" w14:textId="77777777" w:rsidR="00EF762E" w:rsidRPr="00EF762E" w:rsidRDefault="00EF762E" w:rsidP="00EF762E">
      <w:pPr>
        <w:shd w:val="clear" w:color="auto" w:fill="FFFFFF"/>
        <w:rPr>
          <w:color w:val="000000"/>
          <w:sz w:val="22"/>
          <w:szCs w:val="22"/>
        </w:rPr>
      </w:pPr>
      <w:r w:rsidRPr="00EF762E">
        <w:rPr>
          <w:color w:val="000000"/>
          <w:sz w:val="22"/>
          <w:szCs w:val="22"/>
        </w:rPr>
        <w:t>А солнце её припечёт, заплачет она и умрёт…</w:t>
      </w:r>
    </w:p>
    <w:p w14:paraId="40655E75" w14:textId="77777777" w:rsidR="00EF762E" w:rsidRPr="00EF762E" w:rsidRDefault="00EF762E" w:rsidP="00EF762E">
      <w:pPr>
        <w:shd w:val="clear" w:color="auto" w:fill="FFFFFF"/>
        <w:rPr>
          <w:color w:val="000000"/>
          <w:sz w:val="22"/>
          <w:szCs w:val="22"/>
        </w:rPr>
      </w:pPr>
      <w:r w:rsidRPr="00EF762E">
        <w:rPr>
          <w:b/>
          <w:color w:val="000000"/>
          <w:sz w:val="22"/>
          <w:szCs w:val="22"/>
        </w:rPr>
        <w:t>1.3.Кто что делает?</w:t>
      </w:r>
      <w:r w:rsidRPr="00EF762E">
        <w:rPr>
          <w:color w:val="000000"/>
          <w:sz w:val="22"/>
          <w:szCs w:val="22"/>
        </w:rPr>
        <w:t xml:space="preserve"> </w:t>
      </w:r>
      <w:proofErr w:type="gramStart"/>
      <w:r w:rsidRPr="00EF762E">
        <w:rPr>
          <w:color w:val="000000"/>
          <w:sz w:val="22"/>
          <w:szCs w:val="22"/>
        </w:rPr>
        <w:t>( с</w:t>
      </w:r>
      <w:proofErr w:type="gramEnd"/>
      <w:r w:rsidRPr="00EF762E">
        <w:rPr>
          <w:color w:val="000000"/>
          <w:sz w:val="22"/>
          <w:szCs w:val="22"/>
        </w:rPr>
        <w:t xml:space="preserve"> опорой на картинки. Подобрать по 4 </w:t>
      </w:r>
      <w:proofErr w:type="gramStart"/>
      <w:r w:rsidRPr="00EF762E">
        <w:rPr>
          <w:color w:val="000000"/>
          <w:sz w:val="22"/>
          <w:szCs w:val="22"/>
        </w:rPr>
        <w:t>слова )</w:t>
      </w:r>
      <w:proofErr w:type="gramEnd"/>
      <w:r w:rsidRPr="00EF762E">
        <w:rPr>
          <w:color w:val="000000"/>
          <w:sz w:val="22"/>
          <w:szCs w:val="22"/>
        </w:rPr>
        <w:t>(глагольный словарь)</w:t>
      </w:r>
    </w:p>
    <w:p w14:paraId="0BE588A5" w14:textId="77777777" w:rsidR="00EF762E" w:rsidRPr="00EF762E" w:rsidRDefault="00EF762E" w:rsidP="00EF762E">
      <w:pPr>
        <w:shd w:val="clear" w:color="auto" w:fill="FFFFFF"/>
        <w:rPr>
          <w:color w:val="000000"/>
          <w:sz w:val="22"/>
          <w:szCs w:val="22"/>
        </w:rPr>
      </w:pPr>
      <w:r w:rsidRPr="00EF762E">
        <w:rPr>
          <w:color w:val="000000"/>
          <w:sz w:val="22"/>
          <w:szCs w:val="22"/>
        </w:rPr>
        <w:t>1.1.Парикмахер (что делает</w:t>
      </w:r>
      <w:proofErr w:type="gramStart"/>
      <w:r w:rsidRPr="00EF762E">
        <w:rPr>
          <w:color w:val="000000"/>
          <w:sz w:val="22"/>
          <w:szCs w:val="22"/>
        </w:rPr>
        <w:t>?)_</w:t>
      </w:r>
      <w:proofErr w:type="gramEnd"/>
      <w:r w:rsidRPr="00EF762E">
        <w:rPr>
          <w:color w:val="000000"/>
          <w:sz w:val="22"/>
          <w:szCs w:val="22"/>
        </w:rPr>
        <w:t>_______1.2. Художник (что делает?)____________</w:t>
      </w:r>
    </w:p>
    <w:p w14:paraId="7FB7E91F" w14:textId="77777777" w:rsidR="00EF762E" w:rsidRPr="00EF762E" w:rsidRDefault="00EF762E" w:rsidP="00EF762E">
      <w:pPr>
        <w:shd w:val="clear" w:color="auto" w:fill="FFFFFF"/>
        <w:rPr>
          <w:color w:val="000000"/>
          <w:sz w:val="22"/>
          <w:szCs w:val="22"/>
        </w:rPr>
      </w:pPr>
      <w:r w:rsidRPr="00EF762E">
        <w:rPr>
          <w:color w:val="000000"/>
          <w:sz w:val="22"/>
          <w:szCs w:val="22"/>
        </w:rPr>
        <w:t>1.3. Портниха (что делает</w:t>
      </w:r>
      <w:proofErr w:type="gramStart"/>
      <w:r w:rsidRPr="00EF762E">
        <w:rPr>
          <w:color w:val="000000"/>
          <w:sz w:val="22"/>
          <w:szCs w:val="22"/>
        </w:rPr>
        <w:t>?)_</w:t>
      </w:r>
      <w:proofErr w:type="gramEnd"/>
      <w:r w:rsidRPr="00EF762E">
        <w:rPr>
          <w:color w:val="000000"/>
          <w:sz w:val="22"/>
          <w:szCs w:val="22"/>
        </w:rPr>
        <w:t>___________1.4. Почтальон (что делает?)_________________</w:t>
      </w:r>
    </w:p>
    <w:p w14:paraId="4D773988" w14:textId="77777777" w:rsidR="00EF762E" w:rsidRPr="00EF762E" w:rsidRDefault="00EF762E" w:rsidP="00EF762E">
      <w:pPr>
        <w:shd w:val="clear" w:color="auto" w:fill="FFFFFF"/>
        <w:rPr>
          <w:color w:val="000000"/>
          <w:sz w:val="22"/>
          <w:szCs w:val="22"/>
        </w:rPr>
      </w:pPr>
      <w:r w:rsidRPr="00EF762E">
        <w:rPr>
          <w:color w:val="000000"/>
          <w:sz w:val="22"/>
          <w:szCs w:val="22"/>
        </w:rPr>
        <w:t>1.5. Лётчик (что делает</w:t>
      </w:r>
      <w:proofErr w:type="gramStart"/>
      <w:r w:rsidRPr="00EF762E">
        <w:rPr>
          <w:color w:val="000000"/>
          <w:sz w:val="22"/>
          <w:szCs w:val="22"/>
        </w:rPr>
        <w:t>?)_</w:t>
      </w:r>
      <w:proofErr w:type="gramEnd"/>
      <w:r w:rsidRPr="00EF762E">
        <w:rPr>
          <w:color w:val="000000"/>
          <w:sz w:val="22"/>
          <w:szCs w:val="22"/>
        </w:rPr>
        <w:t>___________1.6. Кошка__________1.7. Самолёт__________</w:t>
      </w:r>
    </w:p>
    <w:p w14:paraId="71E6E634" w14:textId="77777777" w:rsidR="00EF762E" w:rsidRPr="00EF762E" w:rsidRDefault="00EF762E" w:rsidP="00EF762E">
      <w:pPr>
        <w:shd w:val="clear" w:color="auto" w:fill="FFFFFF"/>
        <w:rPr>
          <w:color w:val="000000"/>
          <w:sz w:val="22"/>
          <w:szCs w:val="22"/>
        </w:rPr>
      </w:pPr>
      <w:r w:rsidRPr="00EF762E">
        <w:rPr>
          <w:color w:val="000000"/>
          <w:sz w:val="22"/>
          <w:szCs w:val="22"/>
        </w:rPr>
        <w:t>1.8. Ручей________1.9.лист______________________________</w:t>
      </w:r>
    </w:p>
    <w:p w14:paraId="421A43E3" w14:textId="77777777" w:rsidR="00EF762E" w:rsidRPr="00EF762E" w:rsidRDefault="00EF762E" w:rsidP="00EF762E">
      <w:pPr>
        <w:shd w:val="clear" w:color="auto" w:fill="FFFFFF"/>
        <w:rPr>
          <w:color w:val="000000"/>
          <w:sz w:val="22"/>
          <w:szCs w:val="22"/>
        </w:rPr>
      </w:pPr>
      <w:r w:rsidRPr="00EF762E">
        <w:rPr>
          <w:b/>
          <w:color w:val="000000"/>
          <w:sz w:val="22"/>
          <w:szCs w:val="22"/>
        </w:rPr>
        <w:t>1.4.Подбери слова</w:t>
      </w:r>
      <w:r w:rsidRPr="00EF762E">
        <w:rPr>
          <w:color w:val="000000"/>
          <w:sz w:val="22"/>
          <w:szCs w:val="22"/>
        </w:rPr>
        <w:t xml:space="preserve"> (синонимы) (словарь признаков, предметный, глагольный)</w:t>
      </w:r>
    </w:p>
    <w:p w14:paraId="04AB43FE" w14:textId="77777777" w:rsidR="00EF762E" w:rsidRPr="00EF762E" w:rsidRDefault="00EF762E" w:rsidP="00EF762E">
      <w:pPr>
        <w:shd w:val="clear" w:color="auto" w:fill="FFFFFF"/>
        <w:rPr>
          <w:color w:val="000000"/>
          <w:sz w:val="22"/>
          <w:szCs w:val="22"/>
        </w:rPr>
      </w:pPr>
      <w:proofErr w:type="gramStart"/>
      <w:r w:rsidRPr="00EF762E">
        <w:rPr>
          <w:color w:val="000000"/>
          <w:sz w:val="22"/>
          <w:szCs w:val="22"/>
        </w:rPr>
        <w:t>1.1..</w:t>
      </w:r>
      <w:proofErr w:type="gramEnd"/>
      <w:r w:rsidRPr="00EF762E">
        <w:rPr>
          <w:color w:val="000000"/>
          <w:sz w:val="22"/>
          <w:szCs w:val="22"/>
        </w:rPr>
        <w:t xml:space="preserve">Большой(огромный, </w:t>
      </w:r>
      <w:proofErr w:type="spellStart"/>
      <w:r w:rsidR="00820F52" w:rsidRPr="003C014A">
        <w:rPr>
          <w:color w:val="000000"/>
          <w:sz w:val="22"/>
          <w:szCs w:val="22"/>
        </w:rPr>
        <w:t>ог</w:t>
      </w:r>
      <w:r w:rsidRPr="00EF762E">
        <w:rPr>
          <w:color w:val="000000"/>
          <w:sz w:val="22"/>
          <w:szCs w:val="22"/>
        </w:rPr>
        <w:t>ромадный</w:t>
      </w:r>
      <w:proofErr w:type="spellEnd"/>
      <w:r w:rsidRPr="00EF762E">
        <w:rPr>
          <w:color w:val="000000"/>
          <w:sz w:val="22"/>
          <w:szCs w:val="22"/>
        </w:rPr>
        <w:t>)_______________________________________________</w:t>
      </w:r>
    </w:p>
    <w:p w14:paraId="395C29A9" w14:textId="77777777" w:rsidR="00EF762E" w:rsidRPr="00EF762E" w:rsidRDefault="00EF762E" w:rsidP="00EF762E">
      <w:pPr>
        <w:shd w:val="clear" w:color="auto" w:fill="FFFFFF"/>
        <w:rPr>
          <w:color w:val="000000"/>
          <w:sz w:val="22"/>
          <w:szCs w:val="22"/>
        </w:rPr>
      </w:pPr>
      <w:r w:rsidRPr="00EF762E">
        <w:rPr>
          <w:color w:val="000000"/>
          <w:sz w:val="22"/>
          <w:szCs w:val="22"/>
        </w:rPr>
        <w:t xml:space="preserve">1.2.Смелый(отважный, </w:t>
      </w:r>
      <w:proofErr w:type="gramStart"/>
      <w:r w:rsidRPr="00EF762E">
        <w:rPr>
          <w:color w:val="000000"/>
          <w:sz w:val="22"/>
          <w:szCs w:val="22"/>
        </w:rPr>
        <w:t>храбрый)_</w:t>
      </w:r>
      <w:proofErr w:type="gramEnd"/>
      <w:r w:rsidRPr="00EF762E">
        <w:rPr>
          <w:color w:val="000000"/>
          <w:sz w:val="22"/>
          <w:szCs w:val="22"/>
        </w:rPr>
        <w:t>_________________________________________</w:t>
      </w:r>
    </w:p>
    <w:p w14:paraId="1FB70FB0" w14:textId="77777777" w:rsidR="00EF762E" w:rsidRPr="00EF762E" w:rsidRDefault="00EF762E" w:rsidP="00EF762E">
      <w:pPr>
        <w:shd w:val="clear" w:color="auto" w:fill="FFFFFF"/>
        <w:rPr>
          <w:color w:val="000000"/>
          <w:sz w:val="22"/>
          <w:szCs w:val="22"/>
        </w:rPr>
      </w:pPr>
      <w:r w:rsidRPr="00EF762E">
        <w:rPr>
          <w:color w:val="000000"/>
          <w:sz w:val="22"/>
          <w:szCs w:val="22"/>
        </w:rPr>
        <w:t xml:space="preserve">1.3.Тайна(секрет, </w:t>
      </w:r>
      <w:proofErr w:type="gramStart"/>
      <w:r w:rsidRPr="00EF762E">
        <w:rPr>
          <w:color w:val="000000"/>
          <w:sz w:val="22"/>
          <w:szCs w:val="22"/>
        </w:rPr>
        <w:t>загадка)_</w:t>
      </w:r>
      <w:proofErr w:type="gramEnd"/>
      <w:r w:rsidRPr="00EF762E">
        <w:rPr>
          <w:color w:val="000000"/>
          <w:sz w:val="22"/>
          <w:szCs w:val="22"/>
        </w:rPr>
        <w:t>___________1.4.Здание(дом, строение)_______________________</w:t>
      </w:r>
    </w:p>
    <w:p w14:paraId="4CE19DDE" w14:textId="77777777" w:rsidR="00EF762E" w:rsidRPr="00EF762E" w:rsidRDefault="00EF762E" w:rsidP="00EF762E">
      <w:pPr>
        <w:shd w:val="clear" w:color="auto" w:fill="FFFFFF"/>
        <w:rPr>
          <w:color w:val="000000"/>
          <w:sz w:val="22"/>
          <w:szCs w:val="22"/>
        </w:rPr>
      </w:pPr>
      <w:r w:rsidRPr="00EF762E">
        <w:rPr>
          <w:color w:val="000000"/>
          <w:sz w:val="22"/>
          <w:szCs w:val="22"/>
        </w:rPr>
        <w:t>1.5.Глядеть______________________________1.6.Шагать________________________________</w:t>
      </w:r>
    </w:p>
    <w:p w14:paraId="067219B4" w14:textId="77777777" w:rsidR="00EF762E" w:rsidRPr="00EF762E" w:rsidRDefault="00EF762E" w:rsidP="00EF762E">
      <w:pPr>
        <w:shd w:val="clear" w:color="auto" w:fill="FFFFFF"/>
        <w:rPr>
          <w:color w:val="000000"/>
          <w:sz w:val="22"/>
          <w:szCs w:val="22"/>
        </w:rPr>
      </w:pPr>
      <w:r w:rsidRPr="00EF762E">
        <w:rPr>
          <w:b/>
          <w:color w:val="000000"/>
          <w:sz w:val="22"/>
          <w:szCs w:val="22"/>
        </w:rPr>
        <w:t>2.1.Назови детёнышей</w:t>
      </w:r>
      <w:r w:rsidRPr="00EF762E">
        <w:rPr>
          <w:color w:val="000000"/>
          <w:sz w:val="22"/>
          <w:szCs w:val="22"/>
        </w:rPr>
        <w:t xml:space="preserve"> (образ. сущ. с помощью суффиксов –</w:t>
      </w:r>
      <w:proofErr w:type="spellStart"/>
      <w:r w:rsidRPr="00EF762E">
        <w:rPr>
          <w:color w:val="000000"/>
          <w:sz w:val="22"/>
          <w:szCs w:val="22"/>
        </w:rPr>
        <w:t>ата</w:t>
      </w:r>
      <w:proofErr w:type="spellEnd"/>
      <w:r w:rsidRPr="00EF762E">
        <w:rPr>
          <w:color w:val="000000"/>
          <w:sz w:val="22"/>
          <w:szCs w:val="22"/>
        </w:rPr>
        <w:t>, -</w:t>
      </w:r>
      <w:proofErr w:type="spellStart"/>
      <w:r w:rsidRPr="00EF762E">
        <w:rPr>
          <w:color w:val="000000"/>
          <w:sz w:val="22"/>
          <w:szCs w:val="22"/>
        </w:rPr>
        <w:t>ята</w:t>
      </w:r>
      <w:proofErr w:type="spellEnd"/>
      <w:r w:rsidRPr="00EF762E">
        <w:rPr>
          <w:color w:val="000000"/>
          <w:sz w:val="22"/>
          <w:szCs w:val="22"/>
        </w:rPr>
        <w:t>)</w:t>
      </w:r>
    </w:p>
    <w:p w14:paraId="6250CFE0" w14:textId="77777777" w:rsidR="00EF762E" w:rsidRPr="00EF762E" w:rsidRDefault="00EF762E" w:rsidP="00EF762E">
      <w:pPr>
        <w:shd w:val="clear" w:color="auto" w:fill="FFFFFF"/>
        <w:rPr>
          <w:color w:val="000000"/>
          <w:sz w:val="22"/>
          <w:szCs w:val="22"/>
        </w:rPr>
      </w:pPr>
      <w:r w:rsidRPr="00EF762E">
        <w:rPr>
          <w:color w:val="000000"/>
          <w:sz w:val="22"/>
          <w:szCs w:val="22"/>
        </w:rPr>
        <w:t>2.1.У коровы______________2.2.у лошади__________________2.3.у овцы______________</w:t>
      </w:r>
    </w:p>
    <w:p w14:paraId="5143BB23" w14:textId="77777777" w:rsidR="00EF762E" w:rsidRPr="00EF762E" w:rsidRDefault="00EF762E" w:rsidP="00EF762E">
      <w:pPr>
        <w:shd w:val="clear" w:color="auto" w:fill="FFFFFF"/>
        <w:rPr>
          <w:color w:val="000000"/>
          <w:sz w:val="22"/>
          <w:szCs w:val="22"/>
        </w:rPr>
      </w:pPr>
      <w:r w:rsidRPr="00EF762E">
        <w:rPr>
          <w:color w:val="000000"/>
          <w:sz w:val="22"/>
          <w:szCs w:val="22"/>
        </w:rPr>
        <w:t>2.4.У свеньи_______________2.5.у кошки_________________2.6.у гуся_______________</w:t>
      </w:r>
    </w:p>
    <w:p w14:paraId="2E6F03BC" w14:textId="77777777" w:rsidR="00EF762E" w:rsidRPr="00EF762E" w:rsidRDefault="00EF762E" w:rsidP="00EF762E">
      <w:pPr>
        <w:shd w:val="clear" w:color="auto" w:fill="FFFFFF"/>
        <w:rPr>
          <w:color w:val="000000"/>
          <w:sz w:val="22"/>
          <w:szCs w:val="22"/>
        </w:rPr>
      </w:pPr>
      <w:r w:rsidRPr="00EF762E">
        <w:rPr>
          <w:b/>
          <w:color w:val="000000"/>
          <w:sz w:val="22"/>
          <w:szCs w:val="22"/>
        </w:rPr>
        <w:t>2.2.Скажи наоборот</w:t>
      </w:r>
      <w:r w:rsidRPr="00EF762E">
        <w:rPr>
          <w:color w:val="000000"/>
          <w:sz w:val="22"/>
          <w:szCs w:val="22"/>
        </w:rPr>
        <w:t xml:space="preserve"> (образование глаголов с помощью приставок)</w:t>
      </w:r>
    </w:p>
    <w:p w14:paraId="73EF0ADA" w14:textId="77777777" w:rsidR="00EF762E" w:rsidRPr="00EF762E" w:rsidRDefault="00EF762E" w:rsidP="00EF762E">
      <w:pPr>
        <w:shd w:val="clear" w:color="auto" w:fill="FFFFFF"/>
        <w:rPr>
          <w:color w:val="000000"/>
          <w:sz w:val="22"/>
          <w:szCs w:val="22"/>
        </w:rPr>
      </w:pPr>
      <w:r w:rsidRPr="00EF762E">
        <w:rPr>
          <w:color w:val="000000"/>
          <w:sz w:val="22"/>
          <w:szCs w:val="22"/>
        </w:rPr>
        <w:t xml:space="preserve">2.1.Наливает </w:t>
      </w:r>
      <w:proofErr w:type="gramStart"/>
      <w:r w:rsidRPr="00EF762E">
        <w:rPr>
          <w:color w:val="000000"/>
          <w:sz w:val="22"/>
          <w:szCs w:val="22"/>
        </w:rPr>
        <w:t>–( выливает</w:t>
      </w:r>
      <w:proofErr w:type="gramEnd"/>
      <w:r w:rsidRPr="00EF762E">
        <w:rPr>
          <w:color w:val="000000"/>
          <w:sz w:val="22"/>
          <w:szCs w:val="22"/>
        </w:rPr>
        <w:t>)____________________2.2.Влетает______________________</w:t>
      </w:r>
    </w:p>
    <w:p w14:paraId="348038F1" w14:textId="77777777" w:rsidR="00EF762E" w:rsidRPr="00EF762E" w:rsidRDefault="00EF762E" w:rsidP="00EF762E">
      <w:pPr>
        <w:shd w:val="clear" w:color="auto" w:fill="FFFFFF"/>
        <w:rPr>
          <w:color w:val="000000"/>
          <w:sz w:val="22"/>
          <w:szCs w:val="22"/>
        </w:rPr>
      </w:pPr>
      <w:r w:rsidRPr="00EF762E">
        <w:rPr>
          <w:color w:val="000000"/>
          <w:sz w:val="22"/>
          <w:szCs w:val="22"/>
        </w:rPr>
        <w:t>2.3.Закрывает__________________________2.4.Приплывает________________________</w:t>
      </w:r>
    </w:p>
    <w:p w14:paraId="3615572F" w14:textId="77777777" w:rsidR="00820F52" w:rsidRPr="00820F52" w:rsidRDefault="00820F52" w:rsidP="00820F52">
      <w:pPr>
        <w:shd w:val="clear" w:color="auto" w:fill="FFFFFF"/>
        <w:rPr>
          <w:color w:val="000000"/>
          <w:sz w:val="22"/>
          <w:szCs w:val="22"/>
        </w:rPr>
      </w:pPr>
      <w:r w:rsidRPr="00820F52">
        <w:rPr>
          <w:color w:val="000000"/>
          <w:sz w:val="22"/>
          <w:szCs w:val="22"/>
        </w:rPr>
        <w:t>2.5.Собирает_________________________2.6.Приклеивает__________________________</w:t>
      </w:r>
    </w:p>
    <w:p w14:paraId="6BBE738C" w14:textId="77777777" w:rsidR="00820F52" w:rsidRPr="00820F52" w:rsidRDefault="00820F52" w:rsidP="00820F52">
      <w:pPr>
        <w:shd w:val="clear" w:color="auto" w:fill="FFFFFF"/>
        <w:rPr>
          <w:color w:val="000000"/>
          <w:sz w:val="22"/>
          <w:szCs w:val="22"/>
        </w:rPr>
      </w:pPr>
      <w:r w:rsidRPr="00820F52">
        <w:rPr>
          <w:b/>
          <w:color w:val="000000"/>
          <w:sz w:val="22"/>
          <w:szCs w:val="22"/>
        </w:rPr>
        <w:t xml:space="preserve">2.3.Ик и </w:t>
      </w:r>
      <w:proofErr w:type="spellStart"/>
      <w:proofErr w:type="gramStart"/>
      <w:r w:rsidRPr="00820F52">
        <w:rPr>
          <w:b/>
          <w:color w:val="000000"/>
          <w:sz w:val="22"/>
          <w:szCs w:val="22"/>
        </w:rPr>
        <w:t>Ищ</w:t>
      </w:r>
      <w:proofErr w:type="spellEnd"/>
      <w:r w:rsidRPr="00820F52">
        <w:rPr>
          <w:color w:val="000000"/>
          <w:sz w:val="22"/>
          <w:szCs w:val="22"/>
        </w:rPr>
        <w:t>(</w:t>
      </w:r>
      <w:proofErr w:type="gramEnd"/>
      <w:r w:rsidRPr="00820F52">
        <w:rPr>
          <w:color w:val="000000"/>
          <w:sz w:val="22"/>
          <w:szCs w:val="22"/>
        </w:rPr>
        <w:t xml:space="preserve">образование сущ. с </w:t>
      </w:r>
      <w:proofErr w:type="spellStart"/>
      <w:r w:rsidRPr="00820F52">
        <w:rPr>
          <w:color w:val="000000"/>
          <w:sz w:val="22"/>
          <w:szCs w:val="22"/>
        </w:rPr>
        <w:t>увеличит.и</w:t>
      </w:r>
      <w:proofErr w:type="spellEnd"/>
      <w:r w:rsidRPr="00820F52">
        <w:rPr>
          <w:color w:val="000000"/>
          <w:sz w:val="22"/>
          <w:szCs w:val="22"/>
        </w:rPr>
        <w:t xml:space="preserve"> уменьшит. значением с помощью суффиксов)</w:t>
      </w:r>
    </w:p>
    <w:p w14:paraId="0463BB06" w14:textId="77777777" w:rsidR="00820F52" w:rsidRPr="00820F52" w:rsidRDefault="00820F52" w:rsidP="00820F52">
      <w:pPr>
        <w:shd w:val="clear" w:color="auto" w:fill="FFFFFF"/>
        <w:rPr>
          <w:color w:val="000000"/>
          <w:sz w:val="22"/>
          <w:szCs w:val="22"/>
        </w:rPr>
      </w:pPr>
      <w:r w:rsidRPr="00820F52">
        <w:rPr>
          <w:color w:val="000000"/>
          <w:sz w:val="22"/>
          <w:szCs w:val="22"/>
        </w:rPr>
        <w:t>2.1.рука_____________________________2.2.волк__________________________________</w:t>
      </w:r>
    </w:p>
    <w:p w14:paraId="010A7DB8" w14:textId="77777777" w:rsidR="00820F52" w:rsidRPr="00820F52" w:rsidRDefault="00820F52" w:rsidP="00820F52">
      <w:pPr>
        <w:shd w:val="clear" w:color="auto" w:fill="FFFFFF"/>
        <w:rPr>
          <w:color w:val="000000"/>
          <w:sz w:val="22"/>
          <w:szCs w:val="22"/>
        </w:rPr>
      </w:pPr>
      <w:r w:rsidRPr="00820F52">
        <w:rPr>
          <w:color w:val="000000"/>
          <w:sz w:val="22"/>
          <w:szCs w:val="22"/>
        </w:rPr>
        <w:t>2.3.дом_____________________________2.4.кулак__________________________________</w:t>
      </w:r>
    </w:p>
    <w:p w14:paraId="0A85B997" w14:textId="77777777" w:rsidR="00820F52" w:rsidRPr="00820F52" w:rsidRDefault="00820F52" w:rsidP="00820F52">
      <w:pPr>
        <w:shd w:val="clear" w:color="auto" w:fill="FFFFFF"/>
        <w:rPr>
          <w:color w:val="000000"/>
          <w:sz w:val="22"/>
          <w:szCs w:val="22"/>
        </w:rPr>
      </w:pPr>
      <w:r w:rsidRPr="00820F52">
        <w:rPr>
          <w:b/>
          <w:color w:val="000000"/>
          <w:sz w:val="22"/>
          <w:szCs w:val="22"/>
        </w:rPr>
        <w:t>2.4.Скажи какой?</w:t>
      </w:r>
      <w:r w:rsidRPr="00820F52">
        <w:rPr>
          <w:color w:val="000000"/>
          <w:sz w:val="22"/>
          <w:szCs w:val="22"/>
        </w:rPr>
        <w:t xml:space="preserve"> (Относительные прилагательные)</w:t>
      </w:r>
    </w:p>
    <w:p w14:paraId="472D7CBF" w14:textId="77777777" w:rsidR="00820F52" w:rsidRPr="00820F52" w:rsidRDefault="00820F52" w:rsidP="00820F52">
      <w:pPr>
        <w:shd w:val="clear" w:color="auto" w:fill="FFFFFF"/>
        <w:rPr>
          <w:color w:val="000000"/>
          <w:sz w:val="22"/>
          <w:szCs w:val="22"/>
        </w:rPr>
      </w:pPr>
      <w:r w:rsidRPr="00820F52">
        <w:rPr>
          <w:color w:val="000000"/>
          <w:sz w:val="22"/>
          <w:szCs w:val="22"/>
        </w:rPr>
        <w:t>2.1.Из стекла________________2.2.из яблок_____________ 2.3.из пластмассы____________</w:t>
      </w:r>
    </w:p>
    <w:p w14:paraId="371774C8" w14:textId="77777777" w:rsidR="00820F52" w:rsidRPr="00820F52" w:rsidRDefault="00820F52" w:rsidP="00820F52">
      <w:pPr>
        <w:shd w:val="clear" w:color="auto" w:fill="FFFFFF"/>
        <w:rPr>
          <w:color w:val="000000"/>
          <w:sz w:val="22"/>
          <w:szCs w:val="22"/>
        </w:rPr>
      </w:pPr>
      <w:r w:rsidRPr="00820F52">
        <w:rPr>
          <w:color w:val="000000"/>
          <w:sz w:val="22"/>
          <w:szCs w:val="22"/>
        </w:rPr>
        <w:t>2.4.Из металла_______________2.5.изо льда_____________2.6.лист клёна________________</w:t>
      </w:r>
    </w:p>
    <w:p w14:paraId="19E7E018" w14:textId="77777777" w:rsidR="00820F52" w:rsidRPr="00820F52" w:rsidRDefault="00820F52" w:rsidP="00820F52">
      <w:pPr>
        <w:shd w:val="clear" w:color="auto" w:fill="FFFFFF"/>
        <w:rPr>
          <w:color w:val="000000"/>
          <w:sz w:val="22"/>
          <w:szCs w:val="22"/>
        </w:rPr>
      </w:pPr>
      <w:r w:rsidRPr="00820F52">
        <w:rPr>
          <w:b/>
          <w:color w:val="000000"/>
          <w:sz w:val="22"/>
          <w:szCs w:val="22"/>
        </w:rPr>
        <w:t xml:space="preserve">2.5.Чьи ухо, нос, </w:t>
      </w:r>
      <w:proofErr w:type="gramStart"/>
      <w:r w:rsidRPr="00820F52">
        <w:rPr>
          <w:b/>
          <w:color w:val="000000"/>
          <w:sz w:val="22"/>
          <w:szCs w:val="22"/>
        </w:rPr>
        <w:t>лапа?(</w:t>
      </w:r>
      <w:proofErr w:type="gramEnd"/>
      <w:r w:rsidRPr="00820F52">
        <w:rPr>
          <w:color w:val="000000"/>
          <w:sz w:val="22"/>
          <w:szCs w:val="22"/>
        </w:rPr>
        <w:t>притяжательные прилагательные)</w:t>
      </w:r>
    </w:p>
    <w:p w14:paraId="6F8CBE79" w14:textId="77777777" w:rsidR="00820F52" w:rsidRPr="00820F52" w:rsidRDefault="00820F52" w:rsidP="00820F52">
      <w:pPr>
        <w:shd w:val="clear" w:color="auto" w:fill="FFFFFF"/>
        <w:rPr>
          <w:color w:val="000000"/>
          <w:sz w:val="22"/>
          <w:szCs w:val="22"/>
        </w:rPr>
      </w:pPr>
      <w:r w:rsidRPr="00820F52">
        <w:rPr>
          <w:color w:val="000000"/>
          <w:sz w:val="22"/>
          <w:szCs w:val="22"/>
        </w:rPr>
        <w:t>2.1.Медведь______________________________________________________________</w:t>
      </w:r>
    </w:p>
    <w:p w14:paraId="05742C49" w14:textId="77777777" w:rsidR="00820F52" w:rsidRPr="00820F52" w:rsidRDefault="00820F52" w:rsidP="00820F52">
      <w:pPr>
        <w:shd w:val="clear" w:color="auto" w:fill="FFFFFF"/>
        <w:rPr>
          <w:color w:val="000000"/>
          <w:sz w:val="22"/>
          <w:szCs w:val="22"/>
        </w:rPr>
      </w:pPr>
      <w:r w:rsidRPr="00820F52">
        <w:rPr>
          <w:color w:val="000000"/>
          <w:sz w:val="22"/>
          <w:szCs w:val="22"/>
        </w:rPr>
        <w:t>2.2.Волк_________________________________________________________________</w:t>
      </w:r>
    </w:p>
    <w:p w14:paraId="54D3979A" w14:textId="77777777" w:rsidR="00820F52" w:rsidRPr="00820F52" w:rsidRDefault="00820F52" w:rsidP="00820F52">
      <w:pPr>
        <w:shd w:val="clear" w:color="auto" w:fill="FFFFFF"/>
        <w:rPr>
          <w:color w:val="000000"/>
          <w:sz w:val="22"/>
          <w:szCs w:val="22"/>
        </w:rPr>
      </w:pPr>
      <w:r w:rsidRPr="00820F52">
        <w:rPr>
          <w:color w:val="000000"/>
          <w:sz w:val="22"/>
          <w:szCs w:val="22"/>
        </w:rPr>
        <w:t>2.3.Белка________________________________________________________________</w:t>
      </w:r>
    </w:p>
    <w:p w14:paraId="546BD9CB" w14:textId="77777777" w:rsidR="00820F52" w:rsidRPr="00820F52" w:rsidRDefault="00820F52" w:rsidP="00820F52">
      <w:pPr>
        <w:shd w:val="clear" w:color="auto" w:fill="FFFFFF"/>
        <w:rPr>
          <w:color w:val="000000"/>
          <w:sz w:val="22"/>
          <w:szCs w:val="22"/>
        </w:rPr>
      </w:pPr>
      <w:r w:rsidRPr="00820F52">
        <w:rPr>
          <w:color w:val="000000"/>
          <w:sz w:val="22"/>
          <w:szCs w:val="22"/>
        </w:rPr>
        <w:t>2.4.Лиса________________________________________________________________</w:t>
      </w:r>
    </w:p>
    <w:p w14:paraId="488F1B56" w14:textId="77777777" w:rsidR="00820F52" w:rsidRPr="00820F52" w:rsidRDefault="00820F52" w:rsidP="00820F52">
      <w:pPr>
        <w:shd w:val="clear" w:color="auto" w:fill="FFFFFF"/>
        <w:rPr>
          <w:b/>
          <w:color w:val="000000"/>
          <w:sz w:val="22"/>
          <w:szCs w:val="22"/>
        </w:rPr>
      </w:pPr>
      <w:r w:rsidRPr="00820F52">
        <w:rPr>
          <w:b/>
          <w:color w:val="000000"/>
          <w:sz w:val="22"/>
          <w:szCs w:val="22"/>
        </w:rPr>
        <w:t>2.6. Подбери родственные слова</w:t>
      </w:r>
    </w:p>
    <w:p w14:paraId="35187CDF" w14:textId="77777777" w:rsidR="00820F52" w:rsidRPr="00820F52" w:rsidRDefault="00820F52" w:rsidP="00820F52">
      <w:pPr>
        <w:shd w:val="clear" w:color="auto" w:fill="FFFFFF"/>
        <w:rPr>
          <w:color w:val="000000"/>
          <w:sz w:val="22"/>
          <w:szCs w:val="22"/>
        </w:rPr>
      </w:pPr>
      <w:r w:rsidRPr="00820F52">
        <w:rPr>
          <w:color w:val="000000"/>
          <w:sz w:val="22"/>
          <w:szCs w:val="22"/>
        </w:rPr>
        <w:t>2.1. лес_________________2.2. дом______________2.3. заяц___________________</w:t>
      </w:r>
    </w:p>
    <w:p w14:paraId="077B4D8F" w14:textId="77777777" w:rsidR="00820F52" w:rsidRPr="00820F52" w:rsidRDefault="00820F52" w:rsidP="00820F52">
      <w:pPr>
        <w:shd w:val="clear" w:color="auto" w:fill="FFFFFF"/>
        <w:rPr>
          <w:color w:val="000000"/>
          <w:sz w:val="22"/>
          <w:szCs w:val="22"/>
        </w:rPr>
      </w:pPr>
      <w:r w:rsidRPr="00820F52">
        <w:rPr>
          <w:b/>
          <w:color w:val="000000"/>
          <w:sz w:val="22"/>
          <w:szCs w:val="22"/>
        </w:rPr>
        <w:t>2.7. Сложи слова</w:t>
      </w:r>
      <w:r w:rsidRPr="00820F52">
        <w:rPr>
          <w:color w:val="000000"/>
          <w:sz w:val="22"/>
          <w:szCs w:val="22"/>
        </w:rPr>
        <w:t xml:space="preserve"> </w:t>
      </w:r>
      <w:proofErr w:type="gramStart"/>
      <w:r w:rsidRPr="00820F52">
        <w:rPr>
          <w:color w:val="000000"/>
          <w:sz w:val="22"/>
          <w:szCs w:val="22"/>
        </w:rPr>
        <w:t>( употребление</w:t>
      </w:r>
      <w:proofErr w:type="gramEnd"/>
      <w:r w:rsidRPr="00820F52">
        <w:rPr>
          <w:color w:val="000000"/>
          <w:sz w:val="22"/>
          <w:szCs w:val="22"/>
        </w:rPr>
        <w:t xml:space="preserve"> наименований за счёт словосложения)</w:t>
      </w:r>
    </w:p>
    <w:p w14:paraId="205B128F" w14:textId="77777777" w:rsidR="00820F52" w:rsidRPr="00820F52" w:rsidRDefault="00820F52" w:rsidP="00820F52">
      <w:pPr>
        <w:shd w:val="clear" w:color="auto" w:fill="FFFFFF"/>
        <w:rPr>
          <w:color w:val="000000"/>
          <w:sz w:val="22"/>
          <w:szCs w:val="22"/>
        </w:rPr>
      </w:pPr>
      <w:r w:rsidRPr="00820F52">
        <w:rPr>
          <w:color w:val="000000"/>
          <w:sz w:val="22"/>
          <w:szCs w:val="22"/>
        </w:rPr>
        <w:t>2.1. пчёл разводит_______________________2.2.длинный хвост_________________________</w:t>
      </w:r>
    </w:p>
    <w:p w14:paraId="60E3C6D9" w14:textId="77777777" w:rsidR="00820F52" w:rsidRPr="00820F52" w:rsidRDefault="00820F52" w:rsidP="00820F52">
      <w:pPr>
        <w:shd w:val="clear" w:color="auto" w:fill="FFFFFF"/>
        <w:rPr>
          <w:color w:val="000000"/>
          <w:sz w:val="22"/>
          <w:szCs w:val="22"/>
        </w:rPr>
      </w:pPr>
      <w:r w:rsidRPr="00820F52">
        <w:rPr>
          <w:color w:val="000000"/>
          <w:sz w:val="22"/>
          <w:szCs w:val="22"/>
        </w:rPr>
        <w:t>2.3. книги любит________________________2.4.длинные ноги__________________________</w:t>
      </w:r>
    </w:p>
    <w:p w14:paraId="1D5056F0" w14:textId="77777777" w:rsidR="00820F52" w:rsidRPr="00820F52" w:rsidRDefault="00820F52" w:rsidP="00820F52">
      <w:pPr>
        <w:shd w:val="clear" w:color="auto" w:fill="FFFFFF"/>
        <w:rPr>
          <w:b/>
          <w:color w:val="000000"/>
          <w:sz w:val="22"/>
          <w:szCs w:val="22"/>
        </w:rPr>
      </w:pPr>
      <w:r w:rsidRPr="00820F52">
        <w:rPr>
          <w:b/>
          <w:color w:val="000000"/>
          <w:sz w:val="22"/>
          <w:szCs w:val="22"/>
        </w:rPr>
        <w:t>2.Исследование активного словаря и навыков словообразования</w:t>
      </w:r>
    </w:p>
    <w:p w14:paraId="2E240271" w14:textId="77777777" w:rsidR="00820F52" w:rsidRPr="00820F52" w:rsidRDefault="00820F52" w:rsidP="00820F52">
      <w:pPr>
        <w:shd w:val="clear" w:color="auto" w:fill="FFFFFF"/>
        <w:rPr>
          <w:color w:val="000000"/>
          <w:sz w:val="22"/>
          <w:szCs w:val="22"/>
        </w:rPr>
      </w:pPr>
      <w:r w:rsidRPr="003C014A">
        <w:rPr>
          <w:color w:val="000000"/>
          <w:sz w:val="22"/>
          <w:szCs w:val="22"/>
        </w:rPr>
        <w:t xml:space="preserve">                                              </w:t>
      </w:r>
      <w:r w:rsidRPr="00820F52">
        <w:rPr>
          <w:color w:val="000000"/>
          <w:sz w:val="22"/>
          <w:szCs w:val="22"/>
        </w:rPr>
        <w:t>Количество заданий</w:t>
      </w:r>
    </w:p>
    <w:tbl>
      <w:tblPr>
        <w:tblStyle w:val="1f7"/>
        <w:tblW w:w="10207" w:type="dxa"/>
        <w:tblInd w:w="-601" w:type="dxa"/>
        <w:tblLook w:val="04A0" w:firstRow="1" w:lastRow="0" w:firstColumn="1" w:lastColumn="0" w:noHBand="0" w:noVBand="1"/>
      </w:tblPr>
      <w:tblGrid>
        <w:gridCol w:w="283"/>
        <w:gridCol w:w="284"/>
        <w:gridCol w:w="284"/>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97"/>
        <w:gridCol w:w="284"/>
        <w:gridCol w:w="283"/>
        <w:gridCol w:w="270"/>
        <w:gridCol w:w="297"/>
        <w:gridCol w:w="270"/>
        <w:gridCol w:w="284"/>
        <w:gridCol w:w="283"/>
        <w:gridCol w:w="284"/>
        <w:gridCol w:w="283"/>
        <w:gridCol w:w="284"/>
      </w:tblGrid>
      <w:tr w:rsidR="00A84893" w:rsidRPr="003C014A" w14:paraId="24289454" w14:textId="77777777" w:rsidTr="00A84893">
        <w:tc>
          <w:tcPr>
            <w:tcW w:w="851" w:type="dxa"/>
            <w:gridSpan w:val="3"/>
          </w:tcPr>
          <w:p w14:paraId="367E66F1" w14:textId="77777777" w:rsidR="00820F52" w:rsidRPr="003C014A" w:rsidRDefault="00820F52" w:rsidP="00820F52">
            <w:pPr>
              <w:ind w:right="-465"/>
              <w:rPr>
                <w:sz w:val="22"/>
                <w:szCs w:val="22"/>
              </w:rPr>
            </w:pPr>
            <w:r w:rsidRPr="003C014A">
              <w:rPr>
                <w:sz w:val="22"/>
                <w:szCs w:val="22"/>
              </w:rPr>
              <w:t>1.1.</w:t>
            </w:r>
          </w:p>
        </w:tc>
        <w:tc>
          <w:tcPr>
            <w:tcW w:w="851" w:type="dxa"/>
            <w:gridSpan w:val="3"/>
          </w:tcPr>
          <w:p w14:paraId="2A4006BD" w14:textId="77777777" w:rsidR="00820F52" w:rsidRPr="003C014A" w:rsidRDefault="00820F52" w:rsidP="00820F52">
            <w:pPr>
              <w:ind w:right="-465"/>
              <w:rPr>
                <w:sz w:val="22"/>
                <w:szCs w:val="22"/>
              </w:rPr>
            </w:pPr>
            <w:r w:rsidRPr="003C014A">
              <w:rPr>
                <w:sz w:val="22"/>
                <w:szCs w:val="22"/>
              </w:rPr>
              <w:t>1.2.</w:t>
            </w:r>
          </w:p>
        </w:tc>
        <w:tc>
          <w:tcPr>
            <w:tcW w:w="850" w:type="dxa"/>
            <w:gridSpan w:val="3"/>
          </w:tcPr>
          <w:p w14:paraId="754F5CAB" w14:textId="77777777" w:rsidR="00820F52" w:rsidRPr="003C014A" w:rsidRDefault="00820F52" w:rsidP="00820F52">
            <w:pPr>
              <w:ind w:right="-465"/>
              <w:rPr>
                <w:sz w:val="22"/>
                <w:szCs w:val="22"/>
              </w:rPr>
            </w:pPr>
            <w:r w:rsidRPr="003C014A">
              <w:rPr>
                <w:sz w:val="22"/>
                <w:szCs w:val="22"/>
              </w:rPr>
              <w:t>1.3.</w:t>
            </w:r>
          </w:p>
        </w:tc>
        <w:tc>
          <w:tcPr>
            <w:tcW w:w="851" w:type="dxa"/>
            <w:gridSpan w:val="3"/>
          </w:tcPr>
          <w:p w14:paraId="00A30E6D" w14:textId="77777777" w:rsidR="00820F52" w:rsidRPr="003C014A" w:rsidRDefault="00820F52" w:rsidP="00820F52">
            <w:pPr>
              <w:ind w:right="-465"/>
              <w:rPr>
                <w:sz w:val="22"/>
                <w:szCs w:val="22"/>
              </w:rPr>
            </w:pPr>
            <w:r w:rsidRPr="003C014A">
              <w:rPr>
                <w:sz w:val="22"/>
                <w:szCs w:val="22"/>
              </w:rPr>
              <w:t>1.4.</w:t>
            </w:r>
          </w:p>
        </w:tc>
        <w:tc>
          <w:tcPr>
            <w:tcW w:w="850" w:type="dxa"/>
            <w:gridSpan w:val="3"/>
          </w:tcPr>
          <w:p w14:paraId="0A6D1A48" w14:textId="77777777" w:rsidR="00820F52" w:rsidRPr="003C014A" w:rsidRDefault="00820F52" w:rsidP="00820F52">
            <w:pPr>
              <w:ind w:right="-465"/>
              <w:rPr>
                <w:sz w:val="22"/>
                <w:szCs w:val="22"/>
              </w:rPr>
            </w:pPr>
            <w:r w:rsidRPr="003C014A">
              <w:rPr>
                <w:sz w:val="22"/>
                <w:szCs w:val="22"/>
              </w:rPr>
              <w:t>2.1.</w:t>
            </w:r>
          </w:p>
        </w:tc>
        <w:tc>
          <w:tcPr>
            <w:tcW w:w="851" w:type="dxa"/>
            <w:gridSpan w:val="3"/>
          </w:tcPr>
          <w:p w14:paraId="1695F5DB" w14:textId="77777777" w:rsidR="00820F52" w:rsidRPr="003C014A" w:rsidRDefault="00820F52" w:rsidP="00820F52">
            <w:pPr>
              <w:ind w:right="-465"/>
              <w:rPr>
                <w:sz w:val="22"/>
                <w:szCs w:val="22"/>
              </w:rPr>
            </w:pPr>
            <w:r w:rsidRPr="003C014A">
              <w:rPr>
                <w:sz w:val="22"/>
                <w:szCs w:val="22"/>
              </w:rPr>
              <w:t>2.2.</w:t>
            </w:r>
          </w:p>
        </w:tc>
        <w:tc>
          <w:tcPr>
            <w:tcW w:w="850" w:type="dxa"/>
            <w:gridSpan w:val="3"/>
          </w:tcPr>
          <w:p w14:paraId="12058C4B" w14:textId="77777777" w:rsidR="00820F52" w:rsidRPr="003C014A" w:rsidRDefault="00820F52" w:rsidP="00820F52">
            <w:pPr>
              <w:ind w:right="-465"/>
              <w:rPr>
                <w:sz w:val="22"/>
                <w:szCs w:val="22"/>
              </w:rPr>
            </w:pPr>
            <w:r w:rsidRPr="003C014A">
              <w:rPr>
                <w:sz w:val="22"/>
                <w:szCs w:val="22"/>
              </w:rPr>
              <w:t>2.3.</w:t>
            </w:r>
          </w:p>
        </w:tc>
        <w:tc>
          <w:tcPr>
            <w:tcW w:w="851" w:type="dxa"/>
            <w:gridSpan w:val="3"/>
          </w:tcPr>
          <w:p w14:paraId="79E3DE24" w14:textId="77777777" w:rsidR="00820F52" w:rsidRPr="003C014A" w:rsidRDefault="00820F52" w:rsidP="00820F52">
            <w:pPr>
              <w:ind w:right="-465"/>
              <w:rPr>
                <w:sz w:val="22"/>
                <w:szCs w:val="22"/>
              </w:rPr>
            </w:pPr>
            <w:r w:rsidRPr="003C014A">
              <w:rPr>
                <w:sz w:val="22"/>
                <w:szCs w:val="22"/>
              </w:rPr>
              <w:t>2.4.</w:t>
            </w:r>
          </w:p>
        </w:tc>
        <w:tc>
          <w:tcPr>
            <w:tcW w:w="864" w:type="dxa"/>
            <w:gridSpan w:val="3"/>
          </w:tcPr>
          <w:p w14:paraId="35CDF8D0" w14:textId="77777777" w:rsidR="00820F52" w:rsidRPr="003C014A" w:rsidRDefault="00820F52" w:rsidP="00820F52">
            <w:pPr>
              <w:ind w:right="-465"/>
              <w:rPr>
                <w:sz w:val="22"/>
                <w:szCs w:val="22"/>
              </w:rPr>
            </w:pPr>
            <w:r w:rsidRPr="003C014A">
              <w:rPr>
                <w:sz w:val="22"/>
                <w:szCs w:val="22"/>
              </w:rPr>
              <w:t>2.5.</w:t>
            </w:r>
          </w:p>
        </w:tc>
        <w:tc>
          <w:tcPr>
            <w:tcW w:w="850" w:type="dxa"/>
            <w:gridSpan w:val="3"/>
          </w:tcPr>
          <w:p w14:paraId="39CF0AD2" w14:textId="77777777" w:rsidR="00820F52" w:rsidRPr="003C014A" w:rsidRDefault="00820F52" w:rsidP="00820F52">
            <w:pPr>
              <w:ind w:right="-465"/>
              <w:rPr>
                <w:sz w:val="22"/>
                <w:szCs w:val="22"/>
              </w:rPr>
            </w:pPr>
            <w:r w:rsidRPr="003C014A">
              <w:rPr>
                <w:sz w:val="22"/>
                <w:szCs w:val="22"/>
              </w:rPr>
              <w:t>2.6.</w:t>
            </w:r>
          </w:p>
        </w:tc>
        <w:tc>
          <w:tcPr>
            <w:tcW w:w="837" w:type="dxa"/>
            <w:gridSpan w:val="3"/>
          </w:tcPr>
          <w:p w14:paraId="56DEEA29" w14:textId="77777777" w:rsidR="00820F52" w:rsidRPr="003C014A" w:rsidRDefault="00820F52" w:rsidP="00820F52">
            <w:pPr>
              <w:ind w:right="-465"/>
              <w:rPr>
                <w:sz w:val="22"/>
                <w:szCs w:val="22"/>
              </w:rPr>
            </w:pPr>
            <w:r w:rsidRPr="003C014A">
              <w:rPr>
                <w:sz w:val="22"/>
                <w:szCs w:val="22"/>
              </w:rPr>
              <w:t>2.7.</w:t>
            </w:r>
          </w:p>
        </w:tc>
        <w:tc>
          <w:tcPr>
            <w:tcW w:w="851" w:type="dxa"/>
            <w:gridSpan w:val="3"/>
          </w:tcPr>
          <w:p w14:paraId="40CA18DC" w14:textId="77777777" w:rsidR="00820F52" w:rsidRPr="003C014A" w:rsidRDefault="00820F52" w:rsidP="00820F52">
            <w:pPr>
              <w:ind w:right="-465"/>
              <w:rPr>
                <w:sz w:val="22"/>
                <w:szCs w:val="22"/>
              </w:rPr>
            </w:pPr>
            <w:r w:rsidRPr="003C014A">
              <w:rPr>
                <w:sz w:val="22"/>
                <w:szCs w:val="22"/>
              </w:rPr>
              <w:t>итог</w:t>
            </w:r>
          </w:p>
        </w:tc>
      </w:tr>
      <w:tr w:rsidR="00A84893" w:rsidRPr="003C014A" w14:paraId="45BE8D71" w14:textId="77777777" w:rsidTr="00A84893">
        <w:tc>
          <w:tcPr>
            <w:tcW w:w="283" w:type="dxa"/>
          </w:tcPr>
          <w:p w14:paraId="43CF1D47" w14:textId="77777777" w:rsidR="00820F52" w:rsidRPr="003C014A" w:rsidRDefault="00820F52" w:rsidP="00820F52">
            <w:pPr>
              <w:ind w:right="-465"/>
              <w:rPr>
                <w:sz w:val="22"/>
                <w:szCs w:val="22"/>
              </w:rPr>
            </w:pPr>
            <w:r w:rsidRPr="003C014A">
              <w:rPr>
                <w:sz w:val="22"/>
                <w:szCs w:val="22"/>
              </w:rPr>
              <w:t>н</w:t>
            </w:r>
          </w:p>
        </w:tc>
        <w:tc>
          <w:tcPr>
            <w:tcW w:w="284" w:type="dxa"/>
          </w:tcPr>
          <w:p w14:paraId="7BA3008F" w14:textId="77777777" w:rsidR="00820F52" w:rsidRPr="003C014A" w:rsidRDefault="00820F52" w:rsidP="00820F52">
            <w:pPr>
              <w:ind w:right="-465"/>
              <w:rPr>
                <w:sz w:val="22"/>
                <w:szCs w:val="22"/>
              </w:rPr>
            </w:pPr>
            <w:r w:rsidRPr="003C014A">
              <w:rPr>
                <w:sz w:val="22"/>
                <w:szCs w:val="22"/>
              </w:rPr>
              <w:t>с</w:t>
            </w:r>
          </w:p>
        </w:tc>
        <w:tc>
          <w:tcPr>
            <w:tcW w:w="284" w:type="dxa"/>
          </w:tcPr>
          <w:p w14:paraId="37597100" w14:textId="77777777" w:rsidR="00820F52" w:rsidRPr="003C014A" w:rsidRDefault="00820F52" w:rsidP="00820F52">
            <w:pPr>
              <w:ind w:right="-465"/>
              <w:rPr>
                <w:sz w:val="22"/>
                <w:szCs w:val="22"/>
              </w:rPr>
            </w:pPr>
            <w:r w:rsidRPr="003C014A">
              <w:rPr>
                <w:sz w:val="22"/>
                <w:szCs w:val="22"/>
              </w:rPr>
              <w:t>к</w:t>
            </w:r>
          </w:p>
        </w:tc>
        <w:tc>
          <w:tcPr>
            <w:tcW w:w="284" w:type="dxa"/>
          </w:tcPr>
          <w:p w14:paraId="7D50DAFF" w14:textId="77777777" w:rsidR="00820F52" w:rsidRPr="003C014A" w:rsidRDefault="00820F52" w:rsidP="00820F52">
            <w:pPr>
              <w:ind w:right="-465"/>
              <w:rPr>
                <w:sz w:val="22"/>
                <w:szCs w:val="22"/>
              </w:rPr>
            </w:pPr>
            <w:r w:rsidRPr="003C014A">
              <w:rPr>
                <w:sz w:val="22"/>
                <w:szCs w:val="22"/>
              </w:rPr>
              <w:t>н</w:t>
            </w:r>
          </w:p>
        </w:tc>
        <w:tc>
          <w:tcPr>
            <w:tcW w:w="283" w:type="dxa"/>
          </w:tcPr>
          <w:p w14:paraId="21EE6C37" w14:textId="77777777" w:rsidR="00820F52" w:rsidRPr="003C014A" w:rsidRDefault="00820F52" w:rsidP="00820F52">
            <w:pPr>
              <w:ind w:right="-465"/>
              <w:rPr>
                <w:sz w:val="22"/>
                <w:szCs w:val="22"/>
              </w:rPr>
            </w:pPr>
            <w:r w:rsidRPr="003C014A">
              <w:rPr>
                <w:sz w:val="22"/>
                <w:szCs w:val="22"/>
              </w:rPr>
              <w:t>с</w:t>
            </w:r>
          </w:p>
        </w:tc>
        <w:tc>
          <w:tcPr>
            <w:tcW w:w="284" w:type="dxa"/>
          </w:tcPr>
          <w:p w14:paraId="52BA2BF5" w14:textId="77777777" w:rsidR="00820F52" w:rsidRPr="003C014A" w:rsidRDefault="00820F52" w:rsidP="00820F52">
            <w:pPr>
              <w:ind w:right="-465"/>
              <w:rPr>
                <w:sz w:val="22"/>
                <w:szCs w:val="22"/>
              </w:rPr>
            </w:pPr>
            <w:r w:rsidRPr="003C014A">
              <w:rPr>
                <w:sz w:val="22"/>
                <w:szCs w:val="22"/>
              </w:rPr>
              <w:t>к</w:t>
            </w:r>
          </w:p>
        </w:tc>
        <w:tc>
          <w:tcPr>
            <w:tcW w:w="283" w:type="dxa"/>
          </w:tcPr>
          <w:p w14:paraId="4B3535C3" w14:textId="77777777" w:rsidR="00820F52" w:rsidRPr="003C014A" w:rsidRDefault="00820F52" w:rsidP="00820F52">
            <w:pPr>
              <w:ind w:right="-465"/>
              <w:rPr>
                <w:sz w:val="22"/>
                <w:szCs w:val="22"/>
              </w:rPr>
            </w:pPr>
            <w:r w:rsidRPr="003C014A">
              <w:rPr>
                <w:sz w:val="22"/>
                <w:szCs w:val="22"/>
              </w:rPr>
              <w:t>н</w:t>
            </w:r>
          </w:p>
        </w:tc>
        <w:tc>
          <w:tcPr>
            <w:tcW w:w="284" w:type="dxa"/>
          </w:tcPr>
          <w:p w14:paraId="535C58EC" w14:textId="77777777" w:rsidR="00820F52" w:rsidRPr="003C014A" w:rsidRDefault="00820F52" w:rsidP="00820F52">
            <w:pPr>
              <w:ind w:right="-465"/>
              <w:rPr>
                <w:sz w:val="22"/>
                <w:szCs w:val="22"/>
              </w:rPr>
            </w:pPr>
            <w:r w:rsidRPr="003C014A">
              <w:rPr>
                <w:sz w:val="22"/>
                <w:szCs w:val="22"/>
              </w:rPr>
              <w:t>с</w:t>
            </w:r>
          </w:p>
        </w:tc>
        <w:tc>
          <w:tcPr>
            <w:tcW w:w="283" w:type="dxa"/>
          </w:tcPr>
          <w:p w14:paraId="18CC42D5" w14:textId="77777777" w:rsidR="00820F52" w:rsidRPr="003C014A" w:rsidRDefault="00820F52" w:rsidP="00820F52">
            <w:pPr>
              <w:ind w:right="-465"/>
              <w:rPr>
                <w:sz w:val="22"/>
                <w:szCs w:val="22"/>
              </w:rPr>
            </w:pPr>
            <w:r w:rsidRPr="003C014A">
              <w:rPr>
                <w:sz w:val="22"/>
                <w:szCs w:val="22"/>
              </w:rPr>
              <w:t>к</w:t>
            </w:r>
          </w:p>
        </w:tc>
        <w:tc>
          <w:tcPr>
            <w:tcW w:w="284" w:type="dxa"/>
          </w:tcPr>
          <w:p w14:paraId="6F2CAAD6" w14:textId="77777777" w:rsidR="00820F52" w:rsidRPr="003C014A" w:rsidRDefault="00820F52" w:rsidP="00820F52">
            <w:pPr>
              <w:ind w:right="-465"/>
              <w:rPr>
                <w:sz w:val="22"/>
                <w:szCs w:val="22"/>
              </w:rPr>
            </w:pPr>
            <w:r w:rsidRPr="003C014A">
              <w:rPr>
                <w:sz w:val="22"/>
                <w:szCs w:val="22"/>
              </w:rPr>
              <w:t>н</w:t>
            </w:r>
          </w:p>
        </w:tc>
        <w:tc>
          <w:tcPr>
            <w:tcW w:w="283" w:type="dxa"/>
          </w:tcPr>
          <w:p w14:paraId="1FA2BC32" w14:textId="77777777" w:rsidR="00820F52" w:rsidRPr="003C014A" w:rsidRDefault="00820F52" w:rsidP="00820F52">
            <w:pPr>
              <w:ind w:right="-465"/>
              <w:rPr>
                <w:sz w:val="22"/>
                <w:szCs w:val="22"/>
              </w:rPr>
            </w:pPr>
            <w:r w:rsidRPr="003C014A">
              <w:rPr>
                <w:sz w:val="22"/>
                <w:szCs w:val="22"/>
              </w:rPr>
              <w:t>с</w:t>
            </w:r>
          </w:p>
        </w:tc>
        <w:tc>
          <w:tcPr>
            <w:tcW w:w="284" w:type="dxa"/>
          </w:tcPr>
          <w:p w14:paraId="411A85BB" w14:textId="77777777" w:rsidR="00820F52" w:rsidRPr="003C014A" w:rsidRDefault="00820F52" w:rsidP="00820F52">
            <w:pPr>
              <w:ind w:right="-465"/>
              <w:rPr>
                <w:sz w:val="22"/>
                <w:szCs w:val="22"/>
              </w:rPr>
            </w:pPr>
            <w:r w:rsidRPr="003C014A">
              <w:rPr>
                <w:sz w:val="22"/>
                <w:szCs w:val="22"/>
              </w:rPr>
              <w:t>к</w:t>
            </w:r>
          </w:p>
        </w:tc>
        <w:tc>
          <w:tcPr>
            <w:tcW w:w="283" w:type="dxa"/>
          </w:tcPr>
          <w:p w14:paraId="31894049" w14:textId="77777777" w:rsidR="00820F52" w:rsidRPr="003C014A" w:rsidRDefault="00820F52" w:rsidP="00820F52">
            <w:pPr>
              <w:ind w:right="-465"/>
              <w:rPr>
                <w:sz w:val="22"/>
                <w:szCs w:val="22"/>
              </w:rPr>
            </w:pPr>
            <w:r w:rsidRPr="003C014A">
              <w:rPr>
                <w:sz w:val="22"/>
                <w:szCs w:val="22"/>
              </w:rPr>
              <w:t>н</w:t>
            </w:r>
          </w:p>
        </w:tc>
        <w:tc>
          <w:tcPr>
            <w:tcW w:w="284" w:type="dxa"/>
          </w:tcPr>
          <w:p w14:paraId="7973F2D4" w14:textId="77777777" w:rsidR="00820F52" w:rsidRPr="003C014A" w:rsidRDefault="00820F52" w:rsidP="00820F52">
            <w:pPr>
              <w:ind w:right="-465"/>
              <w:rPr>
                <w:sz w:val="22"/>
                <w:szCs w:val="22"/>
              </w:rPr>
            </w:pPr>
            <w:r w:rsidRPr="003C014A">
              <w:rPr>
                <w:sz w:val="22"/>
                <w:szCs w:val="22"/>
              </w:rPr>
              <w:t>с</w:t>
            </w:r>
          </w:p>
        </w:tc>
        <w:tc>
          <w:tcPr>
            <w:tcW w:w="283" w:type="dxa"/>
          </w:tcPr>
          <w:p w14:paraId="7037A5B3" w14:textId="77777777" w:rsidR="00820F52" w:rsidRPr="003C014A" w:rsidRDefault="00820F52" w:rsidP="00820F52">
            <w:pPr>
              <w:ind w:right="-465"/>
              <w:rPr>
                <w:sz w:val="22"/>
                <w:szCs w:val="22"/>
              </w:rPr>
            </w:pPr>
            <w:r w:rsidRPr="003C014A">
              <w:rPr>
                <w:sz w:val="22"/>
                <w:szCs w:val="22"/>
              </w:rPr>
              <w:t>к</w:t>
            </w:r>
          </w:p>
        </w:tc>
        <w:tc>
          <w:tcPr>
            <w:tcW w:w="284" w:type="dxa"/>
          </w:tcPr>
          <w:p w14:paraId="21DCB971" w14:textId="77777777" w:rsidR="00820F52" w:rsidRPr="003C014A" w:rsidRDefault="00820F52" w:rsidP="00820F52">
            <w:pPr>
              <w:ind w:right="-465"/>
              <w:rPr>
                <w:sz w:val="22"/>
                <w:szCs w:val="22"/>
              </w:rPr>
            </w:pPr>
            <w:r w:rsidRPr="003C014A">
              <w:rPr>
                <w:sz w:val="22"/>
                <w:szCs w:val="22"/>
              </w:rPr>
              <w:t>н</w:t>
            </w:r>
          </w:p>
        </w:tc>
        <w:tc>
          <w:tcPr>
            <w:tcW w:w="283" w:type="dxa"/>
          </w:tcPr>
          <w:p w14:paraId="2BC2EFCE" w14:textId="77777777" w:rsidR="00820F52" w:rsidRPr="003C014A" w:rsidRDefault="00820F52" w:rsidP="00820F52">
            <w:pPr>
              <w:ind w:right="-465"/>
              <w:rPr>
                <w:sz w:val="22"/>
                <w:szCs w:val="22"/>
              </w:rPr>
            </w:pPr>
            <w:r w:rsidRPr="003C014A">
              <w:rPr>
                <w:sz w:val="22"/>
                <w:szCs w:val="22"/>
              </w:rPr>
              <w:t>с</w:t>
            </w:r>
          </w:p>
        </w:tc>
        <w:tc>
          <w:tcPr>
            <w:tcW w:w="284" w:type="dxa"/>
          </w:tcPr>
          <w:p w14:paraId="70767DD0" w14:textId="77777777" w:rsidR="00820F52" w:rsidRPr="003C014A" w:rsidRDefault="00820F52" w:rsidP="00820F52">
            <w:pPr>
              <w:ind w:right="-465"/>
              <w:rPr>
                <w:sz w:val="22"/>
                <w:szCs w:val="22"/>
              </w:rPr>
            </w:pPr>
            <w:r w:rsidRPr="003C014A">
              <w:rPr>
                <w:sz w:val="22"/>
                <w:szCs w:val="22"/>
              </w:rPr>
              <w:t>к</w:t>
            </w:r>
          </w:p>
        </w:tc>
        <w:tc>
          <w:tcPr>
            <w:tcW w:w="283" w:type="dxa"/>
          </w:tcPr>
          <w:p w14:paraId="0CC57573" w14:textId="77777777" w:rsidR="00820F52" w:rsidRPr="003C014A" w:rsidRDefault="00820F52" w:rsidP="00820F52">
            <w:pPr>
              <w:ind w:right="-465"/>
              <w:rPr>
                <w:sz w:val="22"/>
                <w:szCs w:val="22"/>
              </w:rPr>
            </w:pPr>
            <w:r w:rsidRPr="003C014A">
              <w:rPr>
                <w:sz w:val="22"/>
                <w:szCs w:val="22"/>
              </w:rPr>
              <w:t>н</w:t>
            </w:r>
          </w:p>
        </w:tc>
        <w:tc>
          <w:tcPr>
            <w:tcW w:w="284" w:type="dxa"/>
          </w:tcPr>
          <w:p w14:paraId="0E376B03" w14:textId="77777777" w:rsidR="00820F52" w:rsidRPr="003C014A" w:rsidRDefault="00820F52" w:rsidP="00820F52">
            <w:pPr>
              <w:ind w:right="-465"/>
              <w:rPr>
                <w:sz w:val="22"/>
                <w:szCs w:val="22"/>
              </w:rPr>
            </w:pPr>
            <w:r w:rsidRPr="003C014A">
              <w:rPr>
                <w:sz w:val="22"/>
                <w:szCs w:val="22"/>
              </w:rPr>
              <w:t>с</w:t>
            </w:r>
          </w:p>
        </w:tc>
        <w:tc>
          <w:tcPr>
            <w:tcW w:w="283" w:type="dxa"/>
          </w:tcPr>
          <w:p w14:paraId="7F110856" w14:textId="77777777" w:rsidR="00820F52" w:rsidRPr="003C014A" w:rsidRDefault="00820F52" w:rsidP="00820F52">
            <w:pPr>
              <w:ind w:right="-465"/>
              <w:rPr>
                <w:sz w:val="22"/>
                <w:szCs w:val="22"/>
              </w:rPr>
            </w:pPr>
            <w:r w:rsidRPr="003C014A">
              <w:rPr>
                <w:sz w:val="22"/>
                <w:szCs w:val="22"/>
              </w:rPr>
              <w:t>к</w:t>
            </w:r>
          </w:p>
        </w:tc>
        <w:tc>
          <w:tcPr>
            <w:tcW w:w="284" w:type="dxa"/>
          </w:tcPr>
          <w:p w14:paraId="4B79B890" w14:textId="77777777" w:rsidR="00820F52" w:rsidRPr="003C014A" w:rsidRDefault="00820F52" w:rsidP="00820F52">
            <w:pPr>
              <w:ind w:right="-465"/>
              <w:rPr>
                <w:sz w:val="22"/>
                <w:szCs w:val="22"/>
              </w:rPr>
            </w:pPr>
            <w:r w:rsidRPr="003C014A">
              <w:rPr>
                <w:sz w:val="22"/>
                <w:szCs w:val="22"/>
              </w:rPr>
              <w:t>н</w:t>
            </w:r>
          </w:p>
        </w:tc>
        <w:tc>
          <w:tcPr>
            <w:tcW w:w="283" w:type="dxa"/>
          </w:tcPr>
          <w:p w14:paraId="17AA46C1" w14:textId="77777777" w:rsidR="00820F52" w:rsidRPr="003C014A" w:rsidRDefault="00820F52" w:rsidP="00820F52">
            <w:pPr>
              <w:ind w:right="-465"/>
              <w:rPr>
                <w:sz w:val="22"/>
                <w:szCs w:val="22"/>
              </w:rPr>
            </w:pPr>
            <w:r w:rsidRPr="003C014A">
              <w:rPr>
                <w:sz w:val="22"/>
                <w:szCs w:val="22"/>
              </w:rPr>
              <w:t>с</w:t>
            </w:r>
          </w:p>
        </w:tc>
        <w:tc>
          <w:tcPr>
            <w:tcW w:w="284" w:type="dxa"/>
          </w:tcPr>
          <w:p w14:paraId="7A6916CD" w14:textId="77777777" w:rsidR="00820F52" w:rsidRPr="003C014A" w:rsidRDefault="00820F52" w:rsidP="00820F52">
            <w:pPr>
              <w:ind w:right="-465"/>
              <w:rPr>
                <w:sz w:val="22"/>
                <w:szCs w:val="22"/>
              </w:rPr>
            </w:pPr>
            <w:r w:rsidRPr="003C014A">
              <w:rPr>
                <w:sz w:val="22"/>
                <w:szCs w:val="22"/>
              </w:rPr>
              <w:t>к</w:t>
            </w:r>
          </w:p>
        </w:tc>
        <w:tc>
          <w:tcPr>
            <w:tcW w:w="283" w:type="dxa"/>
          </w:tcPr>
          <w:p w14:paraId="2C9CBB9F" w14:textId="77777777" w:rsidR="00820F52" w:rsidRPr="003C014A" w:rsidRDefault="00820F52" w:rsidP="00820F52">
            <w:pPr>
              <w:ind w:right="-465"/>
              <w:rPr>
                <w:sz w:val="22"/>
                <w:szCs w:val="22"/>
              </w:rPr>
            </w:pPr>
            <w:r w:rsidRPr="003C014A">
              <w:rPr>
                <w:sz w:val="22"/>
                <w:szCs w:val="22"/>
              </w:rPr>
              <w:t>н</w:t>
            </w:r>
          </w:p>
        </w:tc>
        <w:tc>
          <w:tcPr>
            <w:tcW w:w="297" w:type="dxa"/>
          </w:tcPr>
          <w:p w14:paraId="13D69410" w14:textId="77777777" w:rsidR="00820F52" w:rsidRPr="003C014A" w:rsidRDefault="00820F52" w:rsidP="00820F52">
            <w:pPr>
              <w:ind w:right="-465"/>
              <w:rPr>
                <w:sz w:val="22"/>
                <w:szCs w:val="22"/>
              </w:rPr>
            </w:pPr>
            <w:r w:rsidRPr="003C014A">
              <w:rPr>
                <w:sz w:val="22"/>
                <w:szCs w:val="22"/>
              </w:rPr>
              <w:t>с</w:t>
            </w:r>
          </w:p>
        </w:tc>
        <w:tc>
          <w:tcPr>
            <w:tcW w:w="284" w:type="dxa"/>
          </w:tcPr>
          <w:p w14:paraId="29FAE05D" w14:textId="77777777" w:rsidR="00820F52" w:rsidRPr="003C014A" w:rsidRDefault="00820F52" w:rsidP="00820F52">
            <w:pPr>
              <w:ind w:right="-465"/>
              <w:rPr>
                <w:sz w:val="22"/>
                <w:szCs w:val="22"/>
              </w:rPr>
            </w:pPr>
            <w:r w:rsidRPr="003C014A">
              <w:rPr>
                <w:sz w:val="22"/>
                <w:szCs w:val="22"/>
              </w:rPr>
              <w:t>к</w:t>
            </w:r>
          </w:p>
        </w:tc>
        <w:tc>
          <w:tcPr>
            <w:tcW w:w="283" w:type="dxa"/>
          </w:tcPr>
          <w:p w14:paraId="187E0C41" w14:textId="77777777" w:rsidR="00820F52" w:rsidRPr="003C014A" w:rsidRDefault="00820F52" w:rsidP="00820F52">
            <w:pPr>
              <w:ind w:right="-465"/>
              <w:rPr>
                <w:sz w:val="22"/>
                <w:szCs w:val="22"/>
              </w:rPr>
            </w:pPr>
            <w:r w:rsidRPr="003C014A">
              <w:rPr>
                <w:sz w:val="22"/>
                <w:szCs w:val="22"/>
              </w:rPr>
              <w:t>н</w:t>
            </w:r>
          </w:p>
        </w:tc>
        <w:tc>
          <w:tcPr>
            <w:tcW w:w="270" w:type="dxa"/>
          </w:tcPr>
          <w:p w14:paraId="36A8E37E" w14:textId="77777777" w:rsidR="00820F52" w:rsidRPr="003C014A" w:rsidRDefault="00820F52" w:rsidP="00820F52">
            <w:pPr>
              <w:ind w:right="-465"/>
              <w:rPr>
                <w:sz w:val="22"/>
                <w:szCs w:val="22"/>
              </w:rPr>
            </w:pPr>
            <w:r w:rsidRPr="003C014A">
              <w:rPr>
                <w:sz w:val="22"/>
                <w:szCs w:val="22"/>
              </w:rPr>
              <w:t>с</w:t>
            </w:r>
          </w:p>
        </w:tc>
        <w:tc>
          <w:tcPr>
            <w:tcW w:w="297" w:type="dxa"/>
          </w:tcPr>
          <w:p w14:paraId="082C365D" w14:textId="77777777" w:rsidR="00820F52" w:rsidRPr="003C014A" w:rsidRDefault="00820F52" w:rsidP="00820F52">
            <w:pPr>
              <w:ind w:right="-465"/>
              <w:rPr>
                <w:sz w:val="22"/>
                <w:szCs w:val="22"/>
              </w:rPr>
            </w:pPr>
            <w:r w:rsidRPr="003C014A">
              <w:rPr>
                <w:sz w:val="22"/>
                <w:szCs w:val="22"/>
              </w:rPr>
              <w:t>к</w:t>
            </w:r>
          </w:p>
        </w:tc>
        <w:tc>
          <w:tcPr>
            <w:tcW w:w="270" w:type="dxa"/>
          </w:tcPr>
          <w:p w14:paraId="232E3C3E" w14:textId="77777777" w:rsidR="00820F52" w:rsidRPr="003C014A" w:rsidRDefault="00820F52" w:rsidP="00820F52">
            <w:pPr>
              <w:ind w:right="-465"/>
              <w:rPr>
                <w:sz w:val="22"/>
                <w:szCs w:val="22"/>
              </w:rPr>
            </w:pPr>
            <w:r w:rsidRPr="003C014A">
              <w:rPr>
                <w:sz w:val="22"/>
                <w:szCs w:val="22"/>
              </w:rPr>
              <w:t>н</w:t>
            </w:r>
          </w:p>
        </w:tc>
        <w:tc>
          <w:tcPr>
            <w:tcW w:w="284" w:type="dxa"/>
          </w:tcPr>
          <w:p w14:paraId="3FC9E1AD" w14:textId="77777777" w:rsidR="00820F52" w:rsidRPr="003C014A" w:rsidRDefault="00820F52" w:rsidP="00820F52">
            <w:pPr>
              <w:ind w:right="-465"/>
              <w:rPr>
                <w:sz w:val="22"/>
                <w:szCs w:val="22"/>
              </w:rPr>
            </w:pPr>
            <w:r w:rsidRPr="003C014A">
              <w:rPr>
                <w:sz w:val="22"/>
                <w:szCs w:val="22"/>
              </w:rPr>
              <w:t>с</w:t>
            </w:r>
          </w:p>
        </w:tc>
        <w:tc>
          <w:tcPr>
            <w:tcW w:w="283" w:type="dxa"/>
          </w:tcPr>
          <w:p w14:paraId="3EE38ACE" w14:textId="77777777" w:rsidR="00820F52" w:rsidRPr="003C014A" w:rsidRDefault="00820F52" w:rsidP="00820F52">
            <w:pPr>
              <w:ind w:right="-465"/>
              <w:rPr>
                <w:sz w:val="22"/>
                <w:szCs w:val="22"/>
              </w:rPr>
            </w:pPr>
            <w:r w:rsidRPr="003C014A">
              <w:rPr>
                <w:sz w:val="22"/>
                <w:szCs w:val="22"/>
              </w:rPr>
              <w:t>к</w:t>
            </w:r>
          </w:p>
        </w:tc>
        <w:tc>
          <w:tcPr>
            <w:tcW w:w="284" w:type="dxa"/>
          </w:tcPr>
          <w:p w14:paraId="3A50DC53" w14:textId="77777777" w:rsidR="00820F52" w:rsidRPr="003C014A" w:rsidRDefault="00820F52" w:rsidP="00820F52">
            <w:pPr>
              <w:ind w:right="-465"/>
              <w:rPr>
                <w:sz w:val="22"/>
                <w:szCs w:val="22"/>
              </w:rPr>
            </w:pPr>
            <w:r w:rsidRPr="003C014A">
              <w:rPr>
                <w:sz w:val="22"/>
                <w:szCs w:val="22"/>
              </w:rPr>
              <w:t>н</w:t>
            </w:r>
          </w:p>
        </w:tc>
        <w:tc>
          <w:tcPr>
            <w:tcW w:w="283" w:type="dxa"/>
          </w:tcPr>
          <w:p w14:paraId="4B212DAD" w14:textId="77777777" w:rsidR="00820F52" w:rsidRPr="003C014A" w:rsidRDefault="00820F52" w:rsidP="00820F52">
            <w:pPr>
              <w:ind w:right="-465"/>
              <w:rPr>
                <w:sz w:val="22"/>
                <w:szCs w:val="22"/>
              </w:rPr>
            </w:pPr>
            <w:r w:rsidRPr="003C014A">
              <w:rPr>
                <w:sz w:val="22"/>
                <w:szCs w:val="22"/>
              </w:rPr>
              <w:t>с</w:t>
            </w:r>
          </w:p>
        </w:tc>
        <w:tc>
          <w:tcPr>
            <w:tcW w:w="284" w:type="dxa"/>
          </w:tcPr>
          <w:p w14:paraId="52E2114D" w14:textId="77777777" w:rsidR="00820F52" w:rsidRPr="003C014A" w:rsidRDefault="00820F52" w:rsidP="00820F52">
            <w:pPr>
              <w:ind w:right="-465"/>
              <w:rPr>
                <w:sz w:val="22"/>
                <w:szCs w:val="22"/>
              </w:rPr>
            </w:pPr>
            <w:r w:rsidRPr="003C014A">
              <w:rPr>
                <w:sz w:val="22"/>
                <w:szCs w:val="22"/>
              </w:rPr>
              <w:t>к</w:t>
            </w:r>
          </w:p>
        </w:tc>
      </w:tr>
      <w:tr w:rsidR="00A84893" w:rsidRPr="003C014A" w14:paraId="1A4FA81E" w14:textId="77777777" w:rsidTr="00A84893">
        <w:tc>
          <w:tcPr>
            <w:tcW w:w="283" w:type="dxa"/>
          </w:tcPr>
          <w:p w14:paraId="3A44F30E" w14:textId="77777777" w:rsidR="00820F52" w:rsidRPr="003C014A" w:rsidRDefault="00820F52" w:rsidP="00820F52">
            <w:pPr>
              <w:ind w:right="-465"/>
              <w:rPr>
                <w:b/>
                <w:sz w:val="22"/>
                <w:szCs w:val="22"/>
              </w:rPr>
            </w:pPr>
          </w:p>
          <w:p w14:paraId="022D331C" w14:textId="77777777" w:rsidR="00820F52" w:rsidRPr="003C014A" w:rsidRDefault="00820F52" w:rsidP="00820F52">
            <w:pPr>
              <w:ind w:right="-465"/>
              <w:rPr>
                <w:b/>
                <w:sz w:val="22"/>
                <w:szCs w:val="22"/>
              </w:rPr>
            </w:pPr>
          </w:p>
        </w:tc>
        <w:tc>
          <w:tcPr>
            <w:tcW w:w="284" w:type="dxa"/>
          </w:tcPr>
          <w:p w14:paraId="1B0E768A" w14:textId="77777777" w:rsidR="00820F52" w:rsidRPr="003C014A" w:rsidRDefault="00820F52" w:rsidP="00820F52">
            <w:pPr>
              <w:rPr>
                <w:b/>
                <w:sz w:val="22"/>
                <w:szCs w:val="22"/>
              </w:rPr>
            </w:pPr>
          </w:p>
          <w:p w14:paraId="14E65CE9" w14:textId="77777777" w:rsidR="00820F52" w:rsidRPr="003C014A" w:rsidRDefault="00820F52" w:rsidP="00820F52">
            <w:pPr>
              <w:ind w:right="-465"/>
              <w:rPr>
                <w:b/>
                <w:sz w:val="22"/>
                <w:szCs w:val="22"/>
              </w:rPr>
            </w:pPr>
          </w:p>
        </w:tc>
        <w:tc>
          <w:tcPr>
            <w:tcW w:w="284" w:type="dxa"/>
          </w:tcPr>
          <w:p w14:paraId="648719C7" w14:textId="77777777" w:rsidR="00820F52" w:rsidRPr="003C014A" w:rsidRDefault="00820F52" w:rsidP="00820F52">
            <w:pPr>
              <w:ind w:right="-465"/>
              <w:rPr>
                <w:b/>
                <w:sz w:val="22"/>
                <w:szCs w:val="22"/>
              </w:rPr>
            </w:pPr>
          </w:p>
        </w:tc>
        <w:tc>
          <w:tcPr>
            <w:tcW w:w="284" w:type="dxa"/>
          </w:tcPr>
          <w:p w14:paraId="2DF4DDE8" w14:textId="77777777" w:rsidR="00820F52" w:rsidRPr="003C014A" w:rsidRDefault="00820F52" w:rsidP="00820F52">
            <w:pPr>
              <w:ind w:right="-465"/>
              <w:rPr>
                <w:b/>
                <w:sz w:val="22"/>
                <w:szCs w:val="22"/>
              </w:rPr>
            </w:pPr>
          </w:p>
        </w:tc>
        <w:tc>
          <w:tcPr>
            <w:tcW w:w="283" w:type="dxa"/>
          </w:tcPr>
          <w:p w14:paraId="25F1D55D" w14:textId="77777777" w:rsidR="00820F52" w:rsidRPr="003C014A" w:rsidRDefault="00820F52" w:rsidP="00820F52">
            <w:pPr>
              <w:ind w:right="-465"/>
              <w:rPr>
                <w:b/>
                <w:sz w:val="22"/>
                <w:szCs w:val="22"/>
              </w:rPr>
            </w:pPr>
          </w:p>
        </w:tc>
        <w:tc>
          <w:tcPr>
            <w:tcW w:w="284" w:type="dxa"/>
          </w:tcPr>
          <w:p w14:paraId="49932095" w14:textId="77777777" w:rsidR="00820F52" w:rsidRPr="003C014A" w:rsidRDefault="00820F52" w:rsidP="00820F52">
            <w:pPr>
              <w:ind w:right="-465"/>
              <w:rPr>
                <w:b/>
                <w:sz w:val="22"/>
                <w:szCs w:val="22"/>
              </w:rPr>
            </w:pPr>
          </w:p>
        </w:tc>
        <w:tc>
          <w:tcPr>
            <w:tcW w:w="283" w:type="dxa"/>
          </w:tcPr>
          <w:p w14:paraId="2C55DF21" w14:textId="77777777" w:rsidR="00820F52" w:rsidRPr="003C014A" w:rsidRDefault="00820F52" w:rsidP="00820F52">
            <w:pPr>
              <w:ind w:right="-465"/>
              <w:rPr>
                <w:b/>
                <w:sz w:val="22"/>
                <w:szCs w:val="22"/>
              </w:rPr>
            </w:pPr>
          </w:p>
        </w:tc>
        <w:tc>
          <w:tcPr>
            <w:tcW w:w="284" w:type="dxa"/>
          </w:tcPr>
          <w:p w14:paraId="755DB726" w14:textId="77777777" w:rsidR="00820F52" w:rsidRPr="003C014A" w:rsidRDefault="00820F52" w:rsidP="00820F52">
            <w:pPr>
              <w:ind w:right="-465"/>
              <w:rPr>
                <w:b/>
                <w:sz w:val="22"/>
                <w:szCs w:val="22"/>
              </w:rPr>
            </w:pPr>
          </w:p>
        </w:tc>
        <w:tc>
          <w:tcPr>
            <w:tcW w:w="283" w:type="dxa"/>
          </w:tcPr>
          <w:p w14:paraId="2748158E" w14:textId="77777777" w:rsidR="00820F52" w:rsidRPr="003C014A" w:rsidRDefault="00820F52" w:rsidP="00820F52">
            <w:pPr>
              <w:ind w:right="-465"/>
              <w:rPr>
                <w:b/>
                <w:sz w:val="22"/>
                <w:szCs w:val="22"/>
              </w:rPr>
            </w:pPr>
          </w:p>
        </w:tc>
        <w:tc>
          <w:tcPr>
            <w:tcW w:w="284" w:type="dxa"/>
          </w:tcPr>
          <w:p w14:paraId="136FC008" w14:textId="77777777" w:rsidR="00820F52" w:rsidRPr="003C014A" w:rsidRDefault="00820F52" w:rsidP="00820F52">
            <w:pPr>
              <w:ind w:right="-465"/>
              <w:rPr>
                <w:b/>
                <w:sz w:val="22"/>
                <w:szCs w:val="22"/>
              </w:rPr>
            </w:pPr>
          </w:p>
        </w:tc>
        <w:tc>
          <w:tcPr>
            <w:tcW w:w="283" w:type="dxa"/>
          </w:tcPr>
          <w:p w14:paraId="4126A568" w14:textId="77777777" w:rsidR="00820F52" w:rsidRPr="003C014A" w:rsidRDefault="00820F52" w:rsidP="00820F52">
            <w:pPr>
              <w:ind w:right="-465"/>
              <w:rPr>
                <w:b/>
                <w:sz w:val="22"/>
                <w:szCs w:val="22"/>
              </w:rPr>
            </w:pPr>
          </w:p>
        </w:tc>
        <w:tc>
          <w:tcPr>
            <w:tcW w:w="284" w:type="dxa"/>
          </w:tcPr>
          <w:p w14:paraId="02A470F5" w14:textId="77777777" w:rsidR="00820F52" w:rsidRPr="003C014A" w:rsidRDefault="00820F52" w:rsidP="00820F52">
            <w:pPr>
              <w:ind w:right="-465"/>
              <w:rPr>
                <w:b/>
                <w:sz w:val="22"/>
                <w:szCs w:val="22"/>
              </w:rPr>
            </w:pPr>
          </w:p>
        </w:tc>
        <w:tc>
          <w:tcPr>
            <w:tcW w:w="283" w:type="dxa"/>
          </w:tcPr>
          <w:p w14:paraId="798E293D" w14:textId="77777777" w:rsidR="00820F52" w:rsidRPr="003C014A" w:rsidRDefault="00820F52" w:rsidP="00820F52">
            <w:pPr>
              <w:ind w:right="-465"/>
              <w:rPr>
                <w:b/>
                <w:sz w:val="22"/>
                <w:szCs w:val="22"/>
              </w:rPr>
            </w:pPr>
          </w:p>
        </w:tc>
        <w:tc>
          <w:tcPr>
            <w:tcW w:w="284" w:type="dxa"/>
          </w:tcPr>
          <w:p w14:paraId="5DD0F8E1" w14:textId="77777777" w:rsidR="00820F52" w:rsidRPr="003C014A" w:rsidRDefault="00820F52" w:rsidP="00820F52">
            <w:pPr>
              <w:ind w:right="-465"/>
              <w:rPr>
                <w:b/>
                <w:sz w:val="22"/>
                <w:szCs w:val="22"/>
              </w:rPr>
            </w:pPr>
          </w:p>
        </w:tc>
        <w:tc>
          <w:tcPr>
            <w:tcW w:w="283" w:type="dxa"/>
          </w:tcPr>
          <w:p w14:paraId="34E8B9EA" w14:textId="77777777" w:rsidR="00820F52" w:rsidRPr="003C014A" w:rsidRDefault="00820F52" w:rsidP="00820F52">
            <w:pPr>
              <w:ind w:right="-465"/>
              <w:rPr>
                <w:b/>
                <w:sz w:val="22"/>
                <w:szCs w:val="22"/>
              </w:rPr>
            </w:pPr>
          </w:p>
        </w:tc>
        <w:tc>
          <w:tcPr>
            <w:tcW w:w="284" w:type="dxa"/>
          </w:tcPr>
          <w:p w14:paraId="5F31083E" w14:textId="77777777" w:rsidR="00820F52" w:rsidRPr="003C014A" w:rsidRDefault="00820F52" w:rsidP="00820F52">
            <w:pPr>
              <w:ind w:right="-465"/>
              <w:rPr>
                <w:b/>
                <w:sz w:val="22"/>
                <w:szCs w:val="22"/>
              </w:rPr>
            </w:pPr>
          </w:p>
        </w:tc>
        <w:tc>
          <w:tcPr>
            <w:tcW w:w="283" w:type="dxa"/>
          </w:tcPr>
          <w:p w14:paraId="7716223D" w14:textId="77777777" w:rsidR="00820F52" w:rsidRPr="003C014A" w:rsidRDefault="00820F52" w:rsidP="00820F52">
            <w:pPr>
              <w:ind w:right="-465"/>
              <w:rPr>
                <w:b/>
                <w:sz w:val="22"/>
                <w:szCs w:val="22"/>
              </w:rPr>
            </w:pPr>
          </w:p>
        </w:tc>
        <w:tc>
          <w:tcPr>
            <w:tcW w:w="284" w:type="dxa"/>
          </w:tcPr>
          <w:p w14:paraId="272C77B2" w14:textId="77777777" w:rsidR="00820F52" w:rsidRPr="003C014A" w:rsidRDefault="00820F52" w:rsidP="00820F52">
            <w:pPr>
              <w:ind w:right="-465"/>
              <w:rPr>
                <w:b/>
                <w:sz w:val="22"/>
                <w:szCs w:val="22"/>
              </w:rPr>
            </w:pPr>
          </w:p>
        </w:tc>
        <w:tc>
          <w:tcPr>
            <w:tcW w:w="283" w:type="dxa"/>
          </w:tcPr>
          <w:p w14:paraId="6FF8B31D" w14:textId="77777777" w:rsidR="00820F52" w:rsidRPr="003C014A" w:rsidRDefault="00820F52" w:rsidP="00820F52">
            <w:pPr>
              <w:ind w:right="-465"/>
              <w:rPr>
                <w:b/>
                <w:sz w:val="22"/>
                <w:szCs w:val="22"/>
              </w:rPr>
            </w:pPr>
          </w:p>
        </w:tc>
        <w:tc>
          <w:tcPr>
            <w:tcW w:w="284" w:type="dxa"/>
          </w:tcPr>
          <w:p w14:paraId="32FC5C5E" w14:textId="77777777" w:rsidR="00820F52" w:rsidRPr="003C014A" w:rsidRDefault="00820F52" w:rsidP="00820F52">
            <w:pPr>
              <w:ind w:right="-465"/>
              <w:rPr>
                <w:b/>
                <w:sz w:val="22"/>
                <w:szCs w:val="22"/>
              </w:rPr>
            </w:pPr>
          </w:p>
        </w:tc>
        <w:tc>
          <w:tcPr>
            <w:tcW w:w="283" w:type="dxa"/>
          </w:tcPr>
          <w:p w14:paraId="16704D4E" w14:textId="77777777" w:rsidR="00820F52" w:rsidRPr="003C014A" w:rsidRDefault="00820F52" w:rsidP="00820F52">
            <w:pPr>
              <w:ind w:right="-465"/>
              <w:rPr>
                <w:b/>
                <w:sz w:val="22"/>
                <w:szCs w:val="22"/>
              </w:rPr>
            </w:pPr>
          </w:p>
        </w:tc>
        <w:tc>
          <w:tcPr>
            <w:tcW w:w="284" w:type="dxa"/>
          </w:tcPr>
          <w:p w14:paraId="6D5263ED" w14:textId="77777777" w:rsidR="00820F52" w:rsidRPr="003C014A" w:rsidRDefault="00820F52" w:rsidP="00820F52">
            <w:pPr>
              <w:ind w:right="-465"/>
              <w:rPr>
                <w:b/>
                <w:sz w:val="22"/>
                <w:szCs w:val="22"/>
              </w:rPr>
            </w:pPr>
          </w:p>
        </w:tc>
        <w:tc>
          <w:tcPr>
            <w:tcW w:w="283" w:type="dxa"/>
          </w:tcPr>
          <w:p w14:paraId="0CD07CF4" w14:textId="77777777" w:rsidR="00820F52" w:rsidRPr="003C014A" w:rsidRDefault="00820F52" w:rsidP="00820F52">
            <w:pPr>
              <w:ind w:right="-465"/>
              <w:rPr>
                <w:b/>
                <w:sz w:val="22"/>
                <w:szCs w:val="22"/>
              </w:rPr>
            </w:pPr>
          </w:p>
        </w:tc>
        <w:tc>
          <w:tcPr>
            <w:tcW w:w="284" w:type="dxa"/>
          </w:tcPr>
          <w:p w14:paraId="355647E0" w14:textId="77777777" w:rsidR="00820F52" w:rsidRPr="003C014A" w:rsidRDefault="00820F52" w:rsidP="00820F52">
            <w:pPr>
              <w:ind w:right="-465"/>
              <w:rPr>
                <w:b/>
                <w:sz w:val="22"/>
                <w:szCs w:val="22"/>
              </w:rPr>
            </w:pPr>
          </w:p>
        </w:tc>
        <w:tc>
          <w:tcPr>
            <w:tcW w:w="283" w:type="dxa"/>
          </w:tcPr>
          <w:p w14:paraId="4A102ECC" w14:textId="77777777" w:rsidR="00820F52" w:rsidRPr="003C014A" w:rsidRDefault="00820F52" w:rsidP="00820F52">
            <w:pPr>
              <w:ind w:right="-465"/>
              <w:rPr>
                <w:b/>
                <w:sz w:val="22"/>
                <w:szCs w:val="22"/>
              </w:rPr>
            </w:pPr>
          </w:p>
        </w:tc>
        <w:tc>
          <w:tcPr>
            <w:tcW w:w="297" w:type="dxa"/>
          </w:tcPr>
          <w:p w14:paraId="69E01A74" w14:textId="77777777" w:rsidR="00820F52" w:rsidRPr="003C014A" w:rsidRDefault="00820F52" w:rsidP="00820F52">
            <w:pPr>
              <w:ind w:right="-465"/>
              <w:rPr>
                <w:b/>
                <w:sz w:val="22"/>
                <w:szCs w:val="22"/>
              </w:rPr>
            </w:pPr>
          </w:p>
        </w:tc>
        <w:tc>
          <w:tcPr>
            <w:tcW w:w="284" w:type="dxa"/>
          </w:tcPr>
          <w:p w14:paraId="5563C5E1" w14:textId="77777777" w:rsidR="00820F52" w:rsidRPr="003C014A" w:rsidRDefault="00820F52" w:rsidP="00820F52">
            <w:pPr>
              <w:ind w:right="-465"/>
              <w:rPr>
                <w:b/>
                <w:sz w:val="22"/>
                <w:szCs w:val="22"/>
              </w:rPr>
            </w:pPr>
          </w:p>
        </w:tc>
        <w:tc>
          <w:tcPr>
            <w:tcW w:w="283" w:type="dxa"/>
          </w:tcPr>
          <w:p w14:paraId="6FAB3E99" w14:textId="77777777" w:rsidR="00820F52" w:rsidRPr="003C014A" w:rsidRDefault="00820F52" w:rsidP="00820F52">
            <w:pPr>
              <w:ind w:right="-465"/>
              <w:rPr>
                <w:b/>
                <w:sz w:val="22"/>
                <w:szCs w:val="22"/>
              </w:rPr>
            </w:pPr>
          </w:p>
        </w:tc>
        <w:tc>
          <w:tcPr>
            <w:tcW w:w="270" w:type="dxa"/>
          </w:tcPr>
          <w:p w14:paraId="178D6913" w14:textId="77777777" w:rsidR="00820F52" w:rsidRPr="003C014A" w:rsidRDefault="00820F52" w:rsidP="00820F52">
            <w:pPr>
              <w:ind w:right="-465"/>
              <w:rPr>
                <w:b/>
                <w:sz w:val="22"/>
                <w:szCs w:val="22"/>
              </w:rPr>
            </w:pPr>
          </w:p>
        </w:tc>
        <w:tc>
          <w:tcPr>
            <w:tcW w:w="297" w:type="dxa"/>
          </w:tcPr>
          <w:p w14:paraId="2704AA30" w14:textId="77777777" w:rsidR="00820F52" w:rsidRPr="003C014A" w:rsidRDefault="00820F52" w:rsidP="00820F52">
            <w:pPr>
              <w:ind w:right="-465"/>
              <w:rPr>
                <w:b/>
                <w:sz w:val="22"/>
                <w:szCs w:val="22"/>
              </w:rPr>
            </w:pPr>
          </w:p>
        </w:tc>
        <w:tc>
          <w:tcPr>
            <w:tcW w:w="270" w:type="dxa"/>
          </w:tcPr>
          <w:p w14:paraId="7901B452" w14:textId="77777777" w:rsidR="00820F52" w:rsidRPr="003C014A" w:rsidRDefault="00820F52" w:rsidP="00820F52">
            <w:pPr>
              <w:ind w:right="-465"/>
              <w:rPr>
                <w:b/>
                <w:sz w:val="22"/>
                <w:szCs w:val="22"/>
              </w:rPr>
            </w:pPr>
          </w:p>
        </w:tc>
        <w:tc>
          <w:tcPr>
            <w:tcW w:w="284" w:type="dxa"/>
          </w:tcPr>
          <w:p w14:paraId="516FB988" w14:textId="77777777" w:rsidR="00820F52" w:rsidRPr="003C014A" w:rsidRDefault="00820F52" w:rsidP="00820F52">
            <w:pPr>
              <w:ind w:right="-465"/>
              <w:rPr>
                <w:b/>
                <w:sz w:val="22"/>
                <w:szCs w:val="22"/>
              </w:rPr>
            </w:pPr>
          </w:p>
        </w:tc>
        <w:tc>
          <w:tcPr>
            <w:tcW w:w="283" w:type="dxa"/>
          </w:tcPr>
          <w:p w14:paraId="462D671B" w14:textId="77777777" w:rsidR="00820F52" w:rsidRPr="003C014A" w:rsidRDefault="00820F52" w:rsidP="00820F52">
            <w:pPr>
              <w:ind w:right="-465"/>
              <w:rPr>
                <w:b/>
                <w:sz w:val="22"/>
                <w:szCs w:val="22"/>
              </w:rPr>
            </w:pPr>
          </w:p>
        </w:tc>
        <w:tc>
          <w:tcPr>
            <w:tcW w:w="284" w:type="dxa"/>
          </w:tcPr>
          <w:p w14:paraId="56D94256" w14:textId="77777777" w:rsidR="00820F52" w:rsidRPr="003C014A" w:rsidRDefault="00820F52" w:rsidP="00820F52">
            <w:pPr>
              <w:ind w:right="-465"/>
              <w:rPr>
                <w:b/>
                <w:sz w:val="22"/>
                <w:szCs w:val="22"/>
              </w:rPr>
            </w:pPr>
          </w:p>
        </w:tc>
        <w:tc>
          <w:tcPr>
            <w:tcW w:w="283" w:type="dxa"/>
          </w:tcPr>
          <w:p w14:paraId="67D2BAAD" w14:textId="77777777" w:rsidR="00820F52" w:rsidRPr="003C014A" w:rsidRDefault="00820F52" w:rsidP="00820F52">
            <w:pPr>
              <w:ind w:right="-465"/>
              <w:rPr>
                <w:b/>
                <w:sz w:val="22"/>
                <w:szCs w:val="22"/>
              </w:rPr>
            </w:pPr>
          </w:p>
        </w:tc>
        <w:tc>
          <w:tcPr>
            <w:tcW w:w="284" w:type="dxa"/>
          </w:tcPr>
          <w:p w14:paraId="1A506C19" w14:textId="77777777" w:rsidR="00820F52" w:rsidRPr="003C014A" w:rsidRDefault="00820F52" w:rsidP="00820F52">
            <w:pPr>
              <w:ind w:right="-465"/>
              <w:rPr>
                <w:b/>
                <w:sz w:val="22"/>
                <w:szCs w:val="22"/>
              </w:rPr>
            </w:pPr>
          </w:p>
        </w:tc>
      </w:tr>
    </w:tbl>
    <w:p w14:paraId="7CF140BD" w14:textId="77777777" w:rsidR="00A84893" w:rsidRPr="00A84893" w:rsidRDefault="00A84893" w:rsidP="00A84893">
      <w:pPr>
        <w:shd w:val="clear" w:color="auto" w:fill="FFFFFF"/>
        <w:rPr>
          <w:b/>
          <w:color w:val="000000"/>
          <w:sz w:val="22"/>
          <w:szCs w:val="22"/>
        </w:rPr>
      </w:pPr>
      <w:r w:rsidRPr="00A84893">
        <w:rPr>
          <w:b/>
          <w:color w:val="000000"/>
          <w:sz w:val="22"/>
          <w:szCs w:val="22"/>
        </w:rPr>
        <w:lastRenderedPageBreak/>
        <w:t>3 Грамматический строй речи</w:t>
      </w:r>
    </w:p>
    <w:p w14:paraId="4E4D9B8E" w14:textId="77777777" w:rsidR="00A84893" w:rsidRPr="00A84893" w:rsidRDefault="00A84893" w:rsidP="00A84893">
      <w:pPr>
        <w:shd w:val="clear" w:color="auto" w:fill="FFFFFF"/>
        <w:rPr>
          <w:color w:val="000000"/>
          <w:sz w:val="22"/>
          <w:szCs w:val="22"/>
        </w:rPr>
      </w:pPr>
      <w:r w:rsidRPr="00A84893">
        <w:rPr>
          <w:b/>
          <w:color w:val="000000"/>
          <w:sz w:val="22"/>
          <w:szCs w:val="22"/>
        </w:rPr>
        <w:t>1.Прятки</w:t>
      </w:r>
      <w:r w:rsidRPr="00A84893">
        <w:rPr>
          <w:color w:val="000000"/>
          <w:sz w:val="22"/>
          <w:szCs w:val="22"/>
        </w:rPr>
        <w:t xml:space="preserve"> (понимание и использование предлогов)</w:t>
      </w:r>
    </w:p>
    <w:p w14:paraId="12556B09" w14:textId="77777777" w:rsidR="00A84893" w:rsidRPr="00A84893" w:rsidRDefault="00A84893" w:rsidP="00A84893">
      <w:pPr>
        <w:shd w:val="clear" w:color="auto" w:fill="FFFFFF"/>
        <w:rPr>
          <w:color w:val="000000"/>
          <w:sz w:val="22"/>
          <w:szCs w:val="22"/>
        </w:rPr>
      </w:pPr>
      <w:r w:rsidRPr="00A84893">
        <w:rPr>
          <w:color w:val="000000"/>
          <w:sz w:val="22"/>
          <w:szCs w:val="22"/>
        </w:rPr>
        <w:t xml:space="preserve">1.1.Спрячь зайку за спину. Откуда выглядывает </w:t>
      </w:r>
      <w:proofErr w:type="gramStart"/>
      <w:r w:rsidRPr="00A84893">
        <w:rPr>
          <w:color w:val="000000"/>
          <w:sz w:val="22"/>
          <w:szCs w:val="22"/>
        </w:rPr>
        <w:t>зайка?_</w:t>
      </w:r>
      <w:proofErr w:type="gramEnd"/>
      <w:r w:rsidRPr="00A84893">
        <w:rPr>
          <w:color w:val="000000"/>
          <w:sz w:val="22"/>
          <w:szCs w:val="22"/>
        </w:rPr>
        <w:t>___________________</w:t>
      </w:r>
    </w:p>
    <w:p w14:paraId="71F7E094" w14:textId="77777777" w:rsidR="00A84893" w:rsidRPr="00A84893" w:rsidRDefault="00A84893" w:rsidP="00A84893">
      <w:pPr>
        <w:shd w:val="clear" w:color="auto" w:fill="FFFFFF"/>
        <w:rPr>
          <w:color w:val="000000"/>
          <w:sz w:val="22"/>
          <w:szCs w:val="22"/>
        </w:rPr>
      </w:pPr>
      <w:r w:rsidRPr="00A84893">
        <w:rPr>
          <w:color w:val="000000"/>
          <w:sz w:val="22"/>
          <w:szCs w:val="22"/>
        </w:rPr>
        <w:t xml:space="preserve">1.2.Спрячь зайку под стол. Откуда выглядывает </w:t>
      </w:r>
      <w:proofErr w:type="gramStart"/>
      <w:r w:rsidRPr="00A84893">
        <w:rPr>
          <w:color w:val="000000"/>
          <w:sz w:val="22"/>
          <w:szCs w:val="22"/>
        </w:rPr>
        <w:t>зайка?_</w:t>
      </w:r>
      <w:proofErr w:type="gramEnd"/>
      <w:r w:rsidRPr="00A84893">
        <w:rPr>
          <w:color w:val="000000"/>
          <w:sz w:val="22"/>
          <w:szCs w:val="22"/>
        </w:rPr>
        <w:t>_______________________</w:t>
      </w:r>
    </w:p>
    <w:p w14:paraId="4D6F8354" w14:textId="77777777" w:rsidR="00A84893" w:rsidRPr="00A84893" w:rsidRDefault="00A84893" w:rsidP="00A84893">
      <w:pPr>
        <w:shd w:val="clear" w:color="auto" w:fill="FFFFFF"/>
        <w:rPr>
          <w:color w:val="000000"/>
          <w:sz w:val="22"/>
          <w:szCs w:val="22"/>
        </w:rPr>
      </w:pPr>
      <w:r w:rsidRPr="00A84893">
        <w:rPr>
          <w:color w:val="000000"/>
          <w:sz w:val="22"/>
          <w:szCs w:val="22"/>
        </w:rPr>
        <w:t xml:space="preserve">1.3.Посади зайку на стол. Зайка спрыгнул на пол. Откуда спрыгнул </w:t>
      </w:r>
      <w:proofErr w:type="gramStart"/>
      <w:r w:rsidRPr="00A84893">
        <w:rPr>
          <w:color w:val="000000"/>
          <w:sz w:val="22"/>
          <w:szCs w:val="22"/>
        </w:rPr>
        <w:t>зайка?_</w:t>
      </w:r>
      <w:proofErr w:type="gramEnd"/>
      <w:r w:rsidRPr="00A84893">
        <w:rPr>
          <w:color w:val="000000"/>
          <w:sz w:val="22"/>
          <w:szCs w:val="22"/>
        </w:rPr>
        <w:t>________</w:t>
      </w:r>
    </w:p>
    <w:p w14:paraId="4A0E0734" w14:textId="77777777" w:rsidR="00A84893" w:rsidRPr="00A84893" w:rsidRDefault="00A84893" w:rsidP="00A84893">
      <w:pPr>
        <w:shd w:val="clear" w:color="auto" w:fill="FFFFFF"/>
        <w:rPr>
          <w:color w:val="000000"/>
          <w:sz w:val="22"/>
          <w:szCs w:val="22"/>
        </w:rPr>
      </w:pPr>
      <w:proofErr w:type="gramStart"/>
      <w:r w:rsidRPr="00A84893">
        <w:rPr>
          <w:color w:val="000000"/>
          <w:sz w:val="22"/>
          <w:szCs w:val="22"/>
        </w:rPr>
        <w:t>1.4.(</w:t>
      </w:r>
      <w:proofErr w:type="gramEnd"/>
      <w:r w:rsidRPr="00A84893">
        <w:rPr>
          <w:color w:val="000000"/>
          <w:sz w:val="22"/>
          <w:szCs w:val="22"/>
        </w:rPr>
        <w:t>Посадить зайку около мишки) Где сидит зайка?____________________________</w:t>
      </w:r>
    </w:p>
    <w:p w14:paraId="17373FFE" w14:textId="77777777" w:rsidR="00A84893" w:rsidRPr="00A84893" w:rsidRDefault="00A84893" w:rsidP="00A84893">
      <w:pPr>
        <w:shd w:val="clear" w:color="auto" w:fill="FFFFFF"/>
        <w:rPr>
          <w:color w:val="000000"/>
          <w:sz w:val="22"/>
          <w:szCs w:val="22"/>
        </w:rPr>
      </w:pPr>
      <w:proofErr w:type="gramStart"/>
      <w:r w:rsidRPr="00A84893">
        <w:rPr>
          <w:color w:val="000000"/>
          <w:sz w:val="22"/>
          <w:szCs w:val="22"/>
        </w:rPr>
        <w:t>1.5.(</w:t>
      </w:r>
      <w:proofErr w:type="gramEnd"/>
      <w:r w:rsidRPr="00A84893">
        <w:rPr>
          <w:color w:val="000000"/>
          <w:sz w:val="22"/>
          <w:szCs w:val="22"/>
        </w:rPr>
        <w:t>Посадить зайку между мишкой и ежом) Где сидит зайка?___________________</w:t>
      </w:r>
    </w:p>
    <w:p w14:paraId="3D9EAE8B" w14:textId="77777777" w:rsidR="00A84893" w:rsidRPr="00A84893" w:rsidRDefault="00A84893" w:rsidP="00A84893">
      <w:pPr>
        <w:shd w:val="clear" w:color="auto" w:fill="FFFFFF"/>
        <w:rPr>
          <w:color w:val="000000"/>
          <w:sz w:val="22"/>
          <w:szCs w:val="22"/>
        </w:rPr>
      </w:pPr>
      <w:proofErr w:type="gramStart"/>
      <w:r w:rsidRPr="00A84893">
        <w:rPr>
          <w:b/>
          <w:color w:val="000000"/>
          <w:sz w:val="22"/>
          <w:szCs w:val="22"/>
        </w:rPr>
        <w:t>2.,,</w:t>
      </w:r>
      <w:proofErr w:type="gramEnd"/>
      <w:r w:rsidRPr="00A84893">
        <w:rPr>
          <w:b/>
          <w:color w:val="000000"/>
          <w:sz w:val="22"/>
          <w:szCs w:val="22"/>
        </w:rPr>
        <w:t xml:space="preserve"> 1-2-5”</w:t>
      </w:r>
      <w:r w:rsidRPr="00A84893">
        <w:rPr>
          <w:color w:val="000000"/>
          <w:sz w:val="22"/>
          <w:szCs w:val="22"/>
        </w:rPr>
        <w:t xml:space="preserve"> ( согласование </w:t>
      </w:r>
      <w:proofErr w:type="spellStart"/>
      <w:r w:rsidRPr="00A84893">
        <w:rPr>
          <w:color w:val="000000"/>
          <w:sz w:val="22"/>
          <w:szCs w:val="22"/>
        </w:rPr>
        <w:t>существ.с</w:t>
      </w:r>
      <w:proofErr w:type="spellEnd"/>
      <w:r w:rsidRPr="00A84893">
        <w:rPr>
          <w:color w:val="000000"/>
          <w:sz w:val="22"/>
          <w:szCs w:val="22"/>
        </w:rPr>
        <w:t xml:space="preserve"> числительным)</w:t>
      </w:r>
    </w:p>
    <w:p w14:paraId="0B9AD7FA" w14:textId="77777777" w:rsidR="00A84893" w:rsidRPr="00A84893" w:rsidRDefault="00A84893" w:rsidP="00A84893">
      <w:pPr>
        <w:shd w:val="clear" w:color="auto" w:fill="FFFFFF"/>
        <w:rPr>
          <w:color w:val="000000"/>
          <w:sz w:val="22"/>
          <w:szCs w:val="22"/>
        </w:rPr>
      </w:pPr>
      <w:r w:rsidRPr="00A84893">
        <w:rPr>
          <w:color w:val="000000"/>
          <w:sz w:val="22"/>
          <w:szCs w:val="22"/>
        </w:rPr>
        <w:t>2.1.цыплёнок_____________________________________________________________</w:t>
      </w:r>
    </w:p>
    <w:p w14:paraId="4E5C3E41" w14:textId="77777777" w:rsidR="00A84893" w:rsidRPr="00A84893" w:rsidRDefault="00A84893" w:rsidP="00A84893">
      <w:pPr>
        <w:shd w:val="clear" w:color="auto" w:fill="FFFFFF"/>
        <w:rPr>
          <w:color w:val="000000"/>
          <w:sz w:val="22"/>
          <w:szCs w:val="22"/>
        </w:rPr>
      </w:pPr>
      <w:r w:rsidRPr="00A84893">
        <w:rPr>
          <w:color w:val="000000"/>
          <w:sz w:val="22"/>
          <w:szCs w:val="22"/>
        </w:rPr>
        <w:t>2.2.ведро_________________________________________________________________</w:t>
      </w:r>
    </w:p>
    <w:p w14:paraId="43CD1270" w14:textId="77777777" w:rsidR="00A84893" w:rsidRPr="00A84893" w:rsidRDefault="00A84893" w:rsidP="00A84893">
      <w:pPr>
        <w:shd w:val="clear" w:color="auto" w:fill="FFFFFF"/>
        <w:rPr>
          <w:color w:val="000000"/>
          <w:sz w:val="22"/>
          <w:szCs w:val="22"/>
        </w:rPr>
      </w:pPr>
      <w:r w:rsidRPr="00A84893">
        <w:rPr>
          <w:color w:val="000000"/>
          <w:sz w:val="22"/>
          <w:szCs w:val="22"/>
        </w:rPr>
        <w:t>2.3.матрёшка_____________________________________________________________</w:t>
      </w:r>
    </w:p>
    <w:p w14:paraId="2D492FD3" w14:textId="77777777" w:rsidR="00A84893" w:rsidRPr="00A84893" w:rsidRDefault="00A84893" w:rsidP="00A84893">
      <w:pPr>
        <w:shd w:val="clear" w:color="auto" w:fill="FFFFFF"/>
        <w:rPr>
          <w:color w:val="000000"/>
          <w:sz w:val="22"/>
          <w:szCs w:val="22"/>
        </w:rPr>
      </w:pPr>
      <w:r w:rsidRPr="00A84893">
        <w:rPr>
          <w:b/>
          <w:color w:val="000000"/>
          <w:sz w:val="22"/>
          <w:szCs w:val="22"/>
        </w:rPr>
        <w:t>3.Назови правильно</w:t>
      </w:r>
      <w:r w:rsidRPr="00A84893">
        <w:rPr>
          <w:color w:val="000000"/>
          <w:sz w:val="22"/>
          <w:szCs w:val="22"/>
        </w:rPr>
        <w:t xml:space="preserve"> </w:t>
      </w:r>
      <w:proofErr w:type="gramStart"/>
      <w:r w:rsidRPr="00A84893">
        <w:rPr>
          <w:color w:val="000000"/>
          <w:sz w:val="22"/>
          <w:szCs w:val="22"/>
        </w:rPr>
        <w:t>( изменение</w:t>
      </w:r>
      <w:proofErr w:type="gramEnd"/>
      <w:r w:rsidRPr="00A84893">
        <w:rPr>
          <w:color w:val="000000"/>
          <w:sz w:val="22"/>
          <w:szCs w:val="22"/>
        </w:rPr>
        <w:t xml:space="preserve"> глаголов по лицам)</w:t>
      </w:r>
    </w:p>
    <w:p w14:paraId="6BBC8306" w14:textId="77777777" w:rsidR="00A84893" w:rsidRPr="00A84893" w:rsidRDefault="00A84893" w:rsidP="00A84893">
      <w:pPr>
        <w:shd w:val="clear" w:color="auto" w:fill="FFFFFF"/>
        <w:rPr>
          <w:color w:val="000000"/>
          <w:sz w:val="22"/>
          <w:szCs w:val="22"/>
        </w:rPr>
      </w:pPr>
      <w:r w:rsidRPr="00A84893">
        <w:rPr>
          <w:color w:val="000000"/>
          <w:sz w:val="22"/>
          <w:szCs w:val="22"/>
        </w:rPr>
        <w:t>Я иду, мы идём, они идут.</w:t>
      </w:r>
    </w:p>
    <w:p w14:paraId="39FB610F" w14:textId="77777777" w:rsidR="00A84893" w:rsidRPr="00A84893" w:rsidRDefault="00A84893" w:rsidP="00A84893">
      <w:pPr>
        <w:shd w:val="clear" w:color="auto" w:fill="FFFFFF"/>
        <w:rPr>
          <w:color w:val="000000"/>
          <w:sz w:val="22"/>
          <w:szCs w:val="22"/>
        </w:rPr>
      </w:pPr>
      <w:r w:rsidRPr="00A84893">
        <w:rPr>
          <w:color w:val="000000"/>
          <w:sz w:val="22"/>
          <w:szCs w:val="22"/>
        </w:rPr>
        <w:t>3.1.Шить_____________________________3.2.Петь ____________________________________</w:t>
      </w:r>
    </w:p>
    <w:p w14:paraId="7BC75B3B" w14:textId="77777777" w:rsidR="00A84893" w:rsidRPr="00A84893" w:rsidRDefault="00A84893" w:rsidP="00A84893">
      <w:pPr>
        <w:shd w:val="clear" w:color="auto" w:fill="FFFFFF"/>
        <w:rPr>
          <w:color w:val="000000"/>
          <w:sz w:val="22"/>
          <w:szCs w:val="22"/>
        </w:rPr>
      </w:pPr>
      <w:r w:rsidRPr="00A84893">
        <w:rPr>
          <w:color w:val="000000"/>
          <w:sz w:val="22"/>
          <w:szCs w:val="22"/>
        </w:rPr>
        <w:t>3.3.Красить_______________________________________________________________</w:t>
      </w:r>
    </w:p>
    <w:p w14:paraId="2A03DE05" w14:textId="77777777" w:rsidR="00A84893" w:rsidRPr="00A84893" w:rsidRDefault="00A84893" w:rsidP="00A84893">
      <w:pPr>
        <w:shd w:val="clear" w:color="auto" w:fill="FFFFFF"/>
        <w:rPr>
          <w:color w:val="000000"/>
          <w:sz w:val="22"/>
          <w:szCs w:val="22"/>
        </w:rPr>
      </w:pPr>
      <w:r w:rsidRPr="00A84893">
        <w:rPr>
          <w:color w:val="000000"/>
          <w:sz w:val="22"/>
          <w:szCs w:val="22"/>
        </w:rPr>
        <w:t>3.4.Танцевать_____________________________________________________________</w:t>
      </w:r>
    </w:p>
    <w:p w14:paraId="71693BC2" w14:textId="77777777" w:rsidR="00A84893" w:rsidRPr="00A84893" w:rsidRDefault="00A84893" w:rsidP="00A84893">
      <w:pPr>
        <w:shd w:val="clear" w:color="auto" w:fill="FFFFFF"/>
        <w:rPr>
          <w:color w:val="000000"/>
          <w:sz w:val="22"/>
          <w:szCs w:val="22"/>
        </w:rPr>
      </w:pPr>
      <w:r w:rsidRPr="00A84893">
        <w:rPr>
          <w:b/>
          <w:color w:val="000000"/>
          <w:sz w:val="22"/>
          <w:szCs w:val="22"/>
        </w:rPr>
        <w:t>4.Назови</w:t>
      </w:r>
      <w:r w:rsidRPr="00A84893">
        <w:rPr>
          <w:color w:val="000000"/>
          <w:sz w:val="22"/>
          <w:szCs w:val="22"/>
        </w:rPr>
        <w:t xml:space="preserve"> (падежное управление) картинки: лес в разное время года, зоопарк, цирк</w:t>
      </w:r>
    </w:p>
    <w:p w14:paraId="6D26686D" w14:textId="77777777" w:rsidR="00A84893" w:rsidRPr="00A84893" w:rsidRDefault="00A84893" w:rsidP="00A84893">
      <w:pPr>
        <w:shd w:val="clear" w:color="auto" w:fill="FFFFFF"/>
        <w:rPr>
          <w:color w:val="000000"/>
          <w:sz w:val="22"/>
          <w:szCs w:val="22"/>
        </w:rPr>
      </w:pPr>
      <w:r w:rsidRPr="00A84893">
        <w:rPr>
          <w:color w:val="000000"/>
          <w:sz w:val="22"/>
          <w:szCs w:val="22"/>
        </w:rPr>
        <w:t xml:space="preserve">4.1.Чего много в </w:t>
      </w:r>
      <w:proofErr w:type="gramStart"/>
      <w:r w:rsidRPr="00A84893">
        <w:rPr>
          <w:color w:val="000000"/>
          <w:sz w:val="22"/>
          <w:szCs w:val="22"/>
        </w:rPr>
        <w:t>лесу?_</w:t>
      </w:r>
      <w:proofErr w:type="gramEnd"/>
      <w:r w:rsidRPr="00A84893">
        <w:rPr>
          <w:color w:val="000000"/>
          <w:sz w:val="22"/>
          <w:szCs w:val="22"/>
        </w:rPr>
        <w:t>____________________________________________________________</w:t>
      </w:r>
    </w:p>
    <w:p w14:paraId="75810D9D" w14:textId="77777777" w:rsidR="00A84893" w:rsidRPr="00A84893" w:rsidRDefault="00A84893" w:rsidP="00A84893">
      <w:pPr>
        <w:shd w:val="clear" w:color="auto" w:fill="FFFFFF"/>
        <w:rPr>
          <w:color w:val="000000"/>
          <w:sz w:val="22"/>
          <w:szCs w:val="22"/>
        </w:rPr>
      </w:pPr>
      <w:r w:rsidRPr="00A84893">
        <w:rPr>
          <w:color w:val="000000"/>
          <w:sz w:val="22"/>
          <w:szCs w:val="22"/>
        </w:rPr>
        <w:t xml:space="preserve">4.2.Откуда осенью падают </w:t>
      </w:r>
      <w:proofErr w:type="gramStart"/>
      <w:r w:rsidRPr="00A84893">
        <w:rPr>
          <w:color w:val="000000"/>
          <w:sz w:val="22"/>
          <w:szCs w:val="22"/>
        </w:rPr>
        <w:t>листья?_</w:t>
      </w:r>
      <w:proofErr w:type="gramEnd"/>
      <w:r w:rsidRPr="00A84893">
        <w:rPr>
          <w:color w:val="000000"/>
          <w:sz w:val="22"/>
          <w:szCs w:val="22"/>
        </w:rPr>
        <w:t>__________________________________________________</w:t>
      </w:r>
    </w:p>
    <w:p w14:paraId="72F42F27" w14:textId="77777777" w:rsidR="00A84893" w:rsidRPr="00A84893" w:rsidRDefault="00A84893" w:rsidP="00A84893">
      <w:pPr>
        <w:shd w:val="clear" w:color="auto" w:fill="FFFFFF"/>
        <w:rPr>
          <w:color w:val="000000"/>
          <w:sz w:val="22"/>
          <w:szCs w:val="22"/>
        </w:rPr>
      </w:pPr>
      <w:r w:rsidRPr="00A84893">
        <w:rPr>
          <w:color w:val="000000"/>
          <w:sz w:val="22"/>
          <w:szCs w:val="22"/>
        </w:rPr>
        <w:t xml:space="preserve">4.3.Кого ты видел в </w:t>
      </w:r>
      <w:proofErr w:type="gramStart"/>
      <w:r w:rsidRPr="00A84893">
        <w:rPr>
          <w:color w:val="000000"/>
          <w:sz w:val="22"/>
          <w:szCs w:val="22"/>
        </w:rPr>
        <w:t>зоопарке?_</w:t>
      </w:r>
      <w:proofErr w:type="gramEnd"/>
      <w:r w:rsidRPr="00A84893">
        <w:rPr>
          <w:color w:val="000000"/>
          <w:sz w:val="22"/>
          <w:szCs w:val="22"/>
        </w:rPr>
        <w:t>______________________________________________________</w:t>
      </w:r>
    </w:p>
    <w:p w14:paraId="1CC1D365" w14:textId="77777777" w:rsidR="00A84893" w:rsidRPr="00A84893" w:rsidRDefault="00A84893" w:rsidP="00A84893">
      <w:pPr>
        <w:shd w:val="clear" w:color="auto" w:fill="FFFFFF"/>
        <w:rPr>
          <w:color w:val="000000"/>
          <w:sz w:val="22"/>
          <w:szCs w:val="22"/>
        </w:rPr>
      </w:pPr>
      <w:r w:rsidRPr="00A84893">
        <w:rPr>
          <w:color w:val="000000"/>
          <w:sz w:val="22"/>
          <w:szCs w:val="22"/>
        </w:rPr>
        <w:t xml:space="preserve">4.4.К кому приходит </w:t>
      </w:r>
      <w:proofErr w:type="gramStart"/>
      <w:r w:rsidRPr="00A84893">
        <w:rPr>
          <w:color w:val="000000"/>
          <w:sz w:val="22"/>
          <w:szCs w:val="22"/>
        </w:rPr>
        <w:t>врач?_</w:t>
      </w:r>
      <w:proofErr w:type="gramEnd"/>
      <w:r w:rsidRPr="00A84893">
        <w:rPr>
          <w:color w:val="000000"/>
          <w:sz w:val="22"/>
          <w:szCs w:val="22"/>
        </w:rPr>
        <w:t>_________________________________________________________</w:t>
      </w:r>
    </w:p>
    <w:p w14:paraId="52D796A4" w14:textId="77777777" w:rsidR="00A84893" w:rsidRPr="00A84893" w:rsidRDefault="00A84893" w:rsidP="00A84893">
      <w:pPr>
        <w:shd w:val="clear" w:color="auto" w:fill="FFFFFF"/>
        <w:rPr>
          <w:color w:val="000000"/>
          <w:sz w:val="22"/>
          <w:szCs w:val="22"/>
        </w:rPr>
      </w:pPr>
      <w:r w:rsidRPr="00A84893">
        <w:rPr>
          <w:color w:val="000000"/>
          <w:sz w:val="22"/>
          <w:szCs w:val="22"/>
        </w:rPr>
        <w:t xml:space="preserve">4.5.Кому нужна </w:t>
      </w:r>
      <w:proofErr w:type="gramStart"/>
      <w:r w:rsidRPr="00A84893">
        <w:rPr>
          <w:color w:val="000000"/>
          <w:sz w:val="22"/>
          <w:szCs w:val="22"/>
        </w:rPr>
        <w:t>удочка?_</w:t>
      </w:r>
      <w:proofErr w:type="gramEnd"/>
      <w:r w:rsidRPr="00A84893">
        <w:rPr>
          <w:color w:val="000000"/>
          <w:sz w:val="22"/>
          <w:szCs w:val="22"/>
        </w:rPr>
        <w:t>___________________________________________________________</w:t>
      </w:r>
    </w:p>
    <w:p w14:paraId="33BB0053" w14:textId="77777777" w:rsidR="00A84893" w:rsidRPr="00A84893" w:rsidRDefault="00A84893" w:rsidP="00A84893">
      <w:pPr>
        <w:shd w:val="clear" w:color="auto" w:fill="FFFFFF"/>
        <w:rPr>
          <w:color w:val="000000"/>
          <w:sz w:val="22"/>
          <w:szCs w:val="22"/>
        </w:rPr>
      </w:pPr>
      <w:r w:rsidRPr="00A84893">
        <w:rPr>
          <w:color w:val="000000"/>
          <w:sz w:val="22"/>
          <w:szCs w:val="22"/>
        </w:rPr>
        <w:t xml:space="preserve">4.6.Чем ты смотришь? Чем </w:t>
      </w:r>
      <w:proofErr w:type="gramStart"/>
      <w:r w:rsidRPr="00A84893">
        <w:rPr>
          <w:color w:val="000000"/>
          <w:sz w:val="22"/>
          <w:szCs w:val="22"/>
        </w:rPr>
        <w:t>слушаешь?_</w:t>
      </w:r>
      <w:proofErr w:type="gramEnd"/>
      <w:r w:rsidRPr="00A84893">
        <w:rPr>
          <w:color w:val="000000"/>
          <w:sz w:val="22"/>
          <w:szCs w:val="22"/>
        </w:rPr>
        <w:t>_______________________________________________</w:t>
      </w:r>
    </w:p>
    <w:p w14:paraId="28083576" w14:textId="77777777" w:rsidR="00A84893" w:rsidRPr="00A84893" w:rsidRDefault="00A84893" w:rsidP="00A84893">
      <w:pPr>
        <w:shd w:val="clear" w:color="auto" w:fill="FFFFFF"/>
        <w:rPr>
          <w:color w:val="000000"/>
          <w:sz w:val="22"/>
          <w:szCs w:val="22"/>
        </w:rPr>
      </w:pPr>
      <w:r w:rsidRPr="00A84893">
        <w:rPr>
          <w:color w:val="000000"/>
          <w:sz w:val="22"/>
          <w:szCs w:val="22"/>
        </w:rPr>
        <w:t xml:space="preserve">4.7.На чём дети катаются </w:t>
      </w:r>
      <w:proofErr w:type="gramStart"/>
      <w:r w:rsidRPr="00A84893">
        <w:rPr>
          <w:color w:val="000000"/>
          <w:sz w:val="22"/>
          <w:szCs w:val="22"/>
        </w:rPr>
        <w:t>зимой?_</w:t>
      </w:r>
      <w:proofErr w:type="gramEnd"/>
      <w:r w:rsidRPr="00A84893">
        <w:rPr>
          <w:color w:val="000000"/>
          <w:sz w:val="22"/>
          <w:szCs w:val="22"/>
        </w:rPr>
        <w:t>____________________________________________________</w:t>
      </w:r>
    </w:p>
    <w:p w14:paraId="5DF7CA61" w14:textId="77777777" w:rsidR="00A84893" w:rsidRPr="00A84893" w:rsidRDefault="00A84893" w:rsidP="00A84893">
      <w:pPr>
        <w:shd w:val="clear" w:color="auto" w:fill="FFFFFF"/>
        <w:rPr>
          <w:color w:val="000000"/>
          <w:sz w:val="22"/>
          <w:szCs w:val="22"/>
        </w:rPr>
      </w:pPr>
      <w:r w:rsidRPr="00A84893">
        <w:rPr>
          <w:b/>
          <w:color w:val="000000"/>
          <w:sz w:val="22"/>
          <w:szCs w:val="22"/>
        </w:rPr>
        <w:t>5.Один – несколько</w:t>
      </w:r>
      <w:r w:rsidRPr="00A84893">
        <w:rPr>
          <w:color w:val="000000"/>
          <w:sz w:val="22"/>
          <w:szCs w:val="22"/>
        </w:rPr>
        <w:t xml:space="preserve"> </w:t>
      </w:r>
      <w:proofErr w:type="gramStart"/>
      <w:r w:rsidRPr="00A84893">
        <w:rPr>
          <w:color w:val="000000"/>
          <w:sz w:val="22"/>
          <w:szCs w:val="22"/>
        </w:rPr>
        <w:t>( множественное</w:t>
      </w:r>
      <w:proofErr w:type="gramEnd"/>
      <w:r w:rsidRPr="00A84893">
        <w:rPr>
          <w:color w:val="000000"/>
          <w:sz w:val="22"/>
          <w:szCs w:val="22"/>
        </w:rPr>
        <w:t xml:space="preserve"> число </w:t>
      </w:r>
      <w:proofErr w:type="spellStart"/>
      <w:r w:rsidRPr="00A84893">
        <w:rPr>
          <w:color w:val="000000"/>
          <w:sz w:val="22"/>
          <w:szCs w:val="22"/>
        </w:rPr>
        <w:t>существ.в</w:t>
      </w:r>
      <w:proofErr w:type="spellEnd"/>
      <w:r w:rsidRPr="00A84893">
        <w:rPr>
          <w:color w:val="000000"/>
          <w:sz w:val="22"/>
          <w:szCs w:val="22"/>
        </w:rPr>
        <w:t xml:space="preserve"> им. падеже)</w:t>
      </w:r>
    </w:p>
    <w:p w14:paraId="061BD544" w14:textId="77777777" w:rsidR="00A84893" w:rsidRPr="00A84893" w:rsidRDefault="00A84893" w:rsidP="00A84893">
      <w:pPr>
        <w:shd w:val="clear" w:color="auto" w:fill="FFFFFF"/>
        <w:rPr>
          <w:color w:val="000000"/>
          <w:sz w:val="22"/>
          <w:szCs w:val="22"/>
        </w:rPr>
      </w:pPr>
      <w:r w:rsidRPr="00A84893">
        <w:rPr>
          <w:color w:val="000000"/>
          <w:sz w:val="22"/>
          <w:szCs w:val="22"/>
        </w:rPr>
        <w:t>5.1.Окно____________5.2.глаз_____________5.3.стол____________5.4.лист_____________</w:t>
      </w:r>
    </w:p>
    <w:p w14:paraId="74D14600" w14:textId="77777777" w:rsidR="00A84893" w:rsidRPr="00A84893" w:rsidRDefault="00A84893" w:rsidP="00A84893">
      <w:pPr>
        <w:shd w:val="clear" w:color="auto" w:fill="FFFFFF"/>
        <w:rPr>
          <w:color w:val="000000"/>
          <w:sz w:val="22"/>
          <w:szCs w:val="22"/>
        </w:rPr>
      </w:pPr>
      <w:r w:rsidRPr="00A84893">
        <w:rPr>
          <w:b/>
          <w:color w:val="000000"/>
          <w:sz w:val="22"/>
          <w:szCs w:val="22"/>
        </w:rPr>
        <w:t>6.Чего не стало?</w:t>
      </w:r>
      <w:r w:rsidRPr="00A84893">
        <w:rPr>
          <w:color w:val="000000"/>
          <w:sz w:val="22"/>
          <w:szCs w:val="22"/>
        </w:rPr>
        <w:t xml:space="preserve"> </w:t>
      </w:r>
      <w:proofErr w:type="gramStart"/>
      <w:r w:rsidRPr="00A84893">
        <w:rPr>
          <w:color w:val="000000"/>
          <w:sz w:val="22"/>
          <w:szCs w:val="22"/>
        </w:rPr>
        <w:t>( множественное</w:t>
      </w:r>
      <w:proofErr w:type="gramEnd"/>
      <w:r w:rsidRPr="00A84893">
        <w:rPr>
          <w:color w:val="000000"/>
          <w:sz w:val="22"/>
          <w:szCs w:val="22"/>
        </w:rPr>
        <w:t xml:space="preserve"> число </w:t>
      </w:r>
      <w:proofErr w:type="spellStart"/>
      <w:r w:rsidRPr="00A84893">
        <w:rPr>
          <w:color w:val="000000"/>
          <w:sz w:val="22"/>
          <w:szCs w:val="22"/>
        </w:rPr>
        <w:t>существител</w:t>
      </w:r>
      <w:proofErr w:type="spellEnd"/>
      <w:r w:rsidRPr="00A84893">
        <w:rPr>
          <w:color w:val="000000"/>
          <w:sz w:val="22"/>
          <w:szCs w:val="22"/>
        </w:rPr>
        <w:t xml:space="preserve">. в </w:t>
      </w:r>
      <w:proofErr w:type="spellStart"/>
      <w:r w:rsidRPr="00A84893">
        <w:rPr>
          <w:color w:val="000000"/>
          <w:sz w:val="22"/>
          <w:szCs w:val="22"/>
        </w:rPr>
        <w:t>родит.падеже</w:t>
      </w:r>
      <w:proofErr w:type="spellEnd"/>
      <w:r w:rsidRPr="00A84893">
        <w:rPr>
          <w:color w:val="000000"/>
          <w:sz w:val="22"/>
          <w:szCs w:val="22"/>
        </w:rPr>
        <w:t>)</w:t>
      </w:r>
    </w:p>
    <w:p w14:paraId="1B7765F6" w14:textId="77777777" w:rsidR="00A84893" w:rsidRPr="00A84893" w:rsidRDefault="00A84893" w:rsidP="00A84893">
      <w:pPr>
        <w:shd w:val="clear" w:color="auto" w:fill="FFFFFF"/>
        <w:rPr>
          <w:color w:val="000000"/>
          <w:sz w:val="22"/>
          <w:szCs w:val="22"/>
        </w:rPr>
      </w:pPr>
      <w:r w:rsidRPr="00A84893">
        <w:rPr>
          <w:color w:val="000000"/>
          <w:sz w:val="22"/>
          <w:szCs w:val="22"/>
        </w:rPr>
        <w:t>6.1.Ведра_______6.2.львы_________6.3.деревья___________6.4.кресла________6.5.дома_____</w:t>
      </w:r>
    </w:p>
    <w:p w14:paraId="4E8F60DD" w14:textId="77777777" w:rsidR="00A84893" w:rsidRPr="00A84893" w:rsidRDefault="00A84893" w:rsidP="00A84893">
      <w:pPr>
        <w:shd w:val="clear" w:color="auto" w:fill="FFFFFF"/>
        <w:rPr>
          <w:color w:val="000000"/>
          <w:sz w:val="22"/>
          <w:szCs w:val="22"/>
        </w:rPr>
      </w:pPr>
      <w:r w:rsidRPr="00A84893">
        <w:rPr>
          <w:b/>
          <w:color w:val="000000"/>
          <w:sz w:val="22"/>
          <w:szCs w:val="22"/>
        </w:rPr>
        <w:t>7.Что изображено?</w:t>
      </w:r>
      <w:r w:rsidRPr="00A84893">
        <w:rPr>
          <w:color w:val="000000"/>
          <w:sz w:val="22"/>
          <w:szCs w:val="22"/>
        </w:rPr>
        <w:t xml:space="preserve"> </w:t>
      </w:r>
      <w:proofErr w:type="gramStart"/>
      <w:r w:rsidRPr="00A84893">
        <w:rPr>
          <w:color w:val="000000"/>
          <w:sz w:val="22"/>
          <w:szCs w:val="22"/>
        </w:rPr>
        <w:t>( согласование</w:t>
      </w:r>
      <w:proofErr w:type="gramEnd"/>
      <w:r w:rsidRPr="00A84893">
        <w:rPr>
          <w:color w:val="000000"/>
          <w:sz w:val="22"/>
          <w:szCs w:val="22"/>
        </w:rPr>
        <w:t xml:space="preserve"> </w:t>
      </w:r>
      <w:proofErr w:type="spellStart"/>
      <w:r w:rsidRPr="00A84893">
        <w:rPr>
          <w:color w:val="000000"/>
          <w:sz w:val="22"/>
          <w:szCs w:val="22"/>
        </w:rPr>
        <w:t>прилагат</w:t>
      </w:r>
      <w:proofErr w:type="spellEnd"/>
      <w:r w:rsidRPr="00A84893">
        <w:rPr>
          <w:color w:val="000000"/>
          <w:sz w:val="22"/>
          <w:szCs w:val="22"/>
        </w:rPr>
        <w:t>. с существительными)</w:t>
      </w:r>
    </w:p>
    <w:p w14:paraId="6D83D799" w14:textId="77777777" w:rsidR="00A84893" w:rsidRPr="00A84893" w:rsidRDefault="00A84893" w:rsidP="00A84893">
      <w:pPr>
        <w:shd w:val="clear" w:color="auto" w:fill="FFFFFF"/>
        <w:rPr>
          <w:color w:val="000000"/>
          <w:sz w:val="22"/>
          <w:szCs w:val="22"/>
        </w:rPr>
      </w:pPr>
      <w:r w:rsidRPr="00A84893">
        <w:rPr>
          <w:color w:val="000000"/>
          <w:sz w:val="22"/>
          <w:szCs w:val="22"/>
        </w:rPr>
        <w:t>7.1.Красные помидоры__________________7.2.синее ведро_________________________</w:t>
      </w:r>
    </w:p>
    <w:p w14:paraId="75F2F633" w14:textId="77777777" w:rsidR="00A84893" w:rsidRPr="003C014A" w:rsidRDefault="00A84893" w:rsidP="00A84893">
      <w:pPr>
        <w:ind w:left="-1320" w:right="-465" w:firstLine="1320"/>
        <w:rPr>
          <w:color w:val="333333"/>
          <w:sz w:val="22"/>
          <w:szCs w:val="22"/>
        </w:rPr>
      </w:pPr>
      <w:r w:rsidRPr="00A84893">
        <w:rPr>
          <w:color w:val="000000"/>
          <w:sz w:val="22"/>
          <w:szCs w:val="22"/>
        </w:rPr>
        <w:t>7.3.Белое полотенце____________________7.4.жёлтые цветы_______________________</w:t>
      </w:r>
      <w:r w:rsidRPr="003C014A">
        <w:rPr>
          <w:color w:val="333333"/>
          <w:sz w:val="22"/>
          <w:szCs w:val="22"/>
        </w:rPr>
        <w:t xml:space="preserve">         </w:t>
      </w:r>
    </w:p>
    <w:p w14:paraId="04DBF8D8" w14:textId="77777777" w:rsidR="00A84893" w:rsidRPr="003C014A" w:rsidRDefault="00A84893" w:rsidP="00A84893">
      <w:pPr>
        <w:ind w:left="-1320" w:right="-465" w:firstLine="1320"/>
        <w:rPr>
          <w:b/>
          <w:sz w:val="22"/>
          <w:szCs w:val="22"/>
        </w:rPr>
      </w:pPr>
      <w:r w:rsidRPr="003C014A">
        <w:rPr>
          <w:color w:val="333333"/>
          <w:sz w:val="22"/>
          <w:szCs w:val="22"/>
        </w:rPr>
        <w:t xml:space="preserve"> </w:t>
      </w:r>
      <w:r w:rsidRPr="003C014A">
        <w:rPr>
          <w:b/>
          <w:sz w:val="22"/>
          <w:szCs w:val="22"/>
        </w:rPr>
        <w:t>3. Исследование грамматического строя речи</w:t>
      </w:r>
    </w:p>
    <w:p w14:paraId="05E622C1" w14:textId="77777777" w:rsidR="00A84893" w:rsidRPr="003C014A" w:rsidRDefault="00A84893" w:rsidP="00A84893">
      <w:pPr>
        <w:ind w:left="-1320" w:right="-465" w:firstLine="1320"/>
        <w:rPr>
          <w:sz w:val="22"/>
          <w:szCs w:val="22"/>
        </w:rPr>
      </w:pPr>
      <w:r w:rsidRPr="003C014A">
        <w:rPr>
          <w:sz w:val="22"/>
          <w:szCs w:val="22"/>
        </w:rPr>
        <w:t xml:space="preserve">                                             Количество заданий</w:t>
      </w:r>
    </w:p>
    <w:tbl>
      <w:tblPr>
        <w:tblStyle w:val="1f7"/>
        <w:tblW w:w="0" w:type="auto"/>
        <w:tblInd w:w="0" w:type="dxa"/>
        <w:tblLook w:val="04A0" w:firstRow="1" w:lastRow="0" w:firstColumn="1" w:lastColumn="0" w:noHBand="0" w:noVBand="1"/>
      </w:tblPr>
      <w:tblGrid>
        <w:gridCol w:w="280"/>
        <w:gridCol w:w="234"/>
        <w:gridCol w:w="303"/>
        <w:gridCol w:w="284"/>
        <w:gridCol w:w="283"/>
        <w:gridCol w:w="284"/>
        <w:gridCol w:w="425"/>
        <w:gridCol w:w="283"/>
        <w:gridCol w:w="284"/>
        <w:gridCol w:w="425"/>
        <w:gridCol w:w="284"/>
        <w:gridCol w:w="283"/>
        <w:gridCol w:w="284"/>
        <w:gridCol w:w="283"/>
        <w:gridCol w:w="425"/>
        <w:gridCol w:w="426"/>
        <w:gridCol w:w="283"/>
        <w:gridCol w:w="284"/>
        <w:gridCol w:w="425"/>
        <w:gridCol w:w="283"/>
        <w:gridCol w:w="426"/>
        <w:gridCol w:w="283"/>
        <w:gridCol w:w="284"/>
        <w:gridCol w:w="283"/>
        <w:gridCol w:w="425"/>
      </w:tblGrid>
      <w:tr w:rsidR="00A84893" w:rsidRPr="003C014A" w14:paraId="74CEF9C5" w14:textId="77777777" w:rsidTr="00A84893">
        <w:tc>
          <w:tcPr>
            <w:tcW w:w="817" w:type="dxa"/>
            <w:gridSpan w:val="3"/>
          </w:tcPr>
          <w:p w14:paraId="68D00700" w14:textId="77777777" w:rsidR="00A84893" w:rsidRPr="003C014A" w:rsidRDefault="00A84893" w:rsidP="00E5301E">
            <w:pPr>
              <w:ind w:right="-465"/>
              <w:rPr>
                <w:sz w:val="22"/>
                <w:szCs w:val="22"/>
              </w:rPr>
            </w:pPr>
            <w:r w:rsidRPr="003C014A">
              <w:rPr>
                <w:sz w:val="22"/>
                <w:szCs w:val="22"/>
              </w:rPr>
              <w:t xml:space="preserve">     1</w:t>
            </w:r>
          </w:p>
        </w:tc>
        <w:tc>
          <w:tcPr>
            <w:tcW w:w="851" w:type="dxa"/>
            <w:gridSpan w:val="3"/>
          </w:tcPr>
          <w:p w14:paraId="0FA97062" w14:textId="77777777" w:rsidR="00A84893" w:rsidRPr="003C014A" w:rsidRDefault="00A84893" w:rsidP="00E5301E">
            <w:pPr>
              <w:ind w:right="-465"/>
              <w:rPr>
                <w:sz w:val="22"/>
                <w:szCs w:val="22"/>
              </w:rPr>
            </w:pPr>
            <w:r w:rsidRPr="003C014A">
              <w:rPr>
                <w:sz w:val="22"/>
                <w:szCs w:val="22"/>
              </w:rPr>
              <w:t xml:space="preserve">    2</w:t>
            </w:r>
          </w:p>
        </w:tc>
        <w:tc>
          <w:tcPr>
            <w:tcW w:w="992" w:type="dxa"/>
            <w:gridSpan w:val="3"/>
          </w:tcPr>
          <w:p w14:paraId="724909DC" w14:textId="77777777" w:rsidR="00A84893" w:rsidRPr="003C014A" w:rsidRDefault="00A84893" w:rsidP="00E5301E">
            <w:pPr>
              <w:ind w:right="-465"/>
              <w:rPr>
                <w:sz w:val="22"/>
                <w:szCs w:val="22"/>
              </w:rPr>
            </w:pPr>
            <w:r w:rsidRPr="003C014A">
              <w:rPr>
                <w:sz w:val="22"/>
                <w:szCs w:val="22"/>
              </w:rPr>
              <w:t xml:space="preserve">     3</w:t>
            </w:r>
          </w:p>
        </w:tc>
        <w:tc>
          <w:tcPr>
            <w:tcW w:w="992" w:type="dxa"/>
            <w:gridSpan w:val="3"/>
          </w:tcPr>
          <w:p w14:paraId="770C27D7" w14:textId="77777777" w:rsidR="00A84893" w:rsidRPr="003C014A" w:rsidRDefault="00A84893" w:rsidP="00E5301E">
            <w:pPr>
              <w:ind w:right="-465"/>
              <w:rPr>
                <w:sz w:val="22"/>
                <w:szCs w:val="22"/>
              </w:rPr>
            </w:pPr>
            <w:r w:rsidRPr="003C014A">
              <w:rPr>
                <w:sz w:val="22"/>
                <w:szCs w:val="22"/>
              </w:rPr>
              <w:t xml:space="preserve">    4</w:t>
            </w:r>
          </w:p>
        </w:tc>
        <w:tc>
          <w:tcPr>
            <w:tcW w:w="992" w:type="dxa"/>
            <w:gridSpan w:val="3"/>
          </w:tcPr>
          <w:p w14:paraId="28616B1A" w14:textId="77777777" w:rsidR="00A84893" w:rsidRPr="003C014A" w:rsidRDefault="00A84893" w:rsidP="00E5301E">
            <w:pPr>
              <w:ind w:right="-465"/>
              <w:rPr>
                <w:sz w:val="22"/>
                <w:szCs w:val="22"/>
              </w:rPr>
            </w:pPr>
            <w:r w:rsidRPr="003C014A">
              <w:rPr>
                <w:sz w:val="22"/>
                <w:szCs w:val="22"/>
              </w:rPr>
              <w:t xml:space="preserve">     5</w:t>
            </w:r>
          </w:p>
        </w:tc>
        <w:tc>
          <w:tcPr>
            <w:tcW w:w="993" w:type="dxa"/>
            <w:gridSpan w:val="3"/>
          </w:tcPr>
          <w:p w14:paraId="3C5691FF" w14:textId="77777777" w:rsidR="00A84893" w:rsidRPr="003C014A" w:rsidRDefault="00A84893" w:rsidP="00E5301E">
            <w:pPr>
              <w:ind w:right="-465"/>
              <w:rPr>
                <w:sz w:val="22"/>
                <w:szCs w:val="22"/>
              </w:rPr>
            </w:pPr>
            <w:r w:rsidRPr="003C014A">
              <w:rPr>
                <w:sz w:val="22"/>
                <w:szCs w:val="22"/>
              </w:rPr>
              <w:t xml:space="preserve">     6</w:t>
            </w:r>
          </w:p>
        </w:tc>
        <w:tc>
          <w:tcPr>
            <w:tcW w:w="1134" w:type="dxa"/>
            <w:gridSpan w:val="3"/>
          </w:tcPr>
          <w:p w14:paraId="602BBD66" w14:textId="77777777" w:rsidR="00A84893" w:rsidRPr="003C014A" w:rsidRDefault="00A84893" w:rsidP="00E5301E">
            <w:pPr>
              <w:ind w:right="-465"/>
              <w:rPr>
                <w:sz w:val="22"/>
                <w:szCs w:val="22"/>
              </w:rPr>
            </w:pPr>
            <w:r w:rsidRPr="003C014A">
              <w:rPr>
                <w:sz w:val="22"/>
                <w:szCs w:val="22"/>
              </w:rPr>
              <w:t xml:space="preserve">     7</w:t>
            </w:r>
          </w:p>
        </w:tc>
        <w:tc>
          <w:tcPr>
            <w:tcW w:w="1275" w:type="dxa"/>
            <w:gridSpan w:val="4"/>
          </w:tcPr>
          <w:p w14:paraId="090DE320" w14:textId="77777777" w:rsidR="00A84893" w:rsidRPr="003C014A" w:rsidRDefault="00A84893" w:rsidP="00E5301E">
            <w:pPr>
              <w:ind w:right="-465"/>
              <w:rPr>
                <w:sz w:val="22"/>
                <w:szCs w:val="22"/>
              </w:rPr>
            </w:pPr>
            <w:r w:rsidRPr="003C014A">
              <w:rPr>
                <w:sz w:val="22"/>
                <w:szCs w:val="22"/>
              </w:rPr>
              <w:t>итог</w:t>
            </w:r>
          </w:p>
        </w:tc>
      </w:tr>
      <w:tr w:rsidR="00A84893" w:rsidRPr="003C014A" w14:paraId="5829141D" w14:textId="77777777" w:rsidTr="00A84893">
        <w:tc>
          <w:tcPr>
            <w:tcW w:w="280" w:type="dxa"/>
          </w:tcPr>
          <w:p w14:paraId="4350EEC8" w14:textId="77777777" w:rsidR="00A84893" w:rsidRPr="003C014A" w:rsidRDefault="00A84893" w:rsidP="00E5301E">
            <w:pPr>
              <w:ind w:right="-465"/>
              <w:rPr>
                <w:sz w:val="22"/>
                <w:szCs w:val="22"/>
              </w:rPr>
            </w:pPr>
            <w:r w:rsidRPr="003C014A">
              <w:rPr>
                <w:sz w:val="22"/>
                <w:szCs w:val="22"/>
              </w:rPr>
              <w:t>н</w:t>
            </w:r>
          </w:p>
        </w:tc>
        <w:tc>
          <w:tcPr>
            <w:tcW w:w="234" w:type="dxa"/>
          </w:tcPr>
          <w:p w14:paraId="12E53E02" w14:textId="77777777" w:rsidR="00A84893" w:rsidRPr="003C014A" w:rsidRDefault="00A84893" w:rsidP="00E5301E">
            <w:pPr>
              <w:ind w:right="-465"/>
              <w:rPr>
                <w:sz w:val="22"/>
                <w:szCs w:val="22"/>
              </w:rPr>
            </w:pPr>
            <w:r w:rsidRPr="003C014A">
              <w:rPr>
                <w:sz w:val="22"/>
                <w:szCs w:val="22"/>
              </w:rPr>
              <w:t>с</w:t>
            </w:r>
          </w:p>
        </w:tc>
        <w:tc>
          <w:tcPr>
            <w:tcW w:w="303" w:type="dxa"/>
          </w:tcPr>
          <w:p w14:paraId="7F8893E9" w14:textId="77777777" w:rsidR="00A84893" w:rsidRPr="003C014A" w:rsidRDefault="00A84893" w:rsidP="00E5301E">
            <w:pPr>
              <w:ind w:right="-465"/>
              <w:rPr>
                <w:sz w:val="22"/>
                <w:szCs w:val="22"/>
              </w:rPr>
            </w:pPr>
            <w:r w:rsidRPr="003C014A">
              <w:rPr>
                <w:sz w:val="22"/>
                <w:szCs w:val="22"/>
              </w:rPr>
              <w:t>к</w:t>
            </w:r>
          </w:p>
        </w:tc>
        <w:tc>
          <w:tcPr>
            <w:tcW w:w="284" w:type="dxa"/>
          </w:tcPr>
          <w:p w14:paraId="359F52E6" w14:textId="77777777" w:rsidR="00A84893" w:rsidRPr="003C014A" w:rsidRDefault="00A84893" w:rsidP="00E5301E">
            <w:pPr>
              <w:ind w:right="-465"/>
              <w:rPr>
                <w:sz w:val="22"/>
                <w:szCs w:val="22"/>
              </w:rPr>
            </w:pPr>
            <w:r w:rsidRPr="003C014A">
              <w:rPr>
                <w:sz w:val="22"/>
                <w:szCs w:val="22"/>
              </w:rPr>
              <w:t>н</w:t>
            </w:r>
          </w:p>
        </w:tc>
        <w:tc>
          <w:tcPr>
            <w:tcW w:w="283" w:type="dxa"/>
          </w:tcPr>
          <w:p w14:paraId="3C3C01C5" w14:textId="77777777" w:rsidR="00A84893" w:rsidRPr="003C014A" w:rsidRDefault="00A84893" w:rsidP="00E5301E">
            <w:pPr>
              <w:ind w:right="-465"/>
              <w:rPr>
                <w:sz w:val="22"/>
                <w:szCs w:val="22"/>
              </w:rPr>
            </w:pPr>
            <w:r w:rsidRPr="003C014A">
              <w:rPr>
                <w:sz w:val="22"/>
                <w:szCs w:val="22"/>
              </w:rPr>
              <w:t>с</w:t>
            </w:r>
          </w:p>
        </w:tc>
        <w:tc>
          <w:tcPr>
            <w:tcW w:w="284" w:type="dxa"/>
          </w:tcPr>
          <w:p w14:paraId="651CAF97" w14:textId="77777777" w:rsidR="00A84893" w:rsidRPr="003C014A" w:rsidRDefault="00A84893" w:rsidP="00E5301E">
            <w:pPr>
              <w:ind w:right="-465"/>
              <w:rPr>
                <w:sz w:val="22"/>
                <w:szCs w:val="22"/>
              </w:rPr>
            </w:pPr>
            <w:r w:rsidRPr="003C014A">
              <w:rPr>
                <w:sz w:val="22"/>
                <w:szCs w:val="22"/>
              </w:rPr>
              <w:t>к</w:t>
            </w:r>
          </w:p>
        </w:tc>
        <w:tc>
          <w:tcPr>
            <w:tcW w:w="425" w:type="dxa"/>
          </w:tcPr>
          <w:p w14:paraId="18892992" w14:textId="77777777" w:rsidR="00A84893" w:rsidRPr="003C014A" w:rsidRDefault="00A84893" w:rsidP="00E5301E">
            <w:pPr>
              <w:ind w:right="-465"/>
              <w:rPr>
                <w:sz w:val="22"/>
                <w:szCs w:val="22"/>
              </w:rPr>
            </w:pPr>
            <w:r w:rsidRPr="003C014A">
              <w:rPr>
                <w:sz w:val="22"/>
                <w:szCs w:val="22"/>
              </w:rPr>
              <w:t>н</w:t>
            </w:r>
          </w:p>
        </w:tc>
        <w:tc>
          <w:tcPr>
            <w:tcW w:w="283" w:type="dxa"/>
          </w:tcPr>
          <w:p w14:paraId="610C873A" w14:textId="77777777" w:rsidR="00A84893" w:rsidRPr="003C014A" w:rsidRDefault="00A84893" w:rsidP="00E5301E">
            <w:pPr>
              <w:ind w:right="-465"/>
              <w:rPr>
                <w:sz w:val="22"/>
                <w:szCs w:val="22"/>
              </w:rPr>
            </w:pPr>
            <w:r w:rsidRPr="003C014A">
              <w:rPr>
                <w:sz w:val="22"/>
                <w:szCs w:val="22"/>
              </w:rPr>
              <w:t>с</w:t>
            </w:r>
          </w:p>
        </w:tc>
        <w:tc>
          <w:tcPr>
            <w:tcW w:w="284" w:type="dxa"/>
          </w:tcPr>
          <w:p w14:paraId="38AC96F6" w14:textId="77777777" w:rsidR="00A84893" w:rsidRPr="003C014A" w:rsidRDefault="00A84893" w:rsidP="00E5301E">
            <w:pPr>
              <w:ind w:right="-465"/>
              <w:rPr>
                <w:sz w:val="22"/>
                <w:szCs w:val="22"/>
              </w:rPr>
            </w:pPr>
            <w:r w:rsidRPr="003C014A">
              <w:rPr>
                <w:sz w:val="22"/>
                <w:szCs w:val="22"/>
              </w:rPr>
              <w:t>к</w:t>
            </w:r>
          </w:p>
        </w:tc>
        <w:tc>
          <w:tcPr>
            <w:tcW w:w="425" w:type="dxa"/>
          </w:tcPr>
          <w:p w14:paraId="50281B81" w14:textId="77777777" w:rsidR="00A84893" w:rsidRPr="003C014A" w:rsidRDefault="00A84893" w:rsidP="00E5301E">
            <w:pPr>
              <w:ind w:right="-465"/>
              <w:rPr>
                <w:sz w:val="22"/>
                <w:szCs w:val="22"/>
              </w:rPr>
            </w:pPr>
            <w:r w:rsidRPr="003C014A">
              <w:rPr>
                <w:sz w:val="22"/>
                <w:szCs w:val="22"/>
              </w:rPr>
              <w:t>н</w:t>
            </w:r>
          </w:p>
        </w:tc>
        <w:tc>
          <w:tcPr>
            <w:tcW w:w="284" w:type="dxa"/>
          </w:tcPr>
          <w:p w14:paraId="2DB41049" w14:textId="77777777" w:rsidR="00A84893" w:rsidRPr="003C014A" w:rsidRDefault="00A84893" w:rsidP="00E5301E">
            <w:pPr>
              <w:ind w:right="-465"/>
              <w:rPr>
                <w:sz w:val="22"/>
                <w:szCs w:val="22"/>
              </w:rPr>
            </w:pPr>
            <w:r w:rsidRPr="003C014A">
              <w:rPr>
                <w:sz w:val="22"/>
                <w:szCs w:val="22"/>
              </w:rPr>
              <w:t>с</w:t>
            </w:r>
          </w:p>
        </w:tc>
        <w:tc>
          <w:tcPr>
            <w:tcW w:w="283" w:type="dxa"/>
          </w:tcPr>
          <w:p w14:paraId="6FE193FD" w14:textId="77777777" w:rsidR="00A84893" w:rsidRPr="003C014A" w:rsidRDefault="00A84893" w:rsidP="00E5301E">
            <w:pPr>
              <w:ind w:right="-465"/>
              <w:rPr>
                <w:sz w:val="22"/>
                <w:szCs w:val="22"/>
              </w:rPr>
            </w:pPr>
            <w:r w:rsidRPr="003C014A">
              <w:rPr>
                <w:sz w:val="22"/>
                <w:szCs w:val="22"/>
              </w:rPr>
              <w:t>к</w:t>
            </w:r>
          </w:p>
        </w:tc>
        <w:tc>
          <w:tcPr>
            <w:tcW w:w="284" w:type="dxa"/>
          </w:tcPr>
          <w:p w14:paraId="3BF73816" w14:textId="77777777" w:rsidR="00A84893" w:rsidRPr="003C014A" w:rsidRDefault="00A84893" w:rsidP="00E5301E">
            <w:pPr>
              <w:ind w:right="-465"/>
              <w:rPr>
                <w:sz w:val="22"/>
                <w:szCs w:val="22"/>
              </w:rPr>
            </w:pPr>
            <w:r w:rsidRPr="003C014A">
              <w:rPr>
                <w:sz w:val="22"/>
                <w:szCs w:val="22"/>
              </w:rPr>
              <w:t>н</w:t>
            </w:r>
          </w:p>
        </w:tc>
        <w:tc>
          <w:tcPr>
            <w:tcW w:w="283" w:type="dxa"/>
          </w:tcPr>
          <w:p w14:paraId="162F827B" w14:textId="77777777" w:rsidR="00A84893" w:rsidRPr="003C014A" w:rsidRDefault="00A84893" w:rsidP="00E5301E">
            <w:pPr>
              <w:ind w:right="-465"/>
              <w:rPr>
                <w:sz w:val="22"/>
                <w:szCs w:val="22"/>
              </w:rPr>
            </w:pPr>
            <w:r w:rsidRPr="003C014A">
              <w:rPr>
                <w:sz w:val="22"/>
                <w:szCs w:val="22"/>
              </w:rPr>
              <w:t>с</w:t>
            </w:r>
          </w:p>
        </w:tc>
        <w:tc>
          <w:tcPr>
            <w:tcW w:w="425" w:type="dxa"/>
          </w:tcPr>
          <w:p w14:paraId="37AD5E09" w14:textId="77777777" w:rsidR="00A84893" w:rsidRPr="003C014A" w:rsidRDefault="00A84893" w:rsidP="00E5301E">
            <w:pPr>
              <w:ind w:right="-465"/>
              <w:rPr>
                <w:sz w:val="22"/>
                <w:szCs w:val="22"/>
              </w:rPr>
            </w:pPr>
            <w:r w:rsidRPr="003C014A">
              <w:rPr>
                <w:sz w:val="22"/>
                <w:szCs w:val="22"/>
              </w:rPr>
              <w:t>к</w:t>
            </w:r>
          </w:p>
        </w:tc>
        <w:tc>
          <w:tcPr>
            <w:tcW w:w="426" w:type="dxa"/>
          </w:tcPr>
          <w:p w14:paraId="10FD3F56" w14:textId="77777777" w:rsidR="00A84893" w:rsidRPr="003C014A" w:rsidRDefault="00A84893" w:rsidP="00E5301E">
            <w:pPr>
              <w:ind w:right="-465"/>
              <w:rPr>
                <w:sz w:val="22"/>
                <w:szCs w:val="22"/>
              </w:rPr>
            </w:pPr>
            <w:r w:rsidRPr="003C014A">
              <w:rPr>
                <w:sz w:val="22"/>
                <w:szCs w:val="22"/>
              </w:rPr>
              <w:t>н</w:t>
            </w:r>
          </w:p>
        </w:tc>
        <w:tc>
          <w:tcPr>
            <w:tcW w:w="283" w:type="dxa"/>
          </w:tcPr>
          <w:p w14:paraId="5E738555" w14:textId="77777777" w:rsidR="00A84893" w:rsidRPr="003C014A" w:rsidRDefault="00A84893" w:rsidP="00E5301E">
            <w:pPr>
              <w:ind w:right="-465"/>
              <w:rPr>
                <w:sz w:val="22"/>
                <w:szCs w:val="22"/>
              </w:rPr>
            </w:pPr>
            <w:r w:rsidRPr="003C014A">
              <w:rPr>
                <w:sz w:val="22"/>
                <w:szCs w:val="22"/>
              </w:rPr>
              <w:t>с</w:t>
            </w:r>
          </w:p>
        </w:tc>
        <w:tc>
          <w:tcPr>
            <w:tcW w:w="284" w:type="dxa"/>
          </w:tcPr>
          <w:p w14:paraId="10CEE579" w14:textId="77777777" w:rsidR="00A84893" w:rsidRPr="003C014A" w:rsidRDefault="00A84893" w:rsidP="00E5301E">
            <w:pPr>
              <w:ind w:right="-465"/>
              <w:rPr>
                <w:sz w:val="22"/>
                <w:szCs w:val="22"/>
              </w:rPr>
            </w:pPr>
            <w:r w:rsidRPr="003C014A">
              <w:rPr>
                <w:sz w:val="22"/>
                <w:szCs w:val="22"/>
              </w:rPr>
              <w:t>к</w:t>
            </w:r>
          </w:p>
        </w:tc>
        <w:tc>
          <w:tcPr>
            <w:tcW w:w="425" w:type="dxa"/>
          </w:tcPr>
          <w:p w14:paraId="6C461365" w14:textId="77777777" w:rsidR="00A84893" w:rsidRPr="003C014A" w:rsidRDefault="00A84893" w:rsidP="00E5301E">
            <w:pPr>
              <w:ind w:right="-465"/>
              <w:rPr>
                <w:sz w:val="22"/>
                <w:szCs w:val="22"/>
              </w:rPr>
            </w:pPr>
            <w:r w:rsidRPr="003C014A">
              <w:rPr>
                <w:sz w:val="22"/>
                <w:szCs w:val="22"/>
              </w:rPr>
              <w:t>н</w:t>
            </w:r>
          </w:p>
        </w:tc>
        <w:tc>
          <w:tcPr>
            <w:tcW w:w="283" w:type="dxa"/>
          </w:tcPr>
          <w:p w14:paraId="5762EB9F" w14:textId="77777777" w:rsidR="00A84893" w:rsidRPr="003C014A" w:rsidRDefault="00A84893" w:rsidP="00E5301E">
            <w:pPr>
              <w:ind w:right="-465"/>
              <w:rPr>
                <w:sz w:val="22"/>
                <w:szCs w:val="22"/>
              </w:rPr>
            </w:pPr>
            <w:r w:rsidRPr="003C014A">
              <w:rPr>
                <w:sz w:val="22"/>
                <w:szCs w:val="22"/>
              </w:rPr>
              <w:t>с</w:t>
            </w:r>
          </w:p>
        </w:tc>
        <w:tc>
          <w:tcPr>
            <w:tcW w:w="426" w:type="dxa"/>
          </w:tcPr>
          <w:p w14:paraId="08F61C31" w14:textId="77777777" w:rsidR="00A84893" w:rsidRPr="003C014A" w:rsidRDefault="00A84893" w:rsidP="00E5301E">
            <w:pPr>
              <w:ind w:right="-465"/>
              <w:rPr>
                <w:sz w:val="22"/>
                <w:szCs w:val="22"/>
              </w:rPr>
            </w:pPr>
            <w:r w:rsidRPr="003C014A">
              <w:rPr>
                <w:sz w:val="22"/>
                <w:szCs w:val="22"/>
              </w:rPr>
              <w:t>к</w:t>
            </w:r>
          </w:p>
        </w:tc>
        <w:tc>
          <w:tcPr>
            <w:tcW w:w="283" w:type="dxa"/>
          </w:tcPr>
          <w:p w14:paraId="64A426B7" w14:textId="77777777" w:rsidR="00A84893" w:rsidRPr="003C014A" w:rsidRDefault="00A84893" w:rsidP="00E5301E">
            <w:pPr>
              <w:ind w:right="-465"/>
              <w:rPr>
                <w:sz w:val="22"/>
                <w:szCs w:val="22"/>
              </w:rPr>
            </w:pPr>
          </w:p>
        </w:tc>
        <w:tc>
          <w:tcPr>
            <w:tcW w:w="284" w:type="dxa"/>
          </w:tcPr>
          <w:p w14:paraId="086E2D0D" w14:textId="77777777" w:rsidR="00A84893" w:rsidRPr="003C014A" w:rsidRDefault="00A84893" w:rsidP="00E5301E">
            <w:pPr>
              <w:ind w:right="-465"/>
              <w:rPr>
                <w:sz w:val="22"/>
                <w:szCs w:val="22"/>
              </w:rPr>
            </w:pPr>
            <w:r w:rsidRPr="003C014A">
              <w:rPr>
                <w:sz w:val="22"/>
                <w:szCs w:val="22"/>
              </w:rPr>
              <w:t>н</w:t>
            </w:r>
          </w:p>
        </w:tc>
        <w:tc>
          <w:tcPr>
            <w:tcW w:w="283" w:type="dxa"/>
          </w:tcPr>
          <w:p w14:paraId="05C2F4CA" w14:textId="77777777" w:rsidR="00A84893" w:rsidRPr="003C014A" w:rsidRDefault="00A84893" w:rsidP="00E5301E">
            <w:pPr>
              <w:ind w:right="-465"/>
              <w:rPr>
                <w:sz w:val="22"/>
                <w:szCs w:val="22"/>
              </w:rPr>
            </w:pPr>
            <w:r w:rsidRPr="003C014A">
              <w:rPr>
                <w:sz w:val="22"/>
                <w:szCs w:val="22"/>
              </w:rPr>
              <w:t>с</w:t>
            </w:r>
          </w:p>
        </w:tc>
        <w:tc>
          <w:tcPr>
            <w:tcW w:w="425" w:type="dxa"/>
          </w:tcPr>
          <w:p w14:paraId="23358B2D" w14:textId="77777777" w:rsidR="00A84893" w:rsidRPr="003C014A" w:rsidRDefault="00A84893" w:rsidP="00E5301E">
            <w:pPr>
              <w:ind w:right="-465"/>
              <w:rPr>
                <w:sz w:val="22"/>
                <w:szCs w:val="22"/>
              </w:rPr>
            </w:pPr>
            <w:r w:rsidRPr="003C014A">
              <w:rPr>
                <w:sz w:val="22"/>
                <w:szCs w:val="22"/>
              </w:rPr>
              <w:t>к</w:t>
            </w:r>
          </w:p>
        </w:tc>
      </w:tr>
      <w:tr w:rsidR="00A84893" w:rsidRPr="003C014A" w14:paraId="07E53D95" w14:textId="77777777" w:rsidTr="00A84893">
        <w:trPr>
          <w:trHeight w:val="120"/>
        </w:trPr>
        <w:tc>
          <w:tcPr>
            <w:tcW w:w="280" w:type="dxa"/>
          </w:tcPr>
          <w:p w14:paraId="3AF5836A" w14:textId="77777777" w:rsidR="00A84893" w:rsidRPr="003C014A" w:rsidRDefault="00A84893" w:rsidP="00E5301E">
            <w:pPr>
              <w:ind w:right="-465"/>
              <w:rPr>
                <w:b/>
                <w:sz w:val="22"/>
                <w:szCs w:val="22"/>
              </w:rPr>
            </w:pPr>
          </w:p>
          <w:p w14:paraId="77BF3C0B" w14:textId="77777777" w:rsidR="00A84893" w:rsidRPr="003C014A" w:rsidRDefault="00A84893" w:rsidP="00E5301E">
            <w:pPr>
              <w:ind w:right="-465"/>
              <w:rPr>
                <w:b/>
                <w:sz w:val="22"/>
                <w:szCs w:val="22"/>
              </w:rPr>
            </w:pPr>
          </w:p>
        </w:tc>
        <w:tc>
          <w:tcPr>
            <w:tcW w:w="234" w:type="dxa"/>
          </w:tcPr>
          <w:p w14:paraId="7E6F5739" w14:textId="77777777" w:rsidR="00A84893" w:rsidRPr="003C014A" w:rsidRDefault="00A84893" w:rsidP="00E5301E">
            <w:pPr>
              <w:ind w:right="-465"/>
              <w:rPr>
                <w:b/>
                <w:sz w:val="22"/>
                <w:szCs w:val="22"/>
              </w:rPr>
            </w:pPr>
          </w:p>
        </w:tc>
        <w:tc>
          <w:tcPr>
            <w:tcW w:w="303" w:type="dxa"/>
          </w:tcPr>
          <w:p w14:paraId="10720ED6" w14:textId="77777777" w:rsidR="00A84893" w:rsidRPr="003C014A" w:rsidRDefault="00A84893" w:rsidP="00E5301E">
            <w:pPr>
              <w:ind w:right="-465"/>
              <w:rPr>
                <w:b/>
                <w:sz w:val="22"/>
                <w:szCs w:val="22"/>
              </w:rPr>
            </w:pPr>
          </w:p>
        </w:tc>
        <w:tc>
          <w:tcPr>
            <w:tcW w:w="284" w:type="dxa"/>
          </w:tcPr>
          <w:p w14:paraId="02AFD53A" w14:textId="77777777" w:rsidR="00A84893" w:rsidRPr="003C014A" w:rsidRDefault="00A84893" w:rsidP="00E5301E">
            <w:pPr>
              <w:ind w:right="-465"/>
              <w:rPr>
                <w:b/>
                <w:sz w:val="22"/>
                <w:szCs w:val="22"/>
              </w:rPr>
            </w:pPr>
          </w:p>
        </w:tc>
        <w:tc>
          <w:tcPr>
            <w:tcW w:w="283" w:type="dxa"/>
          </w:tcPr>
          <w:p w14:paraId="2E93CF5D" w14:textId="77777777" w:rsidR="00A84893" w:rsidRPr="003C014A" w:rsidRDefault="00A84893" w:rsidP="00E5301E">
            <w:pPr>
              <w:ind w:right="-465"/>
              <w:rPr>
                <w:b/>
                <w:sz w:val="22"/>
                <w:szCs w:val="22"/>
              </w:rPr>
            </w:pPr>
          </w:p>
        </w:tc>
        <w:tc>
          <w:tcPr>
            <w:tcW w:w="284" w:type="dxa"/>
          </w:tcPr>
          <w:p w14:paraId="7786EC97" w14:textId="77777777" w:rsidR="00A84893" w:rsidRPr="003C014A" w:rsidRDefault="00A84893" w:rsidP="00E5301E">
            <w:pPr>
              <w:ind w:right="-465"/>
              <w:rPr>
                <w:b/>
                <w:sz w:val="22"/>
                <w:szCs w:val="22"/>
              </w:rPr>
            </w:pPr>
          </w:p>
        </w:tc>
        <w:tc>
          <w:tcPr>
            <w:tcW w:w="425" w:type="dxa"/>
          </w:tcPr>
          <w:p w14:paraId="0E2F4A7B" w14:textId="77777777" w:rsidR="00A84893" w:rsidRPr="003C014A" w:rsidRDefault="00A84893" w:rsidP="00E5301E">
            <w:pPr>
              <w:ind w:right="-465"/>
              <w:rPr>
                <w:b/>
                <w:sz w:val="22"/>
                <w:szCs w:val="22"/>
              </w:rPr>
            </w:pPr>
          </w:p>
        </w:tc>
        <w:tc>
          <w:tcPr>
            <w:tcW w:w="283" w:type="dxa"/>
          </w:tcPr>
          <w:p w14:paraId="4748FA45" w14:textId="77777777" w:rsidR="00A84893" w:rsidRPr="003C014A" w:rsidRDefault="00A84893" w:rsidP="00E5301E">
            <w:pPr>
              <w:ind w:right="-465"/>
              <w:rPr>
                <w:b/>
                <w:sz w:val="22"/>
                <w:szCs w:val="22"/>
              </w:rPr>
            </w:pPr>
          </w:p>
        </w:tc>
        <w:tc>
          <w:tcPr>
            <w:tcW w:w="284" w:type="dxa"/>
          </w:tcPr>
          <w:p w14:paraId="55B5FBA3" w14:textId="77777777" w:rsidR="00A84893" w:rsidRPr="003C014A" w:rsidRDefault="00A84893" w:rsidP="00E5301E">
            <w:pPr>
              <w:ind w:right="-465"/>
              <w:rPr>
                <w:b/>
                <w:sz w:val="22"/>
                <w:szCs w:val="22"/>
              </w:rPr>
            </w:pPr>
          </w:p>
        </w:tc>
        <w:tc>
          <w:tcPr>
            <w:tcW w:w="425" w:type="dxa"/>
          </w:tcPr>
          <w:p w14:paraId="41837C7F" w14:textId="77777777" w:rsidR="00A84893" w:rsidRPr="003C014A" w:rsidRDefault="00A84893" w:rsidP="00E5301E">
            <w:pPr>
              <w:ind w:right="-465"/>
              <w:rPr>
                <w:b/>
                <w:sz w:val="22"/>
                <w:szCs w:val="22"/>
              </w:rPr>
            </w:pPr>
          </w:p>
        </w:tc>
        <w:tc>
          <w:tcPr>
            <w:tcW w:w="284" w:type="dxa"/>
          </w:tcPr>
          <w:p w14:paraId="6C4BFDA2" w14:textId="77777777" w:rsidR="00A84893" w:rsidRPr="003C014A" w:rsidRDefault="00A84893" w:rsidP="00E5301E">
            <w:pPr>
              <w:ind w:right="-465"/>
              <w:rPr>
                <w:b/>
                <w:sz w:val="22"/>
                <w:szCs w:val="22"/>
              </w:rPr>
            </w:pPr>
          </w:p>
        </w:tc>
        <w:tc>
          <w:tcPr>
            <w:tcW w:w="283" w:type="dxa"/>
          </w:tcPr>
          <w:p w14:paraId="3A4E2677" w14:textId="77777777" w:rsidR="00A84893" w:rsidRPr="003C014A" w:rsidRDefault="00A84893" w:rsidP="00E5301E">
            <w:pPr>
              <w:ind w:right="-465"/>
              <w:rPr>
                <w:b/>
                <w:sz w:val="22"/>
                <w:szCs w:val="22"/>
              </w:rPr>
            </w:pPr>
          </w:p>
        </w:tc>
        <w:tc>
          <w:tcPr>
            <w:tcW w:w="284" w:type="dxa"/>
          </w:tcPr>
          <w:p w14:paraId="63266B62" w14:textId="77777777" w:rsidR="00A84893" w:rsidRPr="003C014A" w:rsidRDefault="00A84893" w:rsidP="00E5301E">
            <w:pPr>
              <w:ind w:right="-465"/>
              <w:rPr>
                <w:b/>
                <w:sz w:val="22"/>
                <w:szCs w:val="22"/>
              </w:rPr>
            </w:pPr>
          </w:p>
        </w:tc>
        <w:tc>
          <w:tcPr>
            <w:tcW w:w="283" w:type="dxa"/>
          </w:tcPr>
          <w:p w14:paraId="53F28BBB" w14:textId="77777777" w:rsidR="00A84893" w:rsidRPr="003C014A" w:rsidRDefault="00A84893" w:rsidP="00E5301E">
            <w:pPr>
              <w:ind w:right="-465"/>
              <w:rPr>
                <w:b/>
                <w:sz w:val="22"/>
                <w:szCs w:val="22"/>
              </w:rPr>
            </w:pPr>
          </w:p>
        </w:tc>
        <w:tc>
          <w:tcPr>
            <w:tcW w:w="425" w:type="dxa"/>
          </w:tcPr>
          <w:p w14:paraId="1AE76BD0" w14:textId="77777777" w:rsidR="00A84893" w:rsidRPr="003C014A" w:rsidRDefault="00A84893" w:rsidP="00E5301E">
            <w:pPr>
              <w:ind w:right="-465"/>
              <w:rPr>
                <w:b/>
                <w:sz w:val="22"/>
                <w:szCs w:val="22"/>
              </w:rPr>
            </w:pPr>
          </w:p>
        </w:tc>
        <w:tc>
          <w:tcPr>
            <w:tcW w:w="426" w:type="dxa"/>
          </w:tcPr>
          <w:p w14:paraId="3B1FCD19" w14:textId="77777777" w:rsidR="00A84893" w:rsidRPr="003C014A" w:rsidRDefault="00A84893" w:rsidP="00E5301E">
            <w:pPr>
              <w:ind w:right="-465"/>
              <w:rPr>
                <w:b/>
                <w:sz w:val="22"/>
                <w:szCs w:val="22"/>
              </w:rPr>
            </w:pPr>
          </w:p>
        </w:tc>
        <w:tc>
          <w:tcPr>
            <w:tcW w:w="283" w:type="dxa"/>
          </w:tcPr>
          <w:p w14:paraId="4E0C1D4F" w14:textId="77777777" w:rsidR="00A84893" w:rsidRPr="003C014A" w:rsidRDefault="00A84893" w:rsidP="00E5301E">
            <w:pPr>
              <w:ind w:right="-465"/>
              <w:rPr>
                <w:b/>
                <w:sz w:val="22"/>
                <w:szCs w:val="22"/>
              </w:rPr>
            </w:pPr>
          </w:p>
        </w:tc>
        <w:tc>
          <w:tcPr>
            <w:tcW w:w="284" w:type="dxa"/>
          </w:tcPr>
          <w:p w14:paraId="41CD48C0" w14:textId="77777777" w:rsidR="00A84893" w:rsidRPr="003C014A" w:rsidRDefault="00A84893" w:rsidP="00E5301E">
            <w:pPr>
              <w:ind w:right="-465"/>
              <w:rPr>
                <w:b/>
                <w:sz w:val="22"/>
                <w:szCs w:val="22"/>
              </w:rPr>
            </w:pPr>
          </w:p>
        </w:tc>
        <w:tc>
          <w:tcPr>
            <w:tcW w:w="425" w:type="dxa"/>
          </w:tcPr>
          <w:p w14:paraId="7B6CBA8C" w14:textId="77777777" w:rsidR="00A84893" w:rsidRPr="003C014A" w:rsidRDefault="00A84893" w:rsidP="00E5301E">
            <w:pPr>
              <w:ind w:right="-465"/>
              <w:rPr>
                <w:b/>
                <w:sz w:val="22"/>
                <w:szCs w:val="22"/>
              </w:rPr>
            </w:pPr>
          </w:p>
        </w:tc>
        <w:tc>
          <w:tcPr>
            <w:tcW w:w="283" w:type="dxa"/>
          </w:tcPr>
          <w:p w14:paraId="153D9408" w14:textId="77777777" w:rsidR="00A84893" w:rsidRPr="003C014A" w:rsidRDefault="00A84893" w:rsidP="00E5301E">
            <w:pPr>
              <w:ind w:right="-465"/>
              <w:rPr>
                <w:b/>
                <w:sz w:val="22"/>
                <w:szCs w:val="22"/>
              </w:rPr>
            </w:pPr>
          </w:p>
        </w:tc>
        <w:tc>
          <w:tcPr>
            <w:tcW w:w="426" w:type="dxa"/>
          </w:tcPr>
          <w:p w14:paraId="7664C474" w14:textId="77777777" w:rsidR="00A84893" w:rsidRPr="003C014A" w:rsidRDefault="00A84893" w:rsidP="00E5301E">
            <w:pPr>
              <w:ind w:right="-465"/>
              <w:rPr>
                <w:b/>
                <w:sz w:val="22"/>
                <w:szCs w:val="22"/>
              </w:rPr>
            </w:pPr>
          </w:p>
        </w:tc>
        <w:tc>
          <w:tcPr>
            <w:tcW w:w="283" w:type="dxa"/>
          </w:tcPr>
          <w:p w14:paraId="12D19645" w14:textId="77777777" w:rsidR="00A84893" w:rsidRPr="003C014A" w:rsidRDefault="00A84893" w:rsidP="00E5301E">
            <w:pPr>
              <w:ind w:right="-465"/>
              <w:rPr>
                <w:b/>
                <w:sz w:val="22"/>
                <w:szCs w:val="22"/>
              </w:rPr>
            </w:pPr>
          </w:p>
        </w:tc>
        <w:tc>
          <w:tcPr>
            <w:tcW w:w="284" w:type="dxa"/>
          </w:tcPr>
          <w:p w14:paraId="0D7E9FEC" w14:textId="77777777" w:rsidR="00A84893" w:rsidRPr="003C014A" w:rsidRDefault="00A84893" w:rsidP="00E5301E">
            <w:pPr>
              <w:ind w:right="-465"/>
              <w:rPr>
                <w:b/>
                <w:sz w:val="22"/>
                <w:szCs w:val="22"/>
              </w:rPr>
            </w:pPr>
          </w:p>
        </w:tc>
        <w:tc>
          <w:tcPr>
            <w:tcW w:w="283" w:type="dxa"/>
          </w:tcPr>
          <w:p w14:paraId="4DC9E5D1" w14:textId="77777777" w:rsidR="00A84893" w:rsidRPr="003C014A" w:rsidRDefault="00A84893" w:rsidP="00E5301E">
            <w:pPr>
              <w:ind w:right="-465"/>
              <w:rPr>
                <w:b/>
                <w:sz w:val="22"/>
                <w:szCs w:val="22"/>
              </w:rPr>
            </w:pPr>
          </w:p>
        </w:tc>
        <w:tc>
          <w:tcPr>
            <w:tcW w:w="425" w:type="dxa"/>
          </w:tcPr>
          <w:p w14:paraId="55826EE5" w14:textId="77777777" w:rsidR="00A84893" w:rsidRPr="003C014A" w:rsidRDefault="00A84893" w:rsidP="00E5301E">
            <w:pPr>
              <w:ind w:right="-465"/>
              <w:rPr>
                <w:b/>
                <w:sz w:val="22"/>
                <w:szCs w:val="22"/>
              </w:rPr>
            </w:pPr>
          </w:p>
        </w:tc>
      </w:tr>
    </w:tbl>
    <w:p w14:paraId="0078304F" w14:textId="77777777" w:rsidR="00A84893" w:rsidRPr="00A84893" w:rsidRDefault="00A84893" w:rsidP="00A84893">
      <w:pPr>
        <w:shd w:val="clear" w:color="auto" w:fill="FFFFFF"/>
        <w:rPr>
          <w:b/>
          <w:color w:val="000000"/>
          <w:sz w:val="22"/>
          <w:szCs w:val="22"/>
        </w:rPr>
      </w:pPr>
      <w:r w:rsidRPr="00A84893">
        <w:rPr>
          <w:b/>
          <w:color w:val="000000"/>
          <w:sz w:val="22"/>
          <w:szCs w:val="22"/>
        </w:rPr>
        <w:t xml:space="preserve">4 </w:t>
      </w:r>
      <w:proofErr w:type="spellStart"/>
      <w:r w:rsidRPr="00A84893">
        <w:rPr>
          <w:b/>
          <w:color w:val="000000"/>
          <w:sz w:val="22"/>
          <w:szCs w:val="22"/>
        </w:rPr>
        <w:t>Сформированность</w:t>
      </w:r>
      <w:proofErr w:type="spellEnd"/>
      <w:r w:rsidRPr="00A84893">
        <w:rPr>
          <w:b/>
          <w:color w:val="000000"/>
          <w:sz w:val="22"/>
          <w:szCs w:val="22"/>
        </w:rPr>
        <w:t xml:space="preserve"> фонематического слуха</w:t>
      </w:r>
    </w:p>
    <w:p w14:paraId="1DE1FC80" w14:textId="77777777" w:rsidR="00A84893" w:rsidRPr="00A84893" w:rsidRDefault="00A84893" w:rsidP="00A84893">
      <w:pPr>
        <w:shd w:val="clear" w:color="auto" w:fill="FFFFFF"/>
        <w:rPr>
          <w:color w:val="000000"/>
          <w:sz w:val="22"/>
          <w:szCs w:val="22"/>
        </w:rPr>
      </w:pPr>
      <w:r w:rsidRPr="00A84893">
        <w:rPr>
          <w:b/>
          <w:color w:val="000000"/>
          <w:sz w:val="22"/>
          <w:szCs w:val="22"/>
        </w:rPr>
        <w:t>1.1.Эхо</w:t>
      </w:r>
      <w:r w:rsidRPr="00A84893">
        <w:rPr>
          <w:color w:val="000000"/>
          <w:sz w:val="22"/>
          <w:szCs w:val="22"/>
        </w:rPr>
        <w:t xml:space="preserve"> </w:t>
      </w:r>
      <w:proofErr w:type="gramStart"/>
      <w:r w:rsidRPr="00A84893">
        <w:rPr>
          <w:color w:val="000000"/>
          <w:sz w:val="22"/>
          <w:szCs w:val="22"/>
        </w:rPr>
        <w:t>( повтори</w:t>
      </w:r>
      <w:proofErr w:type="gramEnd"/>
      <w:r w:rsidRPr="00A84893">
        <w:rPr>
          <w:color w:val="000000"/>
          <w:sz w:val="22"/>
          <w:szCs w:val="22"/>
        </w:rPr>
        <w:t xml:space="preserve"> слоговые ряды в определённой последовательности)</w:t>
      </w:r>
    </w:p>
    <w:p w14:paraId="01A07E04" w14:textId="77777777" w:rsidR="00A84893" w:rsidRPr="00A84893" w:rsidRDefault="00A84893" w:rsidP="00A84893">
      <w:pPr>
        <w:shd w:val="clear" w:color="auto" w:fill="FFFFFF"/>
        <w:rPr>
          <w:color w:val="000000"/>
          <w:sz w:val="22"/>
          <w:szCs w:val="22"/>
        </w:rPr>
      </w:pPr>
      <w:r w:rsidRPr="00A84893">
        <w:rPr>
          <w:color w:val="000000"/>
          <w:sz w:val="22"/>
          <w:szCs w:val="22"/>
        </w:rPr>
        <w:t xml:space="preserve">1.Ба-па-ба, </w:t>
      </w:r>
      <w:proofErr w:type="gramStart"/>
      <w:r w:rsidRPr="00A84893">
        <w:rPr>
          <w:color w:val="000000"/>
          <w:sz w:val="22"/>
          <w:szCs w:val="22"/>
        </w:rPr>
        <w:t>па-ба</w:t>
      </w:r>
      <w:proofErr w:type="gramEnd"/>
      <w:r w:rsidRPr="00A84893">
        <w:rPr>
          <w:color w:val="000000"/>
          <w:sz w:val="22"/>
          <w:szCs w:val="22"/>
        </w:rPr>
        <w:t xml:space="preserve">-па____________________2.Ла-ра-ла, </w:t>
      </w:r>
      <w:proofErr w:type="spellStart"/>
      <w:r w:rsidRPr="00A84893">
        <w:rPr>
          <w:color w:val="000000"/>
          <w:sz w:val="22"/>
          <w:szCs w:val="22"/>
        </w:rPr>
        <w:t>ра</w:t>
      </w:r>
      <w:proofErr w:type="spellEnd"/>
      <w:r w:rsidRPr="00A84893">
        <w:rPr>
          <w:color w:val="000000"/>
          <w:sz w:val="22"/>
          <w:szCs w:val="22"/>
        </w:rPr>
        <w:t>-ла-</w:t>
      </w:r>
      <w:proofErr w:type="spellStart"/>
      <w:r w:rsidRPr="00A84893">
        <w:rPr>
          <w:color w:val="000000"/>
          <w:sz w:val="22"/>
          <w:szCs w:val="22"/>
        </w:rPr>
        <w:t>ра</w:t>
      </w:r>
      <w:proofErr w:type="spellEnd"/>
      <w:r w:rsidRPr="00A84893">
        <w:rPr>
          <w:color w:val="000000"/>
          <w:sz w:val="22"/>
          <w:szCs w:val="22"/>
        </w:rPr>
        <w:t>_______________________</w:t>
      </w:r>
    </w:p>
    <w:p w14:paraId="050F1152" w14:textId="77777777" w:rsidR="00A84893" w:rsidRPr="00A84893" w:rsidRDefault="00A84893" w:rsidP="00A84893">
      <w:pPr>
        <w:shd w:val="clear" w:color="auto" w:fill="FFFFFF"/>
        <w:rPr>
          <w:color w:val="000000"/>
          <w:sz w:val="22"/>
          <w:szCs w:val="22"/>
        </w:rPr>
      </w:pPr>
      <w:r w:rsidRPr="00A84893">
        <w:rPr>
          <w:color w:val="000000"/>
          <w:sz w:val="22"/>
          <w:szCs w:val="22"/>
        </w:rPr>
        <w:t>3.</w:t>
      </w:r>
      <w:proofErr w:type="gramStart"/>
      <w:r w:rsidRPr="00A84893">
        <w:rPr>
          <w:color w:val="000000"/>
          <w:sz w:val="22"/>
          <w:szCs w:val="22"/>
        </w:rPr>
        <w:t>Са-за</w:t>
      </w:r>
      <w:proofErr w:type="gramEnd"/>
      <w:r w:rsidRPr="00A84893">
        <w:rPr>
          <w:color w:val="000000"/>
          <w:sz w:val="22"/>
          <w:szCs w:val="22"/>
        </w:rPr>
        <w:t xml:space="preserve">-са, за-са-за______________________4.Са-ша-са, </w:t>
      </w:r>
      <w:proofErr w:type="spellStart"/>
      <w:r w:rsidRPr="00A84893">
        <w:rPr>
          <w:color w:val="000000"/>
          <w:sz w:val="22"/>
          <w:szCs w:val="22"/>
        </w:rPr>
        <w:t>ша-са-ша</w:t>
      </w:r>
      <w:proofErr w:type="spellEnd"/>
      <w:r w:rsidRPr="00A84893">
        <w:rPr>
          <w:color w:val="000000"/>
          <w:sz w:val="22"/>
          <w:szCs w:val="22"/>
        </w:rPr>
        <w:t>____________________</w:t>
      </w:r>
    </w:p>
    <w:p w14:paraId="2E1838EA" w14:textId="77777777" w:rsidR="00A84893" w:rsidRPr="00A84893" w:rsidRDefault="00A84893" w:rsidP="00A84893">
      <w:pPr>
        <w:shd w:val="clear" w:color="auto" w:fill="FFFFFF"/>
        <w:rPr>
          <w:color w:val="000000"/>
          <w:sz w:val="22"/>
          <w:szCs w:val="22"/>
        </w:rPr>
      </w:pPr>
      <w:r w:rsidRPr="00A84893">
        <w:rPr>
          <w:color w:val="000000"/>
          <w:sz w:val="22"/>
          <w:szCs w:val="22"/>
        </w:rPr>
        <w:t>5.Ма-на-ма, на- ма-на____________________6.Ца –</w:t>
      </w:r>
      <w:proofErr w:type="spellStart"/>
      <w:r w:rsidRPr="00A84893">
        <w:rPr>
          <w:color w:val="000000"/>
          <w:sz w:val="22"/>
          <w:szCs w:val="22"/>
        </w:rPr>
        <w:t>са</w:t>
      </w:r>
      <w:proofErr w:type="spellEnd"/>
      <w:r w:rsidRPr="00A84893">
        <w:rPr>
          <w:color w:val="000000"/>
          <w:sz w:val="22"/>
          <w:szCs w:val="22"/>
        </w:rPr>
        <w:t xml:space="preserve">- </w:t>
      </w:r>
      <w:proofErr w:type="spellStart"/>
      <w:r w:rsidRPr="00A84893">
        <w:rPr>
          <w:color w:val="000000"/>
          <w:sz w:val="22"/>
          <w:szCs w:val="22"/>
        </w:rPr>
        <w:t>ца</w:t>
      </w:r>
      <w:proofErr w:type="spellEnd"/>
      <w:r w:rsidRPr="00A84893">
        <w:rPr>
          <w:color w:val="000000"/>
          <w:sz w:val="22"/>
          <w:szCs w:val="22"/>
        </w:rPr>
        <w:t xml:space="preserve">, </w:t>
      </w:r>
      <w:proofErr w:type="spellStart"/>
      <w:r w:rsidRPr="00A84893">
        <w:rPr>
          <w:color w:val="000000"/>
          <w:sz w:val="22"/>
          <w:szCs w:val="22"/>
        </w:rPr>
        <w:t>са-ца-са</w:t>
      </w:r>
      <w:proofErr w:type="spellEnd"/>
      <w:r w:rsidRPr="00A84893">
        <w:rPr>
          <w:color w:val="000000"/>
          <w:sz w:val="22"/>
          <w:szCs w:val="22"/>
        </w:rPr>
        <w:t>____________________</w:t>
      </w:r>
    </w:p>
    <w:p w14:paraId="724C4696" w14:textId="77777777" w:rsidR="00A84893" w:rsidRPr="00A84893" w:rsidRDefault="00A84893" w:rsidP="00A84893">
      <w:pPr>
        <w:shd w:val="clear" w:color="auto" w:fill="FFFFFF"/>
        <w:rPr>
          <w:color w:val="000000"/>
          <w:sz w:val="22"/>
          <w:szCs w:val="22"/>
        </w:rPr>
      </w:pPr>
      <w:r w:rsidRPr="00A84893">
        <w:rPr>
          <w:color w:val="000000"/>
          <w:sz w:val="22"/>
          <w:szCs w:val="22"/>
        </w:rPr>
        <w:t xml:space="preserve">7.Ча-тя-ча, </w:t>
      </w:r>
      <w:proofErr w:type="spellStart"/>
      <w:r w:rsidRPr="00A84893">
        <w:rPr>
          <w:color w:val="000000"/>
          <w:sz w:val="22"/>
          <w:szCs w:val="22"/>
        </w:rPr>
        <w:t>тя-ча-тя</w:t>
      </w:r>
      <w:proofErr w:type="spellEnd"/>
      <w:r w:rsidRPr="00A84893">
        <w:rPr>
          <w:color w:val="000000"/>
          <w:sz w:val="22"/>
          <w:szCs w:val="22"/>
        </w:rPr>
        <w:t xml:space="preserve"> _____________________________________________________</w:t>
      </w:r>
    </w:p>
    <w:p w14:paraId="733CDC07" w14:textId="77777777" w:rsidR="00A84893" w:rsidRPr="00A84893" w:rsidRDefault="00A84893" w:rsidP="00A84893">
      <w:pPr>
        <w:shd w:val="clear" w:color="auto" w:fill="FFFFFF"/>
        <w:rPr>
          <w:b/>
          <w:color w:val="000000"/>
          <w:sz w:val="22"/>
          <w:szCs w:val="22"/>
        </w:rPr>
      </w:pPr>
      <w:r w:rsidRPr="00A84893">
        <w:rPr>
          <w:b/>
          <w:color w:val="000000"/>
          <w:sz w:val="22"/>
          <w:szCs w:val="22"/>
        </w:rPr>
        <w:t>1.2.Повтори</w:t>
      </w:r>
    </w:p>
    <w:p w14:paraId="00D1FC59" w14:textId="77777777" w:rsidR="00A84893" w:rsidRPr="00A84893" w:rsidRDefault="00A84893" w:rsidP="00A84893">
      <w:pPr>
        <w:shd w:val="clear" w:color="auto" w:fill="FFFFFF"/>
        <w:rPr>
          <w:color w:val="000000"/>
          <w:sz w:val="22"/>
          <w:szCs w:val="22"/>
        </w:rPr>
      </w:pPr>
      <w:r w:rsidRPr="00A84893">
        <w:rPr>
          <w:color w:val="000000"/>
          <w:sz w:val="22"/>
          <w:szCs w:val="22"/>
        </w:rPr>
        <w:t>1.Крыша-крыса___________________2.полено-колено________________________</w:t>
      </w:r>
    </w:p>
    <w:p w14:paraId="12CA82EE" w14:textId="77777777" w:rsidR="00A84893" w:rsidRPr="00A84893" w:rsidRDefault="00A84893" w:rsidP="00A84893">
      <w:pPr>
        <w:shd w:val="clear" w:color="auto" w:fill="FFFFFF"/>
        <w:rPr>
          <w:color w:val="000000"/>
          <w:sz w:val="22"/>
          <w:szCs w:val="22"/>
        </w:rPr>
      </w:pPr>
      <w:r w:rsidRPr="00A84893">
        <w:rPr>
          <w:color w:val="000000"/>
          <w:sz w:val="22"/>
          <w:szCs w:val="22"/>
        </w:rPr>
        <w:t>3.Земля –змея____________________4.дочка-точка-кочка______________________</w:t>
      </w:r>
    </w:p>
    <w:p w14:paraId="7E0D9875" w14:textId="77777777" w:rsidR="00A84893" w:rsidRPr="00A84893" w:rsidRDefault="00A84893" w:rsidP="00A84893">
      <w:pPr>
        <w:shd w:val="clear" w:color="auto" w:fill="FFFFFF"/>
        <w:rPr>
          <w:color w:val="000000"/>
          <w:sz w:val="22"/>
          <w:szCs w:val="22"/>
        </w:rPr>
      </w:pPr>
      <w:r w:rsidRPr="00A84893">
        <w:rPr>
          <w:color w:val="000000"/>
          <w:sz w:val="22"/>
          <w:szCs w:val="22"/>
        </w:rPr>
        <w:t>5.Бабушка-кадушка-подушка_________________6.Мишка –миска-мышка_________________</w:t>
      </w:r>
    </w:p>
    <w:p w14:paraId="6A9ECE74" w14:textId="77777777" w:rsidR="00A84893" w:rsidRPr="00A84893" w:rsidRDefault="00A84893" w:rsidP="00A84893">
      <w:pPr>
        <w:shd w:val="clear" w:color="auto" w:fill="FFFFFF"/>
        <w:rPr>
          <w:b/>
          <w:color w:val="000000"/>
          <w:sz w:val="22"/>
          <w:szCs w:val="22"/>
        </w:rPr>
      </w:pPr>
      <w:r w:rsidRPr="00A84893">
        <w:rPr>
          <w:b/>
          <w:color w:val="000000"/>
          <w:sz w:val="22"/>
          <w:szCs w:val="22"/>
        </w:rPr>
        <w:t>2.Звуковой анализ и синтез</w:t>
      </w:r>
    </w:p>
    <w:p w14:paraId="696329CE" w14:textId="77777777" w:rsidR="00A84893" w:rsidRPr="00A84893" w:rsidRDefault="00A84893" w:rsidP="00A84893">
      <w:pPr>
        <w:shd w:val="clear" w:color="auto" w:fill="FFFFFF"/>
        <w:rPr>
          <w:color w:val="000000"/>
          <w:sz w:val="22"/>
          <w:szCs w:val="22"/>
        </w:rPr>
      </w:pPr>
      <w:r w:rsidRPr="00A84893">
        <w:rPr>
          <w:color w:val="000000"/>
          <w:sz w:val="22"/>
          <w:szCs w:val="22"/>
        </w:rPr>
        <w:t>2.1.Определи 1ый звук в словах: мак, дым, трава, кошка, шуба</w:t>
      </w:r>
    </w:p>
    <w:p w14:paraId="1C47B2BB" w14:textId="77777777" w:rsidR="00A84893" w:rsidRPr="00A84893" w:rsidRDefault="00A84893" w:rsidP="00A84893">
      <w:pPr>
        <w:shd w:val="clear" w:color="auto" w:fill="FFFFFF"/>
        <w:rPr>
          <w:color w:val="000000"/>
          <w:sz w:val="22"/>
          <w:szCs w:val="22"/>
        </w:rPr>
      </w:pPr>
      <w:r w:rsidRPr="00A84893">
        <w:rPr>
          <w:color w:val="000000"/>
          <w:sz w:val="22"/>
          <w:szCs w:val="22"/>
        </w:rPr>
        <w:t>2.2.Определи последний звук в словах: дом, мак, камыш, ключ, булка</w:t>
      </w:r>
    </w:p>
    <w:p w14:paraId="05A0832F" w14:textId="77777777" w:rsidR="00A84893" w:rsidRPr="00A84893" w:rsidRDefault="00A84893" w:rsidP="00A84893">
      <w:pPr>
        <w:shd w:val="clear" w:color="auto" w:fill="FFFFFF"/>
        <w:rPr>
          <w:color w:val="000000"/>
          <w:sz w:val="22"/>
          <w:szCs w:val="22"/>
        </w:rPr>
      </w:pPr>
      <w:r w:rsidRPr="00A84893">
        <w:rPr>
          <w:b/>
          <w:color w:val="000000"/>
          <w:sz w:val="22"/>
          <w:szCs w:val="22"/>
        </w:rPr>
        <w:t>2.3.Сколько звуков в слове</w:t>
      </w:r>
      <w:r w:rsidRPr="00A84893">
        <w:rPr>
          <w:color w:val="000000"/>
          <w:sz w:val="22"/>
          <w:szCs w:val="22"/>
        </w:rPr>
        <w:t xml:space="preserve"> </w:t>
      </w:r>
      <w:proofErr w:type="spellStart"/>
      <w:proofErr w:type="gramStart"/>
      <w:r w:rsidRPr="00A84893">
        <w:rPr>
          <w:color w:val="000000"/>
          <w:sz w:val="22"/>
          <w:szCs w:val="22"/>
        </w:rPr>
        <w:t>ДОМ._</w:t>
      </w:r>
      <w:proofErr w:type="gramEnd"/>
      <w:r w:rsidRPr="00A84893">
        <w:rPr>
          <w:color w:val="000000"/>
          <w:sz w:val="22"/>
          <w:szCs w:val="22"/>
        </w:rPr>
        <w:t>___Назови</w:t>
      </w:r>
      <w:proofErr w:type="spellEnd"/>
      <w:r w:rsidRPr="00A84893">
        <w:rPr>
          <w:color w:val="000000"/>
          <w:sz w:val="22"/>
          <w:szCs w:val="22"/>
        </w:rPr>
        <w:t xml:space="preserve"> первый </w:t>
      </w:r>
      <w:proofErr w:type="spellStart"/>
      <w:r w:rsidRPr="00A84893">
        <w:rPr>
          <w:color w:val="000000"/>
          <w:sz w:val="22"/>
          <w:szCs w:val="22"/>
        </w:rPr>
        <w:t>звук___третий__второй</w:t>
      </w:r>
      <w:proofErr w:type="spellEnd"/>
      <w:r w:rsidRPr="00A84893">
        <w:rPr>
          <w:color w:val="000000"/>
          <w:sz w:val="22"/>
          <w:szCs w:val="22"/>
        </w:rPr>
        <w:t>___</w:t>
      </w:r>
    </w:p>
    <w:p w14:paraId="79D54DFB" w14:textId="77777777" w:rsidR="00A84893" w:rsidRPr="00A84893" w:rsidRDefault="00A84893" w:rsidP="00A84893">
      <w:pPr>
        <w:shd w:val="clear" w:color="auto" w:fill="FFFFFF"/>
        <w:rPr>
          <w:color w:val="000000"/>
          <w:sz w:val="22"/>
          <w:szCs w:val="22"/>
        </w:rPr>
      </w:pPr>
      <w:r w:rsidRPr="00A84893">
        <w:rPr>
          <w:color w:val="000000"/>
          <w:sz w:val="22"/>
          <w:szCs w:val="22"/>
        </w:rPr>
        <w:t>(При затруднении взрослый выделяет звуки сам и объясняет их место в слове)</w:t>
      </w:r>
    </w:p>
    <w:p w14:paraId="071D80F6" w14:textId="77777777" w:rsidR="00A84893" w:rsidRPr="00A84893" w:rsidRDefault="00A84893" w:rsidP="00A84893">
      <w:pPr>
        <w:shd w:val="clear" w:color="auto" w:fill="FFFFFF"/>
        <w:rPr>
          <w:color w:val="000000"/>
          <w:sz w:val="22"/>
          <w:szCs w:val="22"/>
        </w:rPr>
      </w:pPr>
      <w:r w:rsidRPr="00A84893">
        <w:rPr>
          <w:color w:val="000000"/>
          <w:sz w:val="22"/>
          <w:szCs w:val="22"/>
        </w:rPr>
        <w:t>ВАЗА_______________МАШИНА______________РУЧКА_________________ВОЛК________</w:t>
      </w:r>
    </w:p>
    <w:p w14:paraId="11E90AB4" w14:textId="77777777" w:rsidR="00A84893" w:rsidRPr="00A84893" w:rsidRDefault="00A84893" w:rsidP="00A84893">
      <w:pPr>
        <w:shd w:val="clear" w:color="auto" w:fill="FFFFFF"/>
        <w:rPr>
          <w:b/>
          <w:color w:val="000000"/>
          <w:sz w:val="22"/>
          <w:szCs w:val="22"/>
        </w:rPr>
      </w:pPr>
      <w:r w:rsidRPr="00A84893">
        <w:rPr>
          <w:b/>
          <w:color w:val="000000"/>
          <w:sz w:val="22"/>
          <w:szCs w:val="22"/>
        </w:rPr>
        <w:t>2.4. Услышишь звук, хлопни в ладоши:</w:t>
      </w:r>
    </w:p>
    <w:p w14:paraId="344C4ABF" w14:textId="77777777" w:rsidR="00A84893" w:rsidRPr="00A84893" w:rsidRDefault="00A84893" w:rsidP="00A84893">
      <w:pPr>
        <w:shd w:val="clear" w:color="auto" w:fill="FFFFFF"/>
        <w:rPr>
          <w:color w:val="000000"/>
          <w:sz w:val="22"/>
          <w:szCs w:val="22"/>
        </w:rPr>
      </w:pPr>
      <w:proofErr w:type="gramStart"/>
      <w:r w:rsidRPr="00A84893">
        <w:rPr>
          <w:color w:val="000000"/>
          <w:sz w:val="22"/>
          <w:szCs w:val="22"/>
        </w:rPr>
        <w:t>З:дерево</w:t>
      </w:r>
      <w:proofErr w:type="gramEnd"/>
      <w:r w:rsidRPr="00A84893">
        <w:rPr>
          <w:color w:val="000000"/>
          <w:sz w:val="22"/>
          <w:szCs w:val="22"/>
        </w:rPr>
        <w:t xml:space="preserve">,зайка,василёк, </w:t>
      </w:r>
      <w:proofErr w:type="spellStart"/>
      <w:r w:rsidRPr="00A84893">
        <w:rPr>
          <w:color w:val="000000"/>
          <w:sz w:val="22"/>
          <w:szCs w:val="22"/>
        </w:rPr>
        <w:t>речка,корзина</w:t>
      </w:r>
      <w:proofErr w:type="spellEnd"/>
      <w:r w:rsidRPr="00A84893">
        <w:rPr>
          <w:color w:val="000000"/>
          <w:sz w:val="22"/>
          <w:szCs w:val="22"/>
        </w:rPr>
        <w:t xml:space="preserve">, </w:t>
      </w:r>
      <w:proofErr w:type="spellStart"/>
      <w:r w:rsidRPr="00A84893">
        <w:rPr>
          <w:color w:val="000000"/>
          <w:sz w:val="22"/>
          <w:szCs w:val="22"/>
        </w:rPr>
        <w:t>мозайка</w:t>
      </w:r>
      <w:proofErr w:type="spellEnd"/>
    </w:p>
    <w:p w14:paraId="6DDC536E" w14:textId="77777777" w:rsidR="00A84893" w:rsidRPr="00A84893" w:rsidRDefault="00A84893" w:rsidP="00A84893">
      <w:pPr>
        <w:shd w:val="clear" w:color="auto" w:fill="FFFFFF"/>
        <w:rPr>
          <w:color w:val="000000"/>
          <w:sz w:val="22"/>
          <w:szCs w:val="22"/>
        </w:rPr>
      </w:pPr>
      <w:r w:rsidRPr="00A84893">
        <w:rPr>
          <w:color w:val="000000"/>
          <w:sz w:val="22"/>
          <w:szCs w:val="22"/>
        </w:rPr>
        <w:t xml:space="preserve">Ш: </w:t>
      </w:r>
      <w:proofErr w:type="spellStart"/>
      <w:proofErr w:type="gramStart"/>
      <w:r w:rsidRPr="00A84893">
        <w:rPr>
          <w:color w:val="000000"/>
          <w:sz w:val="22"/>
          <w:szCs w:val="22"/>
        </w:rPr>
        <w:t>шапка,кошелёк</w:t>
      </w:r>
      <w:proofErr w:type="spellEnd"/>
      <w:proofErr w:type="gramEnd"/>
      <w:r w:rsidRPr="00A84893">
        <w:rPr>
          <w:color w:val="000000"/>
          <w:sz w:val="22"/>
          <w:szCs w:val="22"/>
        </w:rPr>
        <w:t xml:space="preserve">, </w:t>
      </w:r>
      <w:proofErr w:type="spellStart"/>
      <w:r w:rsidRPr="00A84893">
        <w:rPr>
          <w:color w:val="000000"/>
          <w:sz w:val="22"/>
          <w:szCs w:val="22"/>
        </w:rPr>
        <w:t>земля,санки,кощей</w:t>
      </w:r>
      <w:proofErr w:type="spellEnd"/>
      <w:r w:rsidRPr="00A84893">
        <w:rPr>
          <w:color w:val="000000"/>
          <w:sz w:val="22"/>
          <w:szCs w:val="22"/>
        </w:rPr>
        <w:t>, карандаш</w:t>
      </w:r>
    </w:p>
    <w:p w14:paraId="38799F31" w14:textId="77777777" w:rsidR="00A84893" w:rsidRPr="00A84893" w:rsidRDefault="00A84893" w:rsidP="00A84893">
      <w:pPr>
        <w:shd w:val="clear" w:color="auto" w:fill="FFFFFF"/>
        <w:rPr>
          <w:color w:val="000000"/>
          <w:sz w:val="22"/>
          <w:szCs w:val="22"/>
        </w:rPr>
      </w:pPr>
      <w:proofErr w:type="gramStart"/>
      <w:r w:rsidRPr="00A84893">
        <w:rPr>
          <w:color w:val="000000"/>
          <w:sz w:val="22"/>
          <w:szCs w:val="22"/>
        </w:rPr>
        <w:lastRenderedPageBreak/>
        <w:t>С:самолёт</w:t>
      </w:r>
      <w:proofErr w:type="gramEnd"/>
      <w:r w:rsidRPr="00A84893">
        <w:rPr>
          <w:color w:val="000000"/>
          <w:sz w:val="22"/>
          <w:szCs w:val="22"/>
        </w:rPr>
        <w:t>, кошка, камыш, щётка, кольцо, поросёнок</w:t>
      </w:r>
    </w:p>
    <w:p w14:paraId="2CDCFAEF" w14:textId="77777777" w:rsidR="00A84893" w:rsidRPr="00A84893" w:rsidRDefault="00A84893" w:rsidP="00A84893">
      <w:pPr>
        <w:shd w:val="clear" w:color="auto" w:fill="FFFFFF"/>
        <w:rPr>
          <w:color w:val="000000"/>
          <w:sz w:val="22"/>
          <w:szCs w:val="22"/>
        </w:rPr>
      </w:pPr>
      <w:proofErr w:type="gramStart"/>
      <w:r w:rsidRPr="00A84893">
        <w:rPr>
          <w:color w:val="000000"/>
          <w:sz w:val="22"/>
          <w:szCs w:val="22"/>
        </w:rPr>
        <w:t>Л:лампа</w:t>
      </w:r>
      <w:proofErr w:type="gramEnd"/>
      <w:r w:rsidRPr="00A84893">
        <w:rPr>
          <w:color w:val="000000"/>
          <w:sz w:val="22"/>
          <w:szCs w:val="22"/>
        </w:rPr>
        <w:t>, корова, мотылёк, полотенце, куст, пенал</w:t>
      </w:r>
    </w:p>
    <w:p w14:paraId="34937E63" w14:textId="77777777" w:rsidR="00A84893" w:rsidRPr="00A84893" w:rsidRDefault="00A84893" w:rsidP="00A84893">
      <w:pPr>
        <w:shd w:val="clear" w:color="auto" w:fill="FFFFFF"/>
        <w:rPr>
          <w:color w:val="000000"/>
          <w:sz w:val="22"/>
          <w:szCs w:val="22"/>
        </w:rPr>
      </w:pPr>
      <w:r w:rsidRPr="00A84893">
        <w:rPr>
          <w:b/>
          <w:color w:val="000000"/>
          <w:sz w:val="22"/>
          <w:szCs w:val="22"/>
        </w:rPr>
        <w:t>2.5.Подбери слова к звукам</w:t>
      </w:r>
      <w:r w:rsidRPr="00A84893">
        <w:rPr>
          <w:color w:val="000000"/>
          <w:sz w:val="22"/>
          <w:szCs w:val="22"/>
        </w:rPr>
        <w:t>: С_______</w:t>
      </w:r>
      <w:proofErr w:type="gramStart"/>
      <w:r w:rsidRPr="00A84893">
        <w:rPr>
          <w:color w:val="000000"/>
          <w:sz w:val="22"/>
          <w:szCs w:val="22"/>
        </w:rPr>
        <w:t>_</w:t>
      </w:r>
      <w:r w:rsidRPr="003C014A">
        <w:rPr>
          <w:color w:val="000000"/>
          <w:sz w:val="22"/>
          <w:szCs w:val="22"/>
        </w:rPr>
        <w:t xml:space="preserve">  </w:t>
      </w:r>
      <w:r w:rsidRPr="00A84893">
        <w:rPr>
          <w:color w:val="000000"/>
          <w:sz w:val="22"/>
          <w:szCs w:val="22"/>
        </w:rPr>
        <w:t>М</w:t>
      </w:r>
      <w:proofErr w:type="gramEnd"/>
      <w:r w:rsidRPr="00A84893">
        <w:rPr>
          <w:color w:val="000000"/>
          <w:sz w:val="22"/>
          <w:szCs w:val="22"/>
        </w:rPr>
        <w:t>___________К___________</w:t>
      </w:r>
    </w:p>
    <w:p w14:paraId="19647475" w14:textId="77777777" w:rsidR="00A84893" w:rsidRPr="00A84893" w:rsidRDefault="00A84893" w:rsidP="00A84893">
      <w:pPr>
        <w:shd w:val="clear" w:color="auto" w:fill="FFFFFF"/>
        <w:rPr>
          <w:b/>
          <w:color w:val="000000"/>
          <w:sz w:val="22"/>
          <w:szCs w:val="22"/>
        </w:rPr>
      </w:pPr>
      <w:r w:rsidRPr="00A84893">
        <w:rPr>
          <w:b/>
          <w:color w:val="000000"/>
          <w:sz w:val="22"/>
          <w:szCs w:val="22"/>
        </w:rPr>
        <w:t>4 Исследование фонематического восприятия и звукового анализа и синтеза</w:t>
      </w:r>
    </w:p>
    <w:p w14:paraId="3DD473D6" w14:textId="77777777" w:rsidR="00A84893" w:rsidRPr="00A84893" w:rsidRDefault="00A84893" w:rsidP="00A84893">
      <w:pPr>
        <w:shd w:val="clear" w:color="auto" w:fill="FFFFFF"/>
        <w:rPr>
          <w:color w:val="000000"/>
          <w:sz w:val="22"/>
          <w:szCs w:val="22"/>
        </w:rPr>
      </w:pPr>
      <w:r w:rsidRPr="003C014A">
        <w:rPr>
          <w:color w:val="000000"/>
          <w:sz w:val="22"/>
          <w:szCs w:val="22"/>
        </w:rPr>
        <w:t xml:space="preserve">                                                 </w:t>
      </w:r>
      <w:r w:rsidRPr="00A84893">
        <w:rPr>
          <w:color w:val="000000"/>
          <w:sz w:val="22"/>
          <w:szCs w:val="22"/>
        </w:rPr>
        <w:t>Количество заданий</w:t>
      </w:r>
    </w:p>
    <w:tbl>
      <w:tblPr>
        <w:tblStyle w:val="1f7"/>
        <w:tblW w:w="0" w:type="auto"/>
        <w:tblInd w:w="0" w:type="dxa"/>
        <w:tblLook w:val="04A0" w:firstRow="1" w:lastRow="0" w:firstColumn="1" w:lastColumn="0" w:noHBand="0" w:noVBand="1"/>
      </w:tblPr>
      <w:tblGrid>
        <w:gridCol w:w="373"/>
        <w:gridCol w:w="302"/>
        <w:gridCol w:w="284"/>
        <w:gridCol w:w="425"/>
        <w:gridCol w:w="425"/>
        <w:gridCol w:w="284"/>
        <w:gridCol w:w="425"/>
        <w:gridCol w:w="284"/>
        <w:gridCol w:w="425"/>
        <w:gridCol w:w="425"/>
        <w:gridCol w:w="425"/>
        <w:gridCol w:w="426"/>
        <w:gridCol w:w="425"/>
        <w:gridCol w:w="425"/>
        <w:gridCol w:w="425"/>
        <w:gridCol w:w="426"/>
        <w:gridCol w:w="425"/>
        <w:gridCol w:w="409"/>
        <w:gridCol w:w="375"/>
        <w:gridCol w:w="435"/>
        <w:gridCol w:w="411"/>
        <w:gridCol w:w="463"/>
        <w:gridCol w:w="236"/>
        <w:gridCol w:w="613"/>
      </w:tblGrid>
      <w:tr w:rsidR="0014348D" w:rsidRPr="003C014A" w14:paraId="06F09E51" w14:textId="77777777" w:rsidTr="0014348D">
        <w:tc>
          <w:tcPr>
            <w:tcW w:w="959" w:type="dxa"/>
            <w:gridSpan w:val="3"/>
          </w:tcPr>
          <w:p w14:paraId="1A6CAF96" w14:textId="77777777" w:rsidR="0014348D" w:rsidRPr="003C014A" w:rsidRDefault="0014348D" w:rsidP="00E5301E">
            <w:pPr>
              <w:ind w:right="-465"/>
              <w:rPr>
                <w:sz w:val="22"/>
                <w:szCs w:val="22"/>
              </w:rPr>
            </w:pPr>
            <w:r w:rsidRPr="003C014A">
              <w:rPr>
                <w:sz w:val="22"/>
                <w:szCs w:val="22"/>
              </w:rPr>
              <w:t xml:space="preserve">     1.1.</w:t>
            </w:r>
          </w:p>
        </w:tc>
        <w:tc>
          <w:tcPr>
            <w:tcW w:w="1134" w:type="dxa"/>
            <w:gridSpan w:val="3"/>
          </w:tcPr>
          <w:p w14:paraId="5698D4F9" w14:textId="77777777" w:rsidR="0014348D" w:rsidRPr="003C014A" w:rsidRDefault="0014348D" w:rsidP="00E5301E">
            <w:pPr>
              <w:ind w:right="-465"/>
              <w:rPr>
                <w:sz w:val="22"/>
                <w:szCs w:val="22"/>
              </w:rPr>
            </w:pPr>
            <w:r w:rsidRPr="003C014A">
              <w:rPr>
                <w:sz w:val="22"/>
                <w:szCs w:val="22"/>
              </w:rPr>
              <w:t xml:space="preserve">    1.2.</w:t>
            </w:r>
          </w:p>
        </w:tc>
        <w:tc>
          <w:tcPr>
            <w:tcW w:w="1134" w:type="dxa"/>
            <w:gridSpan w:val="3"/>
          </w:tcPr>
          <w:p w14:paraId="402F393C" w14:textId="77777777" w:rsidR="0014348D" w:rsidRPr="003C014A" w:rsidRDefault="0014348D" w:rsidP="00E5301E">
            <w:pPr>
              <w:ind w:right="-465"/>
              <w:rPr>
                <w:sz w:val="22"/>
                <w:szCs w:val="22"/>
              </w:rPr>
            </w:pPr>
            <w:r w:rsidRPr="003C014A">
              <w:rPr>
                <w:sz w:val="22"/>
                <w:szCs w:val="22"/>
              </w:rPr>
              <w:t xml:space="preserve">    2.1.</w:t>
            </w:r>
          </w:p>
        </w:tc>
        <w:tc>
          <w:tcPr>
            <w:tcW w:w="1276" w:type="dxa"/>
            <w:gridSpan w:val="3"/>
          </w:tcPr>
          <w:p w14:paraId="6EB39866" w14:textId="77777777" w:rsidR="0014348D" w:rsidRPr="003C014A" w:rsidRDefault="0014348D" w:rsidP="00E5301E">
            <w:pPr>
              <w:ind w:right="-465"/>
              <w:rPr>
                <w:sz w:val="22"/>
                <w:szCs w:val="22"/>
              </w:rPr>
            </w:pPr>
            <w:r w:rsidRPr="003C014A">
              <w:rPr>
                <w:sz w:val="22"/>
                <w:szCs w:val="22"/>
              </w:rPr>
              <w:t xml:space="preserve">     2.2.</w:t>
            </w:r>
          </w:p>
        </w:tc>
        <w:tc>
          <w:tcPr>
            <w:tcW w:w="1275" w:type="dxa"/>
            <w:gridSpan w:val="3"/>
          </w:tcPr>
          <w:p w14:paraId="7AEA6694" w14:textId="77777777" w:rsidR="0014348D" w:rsidRPr="003C014A" w:rsidRDefault="0014348D" w:rsidP="00E5301E">
            <w:pPr>
              <w:ind w:right="-465"/>
              <w:rPr>
                <w:sz w:val="22"/>
                <w:szCs w:val="22"/>
              </w:rPr>
            </w:pPr>
            <w:r w:rsidRPr="003C014A">
              <w:rPr>
                <w:sz w:val="22"/>
                <w:szCs w:val="22"/>
              </w:rPr>
              <w:t xml:space="preserve">     2.3.</w:t>
            </w:r>
          </w:p>
        </w:tc>
        <w:tc>
          <w:tcPr>
            <w:tcW w:w="1260" w:type="dxa"/>
            <w:gridSpan w:val="3"/>
          </w:tcPr>
          <w:p w14:paraId="0D6E40C4" w14:textId="77777777" w:rsidR="0014348D" w:rsidRPr="003C014A" w:rsidRDefault="0014348D" w:rsidP="00E5301E">
            <w:pPr>
              <w:ind w:right="-465"/>
              <w:rPr>
                <w:sz w:val="22"/>
                <w:szCs w:val="22"/>
              </w:rPr>
            </w:pPr>
            <w:r w:rsidRPr="003C014A">
              <w:rPr>
                <w:sz w:val="22"/>
                <w:szCs w:val="22"/>
              </w:rPr>
              <w:t xml:space="preserve">    2.4.</w:t>
            </w:r>
          </w:p>
        </w:tc>
        <w:tc>
          <w:tcPr>
            <w:tcW w:w="1221" w:type="dxa"/>
            <w:gridSpan w:val="3"/>
          </w:tcPr>
          <w:p w14:paraId="59B76290" w14:textId="77777777" w:rsidR="0014348D" w:rsidRPr="003C014A" w:rsidRDefault="0014348D" w:rsidP="0014348D">
            <w:pPr>
              <w:ind w:right="-465"/>
              <w:rPr>
                <w:sz w:val="22"/>
                <w:szCs w:val="22"/>
              </w:rPr>
            </w:pPr>
            <w:r w:rsidRPr="003C014A">
              <w:rPr>
                <w:sz w:val="22"/>
                <w:szCs w:val="22"/>
              </w:rPr>
              <w:t>2.5.</w:t>
            </w:r>
          </w:p>
        </w:tc>
        <w:tc>
          <w:tcPr>
            <w:tcW w:w="1312" w:type="dxa"/>
            <w:gridSpan w:val="3"/>
          </w:tcPr>
          <w:p w14:paraId="6B4D1377" w14:textId="77777777" w:rsidR="0014348D" w:rsidRPr="003C014A" w:rsidRDefault="0014348D" w:rsidP="00E5301E">
            <w:pPr>
              <w:ind w:right="-465"/>
              <w:rPr>
                <w:sz w:val="22"/>
                <w:szCs w:val="22"/>
              </w:rPr>
            </w:pPr>
            <w:r w:rsidRPr="003C014A">
              <w:rPr>
                <w:sz w:val="22"/>
                <w:szCs w:val="22"/>
              </w:rPr>
              <w:t xml:space="preserve">      итог</w:t>
            </w:r>
          </w:p>
        </w:tc>
      </w:tr>
      <w:tr w:rsidR="0014348D" w:rsidRPr="003C014A" w14:paraId="1DA5E3BF" w14:textId="77777777" w:rsidTr="0014348D">
        <w:tc>
          <w:tcPr>
            <w:tcW w:w="373" w:type="dxa"/>
          </w:tcPr>
          <w:p w14:paraId="57F6340F" w14:textId="77777777" w:rsidR="0014348D" w:rsidRPr="003C014A" w:rsidRDefault="0014348D" w:rsidP="00E5301E">
            <w:pPr>
              <w:ind w:right="-465"/>
              <w:rPr>
                <w:sz w:val="22"/>
                <w:szCs w:val="22"/>
              </w:rPr>
            </w:pPr>
            <w:r w:rsidRPr="003C014A">
              <w:rPr>
                <w:sz w:val="22"/>
                <w:szCs w:val="22"/>
              </w:rPr>
              <w:t xml:space="preserve"> н</w:t>
            </w:r>
          </w:p>
        </w:tc>
        <w:tc>
          <w:tcPr>
            <w:tcW w:w="302" w:type="dxa"/>
          </w:tcPr>
          <w:p w14:paraId="1B380ADA" w14:textId="77777777" w:rsidR="0014348D" w:rsidRPr="003C014A" w:rsidRDefault="0014348D" w:rsidP="00E5301E">
            <w:pPr>
              <w:ind w:right="-465"/>
              <w:rPr>
                <w:sz w:val="22"/>
                <w:szCs w:val="22"/>
              </w:rPr>
            </w:pPr>
            <w:r w:rsidRPr="003C014A">
              <w:rPr>
                <w:sz w:val="22"/>
                <w:szCs w:val="22"/>
              </w:rPr>
              <w:t>с</w:t>
            </w:r>
          </w:p>
        </w:tc>
        <w:tc>
          <w:tcPr>
            <w:tcW w:w="284" w:type="dxa"/>
          </w:tcPr>
          <w:p w14:paraId="50051A25" w14:textId="77777777" w:rsidR="0014348D" w:rsidRPr="003C014A" w:rsidRDefault="0014348D" w:rsidP="00E5301E">
            <w:pPr>
              <w:ind w:right="-465"/>
              <w:rPr>
                <w:sz w:val="22"/>
                <w:szCs w:val="22"/>
              </w:rPr>
            </w:pPr>
            <w:r w:rsidRPr="003C014A">
              <w:rPr>
                <w:sz w:val="22"/>
                <w:szCs w:val="22"/>
              </w:rPr>
              <w:t xml:space="preserve"> к</w:t>
            </w:r>
          </w:p>
        </w:tc>
        <w:tc>
          <w:tcPr>
            <w:tcW w:w="425" w:type="dxa"/>
          </w:tcPr>
          <w:p w14:paraId="6EC8EC2F" w14:textId="77777777" w:rsidR="0014348D" w:rsidRPr="003C014A" w:rsidRDefault="0014348D" w:rsidP="00E5301E">
            <w:pPr>
              <w:ind w:right="-465"/>
              <w:rPr>
                <w:sz w:val="22"/>
                <w:szCs w:val="22"/>
              </w:rPr>
            </w:pPr>
            <w:r w:rsidRPr="003C014A">
              <w:rPr>
                <w:sz w:val="22"/>
                <w:szCs w:val="22"/>
              </w:rPr>
              <w:t xml:space="preserve"> н</w:t>
            </w:r>
          </w:p>
        </w:tc>
        <w:tc>
          <w:tcPr>
            <w:tcW w:w="425" w:type="dxa"/>
          </w:tcPr>
          <w:p w14:paraId="2D19B2BF" w14:textId="77777777" w:rsidR="0014348D" w:rsidRPr="003C014A" w:rsidRDefault="0014348D" w:rsidP="00E5301E">
            <w:pPr>
              <w:ind w:right="-465"/>
              <w:rPr>
                <w:sz w:val="22"/>
                <w:szCs w:val="22"/>
              </w:rPr>
            </w:pPr>
            <w:r w:rsidRPr="003C014A">
              <w:rPr>
                <w:sz w:val="22"/>
                <w:szCs w:val="22"/>
              </w:rPr>
              <w:t>с</w:t>
            </w:r>
          </w:p>
        </w:tc>
        <w:tc>
          <w:tcPr>
            <w:tcW w:w="284" w:type="dxa"/>
          </w:tcPr>
          <w:p w14:paraId="4DEB23F9" w14:textId="77777777" w:rsidR="0014348D" w:rsidRPr="003C014A" w:rsidRDefault="0014348D" w:rsidP="00E5301E">
            <w:pPr>
              <w:ind w:right="-465"/>
              <w:rPr>
                <w:sz w:val="22"/>
                <w:szCs w:val="22"/>
              </w:rPr>
            </w:pPr>
            <w:r w:rsidRPr="003C014A">
              <w:rPr>
                <w:sz w:val="22"/>
                <w:szCs w:val="22"/>
              </w:rPr>
              <w:t>к</w:t>
            </w:r>
          </w:p>
        </w:tc>
        <w:tc>
          <w:tcPr>
            <w:tcW w:w="425" w:type="dxa"/>
          </w:tcPr>
          <w:p w14:paraId="50CFF873" w14:textId="77777777" w:rsidR="0014348D" w:rsidRPr="003C014A" w:rsidRDefault="0014348D" w:rsidP="00E5301E">
            <w:pPr>
              <w:ind w:right="-465"/>
              <w:rPr>
                <w:sz w:val="22"/>
                <w:szCs w:val="22"/>
              </w:rPr>
            </w:pPr>
            <w:r w:rsidRPr="003C014A">
              <w:rPr>
                <w:sz w:val="22"/>
                <w:szCs w:val="22"/>
              </w:rPr>
              <w:t xml:space="preserve"> н</w:t>
            </w:r>
          </w:p>
        </w:tc>
        <w:tc>
          <w:tcPr>
            <w:tcW w:w="284" w:type="dxa"/>
          </w:tcPr>
          <w:p w14:paraId="557B2A52" w14:textId="77777777" w:rsidR="0014348D" w:rsidRPr="003C014A" w:rsidRDefault="0014348D" w:rsidP="00E5301E">
            <w:pPr>
              <w:ind w:right="-465"/>
              <w:rPr>
                <w:sz w:val="22"/>
                <w:szCs w:val="22"/>
              </w:rPr>
            </w:pPr>
            <w:r w:rsidRPr="003C014A">
              <w:rPr>
                <w:sz w:val="22"/>
                <w:szCs w:val="22"/>
              </w:rPr>
              <w:t>с</w:t>
            </w:r>
          </w:p>
        </w:tc>
        <w:tc>
          <w:tcPr>
            <w:tcW w:w="425" w:type="dxa"/>
          </w:tcPr>
          <w:p w14:paraId="71135DC2" w14:textId="77777777" w:rsidR="0014348D" w:rsidRPr="003C014A" w:rsidRDefault="0014348D" w:rsidP="00E5301E">
            <w:pPr>
              <w:ind w:right="-465"/>
              <w:rPr>
                <w:sz w:val="22"/>
                <w:szCs w:val="22"/>
              </w:rPr>
            </w:pPr>
            <w:r w:rsidRPr="003C014A">
              <w:rPr>
                <w:sz w:val="22"/>
                <w:szCs w:val="22"/>
              </w:rPr>
              <w:t xml:space="preserve"> к</w:t>
            </w:r>
          </w:p>
        </w:tc>
        <w:tc>
          <w:tcPr>
            <w:tcW w:w="425" w:type="dxa"/>
          </w:tcPr>
          <w:p w14:paraId="0F00D0BE" w14:textId="77777777" w:rsidR="0014348D" w:rsidRPr="003C014A" w:rsidRDefault="0014348D" w:rsidP="00E5301E">
            <w:pPr>
              <w:ind w:right="-465"/>
              <w:rPr>
                <w:sz w:val="22"/>
                <w:szCs w:val="22"/>
              </w:rPr>
            </w:pPr>
            <w:r w:rsidRPr="003C014A">
              <w:rPr>
                <w:sz w:val="22"/>
                <w:szCs w:val="22"/>
              </w:rPr>
              <w:t xml:space="preserve"> н</w:t>
            </w:r>
          </w:p>
        </w:tc>
        <w:tc>
          <w:tcPr>
            <w:tcW w:w="425" w:type="dxa"/>
          </w:tcPr>
          <w:p w14:paraId="2D54C6D7" w14:textId="77777777" w:rsidR="0014348D" w:rsidRPr="003C014A" w:rsidRDefault="0014348D" w:rsidP="00E5301E">
            <w:pPr>
              <w:ind w:right="-465"/>
              <w:rPr>
                <w:sz w:val="22"/>
                <w:szCs w:val="22"/>
              </w:rPr>
            </w:pPr>
            <w:r w:rsidRPr="003C014A">
              <w:rPr>
                <w:sz w:val="22"/>
                <w:szCs w:val="22"/>
              </w:rPr>
              <w:t>с</w:t>
            </w:r>
          </w:p>
        </w:tc>
        <w:tc>
          <w:tcPr>
            <w:tcW w:w="426" w:type="dxa"/>
          </w:tcPr>
          <w:p w14:paraId="285CFA54" w14:textId="77777777" w:rsidR="0014348D" w:rsidRPr="003C014A" w:rsidRDefault="0014348D" w:rsidP="00E5301E">
            <w:pPr>
              <w:ind w:right="-465"/>
              <w:rPr>
                <w:sz w:val="22"/>
                <w:szCs w:val="22"/>
              </w:rPr>
            </w:pPr>
            <w:r w:rsidRPr="003C014A">
              <w:rPr>
                <w:sz w:val="22"/>
                <w:szCs w:val="22"/>
              </w:rPr>
              <w:t xml:space="preserve"> к</w:t>
            </w:r>
          </w:p>
        </w:tc>
        <w:tc>
          <w:tcPr>
            <w:tcW w:w="425" w:type="dxa"/>
          </w:tcPr>
          <w:p w14:paraId="11FC224A" w14:textId="77777777" w:rsidR="0014348D" w:rsidRPr="003C014A" w:rsidRDefault="0014348D" w:rsidP="00E5301E">
            <w:pPr>
              <w:ind w:right="-465"/>
              <w:rPr>
                <w:sz w:val="22"/>
                <w:szCs w:val="22"/>
              </w:rPr>
            </w:pPr>
            <w:r w:rsidRPr="003C014A">
              <w:rPr>
                <w:sz w:val="22"/>
                <w:szCs w:val="22"/>
              </w:rPr>
              <w:t xml:space="preserve"> н</w:t>
            </w:r>
          </w:p>
        </w:tc>
        <w:tc>
          <w:tcPr>
            <w:tcW w:w="425" w:type="dxa"/>
          </w:tcPr>
          <w:p w14:paraId="10BC2616" w14:textId="77777777" w:rsidR="0014348D" w:rsidRPr="003C014A" w:rsidRDefault="0014348D" w:rsidP="00E5301E">
            <w:pPr>
              <w:ind w:right="-465"/>
              <w:rPr>
                <w:sz w:val="22"/>
                <w:szCs w:val="22"/>
              </w:rPr>
            </w:pPr>
            <w:r w:rsidRPr="003C014A">
              <w:rPr>
                <w:sz w:val="22"/>
                <w:szCs w:val="22"/>
              </w:rPr>
              <w:t>с</w:t>
            </w:r>
          </w:p>
        </w:tc>
        <w:tc>
          <w:tcPr>
            <w:tcW w:w="425" w:type="dxa"/>
          </w:tcPr>
          <w:p w14:paraId="1D0DCC1F" w14:textId="77777777" w:rsidR="0014348D" w:rsidRPr="003C014A" w:rsidRDefault="0014348D" w:rsidP="00E5301E">
            <w:pPr>
              <w:ind w:right="-465"/>
              <w:rPr>
                <w:sz w:val="22"/>
                <w:szCs w:val="22"/>
              </w:rPr>
            </w:pPr>
            <w:r w:rsidRPr="003C014A">
              <w:rPr>
                <w:sz w:val="22"/>
                <w:szCs w:val="22"/>
              </w:rPr>
              <w:t xml:space="preserve"> к</w:t>
            </w:r>
          </w:p>
        </w:tc>
        <w:tc>
          <w:tcPr>
            <w:tcW w:w="426" w:type="dxa"/>
          </w:tcPr>
          <w:p w14:paraId="355C8898" w14:textId="77777777" w:rsidR="0014348D" w:rsidRPr="003C014A" w:rsidRDefault="0014348D" w:rsidP="00E5301E">
            <w:pPr>
              <w:ind w:right="-465"/>
              <w:rPr>
                <w:sz w:val="22"/>
                <w:szCs w:val="22"/>
              </w:rPr>
            </w:pPr>
            <w:r w:rsidRPr="003C014A">
              <w:rPr>
                <w:sz w:val="22"/>
                <w:szCs w:val="22"/>
              </w:rPr>
              <w:t xml:space="preserve"> н</w:t>
            </w:r>
          </w:p>
        </w:tc>
        <w:tc>
          <w:tcPr>
            <w:tcW w:w="425" w:type="dxa"/>
          </w:tcPr>
          <w:p w14:paraId="39F10610" w14:textId="77777777" w:rsidR="0014348D" w:rsidRPr="003C014A" w:rsidRDefault="0014348D" w:rsidP="00E5301E">
            <w:pPr>
              <w:ind w:right="-465"/>
              <w:rPr>
                <w:sz w:val="22"/>
                <w:szCs w:val="22"/>
              </w:rPr>
            </w:pPr>
            <w:r w:rsidRPr="003C014A">
              <w:rPr>
                <w:sz w:val="22"/>
                <w:szCs w:val="22"/>
              </w:rPr>
              <w:t>с</w:t>
            </w:r>
          </w:p>
        </w:tc>
        <w:tc>
          <w:tcPr>
            <w:tcW w:w="409" w:type="dxa"/>
          </w:tcPr>
          <w:p w14:paraId="6E825B4B" w14:textId="77777777" w:rsidR="0014348D" w:rsidRPr="003C014A" w:rsidRDefault="0014348D" w:rsidP="00E5301E">
            <w:pPr>
              <w:ind w:right="-465"/>
              <w:rPr>
                <w:sz w:val="22"/>
                <w:szCs w:val="22"/>
              </w:rPr>
            </w:pPr>
            <w:r w:rsidRPr="003C014A">
              <w:rPr>
                <w:sz w:val="22"/>
                <w:szCs w:val="22"/>
              </w:rPr>
              <w:t xml:space="preserve"> к</w:t>
            </w:r>
          </w:p>
        </w:tc>
        <w:tc>
          <w:tcPr>
            <w:tcW w:w="375" w:type="dxa"/>
          </w:tcPr>
          <w:p w14:paraId="19F53107" w14:textId="77777777" w:rsidR="0014348D" w:rsidRPr="003C014A" w:rsidRDefault="0014348D" w:rsidP="0014348D">
            <w:pPr>
              <w:ind w:right="-465"/>
              <w:rPr>
                <w:sz w:val="22"/>
                <w:szCs w:val="22"/>
              </w:rPr>
            </w:pPr>
            <w:r w:rsidRPr="003C014A">
              <w:rPr>
                <w:sz w:val="22"/>
                <w:szCs w:val="22"/>
              </w:rPr>
              <w:t>н</w:t>
            </w:r>
          </w:p>
        </w:tc>
        <w:tc>
          <w:tcPr>
            <w:tcW w:w="435" w:type="dxa"/>
          </w:tcPr>
          <w:p w14:paraId="6E6698DB" w14:textId="77777777" w:rsidR="0014348D" w:rsidRPr="003C014A" w:rsidRDefault="0014348D" w:rsidP="0014348D">
            <w:pPr>
              <w:ind w:right="-465"/>
              <w:rPr>
                <w:sz w:val="22"/>
                <w:szCs w:val="22"/>
              </w:rPr>
            </w:pPr>
            <w:r w:rsidRPr="003C014A">
              <w:rPr>
                <w:sz w:val="22"/>
                <w:szCs w:val="22"/>
              </w:rPr>
              <w:t>с</w:t>
            </w:r>
          </w:p>
        </w:tc>
        <w:tc>
          <w:tcPr>
            <w:tcW w:w="411" w:type="dxa"/>
          </w:tcPr>
          <w:p w14:paraId="7102F60D" w14:textId="77777777" w:rsidR="0014348D" w:rsidRPr="003C014A" w:rsidRDefault="0014348D" w:rsidP="0014348D">
            <w:pPr>
              <w:ind w:right="-465"/>
              <w:rPr>
                <w:sz w:val="22"/>
                <w:szCs w:val="22"/>
              </w:rPr>
            </w:pPr>
            <w:r w:rsidRPr="003C014A">
              <w:rPr>
                <w:sz w:val="22"/>
                <w:szCs w:val="22"/>
              </w:rPr>
              <w:t>к</w:t>
            </w:r>
          </w:p>
        </w:tc>
        <w:tc>
          <w:tcPr>
            <w:tcW w:w="463" w:type="dxa"/>
          </w:tcPr>
          <w:p w14:paraId="19A65187" w14:textId="77777777" w:rsidR="0014348D" w:rsidRPr="003C014A" w:rsidRDefault="0014348D" w:rsidP="00E5301E">
            <w:pPr>
              <w:ind w:right="-465"/>
              <w:rPr>
                <w:sz w:val="22"/>
                <w:szCs w:val="22"/>
              </w:rPr>
            </w:pPr>
            <w:r w:rsidRPr="003C014A">
              <w:rPr>
                <w:sz w:val="22"/>
                <w:szCs w:val="22"/>
              </w:rPr>
              <w:t xml:space="preserve">   н</w:t>
            </w:r>
          </w:p>
        </w:tc>
        <w:tc>
          <w:tcPr>
            <w:tcW w:w="236" w:type="dxa"/>
          </w:tcPr>
          <w:p w14:paraId="1C9264D0" w14:textId="77777777" w:rsidR="0014348D" w:rsidRPr="003C014A" w:rsidRDefault="0014348D" w:rsidP="00E5301E">
            <w:pPr>
              <w:ind w:right="-465"/>
              <w:rPr>
                <w:sz w:val="22"/>
                <w:szCs w:val="22"/>
              </w:rPr>
            </w:pPr>
            <w:r w:rsidRPr="003C014A">
              <w:rPr>
                <w:sz w:val="22"/>
                <w:szCs w:val="22"/>
              </w:rPr>
              <w:t>с</w:t>
            </w:r>
          </w:p>
        </w:tc>
        <w:tc>
          <w:tcPr>
            <w:tcW w:w="613" w:type="dxa"/>
          </w:tcPr>
          <w:p w14:paraId="37323EF4" w14:textId="77777777" w:rsidR="0014348D" w:rsidRPr="003C014A" w:rsidRDefault="0014348D" w:rsidP="00E5301E">
            <w:pPr>
              <w:ind w:right="-465"/>
              <w:rPr>
                <w:sz w:val="22"/>
                <w:szCs w:val="22"/>
              </w:rPr>
            </w:pPr>
            <w:r w:rsidRPr="003C014A">
              <w:rPr>
                <w:sz w:val="22"/>
                <w:szCs w:val="22"/>
              </w:rPr>
              <w:t xml:space="preserve">   к</w:t>
            </w:r>
          </w:p>
        </w:tc>
      </w:tr>
      <w:tr w:rsidR="0014348D" w:rsidRPr="003C014A" w14:paraId="6FDA0A2D" w14:textId="77777777" w:rsidTr="0014348D">
        <w:tc>
          <w:tcPr>
            <w:tcW w:w="373" w:type="dxa"/>
          </w:tcPr>
          <w:p w14:paraId="001EC658" w14:textId="77777777" w:rsidR="0014348D" w:rsidRPr="003C014A" w:rsidRDefault="0014348D" w:rsidP="00E5301E">
            <w:pPr>
              <w:ind w:right="-465"/>
              <w:rPr>
                <w:sz w:val="22"/>
                <w:szCs w:val="22"/>
              </w:rPr>
            </w:pPr>
          </w:p>
        </w:tc>
        <w:tc>
          <w:tcPr>
            <w:tcW w:w="302" w:type="dxa"/>
          </w:tcPr>
          <w:p w14:paraId="37ABDB09" w14:textId="77777777" w:rsidR="0014348D" w:rsidRPr="003C014A" w:rsidRDefault="0014348D" w:rsidP="00E5301E">
            <w:pPr>
              <w:ind w:right="-465"/>
              <w:rPr>
                <w:sz w:val="22"/>
                <w:szCs w:val="22"/>
              </w:rPr>
            </w:pPr>
          </w:p>
        </w:tc>
        <w:tc>
          <w:tcPr>
            <w:tcW w:w="284" w:type="dxa"/>
          </w:tcPr>
          <w:p w14:paraId="56FEC388" w14:textId="77777777" w:rsidR="0014348D" w:rsidRPr="003C014A" w:rsidRDefault="0014348D" w:rsidP="00E5301E">
            <w:pPr>
              <w:ind w:right="-465"/>
              <w:rPr>
                <w:sz w:val="22"/>
                <w:szCs w:val="22"/>
              </w:rPr>
            </w:pPr>
          </w:p>
        </w:tc>
        <w:tc>
          <w:tcPr>
            <w:tcW w:w="425" w:type="dxa"/>
          </w:tcPr>
          <w:p w14:paraId="06A029C7" w14:textId="77777777" w:rsidR="0014348D" w:rsidRPr="003C014A" w:rsidRDefault="0014348D" w:rsidP="00E5301E">
            <w:pPr>
              <w:ind w:right="-465"/>
              <w:rPr>
                <w:sz w:val="22"/>
                <w:szCs w:val="22"/>
              </w:rPr>
            </w:pPr>
          </w:p>
        </w:tc>
        <w:tc>
          <w:tcPr>
            <w:tcW w:w="425" w:type="dxa"/>
          </w:tcPr>
          <w:p w14:paraId="496F63F3" w14:textId="77777777" w:rsidR="0014348D" w:rsidRPr="003C014A" w:rsidRDefault="0014348D" w:rsidP="00E5301E">
            <w:pPr>
              <w:ind w:right="-465"/>
              <w:rPr>
                <w:sz w:val="22"/>
                <w:szCs w:val="22"/>
              </w:rPr>
            </w:pPr>
          </w:p>
        </w:tc>
        <w:tc>
          <w:tcPr>
            <w:tcW w:w="284" w:type="dxa"/>
          </w:tcPr>
          <w:p w14:paraId="515A4502" w14:textId="77777777" w:rsidR="0014348D" w:rsidRPr="003C014A" w:rsidRDefault="0014348D" w:rsidP="00E5301E">
            <w:pPr>
              <w:ind w:right="-465"/>
              <w:rPr>
                <w:sz w:val="22"/>
                <w:szCs w:val="22"/>
              </w:rPr>
            </w:pPr>
          </w:p>
        </w:tc>
        <w:tc>
          <w:tcPr>
            <w:tcW w:w="425" w:type="dxa"/>
          </w:tcPr>
          <w:p w14:paraId="0F162E81" w14:textId="77777777" w:rsidR="0014348D" w:rsidRPr="003C014A" w:rsidRDefault="0014348D" w:rsidP="00E5301E">
            <w:pPr>
              <w:ind w:right="-465"/>
              <w:rPr>
                <w:sz w:val="22"/>
                <w:szCs w:val="22"/>
              </w:rPr>
            </w:pPr>
          </w:p>
        </w:tc>
        <w:tc>
          <w:tcPr>
            <w:tcW w:w="284" w:type="dxa"/>
          </w:tcPr>
          <w:p w14:paraId="6102B6FF" w14:textId="77777777" w:rsidR="0014348D" w:rsidRPr="003C014A" w:rsidRDefault="0014348D" w:rsidP="00E5301E">
            <w:pPr>
              <w:ind w:right="-465"/>
              <w:rPr>
                <w:sz w:val="22"/>
                <w:szCs w:val="22"/>
              </w:rPr>
            </w:pPr>
          </w:p>
        </w:tc>
        <w:tc>
          <w:tcPr>
            <w:tcW w:w="425" w:type="dxa"/>
          </w:tcPr>
          <w:p w14:paraId="40332DF4" w14:textId="77777777" w:rsidR="0014348D" w:rsidRPr="003C014A" w:rsidRDefault="0014348D" w:rsidP="00E5301E">
            <w:pPr>
              <w:ind w:right="-465"/>
              <w:rPr>
                <w:sz w:val="22"/>
                <w:szCs w:val="22"/>
              </w:rPr>
            </w:pPr>
          </w:p>
        </w:tc>
        <w:tc>
          <w:tcPr>
            <w:tcW w:w="425" w:type="dxa"/>
          </w:tcPr>
          <w:p w14:paraId="0676B0E7" w14:textId="77777777" w:rsidR="0014348D" w:rsidRPr="003C014A" w:rsidRDefault="0014348D" w:rsidP="00E5301E">
            <w:pPr>
              <w:ind w:right="-465"/>
              <w:rPr>
                <w:sz w:val="22"/>
                <w:szCs w:val="22"/>
              </w:rPr>
            </w:pPr>
          </w:p>
        </w:tc>
        <w:tc>
          <w:tcPr>
            <w:tcW w:w="425" w:type="dxa"/>
          </w:tcPr>
          <w:p w14:paraId="126D376E" w14:textId="77777777" w:rsidR="0014348D" w:rsidRPr="003C014A" w:rsidRDefault="0014348D" w:rsidP="00E5301E">
            <w:pPr>
              <w:ind w:right="-465"/>
              <w:rPr>
                <w:sz w:val="22"/>
                <w:szCs w:val="22"/>
              </w:rPr>
            </w:pPr>
          </w:p>
        </w:tc>
        <w:tc>
          <w:tcPr>
            <w:tcW w:w="426" w:type="dxa"/>
          </w:tcPr>
          <w:p w14:paraId="02F44291" w14:textId="77777777" w:rsidR="0014348D" w:rsidRPr="003C014A" w:rsidRDefault="0014348D" w:rsidP="00E5301E">
            <w:pPr>
              <w:ind w:right="-465"/>
              <w:rPr>
                <w:sz w:val="22"/>
                <w:szCs w:val="22"/>
              </w:rPr>
            </w:pPr>
          </w:p>
        </w:tc>
        <w:tc>
          <w:tcPr>
            <w:tcW w:w="425" w:type="dxa"/>
          </w:tcPr>
          <w:p w14:paraId="6FAA72B7" w14:textId="77777777" w:rsidR="0014348D" w:rsidRPr="003C014A" w:rsidRDefault="0014348D" w:rsidP="00E5301E">
            <w:pPr>
              <w:ind w:right="-465"/>
              <w:rPr>
                <w:sz w:val="22"/>
                <w:szCs w:val="22"/>
              </w:rPr>
            </w:pPr>
          </w:p>
        </w:tc>
        <w:tc>
          <w:tcPr>
            <w:tcW w:w="425" w:type="dxa"/>
          </w:tcPr>
          <w:p w14:paraId="78FFBF9B" w14:textId="77777777" w:rsidR="0014348D" w:rsidRPr="003C014A" w:rsidRDefault="0014348D" w:rsidP="00E5301E">
            <w:pPr>
              <w:ind w:right="-465"/>
              <w:rPr>
                <w:sz w:val="22"/>
                <w:szCs w:val="22"/>
              </w:rPr>
            </w:pPr>
          </w:p>
        </w:tc>
        <w:tc>
          <w:tcPr>
            <w:tcW w:w="425" w:type="dxa"/>
          </w:tcPr>
          <w:p w14:paraId="06668816" w14:textId="77777777" w:rsidR="0014348D" w:rsidRPr="003C014A" w:rsidRDefault="0014348D" w:rsidP="00E5301E">
            <w:pPr>
              <w:ind w:right="-465"/>
              <w:rPr>
                <w:sz w:val="22"/>
                <w:szCs w:val="22"/>
              </w:rPr>
            </w:pPr>
          </w:p>
        </w:tc>
        <w:tc>
          <w:tcPr>
            <w:tcW w:w="426" w:type="dxa"/>
          </w:tcPr>
          <w:p w14:paraId="267F6153" w14:textId="77777777" w:rsidR="0014348D" w:rsidRPr="003C014A" w:rsidRDefault="0014348D" w:rsidP="00E5301E">
            <w:pPr>
              <w:ind w:right="-465"/>
              <w:rPr>
                <w:sz w:val="22"/>
                <w:szCs w:val="22"/>
              </w:rPr>
            </w:pPr>
          </w:p>
        </w:tc>
        <w:tc>
          <w:tcPr>
            <w:tcW w:w="425" w:type="dxa"/>
          </w:tcPr>
          <w:p w14:paraId="7FC582DE" w14:textId="77777777" w:rsidR="0014348D" w:rsidRPr="003C014A" w:rsidRDefault="0014348D" w:rsidP="00E5301E">
            <w:pPr>
              <w:ind w:right="-465"/>
              <w:rPr>
                <w:sz w:val="22"/>
                <w:szCs w:val="22"/>
              </w:rPr>
            </w:pPr>
          </w:p>
        </w:tc>
        <w:tc>
          <w:tcPr>
            <w:tcW w:w="409" w:type="dxa"/>
          </w:tcPr>
          <w:p w14:paraId="573A770F" w14:textId="77777777" w:rsidR="0014348D" w:rsidRPr="003C014A" w:rsidRDefault="0014348D" w:rsidP="00E5301E">
            <w:pPr>
              <w:ind w:right="-465"/>
              <w:rPr>
                <w:sz w:val="22"/>
                <w:szCs w:val="22"/>
              </w:rPr>
            </w:pPr>
          </w:p>
        </w:tc>
        <w:tc>
          <w:tcPr>
            <w:tcW w:w="375" w:type="dxa"/>
          </w:tcPr>
          <w:p w14:paraId="78F65064" w14:textId="77777777" w:rsidR="0014348D" w:rsidRPr="003C014A" w:rsidRDefault="0014348D" w:rsidP="00E5301E">
            <w:pPr>
              <w:ind w:right="-465"/>
              <w:rPr>
                <w:sz w:val="22"/>
                <w:szCs w:val="22"/>
              </w:rPr>
            </w:pPr>
          </w:p>
        </w:tc>
        <w:tc>
          <w:tcPr>
            <w:tcW w:w="435" w:type="dxa"/>
          </w:tcPr>
          <w:p w14:paraId="1C76F348" w14:textId="77777777" w:rsidR="0014348D" w:rsidRPr="003C014A" w:rsidRDefault="0014348D" w:rsidP="00E5301E">
            <w:pPr>
              <w:ind w:right="-465"/>
              <w:rPr>
                <w:sz w:val="22"/>
                <w:szCs w:val="22"/>
              </w:rPr>
            </w:pPr>
          </w:p>
        </w:tc>
        <w:tc>
          <w:tcPr>
            <w:tcW w:w="411" w:type="dxa"/>
          </w:tcPr>
          <w:p w14:paraId="1A5FDAD0" w14:textId="77777777" w:rsidR="0014348D" w:rsidRPr="003C014A" w:rsidRDefault="0014348D" w:rsidP="00E5301E">
            <w:pPr>
              <w:ind w:right="-465"/>
              <w:rPr>
                <w:sz w:val="22"/>
                <w:szCs w:val="22"/>
              </w:rPr>
            </w:pPr>
          </w:p>
        </w:tc>
        <w:tc>
          <w:tcPr>
            <w:tcW w:w="463" w:type="dxa"/>
          </w:tcPr>
          <w:p w14:paraId="6A5A263E" w14:textId="77777777" w:rsidR="0014348D" w:rsidRPr="003C014A" w:rsidRDefault="0014348D" w:rsidP="00E5301E">
            <w:pPr>
              <w:ind w:right="-465"/>
              <w:rPr>
                <w:sz w:val="22"/>
                <w:szCs w:val="22"/>
              </w:rPr>
            </w:pPr>
          </w:p>
        </w:tc>
        <w:tc>
          <w:tcPr>
            <w:tcW w:w="236" w:type="dxa"/>
          </w:tcPr>
          <w:p w14:paraId="1F79F9B5" w14:textId="77777777" w:rsidR="0014348D" w:rsidRPr="003C014A" w:rsidRDefault="0014348D" w:rsidP="00E5301E">
            <w:pPr>
              <w:ind w:right="-465"/>
              <w:rPr>
                <w:sz w:val="22"/>
                <w:szCs w:val="22"/>
              </w:rPr>
            </w:pPr>
          </w:p>
        </w:tc>
        <w:tc>
          <w:tcPr>
            <w:tcW w:w="613" w:type="dxa"/>
          </w:tcPr>
          <w:p w14:paraId="256D5EC9" w14:textId="77777777" w:rsidR="0014348D" w:rsidRPr="003C014A" w:rsidRDefault="0014348D" w:rsidP="00E5301E">
            <w:pPr>
              <w:ind w:right="-465"/>
              <w:rPr>
                <w:sz w:val="22"/>
                <w:szCs w:val="22"/>
              </w:rPr>
            </w:pPr>
          </w:p>
        </w:tc>
      </w:tr>
    </w:tbl>
    <w:p w14:paraId="1AC5534A" w14:textId="77777777" w:rsidR="0014348D" w:rsidRPr="003C014A" w:rsidRDefault="0014348D" w:rsidP="0014348D">
      <w:pPr>
        <w:ind w:left="-1320" w:right="-465" w:firstLine="1320"/>
        <w:rPr>
          <w:b/>
          <w:sz w:val="22"/>
          <w:szCs w:val="22"/>
        </w:rPr>
      </w:pPr>
      <w:r w:rsidRPr="003C014A">
        <w:rPr>
          <w:b/>
          <w:sz w:val="22"/>
          <w:szCs w:val="22"/>
        </w:rPr>
        <w:t>5.Сформированность слоговой структуры слов</w:t>
      </w:r>
    </w:p>
    <w:p w14:paraId="1F1909F0" w14:textId="77777777" w:rsidR="0014348D" w:rsidRPr="003C014A" w:rsidRDefault="0014348D" w:rsidP="0014348D">
      <w:pPr>
        <w:rPr>
          <w:rFonts w:eastAsiaTheme="minorHAnsi"/>
          <w:sz w:val="22"/>
          <w:szCs w:val="22"/>
          <w:lang w:eastAsia="en-US"/>
        </w:rPr>
      </w:pPr>
      <w:r w:rsidRPr="003C014A">
        <w:rPr>
          <w:rFonts w:eastAsiaTheme="minorHAnsi"/>
          <w:b/>
          <w:sz w:val="22"/>
          <w:szCs w:val="22"/>
          <w:lang w:eastAsia="en-US"/>
        </w:rPr>
        <w:t xml:space="preserve">1. «Назови </w:t>
      </w:r>
      <w:proofErr w:type="gramStart"/>
      <w:r w:rsidRPr="003C014A">
        <w:rPr>
          <w:rFonts w:eastAsiaTheme="minorHAnsi"/>
          <w:b/>
          <w:sz w:val="22"/>
          <w:szCs w:val="22"/>
          <w:lang w:eastAsia="en-US"/>
        </w:rPr>
        <w:t>картинки»</w:t>
      </w:r>
      <w:r w:rsidRPr="003C014A">
        <w:rPr>
          <w:rFonts w:eastAsiaTheme="minorHAnsi"/>
          <w:sz w:val="22"/>
          <w:szCs w:val="22"/>
          <w:lang w:eastAsia="en-US"/>
        </w:rPr>
        <w:t>(</w:t>
      </w:r>
      <w:proofErr w:type="gramEnd"/>
      <w:r w:rsidRPr="003C014A">
        <w:rPr>
          <w:rFonts w:eastAsiaTheme="minorHAnsi"/>
          <w:sz w:val="22"/>
          <w:szCs w:val="22"/>
          <w:lang w:eastAsia="en-US"/>
        </w:rPr>
        <w:t>Сохранение слоговой структуры слова):</w:t>
      </w:r>
    </w:p>
    <w:p w14:paraId="1E9EFDAD" w14:textId="77777777" w:rsidR="0014348D" w:rsidRPr="003C014A" w:rsidRDefault="0014348D" w:rsidP="0014348D">
      <w:pPr>
        <w:rPr>
          <w:rFonts w:eastAsiaTheme="minorHAnsi"/>
          <w:sz w:val="22"/>
          <w:szCs w:val="22"/>
          <w:lang w:eastAsia="en-US"/>
        </w:rPr>
      </w:pPr>
      <w:r w:rsidRPr="003C014A">
        <w:rPr>
          <w:rFonts w:eastAsiaTheme="minorHAnsi"/>
          <w:sz w:val="22"/>
          <w:szCs w:val="22"/>
          <w:lang w:eastAsia="en-US"/>
        </w:rPr>
        <w:t xml:space="preserve">1.1.космонавт______________1.2.аквариум_______________1.3 скворечник ____________ 1.4.художница_________________________1.5.сковородка_________________________ 1.6.мотоциклист_____________________      </w:t>
      </w:r>
      <w:proofErr w:type="gramStart"/>
      <w:r w:rsidRPr="003C014A">
        <w:rPr>
          <w:rFonts w:eastAsiaTheme="minorHAnsi"/>
          <w:sz w:val="22"/>
          <w:szCs w:val="22"/>
          <w:lang w:eastAsia="en-US"/>
        </w:rPr>
        <w:t>1.7.водопроводчик  _</w:t>
      </w:r>
      <w:proofErr w:type="gramEnd"/>
      <w:r w:rsidRPr="003C014A">
        <w:rPr>
          <w:rFonts w:eastAsiaTheme="minorHAnsi"/>
          <w:sz w:val="22"/>
          <w:szCs w:val="22"/>
          <w:lang w:eastAsia="en-US"/>
        </w:rPr>
        <w:t>_____________________</w:t>
      </w:r>
    </w:p>
    <w:p w14:paraId="5476A63F" w14:textId="77777777" w:rsidR="0014348D" w:rsidRPr="003C014A" w:rsidRDefault="0014348D" w:rsidP="0014348D">
      <w:pPr>
        <w:rPr>
          <w:rFonts w:eastAsiaTheme="minorHAnsi"/>
          <w:sz w:val="22"/>
          <w:szCs w:val="22"/>
          <w:lang w:eastAsia="en-US"/>
        </w:rPr>
      </w:pPr>
      <w:r w:rsidRPr="003C014A">
        <w:rPr>
          <w:rFonts w:eastAsiaTheme="minorHAnsi"/>
          <w:sz w:val="22"/>
          <w:szCs w:val="22"/>
          <w:lang w:eastAsia="en-US"/>
        </w:rPr>
        <w:t>1.8.милиционер__________________________</w:t>
      </w:r>
    </w:p>
    <w:p w14:paraId="66D494E7" w14:textId="77777777" w:rsidR="0014348D" w:rsidRPr="003C014A" w:rsidRDefault="0014348D" w:rsidP="0014348D">
      <w:pPr>
        <w:ind w:left="60" w:right="-465"/>
        <w:rPr>
          <w:b/>
          <w:sz w:val="22"/>
          <w:szCs w:val="22"/>
        </w:rPr>
      </w:pPr>
      <w:proofErr w:type="gramStart"/>
      <w:r w:rsidRPr="003C014A">
        <w:rPr>
          <w:b/>
          <w:sz w:val="22"/>
          <w:szCs w:val="22"/>
        </w:rPr>
        <w:t>2.«</w:t>
      </w:r>
      <w:proofErr w:type="gramEnd"/>
      <w:r w:rsidRPr="003C014A">
        <w:rPr>
          <w:b/>
          <w:sz w:val="22"/>
          <w:szCs w:val="22"/>
        </w:rPr>
        <w:t>Повтори за мной»</w:t>
      </w:r>
    </w:p>
    <w:p w14:paraId="04614FD7" w14:textId="77777777" w:rsidR="0014348D" w:rsidRPr="003C014A" w:rsidRDefault="0014348D" w:rsidP="0014348D">
      <w:pPr>
        <w:ind w:left="420" w:right="-465"/>
        <w:rPr>
          <w:sz w:val="22"/>
          <w:szCs w:val="22"/>
        </w:rPr>
      </w:pPr>
      <w:r w:rsidRPr="003C014A">
        <w:rPr>
          <w:sz w:val="22"/>
          <w:szCs w:val="22"/>
        </w:rPr>
        <w:t>2.1.Милиционер стоит на перекрёстке_____________________________________________</w:t>
      </w:r>
    </w:p>
    <w:p w14:paraId="2440B07E" w14:textId="77777777" w:rsidR="0014348D" w:rsidRPr="003C014A" w:rsidRDefault="0014348D" w:rsidP="0014348D">
      <w:pPr>
        <w:ind w:left="420" w:right="-465"/>
        <w:rPr>
          <w:sz w:val="22"/>
          <w:szCs w:val="22"/>
        </w:rPr>
      </w:pPr>
      <w:r w:rsidRPr="003C014A">
        <w:rPr>
          <w:sz w:val="22"/>
          <w:szCs w:val="22"/>
        </w:rPr>
        <w:t>2.2.Фотограф фотографирует детей________________________________________________</w:t>
      </w:r>
    </w:p>
    <w:p w14:paraId="60BF8CE4" w14:textId="77777777" w:rsidR="0014348D" w:rsidRPr="003C014A" w:rsidRDefault="0014348D" w:rsidP="0014348D">
      <w:pPr>
        <w:ind w:left="420" w:right="-465"/>
        <w:rPr>
          <w:sz w:val="22"/>
          <w:szCs w:val="22"/>
        </w:rPr>
      </w:pPr>
      <w:r w:rsidRPr="003C014A">
        <w:rPr>
          <w:sz w:val="22"/>
          <w:szCs w:val="22"/>
        </w:rPr>
        <w:t>2.3.Птичка вывела птенцов в гнезде_______________________________________________</w:t>
      </w:r>
    </w:p>
    <w:p w14:paraId="2F8CECBB" w14:textId="77777777" w:rsidR="0014348D" w:rsidRPr="003C014A" w:rsidRDefault="0014348D" w:rsidP="0014348D">
      <w:pPr>
        <w:ind w:left="420" w:right="-465"/>
        <w:rPr>
          <w:sz w:val="22"/>
          <w:szCs w:val="22"/>
        </w:rPr>
      </w:pPr>
      <w:r w:rsidRPr="003C014A">
        <w:rPr>
          <w:sz w:val="22"/>
          <w:szCs w:val="22"/>
        </w:rPr>
        <w:t>2.4.Мотоциклист едет на мотоцикле_______________________________________________</w:t>
      </w:r>
    </w:p>
    <w:p w14:paraId="4C629CF9" w14:textId="77777777" w:rsidR="0014348D" w:rsidRPr="003C014A" w:rsidRDefault="0014348D" w:rsidP="0014348D">
      <w:pPr>
        <w:ind w:left="420" w:right="-465"/>
        <w:rPr>
          <w:sz w:val="22"/>
          <w:szCs w:val="22"/>
        </w:rPr>
      </w:pPr>
      <w:r w:rsidRPr="003C014A">
        <w:rPr>
          <w:sz w:val="22"/>
          <w:szCs w:val="22"/>
        </w:rPr>
        <w:t>2.5.Повар печёт блинчики на сковородке___________________________________________</w:t>
      </w:r>
    </w:p>
    <w:p w14:paraId="7E2CCA87" w14:textId="77777777" w:rsidR="0014348D" w:rsidRPr="003C014A" w:rsidRDefault="0014348D" w:rsidP="0014348D">
      <w:pPr>
        <w:ind w:left="420" w:right="-465"/>
        <w:rPr>
          <w:sz w:val="22"/>
          <w:szCs w:val="22"/>
        </w:rPr>
      </w:pPr>
      <w:r w:rsidRPr="003C014A">
        <w:rPr>
          <w:sz w:val="22"/>
          <w:szCs w:val="22"/>
        </w:rPr>
        <w:t>2.6.Саша сушила мокрое бельё на верёвочке________________________________________</w:t>
      </w:r>
    </w:p>
    <w:p w14:paraId="1762A797" w14:textId="77777777" w:rsidR="0014348D" w:rsidRPr="003C014A" w:rsidRDefault="0014348D" w:rsidP="0014348D">
      <w:pPr>
        <w:ind w:left="-1320" w:right="-465" w:firstLine="1320"/>
        <w:rPr>
          <w:b/>
          <w:sz w:val="22"/>
          <w:szCs w:val="22"/>
        </w:rPr>
      </w:pPr>
      <w:r w:rsidRPr="003C014A">
        <w:rPr>
          <w:b/>
          <w:sz w:val="22"/>
          <w:szCs w:val="22"/>
        </w:rPr>
        <w:t xml:space="preserve"> 5. Исследование </w:t>
      </w:r>
      <w:proofErr w:type="spellStart"/>
      <w:r w:rsidRPr="003C014A">
        <w:rPr>
          <w:b/>
          <w:sz w:val="22"/>
          <w:szCs w:val="22"/>
        </w:rPr>
        <w:t>звуко</w:t>
      </w:r>
      <w:proofErr w:type="spellEnd"/>
      <w:r w:rsidRPr="003C014A">
        <w:rPr>
          <w:b/>
          <w:sz w:val="22"/>
          <w:szCs w:val="22"/>
        </w:rPr>
        <w:t>-слоговой структуры слов</w:t>
      </w:r>
    </w:p>
    <w:p w14:paraId="3EC3F9C9" w14:textId="77777777" w:rsidR="0014348D" w:rsidRPr="003C014A" w:rsidRDefault="0014348D" w:rsidP="0014348D">
      <w:pPr>
        <w:ind w:left="-1320" w:right="-465" w:firstLine="1320"/>
        <w:rPr>
          <w:sz w:val="22"/>
          <w:szCs w:val="22"/>
        </w:rPr>
      </w:pPr>
      <w:r w:rsidRPr="003C014A">
        <w:rPr>
          <w:b/>
          <w:sz w:val="22"/>
          <w:szCs w:val="22"/>
        </w:rPr>
        <w:t xml:space="preserve">                                     </w:t>
      </w:r>
      <w:r w:rsidRPr="003C014A">
        <w:rPr>
          <w:sz w:val="22"/>
          <w:szCs w:val="22"/>
        </w:rPr>
        <w:t>Количество заданий</w:t>
      </w:r>
    </w:p>
    <w:tbl>
      <w:tblPr>
        <w:tblStyle w:val="1f7"/>
        <w:tblW w:w="0" w:type="auto"/>
        <w:tblInd w:w="0" w:type="dxa"/>
        <w:tblLook w:val="04A0" w:firstRow="1" w:lastRow="0" w:firstColumn="1" w:lastColumn="0" w:noHBand="0" w:noVBand="1"/>
      </w:tblPr>
      <w:tblGrid>
        <w:gridCol w:w="1291"/>
        <w:gridCol w:w="510"/>
        <w:gridCol w:w="1145"/>
        <w:gridCol w:w="1660"/>
        <w:gridCol w:w="450"/>
        <w:gridCol w:w="1205"/>
        <w:gridCol w:w="1655"/>
        <w:gridCol w:w="375"/>
        <w:gridCol w:w="1280"/>
      </w:tblGrid>
      <w:tr w:rsidR="0014348D" w:rsidRPr="003C014A" w14:paraId="5CB794A8" w14:textId="77777777" w:rsidTr="00E5301E">
        <w:tc>
          <w:tcPr>
            <w:tcW w:w="2946" w:type="dxa"/>
            <w:gridSpan w:val="3"/>
          </w:tcPr>
          <w:p w14:paraId="7F527B1E" w14:textId="77777777" w:rsidR="0014348D" w:rsidRPr="003C014A" w:rsidRDefault="0014348D" w:rsidP="00E5301E">
            <w:pPr>
              <w:ind w:right="-465"/>
              <w:rPr>
                <w:sz w:val="22"/>
                <w:szCs w:val="22"/>
              </w:rPr>
            </w:pPr>
            <w:r w:rsidRPr="003C014A">
              <w:rPr>
                <w:sz w:val="22"/>
                <w:szCs w:val="22"/>
              </w:rPr>
              <w:t xml:space="preserve">                       1</w:t>
            </w:r>
          </w:p>
        </w:tc>
        <w:tc>
          <w:tcPr>
            <w:tcW w:w="3315" w:type="dxa"/>
            <w:gridSpan w:val="3"/>
          </w:tcPr>
          <w:p w14:paraId="1A4A2BB5" w14:textId="77777777" w:rsidR="0014348D" w:rsidRPr="003C014A" w:rsidRDefault="0014348D" w:rsidP="00E5301E">
            <w:pPr>
              <w:ind w:right="-465"/>
              <w:rPr>
                <w:sz w:val="22"/>
                <w:szCs w:val="22"/>
              </w:rPr>
            </w:pPr>
            <w:r w:rsidRPr="003C014A">
              <w:rPr>
                <w:sz w:val="22"/>
                <w:szCs w:val="22"/>
              </w:rPr>
              <w:t xml:space="preserve">                     2   </w:t>
            </w:r>
          </w:p>
        </w:tc>
        <w:tc>
          <w:tcPr>
            <w:tcW w:w="3310" w:type="dxa"/>
            <w:gridSpan w:val="3"/>
          </w:tcPr>
          <w:p w14:paraId="2A7B7155" w14:textId="77777777" w:rsidR="0014348D" w:rsidRPr="003C014A" w:rsidRDefault="0014348D" w:rsidP="00E5301E">
            <w:pPr>
              <w:ind w:right="-465"/>
              <w:rPr>
                <w:sz w:val="22"/>
                <w:szCs w:val="22"/>
              </w:rPr>
            </w:pPr>
            <w:r w:rsidRPr="003C014A">
              <w:rPr>
                <w:sz w:val="22"/>
                <w:szCs w:val="22"/>
              </w:rPr>
              <w:t xml:space="preserve">                    Итог</w:t>
            </w:r>
          </w:p>
        </w:tc>
      </w:tr>
      <w:tr w:rsidR="0014348D" w:rsidRPr="003C014A" w14:paraId="1892A0F7" w14:textId="77777777" w:rsidTr="00E5301E">
        <w:tc>
          <w:tcPr>
            <w:tcW w:w="1291" w:type="dxa"/>
          </w:tcPr>
          <w:p w14:paraId="09CED584" w14:textId="77777777" w:rsidR="0014348D" w:rsidRPr="003C014A" w:rsidRDefault="0014348D" w:rsidP="00E5301E">
            <w:pPr>
              <w:ind w:right="-465"/>
              <w:rPr>
                <w:sz w:val="22"/>
                <w:szCs w:val="22"/>
              </w:rPr>
            </w:pPr>
            <w:r w:rsidRPr="003C014A">
              <w:rPr>
                <w:sz w:val="22"/>
                <w:szCs w:val="22"/>
              </w:rPr>
              <w:t xml:space="preserve">         н</w:t>
            </w:r>
          </w:p>
        </w:tc>
        <w:tc>
          <w:tcPr>
            <w:tcW w:w="510" w:type="dxa"/>
          </w:tcPr>
          <w:p w14:paraId="5EE1CC51" w14:textId="77777777" w:rsidR="0014348D" w:rsidRPr="003C014A" w:rsidRDefault="0014348D" w:rsidP="00E5301E">
            <w:pPr>
              <w:ind w:right="-465"/>
              <w:rPr>
                <w:sz w:val="22"/>
                <w:szCs w:val="22"/>
              </w:rPr>
            </w:pPr>
            <w:r w:rsidRPr="003C014A">
              <w:rPr>
                <w:sz w:val="22"/>
                <w:szCs w:val="22"/>
              </w:rPr>
              <w:t>с</w:t>
            </w:r>
          </w:p>
        </w:tc>
        <w:tc>
          <w:tcPr>
            <w:tcW w:w="1145" w:type="dxa"/>
          </w:tcPr>
          <w:p w14:paraId="17683571" w14:textId="77777777" w:rsidR="0014348D" w:rsidRPr="003C014A" w:rsidRDefault="0014348D" w:rsidP="00E5301E">
            <w:pPr>
              <w:ind w:left="27" w:right="-465"/>
              <w:rPr>
                <w:sz w:val="22"/>
                <w:szCs w:val="22"/>
              </w:rPr>
            </w:pPr>
            <w:r w:rsidRPr="003C014A">
              <w:rPr>
                <w:sz w:val="22"/>
                <w:szCs w:val="22"/>
              </w:rPr>
              <w:t>к</w:t>
            </w:r>
          </w:p>
        </w:tc>
        <w:tc>
          <w:tcPr>
            <w:tcW w:w="1660" w:type="dxa"/>
          </w:tcPr>
          <w:p w14:paraId="13D6E6C0" w14:textId="77777777" w:rsidR="0014348D" w:rsidRPr="003C014A" w:rsidRDefault="0014348D" w:rsidP="00E5301E">
            <w:pPr>
              <w:ind w:right="-465"/>
              <w:rPr>
                <w:sz w:val="22"/>
                <w:szCs w:val="22"/>
              </w:rPr>
            </w:pPr>
            <w:r w:rsidRPr="003C014A">
              <w:rPr>
                <w:sz w:val="22"/>
                <w:szCs w:val="22"/>
              </w:rPr>
              <w:t xml:space="preserve">        н</w:t>
            </w:r>
          </w:p>
        </w:tc>
        <w:tc>
          <w:tcPr>
            <w:tcW w:w="450" w:type="dxa"/>
          </w:tcPr>
          <w:p w14:paraId="365F1E28" w14:textId="77777777" w:rsidR="0014348D" w:rsidRPr="003C014A" w:rsidRDefault="0014348D" w:rsidP="00E5301E">
            <w:pPr>
              <w:ind w:right="-465"/>
              <w:rPr>
                <w:sz w:val="22"/>
                <w:szCs w:val="22"/>
              </w:rPr>
            </w:pPr>
            <w:r w:rsidRPr="003C014A">
              <w:rPr>
                <w:sz w:val="22"/>
                <w:szCs w:val="22"/>
              </w:rPr>
              <w:t>с</w:t>
            </w:r>
          </w:p>
        </w:tc>
        <w:tc>
          <w:tcPr>
            <w:tcW w:w="1205" w:type="dxa"/>
          </w:tcPr>
          <w:p w14:paraId="7A14A62A" w14:textId="77777777" w:rsidR="0014348D" w:rsidRPr="003C014A" w:rsidRDefault="0014348D" w:rsidP="00E5301E">
            <w:pPr>
              <w:ind w:left="87" w:right="-465"/>
              <w:rPr>
                <w:sz w:val="22"/>
                <w:szCs w:val="22"/>
              </w:rPr>
            </w:pPr>
            <w:r w:rsidRPr="003C014A">
              <w:rPr>
                <w:sz w:val="22"/>
                <w:szCs w:val="22"/>
              </w:rPr>
              <w:t>к</w:t>
            </w:r>
          </w:p>
        </w:tc>
        <w:tc>
          <w:tcPr>
            <w:tcW w:w="1655" w:type="dxa"/>
          </w:tcPr>
          <w:p w14:paraId="05379DF6" w14:textId="77777777" w:rsidR="0014348D" w:rsidRPr="003C014A" w:rsidRDefault="0014348D" w:rsidP="00E5301E">
            <w:pPr>
              <w:ind w:right="-465"/>
              <w:rPr>
                <w:sz w:val="22"/>
                <w:szCs w:val="22"/>
              </w:rPr>
            </w:pPr>
            <w:r w:rsidRPr="003C014A">
              <w:rPr>
                <w:sz w:val="22"/>
                <w:szCs w:val="22"/>
              </w:rPr>
              <w:t xml:space="preserve">         н</w:t>
            </w:r>
          </w:p>
        </w:tc>
        <w:tc>
          <w:tcPr>
            <w:tcW w:w="375" w:type="dxa"/>
          </w:tcPr>
          <w:p w14:paraId="41B38DDB" w14:textId="77777777" w:rsidR="0014348D" w:rsidRPr="003C014A" w:rsidRDefault="0014348D" w:rsidP="00E5301E">
            <w:pPr>
              <w:ind w:right="-465"/>
              <w:rPr>
                <w:sz w:val="22"/>
                <w:szCs w:val="22"/>
              </w:rPr>
            </w:pPr>
            <w:r w:rsidRPr="003C014A">
              <w:rPr>
                <w:sz w:val="22"/>
                <w:szCs w:val="22"/>
              </w:rPr>
              <w:t>с</w:t>
            </w:r>
          </w:p>
        </w:tc>
        <w:tc>
          <w:tcPr>
            <w:tcW w:w="1280" w:type="dxa"/>
          </w:tcPr>
          <w:p w14:paraId="2055D9D6" w14:textId="77777777" w:rsidR="0014348D" w:rsidRPr="003C014A" w:rsidRDefault="0014348D" w:rsidP="00E5301E">
            <w:pPr>
              <w:ind w:left="102" w:right="-465"/>
              <w:rPr>
                <w:sz w:val="22"/>
                <w:szCs w:val="22"/>
              </w:rPr>
            </w:pPr>
            <w:r w:rsidRPr="003C014A">
              <w:rPr>
                <w:sz w:val="22"/>
                <w:szCs w:val="22"/>
              </w:rPr>
              <w:t>к</w:t>
            </w:r>
          </w:p>
        </w:tc>
      </w:tr>
      <w:tr w:rsidR="0014348D" w:rsidRPr="003C014A" w14:paraId="7A74FE5B" w14:textId="77777777" w:rsidTr="00E5301E">
        <w:trPr>
          <w:trHeight w:val="70"/>
        </w:trPr>
        <w:tc>
          <w:tcPr>
            <w:tcW w:w="1291" w:type="dxa"/>
          </w:tcPr>
          <w:p w14:paraId="4C35DC60" w14:textId="77777777" w:rsidR="0014348D" w:rsidRPr="003C014A" w:rsidRDefault="0014348D" w:rsidP="00E5301E">
            <w:pPr>
              <w:ind w:right="-465"/>
              <w:rPr>
                <w:sz w:val="22"/>
                <w:szCs w:val="22"/>
              </w:rPr>
            </w:pPr>
          </w:p>
        </w:tc>
        <w:tc>
          <w:tcPr>
            <w:tcW w:w="510" w:type="dxa"/>
          </w:tcPr>
          <w:p w14:paraId="49543501" w14:textId="77777777" w:rsidR="0014348D" w:rsidRPr="003C014A" w:rsidRDefault="0014348D" w:rsidP="00E5301E">
            <w:pPr>
              <w:ind w:right="-465"/>
              <w:rPr>
                <w:sz w:val="22"/>
                <w:szCs w:val="22"/>
              </w:rPr>
            </w:pPr>
          </w:p>
        </w:tc>
        <w:tc>
          <w:tcPr>
            <w:tcW w:w="1145" w:type="dxa"/>
          </w:tcPr>
          <w:p w14:paraId="3E8230F1" w14:textId="77777777" w:rsidR="0014348D" w:rsidRPr="003C014A" w:rsidRDefault="0014348D" w:rsidP="00E5301E">
            <w:pPr>
              <w:ind w:right="-465"/>
              <w:rPr>
                <w:sz w:val="22"/>
                <w:szCs w:val="22"/>
              </w:rPr>
            </w:pPr>
          </w:p>
        </w:tc>
        <w:tc>
          <w:tcPr>
            <w:tcW w:w="1660" w:type="dxa"/>
          </w:tcPr>
          <w:p w14:paraId="239C75A1" w14:textId="77777777" w:rsidR="0014348D" w:rsidRPr="003C014A" w:rsidRDefault="0014348D" w:rsidP="00E5301E">
            <w:pPr>
              <w:ind w:right="-465"/>
              <w:rPr>
                <w:sz w:val="22"/>
                <w:szCs w:val="22"/>
              </w:rPr>
            </w:pPr>
          </w:p>
        </w:tc>
        <w:tc>
          <w:tcPr>
            <w:tcW w:w="450" w:type="dxa"/>
          </w:tcPr>
          <w:p w14:paraId="4459606E" w14:textId="77777777" w:rsidR="0014348D" w:rsidRPr="003C014A" w:rsidRDefault="0014348D" w:rsidP="00E5301E">
            <w:pPr>
              <w:ind w:right="-465"/>
              <w:rPr>
                <w:sz w:val="22"/>
                <w:szCs w:val="22"/>
              </w:rPr>
            </w:pPr>
          </w:p>
        </w:tc>
        <w:tc>
          <w:tcPr>
            <w:tcW w:w="1205" w:type="dxa"/>
          </w:tcPr>
          <w:p w14:paraId="33D5259E" w14:textId="77777777" w:rsidR="0014348D" w:rsidRPr="003C014A" w:rsidRDefault="0014348D" w:rsidP="00E5301E">
            <w:pPr>
              <w:ind w:right="-465"/>
              <w:rPr>
                <w:sz w:val="22"/>
                <w:szCs w:val="22"/>
              </w:rPr>
            </w:pPr>
          </w:p>
        </w:tc>
        <w:tc>
          <w:tcPr>
            <w:tcW w:w="1655" w:type="dxa"/>
          </w:tcPr>
          <w:p w14:paraId="1310E715" w14:textId="77777777" w:rsidR="0014348D" w:rsidRPr="003C014A" w:rsidRDefault="0014348D" w:rsidP="00E5301E">
            <w:pPr>
              <w:ind w:right="-465"/>
              <w:rPr>
                <w:sz w:val="22"/>
                <w:szCs w:val="22"/>
              </w:rPr>
            </w:pPr>
          </w:p>
        </w:tc>
        <w:tc>
          <w:tcPr>
            <w:tcW w:w="375" w:type="dxa"/>
          </w:tcPr>
          <w:p w14:paraId="0A7DCB74" w14:textId="77777777" w:rsidR="0014348D" w:rsidRPr="003C014A" w:rsidRDefault="0014348D" w:rsidP="00E5301E">
            <w:pPr>
              <w:ind w:right="-465"/>
              <w:rPr>
                <w:sz w:val="22"/>
                <w:szCs w:val="22"/>
              </w:rPr>
            </w:pPr>
          </w:p>
        </w:tc>
        <w:tc>
          <w:tcPr>
            <w:tcW w:w="1280" w:type="dxa"/>
          </w:tcPr>
          <w:p w14:paraId="16F2C4CF" w14:textId="77777777" w:rsidR="0014348D" w:rsidRPr="003C014A" w:rsidRDefault="0014348D" w:rsidP="00E5301E">
            <w:pPr>
              <w:ind w:right="-465"/>
              <w:rPr>
                <w:sz w:val="22"/>
                <w:szCs w:val="22"/>
              </w:rPr>
            </w:pPr>
          </w:p>
        </w:tc>
      </w:tr>
    </w:tbl>
    <w:p w14:paraId="754EDBFF" w14:textId="77777777" w:rsidR="0014348D" w:rsidRPr="003C014A" w:rsidRDefault="0014348D" w:rsidP="0014348D">
      <w:pPr>
        <w:ind w:left="-1320" w:right="-465" w:firstLine="1320"/>
        <w:rPr>
          <w:b/>
          <w:sz w:val="22"/>
          <w:szCs w:val="22"/>
        </w:rPr>
      </w:pPr>
      <w:r w:rsidRPr="003C014A">
        <w:rPr>
          <w:b/>
          <w:sz w:val="22"/>
          <w:szCs w:val="22"/>
        </w:rPr>
        <w:t>6.Состояние звукопроизношения</w:t>
      </w:r>
    </w:p>
    <w:p w14:paraId="6D5AB80D" w14:textId="77777777" w:rsidR="0014348D" w:rsidRPr="003C014A" w:rsidRDefault="0014348D" w:rsidP="0014348D">
      <w:pPr>
        <w:ind w:left="360" w:right="-465"/>
        <w:rPr>
          <w:b/>
          <w:sz w:val="22"/>
          <w:szCs w:val="22"/>
        </w:rPr>
      </w:pPr>
      <w:r w:rsidRPr="003C014A">
        <w:rPr>
          <w:b/>
          <w:sz w:val="22"/>
          <w:szCs w:val="22"/>
        </w:rPr>
        <w:t>1.Назови правильно</w:t>
      </w:r>
    </w:p>
    <w:p w14:paraId="4C53B2A6" w14:textId="77777777" w:rsidR="0014348D" w:rsidRPr="003C014A" w:rsidRDefault="0014348D" w:rsidP="0014348D">
      <w:pPr>
        <w:ind w:left="-1320" w:right="-465" w:firstLine="1320"/>
        <w:rPr>
          <w:sz w:val="22"/>
          <w:szCs w:val="22"/>
        </w:rPr>
      </w:pPr>
      <w:r w:rsidRPr="003C014A">
        <w:rPr>
          <w:sz w:val="22"/>
          <w:szCs w:val="22"/>
        </w:rPr>
        <w:t xml:space="preserve">С – </w:t>
      </w:r>
      <w:proofErr w:type="gramStart"/>
      <w:r w:rsidRPr="003C014A">
        <w:rPr>
          <w:sz w:val="22"/>
          <w:szCs w:val="22"/>
        </w:rPr>
        <w:t>сад,коляска</w:t>
      </w:r>
      <w:proofErr w:type="gramEnd"/>
      <w:r w:rsidRPr="003C014A">
        <w:rPr>
          <w:sz w:val="22"/>
          <w:szCs w:val="22"/>
        </w:rPr>
        <w:t>,глобус______________________</w:t>
      </w:r>
      <w:proofErr w:type="spellStart"/>
      <w:r w:rsidRPr="003C014A">
        <w:rPr>
          <w:sz w:val="22"/>
          <w:szCs w:val="22"/>
        </w:rPr>
        <w:t>Сь</w:t>
      </w:r>
      <w:proofErr w:type="spellEnd"/>
      <w:r w:rsidRPr="003C014A">
        <w:rPr>
          <w:sz w:val="22"/>
          <w:szCs w:val="22"/>
        </w:rPr>
        <w:t xml:space="preserve"> – сито, василёк, такси_________________</w:t>
      </w:r>
    </w:p>
    <w:p w14:paraId="41F961BF" w14:textId="77777777" w:rsidR="0014348D" w:rsidRPr="003C014A" w:rsidRDefault="0014348D" w:rsidP="0014348D">
      <w:pPr>
        <w:ind w:left="-1320" w:right="-465" w:firstLine="1320"/>
        <w:rPr>
          <w:sz w:val="22"/>
          <w:szCs w:val="22"/>
        </w:rPr>
      </w:pPr>
      <w:r w:rsidRPr="003C014A">
        <w:rPr>
          <w:sz w:val="22"/>
          <w:szCs w:val="22"/>
        </w:rPr>
        <w:t xml:space="preserve">З – </w:t>
      </w:r>
      <w:proofErr w:type="spellStart"/>
      <w:proofErr w:type="gramStart"/>
      <w:r w:rsidRPr="003C014A">
        <w:rPr>
          <w:sz w:val="22"/>
          <w:szCs w:val="22"/>
        </w:rPr>
        <w:t>замок,Незнайка</w:t>
      </w:r>
      <w:proofErr w:type="gramEnd"/>
      <w:r w:rsidRPr="003C014A">
        <w:rPr>
          <w:sz w:val="22"/>
          <w:szCs w:val="22"/>
        </w:rPr>
        <w:t>_______________________ЗЬ</w:t>
      </w:r>
      <w:proofErr w:type="spellEnd"/>
      <w:r w:rsidRPr="003C014A">
        <w:rPr>
          <w:sz w:val="22"/>
          <w:szCs w:val="22"/>
        </w:rPr>
        <w:t xml:space="preserve"> – земляника, обезьяна___________________</w:t>
      </w:r>
    </w:p>
    <w:p w14:paraId="1727B541" w14:textId="77777777" w:rsidR="0014348D" w:rsidRPr="003C014A" w:rsidRDefault="0014348D" w:rsidP="0014348D">
      <w:pPr>
        <w:ind w:left="-1320" w:right="-465" w:firstLine="1320"/>
        <w:rPr>
          <w:sz w:val="22"/>
          <w:szCs w:val="22"/>
        </w:rPr>
      </w:pPr>
      <w:r w:rsidRPr="003C014A">
        <w:rPr>
          <w:sz w:val="22"/>
          <w:szCs w:val="22"/>
        </w:rPr>
        <w:t>Ц – цапля, кольцо, индеец______________</w:t>
      </w:r>
      <w:r w:rsidR="004B294A">
        <w:rPr>
          <w:sz w:val="22"/>
          <w:szCs w:val="22"/>
        </w:rPr>
        <w:t xml:space="preserve"> </w:t>
      </w:r>
      <w:r w:rsidRPr="003C014A">
        <w:rPr>
          <w:sz w:val="22"/>
          <w:szCs w:val="22"/>
        </w:rPr>
        <w:t>Ш – шапка, ошейник, карандаш_________________</w:t>
      </w:r>
    </w:p>
    <w:p w14:paraId="6961426C" w14:textId="77777777" w:rsidR="0014348D" w:rsidRPr="003C014A" w:rsidRDefault="0014348D" w:rsidP="0014348D">
      <w:pPr>
        <w:ind w:left="-1320" w:right="-465" w:firstLine="1320"/>
        <w:rPr>
          <w:sz w:val="22"/>
          <w:szCs w:val="22"/>
        </w:rPr>
      </w:pPr>
      <w:r w:rsidRPr="003C014A">
        <w:rPr>
          <w:sz w:val="22"/>
          <w:szCs w:val="22"/>
        </w:rPr>
        <w:t xml:space="preserve">Ж – </w:t>
      </w:r>
      <w:proofErr w:type="spellStart"/>
      <w:proofErr w:type="gramStart"/>
      <w:r w:rsidRPr="003C014A">
        <w:rPr>
          <w:sz w:val="22"/>
          <w:szCs w:val="22"/>
        </w:rPr>
        <w:t>жираф,жук</w:t>
      </w:r>
      <w:proofErr w:type="gramEnd"/>
      <w:r w:rsidRPr="003C014A">
        <w:rPr>
          <w:sz w:val="22"/>
          <w:szCs w:val="22"/>
        </w:rPr>
        <w:t>,лыжи_____________________Щ</w:t>
      </w:r>
      <w:proofErr w:type="spellEnd"/>
      <w:r w:rsidRPr="003C014A">
        <w:rPr>
          <w:sz w:val="22"/>
          <w:szCs w:val="22"/>
        </w:rPr>
        <w:t xml:space="preserve"> – щука, щенок, плащ____________________</w:t>
      </w:r>
    </w:p>
    <w:p w14:paraId="533E11D5" w14:textId="77777777" w:rsidR="0014348D" w:rsidRPr="003C014A" w:rsidRDefault="0014348D" w:rsidP="0014348D">
      <w:pPr>
        <w:ind w:left="-1320" w:right="-465" w:firstLine="1320"/>
        <w:rPr>
          <w:sz w:val="22"/>
          <w:szCs w:val="22"/>
        </w:rPr>
      </w:pPr>
      <w:r w:rsidRPr="003C014A">
        <w:rPr>
          <w:sz w:val="22"/>
          <w:szCs w:val="22"/>
        </w:rPr>
        <w:t>Ч – чайник, печенье, мяч________________________________________________</w:t>
      </w:r>
    </w:p>
    <w:p w14:paraId="0F3F081A" w14:textId="77777777" w:rsidR="0014348D" w:rsidRPr="003C014A" w:rsidRDefault="0014348D" w:rsidP="0014348D">
      <w:pPr>
        <w:ind w:left="-1320" w:right="-465" w:firstLine="1320"/>
        <w:rPr>
          <w:sz w:val="22"/>
          <w:szCs w:val="22"/>
        </w:rPr>
      </w:pPr>
      <w:r w:rsidRPr="003C014A">
        <w:rPr>
          <w:sz w:val="22"/>
          <w:szCs w:val="22"/>
        </w:rPr>
        <w:t xml:space="preserve">Л – </w:t>
      </w:r>
      <w:proofErr w:type="spellStart"/>
      <w:proofErr w:type="gramStart"/>
      <w:r w:rsidRPr="003C014A">
        <w:rPr>
          <w:sz w:val="22"/>
          <w:szCs w:val="22"/>
        </w:rPr>
        <w:t>лампа,волк</w:t>
      </w:r>
      <w:proofErr w:type="gramEnd"/>
      <w:r w:rsidRPr="003C014A">
        <w:rPr>
          <w:sz w:val="22"/>
          <w:szCs w:val="22"/>
        </w:rPr>
        <w:t>,стол</w:t>
      </w:r>
      <w:proofErr w:type="spellEnd"/>
      <w:r w:rsidRPr="003C014A">
        <w:rPr>
          <w:sz w:val="22"/>
          <w:szCs w:val="22"/>
        </w:rPr>
        <w:t xml:space="preserve">______________________ Ль – </w:t>
      </w:r>
      <w:proofErr w:type="spellStart"/>
      <w:r w:rsidRPr="003C014A">
        <w:rPr>
          <w:sz w:val="22"/>
          <w:szCs w:val="22"/>
        </w:rPr>
        <w:t>лимон,плита</w:t>
      </w:r>
      <w:proofErr w:type="spellEnd"/>
      <w:r w:rsidRPr="003C014A">
        <w:rPr>
          <w:sz w:val="22"/>
          <w:szCs w:val="22"/>
        </w:rPr>
        <w:t>, соль_____________________</w:t>
      </w:r>
    </w:p>
    <w:p w14:paraId="00267A42" w14:textId="77777777" w:rsidR="0014348D" w:rsidRPr="003C014A" w:rsidRDefault="0014348D" w:rsidP="0014348D">
      <w:pPr>
        <w:ind w:left="-1320" w:right="-465" w:firstLine="1320"/>
        <w:rPr>
          <w:sz w:val="22"/>
          <w:szCs w:val="22"/>
        </w:rPr>
      </w:pPr>
      <w:r w:rsidRPr="003C014A">
        <w:rPr>
          <w:sz w:val="22"/>
          <w:szCs w:val="22"/>
        </w:rPr>
        <w:t xml:space="preserve">Р – </w:t>
      </w:r>
      <w:proofErr w:type="gramStart"/>
      <w:r w:rsidRPr="003C014A">
        <w:rPr>
          <w:sz w:val="22"/>
          <w:szCs w:val="22"/>
        </w:rPr>
        <w:t>рак,корова</w:t>
      </w:r>
      <w:proofErr w:type="gramEnd"/>
      <w:r w:rsidRPr="003C014A">
        <w:rPr>
          <w:sz w:val="22"/>
          <w:szCs w:val="22"/>
        </w:rPr>
        <w:t>,мухомор___________________</w:t>
      </w:r>
      <w:proofErr w:type="spellStart"/>
      <w:r w:rsidRPr="003C014A">
        <w:rPr>
          <w:sz w:val="22"/>
          <w:szCs w:val="22"/>
        </w:rPr>
        <w:t>Рь</w:t>
      </w:r>
      <w:proofErr w:type="spellEnd"/>
      <w:r w:rsidRPr="003C014A">
        <w:rPr>
          <w:sz w:val="22"/>
          <w:szCs w:val="22"/>
        </w:rPr>
        <w:t xml:space="preserve"> – </w:t>
      </w:r>
      <w:proofErr w:type="spellStart"/>
      <w:r w:rsidRPr="003C014A">
        <w:rPr>
          <w:sz w:val="22"/>
          <w:szCs w:val="22"/>
        </w:rPr>
        <w:t>редис,пряники,фонарь</w:t>
      </w:r>
      <w:proofErr w:type="spellEnd"/>
      <w:r w:rsidRPr="003C014A">
        <w:rPr>
          <w:sz w:val="22"/>
          <w:szCs w:val="22"/>
        </w:rPr>
        <w:t>___________________</w:t>
      </w:r>
    </w:p>
    <w:p w14:paraId="5F2CDAEA" w14:textId="77777777" w:rsidR="0014348D" w:rsidRPr="003C014A" w:rsidRDefault="0014348D" w:rsidP="0014348D">
      <w:pPr>
        <w:ind w:left="-1320" w:right="-465" w:firstLine="1320"/>
        <w:rPr>
          <w:sz w:val="22"/>
          <w:szCs w:val="22"/>
        </w:rPr>
      </w:pPr>
      <w:r w:rsidRPr="003C014A">
        <w:rPr>
          <w:sz w:val="22"/>
          <w:szCs w:val="22"/>
        </w:rPr>
        <w:t xml:space="preserve">Й – </w:t>
      </w:r>
      <w:proofErr w:type="gramStart"/>
      <w:r w:rsidRPr="003C014A">
        <w:rPr>
          <w:sz w:val="22"/>
          <w:szCs w:val="22"/>
        </w:rPr>
        <w:t>лейка ,</w:t>
      </w:r>
      <w:proofErr w:type="gramEnd"/>
      <w:r w:rsidRPr="003C014A">
        <w:rPr>
          <w:sz w:val="22"/>
          <w:szCs w:val="22"/>
        </w:rPr>
        <w:t xml:space="preserve"> яблоко, ёж, крылья___________________________________________</w:t>
      </w:r>
    </w:p>
    <w:p w14:paraId="56D731E7" w14:textId="77777777" w:rsidR="0014348D" w:rsidRPr="003C014A" w:rsidRDefault="0014348D" w:rsidP="0014348D">
      <w:pPr>
        <w:ind w:left="-1320" w:right="-465" w:firstLine="1320"/>
        <w:rPr>
          <w:sz w:val="22"/>
          <w:szCs w:val="22"/>
        </w:rPr>
      </w:pPr>
      <w:r w:rsidRPr="003C014A">
        <w:rPr>
          <w:sz w:val="22"/>
          <w:szCs w:val="22"/>
        </w:rPr>
        <w:t xml:space="preserve">К – кровать, скрипка, </w:t>
      </w:r>
      <w:proofErr w:type="spellStart"/>
      <w:r w:rsidRPr="003C014A">
        <w:rPr>
          <w:sz w:val="22"/>
          <w:szCs w:val="22"/>
        </w:rPr>
        <w:t>шкаф_________________Г</w:t>
      </w:r>
      <w:proofErr w:type="spellEnd"/>
      <w:r w:rsidRPr="003C014A">
        <w:rPr>
          <w:sz w:val="22"/>
          <w:szCs w:val="22"/>
        </w:rPr>
        <w:t xml:space="preserve">- </w:t>
      </w:r>
      <w:proofErr w:type="spellStart"/>
      <w:proofErr w:type="gramStart"/>
      <w:r w:rsidRPr="003C014A">
        <w:rPr>
          <w:sz w:val="22"/>
          <w:szCs w:val="22"/>
        </w:rPr>
        <w:t>грядка,виноград</w:t>
      </w:r>
      <w:proofErr w:type="spellEnd"/>
      <w:proofErr w:type="gramEnd"/>
      <w:r w:rsidRPr="003C014A">
        <w:rPr>
          <w:sz w:val="22"/>
          <w:szCs w:val="22"/>
        </w:rPr>
        <w:t>_________________________</w:t>
      </w:r>
    </w:p>
    <w:p w14:paraId="18A24C8D" w14:textId="77777777" w:rsidR="0014348D" w:rsidRPr="003C014A" w:rsidRDefault="0014348D" w:rsidP="0014348D">
      <w:pPr>
        <w:ind w:left="-1320" w:right="-465" w:firstLine="1320"/>
        <w:rPr>
          <w:sz w:val="22"/>
          <w:szCs w:val="22"/>
        </w:rPr>
      </w:pPr>
      <w:r w:rsidRPr="003C014A">
        <w:rPr>
          <w:sz w:val="22"/>
          <w:szCs w:val="22"/>
        </w:rPr>
        <w:t>Х – хлеб, сухарь, петух_______________________________________________</w:t>
      </w:r>
    </w:p>
    <w:p w14:paraId="255F8AB3" w14:textId="77777777" w:rsidR="0014348D" w:rsidRPr="003C014A" w:rsidRDefault="0014348D" w:rsidP="0014348D">
      <w:pPr>
        <w:ind w:left="360" w:right="-465"/>
        <w:rPr>
          <w:b/>
          <w:sz w:val="22"/>
          <w:szCs w:val="22"/>
        </w:rPr>
      </w:pPr>
      <w:r w:rsidRPr="003C014A">
        <w:rPr>
          <w:b/>
          <w:sz w:val="22"/>
          <w:szCs w:val="22"/>
        </w:rPr>
        <w:t>2.Повтори предложение</w:t>
      </w:r>
    </w:p>
    <w:p w14:paraId="5D58C7D2" w14:textId="77777777" w:rsidR="0014348D" w:rsidRPr="003C014A" w:rsidRDefault="0014348D" w:rsidP="0014348D">
      <w:pPr>
        <w:ind w:left="-1320" w:right="-465" w:firstLine="1320"/>
        <w:rPr>
          <w:sz w:val="22"/>
          <w:szCs w:val="22"/>
        </w:rPr>
      </w:pPr>
      <w:r w:rsidRPr="003C014A">
        <w:rPr>
          <w:sz w:val="22"/>
          <w:szCs w:val="22"/>
        </w:rPr>
        <w:t xml:space="preserve">У Зины </w:t>
      </w:r>
      <w:proofErr w:type="gramStart"/>
      <w:r w:rsidRPr="003C014A">
        <w:rPr>
          <w:sz w:val="22"/>
          <w:szCs w:val="22"/>
        </w:rPr>
        <w:t>зонт.</w:t>
      </w:r>
      <w:r w:rsidRPr="003C014A">
        <w:rPr>
          <w:b/>
          <w:sz w:val="22"/>
          <w:szCs w:val="22"/>
        </w:rPr>
        <w:t>_</w:t>
      </w:r>
      <w:proofErr w:type="gramEnd"/>
      <w:r w:rsidRPr="003C014A">
        <w:rPr>
          <w:b/>
          <w:sz w:val="22"/>
          <w:szCs w:val="22"/>
        </w:rPr>
        <w:t xml:space="preserve">_____________________                </w:t>
      </w:r>
      <w:r w:rsidRPr="003C014A">
        <w:rPr>
          <w:sz w:val="22"/>
          <w:szCs w:val="22"/>
        </w:rPr>
        <w:t>У сома усы.__________________________</w:t>
      </w:r>
    </w:p>
    <w:p w14:paraId="31F6B87A" w14:textId="77777777" w:rsidR="0014348D" w:rsidRPr="003C014A" w:rsidRDefault="0014348D" w:rsidP="0014348D">
      <w:pPr>
        <w:ind w:left="-1320" w:right="-465" w:firstLine="1320"/>
        <w:rPr>
          <w:sz w:val="22"/>
          <w:szCs w:val="22"/>
        </w:rPr>
      </w:pPr>
      <w:r w:rsidRPr="003C014A">
        <w:rPr>
          <w:sz w:val="22"/>
          <w:szCs w:val="22"/>
        </w:rPr>
        <w:t>Кузнец куёт цепь___________________             У ежа ежата_________________________</w:t>
      </w:r>
    </w:p>
    <w:p w14:paraId="610FFD74" w14:textId="77777777" w:rsidR="0014348D" w:rsidRPr="003C014A" w:rsidRDefault="0014348D" w:rsidP="0014348D">
      <w:pPr>
        <w:ind w:left="-1320" w:right="-465" w:firstLine="1320"/>
        <w:rPr>
          <w:sz w:val="22"/>
          <w:szCs w:val="22"/>
        </w:rPr>
      </w:pPr>
      <w:r w:rsidRPr="003C014A">
        <w:rPr>
          <w:sz w:val="22"/>
          <w:szCs w:val="22"/>
        </w:rPr>
        <w:t>Шапка да шубка – вот и весь мишутка_____________________________________</w:t>
      </w:r>
    </w:p>
    <w:p w14:paraId="3D7B42E0" w14:textId="77777777" w:rsidR="0014348D" w:rsidRPr="003C014A" w:rsidRDefault="0014348D" w:rsidP="0014348D">
      <w:pPr>
        <w:ind w:left="-1320" w:right="-465" w:firstLine="1320"/>
        <w:rPr>
          <w:sz w:val="22"/>
          <w:szCs w:val="22"/>
        </w:rPr>
      </w:pPr>
      <w:r w:rsidRPr="003C014A">
        <w:rPr>
          <w:sz w:val="22"/>
          <w:szCs w:val="22"/>
        </w:rPr>
        <w:t>Дятел долбит ель___________________           Майя и Юра поют____________________</w:t>
      </w:r>
    </w:p>
    <w:p w14:paraId="3CC16F41" w14:textId="77777777" w:rsidR="0014348D" w:rsidRPr="003C014A" w:rsidRDefault="0014348D" w:rsidP="0014348D">
      <w:pPr>
        <w:ind w:left="-1320" w:right="-465" w:firstLine="1320"/>
        <w:rPr>
          <w:sz w:val="22"/>
          <w:szCs w:val="22"/>
        </w:rPr>
      </w:pPr>
      <w:r w:rsidRPr="003C014A">
        <w:rPr>
          <w:sz w:val="22"/>
          <w:szCs w:val="22"/>
        </w:rPr>
        <w:t>К нам во двор забрался кот______________________________________________</w:t>
      </w:r>
    </w:p>
    <w:p w14:paraId="63D5EF52" w14:textId="77777777" w:rsidR="0014348D" w:rsidRPr="003C014A" w:rsidRDefault="0014348D" w:rsidP="0014348D">
      <w:pPr>
        <w:ind w:left="-1320" w:right="-465" w:firstLine="1320"/>
        <w:rPr>
          <w:b/>
          <w:sz w:val="22"/>
          <w:szCs w:val="22"/>
        </w:rPr>
      </w:pPr>
      <w:r w:rsidRPr="003C014A">
        <w:rPr>
          <w:b/>
          <w:sz w:val="22"/>
          <w:szCs w:val="22"/>
        </w:rPr>
        <w:t>3.Считалки</w:t>
      </w:r>
    </w:p>
    <w:p w14:paraId="214B0D69" w14:textId="77777777" w:rsidR="0014348D" w:rsidRPr="003C014A" w:rsidRDefault="0014348D" w:rsidP="00EB3EC8">
      <w:pPr>
        <w:numPr>
          <w:ilvl w:val="0"/>
          <w:numId w:val="48"/>
        </w:numPr>
        <w:ind w:right="-465"/>
        <w:contextualSpacing/>
        <w:rPr>
          <w:rFonts w:eastAsia="Calibri"/>
          <w:sz w:val="22"/>
          <w:szCs w:val="22"/>
          <w:lang w:eastAsia="en-US"/>
        </w:rPr>
      </w:pPr>
      <w:r w:rsidRPr="003C014A">
        <w:rPr>
          <w:rFonts w:eastAsia="Calibri"/>
          <w:sz w:val="22"/>
          <w:szCs w:val="22"/>
          <w:lang w:eastAsia="en-US"/>
        </w:rPr>
        <w:t>Раз, два, три, четыре, пять, вышел зайчик погулять….</w:t>
      </w:r>
    </w:p>
    <w:p w14:paraId="574E28D8" w14:textId="77777777" w:rsidR="0014348D" w:rsidRPr="003C014A" w:rsidRDefault="0014348D" w:rsidP="00EB3EC8">
      <w:pPr>
        <w:numPr>
          <w:ilvl w:val="0"/>
          <w:numId w:val="48"/>
        </w:numPr>
        <w:ind w:right="-465"/>
        <w:contextualSpacing/>
        <w:rPr>
          <w:rFonts w:eastAsia="Calibri"/>
          <w:sz w:val="22"/>
          <w:szCs w:val="22"/>
          <w:lang w:eastAsia="en-US"/>
        </w:rPr>
      </w:pPr>
      <w:r w:rsidRPr="003C014A">
        <w:rPr>
          <w:rFonts w:eastAsia="Calibri"/>
          <w:sz w:val="22"/>
          <w:szCs w:val="22"/>
          <w:lang w:eastAsia="en-US"/>
        </w:rPr>
        <w:t>За стеклянными дверями стоит мишка с пирожками</w:t>
      </w:r>
    </w:p>
    <w:p w14:paraId="6C81CD0B" w14:textId="77777777" w:rsidR="0014348D" w:rsidRPr="003C014A" w:rsidRDefault="0014348D" w:rsidP="003C014A">
      <w:pPr>
        <w:ind w:left="-1320" w:right="-465" w:firstLine="1320"/>
        <w:rPr>
          <w:sz w:val="22"/>
          <w:szCs w:val="22"/>
        </w:rPr>
      </w:pPr>
      <w:r w:rsidRPr="003C014A">
        <w:rPr>
          <w:sz w:val="22"/>
          <w:szCs w:val="22"/>
        </w:rPr>
        <w:t xml:space="preserve">            Сколько, </w:t>
      </w:r>
      <w:proofErr w:type="spellStart"/>
      <w:r w:rsidRPr="003C014A">
        <w:rPr>
          <w:sz w:val="22"/>
          <w:szCs w:val="22"/>
        </w:rPr>
        <w:t>мишенька</w:t>
      </w:r>
      <w:proofErr w:type="spellEnd"/>
      <w:r w:rsidRPr="003C014A">
        <w:rPr>
          <w:sz w:val="22"/>
          <w:szCs w:val="22"/>
        </w:rPr>
        <w:t>-дружок, стоит вкусный пирожок</w:t>
      </w:r>
    </w:p>
    <w:p w14:paraId="4AA41263" w14:textId="77777777" w:rsidR="0014348D" w:rsidRPr="003C014A" w:rsidRDefault="0014348D" w:rsidP="0014348D">
      <w:pPr>
        <w:ind w:left="-1320" w:right="-465" w:firstLine="1320"/>
        <w:rPr>
          <w:b/>
          <w:sz w:val="22"/>
          <w:szCs w:val="22"/>
        </w:rPr>
      </w:pPr>
      <w:r w:rsidRPr="003C014A">
        <w:rPr>
          <w:b/>
          <w:sz w:val="22"/>
          <w:szCs w:val="22"/>
        </w:rPr>
        <w:t>6.Исследование звукопроизношения</w:t>
      </w:r>
    </w:p>
    <w:tbl>
      <w:tblPr>
        <w:tblStyle w:val="1f7"/>
        <w:tblW w:w="0" w:type="auto"/>
        <w:tblInd w:w="0" w:type="dxa"/>
        <w:tblLook w:val="04A0" w:firstRow="1" w:lastRow="0" w:firstColumn="1" w:lastColumn="0" w:noHBand="0" w:noVBand="1"/>
      </w:tblPr>
      <w:tblGrid>
        <w:gridCol w:w="1395"/>
        <w:gridCol w:w="1795"/>
        <w:gridCol w:w="1795"/>
        <w:gridCol w:w="1795"/>
        <w:gridCol w:w="1795"/>
      </w:tblGrid>
      <w:tr w:rsidR="0014348D" w:rsidRPr="003C014A" w14:paraId="71D629E3" w14:textId="77777777" w:rsidTr="00E5301E">
        <w:tc>
          <w:tcPr>
            <w:tcW w:w="1395" w:type="dxa"/>
          </w:tcPr>
          <w:p w14:paraId="13622F51" w14:textId="77777777" w:rsidR="0014348D" w:rsidRPr="003C014A" w:rsidRDefault="0014348D" w:rsidP="00E5301E">
            <w:pPr>
              <w:ind w:right="-465"/>
              <w:rPr>
                <w:sz w:val="22"/>
                <w:szCs w:val="22"/>
              </w:rPr>
            </w:pPr>
            <w:r w:rsidRPr="003C014A">
              <w:rPr>
                <w:sz w:val="22"/>
                <w:szCs w:val="22"/>
              </w:rPr>
              <w:t>звуки</w:t>
            </w:r>
          </w:p>
        </w:tc>
        <w:tc>
          <w:tcPr>
            <w:tcW w:w="1795" w:type="dxa"/>
          </w:tcPr>
          <w:p w14:paraId="38BDF79D" w14:textId="77777777" w:rsidR="0014348D" w:rsidRPr="003C014A" w:rsidRDefault="0014348D" w:rsidP="00E5301E">
            <w:pPr>
              <w:ind w:right="-465"/>
              <w:rPr>
                <w:sz w:val="22"/>
                <w:szCs w:val="22"/>
              </w:rPr>
            </w:pPr>
            <w:r w:rsidRPr="003C014A">
              <w:rPr>
                <w:sz w:val="22"/>
                <w:szCs w:val="22"/>
              </w:rPr>
              <w:t>изолированно</w:t>
            </w:r>
          </w:p>
        </w:tc>
        <w:tc>
          <w:tcPr>
            <w:tcW w:w="1795" w:type="dxa"/>
          </w:tcPr>
          <w:p w14:paraId="6AD11CEC" w14:textId="77777777" w:rsidR="0014348D" w:rsidRPr="003C014A" w:rsidRDefault="0014348D" w:rsidP="00E5301E">
            <w:pPr>
              <w:ind w:right="-465"/>
              <w:rPr>
                <w:sz w:val="22"/>
                <w:szCs w:val="22"/>
              </w:rPr>
            </w:pPr>
            <w:r w:rsidRPr="003C014A">
              <w:rPr>
                <w:sz w:val="22"/>
                <w:szCs w:val="22"/>
              </w:rPr>
              <w:t>В словах</w:t>
            </w:r>
          </w:p>
        </w:tc>
        <w:tc>
          <w:tcPr>
            <w:tcW w:w="1795" w:type="dxa"/>
          </w:tcPr>
          <w:p w14:paraId="734F703C" w14:textId="77777777" w:rsidR="0014348D" w:rsidRPr="003C014A" w:rsidRDefault="0014348D" w:rsidP="00E5301E">
            <w:pPr>
              <w:ind w:right="-465"/>
              <w:rPr>
                <w:sz w:val="22"/>
                <w:szCs w:val="22"/>
              </w:rPr>
            </w:pPr>
            <w:r w:rsidRPr="003C014A">
              <w:rPr>
                <w:sz w:val="22"/>
                <w:szCs w:val="22"/>
              </w:rPr>
              <w:t>В предложениях</w:t>
            </w:r>
          </w:p>
        </w:tc>
        <w:tc>
          <w:tcPr>
            <w:tcW w:w="1795" w:type="dxa"/>
          </w:tcPr>
          <w:p w14:paraId="49919A38" w14:textId="77777777" w:rsidR="0014348D" w:rsidRPr="003C014A" w:rsidRDefault="0014348D" w:rsidP="00E5301E">
            <w:pPr>
              <w:ind w:right="-465"/>
              <w:rPr>
                <w:sz w:val="22"/>
                <w:szCs w:val="22"/>
              </w:rPr>
            </w:pPr>
            <w:r w:rsidRPr="003C014A">
              <w:rPr>
                <w:sz w:val="22"/>
                <w:szCs w:val="22"/>
              </w:rPr>
              <w:t xml:space="preserve"> Итог</w:t>
            </w:r>
          </w:p>
        </w:tc>
      </w:tr>
      <w:tr w:rsidR="0014348D" w:rsidRPr="003C014A" w14:paraId="77C18E99" w14:textId="77777777" w:rsidTr="00E5301E">
        <w:tc>
          <w:tcPr>
            <w:tcW w:w="1395" w:type="dxa"/>
          </w:tcPr>
          <w:p w14:paraId="4011D79C" w14:textId="77777777" w:rsidR="0014348D" w:rsidRPr="003C014A" w:rsidRDefault="0014348D" w:rsidP="00E5301E">
            <w:pPr>
              <w:ind w:right="-465"/>
              <w:rPr>
                <w:sz w:val="22"/>
                <w:szCs w:val="22"/>
              </w:rPr>
            </w:pPr>
            <w:r w:rsidRPr="003C014A">
              <w:rPr>
                <w:sz w:val="22"/>
                <w:szCs w:val="22"/>
              </w:rPr>
              <w:t>А</w:t>
            </w:r>
          </w:p>
        </w:tc>
        <w:tc>
          <w:tcPr>
            <w:tcW w:w="1795" w:type="dxa"/>
          </w:tcPr>
          <w:p w14:paraId="0789561D" w14:textId="77777777" w:rsidR="0014348D" w:rsidRPr="003C014A" w:rsidRDefault="0014348D" w:rsidP="00E5301E">
            <w:pPr>
              <w:ind w:right="-465"/>
              <w:rPr>
                <w:sz w:val="22"/>
                <w:szCs w:val="22"/>
              </w:rPr>
            </w:pPr>
          </w:p>
        </w:tc>
        <w:tc>
          <w:tcPr>
            <w:tcW w:w="1795" w:type="dxa"/>
          </w:tcPr>
          <w:p w14:paraId="3AB9533A" w14:textId="77777777" w:rsidR="0014348D" w:rsidRPr="003C014A" w:rsidRDefault="0014348D" w:rsidP="00E5301E">
            <w:pPr>
              <w:ind w:right="-465"/>
              <w:rPr>
                <w:sz w:val="22"/>
                <w:szCs w:val="22"/>
              </w:rPr>
            </w:pPr>
          </w:p>
        </w:tc>
        <w:tc>
          <w:tcPr>
            <w:tcW w:w="1795" w:type="dxa"/>
          </w:tcPr>
          <w:p w14:paraId="72BAB6DA" w14:textId="77777777" w:rsidR="0014348D" w:rsidRPr="003C014A" w:rsidRDefault="0014348D" w:rsidP="00E5301E">
            <w:pPr>
              <w:ind w:right="-465"/>
              <w:rPr>
                <w:sz w:val="22"/>
                <w:szCs w:val="22"/>
              </w:rPr>
            </w:pPr>
          </w:p>
        </w:tc>
        <w:tc>
          <w:tcPr>
            <w:tcW w:w="1795" w:type="dxa"/>
          </w:tcPr>
          <w:p w14:paraId="0005C0C9" w14:textId="77777777" w:rsidR="0014348D" w:rsidRPr="003C014A" w:rsidRDefault="0014348D" w:rsidP="00E5301E">
            <w:pPr>
              <w:ind w:right="-465"/>
              <w:rPr>
                <w:sz w:val="22"/>
                <w:szCs w:val="22"/>
              </w:rPr>
            </w:pPr>
          </w:p>
        </w:tc>
      </w:tr>
      <w:tr w:rsidR="0014348D" w:rsidRPr="003C014A" w14:paraId="4564D91F" w14:textId="77777777" w:rsidTr="00E5301E">
        <w:tc>
          <w:tcPr>
            <w:tcW w:w="1395" w:type="dxa"/>
          </w:tcPr>
          <w:p w14:paraId="57886A89" w14:textId="77777777" w:rsidR="0014348D" w:rsidRPr="003C014A" w:rsidRDefault="0014348D" w:rsidP="00E5301E">
            <w:pPr>
              <w:ind w:right="-465"/>
              <w:rPr>
                <w:sz w:val="22"/>
                <w:szCs w:val="22"/>
              </w:rPr>
            </w:pPr>
            <w:r w:rsidRPr="003C014A">
              <w:rPr>
                <w:sz w:val="22"/>
                <w:szCs w:val="22"/>
              </w:rPr>
              <w:t>Э</w:t>
            </w:r>
          </w:p>
        </w:tc>
        <w:tc>
          <w:tcPr>
            <w:tcW w:w="1795" w:type="dxa"/>
          </w:tcPr>
          <w:p w14:paraId="276BE136" w14:textId="77777777" w:rsidR="0014348D" w:rsidRPr="003C014A" w:rsidRDefault="0014348D" w:rsidP="00E5301E">
            <w:pPr>
              <w:ind w:right="-465"/>
              <w:rPr>
                <w:sz w:val="22"/>
                <w:szCs w:val="22"/>
              </w:rPr>
            </w:pPr>
          </w:p>
        </w:tc>
        <w:tc>
          <w:tcPr>
            <w:tcW w:w="1795" w:type="dxa"/>
          </w:tcPr>
          <w:p w14:paraId="70ABAD7B" w14:textId="77777777" w:rsidR="0014348D" w:rsidRPr="003C014A" w:rsidRDefault="0014348D" w:rsidP="00E5301E">
            <w:pPr>
              <w:ind w:right="-465"/>
              <w:rPr>
                <w:sz w:val="22"/>
                <w:szCs w:val="22"/>
              </w:rPr>
            </w:pPr>
          </w:p>
        </w:tc>
        <w:tc>
          <w:tcPr>
            <w:tcW w:w="1795" w:type="dxa"/>
          </w:tcPr>
          <w:p w14:paraId="052B31DC" w14:textId="77777777" w:rsidR="0014348D" w:rsidRPr="003C014A" w:rsidRDefault="0014348D" w:rsidP="00E5301E">
            <w:pPr>
              <w:ind w:right="-465"/>
              <w:rPr>
                <w:sz w:val="22"/>
                <w:szCs w:val="22"/>
              </w:rPr>
            </w:pPr>
          </w:p>
        </w:tc>
        <w:tc>
          <w:tcPr>
            <w:tcW w:w="1795" w:type="dxa"/>
          </w:tcPr>
          <w:p w14:paraId="6524873B" w14:textId="77777777" w:rsidR="0014348D" w:rsidRPr="003C014A" w:rsidRDefault="0014348D" w:rsidP="00E5301E">
            <w:pPr>
              <w:ind w:right="-465"/>
              <w:rPr>
                <w:sz w:val="22"/>
                <w:szCs w:val="22"/>
              </w:rPr>
            </w:pPr>
          </w:p>
        </w:tc>
      </w:tr>
      <w:tr w:rsidR="0014348D" w:rsidRPr="003C014A" w14:paraId="7E35468C" w14:textId="77777777" w:rsidTr="00E5301E">
        <w:tc>
          <w:tcPr>
            <w:tcW w:w="1395" w:type="dxa"/>
          </w:tcPr>
          <w:p w14:paraId="48EA4950" w14:textId="77777777" w:rsidR="0014348D" w:rsidRPr="003C014A" w:rsidRDefault="0014348D" w:rsidP="00E5301E">
            <w:pPr>
              <w:ind w:right="-465"/>
              <w:rPr>
                <w:sz w:val="22"/>
                <w:szCs w:val="22"/>
              </w:rPr>
            </w:pPr>
            <w:r w:rsidRPr="003C014A">
              <w:rPr>
                <w:sz w:val="22"/>
                <w:szCs w:val="22"/>
              </w:rPr>
              <w:t>Ы</w:t>
            </w:r>
          </w:p>
        </w:tc>
        <w:tc>
          <w:tcPr>
            <w:tcW w:w="1795" w:type="dxa"/>
          </w:tcPr>
          <w:p w14:paraId="5F0B4DBD" w14:textId="77777777" w:rsidR="0014348D" w:rsidRPr="003C014A" w:rsidRDefault="0014348D" w:rsidP="00E5301E">
            <w:pPr>
              <w:ind w:right="-465"/>
              <w:rPr>
                <w:sz w:val="22"/>
                <w:szCs w:val="22"/>
              </w:rPr>
            </w:pPr>
          </w:p>
        </w:tc>
        <w:tc>
          <w:tcPr>
            <w:tcW w:w="1795" w:type="dxa"/>
          </w:tcPr>
          <w:p w14:paraId="4FB23708" w14:textId="77777777" w:rsidR="0014348D" w:rsidRPr="003C014A" w:rsidRDefault="0014348D" w:rsidP="00E5301E">
            <w:pPr>
              <w:ind w:right="-465"/>
              <w:rPr>
                <w:sz w:val="22"/>
                <w:szCs w:val="22"/>
              </w:rPr>
            </w:pPr>
          </w:p>
        </w:tc>
        <w:tc>
          <w:tcPr>
            <w:tcW w:w="1795" w:type="dxa"/>
          </w:tcPr>
          <w:p w14:paraId="02F612EA" w14:textId="77777777" w:rsidR="0014348D" w:rsidRPr="003C014A" w:rsidRDefault="0014348D" w:rsidP="00E5301E">
            <w:pPr>
              <w:ind w:right="-465"/>
              <w:rPr>
                <w:sz w:val="22"/>
                <w:szCs w:val="22"/>
              </w:rPr>
            </w:pPr>
          </w:p>
        </w:tc>
        <w:tc>
          <w:tcPr>
            <w:tcW w:w="1795" w:type="dxa"/>
          </w:tcPr>
          <w:p w14:paraId="354048CA" w14:textId="77777777" w:rsidR="0014348D" w:rsidRPr="003C014A" w:rsidRDefault="0014348D" w:rsidP="00E5301E">
            <w:pPr>
              <w:ind w:right="-465"/>
              <w:rPr>
                <w:sz w:val="22"/>
                <w:szCs w:val="22"/>
              </w:rPr>
            </w:pPr>
          </w:p>
        </w:tc>
      </w:tr>
      <w:tr w:rsidR="0014348D" w:rsidRPr="003C014A" w14:paraId="346CA792" w14:textId="77777777" w:rsidTr="00E5301E">
        <w:tc>
          <w:tcPr>
            <w:tcW w:w="1395" w:type="dxa"/>
          </w:tcPr>
          <w:p w14:paraId="5CE05F8B" w14:textId="77777777" w:rsidR="0014348D" w:rsidRPr="003C014A" w:rsidRDefault="0014348D" w:rsidP="00E5301E">
            <w:pPr>
              <w:ind w:right="-465"/>
              <w:rPr>
                <w:sz w:val="22"/>
                <w:szCs w:val="22"/>
              </w:rPr>
            </w:pPr>
            <w:r w:rsidRPr="003C014A">
              <w:rPr>
                <w:sz w:val="22"/>
                <w:szCs w:val="22"/>
              </w:rPr>
              <w:t>И</w:t>
            </w:r>
          </w:p>
        </w:tc>
        <w:tc>
          <w:tcPr>
            <w:tcW w:w="1795" w:type="dxa"/>
          </w:tcPr>
          <w:p w14:paraId="26BE4CE9" w14:textId="77777777" w:rsidR="0014348D" w:rsidRPr="003C014A" w:rsidRDefault="0014348D" w:rsidP="00E5301E">
            <w:pPr>
              <w:ind w:right="-465"/>
              <w:rPr>
                <w:sz w:val="22"/>
                <w:szCs w:val="22"/>
              </w:rPr>
            </w:pPr>
          </w:p>
        </w:tc>
        <w:tc>
          <w:tcPr>
            <w:tcW w:w="1795" w:type="dxa"/>
          </w:tcPr>
          <w:p w14:paraId="6D995252" w14:textId="77777777" w:rsidR="0014348D" w:rsidRPr="003C014A" w:rsidRDefault="0014348D" w:rsidP="00E5301E">
            <w:pPr>
              <w:ind w:right="-465"/>
              <w:rPr>
                <w:sz w:val="22"/>
                <w:szCs w:val="22"/>
              </w:rPr>
            </w:pPr>
          </w:p>
        </w:tc>
        <w:tc>
          <w:tcPr>
            <w:tcW w:w="1795" w:type="dxa"/>
          </w:tcPr>
          <w:p w14:paraId="2DF7FF2A" w14:textId="77777777" w:rsidR="0014348D" w:rsidRPr="003C014A" w:rsidRDefault="0014348D" w:rsidP="00E5301E">
            <w:pPr>
              <w:ind w:right="-465"/>
              <w:rPr>
                <w:sz w:val="22"/>
                <w:szCs w:val="22"/>
              </w:rPr>
            </w:pPr>
          </w:p>
        </w:tc>
        <w:tc>
          <w:tcPr>
            <w:tcW w:w="1795" w:type="dxa"/>
          </w:tcPr>
          <w:p w14:paraId="1E04ACFA" w14:textId="77777777" w:rsidR="0014348D" w:rsidRPr="003C014A" w:rsidRDefault="0014348D" w:rsidP="00E5301E">
            <w:pPr>
              <w:ind w:right="-465"/>
              <w:rPr>
                <w:sz w:val="22"/>
                <w:szCs w:val="22"/>
              </w:rPr>
            </w:pPr>
          </w:p>
        </w:tc>
      </w:tr>
      <w:tr w:rsidR="0014348D" w:rsidRPr="003C014A" w14:paraId="3369C84B" w14:textId="77777777" w:rsidTr="00E5301E">
        <w:tc>
          <w:tcPr>
            <w:tcW w:w="1395" w:type="dxa"/>
          </w:tcPr>
          <w:p w14:paraId="47656115" w14:textId="77777777" w:rsidR="0014348D" w:rsidRPr="003C014A" w:rsidRDefault="0014348D" w:rsidP="00E5301E">
            <w:pPr>
              <w:ind w:right="-465"/>
              <w:rPr>
                <w:sz w:val="22"/>
                <w:szCs w:val="22"/>
              </w:rPr>
            </w:pPr>
            <w:r w:rsidRPr="003C014A">
              <w:rPr>
                <w:sz w:val="22"/>
                <w:szCs w:val="22"/>
              </w:rPr>
              <w:t>О</w:t>
            </w:r>
          </w:p>
        </w:tc>
        <w:tc>
          <w:tcPr>
            <w:tcW w:w="1795" w:type="dxa"/>
          </w:tcPr>
          <w:p w14:paraId="174A42B1" w14:textId="77777777" w:rsidR="0014348D" w:rsidRPr="003C014A" w:rsidRDefault="0014348D" w:rsidP="00E5301E">
            <w:pPr>
              <w:ind w:right="-465"/>
              <w:rPr>
                <w:sz w:val="22"/>
                <w:szCs w:val="22"/>
              </w:rPr>
            </w:pPr>
          </w:p>
        </w:tc>
        <w:tc>
          <w:tcPr>
            <w:tcW w:w="1795" w:type="dxa"/>
          </w:tcPr>
          <w:p w14:paraId="16ED2E89" w14:textId="77777777" w:rsidR="0014348D" w:rsidRPr="003C014A" w:rsidRDefault="0014348D" w:rsidP="00E5301E">
            <w:pPr>
              <w:ind w:right="-465"/>
              <w:rPr>
                <w:sz w:val="22"/>
                <w:szCs w:val="22"/>
              </w:rPr>
            </w:pPr>
          </w:p>
        </w:tc>
        <w:tc>
          <w:tcPr>
            <w:tcW w:w="1795" w:type="dxa"/>
          </w:tcPr>
          <w:p w14:paraId="241EF405" w14:textId="77777777" w:rsidR="0014348D" w:rsidRPr="003C014A" w:rsidRDefault="0014348D" w:rsidP="00E5301E">
            <w:pPr>
              <w:ind w:right="-465"/>
              <w:rPr>
                <w:sz w:val="22"/>
                <w:szCs w:val="22"/>
              </w:rPr>
            </w:pPr>
          </w:p>
        </w:tc>
        <w:tc>
          <w:tcPr>
            <w:tcW w:w="1795" w:type="dxa"/>
          </w:tcPr>
          <w:p w14:paraId="52842AC6" w14:textId="77777777" w:rsidR="0014348D" w:rsidRPr="003C014A" w:rsidRDefault="0014348D" w:rsidP="00E5301E">
            <w:pPr>
              <w:ind w:right="-465"/>
              <w:rPr>
                <w:sz w:val="22"/>
                <w:szCs w:val="22"/>
              </w:rPr>
            </w:pPr>
          </w:p>
        </w:tc>
      </w:tr>
      <w:tr w:rsidR="0014348D" w:rsidRPr="003C014A" w14:paraId="46679B4E" w14:textId="77777777" w:rsidTr="00E5301E">
        <w:tc>
          <w:tcPr>
            <w:tcW w:w="1395" w:type="dxa"/>
          </w:tcPr>
          <w:p w14:paraId="7C35C154" w14:textId="77777777" w:rsidR="0014348D" w:rsidRPr="003C014A" w:rsidRDefault="0014348D" w:rsidP="00E5301E">
            <w:pPr>
              <w:ind w:right="-465"/>
              <w:rPr>
                <w:sz w:val="22"/>
                <w:szCs w:val="22"/>
              </w:rPr>
            </w:pPr>
            <w:r w:rsidRPr="003C014A">
              <w:rPr>
                <w:sz w:val="22"/>
                <w:szCs w:val="22"/>
              </w:rPr>
              <w:t>У</w:t>
            </w:r>
          </w:p>
        </w:tc>
        <w:tc>
          <w:tcPr>
            <w:tcW w:w="1795" w:type="dxa"/>
          </w:tcPr>
          <w:p w14:paraId="3546BCC9" w14:textId="77777777" w:rsidR="0014348D" w:rsidRPr="003C014A" w:rsidRDefault="0014348D" w:rsidP="00E5301E">
            <w:pPr>
              <w:ind w:right="-465"/>
              <w:rPr>
                <w:sz w:val="22"/>
                <w:szCs w:val="22"/>
              </w:rPr>
            </w:pPr>
          </w:p>
        </w:tc>
        <w:tc>
          <w:tcPr>
            <w:tcW w:w="1795" w:type="dxa"/>
          </w:tcPr>
          <w:p w14:paraId="75C53BDD" w14:textId="77777777" w:rsidR="0014348D" w:rsidRPr="003C014A" w:rsidRDefault="0014348D" w:rsidP="00E5301E">
            <w:pPr>
              <w:ind w:right="-465"/>
              <w:rPr>
                <w:sz w:val="22"/>
                <w:szCs w:val="22"/>
              </w:rPr>
            </w:pPr>
          </w:p>
        </w:tc>
        <w:tc>
          <w:tcPr>
            <w:tcW w:w="1795" w:type="dxa"/>
          </w:tcPr>
          <w:p w14:paraId="2A968D1D" w14:textId="77777777" w:rsidR="0014348D" w:rsidRPr="003C014A" w:rsidRDefault="0014348D" w:rsidP="00E5301E">
            <w:pPr>
              <w:ind w:right="-465"/>
              <w:rPr>
                <w:sz w:val="22"/>
                <w:szCs w:val="22"/>
              </w:rPr>
            </w:pPr>
          </w:p>
        </w:tc>
        <w:tc>
          <w:tcPr>
            <w:tcW w:w="1795" w:type="dxa"/>
          </w:tcPr>
          <w:p w14:paraId="6CB066E0" w14:textId="77777777" w:rsidR="0014348D" w:rsidRPr="003C014A" w:rsidRDefault="0014348D" w:rsidP="00E5301E">
            <w:pPr>
              <w:ind w:right="-465"/>
              <w:rPr>
                <w:sz w:val="22"/>
                <w:szCs w:val="22"/>
              </w:rPr>
            </w:pPr>
          </w:p>
        </w:tc>
      </w:tr>
      <w:tr w:rsidR="0014348D" w:rsidRPr="003C014A" w14:paraId="3EAB9AC8" w14:textId="77777777" w:rsidTr="00E5301E">
        <w:tc>
          <w:tcPr>
            <w:tcW w:w="1395" w:type="dxa"/>
          </w:tcPr>
          <w:p w14:paraId="0FBDE9F6" w14:textId="77777777" w:rsidR="0014348D" w:rsidRPr="003C014A" w:rsidRDefault="0014348D" w:rsidP="00E5301E">
            <w:pPr>
              <w:ind w:right="-465"/>
              <w:rPr>
                <w:sz w:val="22"/>
                <w:szCs w:val="22"/>
              </w:rPr>
            </w:pPr>
            <w:r w:rsidRPr="003C014A">
              <w:rPr>
                <w:sz w:val="22"/>
                <w:szCs w:val="22"/>
              </w:rPr>
              <w:lastRenderedPageBreak/>
              <w:t>С</w:t>
            </w:r>
          </w:p>
        </w:tc>
        <w:tc>
          <w:tcPr>
            <w:tcW w:w="1795" w:type="dxa"/>
          </w:tcPr>
          <w:p w14:paraId="03C5480E" w14:textId="77777777" w:rsidR="0014348D" w:rsidRPr="003C014A" w:rsidRDefault="0014348D" w:rsidP="00E5301E">
            <w:pPr>
              <w:ind w:right="-465"/>
              <w:rPr>
                <w:sz w:val="22"/>
                <w:szCs w:val="22"/>
              </w:rPr>
            </w:pPr>
          </w:p>
        </w:tc>
        <w:tc>
          <w:tcPr>
            <w:tcW w:w="1795" w:type="dxa"/>
          </w:tcPr>
          <w:p w14:paraId="4269F1B7" w14:textId="77777777" w:rsidR="0014348D" w:rsidRPr="003C014A" w:rsidRDefault="0014348D" w:rsidP="00E5301E">
            <w:pPr>
              <w:ind w:right="-465"/>
              <w:rPr>
                <w:sz w:val="22"/>
                <w:szCs w:val="22"/>
              </w:rPr>
            </w:pPr>
          </w:p>
        </w:tc>
        <w:tc>
          <w:tcPr>
            <w:tcW w:w="1795" w:type="dxa"/>
          </w:tcPr>
          <w:p w14:paraId="756ACEE5" w14:textId="77777777" w:rsidR="0014348D" w:rsidRPr="003C014A" w:rsidRDefault="0014348D" w:rsidP="00E5301E">
            <w:pPr>
              <w:ind w:right="-465"/>
              <w:rPr>
                <w:sz w:val="22"/>
                <w:szCs w:val="22"/>
              </w:rPr>
            </w:pPr>
          </w:p>
        </w:tc>
        <w:tc>
          <w:tcPr>
            <w:tcW w:w="1795" w:type="dxa"/>
          </w:tcPr>
          <w:p w14:paraId="1D902A18" w14:textId="77777777" w:rsidR="0014348D" w:rsidRPr="003C014A" w:rsidRDefault="0014348D" w:rsidP="00E5301E">
            <w:pPr>
              <w:ind w:right="-465"/>
              <w:rPr>
                <w:sz w:val="22"/>
                <w:szCs w:val="22"/>
              </w:rPr>
            </w:pPr>
          </w:p>
        </w:tc>
      </w:tr>
      <w:tr w:rsidR="0014348D" w:rsidRPr="003C014A" w14:paraId="2BB4A514" w14:textId="77777777" w:rsidTr="00E5301E">
        <w:tc>
          <w:tcPr>
            <w:tcW w:w="1395" w:type="dxa"/>
          </w:tcPr>
          <w:p w14:paraId="585DD01C" w14:textId="77777777" w:rsidR="0014348D" w:rsidRPr="003C014A" w:rsidRDefault="0014348D" w:rsidP="00E5301E">
            <w:pPr>
              <w:ind w:right="-465"/>
              <w:rPr>
                <w:sz w:val="22"/>
                <w:szCs w:val="22"/>
              </w:rPr>
            </w:pPr>
            <w:r w:rsidRPr="003C014A">
              <w:rPr>
                <w:sz w:val="22"/>
                <w:szCs w:val="22"/>
              </w:rPr>
              <w:t>СЬ</w:t>
            </w:r>
          </w:p>
        </w:tc>
        <w:tc>
          <w:tcPr>
            <w:tcW w:w="1795" w:type="dxa"/>
          </w:tcPr>
          <w:p w14:paraId="220599C4" w14:textId="77777777" w:rsidR="0014348D" w:rsidRPr="003C014A" w:rsidRDefault="0014348D" w:rsidP="00E5301E">
            <w:pPr>
              <w:ind w:right="-465"/>
              <w:rPr>
                <w:sz w:val="22"/>
                <w:szCs w:val="22"/>
              </w:rPr>
            </w:pPr>
          </w:p>
        </w:tc>
        <w:tc>
          <w:tcPr>
            <w:tcW w:w="1795" w:type="dxa"/>
          </w:tcPr>
          <w:p w14:paraId="4BE8B4A4" w14:textId="77777777" w:rsidR="0014348D" w:rsidRPr="003C014A" w:rsidRDefault="0014348D" w:rsidP="00E5301E">
            <w:pPr>
              <w:ind w:right="-465"/>
              <w:rPr>
                <w:sz w:val="22"/>
                <w:szCs w:val="22"/>
              </w:rPr>
            </w:pPr>
          </w:p>
        </w:tc>
        <w:tc>
          <w:tcPr>
            <w:tcW w:w="1795" w:type="dxa"/>
          </w:tcPr>
          <w:p w14:paraId="3966D983" w14:textId="77777777" w:rsidR="0014348D" w:rsidRPr="003C014A" w:rsidRDefault="0014348D" w:rsidP="00E5301E">
            <w:pPr>
              <w:ind w:right="-465"/>
              <w:rPr>
                <w:sz w:val="22"/>
                <w:szCs w:val="22"/>
              </w:rPr>
            </w:pPr>
          </w:p>
        </w:tc>
        <w:tc>
          <w:tcPr>
            <w:tcW w:w="1795" w:type="dxa"/>
          </w:tcPr>
          <w:p w14:paraId="39B33994" w14:textId="77777777" w:rsidR="0014348D" w:rsidRPr="003C014A" w:rsidRDefault="0014348D" w:rsidP="00E5301E">
            <w:pPr>
              <w:ind w:right="-465"/>
              <w:rPr>
                <w:sz w:val="22"/>
                <w:szCs w:val="22"/>
              </w:rPr>
            </w:pPr>
          </w:p>
        </w:tc>
      </w:tr>
      <w:tr w:rsidR="0014348D" w:rsidRPr="003C014A" w14:paraId="52CAB2E2" w14:textId="77777777" w:rsidTr="00E5301E">
        <w:tc>
          <w:tcPr>
            <w:tcW w:w="1395" w:type="dxa"/>
          </w:tcPr>
          <w:p w14:paraId="4C2DC097" w14:textId="77777777" w:rsidR="0014348D" w:rsidRPr="003C014A" w:rsidRDefault="0014348D" w:rsidP="00E5301E">
            <w:pPr>
              <w:ind w:right="-465"/>
              <w:rPr>
                <w:sz w:val="22"/>
                <w:szCs w:val="22"/>
              </w:rPr>
            </w:pPr>
            <w:r w:rsidRPr="003C014A">
              <w:rPr>
                <w:sz w:val="22"/>
                <w:szCs w:val="22"/>
              </w:rPr>
              <w:t>З</w:t>
            </w:r>
          </w:p>
        </w:tc>
        <w:tc>
          <w:tcPr>
            <w:tcW w:w="1795" w:type="dxa"/>
          </w:tcPr>
          <w:p w14:paraId="12422FE8" w14:textId="77777777" w:rsidR="0014348D" w:rsidRPr="003C014A" w:rsidRDefault="0014348D" w:rsidP="00E5301E">
            <w:pPr>
              <w:ind w:right="-465"/>
              <w:rPr>
                <w:sz w:val="22"/>
                <w:szCs w:val="22"/>
              </w:rPr>
            </w:pPr>
          </w:p>
        </w:tc>
        <w:tc>
          <w:tcPr>
            <w:tcW w:w="1795" w:type="dxa"/>
          </w:tcPr>
          <w:p w14:paraId="1034A2F6" w14:textId="77777777" w:rsidR="0014348D" w:rsidRPr="003C014A" w:rsidRDefault="0014348D" w:rsidP="00E5301E">
            <w:pPr>
              <w:ind w:right="-465"/>
              <w:rPr>
                <w:sz w:val="22"/>
                <w:szCs w:val="22"/>
              </w:rPr>
            </w:pPr>
          </w:p>
        </w:tc>
        <w:tc>
          <w:tcPr>
            <w:tcW w:w="1795" w:type="dxa"/>
          </w:tcPr>
          <w:p w14:paraId="4E5C7C60" w14:textId="77777777" w:rsidR="0014348D" w:rsidRPr="003C014A" w:rsidRDefault="0014348D" w:rsidP="00E5301E">
            <w:pPr>
              <w:ind w:right="-465"/>
              <w:rPr>
                <w:sz w:val="22"/>
                <w:szCs w:val="22"/>
              </w:rPr>
            </w:pPr>
          </w:p>
        </w:tc>
        <w:tc>
          <w:tcPr>
            <w:tcW w:w="1795" w:type="dxa"/>
          </w:tcPr>
          <w:p w14:paraId="4D1C53E1" w14:textId="77777777" w:rsidR="0014348D" w:rsidRPr="003C014A" w:rsidRDefault="0014348D" w:rsidP="00E5301E">
            <w:pPr>
              <w:ind w:right="-465"/>
              <w:rPr>
                <w:sz w:val="22"/>
                <w:szCs w:val="22"/>
              </w:rPr>
            </w:pPr>
          </w:p>
        </w:tc>
      </w:tr>
      <w:tr w:rsidR="0014348D" w:rsidRPr="003C014A" w14:paraId="425522D5" w14:textId="77777777" w:rsidTr="00E5301E">
        <w:tc>
          <w:tcPr>
            <w:tcW w:w="1395" w:type="dxa"/>
          </w:tcPr>
          <w:p w14:paraId="453D6144" w14:textId="77777777" w:rsidR="0014348D" w:rsidRPr="003C014A" w:rsidRDefault="0014348D" w:rsidP="00E5301E">
            <w:pPr>
              <w:ind w:right="-465"/>
              <w:rPr>
                <w:sz w:val="22"/>
                <w:szCs w:val="22"/>
              </w:rPr>
            </w:pPr>
            <w:r w:rsidRPr="003C014A">
              <w:rPr>
                <w:sz w:val="22"/>
                <w:szCs w:val="22"/>
              </w:rPr>
              <w:t>ЗЬ</w:t>
            </w:r>
          </w:p>
        </w:tc>
        <w:tc>
          <w:tcPr>
            <w:tcW w:w="1795" w:type="dxa"/>
          </w:tcPr>
          <w:p w14:paraId="5EC94D63" w14:textId="77777777" w:rsidR="0014348D" w:rsidRPr="003C014A" w:rsidRDefault="0014348D" w:rsidP="00E5301E">
            <w:pPr>
              <w:ind w:right="-465"/>
              <w:rPr>
                <w:sz w:val="22"/>
                <w:szCs w:val="22"/>
              </w:rPr>
            </w:pPr>
          </w:p>
        </w:tc>
        <w:tc>
          <w:tcPr>
            <w:tcW w:w="1795" w:type="dxa"/>
          </w:tcPr>
          <w:p w14:paraId="6BAAA714" w14:textId="77777777" w:rsidR="0014348D" w:rsidRPr="003C014A" w:rsidRDefault="0014348D" w:rsidP="00E5301E">
            <w:pPr>
              <w:ind w:right="-465"/>
              <w:rPr>
                <w:sz w:val="22"/>
                <w:szCs w:val="22"/>
              </w:rPr>
            </w:pPr>
          </w:p>
        </w:tc>
        <w:tc>
          <w:tcPr>
            <w:tcW w:w="1795" w:type="dxa"/>
          </w:tcPr>
          <w:p w14:paraId="0CD89B7C" w14:textId="77777777" w:rsidR="0014348D" w:rsidRPr="003C014A" w:rsidRDefault="0014348D" w:rsidP="00E5301E">
            <w:pPr>
              <w:ind w:right="-465"/>
              <w:rPr>
                <w:sz w:val="22"/>
                <w:szCs w:val="22"/>
              </w:rPr>
            </w:pPr>
          </w:p>
        </w:tc>
        <w:tc>
          <w:tcPr>
            <w:tcW w:w="1795" w:type="dxa"/>
          </w:tcPr>
          <w:p w14:paraId="6CD1A934" w14:textId="77777777" w:rsidR="0014348D" w:rsidRPr="003C014A" w:rsidRDefault="0014348D" w:rsidP="00E5301E">
            <w:pPr>
              <w:ind w:right="-465"/>
              <w:rPr>
                <w:sz w:val="22"/>
                <w:szCs w:val="22"/>
              </w:rPr>
            </w:pPr>
          </w:p>
        </w:tc>
      </w:tr>
      <w:tr w:rsidR="0014348D" w:rsidRPr="003C014A" w14:paraId="7123E510" w14:textId="77777777" w:rsidTr="00E5301E">
        <w:tc>
          <w:tcPr>
            <w:tcW w:w="1395" w:type="dxa"/>
          </w:tcPr>
          <w:p w14:paraId="5726116E" w14:textId="77777777" w:rsidR="0014348D" w:rsidRPr="003C014A" w:rsidRDefault="0014348D" w:rsidP="00E5301E">
            <w:pPr>
              <w:ind w:right="-465"/>
              <w:rPr>
                <w:sz w:val="22"/>
                <w:szCs w:val="22"/>
              </w:rPr>
            </w:pPr>
            <w:r w:rsidRPr="003C014A">
              <w:rPr>
                <w:sz w:val="22"/>
                <w:szCs w:val="22"/>
              </w:rPr>
              <w:t>Ц</w:t>
            </w:r>
          </w:p>
        </w:tc>
        <w:tc>
          <w:tcPr>
            <w:tcW w:w="1795" w:type="dxa"/>
          </w:tcPr>
          <w:p w14:paraId="6A7790CF" w14:textId="77777777" w:rsidR="0014348D" w:rsidRPr="003C014A" w:rsidRDefault="0014348D" w:rsidP="00E5301E">
            <w:pPr>
              <w:ind w:right="-465"/>
              <w:rPr>
                <w:sz w:val="22"/>
                <w:szCs w:val="22"/>
              </w:rPr>
            </w:pPr>
          </w:p>
        </w:tc>
        <w:tc>
          <w:tcPr>
            <w:tcW w:w="1795" w:type="dxa"/>
          </w:tcPr>
          <w:p w14:paraId="07FB4BF7" w14:textId="77777777" w:rsidR="0014348D" w:rsidRPr="003C014A" w:rsidRDefault="0014348D" w:rsidP="00E5301E">
            <w:pPr>
              <w:ind w:right="-465"/>
              <w:rPr>
                <w:sz w:val="22"/>
                <w:szCs w:val="22"/>
              </w:rPr>
            </w:pPr>
          </w:p>
        </w:tc>
        <w:tc>
          <w:tcPr>
            <w:tcW w:w="1795" w:type="dxa"/>
          </w:tcPr>
          <w:p w14:paraId="4E9DF262" w14:textId="77777777" w:rsidR="0014348D" w:rsidRPr="003C014A" w:rsidRDefault="0014348D" w:rsidP="00E5301E">
            <w:pPr>
              <w:ind w:right="-465"/>
              <w:rPr>
                <w:sz w:val="22"/>
                <w:szCs w:val="22"/>
              </w:rPr>
            </w:pPr>
          </w:p>
        </w:tc>
        <w:tc>
          <w:tcPr>
            <w:tcW w:w="1795" w:type="dxa"/>
          </w:tcPr>
          <w:p w14:paraId="1C688786" w14:textId="77777777" w:rsidR="0014348D" w:rsidRPr="003C014A" w:rsidRDefault="0014348D" w:rsidP="00E5301E">
            <w:pPr>
              <w:ind w:right="-465"/>
              <w:rPr>
                <w:sz w:val="22"/>
                <w:szCs w:val="22"/>
              </w:rPr>
            </w:pPr>
          </w:p>
        </w:tc>
      </w:tr>
      <w:tr w:rsidR="0014348D" w:rsidRPr="003C014A" w14:paraId="56AB636F" w14:textId="77777777" w:rsidTr="00E5301E">
        <w:tc>
          <w:tcPr>
            <w:tcW w:w="1395" w:type="dxa"/>
          </w:tcPr>
          <w:p w14:paraId="0917784C" w14:textId="77777777" w:rsidR="0014348D" w:rsidRPr="003C014A" w:rsidRDefault="0014348D" w:rsidP="00E5301E">
            <w:pPr>
              <w:ind w:right="-465"/>
              <w:rPr>
                <w:sz w:val="22"/>
                <w:szCs w:val="22"/>
              </w:rPr>
            </w:pPr>
            <w:r w:rsidRPr="003C014A">
              <w:rPr>
                <w:b/>
                <w:sz w:val="22"/>
                <w:szCs w:val="22"/>
              </w:rPr>
              <w:t xml:space="preserve"> </w:t>
            </w:r>
            <w:r w:rsidRPr="003C014A">
              <w:rPr>
                <w:sz w:val="22"/>
                <w:szCs w:val="22"/>
              </w:rPr>
              <w:t>Ш</w:t>
            </w:r>
          </w:p>
        </w:tc>
        <w:tc>
          <w:tcPr>
            <w:tcW w:w="1795" w:type="dxa"/>
          </w:tcPr>
          <w:p w14:paraId="646EBB39" w14:textId="77777777" w:rsidR="0014348D" w:rsidRPr="003C014A" w:rsidRDefault="0014348D" w:rsidP="00E5301E">
            <w:pPr>
              <w:ind w:right="-465"/>
              <w:rPr>
                <w:sz w:val="22"/>
                <w:szCs w:val="22"/>
              </w:rPr>
            </w:pPr>
          </w:p>
        </w:tc>
        <w:tc>
          <w:tcPr>
            <w:tcW w:w="1795" w:type="dxa"/>
          </w:tcPr>
          <w:p w14:paraId="07115BB8" w14:textId="77777777" w:rsidR="0014348D" w:rsidRPr="003C014A" w:rsidRDefault="0014348D" w:rsidP="00E5301E">
            <w:pPr>
              <w:ind w:right="-465"/>
              <w:rPr>
                <w:sz w:val="22"/>
                <w:szCs w:val="22"/>
              </w:rPr>
            </w:pPr>
          </w:p>
        </w:tc>
        <w:tc>
          <w:tcPr>
            <w:tcW w:w="1795" w:type="dxa"/>
          </w:tcPr>
          <w:p w14:paraId="3FF8456F" w14:textId="77777777" w:rsidR="0014348D" w:rsidRPr="003C014A" w:rsidRDefault="0014348D" w:rsidP="00E5301E">
            <w:pPr>
              <w:ind w:right="-465"/>
              <w:rPr>
                <w:sz w:val="22"/>
                <w:szCs w:val="22"/>
              </w:rPr>
            </w:pPr>
          </w:p>
        </w:tc>
        <w:tc>
          <w:tcPr>
            <w:tcW w:w="1795" w:type="dxa"/>
          </w:tcPr>
          <w:p w14:paraId="328C97E1" w14:textId="77777777" w:rsidR="0014348D" w:rsidRPr="003C014A" w:rsidRDefault="0014348D" w:rsidP="00E5301E">
            <w:pPr>
              <w:ind w:right="-465"/>
              <w:rPr>
                <w:sz w:val="22"/>
                <w:szCs w:val="22"/>
              </w:rPr>
            </w:pPr>
          </w:p>
        </w:tc>
      </w:tr>
      <w:tr w:rsidR="0014348D" w:rsidRPr="003C014A" w14:paraId="1BC94FDC" w14:textId="77777777" w:rsidTr="00E5301E">
        <w:tc>
          <w:tcPr>
            <w:tcW w:w="1395" w:type="dxa"/>
          </w:tcPr>
          <w:p w14:paraId="08128B38" w14:textId="77777777" w:rsidR="0014348D" w:rsidRPr="003C014A" w:rsidRDefault="0014348D" w:rsidP="00E5301E">
            <w:pPr>
              <w:ind w:right="-465"/>
              <w:rPr>
                <w:sz w:val="22"/>
                <w:szCs w:val="22"/>
              </w:rPr>
            </w:pPr>
            <w:r w:rsidRPr="003C014A">
              <w:rPr>
                <w:sz w:val="22"/>
                <w:szCs w:val="22"/>
              </w:rPr>
              <w:t>Ж</w:t>
            </w:r>
          </w:p>
        </w:tc>
        <w:tc>
          <w:tcPr>
            <w:tcW w:w="1795" w:type="dxa"/>
          </w:tcPr>
          <w:p w14:paraId="4A739A6A" w14:textId="77777777" w:rsidR="0014348D" w:rsidRPr="003C014A" w:rsidRDefault="0014348D" w:rsidP="00E5301E">
            <w:pPr>
              <w:ind w:right="-465"/>
              <w:rPr>
                <w:sz w:val="22"/>
                <w:szCs w:val="22"/>
              </w:rPr>
            </w:pPr>
          </w:p>
        </w:tc>
        <w:tc>
          <w:tcPr>
            <w:tcW w:w="1795" w:type="dxa"/>
          </w:tcPr>
          <w:p w14:paraId="4FF7C1C1" w14:textId="77777777" w:rsidR="0014348D" w:rsidRPr="003C014A" w:rsidRDefault="0014348D" w:rsidP="00E5301E">
            <w:pPr>
              <w:ind w:right="-465"/>
              <w:rPr>
                <w:sz w:val="22"/>
                <w:szCs w:val="22"/>
              </w:rPr>
            </w:pPr>
          </w:p>
        </w:tc>
        <w:tc>
          <w:tcPr>
            <w:tcW w:w="1795" w:type="dxa"/>
          </w:tcPr>
          <w:p w14:paraId="6ED0DC82" w14:textId="77777777" w:rsidR="0014348D" w:rsidRPr="003C014A" w:rsidRDefault="0014348D" w:rsidP="00E5301E">
            <w:pPr>
              <w:ind w:right="-465"/>
              <w:rPr>
                <w:sz w:val="22"/>
                <w:szCs w:val="22"/>
              </w:rPr>
            </w:pPr>
          </w:p>
        </w:tc>
        <w:tc>
          <w:tcPr>
            <w:tcW w:w="1795" w:type="dxa"/>
          </w:tcPr>
          <w:p w14:paraId="5DA8476F" w14:textId="77777777" w:rsidR="0014348D" w:rsidRPr="003C014A" w:rsidRDefault="0014348D" w:rsidP="00E5301E">
            <w:pPr>
              <w:ind w:right="-465"/>
              <w:rPr>
                <w:sz w:val="22"/>
                <w:szCs w:val="22"/>
              </w:rPr>
            </w:pPr>
          </w:p>
        </w:tc>
      </w:tr>
      <w:tr w:rsidR="0014348D" w:rsidRPr="003C014A" w14:paraId="22862D44" w14:textId="77777777" w:rsidTr="00E5301E">
        <w:tc>
          <w:tcPr>
            <w:tcW w:w="1395" w:type="dxa"/>
          </w:tcPr>
          <w:p w14:paraId="150958EE" w14:textId="77777777" w:rsidR="0014348D" w:rsidRPr="003C014A" w:rsidRDefault="0014348D" w:rsidP="00E5301E">
            <w:pPr>
              <w:ind w:right="-465"/>
              <w:rPr>
                <w:sz w:val="22"/>
                <w:szCs w:val="22"/>
              </w:rPr>
            </w:pPr>
            <w:r w:rsidRPr="003C014A">
              <w:rPr>
                <w:sz w:val="22"/>
                <w:szCs w:val="22"/>
              </w:rPr>
              <w:t>Ч</w:t>
            </w:r>
          </w:p>
        </w:tc>
        <w:tc>
          <w:tcPr>
            <w:tcW w:w="1795" w:type="dxa"/>
          </w:tcPr>
          <w:p w14:paraId="22A56A2B" w14:textId="77777777" w:rsidR="0014348D" w:rsidRPr="003C014A" w:rsidRDefault="0014348D" w:rsidP="00E5301E">
            <w:pPr>
              <w:ind w:right="-465"/>
              <w:rPr>
                <w:sz w:val="22"/>
                <w:szCs w:val="22"/>
              </w:rPr>
            </w:pPr>
          </w:p>
        </w:tc>
        <w:tc>
          <w:tcPr>
            <w:tcW w:w="1795" w:type="dxa"/>
          </w:tcPr>
          <w:p w14:paraId="3EE6C6F1" w14:textId="77777777" w:rsidR="0014348D" w:rsidRPr="003C014A" w:rsidRDefault="0014348D" w:rsidP="00E5301E">
            <w:pPr>
              <w:ind w:right="-465"/>
              <w:rPr>
                <w:sz w:val="22"/>
                <w:szCs w:val="22"/>
              </w:rPr>
            </w:pPr>
          </w:p>
        </w:tc>
        <w:tc>
          <w:tcPr>
            <w:tcW w:w="1795" w:type="dxa"/>
          </w:tcPr>
          <w:p w14:paraId="366AE4CB" w14:textId="77777777" w:rsidR="0014348D" w:rsidRPr="003C014A" w:rsidRDefault="0014348D" w:rsidP="00E5301E">
            <w:pPr>
              <w:ind w:right="-465"/>
              <w:rPr>
                <w:sz w:val="22"/>
                <w:szCs w:val="22"/>
              </w:rPr>
            </w:pPr>
          </w:p>
        </w:tc>
        <w:tc>
          <w:tcPr>
            <w:tcW w:w="1795" w:type="dxa"/>
          </w:tcPr>
          <w:p w14:paraId="3DD80009" w14:textId="77777777" w:rsidR="0014348D" w:rsidRPr="003C014A" w:rsidRDefault="0014348D" w:rsidP="00E5301E">
            <w:pPr>
              <w:ind w:right="-465"/>
              <w:rPr>
                <w:sz w:val="22"/>
                <w:szCs w:val="22"/>
              </w:rPr>
            </w:pPr>
          </w:p>
        </w:tc>
      </w:tr>
      <w:tr w:rsidR="0014348D" w:rsidRPr="003C014A" w14:paraId="71AE39EE" w14:textId="77777777" w:rsidTr="00E5301E">
        <w:tc>
          <w:tcPr>
            <w:tcW w:w="1395" w:type="dxa"/>
          </w:tcPr>
          <w:p w14:paraId="108354EF" w14:textId="77777777" w:rsidR="0014348D" w:rsidRPr="003C014A" w:rsidRDefault="0014348D" w:rsidP="00E5301E">
            <w:pPr>
              <w:ind w:right="-465"/>
              <w:rPr>
                <w:sz w:val="22"/>
                <w:szCs w:val="22"/>
              </w:rPr>
            </w:pPr>
            <w:r w:rsidRPr="003C014A">
              <w:rPr>
                <w:sz w:val="22"/>
                <w:szCs w:val="22"/>
              </w:rPr>
              <w:t>Щ</w:t>
            </w:r>
          </w:p>
        </w:tc>
        <w:tc>
          <w:tcPr>
            <w:tcW w:w="1795" w:type="dxa"/>
          </w:tcPr>
          <w:p w14:paraId="195E1664" w14:textId="77777777" w:rsidR="0014348D" w:rsidRPr="003C014A" w:rsidRDefault="0014348D" w:rsidP="00E5301E">
            <w:pPr>
              <w:ind w:right="-465"/>
              <w:rPr>
                <w:sz w:val="22"/>
                <w:szCs w:val="22"/>
              </w:rPr>
            </w:pPr>
          </w:p>
        </w:tc>
        <w:tc>
          <w:tcPr>
            <w:tcW w:w="1795" w:type="dxa"/>
          </w:tcPr>
          <w:p w14:paraId="498DAB55" w14:textId="77777777" w:rsidR="0014348D" w:rsidRPr="003C014A" w:rsidRDefault="0014348D" w:rsidP="00E5301E">
            <w:pPr>
              <w:ind w:right="-465"/>
              <w:rPr>
                <w:sz w:val="22"/>
                <w:szCs w:val="22"/>
              </w:rPr>
            </w:pPr>
          </w:p>
        </w:tc>
        <w:tc>
          <w:tcPr>
            <w:tcW w:w="1795" w:type="dxa"/>
          </w:tcPr>
          <w:p w14:paraId="5AF2ADC6" w14:textId="77777777" w:rsidR="0014348D" w:rsidRPr="003C014A" w:rsidRDefault="0014348D" w:rsidP="00E5301E">
            <w:pPr>
              <w:ind w:right="-465"/>
              <w:rPr>
                <w:sz w:val="22"/>
                <w:szCs w:val="22"/>
              </w:rPr>
            </w:pPr>
          </w:p>
        </w:tc>
        <w:tc>
          <w:tcPr>
            <w:tcW w:w="1795" w:type="dxa"/>
          </w:tcPr>
          <w:p w14:paraId="2B01733A" w14:textId="77777777" w:rsidR="0014348D" w:rsidRPr="003C014A" w:rsidRDefault="0014348D" w:rsidP="00E5301E">
            <w:pPr>
              <w:ind w:right="-465"/>
              <w:rPr>
                <w:sz w:val="22"/>
                <w:szCs w:val="22"/>
              </w:rPr>
            </w:pPr>
          </w:p>
        </w:tc>
      </w:tr>
      <w:tr w:rsidR="0014348D" w:rsidRPr="003C014A" w14:paraId="55C4D54F" w14:textId="77777777" w:rsidTr="00E5301E">
        <w:tc>
          <w:tcPr>
            <w:tcW w:w="1395" w:type="dxa"/>
          </w:tcPr>
          <w:p w14:paraId="43F152B3" w14:textId="77777777" w:rsidR="0014348D" w:rsidRPr="003C014A" w:rsidRDefault="0014348D" w:rsidP="00E5301E">
            <w:pPr>
              <w:ind w:right="-465"/>
              <w:rPr>
                <w:sz w:val="22"/>
                <w:szCs w:val="22"/>
              </w:rPr>
            </w:pPr>
            <w:r w:rsidRPr="003C014A">
              <w:rPr>
                <w:sz w:val="22"/>
                <w:szCs w:val="22"/>
              </w:rPr>
              <w:t>Л</w:t>
            </w:r>
          </w:p>
        </w:tc>
        <w:tc>
          <w:tcPr>
            <w:tcW w:w="1795" w:type="dxa"/>
          </w:tcPr>
          <w:p w14:paraId="1BFE84F5" w14:textId="77777777" w:rsidR="0014348D" w:rsidRPr="003C014A" w:rsidRDefault="0014348D" w:rsidP="00E5301E">
            <w:pPr>
              <w:ind w:right="-465"/>
              <w:rPr>
                <w:sz w:val="22"/>
                <w:szCs w:val="22"/>
              </w:rPr>
            </w:pPr>
          </w:p>
        </w:tc>
        <w:tc>
          <w:tcPr>
            <w:tcW w:w="1795" w:type="dxa"/>
          </w:tcPr>
          <w:p w14:paraId="0E3F5C03" w14:textId="77777777" w:rsidR="0014348D" w:rsidRPr="003C014A" w:rsidRDefault="0014348D" w:rsidP="00E5301E">
            <w:pPr>
              <w:ind w:right="-465"/>
              <w:rPr>
                <w:sz w:val="22"/>
                <w:szCs w:val="22"/>
              </w:rPr>
            </w:pPr>
          </w:p>
        </w:tc>
        <w:tc>
          <w:tcPr>
            <w:tcW w:w="1795" w:type="dxa"/>
          </w:tcPr>
          <w:p w14:paraId="2FB98AA0" w14:textId="77777777" w:rsidR="0014348D" w:rsidRPr="003C014A" w:rsidRDefault="0014348D" w:rsidP="00E5301E">
            <w:pPr>
              <w:ind w:right="-465"/>
              <w:rPr>
                <w:sz w:val="22"/>
                <w:szCs w:val="22"/>
              </w:rPr>
            </w:pPr>
          </w:p>
        </w:tc>
        <w:tc>
          <w:tcPr>
            <w:tcW w:w="1795" w:type="dxa"/>
          </w:tcPr>
          <w:p w14:paraId="7C07E40E" w14:textId="77777777" w:rsidR="0014348D" w:rsidRPr="003C014A" w:rsidRDefault="0014348D" w:rsidP="00E5301E">
            <w:pPr>
              <w:ind w:right="-465"/>
              <w:rPr>
                <w:sz w:val="22"/>
                <w:szCs w:val="22"/>
              </w:rPr>
            </w:pPr>
          </w:p>
        </w:tc>
      </w:tr>
      <w:tr w:rsidR="0014348D" w:rsidRPr="003C014A" w14:paraId="415B065C" w14:textId="77777777" w:rsidTr="00E5301E">
        <w:tc>
          <w:tcPr>
            <w:tcW w:w="1395" w:type="dxa"/>
          </w:tcPr>
          <w:p w14:paraId="7B382B03" w14:textId="77777777" w:rsidR="0014348D" w:rsidRPr="003C014A" w:rsidRDefault="0014348D" w:rsidP="00E5301E">
            <w:pPr>
              <w:ind w:right="-465"/>
              <w:rPr>
                <w:sz w:val="22"/>
                <w:szCs w:val="22"/>
              </w:rPr>
            </w:pPr>
            <w:r w:rsidRPr="003C014A">
              <w:rPr>
                <w:sz w:val="22"/>
                <w:szCs w:val="22"/>
              </w:rPr>
              <w:t>ЛЬ</w:t>
            </w:r>
          </w:p>
        </w:tc>
        <w:tc>
          <w:tcPr>
            <w:tcW w:w="1795" w:type="dxa"/>
          </w:tcPr>
          <w:p w14:paraId="34D700D6" w14:textId="77777777" w:rsidR="0014348D" w:rsidRPr="003C014A" w:rsidRDefault="0014348D" w:rsidP="00E5301E">
            <w:pPr>
              <w:ind w:right="-465"/>
              <w:rPr>
                <w:sz w:val="22"/>
                <w:szCs w:val="22"/>
              </w:rPr>
            </w:pPr>
          </w:p>
        </w:tc>
        <w:tc>
          <w:tcPr>
            <w:tcW w:w="1795" w:type="dxa"/>
          </w:tcPr>
          <w:p w14:paraId="3747D734" w14:textId="77777777" w:rsidR="0014348D" w:rsidRPr="003C014A" w:rsidRDefault="0014348D" w:rsidP="00E5301E">
            <w:pPr>
              <w:ind w:right="-465"/>
              <w:rPr>
                <w:sz w:val="22"/>
                <w:szCs w:val="22"/>
              </w:rPr>
            </w:pPr>
          </w:p>
        </w:tc>
        <w:tc>
          <w:tcPr>
            <w:tcW w:w="1795" w:type="dxa"/>
          </w:tcPr>
          <w:p w14:paraId="5A17A7FA" w14:textId="77777777" w:rsidR="0014348D" w:rsidRPr="003C014A" w:rsidRDefault="0014348D" w:rsidP="00E5301E">
            <w:pPr>
              <w:ind w:right="-465"/>
              <w:rPr>
                <w:sz w:val="22"/>
                <w:szCs w:val="22"/>
              </w:rPr>
            </w:pPr>
          </w:p>
        </w:tc>
        <w:tc>
          <w:tcPr>
            <w:tcW w:w="1795" w:type="dxa"/>
          </w:tcPr>
          <w:p w14:paraId="5894039A" w14:textId="77777777" w:rsidR="0014348D" w:rsidRPr="003C014A" w:rsidRDefault="0014348D" w:rsidP="00E5301E">
            <w:pPr>
              <w:ind w:right="-465"/>
              <w:rPr>
                <w:sz w:val="22"/>
                <w:szCs w:val="22"/>
              </w:rPr>
            </w:pPr>
          </w:p>
        </w:tc>
      </w:tr>
      <w:tr w:rsidR="0014348D" w:rsidRPr="003C014A" w14:paraId="42BA9331" w14:textId="77777777" w:rsidTr="00E5301E">
        <w:tc>
          <w:tcPr>
            <w:tcW w:w="1395" w:type="dxa"/>
          </w:tcPr>
          <w:p w14:paraId="5C0FC1F9" w14:textId="77777777" w:rsidR="0014348D" w:rsidRPr="003C014A" w:rsidRDefault="0014348D" w:rsidP="00E5301E">
            <w:pPr>
              <w:ind w:right="-465"/>
              <w:rPr>
                <w:sz w:val="22"/>
                <w:szCs w:val="22"/>
              </w:rPr>
            </w:pPr>
            <w:r w:rsidRPr="003C014A">
              <w:rPr>
                <w:sz w:val="22"/>
                <w:szCs w:val="22"/>
              </w:rPr>
              <w:t>Р</w:t>
            </w:r>
          </w:p>
        </w:tc>
        <w:tc>
          <w:tcPr>
            <w:tcW w:w="1795" w:type="dxa"/>
          </w:tcPr>
          <w:p w14:paraId="63916364" w14:textId="77777777" w:rsidR="0014348D" w:rsidRPr="003C014A" w:rsidRDefault="0014348D" w:rsidP="00E5301E">
            <w:pPr>
              <w:ind w:right="-465"/>
              <w:rPr>
                <w:sz w:val="22"/>
                <w:szCs w:val="22"/>
              </w:rPr>
            </w:pPr>
          </w:p>
        </w:tc>
        <w:tc>
          <w:tcPr>
            <w:tcW w:w="1795" w:type="dxa"/>
          </w:tcPr>
          <w:p w14:paraId="5B9EEFC8" w14:textId="77777777" w:rsidR="0014348D" w:rsidRPr="003C014A" w:rsidRDefault="0014348D" w:rsidP="00E5301E">
            <w:pPr>
              <w:ind w:right="-465"/>
              <w:rPr>
                <w:sz w:val="22"/>
                <w:szCs w:val="22"/>
              </w:rPr>
            </w:pPr>
          </w:p>
        </w:tc>
        <w:tc>
          <w:tcPr>
            <w:tcW w:w="1795" w:type="dxa"/>
          </w:tcPr>
          <w:p w14:paraId="7B61C08B" w14:textId="77777777" w:rsidR="0014348D" w:rsidRPr="003C014A" w:rsidRDefault="0014348D" w:rsidP="00E5301E">
            <w:pPr>
              <w:ind w:right="-465"/>
              <w:rPr>
                <w:sz w:val="22"/>
                <w:szCs w:val="22"/>
              </w:rPr>
            </w:pPr>
          </w:p>
        </w:tc>
        <w:tc>
          <w:tcPr>
            <w:tcW w:w="1795" w:type="dxa"/>
          </w:tcPr>
          <w:p w14:paraId="70247C1F" w14:textId="77777777" w:rsidR="0014348D" w:rsidRPr="003C014A" w:rsidRDefault="0014348D" w:rsidP="00E5301E">
            <w:pPr>
              <w:ind w:right="-465"/>
              <w:rPr>
                <w:sz w:val="22"/>
                <w:szCs w:val="22"/>
              </w:rPr>
            </w:pPr>
          </w:p>
        </w:tc>
      </w:tr>
      <w:tr w:rsidR="0014348D" w:rsidRPr="003C014A" w14:paraId="72B9115F" w14:textId="77777777" w:rsidTr="00E5301E">
        <w:tc>
          <w:tcPr>
            <w:tcW w:w="1395" w:type="dxa"/>
          </w:tcPr>
          <w:p w14:paraId="0AADA83A" w14:textId="77777777" w:rsidR="0014348D" w:rsidRPr="003C014A" w:rsidRDefault="0014348D" w:rsidP="00E5301E">
            <w:pPr>
              <w:ind w:right="-465"/>
              <w:rPr>
                <w:sz w:val="22"/>
                <w:szCs w:val="22"/>
              </w:rPr>
            </w:pPr>
            <w:r w:rsidRPr="003C014A">
              <w:rPr>
                <w:sz w:val="22"/>
                <w:szCs w:val="22"/>
              </w:rPr>
              <w:t>РЬ</w:t>
            </w:r>
          </w:p>
        </w:tc>
        <w:tc>
          <w:tcPr>
            <w:tcW w:w="1795" w:type="dxa"/>
          </w:tcPr>
          <w:p w14:paraId="431B825A" w14:textId="77777777" w:rsidR="0014348D" w:rsidRPr="003C014A" w:rsidRDefault="0014348D" w:rsidP="00E5301E">
            <w:pPr>
              <w:ind w:right="-465"/>
              <w:rPr>
                <w:sz w:val="22"/>
                <w:szCs w:val="22"/>
              </w:rPr>
            </w:pPr>
          </w:p>
        </w:tc>
        <w:tc>
          <w:tcPr>
            <w:tcW w:w="1795" w:type="dxa"/>
          </w:tcPr>
          <w:p w14:paraId="116482E7" w14:textId="77777777" w:rsidR="0014348D" w:rsidRPr="003C014A" w:rsidRDefault="0014348D" w:rsidP="00E5301E">
            <w:pPr>
              <w:ind w:right="-465"/>
              <w:rPr>
                <w:sz w:val="22"/>
                <w:szCs w:val="22"/>
              </w:rPr>
            </w:pPr>
          </w:p>
        </w:tc>
        <w:tc>
          <w:tcPr>
            <w:tcW w:w="1795" w:type="dxa"/>
          </w:tcPr>
          <w:p w14:paraId="57FE80FA" w14:textId="77777777" w:rsidR="0014348D" w:rsidRPr="003C014A" w:rsidRDefault="0014348D" w:rsidP="00E5301E">
            <w:pPr>
              <w:ind w:right="-465"/>
              <w:rPr>
                <w:sz w:val="22"/>
                <w:szCs w:val="22"/>
              </w:rPr>
            </w:pPr>
          </w:p>
        </w:tc>
        <w:tc>
          <w:tcPr>
            <w:tcW w:w="1795" w:type="dxa"/>
          </w:tcPr>
          <w:p w14:paraId="59A6E557" w14:textId="77777777" w:rsidR="0014348D" w:rsidRPr="003C014A" w:rsidRDefault="0014348D" w:rsidP="00E5301E">
            <w:pPr>
              <w:ind w:right="-465"/>
              <w:rPr>
                <w:sz w:val="22"/>
                <w:szCs w:val="22"/>
              </w:rPr>
            </w:pPr>
          </w:p>
        </w:tc>
      </w:tr>
      <w:tr w:rsidR="0014348D" w:rsidRPr="003C014A" w14:paraId="080AB86B" w14:textId="77777777" w:rsidTr="00E5301E">
        <w:tc>
          <w:tcPr>
            <w:tcW w:w="1395" w:type="dxa"/>
          </w:tcPr>
          <w:p w14:paraId="40DC5063" w14:textId="77777777" w:rsidR="0014348D" w:rsidRPr="003C014A" w:rsidRDefault="0014348D" w:rsidP="00E5301E">
            <w:pPr>
              <w:ind w:right="-465"/>
              <w:rPr>
                <w:sz w:val="22"/>
                <w:szCs w:val="22"/>
              </w:rPr>
            </w:pPr>
            <w:r w:rsidRPr="003C014A">
              <w:rPr>
                <w:sz w:val="22"/>
                <w:szCs w:val="22"/>
              </w:rPr>
              <w:t>Н</w:t>
            </w:r>
          </w:p>
        </w:tc>
        <w:tc>
          <w:tcPr>
            <w:tcW w:w="1795" w:type="dxa"/>
          </w:tcPr>
          <w:p w14:paraId="5F04CEF0" w14:textId="77777777" w:rsidR="0014348D" w:rsidRPr="003C014A" w:rsidRDefault="0014348D" w:rsidP="00E5301E">
            <w:pPr>
              <w:ind w:right="-465"/>
              <w:rPr>
                <w:sz w:val="22"/>
                <w:szCs w:val="22"/>
              </w:rPr>
            </w:pPr>
          </w:p>
        </w:tc>
        <w:tc>
          <w:tcPr>
            <w:tcW w:w="1795" w:type="dxa"/>
          </w:tcPr>
          <w:p w14:paraId="5683B962" w14:textId="77777777" w:rsidR="0014348D" w:rsidRPr="003C014A" w:rsidRDefault="0014348D" w:rsidP="00E5301E">
            <w:pPr>
              <w:ind w:right="-465"/>
              <w:rPr>
                <w:sz w:val="22"/>
                <w:szCs w:val="22"/>
              </w:rPr>
            </w:pPr>
          </w:p>
        </w:tc>
        <w:tc>
          <w:tcPr>
            <w:tcW w:w="1795" w:type="dxa"/>
          </w:tcPr>
          <w:p w14:paraId="166BC988" w14:textId="77777777" w:rsidR="0014348D" w:rsidRPr="003C014A" w:rsidRDefault="0014348D" w:rsidP="00E5301E">
            <w:pPr>
              <w:ind w:right="-465"/>
              <w:rPr>
                <w:sz w:val="22"/>
                <w:szCs w:val="22"/>
              </w:rPr>
            </w:pPr>
          </w:p>
        </w:tc>
        <w:tc>
          <w:tcPr>
            <w:tcW w:w="1795" w:type="dxa"/>
          </w:tcPr>
          <w:p w14:paraId="401F3395" w14:textId="77777777" w:rsidR="0014348D" w:rsidRPr="003C014A" w:rsidRDefault="0014348D" w:rsidP="00E5301E">
            <w:pPr>
              <w:ind w:right="-465"/>
              <w:rPr>
                <w:sz w:val="22"/>
                <w:szCs w:val="22"/>
              </w:rPr>
            </w:pPr>
          </w:p>
        </w:tc>
      </w:tr>
      <w:tr w:rsidR="0014348D" w:rsidRPr="003C014A" w14:paraId="6A7ABB91" w14:textId="77777777" w:rsidTr="00E5301E">
        <w:tc>
          <w:tcPr>
            <w:tcW w:w="1395" w:type="dxa"/>
          </w:tcPr>
          <w:p w14:paraId="1E5199D2" w14:textId="77777777" w:rsidR="0014348D" w:rsidRPr="003C014A" w:rsidRDefault="0014348D" w:rsidP="00E5301E">
            <w:pPr>
              <w:ind w:right="-465"/>
              <w:rPr>
                <w:sz w:val="22"/>
                <w:szCs w:val="22"/>
              </w:rPr>
            </w:pPr>
            <w:r w:rsidRPr="003C014A">
              <w:rPr>
                <w:sz w:val="22"/>
                <w:szCs w:val="22"/>
              </w:rPr>
              <w:t>М</w:t>
            </w:r>
          </w:p>
        </w:tc>
        <w:tc>
          <w:tcPr>
            <w:tcW w:w="1795" w:type="dxa"/>
          </w:tcPr>
          <w:p w14:paraId="3B86C290" w14:textId="77777777" w:rsidR="0014348D" w:rsidRPr="003C014A" w:rsidRDefault="0014348D" w:rsidP="00E5301E">
            <w:pPr>
              <w:ind w:right="-465"/>
              <w:rPr>
                <w:sz w:val="22"/>
                <w:szCs w:val="22"/>
              </w:rPr>
            </w:pPr>
          </w:p>
        </w:tc>
        <w:tc>
          <w:tcPr>
            <w:tcW w:w="1795" w:type="dxa"/>
          </w:tcPr>
          <w:p w14:paraId="3BE2EDC6" w14:textId="77777777" w:rsidR="0014348D" w:rsidRPr="003C014A" w:rsidRDefault="0014348D" w:rsidP="00E5301E">
            <w:pPr>
              <w:ind w:right="-465"/>
              <w:rPr>
                <w:sz w:val="22"/>
                <w:szCs w:val="22"/>
              </w:rPr>
            </w:pPr>
          </w:p>
        </w:tc>
        <w:tc>
          <w:tcPr>
            <w:tcW w:w="1795" w:type="dxa"/>
          </w:tcPr>
          <w:p w14:paraId="0BC88825" w14:textId="77777777" w:rsidR="0014348D" w:rsidRPr="003C014A" w:rsidRDefault="0014348D" w:rsidP="00E5301E">
            <w:pPr>
              <w:ind w:right="-465"/>
              <w:rPr>
                <w:sz w:val="22"/>
                <w:szCs w:val="22"/>
              </w:rPr>
            </w:pPr>
          </w:p>
        </w:tc>
        <w:tc>
          <w:tcPr>
            <w:tcW w:w="1795" w:type="dxa"/>
          </w:tcPr>
          <w:p w14:paraId="271BA44C" w14:textId="77777777" w:rsidR="0014348D" w:rsidRPr="003C014A" w:rsidRDefault="0014348D" w:rsidP="00E5301E">
            <w:pPr>
              <w:ind w:right="-465"/>
              <w:rPr>
                <w:sz w:val="22"/>
                <w:szCs w:val="22"/>
              </w:rPr>
            </w:pPr>
          </w:p>
        </w:tc>
      </w:tr>
      <w:tr w:rsidR="0014348D" w:rsidRPr="003C014A" w14:paraId="552808A5" w14:textId="77777777" w:rsidTr="00E5301E">
        <w:tc>
          <w:tcPr>
            <w:tcW w:w="1395" w:type="dxa"/>
          </w:tcPr>
          <w:p w14:paraId="017AA037" w14:textId="77777777" w:rsidR="0014348D" w:rsidRPr="003C014A" w:rsidRDefault="0014348D" w:rsidP="00E5301E">
            <w:pPr>
              <w:ind w:right="-465"/>
              <w:rPr>
                <w:sz w:val="22"/>
                <w:szCs w:val="22"/>
              </w:rPr>
            </w:pPr>
            <w:r w:rsidRPr="003C014A">
              <w:rPr>
                <w:sz w:val="22"/>
                <w:szCs w:val="22"/>
              </w:rPr>
              <w:t>К</w:t>
            </w:r>
          </w:p>
        </w:tc>
        <w:tc>
          <w:tcPr>
            <w:tcW w:w="1795" w:type="dxa"/>
          </w:tcPr>
          <w:p w14:paraId="58611F18" w14:textId="77777777" w:rsidR="0014348D" w:rsidRPr="003C014A" w:rsidRDefault="0014348D" w:rsidP="00E5301E">
            <w:pPr>
              <w:ind w:right="-465"/>
              <w:rPr>
                <w:sz w:val="22"/>
                <w:szCs w:val="22"/>
              </w:rPr>
            </w:pPr>
          </w:p>
        </w:tc>
        <w:tc>
          <w:tcPr>
            <w:tcW w:w="1795" w:type="dxa"/>
          </w:tcPr>
          <w:p w14:paraId="20F2AFA4" w14:textId="77777777" w:rsidR="0014348D" w:rsidRPr="003C014A" w:rsidRDefault="0014348D" w:rsidP="00E5301E">
            <w:pPr>
              <w:ind w:right="-465"/>
              <w:rPr>
                <w:sz w:val="22"/>
                <w:szCs w:val="22"/>
              </w:rPr>
            </w:pPr>
          </w:p>
        </w:tc>
        <w:tc>
          <w:tcPr>
            <w:tcW w:w="1795" w:type="dxa"/>
          </w:tcPr>
          <w:p w14:paraId="1948F64E" w14:textId="77777777" w:rsidR="0014348D" w:rsidRPr="003C014A" w:rsidRDefault="0014348D" w:rsidP="00E5301E">
            <w:pPr>
              <w:ind w:right="-465"/>
              <w:rPr>
                <w:sz w:val="22"/>
                <w:szCs w:val="22"/>
              </w:rPr>
            </w:pPr>
          </w:p>
        </w:tc>
        <w:tc>
          <w:tcPr>
            <w:tcW w:w="1795" w:type="dxa"/>
          </w:tcPr>
          <w:p w14:paraId="1F1DCC01" w14:textId="77777777" w:rsidR="0014348D" w:rsidRPr="003C014A" w:rsidRDefault="0014348D" w:rsidP="00E5301E">
            <w:pPr>
              <w:ind w:right="-465"/>
              <w:rPr>
                <w:sz w:val="22"/>
                <w:szCs w:val="22"/>
              </w:rPr>
            </w:pPr>
          </w:p>
        </w:tc>
      </w:tr>
      <w:tr w:rsidR="0014348D" w:rsidRPr="003C014A" w14:paraId="1CCA8AE7" w14:textId="77777777" w:rsidTr="00E5301E">
        <w:tc>
          <w:tcPr>
            <w:tcW w:w="1395" w:type="dxa"/>
          </w:tcPr>
          <w:p w14:paraId="7BE08A50" w14:textId="77777777" w:rsidR="0014348D" w:rsidRPr="003C014A" w:rsidRDefault="0014348D" w:rsidP="00E5301E">
            <w:pPr>
              <w:ind w:right="-465"/>
              <w:rPr>
                <w:sz w:val="22"/>
                <w:szCs w:val="22"/>
              </w:rPr>
            </w:pPr>
            <w:r w:rsidRPr="003C014A">
              <w:rPr>
                <w:sz w:val="22"/>
                <w:szCs w:val="22"/>
              </w:rPr>
              <w:t>Г</w:t>
            </w:r>
          </w:p>
        </w:tc>
        <w:tc>
          <w:tcPr>
            <w:tcW w:w="1795" w:type="dxa"/>
          </w:tcPr>
          <w:p w14:paraId="7027203C" w14:textId="77777777" w:rsidR="0014348D" w:rsidRPr="003C014A" w:rsidRDefault="0014348D" w:rsidP="00E5301E">
            <w:pPr>
              <w:ind w:right="-465"/>
              <w:rPr>
                <w:sz w:val="22"/>
                <w:szCs w:val="22"/>
              </w:rPr>
            </w:pPr>
          </w:p>
        </w:tc>
        <w:tc>
          <w:tcPr>
            <w:tcW w:w="1795" w:type="dxa"/>
          </w:tcPr>
          <w:p w14:paraId="280CA3B2" w14:textId="77777777" w:rsidR="0014348D" w:rsidRPr="003C014A" w:rsidRDefault="0014348D" w:rsidP="00E5301E">
            <w:pPr>
              <w:ind w:right="-465"/>
              <w:rPr>
                <w:sz w:val="22"/>
                <w:szCs w:val="22"/>
              </w:rPr>
            </w:pPr>
          </w:p>
        </w:tc>
        <w:tc>
          <w:tcPr>
            <w:tcW w:w="1795" w:type="dxa"/>
          </w:tcPr>
          <w:p w14:paraId="07F0ADEC" w14:textId="77777777" w:rsidR="0014348D" w:rsidRPr="003C014A" w:rsidRDefault="0014348D" w:rsidP="00E5301E">
            <w:pPr>
              <w:ind w:right="-465"/>
              <w:rPr>
                <w:sz w:val="22"/>
                <w:szCs w:val="22"/>
              </w:rPr>
            </w:pPr>
          </w:p>
        </w:tc>
        <w:tc>
          <w:tcPr>
            <w:tcW w:w="1795" w:type="dxa"/>
          </w:tcPr>
          <w:p w14:paraId="374CEA70" w14:textId="77777777" w:rsidR="0014348D" w:rsidRPr="003C014A" w:rsidRDefault="0014348D" w:rsidP="00E5301E">
            <w:pPr>
              <w:ind w:right="-465"/>
              <w:rPr>
                <w:sz w:val="22"/>
                <w:szCs w:val="22"/>
              </w:rPr>
            </w:pPr>
          </w:p>
        </w:tc>
      </w:tr>
      <w:tr w:rsidR="0014348D" w:rsidRPr="003C014A" w14:paraId="41B5149B" w14:textId="77777777" w:rsidTr="00E5301E">
        <w:tc>
          <w:tcPr>
            <w:tcW w:w="1395" w:type="dxa"/>
          </w:tcPr>
          <w:p w14:paraId="213F8CF2" w14:textId="77777777" w:rsidR="0014348D" w:rsidRPr="003C014A" w:rsidRDefault="0014348D" w:rsidP="00E5301E">
            <w:pPr>
              <w:ind w:right="-465"/>
              <w:rPr>
                <w:sz w:val="22"/>
                <w:szCs w:val="22"/>
              </w:rPr>
            </w:pPr>
            <w:r w:rsidRPr="003C014A">
              <w:rPr>
                <w:sz w:val="22"/>
                <w:szCs w:val="22"/>
              </w:rPr>
              <w:t>Х</w:t>
            </w:r>
          </w:p>
        </w:tc>
        <w:tc>
          <w:tcPr>
            <w:tcW w:w="1795" w:type="dxa"/>
          </w:tcPr>
          <w:p w14:paraId="1E0EEF44" w14:textId="77777777" w:rsidR="0014348D" w:rsidRPr="003C014A" w:rsidRDefault="0014348D" w:rsidP="00E5301E">
            <w:pPr>
              <w:ind w:right="-465"/>
              <w:rPr>
                <w:sz w:val="22"/>
                <w:szCs w:val="22"/>
              </w:rPr>
            </w:pPr>
          </w:p>
        </w:tc>
        <w:tc>
          <w:tcPr>
            <w:tcW w:w="1795" w:type="dxa"/>
          </w:tcPr>
          <w:p w14:paraId="3DFDC4E4" w14:textId="77777777" w:rsidR="0014348D" w:rsidRPr="003C014A" w:rsidRDefault="0014348D" w:rsidP="00E5301E">
            <w:pPr>
              <w:ind w:right="-465"/>
              <w:rPr>
                <w:sz w:val="22"/>
                <w:szCs w:val="22"/>
              </w:rPr>
            </w:pPr>
          </w:p>
        </w:tc>
        <w:tc>
          <w:tcPr>
            <w:tcW w:w="1795" w:type="dxa"/>
          </w:tcPr>
          <w:p w14:paraId="4B7739B7" w14:textId="77777777" w:rsidR="0014348D" w:rsidRPr="003C014A" w:rsidRDefault="0014348D" w:rsidP="00E5301E">
            <w:pPr>
              <w:ind w:right="-465"/>
              <w:rPr>
                <w:sz w:val="22"/>
                <w:szCs w:val="22"/>
              </w:rPr>
            </w:pPr>
          </w:p>
        </w:tc>
        <w:tc>
          <w:tcPr>
            <w:tcW w:w="1795" w:type="dxa"/>
          </w:tcPr>
          <w:p w14:paraId="37EE07FC" w14:textId="77777777" w:rsidR="0014348D" w:rsidRPr="003C014A" w:rsidRDefault="0014348D" w:rsidP="00E5301E">
            <w:pPr>
              <w:ind w:right="-465"/>
              <w:rPr>
                <w:sz w:val="22"/>
                <w:szCs w:val="22"/>
              </w:rPr>
            </w:pPr>
          </w:p>
        </w:tc>
      </w:tr>
      <w:tr w:rsidR="0014348D" w:rsidRPr="003C014A" w14:paraId="395D4123" w14:textId="77777777" w:rsidTr="00E5301E">
        <w:tc>
          <w:tcPr>
            <w:tcW w:w="1395" w:type="dxa"/>
          </w:tcPr>
          <w:p w14:paraId="5AE451C7" w14:textId="77777777" w:rsidR="0014348D" w:rsidRPr="003C014A" w:rsidRDefault="0014348D" w:rsidP="00E5301E">
            <w:pPr>
              <w:ind w:right="-465"/>
              <w:rPr>
                <w:sz w:val="22"/>
                <w:szCs w:val="22"/>
              </w:rPr>
            </w:pPr>
            <w:r w:rsidRPr="003C014A">
              <w:rPr>
                <w:sz w:val="22"/>
                <w:szCs w:val="22"/>
              </w:rPr>
              <w:t>Й</w:t>
            </w:r>
          </w:p>
        </w:tc>
        <w:tc>
          <w:tcPr>
            <w:tcW w:w="1795" w:type="dxa"/>
          </w:tcPr>
          <w:p w14:paraId="04222679" w14:textId="77777777" w:rsidR="0014348D" w:rsidRPr="003C014A" w:rsidRDefault="0014348D" w:rsidP="00E5301E">
            <w:pPr>
              <w:ind w:right="-465"/>
              <w:rPr>
                <w:sz w:val="22"/>
                <w:szCs w:val="22"/>
              </w:rPr>
            </w:pPr>
          </w:p>
        </w:tc>
        <w:tc>
          <w:tcPr>
            <w:tcW w:w="1795" w:type="dxa"/>
          </w:tcPr>
          <w:p w14:paraId="2D2AA801" w14:textId="77777777" w:rsidR="0014348D" w:rsidRPr="003C014A" w:rsidRDefault="0014348D" w:rsidP="00E5301E">
            <w:pPr>
              <w:ind w:right="-465"/>
              <w:rPr>
                <w:sz w:val="22"/>
                <w:szCs w:val="22"/>
              </w:rPr>
            </w:pPr>
          </w:p>
        </w:tc>
        <w:tc>
          <w:tcPr>
            <w:tcW w:w="1795" w:type="dxa"/>
          </w:tcPr>
          <w:p w14:paraId="587C031B" w14:textId="77777777" w:rsidR="0014348D" w:rsidRPr="003C014A" w:rsidRDefault="0014348D" w:rsidP="00E5301E">
            <w:pPr>
              <w:ind w:right="-465"/>
              <w:rPr>
                <w:sz w:val="22"/>
                <w:szCs w:val="22"/>
              </w:rPr>
            </w:pPr>
          </w:p>
        </w:tc>
        <w:tc>
          <w:tcPr>
            <w:tcW w:w="1795" w:type="dxa"/>
          </w:tcPr>
          <w:p w14:paraId="28900D5C" w14:textId="77777777" w:rsidR="0014348D" w:rsidRPr="003C014A" w:rsidRDefault="0014348D" w:rsidP="00E5301E">
            <w:pPr>
              <w:ind w:right="-465"/>
              <w:rPr>
                <w:sz w:val="22"/>
                <w:szCs w:val="22"/>
              </w:rPr>
            </w:pPr>
          </w:p>
        </w:tc>
      </w:tr>
      <w:tr w:rsidR="0014348D" w:rsidRPr="003C014A" w14:paraId="6BD13B2B" w14:textId="77777777" w:rsidTr="00E5301E">
        <w:tc>
          <w:tcPr>
            <w:tcW w:w="1395" w:type="dxa"/>
          </w:tcPr>
          <w:p w14:paraId="4998B6D4" w14:textId="77777777" w:rsidR="0014348D" w:rsidRPr="003C014A" w:rsidRDefault="0014348D" w:rsidP="00E5301E">
            <w:pPr>
              <w:ind w:right="-465"/>
              <w:rPr>
                <w:sz w:val="22"/>
                <w:szCs w:val="22"/>
              </w:rPr>
            </w:pPr>
            <w:r w:rsidRPr="003C014A">
              <w:rPr>
                <w:sz w:val="22"/>
                <w:szCs w:val="22"/>
              </w:rPr>
              <w:t>Ф</w:t>
            </w:r>
          </w:p>
        </w:tc>
        <w:tc>
          <w:tcPr>
            <w:tcW w:w="1795" w:type="dxa"/>
          </w:tcPr>
          <w:p w14:paraId="02AAB810" w14:textId="77777777" w:rsidR="0014348D" w:rsidRPr="003C014A" w:rsidRDefault="0014348D" w:rsidP="00E5301E">
            <w:pPr>
              <w:ind w:right="-465"/>
              <w:rPr>
                <w:sz w:val="22"/>
                <w:szCs w:val="22"/>
              </w:rPr>
            </w:pPr>
          </w:p>
        </w:tc>
        <w:tc>
          <w:tcPr>
            <w:tcW w:w="1795" w:type="dxa"/>
          </w:tcPr>
          <w:p w14:paraId="6A63F781" w14:textId="77777777" w:rsidR="0014348D" w:rsidRPr="003C014A" w:rsidRDefault="0014348D" w:rsidP="00E5301E">
            <w:pPr>
              <w:ind w:right="-465"/>
              <w:rPr>
                <w:sz w:val="22"/>
                <w:szCs w:val="22"/>
              </w:rPr>
            </w:pPr>
          </w:p>
        </w:tc>
        <w:tc>
          <w:tcPr>
            <w:tcW w:w="1795" w:type="dxa"/>
          </w:tcPr>
          <w:p w14:paraId="181B0AD3" w14:textId="77777777" w:rsidR="0014348D" w:rsidRPr="003C014A" w:rsidRDefault="0014348D" w:rsidP="00E5301E">
            <w:pPr>
              <w:ind w:right="-465"/>
              <w:rPr>
                <w:sz w:val="22"/>
                <w:szCs w:val="22"/>
              </w:rPr>
            </w:pPr>
          </w:p>
        </w:tc>
        <w:tc>
          <w:tcPr>
            <w:tcW w:w="1795" w:type="dxa"/>
          </w:tcPr>
          <w:p w14:paraId="607B0DE7" w14:textId="77777777" w:rsidR="0014348D" w:rsidRPr="003C014A" w:rsidRDefault="0014348D" w:rsidP="00E5301E">
            <w:pPr>
              <w:ind w:right="-465"/>
              <w:rPr>
                <w:sz w:val="22"/>
                <w:szCs w:val="22"/>
              </w:rPr>
            </w:pPr>
          </w:p>
        </w:tc>
      </w:tr>
      <w:tr w:rsidR="0014348D" w:rsidRPr="003C014A" w14:paraId="729077E6" w14:textId="77777777" w:rsidTr="00E5301E">
        <w:tc>
          <w:tcPr>
            <w:tcW w:w="1395" w:type="dxa"/>
          </w:tcPr>
          <w:p w14:paraId="54D7E22C" w14:textId="77777777" w:rsidR="0014348D" w:rsidRPr="003C014A" w:rsidRDefault="0014348D" w:rsidP="00E5301E">
            <w:pPr>
              <w:ind w:right="-465"/>
              <w:rPr>
                <w:sz w:val="22"/>
                <w:szCs w:val="22"/>
              </w:rPr>
            </w:pPr>
            <w:r w:rsidRPr="003C014A">
              <w:rPr>
                <w:sz w:val="22"/>
                <w:szCs w:val="22"/>
              </w:rPr>
              <w:t>В</w:t>
            </w:r>
          </w:p>
        </w:tc>
        <w:tc>
          <w:tcPr>
            <w:tcW w:w="1795" w:type="dxa"/>
          </w:tcPr>
          <w:p w14:paraId="790C8E11" w14:textId="77777777" w:rsidR="0014348D" w:rsidRPr="003C014A" w:rsidRDefault="0014348D" w:rsidP="00E5301E">
            <w:pPr>
              <w:ind w:right="-465"/>
              <w:rPr>
                <w:sz w:val="22"/>
                <w:szCs w:val="22"/>
              </w:rPr>
            </w:pPr>
          </w:p>
        </w:tc>
        <w:tc>
          <w:tcPr>
            <w:tcW w:w="1795" w:type="dxa"/>
          </w:tcPr>
          <w:p w14:paraId="71B32B71" w14:textId="77777777" w:rsidR="0014348D" w:rsidRPr="003C014A" w:rsidRDefault="0014348D" w:rsidP="00E5301E">
            <w:pPr>
              <w:ind w:right="-465"/>
              <w:rPr>
                <w:sz w:val="22"/>
                <w:szCs w:val="22"/>
              </w:rPr>
            </w:pPr>
          </w:p>
        </w:tc>
        <w:tc>
          <w:tcPr>
            <w:tcW w:w="1795" w:type="dxa"/>
          </w:tcPr>
          <w:p w14:paraId="01968544" w14:textId="77777777" w:rsidR="0014348D" w:rsidRPr="003C014A" w:rsidRDefault="0014348D" w:rsidP="00E5301E">
            <w:pPr>
              <w:ind w:right="-465"/>
              <w:rPr>
                <w:sz w:val="22"/>
                <w:szCs w:val="22"/>
              </w:rPr>
            </w:pPr>
          </w:p>
        </w:tc>
        <w:tc>
          <w:tcPr>
            <w:tcW w:w="1795" w:type="dxa"/>
          </w:tcPr>
          <w:p w14:paraId="068334E2" w14:textId="77777777" w:rsidR="0014348D" w:rsidRPr="003C014A" w:rsidRDefault="0014348D" w:rsidP="00E5301E">
            <w:pPr>
              <w:ind w:right="-465"/>
              <w:rPr>
                <w:sz w:val="22"/>
                <w:szCs w:val="22"/>
              </w:rPr>
            </w:pPr>
          </w:p>
        </w:tc>
      </w:tr>
      <w:tr w:rsidR="0014348D" w:rsidRPr="003C014A" w14:paraId="365BDD1E" w14:textId="77777777" w:rsidTr="00E5301E">
        <w:tc>
          <w:tcPr>
            <w:tcW w:w="1395" w:type="dxa"/>
          </w:tcPr>
          <w:p w14:paraId="2B54A7ED" w14:textId="77777777" w:rsidR="0014348D" w:rsidRPr="003C014A" w:rsidRDefault="0014348D" w:rsidP="00E5301E">
            <w:pPr>
              <w:ind w:right="-465"/>
              <w:rPr>
                <w:sz w:val="22"/>
                <w:szCs w:val="22"/>
              </w:rPr>
            </w:pPr>
            <w:r w:rsidRPr="003C014A">
              <w:rPr>
                <w:sz w:val="22"/>
                <w:szCs w:val="22"/>
              </w:rPr>
              <w:t>П</w:t>
            </w:r>
          </w:p>
        </w:tc>
        <w:tc>
          <w:tcPr>
            <w:tcW w:w="1795" w:type="dxa"/>
          </w:tcPr>
          <w:p w14:paraId="69BB02F1" w14:textId="77777777" w:rsidR="0014348D" w:rsidRPr="003C014A" w:rsidRDefault="0014348D" w:rsidP="00E5301E">
            <w:pPr>
              <w:ind w:right="-465"/>
              <w:rPr>
                <w:sz w:val="22"/>
                <w:szCs w:val="22"/>
              </w:rPr>
            </w:pPr>
          </w:p>
        </w:tc>
        <w:tc>
          <w:tcPr>
            <w:tcW w:w="1795" w:type="dxa"/>
          </w:tcPr>
          <w:p w14:paraId="466CBB35" w14:textId="77777777" w:rsidR="0014348D" w:rsidRPr="003C014A" w:rsidRDefault="0014348D" w:rsidP="00E5301E">
            <w:pPr>
              <w:ind w:right="-465"/>
              <w:rPr>
                <w:sz w:val="22"/>
                <w:szCs w:val="22"/>
              </w:rPr>
            </w:pPr>
          </w:p>
        </w:tc>
        <w:tc>
          <w:tcPr>
            <w:tcW w:w="1795" w:type="dxa"/>
          </w:tcPr>
          <w:p w14:paraId="5456AA0F" w14:textId="77777777" w:rsidR="0014348D" w:rsidRPr="003C014A" w:rsidRDefault="0014348D" w:rsidP="00E5301E">
            <w:pPr>
              <w:ind w:right="-465"/>
              <w:rPr>
                <w:sz w:val="22"/>
                <w:szCs w:val="22"/>
              </w:rPr>
            </w:pPr>
          </w:p>
        </w:tc>
        <w:tc>
          <w:tcPr>
            <w:tcW w:w="1795" w:type="dxa"/>
          </w:tcPr>
          <w:p w14:paraId="1BC6D812" w14:textId="77777777" w:rsidR="0014348D" w:rsidRPr="003C014A" w:rsidRDefault="0014348D" w:rsidP="00E5301E">
            <w:pPr>
              <w:ind w:right="-465"/>
              <w:rPr>
                <w:sz w:val="22"/>
                <w:szCs w:val="22"/>
              </w:rPr>
            </w:pPr>
          </w:p>
        </w:tc>
      </w:tr>
      <w:tr w:rsidR="0014348D" w:rsidRPr="003C014A" w14:paraId="659644FC" w14:textId="77777777" w:rsidTr="00E5301E">
        <w:tc>
          <w:tcPr>
            <w:tcW w:w="1395" w:type="dxa"/>
          </w:tcPr>
          <w:p w14:paraId="7D3E92AC" w14:textId="77777777" w:rsidR="0014348D" w:rsidRPr="003C014A" w:rsidRDefault="0014348D" w:rsidP="00E5301E">
            <w:pPr>
              <w:ind w:right="-465"/>
              <w:rPr>
                <w:sz w:val="22"/>
                <w:szCs w:val="22"/>
              </w:rPr>
            </w:pPr>
            <w:r w:rsidRPr="003C014A">
              <w:rPr>
                <w:sz w:val="22"/>
                <w:szCs w:val="22"/>
              </w:rPr>
              <w:t>Б</w:t>
            </w:r>
          </w:p>
        </w:tc>
        <w:tc>
          <w:tcPr>
            <w:tcW w:w="1795" w:type="dxa"/>
          </w:tcPr>
          <w:p w14:paraId="648DDB53" w14:textId="77777777" w:rsidR="0014348D" w:rsidRPr="003C014A" w:rsidRDefault="0014348D" w:rsidP="00E5301E">
            <w:pPr>
              <w:ind w:right="-465"/>
              <w:rPr>
                <w:sz w:val="22"/>
                <w:szCs w:val="22"/>
              </w:rPr>
            </w:pPr>
          </w:p>
        </w:tc>
        <w:tc>
          <w:tcPr>
            <w:tcW w:w="1795" w:type="dxa"/>
          </w:tcPr>
          <w:p w14:paraId="3123EF52" w14:textId="77777777" w:rsidR="0014348D" w:rsidRPr="003C014A" w:rsidRDefault="0014348D" w:rsidP="00E5301E">
            <w:pPr>
              <w:ind w:right="-465"/>
              <w:rPr>
                <w:sz w:val="22"/>
                <w:szCs w:val="22"/>
              </w:rPr>
            </w:pPr>
          </w:p>
        </w:tc>
        <w:tc>
          <w:tcPr>
            <w:tcW w:w="1795" w:type="dxa"/>
          </w:tcPr>
          <w:p w14:paraId="4AA0F368" w14:textId="77777777" w:rsidR="0014348D" w:rsidRPr="003C014A" w:rsidRDefault="0014348D" w:rsidP="00E5301E">
            <w:pPr>
              <w:ind w:right="-465"/>
              <w:rPr>
                <w:sz w:val="22"/>
                <w:szCs w:val="22"/>
              </w:rPr>
            </w:pPr>
          </w:p>
        </w:tc>
        <w:tc>
          <w:tcPr>
            <w:tcW w:w="1795" w:type="dxa"/>
          </w:tcPr>
          <w:p w14:paraId="1BA6B5B9" w14:textId="77777777" w:rsidR="0014348D" w:rsidRPr="003C014A" w:rsidRDefault="0014348D" w:rsidP="00E5301E">
            <w:pPr>
              <w:ind w:right="-465"/>
              <w:rPr>
                <w:sz w:val="22"/>
                <w:szCs w:val="22"/>
              </w:rPr>
            </w:pPr>
          </w:p>
        </w:tc>
      </w:tr>
      <w:tr w:rsidR="0014348D" w:rsidRPr="003C014A" w14:paraId="41029F57" w14:textId="77777777" w:rsidTr="00E5301E">
        <w:tc>
          <w:tcPr>
            <w:tcW w:w="1395" w:type="dxa"/>
          </w:tcPr>
          <w:p w14:paraId="50E15C06" w14:textId="77777777" w:rsidR="0014348D" w:rsidRPr="003C014A" w:rsidRDefault="0014348D" w:rsidP="00E5301E">
            <w:pPr>
              <w:ind w:right="-465"/>
              <w:rPr>
                <w:sz w:val="22"/>
                <w:szCs w:val="22"/>
              </w:rPr>
            </w:pPr>
            <w:r w:rsidRPr="003C014A">
              <w:rPr>
                <w:sz w:val="22"/>
                <w:szCs w:val="22"/>
              </w:rPr>
              <w:t>Т</w:t>
            </w:r>
          </w:p>
        </w:tc>
        <w:tc>
          <w:tcPr>
            <w:tcW w:w="1795" w:type="dxa"/>
          </w:tcPr>
          <w:p w14:paraId="70944245" w14:textId="77777777" w:rsidR="0014348D" w:rsidRPr="003C014A" w:rsidRDefault="0014348D" w:rsidP="00E5301E">
            <w:pPr>
              <w:ind w:right="-465"/>
              <w:rPr>
                <w:sz w:val="22"/>
                <w:szCs w:val="22"/>
              </w:rPr>
            </w:pPr>
          </w:p>
        </w:tc>
        <w:tc>
          <w:tcPr>
            <w:tcW w:w="1795" w:type="dxa"/>
          </w:tcPr>
          <w:p w14:paraId="02BF4715" w14:textId="77777777" w:rsidR="0014348D" w:rsidRPr="003C014A" w:rsidRDefault="0014348D" w:rsidP="00E5301E">
            <w:pPr>
              <w:ind w:right="-465"/>
              <w:rPr>
                <w:sz w:val="22"/>
                <w:szCs w:val="22"/>
              </w:rPr>
            </w:pPr>
          </w:p>
        </w:tc>
        <w:tc>
          <w:tcPr>
            <w:tcW w:w="1795" w:type="dxa"/>
          </w:tcPr>
          <w:p w14:paraId="7F16A766" w14:textId="77777777" w:rsidR="0014348D" w:rsidRPr="003C014A" w:rsidRDefault="0014348D" w:rsidP="00E5301E">
            <w:pPr>
              <w:ind w:right="-465"/>
              <w:rPr>
                <w:sz w:val="22"/>
                <w:szCs w:val="22"/>
              </w:rPr>
            </w:pPr>
          </w:p>
        </w:tc>
        <w:tc>
          <w:tcPr>
            <w:tcW w:w="1795" w:type="dxa"/>
          </w:tcPr>
          <w:p w14:paraId="2320EBCB" w14:textId="77777777" w:rsidR="0014348D" w:rsidRPr="003C014A" w:rsidRDefault="0014348D" w:rsidP="00E5301E">
            <w:pPr>
              <w:ind w:right="-465"/>
              <w:rPr>
                <w:sz w:val="22"/>
                <w:szCs w:val="22"/>
              </w:rPr>
            </w:pPr>
          </w:p>
        </w:tc>
      </w:tr>
      <w:tr w:rsidR="0014348D" w:rsidRPr="003C014A" w14:paraId="0D134FF5" w14:textId="77777777" w:rsidTr="00E5301E">
        <w:tc>
          <w:tcPr>
            <w:tcW w:w="1395" w:type="dxa"/>
          </w:tcPr>
          <w:p w14:paraId="1CA7A938" w14:textId="77777777" w:rsidR="0014348D" w:rsidRPr="003C014A" w:rsidRDefault="0014348D" w:rsidP="00E5301E">
            <w:pPr>
              <w:ind w:right="-465"/>
              <w:rPr>
                <w:sz w:val="22"/>
                <w:szCs w:val="22"/>
              </w:rPr>
            </w:pPr>
            <w:r w:rsidRPr="003C014A">
              <w:rPr>
                <w:sz w:val="22"/>
                <w:szCs w:val="22"/>
              </w:rPr>
              <w:t>Д</w:t>
            </w:r>
          </w:p>
        </w:tc>
        <w:tc>
          <w:tcPr>
            <w:tcW w:w="1795" w:type="dxa"/>
          </w:tcPr>
          <w:p w14:paraId="6713904C" w14:textId="77777777" w:rsidR="0014348D" w:rsidRPr="003C014A" w:rsidRDefault="0014348D" w:rsidP="00E5301E">
            <w:pPr>
              <w:ind w:right="-465"/>
              <w:rPr>
                <w:sz w:val="22"/>
                <w:szCs w:val="22"/>
              </w:rPr>
            </w:pPr>
          </w:p>
        </w:tc>
        <w:tc>
          <w:tcPr>
            <w:tcW w:w="1795" w:type="dxa"/>
          </w:tcPr>
          <w:p w14:paraId="7493B455" w14:textId="77777777" w:rsidR="0014348D" w:rsidRPr="003C014A" w:rsidRDefault="0014348D" w:rsidP="00E5301E">
            <w:pPr>
              <w:ind w:right="-465"/>
              <w:rPr>
                <w:sz w:val="22"/>
                <w:szCs w:val="22"/>
              </w:rPr>
            </w:pPr>
          </w:p>
        </w:tc>
        <w:tc>
          <w:tcPr>
            <w:tcW w:w="1795" w:type="dxa"/>
          </w:tcPr>
          <w:p w14:paraId="617A2354" w14:textId="77777777" w:rsidR="0014348D" w:rsidRPr="003C014A" w:rsidRDefault="0014348D" w:rsidP="00E5301E">
            <w:pPr>
              <w:ind w:right="-465"/>
              <w:rPr>
                <w:sz w:val="22"/>
                <w:szCs w:val="22"/>
              </w:rPr>
            </w:pPr>
          </w:p>
        </w:tc>
        <w:tc>
          <w:tcPr>
            <w:tcW w:w="1795" w:type="dxa"/>
          </w:tcPr>
          <w:p w14:paraId="25AA307F" w14:textId="77777777" w:rsidR="0014348D" w:rsidRPr="003C014A" w:rsidRDefault="0014348D" w:rsidP="00E5301E">
            <w:pPr>
              <w:ind w:right="-465"/>
              <w:rPr>
                <w:sz w:val="22"/>
                <w:szCs w:val="22"/>
              </w:rPr>
            </w:pPr>
          </w:p>
        </w:tc>
      </w:tr>
      <w:tr w:rsidR="0014348D" w:rsidRPr="003C014A" w14:paraId="7902E57C" w14:textId="77777777" w:rsidTr="00E5301E">
        <w:tc>
          <w:tcPr>
            <w:tcW w:w="1395" w:type="dxa"/>
          </w:tcPr>
          <w:p w14:paraId="38EF18FC" w14:textId="77777777" w:rsidR="0014348D" w:rsidRPr="003C014A" w:rsidRDefault="0014348D" w:rsidP="00E5301E">
            <w:pPr>
              <w:ind w:right="-465"/>
              <w:rPr>
                <w:sz w:val="22"/>
                <w:szCs w:val="22"/>
              </w:rPr>
            </w:pPr>
            <w:r w:rsidRPr="003C014A">
              <w:rPr>
                <w:sz w:val="22"/>
                <w:szCs w:val="22"/>
              </w:rPr>
              <w:t>Я</w:t>
            </w:r>
          </w:p>
        </w:tc>
        <w:tc>
          <w:tcPr>
            <w:tcW w:w="1795" w:type="dxa"/>
          </w:tcPr>
          <w:p w14:paraId="479E511D" w14:textId="77777777" w:rsidR="0014348D" w:rsidRPr="003C014A" w:rsidRDefault="0014348D" w:rsidP="00E5301E">
            <w:pPr>
              <w:ind w:right="-465"/>
              <w:rPr>
                <w:sz w:val="22"/>
                <w:szCs w:val="22"/>
              </w:rPr>
            </w:pPr>
          </w:p>
        </w:tc>
        <w:tc>
          <w:tcPr>
            <w:tcW w:w="1795" w:type="dxa"/>
          </w:tcPr>
          <w:p w14:paraId="1F9AB003" w14:textId="77777777" w:rsidR="0014348D" w:rsidRPr="003C014A" w:rsidRDefault="0014348D" w:rsidP="00E5301E">
            <w:pPr>
              <w:ind w:right="-465"/>
              <w:rPr>
                <w:sz w:val="22"/>
                <w:szCs w:val="22"/>
              </w:rPr>
            </w:pPr>
          </w:p>
        </w:tc>
        <w:tc>
          <w:tcPr>
            <w:tcW w:w="1795" w:type="dxa"/>
          </w:tcPr>
          <w:p w14:paraId="0C5F1AD7" w14:textId="77777777" w:rsidR="0014348D" w:rsidRPr="003C014A" w:rsidRDefault="0014348D" w:rsidP="00E5301E">
            <w:pPr>
              <w:ind w:right="-465"/>
              <w:rPr>
                <w:sz w:val="22"/>
                <w:szCs w:val="22"/>
              </w:rPr>
            </w:pPr>
          </w:p>
        </w:tc>
        <w:tc>
          <w:tcPr>
            <w:tcW w:w="1795" w:type="dxa"/>
          </w:tcPr>
          <w:p w14:paraId="379562FA" w14:textId="77777777" w:rsidR="0014348D" w:rsidRPr="003C014A" w:rsidRDefault="0014348D" w:rsidP="00E5301E">
            <w:pPr>
              <w:ind w:right="-465"/>
              <w:rPr>
                <w:sz w:val="22"/>
                <w:szCs w:val="22"/>
              </w:rPr>
            </w:pPr>
          </w:p>
        </w:tc>
      </w:tr>
      <w:tr w:rsidR="0014348D" w:rsidRPr="003C014A" w14:paraId="4EE79FAA" w14:textId="77777777" w:rsidTr="00E5301E">
        <w:tc>
          <w:tcPr>
            <w:tcW w:w="1395" w:type="dxa"/>
          </w:tcPr>
          <w:p w14:paraId="7F2ACFFD" w14:textId="77777777" w:rsidR="0014348D" w:rsidRPr="003C014A" w:rsidRDefault="0014348D" w:rsidP="00E5301E">
            <w:pPr>
              <w:ind w:right="-465"/>
              <w:rPr>
                <w:sz w:val="22"/>
                <w:szCs w:val="22"/>
              </w:rPr>
            </w:pPr>
            <w:r w:rsidRPr="003C014A">
              <w:rPr>
                <w:sz w:val="22"/>
                <w:szCs w:val="22"/>
              </w:rPr>
              <w:t>Ю</w:t>
            </w:r>
          </w:p>
        </w:tc>
        <w:tc>
          <w:tcPr>
            <w:tcW w:w="1795" w:type="dxa"/>
          </w:tcPr>
          <w:p w14:paraId="287A0630" w14:textId="77777777" w:rsidR="0014348D" w:rsidRPr="003C014A" w:rsidRDefault="0014348D" w:rsidP="00E5301E">
            <w:pPr>
              <w:ind w:right="-465"/>
              <w:rPr>
                <w:sz w:val="22"/>
                <w:szCs w:val="22"/>
              </w:rPr>
            </w:pPr>
          </w:p>
        </w:tc>
        <w:tc>
          <w:tcPr>
            <w:tcW w:w="1795" w:type="dxa"/>
          </w:tcPr>
          <w:p w14:paraId="6C4C1ADA" w14:textId="77777777" w:rsidR="0014348D" w:rsidRPr="003C014A" w:rsidRDefault="0014348D" w:rsidP="00E5301E">
            <w:pPr>
              <w:ind w:right="-465"/>
              <w:rPr>
                <w:sz w:val="22"/>
                <w:szCs w:val="22"/>
              </w:rPr>
            </w:pPr>
          </w:p>
        </w:tc>
        <w:tc>
          <w:tcPr>
            <w:tcW w:w="1795" w:type="dxa"/>
          </w:tcPr>
          <w:p w14:paraId="3EAF1EF9" w14:textId="77777777" w:rsidR="0014348D" w:rsidRPr="003C014A" w:rsidRDefault="0014348D" w:rsidP="00E5301E">
            <w:pPr>
              <w:ind w:right="-465"/>
              <w:rPr>
                <w:sz w:val="22"/>
                <w:szCs w:val="22"/>
              </w:rPr>
            </w:pPr>
          </w:p>
        </w:tc>
        <w:tc>
          <w:tcPr>
            <w:tcW w:w="1795" w:type="dxa"/>
          </w:tcPr>
          <w:p w14:paraId="5F440102" w14:textId="77777777" w:rsidR="0014348D" w:rsidRPr="003C014A" w:rsidRDefault="0014348D" w:rsidP="00E5301E">
            <w:pPr>
              <w:ind w:right="-465"/>
              <w:rPr>
                <w:sz w:val="22"/>
                <w:szCs w:val="22"/>
              </w:rPr>
            </w:pPr>
          </w:p>
        </w:tc>
      </w:tr>
      <w:tr w:rsidR="0014348D" w:rsidRPr="003C014A" w14:paraId="2D0F2B54" w14:textId="77777777" w:rsidTr="00E5301E">
        <w:tc>
          <w:tcPr>
            <w:tcW w:w="1395" w:type="dxa"/>
          </w:tcPr>
          <w:p w14:paraId="26E512DA" w14:textId="77777777" w:rsidR="0014348D" w:rsidRPr="003C014A" w:rsidRDefault="0014348D" w:rsidP="00E5301E">
            <w:pPr>
              <w:ind w:right="-465"/>
              <w:rPr>
                <w:sz w:val="22"/>
                <w:szCs w:val="22"/>
              </w:rPr>
            </w:pPr>
            <w:r w:rsidRPr="003C014A">
              <w:rPr>
                <w:sz w:val="22"/>
                <w:szCs w:val="22"/>
              </w:rPr>
              <w:t>Е</w:t>
            </w:r>
          </w:p>
        </w:tc>
        <w:tc>
          <w:tcPr>
            <w:tcW w:w="1795" w:type="dxa"/>
          </w:tcPr>
          <w:p w14:paraId="3D1103B8" w14:textId="77777777" w:rsidR="0014348D" w:rsidRPr="003C014A" w:rsidRDefault="0014348D" w:rsidP="00E5301E">
            <w:pPr>
              <w:ind w:right="-465"/>
              <w:rPr>
                <w:sz w:val="22"/>
                <w:szCs w:val="22"/>
              </w:rPr>
            </w:pPr>
          </w:p>
        </w:tc>
        <w:tc>
          <w:tcPr>
            <w:tcW w:w="1795" w:type="dxa"/>
          </w:tcPr>
          <w:p w14:paraId="50C89178" w14:textId="77777777" w:rsidR="0014348D" w:rsidRPr="003C014A" w:rsidRDefault="0014348D" w:rsidP="00E5301E">
            <w:pPr>
              <w:ind w:right="-465"/>
              <w:rPr>
                <w:sz w:val="22"/>
                <w:szCs w:val="22"/>
              </w:rPr>
            </w:pPr>
          </w:p>
        </w:tc>
        <w:tc>
          <w:tcPr>
            <w:tcW w:w="1795" w:type="dxa"/>
          </w:tcPr>
          <w:p w14:paraId="39818A73" w14:textId="77777777" w:rsidR="0014348D" w:rsidRPr="003C014A" w:rsidRDefault="0014348D" w:rsidP="00E5301E">
            <w:pPr>
              <w:ind w:right="-465"/>
              <w:rPr>
                <w:sz w:val="22"/>
                <w:szCs w:val="22"/>
              </w:rPr>
            </w:pPr>
          </w:p>
        </w:tc>
        <w:tc>
          <w:tcPr>
            <w:tcW w:w="1795" w:type="dxa"/>
          </w:tcPr>
          <w:p w14:paraId="39A94029" w14:textId="77777777" w:rsidR="0014348D" w:rsidRPr="003C014A" w:rsidRDefault="0014348D" w:rsidP="00E5301E">
            <w:pPr>
              <w:ind w:right="-465"/>
              <w:rPr>
                <w:sz w:val="22"/>
                <w:szCs w:val="22"/>
              </w:rPr>
            </w:pPr>
          </w:p>
        </w:tc>
      </w:tr>
      <w:tr w:rsidR="0014348D" w:rsidRPr="003C014A" w14:paraId="56F68099" w14:textId="77777777" w:rsidTr="00E5301E">
        <w:tc>
          <w:tcPr>
            <w:tcW w:w="1395" w:type="dxa"/>
          </w:tcPr>
          <w:p w14:paraId="39FE0577" w14:textId="77777777" w:rsidR="0014348D" w:rsidRPr="003C014A" w:rsidRDefault="0014348D" w:rsidP="00E5301E">
            <w:pPr>
              <w:ind w:right="-465"/>
              <w:rPr>
                <w:sz w:val="22"/>
                <w:szCs w:val="22"/>
              </w:rPr>
            </w:pPr>
            <w:r w:rsidRPr="003C014A">
              <w:rPr>
                <w:sz w:val="22"/>
                <w:szCs w:val="22"/>
              </w:rPr>
              <w:t>Ё</w:t>
            </w:r>
          </w:p>
        </w:tc>
        <w:tc>
          <w:tcPr>
            <w:tcW w:w="1795" w:type="dxa"/>
          </w:tcPr>
          <w:p w14:paraId="612478CD" w14:textId="77777777" w:rsidR="0014348D" w:rsidRPr="003C014A" w:rsidRDefault="0014348D" w:rsidP="00E5301E">
            <w:pPr>
              <w:ind w:right="-465"/>
              <w:rPr>
                <w:sz w:val="22"/>
                <w:szCs w:val="22"/>
              </w:rPr>
            </w:pPr>
          </w:p>
        </w:tc>
        <w:tc>
          <w:tcPr>
            <w:tcW w:w="1795" w:type="dxa"/>
          </w:tcPr>
          <w:p w14:paraId="4F3B30C1" w14:textId="77777777" w:rsidR="0014348D" w:rsidRPr="003C014A" w:rsidRDefault="0014348D" w:rsidP="00E5301E">
            <w:pPr>
              <w:ind w:right="-465"/>
              <w:rPr>
                <w:sz w:val="22"/>
                <w:szCs w:val="22"/>
              </w:rPr>
            </w:pPr>
          </w:p>
        </w:tc>
        <w:tc>
          <w:tcPr>
            <w:tcW w:w="1795" w:type="dxa"/>
          </w:tcPr>
          <w:p w14:paraId="2CCA459D" w14:textId="77777777" w:rsidR="0014348D" w:rsidRPr="003C014A" w:rsidRDefault="0014348D" w:rsidP="00E5301E">
            <w:pPr>
              <w:ind w:right="-465"/>
              <w:rPr>
                <w:sz w:val="22"/>
                <w:szCs w:val="22"/>
              </w:rPr>
            </w:pPr>
          </w:p>
        </w:tc>
        <w:tc>
          <w:tcPr>
            <w:tcW w:w="1795" w:type="dxa"/>
          </w:tcPr>
          <w:p w14:paraId="66DD6848" w14:textId="77777777" w:rsidR="0014348D" w:rsidRPr="003C014A" w:rsidRDefault="0014348D" w:rsidP="00E5301E">
            <w:pPr>
              <w:ind w:right="-465"/>
              <w:rPr>
                <w:sz w:val="22"/>
                <w:szCs w:val="22"/>
              </w:rPr>
            </w:pPr>
          </w:p>
        </w:tc>
      </w:tr>
    </w:tbl>
    <w:p w14:paraId="49B063BE" w14:textId="77777777" w:rsidR="0014348D" w:rsidRPr="003C014A" w:rsidRDefault="0014348D" w:rsidP="0014348D">
      <w:pPr>
        <w:ind w:left="-1320" w:right="-465" w:firstLine="1320"/>
        <w:jc w:val="center"/>
        <w:rPr>
          <w:sz w:val="22"/>
          <w:szCs w:val="22"/>
        </w:rPr>
      </w:pPr>
      <w:r w:rsidRPr="003C014A">
        <w:rPr>
          <w:sz w:val="22"/>
          <w:szCs w:val="22"/>
        </w:rPr>
        <w:t xml:space="preserve">Отметить: пропуски, искажения, усреднённость гласных </w:t>
      </w:r>
      <w:proofErr w:type="gramStart"/>
      <w:r w:rsidRPr="003C014A">
        <w:rPr>
          <w:sz w:val="22"/>
          <w:szCs w:val="22"/>
        </w:rPr>
        <w:t>( нарушение</w:t>
      </w:r>
      <w:proofErr w:type="gramEnd"/>
      <w:r w:rsidRPr="003C014A">
        <w:rPr>
          <w:sz w:val="22"/>
          <w:szCs w:val="22"/>
        </w:rPr>
        <w:t xml:space="preserve"> лабиализации), нарушение</w:t>
      </w:r>
    </w:p>
    <w:p w14:paraId="0EEF5B06" w14:textId="77777777" w:rsidR="0014348D" w:rsidRPr="003C014A" w:rsidRDefault="0014348D" w:rsidP="0014348D">
      <w:pPr>
        <w:ind w:left="-1320" w:right="-465" w:firstLine="1320"/>
        <w:jc w:val="center"/>
        <w:rPr>
          <w:sz w:val="22"/>
          <w:szCs w:val="22"/>
        </w:rPr>
      </w:pPr>
      <w:r w:rsidRPr="003C014A">
        <w:rPr>
          <w:sz w:val="22"/>
          <w:szCs w:val="22"/>
        </w:rPr>
        <w:t>произношения звонких, глухих, мягких, твёрдых согласных (палатализация), нарушение дифференциации звуков, изолированно все звуки произносятся правильно, но при увеличении</w:t>
      </w:r>
    </w:p>
    <w:p w14:paraId="0F83B758" w14:textId="77777777" w:rsidR="0014348D" w:rsidRPr="003C014A" w:rsidRDefault="0014348D" w:rsidP="0014348D">
      <w:pPr>
        <w:ind w:left="-1320" w:right="-465" w:firstLine="1320"/>
        <w:jc w:val="center"/>
        <w:rPr>
          <w:sz w:val="22"/>
          <w:szCs w:val="22"/>
        </w:rPr>
      </w:pPr>
      <w:r w:rsidRPr="003C014A">
        <w:rPr>
          <w:sz w:val="22"/>
          <w:szCs w:val="22"/>
        </w:rPr>
        <w:t xml:space="preserve">речевой нагрузки наблюдается общая </w:t>
      </w:r>
      <w:proofErr w:type="spellStart"/>
      <w:r w:rsidRPr="003C014A">
        <w:rPr>
          <w:sz w:val="22"/>
          <w:szCs w:val="22"/>
        </w:rPr>
        <w:t>смазанность</w:t>
      </w:r>
      <w:proofErr w:type="spellEnd"/>
      <w:r w:rsidRPr="003C014A">
        <w:rPr>
          <w:sz w:val="22"/>
          <w:szCs w:val="22"/>
        </w:rPr>
        <w:t xml:space="preserve"> речи</w:t>
      </w:r>
    </w:p>
    <w:p w14:paraId="4B1D6D5B" w14:textId="77777777" w:rsidR="0014348D" w:rsidRPr="003C014A" w:rsidRDefault="0014348D" w:rsidP="0014348D">
      <w:pPr>
        <w:ind w:left="-1320" w:right="-465" w:firstLine="1320"/>
        <w:rPr>
          <w:b/>
          <w:sz w:val="22"/>
          <w:szCs w:val="22"/>
        </w:rPr>
      </w:pPr>
      <w:r w:rsidRPr="003C014A">
        <w:rPr>
          <w:b/>
          <w:sz w:val="22"/>
          <w:szCs w:val="22"/>
        </w:rPr>
        <w:t>7.Обследование артикуляционной и мимической моторики</w:t>
      </w:r>
    </w:p>
    <w:p w14:paraId="42F9135A" w14:textId="77777777" w:rsidR="0014348D" w:rsidRPr="003C014A" w:rsidRDefault="0014348D" w:rsidP="0014348D">
      <w:pPr>
        <w:ind w:left="-1320" w:right="-465" w:firstLine="1320"/>
        <w:rPr>
          <w:b/>
          <w:sz w:val="22"/>
          <w:szCs w:val="22"/>
        </w:rPr>
      </w:pPr>
      <w:r w:rsidRPr="003C014A">
        <w:rPr>
          <w:b/>
          <w:sz w:val="22"/>
          <w:szCs w:val="22"/>
        </w:rPr>
        <w:t>1. статическое удержание позы 5-7 секунд</w:t>
      </w:r>
    </w:p>
    <w:p w14:paraId="68682E9F" w14:textId="77777777" w:rsidR="0014348D" w:rsidRPr="003C014A" w:rsidRDefault="0014348D" w:rsidP="0014348D">
      <w:pPr>
        <w:ind w:left="-1320" w:right="-465" w:firstLine="1320"/>
        <w:rPr>
          <w:sz w:val="22"/>
          <w:szCs w:val="22"/>
        </w:rPr>
      </w:pPr>
      <w:r w:rsidRPr="003C014A">
        <w:rPr>
          <w:sz w:val="22"/>
          <w:szCs w:val="22"/>
        </w:rPr>
        <w:t>1.1.Лопаточка______________________                1.2.Парус___________________________</w:t>
      </w:r>
    </w:p>
    <w:p w14:paraId="7FD17C2C" w14:textId="77777777" w:rsidR="0014348D" w:rsidRPr="003C014A" w:rsidRDefault="0014348D" w:rsidP="0014348D">
      <w:pPr>
        <w:ind w:left="-1320" w:right="-465" w:firstLine="1320"/>
        <w:rPr>
          <w:sz w:val="22"/>
          <w:szCs w:val="22"/>
        </w:rPr>
      </w:pPr>
      <w:r w:rsidRPr="003C014A">
        <w:rPr>
          <w:sz w:val="22"/>
          <w:szCs w:val="22"/>
        </w:rPr>
        <w:t>1.3.Вкусное варенье__________________             1.4.Мост __________________________</w:t>
      </w:r>
    </w:p>
    <w:p w14:paraId="2295B233" w14:textId="77777777" w:rsidR="0014348D" w:rsidRPr="003C014A" w:rsidRDefault="0014348D" w:rsidP="0014348D">
      <w:pPr>
        <w:ind w:left="-1320" w:right="-465" w:firstLine="1320"/>
        <w:rPr>
          <w:sz w:val="22"/>
          <w:szCs w:val="22"/>
        </w:rPr>
      </w:pPr>
      <w:r w:rsidRPr="003C014A">
        <w:rPr>
          <w:sz w:val="22"/>
          <w:szCs w:val="22"/>
        </w:rPr>
        <w:t>1.5. Зайчик_______________                    1.6.Обезьянка_______________________________</w:t>
      </w:r>
    </w:p>
    <w:p w14:paraId="63E21F13" w14:textId="77777777" w:rsidR="0014348D" w:rsidRPr="003C014A" w:rsidRDefault="0014348D" w:rsidP="0014348D">
      <w:pPr>
        <w:ind w:left="-1320" w:right="-465" w:firstLine="1320"/>
        <w:rPr>
          <w:b/>
          <w:sz w:val="22"/>
          <w:szCs w:val="22"/>
        </w:rPr>
      </w:pPr>
      <w:r w:rsidRPr="003C014A">
        <w:rPr>
          <w:b/>
          <w:sz w:val="22"/>
          <w:szCs w:val="22"/>
        </w:rPr>
        <w:t>2. динамическая координация движений 4-5 раз</w:t>
      </w:r>
    </w:p>
    <w:p w14:paraId="74CEFFDB" w14:textId="77777777" w:rsidR="0014348D" w:rsidRPr="003C014A" w:rsidRDefault="0014348D" w:rsidP="0014348D">
      <w:pPr>
        <w:ind w:left="-1320" w:right="-465" w:firstLine="1320"/>
        <w:rPr>
          <w:sz w:val="22"/>
          <w:szCs w:val="22"/>
        </w:rPr>
      </w:pPr>
      <w:r w:rsidRPr="003C014A">
        <w:rPr>
          <w:sz w:val="22"/>
          <w:szCs w:val="22"/>
        </w:rPr>
        <w:t>2.1.Качели_______________________2.2.Часики____________________________</w:t>
      </w:r>
    </w:p>
    <w:p w14:paraId="443A5A3D" w14:textId="77777777" w:rsidR="0014348D" w:rsidRPr="003C014A" w:rsidRDefault="0014348D" w:rsidP="0014348D">
      <w:pPr>
        <w:ind w:left="-1320" w:right="-465" w:firstLine="1320"/>
        <w:rPr>
          <w:rFonts w:eastAsiaTheme="minorHAnsi"/>
          <w:sz w:val="22"/>
          <w:szCs w:val="22"/>
          <w:lang w:eastAsia="en-US"/>
        </w:rPr>
      </w:pPr>
      <w:r w:rsidRPr="003C014A">
        <w:rPr>
          <w:sz w:val="22"/>
          <w:szCs w:val="22"/>
        </w:rPr>
        <w:t>2.3. Подними язык на верхнюю губу, опусти на нижнюю_______________</w:t>
      </w:r>
      <w:r w:rsidRPr="003C014A">
        <w:rPr>
          <w:rFonts w:eastAsiaTheme="minorHAnsi"/>
          <w:sz w:val="22"/>
          <w:szCs w:val="22"/>
          <w:lang w:eastAsia="en-US"/>
        </w:rPr>
        <w:t xml:space="preserve">2.4.Забор - Трубочка </w:t>
      </w:r>
    </w:p>
    <w:p w14:paraId="0DA49C5F" w14:textId="77777777" w:rsidR="0014348D" w:rsidRPr="003C014A" w:rsidRDefault="0014348D" w:rsidP="0014348D">
      <w:pPr>
        <w:ind w:left="-1320" w:right="-465" w:firstLine="1320"/>
        <w:rPr>
          <w:rFonts w:eastAsiaTheme="minorHAnsi"/>
          <w:b/>
          <w:sz w:val="22"/>
          <w:szCs w:val="22"/>
          <w:lang w:eastAsia="en-US"/>
        </w:rPr>
      </w:pPr>
      <w:r w:rsidRPr="003C014A">
        <w:rPr>
          <w:rFonts w:eastAsiaTheme="minorHAnsi"/>
          <w:b/>
          <w:sz w:val="22"/>
          <w:szCs w:val="22"/>
          <w:lang w:eastAsia="en-US"/>
        </w:rPr>
        <w:t>3. обследование мимической мускулатуры</w:t>
      </w:r>
    </w:p>
    <w:p w14:paraId="7F0FA38D" w14:textId="77777777" w:rsidR="0014348D" w:rsidRPr="003C014A" w:rsidRDefault="0014348D" w:rsidP="0014348D">
      <w:pPr>
        <w:ind w:left="-1320" w:right="-465" w:firstLine="1320"/>
        <w:rPr>
          <w:sz w:val="22"/>
          <w:szCs w:val="22"/>
        </w:rPr>
      </w:pPr>
      <w:r w:rsidRPr="003C014A">
        <w:rPr>
          <w:sz w:val="22"/>
          <w:szCs w:val="22"/>
        </w:rPr>
        <w:t>3.1.Нахмурься (рассердись)_________________3.2.Удивись_____________________</w:t>
      </w:r>
    </w:p>
    <w:p w14:paraId="16025D86" w14:textId="77777777" w:rsidR="0014348D" w:rsidRPr="003C014A" w:rsidRDefault="0014348D" w:rsidP="0014348D">
      <w:pPr>
        <w:ind w:left="-1320" w:right="-465" w:firstLine="1320"/>
        <w:rPr>
          <w:sz w:val="22"/>
          <w:szCs w:val="22"/>
        </w:rPr>
      </w:pPr>
      <w:r w:rsidRPr="003C014A">
        <w:rPr>
          <w:sz w:val="22"/>
          <w:szCs w:val="22"/>
        </w:rPr>
        <w:t>3.3.Толстячки______________________3.4.Худышки___________________________</w:t>
      </w:r>
    </w:p>
    <w:p w14:paraId="73CA968C" w14:textId="77777777" w:rsidR="0014348D" w:rsidRPr="003C014A" w:rsidRDefault="0014348D" w:rsidP="0014348D">
      <w:pPr>
        <w:ind w:left="-1320" w:right="-465" w:firstLine="1320"/>
        <w:rPr>
          <w:b/>
          <w:sz w:val="22"/>
          <w:szCs w:val="22"/>
        </w:rPr>
      </w:pPr>
      <w:r w:rsidRPr="003C014A">
        <w:rPr>
          <w:b/>
          <w:sz w:val="22"/>
          <w:szCs w:val="22"/>
        </w:rPr>
        <w:t>Особенности артикуляционного аппарата</w:t>
      </w:r>
    </w:p>
    <w:p w14:paraId="3DFE73E4" w14:textId="77777777" w:rsidR="0014348D" w:rsidRPr="003C014A" w:rsidRDefault="0014348D" w:rsidP="0014348D">
      <w:pPr>
        <w:ind w:left="-1320" w:right="-465" w:firstLine="1320"/>
        <w:rPr>
          <w:sz w:val="22"/>
          <w:szCs w:val="22"/>
        </w:rPr>
      </w:pPr>
      <w:r w:rsidRPr="003C014A">
        <w:rPr>
          <w:b/>
          <w:sz w:val="22"/>
          <w:szCs w:val="22"/>
        </w:rPr>
        <w:t>1.</w:t>
      </w:r>
      <w:r w:rsidRPr="003C014A">
        <w:rPr>
          <w:sz w:val="22"/>
          <w:szCs w:val="22"/>
        </w:rPr>
        <w:t>Зубы: нормальные, редкие, недостающие, наличие лишних зубов, нарушение зубного ряда;</w:t>
      </w:r>
    </w:p>
    <w:p w14:paraId="65B0D58E" w14:textId="77777777" w:rsidR="0014348D" w:rsidRPr="003C014A" w:rsidRDefault="0014348D" w:rsidP="0014348D">
      <w:pPr>
        <w:ind w:left="-1320" w:right="-465" w:firstLine="1320"/>
        <w:rPr>
          <w:sz w:val="22"/>
          <w:szCs w:val="22"/>
        </w:rPr>
      </w:pPr>
      <w:r w:rsidRPr="003C014A">
        <w:rPr>
          <w:b/>
          <w:sz w:val="22"/>
          <w:szCs w:val="22"/>
        </w:rPr>
        <w:t>2.</w:t>
      </w:r>
      <w:r w:rsidRPr="003C014A">
        <w:rPr>
          <w:sz w:val="22"/>
          <w:szCs w:val="22"/>
        </w:rPr>
        <w:t xml:space="preserve">Прикус: нормальный, передний открытый, боковой открытый, </w:t>
      </w:r>
      <w:proofErr w:type="spellStart"/>
      <w:r w:rsidRPr="003C014A">
        <w:rPr>
          <w:sz w:val="22"/>
          <w:szCs w:val="22"/>
        </w:rPr>
        <w:t>прогения</w:t>
      </w:r>
      <w:proofErr w:type="spellEnd"/>
      <w:r w:rsidRPr="003C014A">
        <w:rPr>
          <w:sz w:val="22"/>
          <w:szCs w:val="22"/>
        </w:rPr>
        <w:t xml:space="preserve">, </w:t>
      </w:r>
      <w:proofErr w:type="spellStart"/>
      <w:r w:rsidRPr="003C014A">
        <w:rPr>
          <w:sz w:val="22"/>
          <w:szCs w:val="22"/>
        </w:rPr>
        <w:t>прогнатия</w:t>
      </w:r>
      <w:proofErr w:type="spellEnd"/>
      <w:r w:rsidRPr="003C014A">
        <w:rPr>
          <w:sz w:val="22"/>
          <w:szCs w:val="22"/>
        </w:rPr>
        <w:t>;</w:t>
      </w:r>
    </w:p>
    <w:p w14:paraId="4BFD9FB9" w14:textId="77777777" w:rsidR="0014348D" w:rsidRPr="003C014A" w:rsidRDefault="0014348D" w:rsidP="0014348D">
      <w:pPr>
        <w:ind w:right="-465"/>
        <w:rPr>
          <w:sz w:val="22"/>
          <w:szCs w:val="22"/>
        </w:rPr>
      </w:pPr>
      <w:r w:rsidRPr="003C014A">
        <w:rPr>
          <w:b/>
          <w:sz w:val="22"/>
          <w:szCs w:val="22"/>
        </w:rPr>
        <w:t>3.</w:t>
      </w:r>
      <w:r w:rsidRPr="003C014A">
        <w:rPr>
          <w:sz w:val="22"/>
          <w:szCs w:val="22"/>
        </w:rPr>
        <w:t xml:space="preserve">Губы: нормальные, укороченные, с расщелиной, послеоперационные рубцы, подвижные, малоподвижные, </w:t>
      </w:r>
      <w:proofErr w:type="spellStart"/>
      <w:r w:rsidRPr="003C014A">
        <w:rPr>
          <w:sz w:val="22"/>
          <w:szCs w:val="22"/>
        </w:rPr>
        <w:t>гипертонус</w:t>
      </w:r>
      <w:proofErr w:type="spellEnd"/>
      <w:r w:rsidRPr="003C014A">
        <w:rPr>
          <w:sz w:val="22"/>
          <w:szCs w:val="22"/>
        </w:rPr>
        <w:t xml:space="preserve">, </w:t>
      </w:r>
      <w:proofErr w:type="spellStart"/>
      <w:r w:rsidRPr="003C014A">
        <w:rPr>
          <w:sz w:val="22"/>
          <w:szCs w:val="22"/>
        </w:rPr>
        <w:t>гипотонус</w:t>
      </w:r>
      <w:proofErr w:type="spellEnd"/>
      <w:r w:rsidRPr="003C014A">
        <w:rPr>
          <w:sz w:val="22"/>
          <w:szCs w:val="22"/>
        </w:rPr>
        <w:t>, дистония;</w:t>
      </w:r>
    </w:p>
    <w:p w14:paraId="5BE54EB4" w14:textId="77777777" w:rsidR="0014348D" w:rsidRPr="003C014A" w:rsidRDefault="0014348D" w:rsidP="0014348D">
      <w:pPr>
        <w:ind w:right="-465"/>
        <w:rPr>
          <w:sz w:val="22"/>
          <w:szCs w:val="22"/>
        </w:rPr>
      </w:pPr>
      <w:r w:rsidRPr="003C014A">
        <w:rPr>
          <w:b/>
          <w:sz w:val="22"/>
          <w:szCs w:val="22"/>
        </w:rPr>
        <w:t>4.</w:t>
      </w:r>
      <w:r w:rsidRPr="003C014A">
        <w:rPr>
          <w:sz w:val="22"/>
          <w:szCs w:val="22"/>
        </w:rPr>
        <w:t xml:space="preserve">Язык:  толстый, маленький, длинный, короткий, широкий, узкий, раздвоенный; </w:t>
      </w:r>
      <w:proofErr w:type="spellStart"/>
      <w:r w:rsidRPr="003C014A">
        <w:rPr>
          <w:sz w:val="22"/>
          <w:szCs w:val="22"/>
        </w:rPr>
        <w:t>спастичность</w:t>
      </w:r>
      <w:proofErr w:type="spellEnd"/>
      <w:r w:rsidRPr="003C014A">
        <w:rPr>
          <w:sz w:val="22"/>
          <w:szCs w:val="22"/>
        </w:rPr>
        <w:t xml:space="preserve">, гипотония, дистония, </w:t>
      </w:r>
      <w:proofErr w:type="gramStart"/>
      <w:r w:rsidRPr="003C014A">
        <w:rPr>
          <w:sz w:val="22"/>
          <w:szCs w:val="22"/>
        </w:rPr>
        <w:t>нормальный;  гиперкинезы</w:t>
      </w:r>
      <w:proofErr w:type="gramEnd"/>
      <w:r w:rsidRPr="003C014A">
        <w:rPr>
          <w:sz w:val="22"/>
          <w:szCs w:val="22"/>
        </w:rPr>
        <w:t xml:space="preserve"> тремор; девиация влево/ вправо; посинение кончика языка;  вялый, напряженный, подвижный, </w:t>
      </w:r>
      <w:r w:rsidRPr="003C014A">
        <w:rPr>
          <w:b/>
          <w:sz w:val="22"/>
          <w:szCs w:val="22"/>
        </w:rPr>
        <w:t xml:space="preserve"> </w:t>
      </w:r>
      <w:r w:rsidRPr="003C014A">
        <w:rPr>
          <w:sz w:val="22"/>
          <w:szCs w:val="22"/>
        </w:rPr>
        <w:t xml:space="preserve">малоподвижный; удерживается в нужном положении, удерживается с трудом, не удерживается в нужном положении  </w:t>
      </w:r>
    </w:p>
    <w:p w14:paraId="070928B5" w14:textId="77777777" w:rsidR="0014348D" w:rsidRPr="003C014A" w:rsidRDefault="0014348D" w:rsidP="0014348D">
      <w:pPr>
        <w:ind w:right="-465"/>
        <w:rPr>
          <w:sz w:val="22"/>
          <w:szCs w:val="22"/>
        </w:rPr>
      </w:pPr>
      <w:r w:rsidRPr="003C014A">
        <w:rPr>
          <w:b/>
          <w:sz w:val="22"/>
          <w:szCs w:val="22"/>
        </w:rPr>
        <w:t>5.</w:t>
      </w:r>
      <w:r w:rsidRPr="003C014A">
        <w:rPr>
          <w:sz w:val="22"/>
          <w:szCs w:val="22"/>
        </w:rPr>
        <w:t>Подъязычная связка: нормальная, короткая, приращенная;</w:t>
      </w:r>
    </w:p>
    <w:p w14:paraId="056B6F04" w14:textId="77777777" w:rsidR="0014348D" w:rsidRPr="003C014A" w:rsidRDefault="0014348D" w:rsidP="0014348D">
      <w:pPr>
        <w:ind w:right="-465"/>
        <w:rPr>
          <w:sz w:val="22"/>
          <w:szCs w:val="22"/>
        </w:rPr>
      </w:pPr>
      <w:r w:rsidRPr="003C014A">
        <w:rPr>
          <w:b/>
          <w:sz w:val="22"/>
          <w:szCs w:val="22"/>
        </w:rPr>
        <w:lastRenderedPageBreak/>
        <w:t>6.</w:t>
      </w:r>
      <w:r w:rsidRPr="003C014A">
        <w:rPr>
          <w:sz w:val="22"/>
          <w:szCs w:val="22"/>
        </w:rPr>
        <w:t>Мягкое небо: подвижное, неподвижное, нормальное, укороченное, раздвоенное или послеоперационные рубцы, подвижное, вялое, напряженное, парез (</w:t>
      </w:r>
      <w:proofErr w:type="gramStart"/>
      <w:r w:rsidRPr="003C014A">
        <w:rPr>
          <w:sz w:val="22"/>
          <w:szCs w:val="22"/>
        </w:rPr>
        <w:t xml:space="preserve">полный,   </w:t>
      </w:r>
      <w:proofErr w:type="gramEnd"/>
      <w:r w:rsidRPr="003C014A">
        <w:rPr>
          <w:sz w:val="22"/>
          <w:szCs w:val="22"/>
        </w:rPr>
        <w:t>односторонний)</w:t>
      </w:r>
    </w:p>
    <w:p w14:paraId="058E95F8" w14:textId="77777777" w:rsidR="0014348D" w:rsidRPr="003C014A" w:rsidRDefault="0014348D" w:rsidP="0014348D">
      <w:pPr>
        <w:ind w:right="-465"/>
        <w:rPr>
          <w:sz w:val="22"/>
          <w:szCs w:val="22"/>
        </w:rPr>
      </w:pPr>
      <w:r w:rsidRPr="003C014A">
        <w:rPr>
          <w:b/>
          <w:sz w:val="22"/>
          <w:szCs w:val="22"/>
        </w:rPr>
        <w:t>7.</w:t>
      </w:r>
      <w:r w:rsidRPr="003C014A">
        <w:rPr>
          <w:sz w:val="22"/>
          <w:szCs w:val="22"/>
        </w:rPr>
        <w:t xml:space="preserve">Твердое небо: нормальное, </w:t>
      </w:r>
      <w:proofErr w:type="gramStart"/>
      <w:r w:rsidRPr="003C014A">
        <w:rPr>
          <w:sz w:val="22"/>
          <w:szCs w:val="22"/>
        </w:rPr>
        <w:t>готическое( высокое</w:t>
      </w:r>
      <w:proofErr w:type="gramEnd"/>
      <w:r w:rsidRPr="003C014A">
        <w:rPr>
          <w:sz w:val="22"/>
          <w:szCs w:val="22"/>
        </w:rPr>
        <w:t>), низкое, узкое; наличие расщелины: полная, частичная, прооперированная, обтуратор, дооперационная, шрамы;</w:t>
      </w:r>
    </w:p>
    <w:p w14:paraId="4A1BF055" w14:textId="77777777" w:rsidR="0014348D" w:rsidRPr="003C014A" w:rsidRDefault="0014348D" w:rsidP="0014348D">
      <w:pPr>
        <w:ind w:left="-1320" w:right="-465" w:firstLine="1320"/>
        <w:rPr>
          <w:sz w:val="22"/>
          <w:szCs w:val="22"/>
        </w:rPr>
      </w:pPr>
      <w:r w:rsidRPr="003C014A">
        <w:rPr>
          <w:b/>
          <w:sz w:val="22"/>
          <w:szCs w:val="22"/>
        </w:rPr>
        <w:t>8.</w:t>
      </w:r>
      <w:r w:rsidRPr="003C014A">
        <w:rPr>
          <w:sz w:val="22"/>
          <w:szCs w:val="22"/>
        </w:rPr>
        <w:t xml:space="preserve"> Наблюдается саливация, </w:t>
      </w:r>
      <w:proofErr w:type="spellStart"/>
      <w:r w:rsidRPr="003C014A">
        <w:rPr>
          <w:sz w:val="22"/>
          <w:szCs w:val="22"/>
        </w:rPr>
        <w:t>гиперсаливация</w:t>
      </w:r>
      <w:proofErr w:type="spellEnd"/>
      <w:r w:rsidRPr="003C014A">
        <w:rPr>
          <w:sz w:val="22"/>
          <w:szCs w:val="22"/>
        </w:rPr>
        <w:t>;</w:t>
      </w:r>
    </w:p>
    <w:p w14:paraId="2CDFD149" w14:textId="77777777" w:rsidR="0014348D" w:rsidRPr="003C014A" w:rsidRDefault="0014348D" w:rsidP="0014348D">
      <w:pPr>
        <w:ind w:left="-1320" w:right="-465" w:firstLine="1320"/>
        <w:rPr>
          <w:sz w:val="22"/>
          <w:szCs w:val="22"/>
        </w:rPr>
      </w:pPr>
      <w:r w:rsidRPr="003C014A">
        <w:rPr>
          <w:sz w:val="22"/>
          <w:szCs w:val="22"/>
        </w:rPr>
        <w:t xml:space="preserve"> </w:t>
      </w:r>
      <w:r w:rsidRPr="003C014A">
        <w:rPr>
          <w:b/>
          <w:sz w:val="22"/>
          <w:szCs w:val="22"/>
        </w:rPr>
        <w:t>9.</w:t>
      </w:r>
      <w:r w:rsidRPr="003C014A">
        <w:rPr>
          <w:sz w:val="22"/>
          <w:szCs w:val="22"/>
        </w:rPr>
        <w:t xml:space="preserve">Глотание: </w:t>
      </w:r>
      <w:proofErr w:type="spellStart"/>
      <w:r w:rsidRPr="003C014A">
        <w:rPr>
          <w:sz w:val="22"/>
          <w:szCs w:val="22"/>
        </w:rPr>
        <w:t>попёрхивается</w:t>
      </w:r>
      <w:proofErr w:type="spellEnd"/>
      <w:r w:rsidRPr="003C014A">
        <w:rPr>
          <w:sz w:val="22"/>
          <w:szCs w:val="22"/>
        </w:rPr>
        <w:t>, не нарушено</w:t>
      </w:r>
    </w:p>
    <w:p w14:paraId="216CA048" w14:textId="77777777" w:rsidR="0014348D" w:rsidRPr="003C014A" w:rsidRDefault="0014348D" w:rsidP="0014348D">
      <w:pPr>
        <w:ind w:left="-1320" w:right="-465" w:firstLine="1320"/>
        <w:rPr>
          <w:sz w:val="22"/>
          <w:szCs w:val="22"/>
        </w:rPr>
      </w:pPr>
      <w:r w:rsidRPr="003C014A">
        <w:rPr>
          <w:b/>
          <w:sz w:val="22"/>
          <w:szCs w:val="22"/>
        </w:rPr>
        <w:t>10.</w:t>
      </w:r>
      <w:r w:rsidRPr="003C014A">
        <w:rPr>
          <w:sz w:val="22"/>
          <w:szCs w:val="22"/>
        </w:rPr>
        <w:t xml:space="preserve"> Жевание: не жуёт твёрдую пищу, затруднено, не нарушено</w:t>
      </w:r>
    </w:p>
    <w:p w14:paraId="5F4DBDED" w14:textId="77777777" w:rsidR="0014348D" w:rsidRPr="003C014A" w:rsidRDefault="0014348D" w:rsidP="0014348D">
      <w:pPr>
        <w:ind w:right="-465"/>
        <w:rPr>
          <w:sz w:val="22"/>
          <w:szCs w:val="22"/>
        </w:rPr>
      </w:pPr>
      <w:r w:rsidRPr="003C014A">
        <w:rPr>
          <w:b/>
          <w:sz w:val="22"/>
          <w:szCs w:val="22"/>
        </w:rPr>
        <w:t>11.</w:t>
      </w:r>
      <w:r w:rsidRPr="003C014A">
        <w:rPr>
          <w:sz w:val="22"/>
          <w:szCs w:val="22"/>
        </w:rPr>
        <w:t xml:space="preserve"> Лицевая мускулатура: </w:t>
      </w:r>
      <w:proofErr w:type="spellStart"/>
      <w:r w:rsidRPr="003C014A">
        <w:rPr>
          <w:sz w:val="22"/>
          <w:szCs w:val="22"/>
        </w:rPr>
        <w:t>гипомимия</w:t>
      </w:r>
      <w:proofErr w:type="spellEnd"/>
      <w:r w:rsidRPr="003C014A">
        <w:rPr>
          <w:sz w:val="22"/>
          <w:szCs w:val="22"/>
        </w:rPr>
        <w:t xml:space="preserve">; </w:t>
      </w:r>
      <w:proofErr w:type="spellStart"/>
      <w:proofErr w:type="gramStart"/>
      <w:r w:rsidRPr="003C014A">
        <w:rPr>
          <w:sz w:val="22"/>
          <w:szCs w:val="22"/>
        </w:rPr>
        <w:t>гипертонус,гипотонус</w:t>
      </w:r>
      <w:proofErr w:type="gramEnd"/>
      <w:r w:rsidRPr="003C014A">
        <w:rPr>
          <w:sz w:val="22"/>
          <w:szCs w:val="22"/>
        </w:rPr>
        <w:t>,дистония</w:t>
      </w:r>
      <w:proofErr w:type="spellEnd"/>
      <w:r w:rsidRPr="003C014A">
        <w:rPr>
          <w:sz w:val="22"/>
          <w:szCs w:val="22"/>
        </w:rPr>
        <w:t xml:space="preserve">, норма; сглаженность носогубных складок; оральные </w:t>
      </w:r>
      <w:proofErr w:type="spellStart"/>
      <w:r w:rsidRPr="003C014A">
        <w:rPr>
          <w:sz w:val="22"/>
          <w:szCs w:val="22"/>
        </w:rPr>
        <w:t>синкинезии</w:t>
      </w:r>
      <w:proofErr w:type="spellEnd"/>
      <w:r w:rsidRPr="003C014A">
        <w:rPr>
          <w:sz w:val="22"/>
          <w:szCs w:val="22"/>
        </w:rPr>
        <w:t xml:space="preserve">; тремор подбородка; </w:t>
      </w:r>
      <w:proofErr w:type="spellStart"/>
      <w:r w:rsidRPr="003C014A">
        <w:rPr>
          <w:sz w:val="22"/>
          <w:szCs w:val="22"/>
        </w:rPr>
        <w:t>ассиметрии</w:t>
      </w:r>
      <w:proofErr w:type="spellEnd"/>
      <w:r w:rsidRPr="003C014A">
        <w:rPr>
          <w:sz w:val="22"/>
          <w:szCs w:val="22"/>
        </w:rPr>
        <w:t>; гиперкинезы; ригидность</w:t>
      </w:r>
    </w:p>
    <w:p w14:paraId="447C09C9" w14:textId="77777777" w:rsidR="0014348D" w:rsidRPr="003C014A" w:rsidRDefault="0014348D" w:rsidP="0014348D">
      <w:pPr>
        <w:ind w:left="-1320" w:right="-465" w:firstLine="1320"/>
        <w:rPr>
          <w:b/>
          <w:sz w:val="22"/>
          <w:szCs w:val="22"/>
        </w:rPr>
      </w:pPr>
      <w:r w:rsidRPr="003C014A">
        <w:rPr>
          <w:b/>
          <w:sz w:val="22"/>
          <w:szCs w:val="22"/>
        </w:rPr>
        <w:t>7. Исследование артикуляционной моторики</w:t>
      </w:r>
    </w:p>
    <w:p w14:paraId="659031F1" w14:textId="77777777" w:rsidR="0014348D" w:rsidRPr="003C014A" w:rsidRDefault="0014348D" w:rsidP="0014348D">
      <w:pPr>
        <w:ind w:left="-1320" w:right="-465" w:firstLine="1320"/>
        <w:rPr>
          <w:sz w:val="22"/>
          <w:szCs w:val="22"/>
        </w:rPr>
      </w:pPr>
      <w:r w:rsidRPr="003C014A">
        <w:rPr>
          <w:sz w:val="22"/>
          <w:szCs w:val="22"/>
        </w:rPr>
        <w:t xml:space="preserve">                                          Количество заданий</w:t>
      </w:r>
    </w:p>
    <w:tbl>
      <w:tblPr>
        <w:tblStyle w:val="1f7"/>
        <w:tblW w:w="0" w:type="auto"/>
        <w:tblInd w:w="0" w:type="dxa"/>
        <w:tblLook w:val="04A0" w:firstRow="1" w:lastRow="0" w:firstColumn="1" w:lastColumn="0" w:noHBand="0" w:noVBand="1"/>
      </w:tblPr>
      <w:tblGrid>
        <w:gridCol w:w="969"/>
        <w:gridCol w:w="557"/>
        <w:gridCol w:w="669"/>
        <w:gridCol w:w="765"/>
        <w:gridCol w:w="692"/>
        <w:gridCol w:w="1015"/>
        <w:gridCol w:w="705"/>
        <w:gridCol w:w="521"/>
        <w:gridCol w:w="1161"/>
        <w:gridCol w:w="735"/>
        <w:gridCol w:w="556"/>
        <w:gridCol w:w="1226"/>
      </w:tblGrid>
      <w:tr w:rsidR="0014348D" w:rsidRPr="003C014A" w14:paraId="41573B8D" w14:textId="77777777" w:rsidTr="00E5301E">
        <w:tc>
          <w:tcPr>
            <w:tcW w:w="2195" w:type="dxa"/>
            <w:gridSpan w:val="3"/>
          </w:tcPr>
          <w:p w14:paraId="67D8E728" w14:textId="77777777" w:rsidR="0014348D" w:rsidRPr="003C014A" w:rsidRDefault="0014348D" w:rsidP="00E5301E">
            <w:pPr>
              <w:ind w:right="-465"/>
              <w:rPr>
                <w:sz w:val="22"/>
                <w:szCs w:val="22"/>
              </w:rPr>
            </w:pPr>
            <w:r w:rsidRPr="003C014A">
              <w:rPr>
                <w:sz w:val="22"/>
                <w:szCs w:val="22"/>
              </w:rPr>
              <w:t xml:space="preserve">                1</w:t>
            </w:r>
          </w:p>
        </w:tc>
        <w:tc>
          <w:tcPr>
            <w:tcW w:w="2472" w:type="dxa"/>
            <w:gridSpan w:val="3"/>
          </w:tcPr>
          <w:p w14:paraId="0728C5FF" w14:textId="77777777" w:rsidR="0014348D" w:rsidRPr="003C014A" w:rsidRDefault="0014348D" w:rsidP="00E5301E">
            <w:pPr>
              <w:ind w:right="-465"/>
              <w:rPr>
                <w:sz w:val="22"/>
                <w:szCs w:val="22"/>
              </w:rPr>
            </w:pPr>
            <w:r w:rsidRPr="003C014A">
              <w:rPr>
                <w:sz w:val="22"/>
                <w:szCs w:val="22"/>
              </w:rPr>
              <w:t xml:space="preserve">                 2</w:t>
            </w:r>
          </w:p>
        </w:tc>
        <w:tc>
          <w:tcPr>
            <w:tcW w:w="2387" w:type="dxa"/>
            <w:gridSpan w:val="3"/>
          </w:tcPr>
          <w:p w14:paraId="424080A8" w14:textId="77777777" w:rsidR="0014348D" w:rsidRPr="003C014A" w:rsidRDefault="0014348D" w:rsidP="00E5301E">
            <w:pPr>
              <w:ind w:right="-465"/>
              <w:rPr>
                <w:sz w:val="22"/>
                <w:szCs w:val="22"/>
              </w:rPr>
            </w:pPr>
            <w:r w:rsidRPr="003C014A">
              <w:rPr>
                <w:sz w:val="22"/>
                <w:szCs w:val="22"/>
              </w:rPr>
              <w:t xml:space="preserve">                 3</w:t>
            </w:r>
          </w:p>
        </w:tc>
        <w:tc>
          <w:tcPr>
            <w:tcW w:w="2517" w:type="dxa"/>
            <w:gridSpan w:val="3"/>
          </w:tcPr>
          <w:p w14:paraId="3F948FA3" w14:textId="77777777" w:rsidR="0014348D" w:rsidRPr="003C014A" w:rsidRDefault="0014348D" w:rsidP="00E5301E">
            <w:pPr>
              <w:ind w:right="-465"/>
              <w:rPr>
                <w:sz w:val="22"/>
                <w:szCs w:val="22"/>
              </w:rPr>
            </w:pPr>
            <w:r w:rsidRPr="003C014A">
              <w:rPr>
                <w:sz w:val="22"/>
                <w:szCs w:val="22"/>
              </w:rPr>
              <w:t xml:space="preserve">            итог</w:t>
            </w:r>
          </w:p>
        </w:tc>
      </w:tr>
      <w:tr w:rsidR="0014348D" w:rsidRPr="003C014A" w14:paraId="301B0DD5" w14:textId="77777777" w:rsidTr="00E5301E">
        <w:tc>
          <w:tcPr>
            <w:tcW w:w="969" w:type="dxa"/>
          </w:tcPr>
          <w:p w14:paraId="4A947A2C" w14:textId="77777777" w:rsidR="0014348D" w:rsidRPr="003C014A" w:rsidRDefault="0014348D" w:rsidP="00E5301E">
            <w:pPr>
              <w:ind w:right="-465"/>
              <w:rPr>
                <w:sz w:val="22"/>
                <w:szCs w:val="22"/>
              </w:rPr>
            </w:pPr>
            <w:r w:rsidRPr="003C014A">
              <w:rPr>
                <w:sz w:val="22"/>
                <w:szCs w:val="22"/>
              </w:rPr>
              <w:t xml:space="preserve">       н</w:t>
            </w:r>
          </w:p>
        </w:tc>
        <w:tc>
          <w:tcPr>
            <w:tcW w:w="557" w:type="dxa"/>
          </w:tcPr>
          <w:p w14:paraId="3D1FBDAE" w14:textId="77777777" w:rsidR="0014348D" w:rsidRPr="003C014A" w:rsidRDefault="0014348D" w:rsidP="00E5301E">
            <w:pPr>
              <w:ind w:right="-465"/>
              <w:rPr>
                <w:sz w:val="22"/>
                <w:szCs w:val="22"/>
              </w:rPr>
            </w:pPr>
            <w:r w:rsidRPr="003C014A">
              <w:rPr>
                <w:sz w:val="22"/>
                <w:szCs w:val="22"/>
              </w:rPr>
              <w:t>с</w:t>
            </w:r>
          </w:p>
        </w:tc>
        <w:tc>
          <w:tcPr>
            <w:tcW w:w="669" w:type="dxa"/>
          </w:tcPr>
          <w:p w14:paraId="05BC91EF" w14:textId="77777777" w:rsidR="0014348D" w:rsidRPr="003C014A" w:rsidRDefault="0014348D" w:rsidP="00E5301E">
            <w:pPr>
              <w:ind w:right="-465"/>
              <w:rPr>
                <w:sz w:val="22"/>
                <w:szCs w:val="22"/>
              </w:rPr>
            </w:pPr>
            <w:r w:rsidRPr="003C014A">
              <w:rPr>
                <w:sz w:val="22"/>
                <w:szCs w:val="22"/>
              </w:rPr>
              <w:t>к</w:t>
            </w:r>
          </w:p>
        </w:tc>
        <w:tc>
          <w:tcPr>
            <w:tcW w:w="765" w:type="dxa"/>
          </w:tcPr>
          <w:p w14:paraId="2E372982" w14:textId="77777777" w:rsidR="0014348D" w:rsidRPr="003C014A" w:rsidRDefault="0014348D" w:rsidP="00E5301E">
            <w:pPr>
              <w:ind w:right="-465"/>
              <w:rPr>
                <w:sz w:val="22"/>
                <w:szCs w:val="22"/>
              </w:rPr>
            </w:pPr>
            <w:r w:rsidRPr="003C014A">
              <w:rPr>
                <w:sz w:val="22"/>
                <w:szCs w:val="22"/>
              </w:rPr>
              <w:t xml:space="preserve">      н</w:t>
            </w:r>
          </w:p>
        </w:tc>
        <w:tc>
          <w:tcPr>
            <w:tcW w:w="692" w:type="dxa"/>
          </w:tcPr>
          <w:p w14:paraId="15403619" w14:textId="77777777" w:rsidR="0014348D" w:rsidRPr="003C014A" w:rsidRDefault="0014348D" w:rsidP="00E5301E">
            <w:pPr>
              <w:ind w:right="-465"/>
              <w:rPr>
                <w:sz w:val="22"/>
                <w:szCs w:val="22"/>
              </w:rPr>
            </w:pPr>
            <w:r w:rsidRPr="003C014A">
              <w:rPr>
                <w:sz w:val="22"/>
                <w:szCs w:val="22"/>
              </w:rPr>
              <w:t>с</w:t>
            </w:r>
          </w:p>
        </w:tc>
        <w:tc>
          <w:tcPr>
            <w:tcW w:w="1015" w:type="dxa"/>
          </w:tcPr>
          <w:p w14:paraId="5B6816B3" w14:textId="77777777" w:rsidR="0014348D" w:rsidRPr="003C014A" w:rsidRDefault="0014348D" w:rsidP="00E5301E">
            <w:pPr>
              <w:ind w:right="-465"/>
              <w:rPr>
                <w:sz w:val="22"/>
                <w:szCs w:val="22"/>
              </w:rPr>
            </w:pPr>
            <w:r w:rsidRPr="003C014A">
              <w:rPr>
                <w:sz w:val="22"/>
                <w:szCs w:val="22"/>
              </w:rPr>
              <w:t xml:space="preserve">     к</w:t>
            </w:r>
          </w:p>
        </w:tc>
        <w:tc>
          <w:tcPr>
            <w:tcW w:w="705" w:type="dxa"/>
          </w:tcPr>
          <w:p w14:paraId="433BC504" w14:textId="77777777" w:rsidR="0014348D" w:rsidRPr="003C014A" w:rsidRDefault="0014348D" w:rsidP="00E5301E">
            <w:pPr>
              <w:ind w:right="-465"/>
              <w:rPr>
                <w:sz w:val="22"/>
                <w:szCs w:val="22"/>
              </w:rPr>
            </w:pPr>
            <w:r w:rsidRPr="003C014A">
              <w:rPr>
                <w:sz w:val="22"/>
                <w:szCs w:val="22"/>
              </w:rPr>
              <w:t xml:space="preserve">      н</w:t>
            </w:r>
          </w:p>
        </w:tc>
        <w:tc>
          <w:tcPr>
            <w:tcW w:w="521" w:type="dxa"/>
          </w:tcPr>
          <w:p w14:paraId="67020B2F" w14:textId="77777777" w:rsidR="0014348D" w:rsidRPr="003C014A" w:rsidRDefault="0014348D" w:rsidP="00E5301E">
            <w:pPr>
              <w:ind w:right="-465"/>
              <w:rPr>
                <w:sz w:val="22"/>
                <w:szCs w:val="22"/>
              </w:rPr>
            </w:pPr>
            <w:r w:rsidRPr="003C014A">
              <w:rPr>
                <w:sz w:val="22"/>
                <w:szCs w:val="22"/>
              </w:rPr>
              <w:t>с</w:t>
            </w:r>
          </w:p>
        </w:tc>
        <w:tc>
          <w:tcPr>
            <w:tcW w:w="1161" w:type="dxa"/>
          </w:tcPr>
          <w:p w14:paraId="5473F705" w14:textId="77777777" w:rsidR="0014348D" w:rsidRPr="003C014A" w:rsidRDefault="0014348D" w:rsidP="00E5301E">
            <w:pPr>
              <w:ind w:right="-465"/>
              <w:rPr>
                <w:sz w:val="22"/>
                <w:szCs w:val="22"/>
              </w:rPr>
            </w:pPr>
            <w:r w:rsidRPr="003C014A">
              <w:rPr>
                <w:sz w:val="22"/>
                <w:szCs w:val="22"/>
              </w:rPr>
              <w:t xml:space="preserve">       К</w:t>
            </w:r>
          </w:p>
        </w:tc>
        <w:tc>
          <w:tcPr>
            <w:tcW w:w="735" w:type="dxa"/>
          </w:tcPr>
          <w:p w14:paraId="7FD858B3" w14:textId="77777777" w:rsidR="0014348D" w:rsidRPr="003C014A" w:rsidRDefault="0014348D" w:rsidP="00E5301E">
            <w:pPr>
              <w:ind w:right="-465"/>
              <w:rPr>
                <w:sz w:val="22"/>
                <w:szCs w:val="22"/>
              </w:rPr>
            </w:pPr>
            <w:r w:rsidRPr="003C014A">
              <w:rPr>
                <w:sz w:val="22"/>
                <w:szCs w:val="22"/>
              </w:rPr>
              <w:t xml:space="preserve">       н</w:t>
            </w:r>
          </w:p>
        </w:tc>
        <w:tc>
          <w:tcPr>
            <w:tcW w:w="556" w:type="dxa"/>
          </w:tcPr>
          <w:p w14:paraId="29CFBBB9" w14:textId="77777777" w:rsidR="0014348D" w:rsidRPr="003C014A" w:rsidRDefault="0014348D" w:rsidP="00E5301E">
            <w:pPr>
              <w:ind w:right="-465"/>
              <w:rPr>
                <w:sz w:val="22"/>
                <w:szCs w:val="22"/>
              </w:rPr>
            </w:pPr>
            <w:r w:rsidRPr="003C014A">
              <w:rPr>
                <w:sz w:val="22"/>
                <w:szCs w:val="22"/>
              </w:rPr>
              <w:t>с</w:t>
            </w:r>
          </w:p>
        </w:tc>
        <w:tc>
          <w:tcPr>
            <w:tcW w:w="1226" w:type="dxa"/>
          </w:tcPr>
          <w:p w14:paraId="216162E1" w14:textId="77777777" w:rsidR="0014348D" w:rsidRPr="003C014A" w:rsidRDefault="0014348D" w:rsidP="00E5301E">
            <w:pPr>
              <w:ind w:right="-465"/>
              <w:rPr>
                <w:sz w:val="22"/>
                <w:szCs w:val="22"/>
              </w:rPr>
            </w:pPr>
            <w:r w:rsidRPr="003C014A">
              <w:rPr>
                <w:sz w:val="22"/>
                <w:szCs w:val="22"/>
              </w:rPr>
              <w:t xml:space="preserve">       к</w:t>
            </w:r>
          </w:p>
        </w:tc>
      </w:tr>
      <w:tr w:rsidR="0014348D" w:rsidRPr="003C014A" w14:paraId="74597760" w14:textId="77777777" w:rsidTr="00E5301E">
        <w:tc>
          <w:tcPr>
            <w:tcW w:w="969" w:type="dxa"/>
          </w:tcPr>
          <w:p w14:paraId="18EE71C8" w14:textId="77777777" w:rsidR="0014348D" w:rsidRPr="003C014A" w:rsidRDefault="0014348D" w:rsidP="00E5301E">
            <w:pPr>
              <w:ind w:right="-465"/>
              <w:rPr>
                <w:sz w:val="22"/>
                <w:szCs w:val="22"/>
              </w:rPr>
            </w:pPr>
          </w:p>
        </w:tc>
        <w:tc>
          <w:tcPr>
            <w:tcW w:w="557" w:type="dxa"/>
          </w:tcPr>
          <w:p w14:paraId="0E8FD17D" w14:textId="77777777" w:rsidR="0014348D" w:rsidRPr="003C014A" w:rsidRDefault="0014348D" w:rsidP="00E5301E">
            <w:pPr>
              <w:ind w:right="-465"/>
              <w:rPr>
                <w:sz w:val="22"/>
                <w:szCs w:val="22"/>
              </w:rPr>
            </w:pPr>
          </w:p>
        </w:tc>
        <w:tc>
          <w:tcPr>
            <w:tcW w:w="669" w:type="dxa"/>
          </w:tcPr>
          <w:p w14:paraId="3E6454FE" w14:textId="77777777" w:rsidR="0014348D" w:rsidRPr="003C014A" w:rsidRDefault="0014348D" w:rsidP="00E5301E">
            <w:pPr>
              <w:ind w:right="-465"/>
              <w:rPr>
                <w:sz w:val="22"/>
                <w:szCs w:val="22"/>
              </w:rPr>
            </w:pPr>
          </w:p>
        </w:tc>
        <w:tc>
          <w:tcPr>
            <w:tcW w:w="765" w:type="dxa"/>
          </w:tcPr>
          <w:p w14:paraId="2A1D7109" w14:textId="77777777" w:rsidR="0014348D" w:rsidRPr="003C014A" w:rsidRDefault="0014348D" w:rsidP="00E5301E">
            <w:pPr>
              <w:ind w:right="-465"/>
              <w:rPr>
                <w:sz w:val="22"/>
                <w:szCs w:val="22"/>
              </w:rPr>
            </w:pPr>
          </w:p>
        </w:tc>
        <w:tc>
          <w:tcPr>
            <w:tcW w:w="692" w:type="dxa"/>
          </w:tcPr>
          <w:p w14:paraId="46863B2A" w14:textId="77777777" w:rsidR="0014348D" w:rsidRPr="003C014A" w:rsidRDefault="0014348D" w:rsidP="00E5301E">
            <w:pPr>
              <w:ind w:right="-465"/>
              <w:rPr>
                <w:sz w:val="22"/>
                <w:szCs w:val="22"/>
              </w:rPr>
            </w:pPr>
          </w:p>
        </w:tc>
        <w:tc>
          <w:tcPr>
            <w:tcW w:w="1015" w:type="dxa"/>
          </w:tcPr>
          <w:p w14:paraId="26988C62" w14:textId="77777777" w:rsidR="0014348D" w:rsidRPr="003C014A" w:rsidRDefault="0014348D" w:rsidP="00E5301E">
            <w:pPr>
              <w:ind w:right="-465"/>
              <w:rPr>
                <w:sz w:val="22"/>
                <w:szCs w:val="22"/>
              </w:rPr>
            </w:pPr>
          </w:p>
        </w:tc>
        <w:tc>
          <w:tcPr>
            <w:tcW w:w="705" w:type="dxa"/>
          </w:tcPr>
          <w:p w14:paraId="454E4213" w14:textId="77777777" w:rsidR="0014348D" w:rsidRPr="003C014A" w:rsidRDefault="0014348D" w:rsidP="00E5301E">
            <w:pPr>
              <w:ind w:right="-465"/>
              <w:rPr>
                <w:sz w:val="22"/>
                <w:szCs w:val="22"/>
              </w:rPr>
            </w:pPr>
          </w:p>
        </w:tc>
        <w:tc>
          <w:tcPr>
            <w:tcW w:w="521" w:type="dxa"/>
          </w:tcPr>
          <w:p w14:paraId="6649AEC3" w14:textId="77777777" w:rsidR="0014348D" w:rsidRPr="003C014A" w:rsidRDefault="0014348D" w:rsidP="00E5301E">
            <w:pPr>
              <w:ind w:right="-465"/>
              <w:rPr>
                <w:sz w:val="22"/>
                <w:szCs w:val="22"/>
              </w:rPr>
            </w:pPr>
          </w:p>
        </w:tc>
        <w:tc>
          <w:tcPr>
            <w:tcW w:w="1161" w:type="dxa"/>
          </w:tcPr>
          <w:p w14:paraId="33C26334" w14:textId="77777777" w:rsidR="0014348D" w:rsidRPr="003C014A" w:rsidRDefault="0014348D" w:rsidP="00E5301E">
            <w:pPr>
              <w:ind w:right="-465"/>
              <w:rPr>
                <w:sz w:val="22"/>
                <w:szCs w:val="22"/>
              </w:rPr>
            </w:pPr>
          </w:p>
        </w:tc>
        <w:tc>
          <w:tcPr>
            <w:tcW w:w="735" w:type="dxa"/>
          </w:tcPr>
          <w:p w14:paraId="43649F1A" w14:textId="77777777" w:rsidR="0014348D" w:rsidRPr="003C014A" w:rsidRDefault="0014348D" w:rsidP="00E5301E">
            <w:pPr>
              <w:ind w:right="-465"/>
              <w:rPr>
                <w:sz w:val="22"/>
                <w:szCs w:val="22"/>
              </w:rPr>
            </w:pPr>
          </w:p>
        </w:tc>
        <w:tc>
          <w:tcPr>
            <w:tcW w:w="556" w:type="dxa"/>
          </w:tcPr>
          <w:p w14:paraId="063880CA" w14:textId="77777777" w:rsidR="0014348D" w:rsidRPr="003C014A" w:rsidRDefault="0014348D" w:rsidP="00E5301E">
            <w:pPr>
              <w:ind w:right="-465"/>
              <w:rPr>
                <w:sz w:val="22"/>
                <w:szCs w:val="22"/>
              </w:rPr>
            </w:pPr>
          </w:p>
        </w:tc>
        <w:tc>
          <w:tcPr>
            <w:tcW w:w="1226" w:type="dxa"/>
          </w:tcPr>
          <w:p w14:paraId="40B17EC7" w14:textId="77777777" w:rsidR="0014348D" w:rsidRPr="003C014A" w:rsidRDefault="0014348D" w:rsidP="00E5301E">
            <w:pPr>
              <w:ind w:right="-465"/>
              <w:rPr>
                <w:sz w:val="22"/>
                <w:szCs w:val="22"/>
              </w:rPr>
            </w:pPr>
          </w:p>
        </w:tc>
      </w:tr>
    </w:tbl>
    <w:p w14:paraId="27458AF9" w14:textId="77777777" w:rsidR="0014348D" w:rsidRPr="003C014A" w:rsidRDefault="0014348D" w:rsidP="0014348D">
      <w:pPr>
        <w:rPr>
          <w:rFonts w:eastAsiaTheme="minorHAnsi"/>
          <w:b/>
          <w:sz w:val="22"/>
          <w:szCs w:val="22"/>
          <w:lang w:eastAsia="en-US"/>
        </w:rPr>
      </w:pPr>
      <w:r w:rsidRPr="003C014A">
        <w:rPr>
          <w:rFonts w:eastAsiaTheme="minorHAnsi"/>
          <w:b/>
          <w:sz w:val="22"/>
          <w:szCs w:val="22"/>
          <w:lang w:eastAsia="en-US"/>
        </w:rPr>
        <w:t>8.Развитие общей и мелкой моторики</w:t>
      </w:r>
    </w:p>
    <w:p w14:paraId="31F137EB" w14:textId="77777777" w:rsidR="0014348D" w:rsidRPr="003C014A" w:rsidRDefault="0014348D" w:rsidP="00EB3EC8">
      <w:pPr>
        <w:numPr>
          <w:ilvl w:val="0"/>
          <w:numId w:val="49"/>
        </w:numPr>
        <w:rPr>
          <w:rFonts w:eastAsiaTheme="minorHAnsi"/>
          <w:b/>
          <w:sz w:val="22"/>
          <w:szCs w:val="22"/>
          <w:lang w:eastAsia="en-US"/>
        </w:rPr>
      </w:pPr>
      <w:r w:rsidRPr="003C014A">
        <w:rPr>
          <w:rFonts w:eastAsiaTheme="minorHAnsi"/>
          <w:b/>
          <w:sz w:val="22"/>
          <w:szCs w:val="22"/>
          <w:lang w:eastAsia="en-US"/>
        </w:rPr>
        <w:t>Развитие общей моторики</w:t>
      </w:r>
    </w:p>
    <w:p w14:paraId="0DFAF476" w14:textId="77777777" w:rsidR="0014348D" w:rsidRPr="003C014A" w:rsidRDefault="0014348D" w:rsidP="0014348D">
      <w:pPr>
        <w:shd w:val="clear" w:color="auto" w:fill="FFFFFF" w:themeFill="background1"/>
        <w:rPr>
          <w:rFonts w:eastAsiaTheme="minorHAnsi"/>
          <w:sz w:val="22"/>
          <w:szCs w:val="22"/>
          <w:lang w:eastAsia="en-US"/>
        </w:rPr>
      </w:pPr>
      <w:proofErr w:type="gramStart"/>
      <w:r w:rsidRPr="003C014A">
        <w:rPr>
          <w:rFonts w:eastAsiaTheme="minorHAnsi"/>
          <w:sz w:val="22"/>
          <w:szCs w:val="22"/>
          <w:lang w:eastAsia="en-US"/>
        </w:rPr>
        <w:t>1.1..</w:t>
      </w:r>
      <w:proofErr w:type="gramEnd"/>
      <w:r w:rsidRPr="003C014A">
        <w:rPr>
          <w:rFonts w:eastAsiaTheme="minorHAnsi"/>
          <w:sz w:val="22"/>
          <w:szCs w:val="22"/>
          <w:lang w:eastAsia="en-US"/>
        </w:rPr>
        <w:t>Постой на одной ноге ( левой, правой),, ПЕТУШОК”_____________________</w:t>
      </w:r>
    </w:p>
    <w:p w14:paraId="6F810E48" w14:textId="77777777" w:rsidR="0014348D" w:rsidRPr="003C014A" w:rsidRDefault="0014348D" w:rsidP="0014348D">
      <w:pPr>
        <w:shd w:val="clear" w:color="auto" w:fill="FFFFFF" w:themeFill="background1"/>
        <w:rPr>
          <w:rFonts w:eastAsiaTheme="minorHAnsi"/>
          <w:sz w:val="22"/>
          <w:szCs w:val="22"/>
          <w:lang w:eastAsia="en-US"/>
        </w:rPr>
      </w:pPr>
      <w:r w:rsidRPr="003C014A">
        <w:rPr>
          <w:rFonts w:eastAsiaTheme="minorHAnsi"/>
          <w:sz w:val="22"/>
          <w:szCs w:val="22"/>
          <w:lang w:eastAsia="en-US"/>
        </w:rPr>
        <w:t>1.2. Попрыгай на двух ногах с продвижением_______________________________</w:t>
      </w:r>
    </w:p>
    <w:p w14:paraId="450DE1EF" w14:textId="77777777" w:rsidR="0014348D" w:rsidRPr="003C014A" w:rsidRDefault="0014348D" w:rsidP="0014348D">
      <w:pPr>
        <w:rPr>
          <w:rFonts w:eastAsiaTheme="minorHAnsi"/>
          <w:sz w:val="22"/>
          <w:szCs w:val="22"/>
          <w:lang w:eastAsia="en-US"/>
        </w:rPr>
      </w:pPr>
      <w:r w:rsidRPr="003C014A">
        <w:rPr>
          <w:rFonts w:eastAsiaTheme="minorHAnsi"/>
          <w:sz w:val="22"/>
          <w:szCs w:val="22"/>
          <w:lang w:eastAsia="en-US"/>
        </w:rPr>
        <w:t>1.3. Подбрось и поймай мяч______________________________________________</w:t>
      </w:r>
    </w:p>
    <w:p w14:paraId="40A15861" w14:textId="77777777" w:rsidR="0014348D" w:rsidRPr="003C014A" w:rsidRDefault="0014348D" w:rsidP="0014348D">
      <w:pPr>
        <w:rPr>
          <w:rFonts w:eastAsiaTheme="minorHAnsi"/>
          <w:sz w:val="22"/>
          <w:szCs w:val="22"/>
          <w:lang w:eastAsia="en-US"/>
        </w:rPr>
      </w:pPr>
      <w:r w:rsidRPr="003C014A">
        <w:rPr>
          <w:rFonts w:eastAsiaTheme="minorHAnsi"/>
          <w:sz w:val="22"/>
          <w:szCs w:val="22"/>
          <w:lang w:eastAsia="en-US"/>
        </w:rPr>
        <w:t>1.4. Походи на одном месте, как лошадка__________________________________</w:t>
      </w:r>
    </w:p>
    <w:p w14:paraId="08C850D1" w14:textId="77777777" w:rsidR="0014348D" w:rsidRPr="003C014A" w:rsidRDefault="0014348D" w:rsidP="0014348D">
      <w:pPr>
        <w:rPr>
          <w:rFonts w:eastAsiaTheme="minorHAnsi"/>
          <w:sz w:val="22"/>
          <w:szCs w:val="22"/>
          <w:lang w:eastAsia="en-US"/>
        </w:rPr>
      </w:pPr>
      <w:r w:rsidRPr="003C014A">
        <w:rPr>
          <w:rFonts w:eastAsiaTheme="minorHAnsi"/>
          <w:sz w:val="22"/>
          <w:szCs w:val="22"/>
          <w:lang w:eastAsia="en-US"/>
        </w:rPr>
        <w:t xml:space="preserve">1.5.Вытяни руки вперёд и закрой </w:t>
      </w:r>
      <w:proofErr w:type="gramStart"/>
      <w:r w:rsidRPr="003C014A">
        <w:rPr>
          <w:rFonts w:eastAsiaTheme="minorHAnsi"/>
          <w:sz w:val="22"/>
          <w:szCs w:val="22"/>
          <w:lang w:eastAsia="en-US"/>
        </w:rPr>
        <w:t>глаза( на</w:t>
      </w:r>
      <w:proofErr w:type="gramEnd"/>
      <w:r w:rsidRPr="003C014A">
        <w:rPr>
          <w:rFonts w:eastAsiaTheme="minorHAnsi"/>
          <w:sz w:val="22"/>
          <w:szCs w:val="22"/>
          <w:lang w:eastAsia="en-US"/>
        </w:rPr>
        <w:t xml:space="preserve"> 5 секунд)_________________________</w:t>
      </w:r>
    </w:p>
    <w:p w14:paraId="07D111A9" w14:textId="77777777" w:rsidR="0014348D" w:rsidRPr="003C014A" w:rsidRDefault="0014348D" w:rsidP="00EB3EC8">
      <w:pPr>
        <w:numPr>
          <w:ilvl w:val="0"/>
          <w:numId w:val="49"/>
        </w:numPr>
        <w:rPr>
          <w:rFonts w:eastAsiaTheme="minorHAnsi"/>
          <w:b/>
          <w:sz w:val="22"/>
          <w:szCs w:val="22"/>
          <w:lang w:eastAsia="en-US"/>
        </w:rPr>
      </w:pPr>
      <w:r w:rsidRPr="003C014A">
        <w:rPr>
          <w:rFonts w:eastAsiaTheme="minorHAnsi"/>
          <w:b/>
          <w:sz w:val="22"/>
          <w:szCs w:val="22"/>
          <w:lang w:eastAsia="en-US"/>
        </w:rPr>
        <w:t>Развитие мелкой моторики</w:t>
      </w:r>
    </w:p>
    <w:p w14:paraId="7A9F288E" w14:textId="77777777" w:rsidR="0014348D" w:rsidRPr="003C014A" w:rsidRDefault="0014348D" w:rsidP="0014348D">
      <w:pPr>
        <w:rPr>
          <w:rFonts w:eastAsiaTheme="minorHAnsi"/>
          <w:sz w:val="22"/>
          <w:szCs w:val="22"/>
          <w:lang w:eastAsia="en-US"/>
        </w:rPr>
      </w:pPr>
      <w:r w:rsidRPr="003C014A">
        <w:rPr>
          <w:rFonts w:eastAsiaTheme="minorHAnsi"/>
          <w:b/>
          <w:sz w:val="22"/>
          <w:szCs w:val="22"/>
          <w:lang w:eastAsia="en-US"/>
        </w:rPr>
        <w:t>2</w:t>
      </w:r>
      <w:r w:rsidRPr="003C014A">
        <w:rPr>
          <w:rFonts w:eastAsiaTheme="minorHAnsi"/>
          <w:sz w:val="22"/>
          <w:szCs w:val="22"/>
          <w:lang w:eastAsia="en-US"/>
        </w:rPr>
        <w:t xml:space="preserve">.  </w:t>
      </w:r>
      <w:r w:rsidRPr="003C014A">
        <w:rPr>
          <w:rFonts w:eastAsiaTheme="minorHAnsi"/>
          <w:b/>
          <w:sz w:val="22"/>
          <w:szCs w:val="22"/>
          <w:lang w:eastAsia="en-US"/>
        </w:rPr>
        <w:t xml:space="preserve">кинестетическая организация </w:t>
      </w:r>
      <w:proofErr w:type="gramStart"/>
      <w:r w:rsidRPr="003C014A">
        <w:rPr>
          <w:rFonts w:eastAsiaTheme="minorHAnsi"/>
          <w:b/>
          <w:sz w:val="22"/>
          <w:szCs w:val="22"/>
          <w:lang w:eastAsia="en-US"/>
        </w:rPr>
        <w:t>движений</w:t>
      </w:r>
      <w:r w:rsidRPr="003C014A">
        <w:rPr>
          <w:rFonts w:eastAsiaTheme="minorHAnsi"/>
          <w:sz w:val="22"/>
          <w:szCs w:val="22"/>
          <w:lang w:eastAsia="en-US"/>
        </w:rPr>
        <w:t>(</w:t>
      </w:r>
      <w:proofErr w:type="gramEnd"/>
      <w:r w:rsidRPr="003C014A">
        <w:rPr>
          <w:rFonts w:eastAsiaTheme="minorHAnsi"/>
          <w:sz w:val="22"/>
          <w:szCs w:val="22"/>
          <w:lang w:eastAsia="en-US"/>
        </w:rPr>
        <w:t xml:space="preserve">поиск позы)  </w:t>
      </w:r>
    </w:p>
    <w:p w14:paraId="46E3B736" w14:textId="77777777" w:rsidR="0014348D" w:rsidRPr="003C014A" w:rsidRDefault="0014348D" w:rsidP="0014348D">
      <w:pPr>
        <w:rPr>
          <w:rFonts w:eastAsiaTheme="minorHAnsi"/>
          <w:sz w:val="22"/>
          <w:szCs w:val="22"/>
          <w:lang w:eastAsia="en-US"/>
        </w:rPr>
      </w:pPr>
      <w:r w:rsidRPr="003C014A">
        <w:rPr>
          <w:rFonts w:eastAsiaTheme="minorHAnsi"/>
          <w:sz w:val="22"/>
          <w:szCs w:val="22"/>
          <w:lang w:eastAsia="en-US"/>
        </w:rPr>
        <w:t>2.1.Коза__________2.2.Зайчик___________2.3.Колечко__________2.4.Очки_________</w:t>
      </w:r>
    </w:p>
    <w:p w14:paraId="28F8748D" w14:textId="77777777" w:rsidR="0014348D" w:rsidRPr="003C014A" w:rsidRDefault="0014348D" w:rsidP="0014348D">
      <w:pPr>
        <w:rPr>
          <w:rFonts w:eastAsiaTheme="minorHAnsi"/>
          <w:sz w:val="22"/>
          <w:szCs w:val="22"/>
          <w:lang w:eastAsia="en-US"/>
        </w:rPr>
      </w:pPr>
      <w:r w:rsidRPr="003C014A">
        <w:rPr>
          <w:rFonts w:eastAsiaTheme="minorHAnsi"/>
          <w:b/>
          <w:sz w:val="22"/>
          <w:szCs w:val="22"/>
          <w:lang w:eastAsia="en-US"/>
        </w:rPr>
        <w:t xml:space="preserve">3.  кинетическая организация </w:t>
      </w:r>
      <w:proofErr w:type="gramStart"/>
      <w:r w:rsidRPr="003C014A">
        <w:rPr>
          <w:rFonts w:eastAsiaTheme="minorHAnsi"/>
          <w:b/>
          <w:sz w:val="22"/>
          <w:szCs w:val="22"/>
          <w:lang w:eastAsia="en-US"/>
        </w:rPr>
        <w:t>движений</w:t>
      </w:r>
      <w:r w:rsidRPr="003C014A">
        <w:rPr>
          <w:rFonts w:eastAsiaTheme="minorHAnsi"/>
          <w:sz w:val="22"/>
          <w:szCs w:val="22"/>
          <w:lang w:eastAsia="en-US"/>
        </w:rPr>
        <w:t>( переключение</w:t>
      </w:r>
      <w:proofErr w:type="gramEnd"/>
      <w:r w:rsidRPr="003C014A">
        <w:rPr>
          <w:rFonts w:eastAsiaTheme="minorHAnsi"/>
          <w:sz w:val="22"/>
          <w:szCs w:val="22"/>
          <w:lang w:eastAsia="en-US"/>
        </w:rPr>
        <w:t>)</w:t>
      </w:r>
    </w:p>
    <w:p w14:paraId="5E9C0835" w14:textId="77777777" w:rsidR="0014348D" w:rsidRPr="003C014A" w:rsidRDefault="0014348D" w:rsidP="0014348D">
      <w:pPr>
        <w:rPr>
          <w:rFonts w:eastAsiaTheme="minorHAnsi"/>
          <w:sz w:val="22"/>
          <w:szCs w:val="22"/>
          <w:lang w:eastAsia="en-US"/>
        </w:rPr>
      </w:pPr>
      <w:r w:rsidRPr="003C014A">
        <w:rPr>
          <w:rFonts w:eastAsiaTheme="minorHAnsi"/>
          <w:b/>
          <w:sz w:val="22"/>
          <w:szCs w:val="22"/>
          <w:lang w:eastAsia="en-US"/>
        </w:rPr>
        <w:t xml:space="preserve"> </w:t>
      </w:r>
      <w:r w:rsidRPr="003C014A">
        <w:rPr>
          <w:rFonts w:eastAsiaTheme="minorHAnsi"/>
          <w:sz w:val="22"/>
          <w:szCs w:val="22"/>
          <w:lang w:eastAsia="en-US"/>
        </w:rPr>
        <w:t>3.1.Сгибание пальцев правой и левой рук________________________________________</w:t>
      </w:r>
    </w:p>
    <w:p w14:paraId="22F3C1EE" w14:textId="77777777" w:rsidR="0014348D" w:rsidRPr="003C014A" w:rsidRDefault="0014348D" w:rsidP="0014348D">
      <w:pPr>
        <w:rPr>
          <w:rFonts w:eastAsiaTheme="minorHAnsi"/>
          <w:sz w:val="22"/>
          <w:szCs w:val="22"/>
          <w:lang w:eastAsia="en-US"/>
        </w:rPr>
      </w:pPr>
      <w:r w:rsidRPr="003C014A">
        <w:rPr>
          <w:rFonts w:eastAsiaTheme="minorHAnsi"/>
          <w:sz w:val="22"/>
          <w:szCs w:val="22"/>
          <w:lang w:eastAsia="en-US"/>
        </w:rPr>
        <w:t>3.2.Пальчики здороваются______________3.3.Игра на пианино_______________</w:t>
      </w:r>
    </w:p>
    <w:p w14:paraId="7C6397C8" w14:textId="77777777" w:rsidR="0014348D" w:rsidRPr="003C014A" w:rsidRDefault="0014348D" w:rsidP="0014348D">
      <w:pPr>
        <w:rPr>
          <w:rFonts w:eastAsiaTheme="minorHAnsi"/>
          <w:sz w:val="22"/>
          <w:szCs w:val="22"/>
          <w:lang w:eastAsia="en-US"/>
        </w:rPr>
      </w:pPr>
      <w:r w:rsidRPr="003C014A">
        <w:rPr>
          <w:rFonts w:eastAsiaTheme="minorHAnsi"/>
          <w:sz w:val="22"/>
          <w:szCs w:val="22"/>
          <w:lang w:eastAsia="en-US"/>
        </w:rPr>
        <w:t>3.4. Кулак-ладонь_________________3.5.Кулак-ладонь-ребро_________________</w:t>
      </w:r>
    </w:p>
    <w:p w14:paraId="13C2C912" w14:textId="77777777" w:rsidR="0014348D" w:rsidRPr="003C014A" w:rsidRDefault="0014348D" w:rsidP="0014348D">
      <w:pPr>
        <w:rPr>
          <w:rFonts w:eastAsiaTheme="minorHAnsi"/>
          <w:b/>
          <w:sz w:val="22"/>
          <w:szCs w:val="22"/>
          <w:lang w:eastAsia="en-US"/>
        </w:rPr>
      </w:pPr>
      <w:r w:rsidRPr="003C014A">
        <w:rPr>
          <w:rFonts w:eastAsiaTheme="minorHAnsi"/>
          <w:b/>
          <w:sz w:val="22"/>
          <w:szCs w:val="22"/>
          <w:lang w:eastAsia="en-US"/>
        </w:rPr>
        <w:t xml:space="preserve">    8.Исследование общей и мелкой моторики</w:t>
      </w:r>
    </w:p>
    <w:p w14:paraId="32A8834B" w14:textId="77777777" w:rsidR="0014348D" w:rsidRPr="003C014A" w:rsidRDefault="0014348D" w:rsidP="0014348D">
      <w:pPr>
        <w:rPr>
          <w:rFonts w:eastAsiaTheme="minorHAnsi"/>
          <w:sz w:val="22"/>
          <w:szCs w:val="22"/>
          <w:lang w:eastAsia="en-US"/>
        </w:rPr>
      </w:pPr>
      <w:r w:rsidRPr="003C014A">
        <w:rPr>
          <w:rFonts w:eastAsiaTheme="minorHAnsi"/>
          <w:sz w:val="22"/>
          <w:szCs w:val="22"/>
          <w:lang w:eastAsia="en-US"/>
        </w:rPr>
        <w:t xml:space="preserve">                                           Количество заданий</w:t>
      </w:r>
    </w:p>
    <w:tbl>
      <w:tblPr>
        <w:tblStyle w:val="1f7"/>
        <w:tblW w:w="9747" w:type="dxa"/>
        <w:tblInd w:w="0" w:type="dxa"/>
        <w:tblLook w:val="04A0" w:firstRow="1" w:lastRow="0" w:firstColumn="1" w:lastColumn="0" w:noHBand="0" w:noVBand="1"/>
      </w:tblPr>
      <w:tblGrid>
        <w:gridCol w:w="1359"/>
        <w:gridCol w:w="508"/>
        <w:gridCol w:w="1051"/>
        <w:gridCol w:w="641"/>
        <w:gridCol w:w="618"/>
        <w:gridCol w:w="1136"/>
        <w:gridCol w:w="671"/>
        <w:gridCol w:w="645"/>
        <w:gridCol w:w="742"/>
        <w:gridCol w:w="819"/>
        <w:gridCol w:w="565"/>
        <w:gridCol w:w="992"/>
      </w:tblGrid>
      <w:tr w:rsidR="0014348D" w:rsidRPr="003C014A" w14:paraId="64F2DC84" w14:textId="77777777" w:rsidTr="00E5301E">
        <w:tc>
          <w:tcPr>
            <w:tcW w:w="2918" w:type="dxa"/>
            <w:gridSpan w:val="3"/>
          </w:tcPr>
          <w:p w14:paraId="05C1A03A" w14:textId="77777777" w:rsidR="0014348D" w:rsidRPr="003C014A" w:rsidRDefault="0014348D" w:rsidP="00E5301E">
            <w:pPr>
              <w:rPr>
                <w:sz w:val="22"/>
                <w:szCs w:val="22"/>
                <w:lang w:eastAsia="en-US"/>
              </w:rPr>
            </w:pPr>
            <w:r w:rsidRPr="003C014A">
              <w:rPr>
                <w:sz w:val="22"/>
                <w:szCs w:val="22"/>
                <w:lang w:eastAsia="en-US"/>
              </w:rPr>
              <w:t>Общая моторика</w:t>
            </w:r>
          </w:p>
        </w:tc>
        <w:tc>
          <w:tcPr>
            <w:tcW w:w="4453" w:type="dxa"/>
            <w:gridSpan w:val="6"/>
          </w:tcPr>
          <w:p w14:paraId="702C8B96" w14:textId="77777777" w:rsidR="0014348D" w:rsidRPr="003C014A" w:rsidRDefault="0014348D" w:rsidP="00E5301E">
            <w:pPr>
              <w:rPr>
                <w:sz w:val="22"/>
                <w:szCs w:val="22"/>
                <w:lang w:eastAsia="en-US"/>
              </w:rPr>
            </w:pPr>
            <w:r w:rsidRPr="003C014A">
              <w:rPr>
                <w:sz w:val="22"/>
                <w:szCs w:val="22"/>
                <w:lang w:eastAsia="en-US"/>
              </w:rPr>
              <w:t xml:space="preserve">        Мелкая моторика</w:t>
            </w:r>
          </w:p>
        </w:tc>
        <w:tc>
          <w:tcPr>
            <w:tcW w:w="2376" w:type="dxa"/>
            <w:gridSpan w:val="3"/>
          </w:tcPr>
          <w:p w14:paraId="77F3F45F" w14:textId="77777777" w:rsidR="0014348D" w:rsidRPr="003C014A" w:rsidRDefault="0014348D" w:rsidP="00E5301E">
            <w:pPr>
              <w:rPr>
                <w:sz w:val="22"/>
                <w:szCs w:val="22"/>
                <w:lang w:eastAsia="en-US"/>
              </w:rPr>
            </w:pPr>
            <w:r w:rsidRPr="003C014A">
              <w:rPr>
                <w:sz w:val="22"/>
                <w:szCs w:val="22"/>
                <w:lang w:eastAsia="en-US"/>
              </w:rPr>
              <w:t xml:space="preserve">            итог</w:t>
            </w:r>
          </w:p>
        </w:tc>
      </w:tr>
      <w:tr w:rsidR="0014348D" w:rsidRPr="003C014A" w14:paraId="12E09709" w14:textId="77777777" w:rsidTr="00E5301E">
        <w:tc>
          <w:tcPr>
            <w:tcW w:w="2918" w:type="dxa"/>
            <w:gridSpan w:val="3"/>
          </w:tcPr>
          <w:p w14:paraId="5402A578" w14:textId="77777777" w:rsidR="0014348D" w:rsidRPr="003C014A" w:rsidRDefault="0014348D" w:rsidP="00E5301E">
            <w:pPr>
              <w:rPr>
                <w:sz w:val="22"/>
                <w:szCs w:val="22"/>
                <w:lang w:eastAsia="en-US"/>
              </w:rPr>
            </w:pPr>
            <w:r w:rsidRPr="003C014A">
              <w:rPr>
                <w:sz w:val="22"/>
                <w:szCs w:val="22"/>
                <w:lang w:eastAsia="en-US"/>
              </w:rPr>
              <w:t xml:space="preserve">                   1</w:t>
            </w:r>
          </w:p>
        </w:tc>
        <w:tc>
          <w:tcPr>
            <w:tcW w:w="2395" w:type="dxa"/>
            <w:gridSpan w:val="3"/>
          </w:tcPr>
          <w:p w14:paraId="0492CD8E" w14:textId="77777777" w:rsidR="0014348D" w:rsidRPr="003C014A" w:rsidRDefault="0014348D" w:rsidP="00E5301E">
            <w:pPr>
              <w:rPr>
                <w:sz w:val="22"/>
                <w:szCs w:val="22"/>
                <w:lang w:eastAsia="en-US"/>
              </w:rPr>
            </w:pPr>
            <w:r w:rsidRPr="003C014A">
              <w:rPr>
                <w:sz w:val="22"/>
                <w:szCs w:val="22"/>
                <w:lang w:eastAsia="en-US"/>
              </w:rPr>
              <w:t xml:space="preserve">       2</w:t>
            </w:r>
          </w:p>
        </w:tc>
        <w:tc>
          <w:tcPr>
            <w:tcW w:w="2058" w:type="dxa"/>
            <w:gridSpan w:val="3"/>
          </w:tcPr>
          <w:p w14:paraId="0EE475B7" w14:textId="77777777" w:rsidR="0014348D" w:rsidRPr="003C014A" w:rsidRDefault="0014348D" w:rsidP="00E5301E">
            <w:pPr>
              <w:rPr>
                <w:sz w:val="22"/>
                <w:szCs w:val="22"/>
                <w:lang w:eastAsia="en-US"/>
              </w:rPr>
            </w:pPr>
            <w:r w:rsidRPr="003C014A">
              <w:rPr>
                <w:sz w:val="22"/>
                <w:szCs w:val="22"/>
                <w:lang w:eastAsia="en-US"/>
              </w:rPr>
              <w:t xml:space="preserve">            3</w:t>
            </w:r>
          </w:p>
        </w:tc>
        <w:tc>
          <w:tcPr>
            <w:tcW w:w="2376" w:type="dxa"/>
            <w:gridSpan w:val="3"/>
          </w:tcPr>
          <w:p w14:paraId="6D8498A3" w14:textId="77777777" w:rsidR="0014348D" w:rsidRPr="003C014A" w:rsidRDefault="0014348D" w:rsidP="00E5301E">
            <w:pPr>
              <w:rPr>
                <w:sz w:val="22"/>
                <w:szCs w:val="22"/>
                <w:lang w:eastAsia="en-US"/>
              </w:rPr>
            </w:pPr>
          </w:p>
        </w:tc>
      </w:tr>
      <w:tr w:rsidR="0014348D" w:rsidRPr="003C014A" w14:paraId="3E77AAA8" w14:textId="77777777" w:rsidTr="00E5301E">
        <w:tc>
          <w:tcPr>
            <w:tcW w:w="1359" w:type="dxa"/>
          </w:tcPr>
          <w:p w14:paraId="4D0EE473" w14:textId="77777777" w:rsidR="0014348D" w:rsidRPr="003C014A" w:rsidRDefault="0014348D" w:rsidP="00E5301E">
            <w:pPr>
              <w:rPr>
                <w:sz w:val="22"/>
                <w:szCs w:val="22"/>
                <w:lang w:eastAsia="en-US"/>
              </w:rPr>
            </w:pPr>
            <w:r w:rsidRPr="003C014A">
              <w:rPr>
                <w:sz w:val="22"/>
                <w:szCs w:val="22"/>
                <w:lang w:eastAsia="en-US"/>
              </w:rPr>
              <w:t xml:space="preserve">         н</w:t>
            </w:r>
          </w:p>
        </w:tc>
        <w:tc>
          <w:tcPr>
            <w:tcW w:w="508" w:type="dxa"/>
          </w:tcPr>
          <w:p w14:paraId="4F5EE1C0" w14:textId="77777777" w:rsidR="0014348D" w:rsidRPr="003C014A" w:rsidRDefault="0014348D" w:rsidP="00E5301E">
            <w:pPr>
              <w:rPr>
                <w:sz w:val="22"/>
                <w:szCs w:val="22"/>
                <w:lang w:eastAsia="en-US"/>
              </w:rPr>
            </w:pPr>
            <w:r w:rsidRPr="003C014A">
              <w:rPr>
                <w:sz w:val="22"/>
                <w:szCs w:val="22"/>
                <w:lang w:eastAsia="en-US"/>
              </w:rPr>
              <w:t>с</w:t>
            </w:r>
          </w:p>
        </w:tc>
        <w:tc>
          <w:tcPr>
            <w:tcW w:w="1051" w:type="dxa"/>
          </w:tcPr>
          <w:p w14:paraId="060751A7" w14:textId="77777777" w:rsidR="0014348D" w:rsidRPr="003C014A" w:rsidRDefault="0014348D" w:rsidP="00E5301E">
            <w:pPr>
              <w:ind w:left="27"/>
              <w:rPr>
                <w:sz w:val="22"/>
                <w:szCs w:val="22"/>
                <w:lang w:eastAsia="en-US"/>
              </w:rPr>
            </w:pPr>
            <w:r w:rsidRPr="003C014A">
              <w:rPr>
                <w:sz w:val="22"/>
                <w:szCs w:val="22"/>
                <w:lang w:eastAsia="en-US"/>
              </w:rPr>
              <w:t>к</w:t>
            </w:r>
          </w:p>
        </w:tc>
        <w:tc>
          <w:tcPr>
            <w:tcW w:w="641" w:type="dxa"/>
          </w:tcPr>
          <w:p w14:paraId="61D43168" w14:textId="77777777" w:rsidR="0014348D" w:rsidRPr="003C014A" w:rsidRDefault="0014348D" w:rsidP="00E5301E">
            <w:pPr>
              <w:rPr>
                <w:sz w:val="22"/>
                <w:szCs w:val="22"/>
                <w:lang w:eastAsia="en-US"/>
              </w:rPr>
            </w:pPr>
            <w:r w:rsidRPr="003C014A">
              <w:rPr>
                <w:sz w:val="22"/>
                <w:szCs w:val="22"/>
                <w:lang w:eastAsia="en-US"/>
              </w:rPr>
              <w:t xml:space="preserve"> н</w:t>
            </w:r>
          </w:p>
        </w:tc>
        <w:tc>
          <w:tcPr>
            <w:tcW w:w="618" w:type="dxa"/>
          </w:tcPr>
          <w:p w14:paraId="24785666" w14:textId="77777777" w:rsidR="0014348D" w:rsidRPr="003C014A" w:rsidRDefault="0014348D" w:rsidP="00E5301E">
            <w:pPr>
              <w:rPr>
                <w:sz w:val="22"/>
                <w:szCs w:val="22"/>
                <w:lang w:eastAsia="en-US"/>
              </w:rPr>
            </w:pPr>
            <w:r w:rsidRPr="003C014A">
              <w:rPr>
                <w:sz w:val="22"/>
                <w:szCs w:val="22"/>
                <w:lang w:eastAsia="en-US"/>
              </w:rPr>
              <w:t>с</w:t>
            </w:r>
          </w:p>
        </w:tc>
        <w:tc>
          <w:tcPr>
            <w:tcW w:w="1136" w:type="dxa"/>
          </w:tcPr>
          <w:p w14:paraId="379744F2" w14:textId="77777777" w:rsidR="0014348D" w:rsidRPr="003C014A" w:rsidRDefault="0014348D" w:rsidP="00E5301E">
            <w:pPr>
              <w:rPr>
                <w:sz w:val="22"/>
                <w:szCs w:val="22"/>
                <w:lang w:eastAsia="en-US"/>
              </w:rPr>
            </w:pPr>
            <w:r w:rsidRPr="003C014A">
              <w:rPr>
                <w:sz w:val="22"/>
                <w:szCs w:val="22"/>
                <w:lang w:eastAsia="en-US"/>
              </w:rPr>
              <w:t xml:space="preserve">   к</w:t>
            </w:r>
          </w:p>
        </w:tc>
        <w:tc>
          <w:tcPr>
            <w:tcW w:w="671" w:type="dxa"/>
          </w:tcPr>
          <w:p w14:paraId="413CD31A" w14:textId="77777777" w:rsidR="0014348D" w:rsidRPr="003C014A" w:rsidRDefault="0014348D" w:rsidP="00E5301E">
            <w:pPr>
              <w:rPr>
                <w:sz w:val="22"/>
                <w:szCs w:val="22"/>
                <w:lang w:eastAsia="en-US"/>
              </w:rPr>
            </w:pPr>
            <w:r w:rsidRPr="003C014A">
              <w:rPr>
                <w:sz w:val="22"/>
                <w:szCs w:val="22"/>
                <w:lang w:eastAsia="en-US"/>
              </w:rPr>
              <w:t xml:space="preserve">  н</w:t>
            </w:r>
          </w:p>
        </w:tc>
        <w:tc>
          <w:tcPr>
            <w:tcW w:w="645" w:type="dxa"/>
          </w:tcPr>
          <w:p w14:paraId="557B6875" w14:textId="77777777" w:rsidR="0014348D" w:rsidRPr="003C014A" w:rsidRDefault="0014348D" w:rsidP="00E5301E">
            <w:pPr>
              <w:rPr>
                <w:sz w:val="22"/>
                <w:szCs w:val="22"/>
                <w:lang w:eastAsia="en-US"/>
              </w:rPr>
            </w:pPr>
            <w:r w:rsidRPr="003C014A">
              <w:rPr>
                <w:sz w:val="22"/>
                <w:szCs w:val="22"/>
                <w:lang w:eastAsia="en-US"/>
              </w:rPr>
              <w:t>с</w:t>
            </w:r>
          </w:p>
        </w:tc>
        <w:tc>
          <w:tcPr>
            <w:tcW w:w="742" w:type="dxa"/>
          </w:tcPr>
          <w:p w14:paraId="7A632C70" w14:textId="77777777" w:rsidR="0014348D" w:rsidRPr="003C014A" w:rsidRDefault="0014348D" w:rsidP="00E5301E">
            <w:pPr>
              <w:rPr>
                <w:sz w:val="22"/>
                <w:szCs w:val="22"/>
                <w:lang w:eastAsia="en-US"/>
              </w:rPr>
            </w:pPr>
            <w:r w:rsidRPr="003C014A">
              <w:rPr>
                <w:sz w:val="22"/>
                <w:szCs w:val="22"/>
                <w:lang w:eastAsia="en-US"/>
              </w:rPr>
              <w:t xml:space="preserve">   к</w:t>
            </w:r>
          </w:p>
        </w:tc>
        <w:tc>
          <w:tcPr>
            <w:tcW w:w="819" w:type="dxa"/>
          </w:tcPr>
          <w:p w14:paraId="49ACC005" w14:textId="77777777" w:rsidR="0014348D" w:rsidRPr="003C014A" w:rsidRDefault="0014348D" w:rsidP="00E5301E">
            <w:pPr>
              <w:rPr>
                <w:sz w:val="22"/>
                <w:szCs w:val="22"/>
                <w:lang w:eastAsia="en-US"/>
              </w:rPr>
            </w:pPr>
            <w:r w:rsidRPr="003C014A">
              <w:rPr>
                <w:sz w:val="22"/>
                <w:szCs w:val="22"/>
                <w:lang w:eastAsia="en-US"/>
              </w:rPr>
              <w:t xml:space="preserve">       н</w:t>
            </w:r>
          </w:p>
        </w:tc>
        <w:tc>
          <w:tcPr>
            <w:tcW w:w="565" w:type="dxa"/>
          </w:tcPr>
          <w:p w14:paraId="034F590F" w14:textId="77777777" w:rsidR="0014348D" w:rsidRPr="003C014A" w:rsidRDefault="0014348D" w:rsidP="00E5301E">
            <w:pPr>
              <w:rPr>
                <w:sz w:val="22"/>
                <w:szCs w:val="22"/>
                <w:lang w:eastAsia="en-US"/>
              </w:rPr>
            </w:pPr>
            <w:r w:rsidRPr="003C014A">
              <w:rPr>
                <w:sz w:val="22"/>
                <w:szCs w:val="22"/>
                <w:lang w:eastAsia="en-US"/>
              </w:rPr>
              <w:t>с</w:t>
            </w:r>
          </w:p>
        </w:tc>
        <w:tc>
          <w:tcPr>
            <w:tcW w:w="992" w:type="dxa"/>
          </w:tcPr>
          <w:p w14:paraId="161854BE" w14:textId="77777777" w:rsidR="0014348D" w:rsidRPr="003C014A" w:rsidRDefault="0014348D" w:rsidP="00E5301E">
            <w:pPr>
              <w:rPr>
                <w:sz w:val="22"/>
                <w:szCs w:val="22"/>
                <w:lang w:eastAsia="en-US"/>
              </w:rPr>
            </w:pPr>
            <w:r w:rsidRPr="003C014A">
              <w:rPr>
                <w:sz w:val="22"/>
                <w:szCs w:val="22"/>
                <w:lang w:eastAsia="en-US"/>
              </w:rPr>
              <w:t xml:space="preserve">       к</w:t>
            </w:r>
          </w:p>
        </w:tc>
      </w:tr>
      <w:tr w:rsidR="0014348D" w:rsidRPr="003C014A" w14:paraId="28740183" w14:textId="77777777" w:rsidTr="00E5301E">
        <w:tc>
          <w:tcPr>
            <w:tcW w:w="1359" w:type="dxa"/>
          </w:tcPr>
          <w:p w14:paraId="0FDAD144" w14:textId="77777777" w:rsidR="0014348D" w:rsidRPr="003C014A" w:rsidRDefault="0014348D" w:rsidP="00E5301E">
            <w:pPr>
              <w:rPr>
                <w:sz w:val="22"/>
                <w:szCs w:val="22"/>
                <w:lang w:eastAsia="en-US"/>
              </w:rPr>
            </w:pPr>
          </w:p>
        </w:tc>
        <w:tc>
          <w:tcPr>
            <w:tcW w:w="508" w:type="dxa"/>
          </w:tcPr>
          <w:p w14:paraId="589AD633" w14:textId="77777777" w:rsidR="0014348D" w:rsidRPr="003C014A" w:rsidRDefault="0014348D" w:rsidP="00E5301E">
            <w:pPr>
              <w:rPr>
                <w:sz w:val="22"/>
                <w:szCs w:val="22"/>
                <w:lang w:eastAsia="en-US"/>
              </w:rPr>
            </w:pPr>
          </w:p>
        </w:tc>
        <w:tc>
          <w:tcPr>
            <w:tcW w:w="1051" w:type="dxa"/>
          </w:tcPr>
          <w:p w14:paraId="47183AB8" w14:textId="77777777" w:rsidR="0014348D" w:rsidRPr="003C014A" w:rsidRDefault="0014348D" w:rsidP="00E5301E">
            <w:pPr>
              <w:rPr>
                <w:sz w:val="22"/>
                <w:szCs w:val="22"/>
                <w:lang w:eastAsia="en-US"/>
              </w:rPr>
            </w:pPr>
          </w:p>
        </w:tc>
        <w:tc>
          <w:tcPr>
            <w:tcW w:w="641" w:type="dxa"/>
          </w:tcPr>
          <w:p w14:paraId="079176AB" w14:textId="77777777" w:rsidR="0014348D" w:rsidRPr="003C014A" w:rsidRDefault="0014348D" w:rsidP="00E5301E">
            <w:pPr>
              <w:rPr>
                <w:sz w:val="22"/>
                <w:szCs w:val="22"/>
                <w:lang w:eastAsia="en-US"/>
              </w:rPr>
            </w:pPr>
          </w:p>
        </w:tc>
        <w:tc>
          <w:tcPr>
            <w:tcW w:w="618" w:type="dxa"/>
          </w:tcPr>
          <w:p w14:paraId="72823F15" w14:textId="77777777" w:rsidR="0014348D" w:rsidRPr="003C014A" w:rsidRDefault="0014348D" w:rsidP="00E5301E">
            <w:pPr>
              <w:rPr>
                <w:sz w:val="22"/>
                <w:szCs w:val="22"/>
                <w:lang w:eastAsia="en-US"/>
              </w:rPr>
            </w:pPr>
          </w:p>
        </w:tc>
        <w:tc>
          <w:tcPr>
            <w:tcW w:w="1136" w:type="dxa"/>
          </w:tcPr>
          <w:p w14:paraId="09BAF4FB" w14:textId="77777777" w:rsidR="0014348D" w:rsidRPr="003C014A" w:rsidRDefault="0014348D" w:rsidP="00E5301E">
            <w:pPr>
              <w:rPr>
                <w:sz w:val="22"/>
                <w:szCs w:val="22"/>
                <w:lang w:eastAsia="en-US"/>
              </w:rPr>
            </w:pPr>
          </w:p>
        </w:tc>
        <w:tc>
          <w:tcPr>
            <w:tcW w:w="671" w:type="dxa"/>
          </w:tcPr>
          <w:p w14:paraId="6454E778" w14:textId="77777777" w:rsidR="0014348D" w:rsidRPr="003C014A" w:rsidRDefault="0014348D" w:rsidP="00E5301E">
            <w:pPr>
              <w:rPr>
                <w:sz w:val="22"/>
                <w:szCs w:val="22"/>
                <w:lang w:eastAsia="en-US"/>
              </w:rPr>
            </w:pPr>
          </w:p>
        </w:tc>
        <w:tc>
          <w:tcPr>
            <w:tcW w:w="645" w:type="dxa"/>
          </w:tcPr>
          <w:p w14:paraId="2840DFD4" w14:textId="77777777" w:rsidR="0014348D" w:rsidRPr="003C014A" w:rsidRDefault="0014348D" w:rsidP="00E5301E">
            <w:pPr>
              <w:rPr>
                <w:sz w:val="22"/>
                <w:szCs w:val="22"/>
                <w:lang w:eastAsia="en-US"/>
              </w:rPr>
            </w:pPr>
          </w:p>
        </w:tc>
        <w:tc>
          <w:tcPr>
            <w:tcW w:w="742" w:type="dxa"/>
          </w:tcPr>
          <w:p w14:paraId="5BD79DCF" w14:textId="77777777" w:rsidR="0014348D" w:rsidRPr="003C014A" w:rsidRDefault="0014348D" w:rsidP="00E5301E">
            <w:pPr>
              <w:rPr>
                <w:sz w:val="22"/>
                <w:szCs w:val="22"/>
                <w:lang w:eastAsia="en-US"/>
              </w:rPr>
            </w:pPr>
          </w:p>
        </w:tc>
        <w:tc>
          <w:tcPr>
            <w:tcW w:w="819" w:type="dxa"/>
          </w:tcPr>
          <w:p w14:paraId="79CDE736" w14:textId="77777777" w:rsidR="0014348D" w:rsidRPr="003C014A" w:rsidRDefault="0014348D" w:rsidP="00E5301E">
            <w:pPr>
              <w:rPr>
                <w:sz w:val="22"/>
                <w:szCs w:val="22"/>
                <w:lang w:eastAsia="en-US"/>
              </w:rPr>
            </w:pPr>
          </w:p>
        </w:tc>
        <w:tc>
          <w:tcPr>
            <w:tcW w:w="565" w:type="dxa"/>
          </w:tcPr>
          <w:p w14:paraId="6B2BFABA" w14:textId="77777777" w:rsidR="0014348D" w:rsidRPr="003C014A" w:rsidRDefault="0014348D" w:rsidP="00E5301E">
            <w:pPr>
              <w:rPr>
                <w:sz w:val="22"/>
                <w:szCs w:val="22"/>
                <w:lang w:eastAsia="en-US"/>
              </w:rPr>
            </w:pPr>
          </w:p>
        </w:tc>
        <w:tc>
          <w:tcPr>
            <w:tcW w:w="992" w:type="dxa"/>
          </w:tcPr>
          <w:p w14:paraId="113E9202" w14:textId="77777777" w:rsidR="0014348D" w:rsidRPr="003C014A" w:rsidRDefault="0014348D" w:rsidP="00E5301E">
            <w:pPr>
              <w:rPr>
                <w:sz w:val="22"/>
                <w:szCs w:val="22"/>
                <w:lang w:eastAsia="en-US"/>
              </w:rPr>
            </w:pPr>
          </w:p>
        </w:tc>
      </w:tr>
    </w:tbl>
    <w:p w14:paraId="056ACD91" w14:textId="77777777" w:rsidR="0014348D" w:rsidRPr="003C014A" w:rsidRDefault="0014348D" w:rsidP="0014348D">
      <w:pPr>
        <w:ind w:left="-1320" w:right="-465" w:firstLine="1320"/>
        <w:rPr>
          <w:b/>
          <w:sz w:val="22"/>
          <w:szCs w:val="22"/>
        </w:rPr>
      </w:pPr>
      <w:r w:rsidRPr="003C014A">
        <w:rPr>
          <w:b/>
          <w:sz w:val="22"/>
          <w:szCs w:val="22"/>
        </w:rPr>
        <w:t>9.Связная речь</w:t>
      </w:r>
    </w:p>
    <w:p w14:paraId="6D5CF862" w14:textId="77777777" w:rsidR="0014348D" w:rsidRPr="003C014A" w:rsidRDefault="0014348D" w:rsidP="0014348D">
      <w:pPr>
        <w:shd w:val="clear" w:color="auto" w:fill="FFFFFF"/>
        <w:rPr>
          <w:color w:val="000000"/>
          <w:sz w:val="22"/>
          <w:szCs w:val="22"/>
        </w:rPr>
      </w:pPr>
      <w:r w:rsidRPr="0014348D">
        <w:rPr>
          <w:color w:val="000000"/>
          <w:sz w:val="22"/>
          <w:szCs w:val="22"/>
        </w:rPr>
        <w:t xml:space="preserve">1 «Расскажи, какой» </w:t>
      </w:r>
      <w:proofErr w:type="gramStart"/>
      <w:r w:rsidRPr="003C014A">
        <w:rPr>
          <w:color w:val="000000"/>
          <w:sz w:val="22"/>
          <w:szCs w:val="22"/>
        </w:rPr>
        <w:t>Л</w:t>
      </w:r>
      <w:r w:rsidRPr="0014348D">
        <w:rPr>
          <w:color w:val="000000"/>
          <w:sz w:val="22"/>
          <w:szCs w:val="22"/>
        </w:rPr>
        <w:t>имон._</w:t>
      </w:r>
      <w:proofErr w:type="gramEnd"/>
      <w:r w:rsidRPr="0014348D">
        <w:rPr>
          <w:color w:val="000000"/>
          <w:sz w:val="22"/>
          <w:szCs w:val="22"/>
        </w:rPr>
        <w:t>_________________________________________</w:t>
      </w:r>
    </w:p>
    <w:p w14:paraId="22B1B719" w14:textId="77777777" w:rsidR="0014348D" w:rsidRPr="0014348D" w:rsidRDefault="0014348D" w:rsidP="0014348D">
      <w:pPr>
        <w:shd w:val="clear" w:color="auto" w:fill="FFFFFF"/>
        <w:rPr>
          <w:color w:val="000000"/>
          <w:sz w:val="22"/>
          <w:szCs w:val="22"/>
        </w:rPr>
      </w:pPr>
      <w:r w:rsidRPr="003C014A">
        <w:rPr>
          <w:color w:val="000000"/>
          <w:sz w:val="22"/>
          <w:szCs w:val="22"/>
        </w:rPr>
        <w:t>2</w:t>
      </w:r>
      <w:r w:rsidRPr="0014348D">
        <w:rPr>
          <w:color w:val="000000"/>
          <w:sz w:val="22"/>
          <w:szCs w:val="22"/>
        </w:rPr>
        <w:t>.Перескажи рассказ Л.Н. Толстого «Умная галка</w:t>
      </w:r>
      <w:proofErr w:type="gramStart"/>
      <w:r w:rsidRPr="0014348D">
        <w:rPr>
          <w:color w:val="000000"/>
          <w:sz w:val="22"/>
          <w:szCs w:val="22"/>
        </w:rPr>
        <w:t>»._</w:t>
      </w:r>
      <w:proofErr w:type="gramEnd"/>
      <w:r w:rsidRPr="0014348D">
        <w:rPr>
          <w:color w:val="000000"/>
          <w:sz w:val="22"/>
          <w:szCs w:val="22"/>
        </w:rPr>
        <w:t>______________________</w:t>
      </w:r>
    </w:p>
    <w:p w14:paraId="16C9F85A" w14:textId="77777777" w:rsidR="0014348D" w:rsidRPr="0014348D" w:rsidRDefault="0014348D" w:rsidP="0014348D">
      <w:pPr>
        <w:shd w:val="clear" w:color="auto" w:fill="FFFFFF"/>
        <w:rPr>
          <w:color w:val="000000"/>
          <w:sz w:val="22"/>
          <w:szCs w:val="22"/>
        </w:rPr>
      </w:pPr>
      <w:r w:rsidRPr="0014348D">
        <w:rPr>
          <w:color w:val="000000"/>
          <w:sz w:val="22"/>
          <w:szCs w:val="22"/>
        </w:rPr>
        <w:t>3.Составь рассказ по сюжетной картине «</w:t>
      </w:r>
      <w:proofErr w:type="gramStart"/>
      <w:r w:rsidRPr="0014348D">
        <w:rPr>
          <w:color w:val="000000"/>
          <w:sz w:val="22"/>
          <w:szCs w:val="22"/>
        </w:rPr>
        <w:t>Зимой »</w:t>
      </w:r>
      <w:proofErr w:type="gramEnd"/>
      <w:r w:rsidRPr="003C014A">
        <w:rPr>
          <w:color w:val="000000"/>
          <w:sz w:val="22"/>
          <w:szCs w:val="22"/>
        </w:rPr>
        <w:t xml:space="preserve"> </w:t>
      </w:r>
      <w:r w:rsidRPr="0014348D">
        <w:rPr>
          <w:color w:val="000000"/>
          <w:sz w:val="22"/>
          <w:szCs w:val="22"/>
        </w:rPr>
        <w:t>_________________________________</w:t>
      </w:r>
    </w:p>
    <w:p w14:paraId="5D4945FF" w14:textId="77777777" w:rsidR="0014348D" w:rsidRPr="0014348D" w:rsidRDefault="0014348D" w:rsidP="0014348D">
      <w:pPr>
        <w:shd w:val="clear" w:color="auto" w:fill="FFFFFF"/>
        <w:rPr>
          <w:color w:val="000000"/>
          <w:sz w:val="22"/>
          <w:szCs w:val="22"/>
        </w:rPr>
      </w:pPr>
      <w:r w:rsidRPr="0014348D">
        <w:rPr>
          <w:color w:val="000000"/>
          <w:sz w:val="22"/>
          <w:szCs w:val="22"/>
        </w:rPr>
        <w:t>4 Составь рассказ по серии картин «</w:t>
      </w:r>
      <w:proofErr w:type="gramStart"/>
      <w:r w:rsidRPr="0014348D">
        <w:rPr>
          <w:color w:val="000000"/>
          <w:sz w:val="22"/>
          <w:szCs w:val="22"/>
        </w:rPr>
        <w:t>Чашка»_</w:t>
      </w:r>
      <w:proofErr w:type="gramEnd"/>
      <w:r w:rsidRPr="0014348D">
        <w:rPr>
          <w:color w:val="000000"/>
          <w:sz w:val="22"/>
          <w:szCs w:val="22"/>
        </w:rPr>
        <w:t>______________________________________</w:t>
      </w:r>
    </w:p>
    <w:p w14:paraId="5F0F3568" w14:textId="77777777" w:rsidR="0014348D" w:rsidRPr="0014348D" w:rsidRDefault="0014348D" w:rsidP="0014348D">
      <w:pPr>
        <w:shd w:val="clear" w:color="auto" w:fill="FFFFFF"/>
        <w:rPr>
          <w:b/>
          <w:color w:val="000000"/>
          <w:sz w:val="22"/>
          <w:szCs w:val="22"/>
        </w:rPr>
      </w:pPr>
      <w:r w:rsidRPr="0014348D">
        <w:rPr>
          <w:b/>
          <w:color w:val="000000"/>
          <w:sz w:val="22"/>
          <w:szCs w:val="22"/>
        </w:rPr>
        <w:t>9.Исследование связной речи</w:t>
      </w:r>
    </w:p>
    <w:p w14:paraId="6580B497" w14:textId="77777777" w:rsidR="0014348D" w:rsidRPr="0014348D" w:rsidRDefault="0014348D" w:rsidP="0014348D">
      <w:pPr>
        <w:shd w:val="clear" w:color="auto" w:fill="FFFFFF"/>
        <w:jc w:val="center"/>
        <w:rPr>
          <w:color w:val="000000"/>
          <w:sz w:val="22"/>
          <w:szCs w:val="22"/>
        </w:rPr>
      </w:pPr>
      <w:r w:rsidRPr="0014348D">
        <w:rPr>
          <w:color w:val="000000"/>
          <w:sz w:val="22"/>
          <w:szCs w:val="22"/>
        </w:rPr>
        <w:t>Количество заданий</w:t>
      </w:r>
    </w:p>
    <w:tbl>
      <w:tblPr>
        <w:tblStyle w:val="1f7"/>
        <w:tblW w:w="0" w:type="auto"/>
        <w:tblInd w:w="-318" w:type="dxa"/>
        <w:tblLook w:val="04A0" w:firstRow="1" w:lastRow="0" w:firstColumn="1" w:lastColumn="0" w:noHBand="0" w:noVBand="1"/>
      </w:tblPr>
      <w:tblGrid>
        <w:gridCol w:w="1567"/>
        <w:gridCol w:w="1836"/>
        <w:gridCol w:w="2552"/>
        <w:gridCol w:w="2547"/>
        <w:gridCol w:w="713"/>
        <w:gridCol w:w="674"/>
      </w:tblGrid>
      <w:tr w:rsidR="0014348D" w:rsidRPr="003C014A" w14:paraId="34C1683F" w14:textId="77777777" w:rsidTr="002C347F">
        <w:tc>
          <w:tcPr>
            <w:tcW w:w="1567" w:type="dxa"/>
          </w:tcPr>
          <w:p w14:paraId="159CEE95" w14:textId="77777777" w:rsidR="0014348D" w:rsidRPr="003C014A" w:rsidRDefault="0014348D" w:rsidP="00E5301E">
            <w:pPr>
              <w:ind w:right="-465"/>
              <w:rPr>
                <w:sz w:val="22"/>
                <w:szCs w:val="22"/>
              </w:rPr>
            </w:pPr>
            <w:r w:rsidRPr="003C014A">
              <w:rPr>
                <w:sz w:val="22"/>
                <w:szCs w:val="22"/>
              </w:rPr>
              <w:t>задание</w:t>
            </w:r>
          </w:p>
        </w:tc>
        <w:tc>
          <w:tcPr>
            <w:tcW w:w="1836" w:type="dxa"/>
          </w:tcPr>
          <w:p w14:paraId="407988EB" w14:textId="77777777" w:rsidR="0014348D" w:rsidRPr="003C014A" w:rsidRDefault="0014348D" w:rsidP="00E5301E">
            <w:pPr>
              <w:ind w:right="-465"/>
              <w:rPr>
                <w:sz w:val="22"/>
                <w:szCs w:val="22"/>
              </w:rPr>
            </w:pPr>
            <w:r w:rsidRPr="003C014A">
              <w:rPr>
                <w:sz w:val="22"/>
                <w:szCs w:val="22"/>
              </w:rPr>
              <w:t>Смысловая ценность</w:t>
            </w:r>
          </w:p>
          <w:p w14:paraId="11868175" w14:textId="77777777" w:rsidR="0014348D" w:rsidRPr="003C014A" w:rsidRDefault="0014348D" w:rsidP="00E5301E">
            <w:pPr>
              <w:ind w:right="-465"/>
              <w:rPr>
                <w:sz w:val="22"/>
                <w:szCs w:val="22"/>
              </w:rPr>
            </w:pPr>
            <w:r w:rsidRPr="003C014A">
              <w:rPr>
                <w:sz w:val="22"/>
                <w:szCs w:val="22"/>
              </w:rPr>
              <w:t xml:space="preserve">  </w:t>
            </w:r>
          </w:p>
        </w:tc>
        <w:tc>
          <w:tcPr>
            <w:tcW w:w="2552" w:type="dxa"/>
          </w:tcPr>
          <w:p w14:paraId="70211010" w14:textId="77777777" w:rsidR="0014348D" w:rsidRPr="003C014A" w:rsidRDefault="0014348D" w:rsidP="00E5301E">
            <w:pPr>
              <w:ind w:right="-465"/>
              <w:rPr>
                <w:sz w:val="22"/>
                <w:szCs w:val="22"/>
              </w:rPr>
            </w:pPr>
            <w:proofErr w:type="spellStart"/>
            <w:r w:rsidRPr="003C014A">
              <w:rPr>
                <w:sz w:val="22"/>
                <w:szCs w:val="22"/>
              </w:rPr>
              <w:t>Лексико</w:t>
            </w:r>
            <w:proofErr w:type="spellEnd"/>
            <w:r w:rsidRPr="003C014A">
              <w:rPr>
                <w:sz w:val="22"/>
                <w:szCs w:val="22"/>
              </w:rPr>
              <w:t xml:space="preserve"> – грамматическое оформление</w:t>
            </w:r>
          </w:p>
        </w:tc>
        <w:tc>
          <w:tcPr>
            <w:tcW w:w="2547" w:type="dxa"/>
          </w:tcPr>
          <w:p w14:paraId="3F72163F" w14:textId="77777777" w:rsidR="0014348D" w:rsidRPr="003C014A" w:rsidRDefault="0014348D" w:rsidP="00E5301E">
            <w:pPr>
              <w:ind w:right="-465"/>
              <w:rPr>
                <w:sz w:val="22"/>
                <w:szCs w:val="22"/>
              </w:rPr>
            </w:pPr>
            <w:r w:rsidRPr="003C014A">
              <w:rPr>
                <w:sz w:val="22"/>
                <w:szCs w:val="22"/>
              </w:rPr>
              <w:t>Самостоятельное выполнение задания</w:t>
            </w:r>
          </w:p>
        </w:tc>
        <w:tc>
          <w:tcPr>
            <w:tcW w:w="1387" w:type="dxa"/>
            <w:gridSpan w:val="2"/>
          </w:tcPr>
          <w:p w14:paraId="16CC4009" w14:textId="77777777" w:rsidR="0014348D" w:rsidRPr="003C014A" w:rsidRDefault="0014348D" w:rsidP="00E5301E">
            <w:pPr>
              <w:rPr>
                <w:sz w:val="22"/>
                <w:szCs w:val="22"/>
              </w:rPr>
            </w:pPr>
            <w:r w:rsidRPr="003C014A">
              <w:rPr>
                <w:sz w:val="22"/>
                <w:szCs w:val="22"/>
              </w:rPr>
              <w:t xml:space="preserve"> Итог</w:t>
            </w:r>
          </w:p>
        </w:tc>
      </w:tr>
      <w:tr w:rsidR="0014348D" w:rsidRPr="003C014A" w14:paraId="667350DA" w14:textId="77777777" w:rsidTr="002C347F">
        <w:tc>
          <w:tcPr>
            <w:tcW w:w="1567" w:type="dxa"/>
          </w:tcPr>
          <w:p w14:paraId="7AC8FD98" w14:textId="77777777" w:rsidR="0014348D" w:rsidRPr="003C014A" w:rsidRDefault="0014348D" w:rsidP="00E5301E">
            <w:pPr>
              <w:ind w:left="-1320" w:right="-465" w:firstLine="1320"/>
              <w:rPr>
                <w:sz w:val="22"/>
                <w:szCs w:val="22"/>
              </w:rPr>
            </w:pPr>
            <w:r w:rsidRPr="003C014A">
              <w:rPr>
                <w:sz w:val="22"/>
                <w:szCs w:val="22"/>
              </w:rPr>
              <w:t>описание</w:t>
            </w:r>
          </w:p>
        </w:tc>
        <w:tc>
          <w:tcPr>
            <w:tcW w:w="1836" w:type="dxa"/>
          </w:tcPr>
          <w:p w14:paraId="0BB59FB7" w14:textId="77777777" w:rsidR="0014348D" w:rsidRPr="003C014A" w:rsidRDefault="0014348D" w:rsidP="00E5301E">
            <w:pPr>
              <w:ind w:right="-465"/>
              <w:rPr>
                <w:sz w:val="22"/>
                <w:szCs w:val="22"/>
                <w:u w:val="single"/>
              </w:rPr>
            </w:pPr>
          </w:p>
        </w:tc>
        <w:tc>
          <w:tcPr>
            <w:tcW w:w="2552" w:type="dxa"/>
          </w:tcPr>
          <w:p w14:paraId="51BCEDBF" w14:textId="77777777" w:rsidR="0014348D" w:rsidRPr="003C014A" w:rsidRDefault="0014348D" w:rsidP="00E5301E">
            <w:pPr>
              <w:ind w:right="-465"/>
              <w:rPr>
                <w:sz w:val="22"/>
                <w:szCs w:val="22"/>
                <w:u w:val="single"/>
              </w:rPr>
            </w:pPr>
          </w:p>
        </w:tc>
        <w:tc>
          <w:tcPr>
            <w:tcW w:w="2547" w:type="dxa"/>
          </w:tcPr>
          <w:p w14:paraId="57F9900D" w14:textId="77777777" w:rsidR="0014348D" w:rsidRPr="003C014A" w:rsidRDefault="0014348D" w:rsidP="00E5301E">
            <w:pPr>
              <w:ind w:right="-465"/>
              <w:rPr>
                <w:sz w:val="22"/>
                <w:szCs w:val="22"/>
                <w:u w:val="single"/>
              </w:rPr>
            </w:pPr>
          </w:p>
        </w:tc>
        <w:tc>
          <w:tcPr>
            <w:tcW w:w="713" w:type="dxa"/>
          </w:tcPr>
          <w:p w14:paraId="1C18307F" w14:textId="77777777" w:rsidR="0014348D" w:rsidRPr="003C014A" w:rsidRDefault="0014348D" w:rsidP="00E5301E">
            <w:pPr>
              <w:rPr>
                <w:sz w:val="22"/>
                <w:szCs w:val="22"/>
                <w:u w:val="single"/>
              </w:rPr>
            </w:pPr>
          </w:p>
        </w:tc>
        <w:tc>
          <w:tcPr>
            <w:tcW w:w="674" w:type="dxa"/>
          </w:tcPr>
          <w:p w14:paraId="67092F95" w14:textId="77777777" w:rsidR="0014348D" w:rsidRPr="003C014A" w:rsidRDefault="0014348D" w:rsidP="00E5301E">
            <w:pPr>
              <w:rPr>
                <w:sz w:val="22"/>
                <w:szCs w:val="22"/>
                <w:u w:val="single"/>
              </w:rPr>
            </w:pPr>
          </w:p>
        </w:tc>
      </w:tr>
      <w:tr w:rsidR="0014348D" w:rsidRPr="003C014A" w14:paraId="27805F77" w14:textId="77777777" w:rsidTr="002C347F">
        <w:tc>
          <w:tcPr>
            <w:tcW w:w="1567" w:type="dxa"/>
          </w:tcPr>
          <w:p w14:paraId="70F1A059" w14:textId="77777777" w:rsidR="0014348D" w:rsidRPr="003C014A" w:rsidRDefault="0014348D" w:rsidP="00E5301E">
            <w:pPr>
              <w:ind w:left="-1320" w:right="-465" w:firstLine="1320"/>
              <w:rPr>
                <w:sz w:val="22"/>
                <w:szCs w:val="22"/>
              </w:rPr>
            </w:pPr>
            <w:r w:rsidRPr="003C014A">
              <w:rPr>
                <w:sz w:val="22"/>
                <w:szCs w:val="22"/>
              </w:rPr>
              <w:t>рассказ по</w:t>
            </w:r>
          </w:p>
          <w:p w14:paraId="00A1586B" w14:textId="77777777" w:rsidR="0014348D" w:rsidRPr="003C014A" w:rsidRDefault="0014348D" w:rsidP="00E5301E">
            <w:pPr>
              <w:ind w:left="-1320" w:right="-465" w:firstLine="1320"/>
              <w:rPr>
                <w:sz w:val="22"/>
                <w:szCs w:val="22"/>
              </w:rPr>
            </w:pPr>
            <w:r w:rsidRPr="003C014A">
              <w:rPr>
                <w:sz w:val="22"/>
                <w:szCs w:val="22"/>
              </w:rPr>
              <w:t xml:space="preserve"> картине</w:t>
            </w:r>
          </w:p>
        </w:tc>
        <w:tc>
          <w:tcPr>
            <w:tcW w:w="1836" w:type="dxa"/>
          </w:tcPr>
          <w:p w14:paraId="48C9AB81" w14:textId="77777777" w:rsidR="0014348D" w:rsidRPr="003C014A" w:rsidRDefault="0014348D" w:rsidP="00E5301E">
            <w:pPr>
              <w:ind w:left="-1320" w:right="-465" w:firstLine="1320"/>
              <w:rPr>
                <w:sz w:val="22"/>
                <w:szCs w:val="22"/>
                <w:u w:val="single"/>
              </w:rPr>
            </w:pPr>
          </w:p>
        </w:tc>
        <w:tc>
          <w:tcPr>
            <w:tcW w:w="2552" w:type="dxa"/>
          </w:tcPr>
          <w:p w14:paraId="7BC55B43" w14:textId="77777777" w:rsidR="0014348D" w:rsidRPr="003C014A" w:rsidRDefault="0014348D" w:rsidP="00E5301E">
            <w:pPr>
              <w:ind w:left="-1320" w:right="-465" w:firstLine="1320"/>
              <w:rPr>
                <w:sz w:val="22"/>
                <w:szCs w:val="22"/>
                <w:u w:val="single"/>
              </w:rPr>
            </w:pPr>
          </w:p>
        </w:tc>
        <w:tc>
          <w:tcPr>
            <w:tcW w:w="2547" w:type="dxa"/>
          </w:tcPr>
          <w:p w14:paraId="5D4B181E" w14:textId="77777777" w:rsidR="0014348D" w:rsidRPr="003C014A" w:rsidRDefault="0014348D" w:rsidP="00E5301E">
            <w:pPr>
              <w:ind w:left="-1320" w:right="-465" w:firstLine="1320"/>
              <w:rPr>
                <w:sz w:val="22"/>
                <w:szCs w:val="22"/>
                <w:u w:val="single"/>
              </w:rPr>
            </w:pPr>
          </w:p>
        </w:tc>
        <w:tc>
          <w:tcPr>
            <w:tcW w:w="713" w:type="dxa"/>
          </w:tcPr>
          <w:p w14:paraId="24E91DA1" w14:textId="77777777" w:rsidR="0014348D" w:rsidRPr="003C014A" w:rsidRDefault="0014348D" w:rsidP="00E5301E">
            <w:pPr>
              <w:rPr>
                <w:sz w:val="22"/>
                <w:szCs w:val="22"/>
                <w:u w:val="single"/>
              </w:rPr>
            </w:pPr>
          </w:p>
        </w:tc>
        <w:tc>
          <w:tcPr>
            <w:tcW w:w="674" w:type="dxa"/>
          </w:tcPr>
          <w:p w14:paraId="1E225E17" w14:textId="77777777" w:rsidR="0014348D" w:rsidRPr="003C014A" w:rsidRDefault="0014348D" w:rsidP="00E5301E">
            <w:pPr>
              <w:rPr>
                <w:sz w:val="22"/>
                <w:szCs w:val="22"/>
                <w:u w:val="single"/>
              </w:rPr>
            </w:pPr>
          </w:p>
        </w:tc>
      </w:tr>
      <w:tr w:rsidR="0014348D" w:rsidRPr="003C014A" w14:paraId="7CEC48FA" w14:textId="77777777" w:rsidTr="002C347F">
        <w:tc>
          <w:tcPr>
            <w:tcW w:w="1567" w:type="dxa"/>
          </w:tcPr>
          <w:p w14:paraId="02DB1A2C" w14:textId="77777777" w:rsidR="0014348D" w:rsidRPr="003C014A" w:rsidRDefault="0014348D" w:rsidP="00E5301E">
            <w:pPr>
              <w:ind w:left="-1320" w:right="-465" w:firstLine="1320"/>
              <w:rPr>
                <w:sz w:val="22"/>
                <w:szCs w:val="22"/>
              </w:rPr>
            </w:pPr>
            <w:r w:rsidRPr="003C014A">
              <w:rPr>
                <w:sz w:val="22"/>
                <w:szCs w:val="22"/>
              </w:rPr>
              <w:t>пересказ</w:t>
            </w:r>
          </w:p>
        </w:tc>
        <w:tc>
          <w:tcPr>
            <w:tcW w:w="1836" w:type="dxa"/>
          </w:tcPr>
          <w:p w14:paraId="2A87B778" w14:textId="77777777" w:rsidR="0014348D" w:rsidRPr="003C014A" w:rsidRDefault="0014348D" w:rsidP="00E5301E">
            <w:pPr>
              <w:ind w:left="-1320" w:right="-465" w:firstLine="1320"/>
              <w:rPr>
                <w:sz w:val="22"/>
                <w:szCs w:val="22"/>
                <w:u w:val="single"/>
              </w:rPr>
            </w:pPr>
          </w:p>
        </w:tc>
        <w:tc>
          <w:tcPr>
            <w:tcW w:w="2552" w:type="dxa"/>
          </w:tcPr>
          <w:p w14:paraId="339633E3" w14:textId="77777777" w:rsidR="0014348D" w:rsidRPr="003C014A" w:rsidRDefault="0014348D" w:rsidP="00E5301E">
            <w:pPr>
              <w:ind w:left="-1320" w:right="-465" w:firstLine="1320"/>
              <w:rPr>
                <w:sz w:val="22"/>
                <w:szCs w:val="22"/>
                <w:u w:val="single"/>
              </w:rPr>
            </w:pPr>
          </w:p>
        </w:tc>
        <w:tc>
          <w:tcPr>
            <w:tcW w:w="2547" w:type="dxa"/>
          </w:tcPr>
          <w:p w14:paraId="24516C46" w14:textId="77777777" w:rsidR="0014348D" w:rsidRPr="003C014A" w:rsidRDefault="0014348D" w:rsidP="00E5301E">
            <w:pPr>
              <w:ind w:left="-1320" w:right="-465" w:firstLine="1320"/>
              <w:rPr>
                <w:sz w:val="22"/>
                <w:szCs w:val="22"/>
                <w:u w:val="single"/>
              </w:rPr>
            </w:pPr>
          </w:p>
        </w:tc>
        <w:tc>
          <w:tcPr>
            <w:tcW w:w="713" w:type="dxa"/>
          </w:tcPr>
          <w:p w14:paraId="62B386FB" w14:textId="77777777" w:rsidR="0014348D" w:rsidRPr="003C014A" w:rsidRDefault="0014348D" w:rsidP="00E5301E">
            <w:pPr>
              <w:rPr>
                <w:sz w:val="22"/>
                <w:szCs w:val="22"/>
                <w:u w:val="single"/>
              </w:rPr>
            </w:pPr>
          </w:p>
        </w:tc>
        <w:tc>
          <w:tcPr>
            <w:tcW w:w="674" w:type="dxa"/>
          </w:tcPr>
          <w:p w14:paraId="1C4E24F3" w14:textId="77777777" w:rsidR="0014348D" w:rsidRPr="003C014A" w:rsidRDefault="0014348D" w:rsidP="00E5301E">
            <w:pPr>
              <w:rPr>
                <w:sz w:val="22"/>
                <w:szCs w:val="22"/>
                <w:u w:val="single"/>
              </w:rPr>
            </w:pPr>
          </w:p>
        </w:tc>
      </w:tr>
      <w:tr w:rsidR="0014348D" w:rsidRPr="003C014A" w14:paraId="327B1D0E" w14:textId="77777777" w:rsidTr="002C347F">
        <w:trPr>
          <w:trHeight w:val="476"/>
        </w:trPr>
        <w:tc>
          <w:tcPr>
            <w:tcW w:w="1567" w:type="dxa"/>
          </w:tcPr>
          <w:p w14:paraId="0FB8A2B3" w14:textId="77777777" w:rsidR="0014348D" w:rsidRPr="003C014A" w:rsidRDefault="0014348D" w:rsidP="00E5301E">
            <w:pPr>
              <w:ind w:left="-1320" w:right="-465" w:firstLine="1320"/>
              <w:rPr>
                <w:sz w:val="22"/>
                <w:szCs w:val="22"/>
              </w:rPr>
            </w:pPr>
            <w:r w:rsidRPr="003C014A">
              <w:rPr>
                <w:sz w:val="22"/>
                <w:szCs w:val="22"/>
              </w:rPr>
              <w:t>рассказ по</w:t>
            </w:r>
          </w:p>
          <w:p w14:paraId="39465484" w14:textId="77777777" w:rsidR="0014348D" w:rsidRPr="003C014A" w:rsidRDefault="0014348D" w:rsidP="0014348D">
            <w:pPr>
              <w:ind w:left="-1320" w:right="-465" w:firstLine="1320"/>
              <w:rPr>
                <w:sz w:val="22"/>
                <w:szCs w:val="22"/>
                <w:lang w:eastAsia="en-US"/>
              </w:rPr>
            </w:pPr>
            <w:r w:rsidRPr="003C014A">
              <w:rPr>
                <w:sz w:val="22"/>
                <w:szCs w:val="22"/>
              </w:rPr>
              <w:t>серии картин</w:t>
            </w:r>
          </w:p>
        </w:tc>
        <w:tc>
          <w:tcPr>
            <w:tcW w:w="1836" w:type="dxa"/>
          </w:tcPr>
          <w:p w14:paraId="5A251B3A" w14:textId="77777777" w:rsidR="0014348D" w:rsidRPr="003C014A" w:rsidRDefault="0014348D" w:rsidP="00E5301E">
            <w:pPr>
              <w:rPr>
                <w:sz w:val="22"/>
                <w:szCs w:val="22"/>
                <w:lang w:eastAsia="en-US"/>
              </w:rPr>
            </w:pPr>
          </w:p>
        </w:tc>
        <w:tc>
          <w:tcPr>
            <w:tcW w:w="2552" w:type="dxa"/>
          </w:tcPr>
          <w:p w14:paraId="5C9260A7" w14:textId="77777777" w:rsidR="0014348D" w:rsidRPr="003C014A" w:rsidRDefault="0014348D" w:rsidP="00E5301E">
            <w:pPr>
              <w:rPr>
                <w:sz w:val="22"/>
                <w:szCs w:val="22"/>
                <w:lang w:eastAsia="en-US"/>
              </w:rPr>
            </w:pPr>
          </w:p>
        </w:tc>
        <w:tc>
          <w:tcPr>
            <w:tcW w:w="2547" w:type="dxa"/>
          </w:tcPr>
          <w:p w14:paraId="7692C5AD" w14:textId="77777777" w:rsidR="0014348D" w:rsidRPr="003C014A" w:rsidRDefault="0014348D" w:rsidP="00E5301E">
            <w:pPr>
              <w:rPr>
                <w:sz w:val="22"/>
                <w:szCs w:val="22"/>
              </w:rPr>
            </w:pPr>
          </w:p>
          <w:p w14:paraId="77B663F9" w14:textId="77777777" w:rsidR="0014348D" w:rsidRPr="003C014A" w:rsidRDefault="0014348D" w:rsidP="00E5301E">
            <w:pPr>
              <w:rPr>
                <w:sz w:val="22"/>
                <w:szCs w:val="22"/>
                <w:lang w:eastAsia="en-US"/>
              </w:rPr>
            </w:pPr>
          </w:p>
        </w:tc>
        <w:tc>
          <w:tcPr>
            <w:tcW w:w="713" w:type="dxa"/>
          </w:tcPr>
          <w:p w14:paraId="2B26377A" w14:textId="77777777" w:rsidR="0014348D" w:rsidRPr="003C014A" w:rsidRDefault="0014348D" w:rsidP="00E5301E">
            <w:pPr>
              <w:rPr>
                <w:sz w:val="22"/>
                <w:szCs w:val="22"/>
                <w:lang w:eastAsia="en-US"/>
              </w:rPr>
            </w:pPr>
          </w:p>
        </w:tc>
        <w:tc>
          <w:tcPr>
            <w:tcW w:w="674" w:type="dxa"/>
          </w:tcPr>
          <w:p w14:paraId="742B0C13" w14:textId="77777777" w:rsidR="0014348D" w:rsidRPr="003C014A" w:rsidRDefault="0014348D" w:rsidP="00E5301E">
            <w:pPr>
              <w:rPr>
                <w:sz w:val="22"/>
                <w:szCs w:val="22"/>
                <w:lang w:eastAsia="en-US"/>
              </w:rPr>
            </w:pPr>
          </w:p>
        </w:tc>
      </w:tr>
    </w:tbl>
    <w:p w14:paraId="38166825" w14:textId="77777777" w:rsidR="0014348D" w:rsidRPr="0014348D" w:rsidRDefault="0014348D" w:rsidP="0014348D">
      <w:pPr>
        <w:shd w:val="clear" w:color="auto" w:fill="FFFFFF"/>
        <w:rPr>
          <w:b/>
          <w:color w:val="000000"/>
          <w:sz w:val="22"/>
          <w:szCs w:val="22"/>
        </w:rPr>
      </w:pPr>
      <w:r w:rsidRPr="0014348D">
        <w:rPr>
          <w:b/>
          <w:color w:val="000000"/>
          <w:sz w:val="22"/>
          <w:szCs w:val="22"/>
        </w:rPr>
        <w:t>Общее развитие ребёнка</w:t>
      </w:r>
    </w:p>
    <w:p w14:paraId="4EA626E9" w14:textId="77777777" w:rsidR="0014348D" w:rsidRPr="0014348D" w:rsidRDefault="0014348D" w:rsidP="0014348D">
      <w:pPr>
        <w:shd w:val="clear" w:color="auto" w:fill="FFFFFF"/>
        <w:rPr>
          <w:color w:val="000000"/>
          <w:sz w:val="22"/>
          <w:szCs w:val="22"/>
        </w:rPr>
      </w:pPr>
      <w:r w:rsidRPr="0014348D">
        <w:rPr>
          <w:b/>
          <w:i/>
          <w:color w:val="000000"/>
          <w:sz w:val="22"/>
          <w:szCs w:val="22"/>
        </w:rPr>
        <w:t>Беседа</w:t>
      </w:r>
      <w:r w:rsidRPr="0014348D">
        <w:rPr>
          <w:color w:val="000000"/>
          <w:sz w:val="22"/>
          <w:szCs w:val="22"/>
        </w:rPr>
        <w:t xml:space="preserve"> (умение ориентироваться в окружающем мире, знания о семье):</w:t>
      </w:r>
    </w:p>
    <w:p w14:paraId="572F9FD2" w14:textId="77777777" w:rsidR="0014348D" w:rsidRPr="0014348D" w:rsidRDefault="0014348D" w:rsidP="0014348D">
      <w:pPr>
        <w:shd w:val="clear" w:color="auto" w:fill="FFFFFF"/>
        <w:rPr>
          <w:color w:val="000000"/>
          <w:sz w:val="22"/>
          <w:szCs w:val="22"/>
        </w:rPr>
      </w:pPr>
      <w:r w:rsidRPr="0014348D">
        <w:rPr>
          <w:color w:val="000000"/>
          <w:sz w:val="22"/>
          <w:szCs w:val="22"/>
        </w:rPr>
        <w:sym w:font="Symbol" w:char="F0B7"/>
      </w:r>
      <w:proofErr w:type="gramStart"/>
      <w:r w:rsidRPr="0014348D">
        <w:rPr>
          <w:color w:val="000000"/>
          <w:sz w:val="22"/>
          <w:szCs w:val="22"/>
        </w:rPr>
        <w:t>Скажи</w:t>
      </w:r>
      <w:proofErr w:type="gramEnd"/>
      <w:r w:rsidRPr="0014348D">
        <w:rPr>
          <w:color w:val="000000"/>
          <w:sz w:val="22"/>
          <w:szCs w:val="22"/>
        </w:rPr>
        <w:t xml:space="preserve"> как твоё имя, фамилия______________</w:t>
      </w:r>
      <w:r w:rsidR="004B294A">
        <w:rPr>
          <w:color w:val="000000"/>
          <w:sz w:val="22"/>
          <w:szCs w:val="22"/>
        </w:rPr>
        <w:t xml:space="preserve"> </w:t>
      </w:r>
      <w:r w:rsidRPr="0014348D">
        <w:rPr>
          <w:color w:val="000000"/>
          <w:sz w:val="22"/>
          <w:szCs w:val="22"/>
        </w:rPr>
        <w:t>Когда твой день рождения? ____________</w:t>
      </w:r>
    </w:p>
    <w:p w14:paraId="591319B3" w14:textId="77777777" w:rsidR="0014348D" w:rsidRPr="0014348D" w:rsidRDefault="0014348D" w:rsidP="0014348D">
      <w:pPr>
        <w:shd w:val="clear" w:color="auto" w:fill="FFFFFF"/>
        <w:rPr>
          <w:color w:val="000000"/>
          <w:sz w:val="22"/>
          <w:szCs w:val="22"/>
        </w:rPr>
      </w:pPr>
      <w:r w:rsidRPr="0014348D">
        <w:rPr>
          <w:color w:val="000000"/>
          <w:sz w:val="22"/>
          <w:szCs w:val="22"/>
        </w:rPr>
        <w:sym w:font="Symbol" w:char="F0B7"/>
      </w:r>
      <w:r w:rsidRPr="0014348D">
        <w:rPr>
          <w:color w:val="000000"/>
          <w:sz w:val="22"/>
          <w:szCs w:val="22"/>
        </w:rPr>
        <w:t xml:space="preserve">Назови свой </w:t>
      </w:r>
      <w:proofErr w:type="spellStart"/>
      <w:r w:rsidRPr="0014348D">
        <w:rPr>
          <w:color w:val="000000"/>
          <w:sz w:val="22"/>
          <w:szCs w:val="22"/>
        </w:rPr>
        <w:t>дом.адрес</w:t>
      </w:r>
      <w:proofErr w:type="spellEnd"/>
      <w:r w:rsidRPr="0014348D">
        <w:rPr>
          <w:color w:val="000000"/>
          <w:sz w:val="22"/>
          <w:szCs w:val="22"/>
        </w:rPr>
        <w:t xml:space="preserve"> ______________</w:t>
      </w:r>
    </w:p>
    <w:p w14:paraId="4CCDBCC5" w14:textId="77777777" w:rsidR="0014348D" w:rsidRPr="0014348D" w:rsidRDefault="0014348D" w:rsidP="0014348D">
      <w:pPr>
        <w:shd w:val="clear" w:color="auto" w:fill="FFFFFF"/>
        <w:rPr>
          <w:color w:val="000000"/>
          <w:sz w:val="22"/>
          <w:szCs w:val="22"/>
        </w:rPr>
      </w:pPr>
      <w:r w:rsidRPr="0014348D">
        <w:rPr>
          <w:color w:val="000000"/>
          <w:sz w:val="22"/>
          <w:szCs w:val="22"/>
        </w:rPr>
        <w:sym w:font="Symbol" w:char="F0B7"/>
      </w:r>
      <w:r w:rsidRPr="0014348D">
        <w:rPr>
          <w:color w:val="000000"/>
          <w:sz w:val="22"/>
          <w:szCs w:val="22"/>
        </w:rPr>
        <w:t xml:space="preserve">Сколько в доме </w:t>
      </w:r>
      <w:proofErr w:type="gramStart"/>
      <w:r w:rsidRPr="0014348D">
        <w:rPr>
          <w:color w:val="000000"/>
          <w:sz w:val="22"/>
          <w:szCs w:val="22"/>
        </w:rPr>
        <w:t>этажей?_</w:t>
      </w:r>
      <w:proofErr w:type="gramEnd"/>
      <w:r w:rsidRPr="0014348D">
        <w:rPr>
          <w:color w:val="000000"/>
          <w:sz w:val="22"/>
          <w:szCs w:val="22"/>
        </w:rPr>
        <w:t>__________ На каком этаже ваша квартира? ______________</w:t>
      </w:r>
    </w:p>
    <w:p w14:paraId="0BCFBC1E" w14:textId="77777777" w:rsidR="0014348D" w:rsidRPr="0014348D" w:rsidRDefault="0014348D" w:rsidP="0014348D">
      <w:pPr>
        <w:shd w:val="clear" w:color="auto" w:fill="FFFFFF"/>
        <w:rPr>
          <w:color w:val="000000"/>
          <w:sz w:val="22"/>
          <w:szCs w:val="22"/>
        </w:rPr>
      </w:pPr>
      <w:r w:rsidRPr="0014348D">
        <w:rPr>
          <w:color w:val="000000"/>
          <w:sz w:val="22"/>
          <w:szCs w:val="22"/>
        </w:rPr>
        <w:sym w:font="Symbol" w:char="F0B7"/>
      </w:r>
      <w:r w:rsidRPr="0014348D">
        <w:rPr>
          <w:color w:val="000000"/>
          <w:sz w:val="22"/>
          <w:szCs w:val="22"/>
        </w:rPr>
        <w:t xml:space="preserve">Как зовут твоих </w:t>
      </w:r>
      <w:proofErr w:type="gramStart"/>
      <w:r w:rsidRPr="0014348D">
        <w:rPr>
          <w:color w:val="000000"/>
          <w:sz w:val="22"/>
          <w:szCs w:val="22"/>
        </w:rPr>
        <w:t>родителей?_</w:t>
      </w:r>
      <w:proofErr w:type="gramEnd"/>
      <w:r w:rsidRPr="0014348D">
        <w:rPr>
          <w:color w:val="000000"/>
          <w:sz w:val="22"/>
          <w:szCs w:val="22"/>
        </w:rPr>
        <w:t>___________________________________</w:t>
      </w:r>
    </w:p>
    <w:p w14:paraId="3B70899D" w14:textId="77777777" w:rsidR="0014348D" w:rsidRPr="0014348D" w:rsidRDefault="0014348D" w:rsidP="0014348D">
      <w:pPr>
        <w:shd w:val="clear" w:color="auto" w:fill="FFFFFF"/>
        <w:rPr>
          <w:color w:val="000000"/>
          <w:sz w:val="22"/>
          <w:szCs w:val="22"/>
        </w:rPr>
      </w:pPr>
      <w:r w:rsidRPr="0014348D">
        <w:rPr>
          <w:color w:val="000000"/>
          <w:sz w:val="22"/>
          <w:szCs w:val="22"/>
        </w:rPr>
        <w:sym w:font="Symbol" w:char="F0B7"/>
      </w:r>
      <w:r w:rsidRPr="0014348D">
        <w:rPr>
          <w:color w:val="000000"/>
          <w:sz w:val="22"/>
          <w:szCs w:val="22"/>
        </w:rPr>
        <w:t xml:space="preserve">Кем работает </w:t>
      </w:r>
      <w:proofErr w:type="gramStart"/>
      <w:r w:rsidRPr="0014348D">
        <w:rPr>
          <w:color w:val="000000"/>
          <w:sz w:val="22"/>
          <w:szCs w:val="22"/>
        </w:rPr>
        <w:t>мама?_</w:t>
      </w:r>
      <w:proofErr w:type="gramEnd"/>
      <w:r w:rsidRPr="0014348D">
        <w:rPr>
          <w:color w:val="000000"/>
          <w:sz w:val="22"/>
          <w:szCs w:val="22"/>
        </w:rPr>
        <w:t>______________________ папа?____________________________</w:t>
      </w:r>
    </w:p>
    <w:p w14:paraId="675C2725" w14:textId="77777777" w:rsidR="0014348D" w:rsidRPr="0014348D" w:rsidRDefault="0014348D" w:rsidP="0014348D">
      <w:pPr>
        <w:shd w:val="clear" w:color="auto" w:fill="FFFFFF"/>
        <w:rPr>
          <w:color w:val="000000"/>
          <w:sz w:val="22"/>
          <w:szCs w:val="22"/>
        </w:rPr>
      </w:pPr>
      <w:r w:rsidRPr="0014348D">
        <w:rPr>
          <w:color w:val="000000"/>
          <w:sz w:val="22"/>
          <w:szCs w:val="22"/>
        </w:rPr>
        <w:lastRenderedPageBreak/>
        <w:sym w:font="Symbol" w:char="F0B7"/>
      </w:r>
      <w:r w:rsidRPr="0014348D">
        <w:rPr>
          <w:color w:val="000000"/>
          <w:sz w:val="22"/>
          <w:szCs w:val="22"/>
        </w:rPr>
        <w:t xml:space="preserve">Хочешь ли ты идти в </w:t>
      </w:r>
      <w:proofErr w:type="gramStart"/>
      <w:r w:rsidRPr="0014348D">
        <w:rPr>
          <w:color w:val="000000"/>
          <w:sz w:val="22"/>
          <w:szCs w:val="22"/>
        </w:rPr>
        <w:t>школу?_</w:t>
      </w:r>
      <w:proofErr w:type="gramEnd"/>
      <w:r w:rsidRPr="0014348D">
        <w:rPr>
          <w:color w:val="000000"/>
          <w:sz w:val="22"/>
          <w:szCs w:val="22"/>
        </w:rPr>
        <w:t>___</w:t>
      </w:r>
      <w:r w:rsidR="003C014A">
        <w:rPr>
          <w:color w:val="000000"/>
          <w:sz w:val="22"/>
          <w:szCs w:val="22"/>
        </w:rPr>
        <w:t xml:space="preserve"> </w:t>
      </w:r>
      <w:r w:rsidRPr="0014348D">
        <w:rPr>
          <w:color w:val="000000"/>
          <w:sz w:val="22"/>
          <w:szCs w:val="22"/>
        </w:rPr>
        <w:t>Как ты думаешь, что интересного будет в школе? __________</w:t>
      </w:r>
    </w:p>
    <w:p w14:paraId="5556B1D9" w14:textId="77777777" w:rsidR="0014348D" w:rsidRPr="0014348D" w:rsidRDefault="0014348D" w:rsidP="0014348D">
      <w:pPr>
        <w:shd w:val="clear" w:color="auto" w:fill="FFFFFF"/>
        <w:rPr>
          <w:b/>
          <w:i/>
          <w:color w:val="000000"/>
          <w:sz w:val="22"/>
          <w:szCs w:val="22"/>
        </w:rPr>
      </w:pPr>
      <w:r w:rsidRPr="0014348D">
        <w:rPr>
          <w:b/>
          <w:i/>
          <w:color w:val="000000"/>
          <w:sz w:val="22"/>
          <w:szCs w:val="22"/>
        </w:rPr>
        <w:t>Ориентировка во времени</w:t>
      </w:r>
    </w:p>
    <w:p w14:paraId="79F1B1E3" w14:textId="77777777" w:rsidR="0014348D" w:rsidRPr="0014348D" w:rsidRDefault="0014348D" w:rsidP="0014348D">
      <w:pPr>
        <w:shd w:val="clear" w:color="auto" w:fill="FFFFFF"/>
        <w:rPr>
          <w:color w:val="000000"/>
          <w:sz w:val="22"/>
          <w:szCs w:val="22"/>
        </w:rPr>
      </w:pPr>
      <w:r w:rsidRPr="0014348D">
        <w:rPr>
          <w:color w:val="000000"/>
          <w:sz w:val="22"/>
          <w:szCs w:val="22"/>
        </w:rPr>
        <w:sym w:font="Symbol" w:char="F0B7"/>
      </w:r>
      <w:r w:rsidRPr="0014348D">
        <w:rPr>
          <w:color w:val="000000"/>
          <w:sz w:val="22"/>
          <w:szCs w:val="22"/>
        </w:rPr>
        <w:t xml:space="preserve">Какое сейчас время </w:t>
      </w:r>
      <w:proofErr w:type="spellStart"/>
      <w:proofErr w:type="gramStart"/>
      <w:r w:rsidRPr="0014348D">
        <w:rPr>
          <w:color w:val="000000"/>
          <w:sz w:val="22"/>
          <w:szCs w:val="22"/>
        </w:rPr>
        <w:t>года?_</w:t>
      </w:r>
      <w:proofErr w:type="gramEnd"/>
      <w:r w:rsidRPr="0014348D">
        <w:rPr>
          <w:color w:val="000000"/>
          <w:sz w:val="22"/>
          <w:szCs w:val="22"/>
        </w:rPr>
        <w:t>_____________________Найди</w:t>
      </w:r>
      <w:proofErr w:type="spellEnd"/>
      <w:r w:rsidRPr="0014348D">
        <w:rPr>
          <w:color w:val="000000"/>
          <w:sz w:val="22"/>
          <w:szCs w:val="22"/>
        </w:rPr>
        <w:t xml:space="preserve"> зиму____________________</w:t>
      </w:r>
    </w:p>
    <w:p w14:paraId="48424C6C" w14:textId="77777777" w:rsidR="0014348D" w:rsidRPr="0014348D" w:rsidRDefault="0014348D" w:rsidP="0014348D">
      <w:pPr>
        <w:shd w:val="clear" w:color="auto" w:fill="FFFFFF"/>
        <w:rPr>
          <w:color w:val="000000"/>
          <w:sz w:val="22"/>
          <w:szCs w:val="22"/>
        </w:rPr>
      </w:pPr>
      <w:r w:rsidRPr="0014348D">
        <w:rPr>
          <w:color w:val="000000"/>
          <w:sz w:val="22"/>
          <w:szCs w:val="22"/>
        </w:rPr>
        <w:t xml:space="preserve">После зимы, какое будет время </w:t>
      </w:r>
      <w:proofErr w:type="spellStart"/>
      <w:proofErr w:type="gramStart"/>
      <w:r w:rsidRPr="0014348D">
        <w:rPr>
          <w:color w:val="000000"/>
          <w:sz w:val="22"/>
          <w:szCs w:val="22"/>
        </w:rPr>
        <w:t>года?_</w:t>
      </w:r>
      <w:proofErr w:type="gramEnd"/>
      <w:r w:rsidRPr="0014348D">
        <w:rPr>
          <w:color w:val="000000"/>
          <w:sz w:val="22"/>
          <w:szCs w:val="22"/>
        </w:rPr>
        <w:t>_________Сколько</w:t>
      </w:r>
      <w:proofErr w:type="spellEnd"/>
      <w:r w:rsidRPr="0014348D">
        <w:rPr>
          <w:color w:val="000000"/>
          <w:sz w:val="22"/>
          <w:szCs w:val="22"/>
        </w:rPr>
        <w:t xml:space="preserve"> всего времён года?____________ Какое время года после </w:t>
      </w:r>
      <w:proofErr w:type="spellStart"/>
      <w:r w:rsidRPr="0014348D">
        <w:rPr>
          <w:color w:val="000000"/>
          <w:sz w:val="22"/>
          <w:szCs w:val="22"/>
        </w:rPr>
        <w:t>лета?_____________В</w:t>
      </w:r>
      <w:proofErr w:type="spellEnd"/>
      <w:r w:rsidRPr="0014348D">
        <w:rPr>
          <w:color w:val="000000"/>
          <w:sz w:val="22"/>
          <w:szCs w:val="22"/>
        </w:rPr>
        <w:t xml:space="preserve"> какое время</w:t>
      </w:r>
      <w:r w:rsidR="003C014A" w:rsidRPr="003C014A">
        <w:rPr>
          <w:color w:val="000000"/>
          <w:sz w:val="22"/>
          <w:szCs w:val="22"/>
        </w:rPr>
        <w:t xml:space="preserve"> </w:t>
      </w:r>
      <w:r w:rsidRPr="0014348D">
        <w:rPr>
          <w:color w:val="000000"/>
          <w:sz w:val="22"/>
          <w:szCs w:val="22"/>
        </w:rPr>
        <w:t>года ты пойдёшь в школу?____</w:t>
      </w:r>
    </w:p>
    <w:p w14:paraId="2688D6A9" w14:textId="5FDDD56F" w:rsidR="0014348D" w:rsidRPr="0014348D" w:rsidRDefault="0014348D" w:rsidP="0014348D">
      <w:pPr>
        <w:shd w:val="clear" w:color="auto" w:fill="FFFFFF"/>
        <w:rPr>
          <w:color w:val="000000"/>
          <w:sz w:val="22"/>
          <w:szCs w:val="22"/>
        </w:rPr>
      </w:pPr>
      <w:r w:rsidRPr="0014348D">
        <w:rPr>
          <w:color w:val="000000"/>
          <w:sz w:val="22"/>
          <w:szCs w:val="22"/>
        </w:rPr>
        <w:sym w:font="Symbol" w:char="F0B7"/>
      </w:r>
      <w:r w:rsidRPr="0014348D">
        <w:rPr>
          <w:color w:val="000000"/>
          <w:sz w:val="22"/>
          <w:szCs w:val="22"/>
        </w:rPr>
        <w:t>Назови дни недели________________</w:t>
      </w:r>
      <w:r w:rsidR="002C347F">
        <w:rPr>
          <w:color w:val="000000"/>
          <w:sz w:val="22"/>
          <w:szCs w:val="22"/>
        </w:rPr>
        <w:t xml:space="preserve">          </w:t>
      </w:r>
      <w:r w:rsidRPr="0014348D">
        <w:rPr>
          <w:color w:val="000000"/>
          <w:sz w:val="22"/>
          <w:szCs w:val="22"/>
        </w:rPr>
        <w:sym w:font="Symbol" w:char="F0B7"/>
      </w:r>
      <w:r w:rsidRPr="0014348D">
        <w:rPr>
          <w:color w:val="000000"/>
          <w:sz w:val="22"/>
          <w:szCs w:val="22"/>
        </w:rPr>
        <w:t>Части суток_________________________________</w:t>
      </w:r>
    </w:p>
    <w:p w14:paraId="6A9FE7A2" w14:textId="77777777" w:rsidR="0014348D" w:rsidRPr="0014348D" w:rsidRDefault="0014348D" w:rsidP="0014348D">
      <w:pPr>
        <w:shd w:val="clear" w:color="auto" w:fill="FFFFFF"/>
        <w:rPr>
          <w:b/>
          <w:i/>
          <w:color w:val="000000"/>
          <w:sz w:val="22"/>
          <w:szCs w:val="22"/>
        </w:rPr>
      </w:pPr>
      <w:r w:rsidRPr="0014348D">
        <w:rPr>
          <w:b/>
          <w:i/>
          <w:color w:val="000000"/>
          <w:sz w:val="22"/>
          <w:szCs w:val="22"/>
        </w:rPr>
        <w:t>Целостное восприятие предмета</w:t>
      </w:r>
    </w:p>
    <w:p w14:paraId="138634AE" w14:textId="77777777" w:rsidR="0014348D" w:rsidRPr="0014348D" w:rsidRDefault="0014348D" w:rsidP="0014348D">
      <w:pPr>
        <w:shd w:val="clear" w:color="auto" w:fill="FFFFFF"/>
        <w:rPr>
          <w:color w:val="000000"/>
          <w:sz w:val="22"/>
          <w:szCs w:val="22"/>
        </w:rPr>
      </w:pPr>
      <w:r w:rsidRPr="0014348D">
        <w:rPr>
          <w:color w:val="000000"/>
          <w:sz w:val="22"/>
          <w:szCs w:val="22"/>
        </w:rPr>
        <w:t xml:space="preserve">Сложи картинку </w:t>
      </w:r>
      <w:proofErr w:type="gramStart"/>
      <w:r w:rsidRPr="0014348D">
        <w:rPr>
          <w:color w:val="000000"/>
          <w:sz w:val="22"/>
          <w:szCs w:val="22"/>
        </w:rPr>
        <w:t>( из</w:t>
      </w:r>
      <w:proofErr w:type="gramEnd"/>
      <w:r w:rsidRPr="0014348D">
        <w:rPr>
          <w:color w:val="000000"/>
          <w:sz w:val="22"/>
          <w:szCs w:val="22"/>
        </w:rPr>
        <w:t xml:space="preserve"> 5 частей)________________________________________</w:t>
      </w:r>
    </w:p>
    <w:p w14:paraId="1E9FB03C" w14:textId="77777777" w:rsidR="003C014A" w:rsidRPr="003C014A" w:rsidRDefault="003C014A" w:rsidP="003C014A">
      <w:pPr>
        <w:ind w:right="-465"/>
        <w:rPr>
          <w:sz w:val="22"/>
          <w:szCs w:val="22"/>
        </w:rPr>
      </w:pPr>
      <w:r w:rsidRPr="003C014A">
        <w:rPr>
          <w:b/>
          <w:sz w:val="22"/>
          <w:szCs w:val="22"/>
        </w:rPr>
        <w:t>Профиль речевого развития ребёнка</w:t>
      </w:r>
    </w:p>
    <w:p w14:paraId="6F38AA09" w14:textId="77777777" w:rsidR="003C014A" w:rsidRPr="003C014A" w:rsidRDefault="004B294A" w:rsidP="003C014A">
      <w:pPr>
        <w:ind w:left="-120"/>
        <w:rPr>
          <w:b/>
          <w:sz w:val="22"/>
          <w:szCs w:val="22"/>
        </w:rPr>
      </w:pPr>
      <w:r w:rsidRPr="006507E6">
        <w:rPr>
          <w:b/>
          <w:noProof/>
          <w:sz w:val="22"/>
          <w:szCs w:val="22"/>
        </w:rPr>
        <w:drawing>
          <wp:inline distT="0" distB="0" distL="0" distR="0" wp14:anchorId="3AEB92BD" wp14:editId="0FACD886">
            <wp:extent cx="4591050" cy="1000125"/>
            <wp:effectExtent l="0" t="0" r="0" b="9525"/>
            <wp:docPr id="2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BE01CF8" w14:textId="77777777" w:rsidR="003C014A" w:rsidRPr="003C014A" w:rsidRDefault="003C014A" w:rsidP="003C014A">
      <w:pPr>
        <w:ind w:left="-120"/>
        <w:rPr>
          <w:b/>
          <w:sz w:val="22"/>
          <w:szCs w:val="22"/>
        </w:rPr>
      </w:pPr>
    </w:p>
    <w:p w14:paraId="0FC4401F" w14:textId="77777777" w:rsidR="003C014A" w:rsidRPr="003C014A" w:rsidRDefault="003C014A" w:rsidP="003C014A">
      <w:pPr>
        <w:ind w:left="-120"/>
        <w:rPr>
          <w:b/>
          <w:sz w:val="22"/>
          <w:szCs w:val="22"/>
        </w:rPr>
      </w:pPr>
      <w:r w:rsidRPr="003C014A">
        <w:rPr>
          <w:b/>
          <w:sz w:val="22"/>
          <w:szCs w:val="22"/>
        </w:rPr>
        <w:t xml:space="preserve">Заключение </w:t>
      </w:r>
      <w:proofErr w:type="gramStart"/>
      <w:r w:rsidRPr="003C014A">
        <w:rPr>
          <w:b/>
          <w:sz w:val="22"/>
          <w:szCs w:val="22"/>
        </w:rPr>
        <w:t>логопеда:_</w:t>
      </w:r>
      <w:proofErr w:type="gramEnd"/>
      <w:r w:rsidRPr="003C014A">
        <w:rPr>
          <w:b/>
          <w:sz w:val="22"/>
          <w:szCs w:val="22"/>
        </w:rPr>
        <w:t>_____________________________________</w:t>
      </w:r>
    </w:p>
    <w:p w14:paraId="76DC99A2" w14:textId="77777777" w:rsidR="00D1255B" w:rsidRPr="00D1255B" w:rsidRDefault="00D1255B" w:rsidP="00D1255B">
      <w:pPr>
        <w:shd w:val="clear" w:color="auto" w:fill="FFFFFF"/>
        <w:rPr>
          <w:b/>
          <w:color w:val="000000"/>
          <w:sz w:val="22"/>
          <w:szCs w:val="22"/>
        </w:rPr>
      </w:pPr>
      <w:r w:rsidRPr="00D1255B">
        <w:rPr>
          <w:b/>
          <w:color w:val="000000"/>
          <w:sz w:val="22"/>
          <w:szCs w:val="22"/>
        </w:rPr>
        <w:t>Приложение при дизартрии</w:t>
      </w:r>
    </w:p>
    <w:p w14:paraId="07FEDAC9" w14:textId="77777777" w:rsidR="00D1255B" w:rsidRPr="00D1255B" w:rsidRDefault="00D1255B" w:rsidP="00D1255B">
      <w:pPr>
        <w:shd w:val="clear" w:color="auto" w:fill="FFFFFF"/>
        <w:rPr>
          <w:b/>
          <w:color w:val="000000"/>
          <w:sz w:val="22"/>
          <w:szCs w:val="22"/>
        </w:rPr>
      </w:pPr>
      <w:r w:rsidRPr="00D1255B">
        <w:rPr>
          <w:b/>
          <w:color w:val="000000"/>
          <w:sz w:val="22"/>
          <w:szCs w:val="22"/>
        </w:rPr>
        <w:t>10.Общее звучание речи при дизартрии.</w:t>
      </w:r>
    </w:p>
    <w:p w14:paraId="571BF91B" w14:textId="77777777" w:rsidR="00D1255B" w:rsidRPr="00D1255B" w:rsidRDefault="00D1255B" w:rsidP="00D1255B">
      <w:pPr>
        <w:shd w:val="clear" w:color="auto" w:fill="FFFFFF"/>
        <w:rPr>
          <w:color w:val="000000"/>
          <w:sz w:val="22"/>
          <w:szCs w:val="22"/>
        </w:rPr>
      </w:pPr>
      <w:proofErr w:type="spellStart"/>
      <w:proofErr w:type="gramStart"/>
      <w:r w:rsidRPr="00D1255B">
        <w:rPr>
          <w:color w:val="000000"/>
          <w:sz w:val="22"/>
          <w:szCs w:val="22"/>
        </w:rPr>
        <w:t>Голос:Разборчивость</w:t>
      </w:r>
      <w:proofErr w:type="spellEnd"/>
      <w:proofErr w:type="gramEnd"/>
      <w:r w:rsidRPr="00D1255B">
        <w:rPr>
          <w:color w:val="000000"/>
          <w:sz w:val="22"/>
          <w:szCs w:val="22"/>
        </w:rPr>
        <w:t xml:space="preserve"> речи- невнятная, малопонятная для окружающих, смазанная,</w:t>
      </w:r>
    </w:p>
    <w:p w14:paraId="67306177" w14:textId="77777777" w:rsidR="00D1255B" w:rsidRPr="00D1255B" w:rsidRDefault="00D1255B" w:rsidP="00D1255B">
      <w:pPr>
        <w:shd w:val="clear" w:color="auto" w:fill="FFFFFF"/>
        <w:rPr>
          <w:color w:val="000000"/>
          <w:sz w:val="22"/>
          <w:szCs w:val="22"/>
        </w:rPr>
      </w:pPr>
      <w:r w:rsidRPr="00D1255B">
        <w:rPr>
          <w:color w:val="000000"/>
          <w:sz w:val="22"/>
          <w:szCs w:val="22"/>
        </w:rPr>
        <w:t>несколько снижена</w:t>
      </w:r>
    </w:p>
    <w:p w14:paraId="4617F835" w14:textId="77777777" w:rsidR="00D1255B" w:rsidRPr="00D1255B" w:rsidRDefault="00D1255B" w:rsidP="00D1255B">
      <w:pPr>
        <w:shd w:val="clear" w:color="auto" w:fill="FFFFFF"/>
        <w:rPr>
          <w:color w:val="000000"/>
          <w:sz w:val="22"/>
          <w:szCs w:val="22"/>
        </w:rPr>
      </w:pPr>
      <w:r w:rsidRPr="00D1255B">
        <w:rPr>
          <w:color w:val="000000"/>
          <w:sz w:val="22"/>
          <w:szCs w:val="22"/>
        </w:rPr>
        <w:t xml:space="preserve">Темп- </w:t>
      </w:r>
      <w:proofErr w:type="gramStart"/>
      <w:r w:rsidRPr="00D1255B">
        <w:rPr>
          <w:color w:val="000000"/>
          <w:sz w:val="22"/>
          <w:szCs w:val="22"/>
        </w:rPr>
        <w:t>нормальный( 4</w:t>
      </w:r>
      <w:proofErr w:type="gramEnd"/>
      <w:r w:rsidRPr="00D1255B">
        <w:rPr>
          <w:color w:val="000000"/>
          <w:sz w:val="22"/>
          <w:szCs w:val="22"/>
        </w:rPr>
        <w:t>-5 слогов в секунду), ускоренный( 7-8 слогов в секунду), быстрый( 9</w:t>
      </w:r>
    </w:p>
    <w:p w14:paraId="2099EB43" w14:textId="77777777" w:rsidR="00D1255B" w:rsidRPr="00D1255B" w:rsidRDefault="00D1255B" w:rsidP="00D1255B">
      <w:pPr>
        <w:shd w:val="clear" w:color="auto" w:fill="FFFFFF"/>
        <w:rPr>
          <w:color w:val="000000"/>
          <w:sz w:val="22"/>
          <w:szCs w:val="22"/>
        </w:rPr>
      </w:pPr>
      <w:r w:rsidRPr="00D1255B">
        <w:rPr>
          <w:color w:val="000000"/>
          <w:sz w:val="22"/>
          <w:szCs w:val="22"/>
        </w:rPr>
        <w:t xml:space="preserve">слогов в секунду) </w:t>
      </w:r>
      <w:proofErr w:type="spellStart"/>
      <w:proofErr w:type="gramStart"/>
      <w:r w:rsidRPr="00D1255B">
        <w:rPr>
          <w:color w:val="000000"/>
          <w:sz w:val="22"/>
          <w:szCs w:val="22"/>
        </w:rPr>
        <w:t>брадилалия</w:t>
      </w:r>
      <w:proofErr w:type="spellEnd"/>
      <w:r w:rsidRPr="00D1255B">
        <w:rPr>
          <w:color w:val="000000"/>
          <w:sz w:val="22"/>
          <w:szCs w:val="22"/>
        </w:rPr>
        <w:t>( 1</w:t>
      </w:r>
      <w:proofErr w:type="gramEnd"/>
      <w:r w:rsidRPr="00D1255B">
        <w:rPr>
          <w:color w:val="000000"/>
          <w:sz w:val="22"/>
          <w:szCs w:val="22"/>
        </w:rPr>
        <w:t>-2 слога в секунду), запинки</w:t>
      </w:r>
    </w:p>
    <w:p w14:paraId="4BE3334B" w14:textId="77777777" w:rsidR="00D1255B" w:rsidRPr="00D1255B" w:rsidRDefault="00D1255B" w:rsidP="00D1255B">
      <w:pPr>
        <w:shd w:val="clear" w:color="auto" w:fill="FFFFFF"/>
        <w:rPr>
          <w:color w:val="000000"/>
          <w:sz w:val="22"/>
          <w:szCs w:val="22"/>
        </w:rPr>
      </w:pPr>
      <w:r w:rsidRPr="00D1255B">
        <w:rPr>
          <w:color w:val="000000"/>
          <w:sz w:val="22"/>
          <w:szCs w:val="22"/>
        </w:rPr>
        <w:t>Ритм речи- норма, растянутый, скандированный, зависит от проявления гиперкинезов</w:t>
      </w:r>
    </w:p>
    <w:p w14:paraId="6633A8CC" w14:textId="77777777" w:rsidR="00D1255B" w:rsidRPr="00D1255B" w:rsidRDefault="00D1255B" w:rsidP="00D1255B">
      <w:pPr>
        <w:shd w:val="clear" w:color="auto" w:fill="FFFFFF"/>
        <w:rPr>
          <w:color w:val="000000"/>
          <w:sz w:val="22"/>
          <w:szCs w:val="22"/>
        </w:rPr>
      </w:pPr>
      <w:r w:rsidRPr="00D1255B">
        <w:rPr>
          <w:color w:val="000000"/>
          <w:sz w:val="22"/>
          <w:szCs w:val="22"/>
        </w:rPr>
        <w:t>Дыхание- грудное, ключичное, диафрагмальное, комбинированное; вдох- глубокий,</w:t>
      </w:r>
    </w:p>
    <w:p w14:paraId="66DF912B" w14:textId="77777777" w:rsidR="00D1255B" w:rsidRPr="00D1255B" w:rsidRDefault="00D1255B" w:rsidP="00D1255B">
      <w:pPr>
        <w:shd w:val="clear" w:color="auto" w:fill="FFFFFF"/>
        <w:rPr>
          <w:color w:val="000000"/>
          <w:sz w:val="22"/>
          <w:szCs w:val="22"/>
        </w:rPr>
      </w:pPr>
      <w:r w:rsidRPr="00D1255B">
        <w:rPr>
          <w:color w:val="000000"/>
          <w:sz w:val="22"/>
          <w:szCs w:val="22"/>
        </w:rPr>
        <w:t>недостаточный, короткий, прерывистый; выдох- продолжительный, укороченный, наличие</w:t>
      </w:r>
    </w:p>
    <w:p w14:paraId="29D11084" w14:textId="77777777" w:rsidR="00D1255B" w:rsidRPr="00D1255B" w:rsidRDefault="00D1255B" w:rsidP="00D1255B">
      <w:pPr>
        <w:shd w:val="clear" w:color="auto" w:fill="FFFFFF"/>
        <w:rPr>
          <w:color w:val="000000"/>
          <w:sz w:val="22"/>
          <w:szCs w:val="22"/>
        </w:rPr>
      </w:pPr>
      <w:r w:rsidRPr="00D1255B">
        <w:rPr>
          <w:color w:val="000000"/>
          <w:sz w:val="22"/>
          <w:szCs w:val="22"/>
        </w:rPr>
        <w:t>гиперкинезов, дифференцирует носовой и ротовой выдох; речевой выдох- короткий,</w:t>
      </w:r>
    </w:p>
    <w:p w14:paraId="54734F06" w14:textId="77777777" w:rsidR="00D1255B" w:rsidRPr="00D1255B" w:rsidRDefault="00D1255B" w:rsidP="00D1255B">
      <w:pPr>
        <w:shd w:val="clear" w:color="auto" w:fill="FFFFFF"/>
        <w:rPr>
          <w:color w:val="000000"/>
          <w:sz w:val="22"/>
          <w:szCs w:val="22"/>
        </w:rPr>
      </w:pPr>
      <w:r w:rsidRPr="00D1255B">
        <w:rPr>
          <w:color w:val="000000"/>
          <w:sz w:val="22"/>
          <w:szCs w:val="22"/>
        </w:rPr>
        <w:t xml:space="preserve">прерывистый, достаточный, наличие гиперкинезов, </w:t>
      </w:r>
      <w:proofErr w:type="spellStart"/>
      <w:r w:rsidRPr="00D1255B">
        <w:rPr>
          <w:color w:val="000000"/>
          <w:sz w:val="22"/>
          <w:szCs w:val="22"/>
        </w:rPr>
        <w:t>регидность</w:t>
      </w:r>
      <w:proofErr w:type="spellEnd"/>
    </w:p>
    <w:p w14:paraId="66AB866C" w14:textId="77777777" w:rsidR="00D1255B" w:rsidRPr="00D1255B" w:rsidRDefault="00D1255B" w:rsidP="00D1255B">
      <w:pPr>
        <w:shd w:val="clear" w:color="auto" w:fill="FFFFFF"/>
        <w:rPr>
          <w:color w:val="000000"/>
          <w:sz w:val="22"/>
          <w:szCs w:val="22"/>
        </w:rPr>
      </w:pPr>
      <w:r w:rsidRPr="00D1255B">
        <w:rPr>
          <w:color w:val="000000"/>
          <w:sz w:val="22"/>
          <w:szCs w:val="22"/>
        </w:rPr>
        <w:t>Сила- слабый, тихий, истощающийся, напряжённый, прерывистый, громкий</w:t>
      </w:r>
    </w:p>
    <w:p w14:paraId="5D50D6FE" w14:textId="77777777" w:rsidR="00D1255B" w:rsidRPr="00D1255B" w:rsidRDefault="00D1255B" w:rsidP="00D1255B">
      <w:pPr>
        <w:shd w:val="clear" w:color="auto" w:fill="FFFFFF"/>
        <w:rPr>
          <w:color w:val="000000"/>
          <w:sz w:val="22"/>
          <w:szCs w:val="22"/>
        </w:rPr>
      </w:pPr>
      <w:r w:rsidRPr="00D1255B">
        <w:rPr>
          <w:color w:val="000000"/>
          <w:sz w:val="22"/>
          <w:szCs w:val="22"/>
        </w:rPr>
        <w:t xml:space="preserve">Высота – </w:t>
      </w:r>
      <w:proofErr w:type="spellStart"/>
      <w:proofErr w:type="gramStart"/>
      <w:r w:rsidRPr="00D1255B">
        <w:rPr>
          <w:color w:val="000000"/>
          <w:sz w:val="22"/>
          <w:szCs w:val="22"/>
        </w:rPr>
        <w:t>высокий,низкий</w:t>
      </w:r>
      <w:proofErr w:type="gramEnd"/>
      <w:r w:rsidRPr="00D1255B">
        <w:rPr>
          <w:color w:val="000000"/>
          <w:sz w:val="22"/>
          <w:szCs w:val="22"/>
        </w:rPr>
        <w:t>,нормальный</w:t>
      </w:r>
      <w:proofErr w:type="spellEnd"/>
    </w:p>
    <w:p w14:paraId="0154AE7C" w14:textId="77777777" w:rsidR="00D1255B" w:rsidRPr="00D1255B" w:rsidRDefault="00D1255B" w:rsidP="00D1255B">
      <w:pPr>
        <w:shd w:val="clear" w:color="auto" w:fill="FFFFFF"/>
        <w:rPr>
          <w:color w:val="000000"/>
          <w:sz w:val="22"/>
          <w:szCs w:val="22"/>
        </w:rPr>
      </w:pPr>
      <w:r w:rsidRPr="00D1255B">
        <w:rPr>
          <w:color w:val="000000"/>
          <w:sz w:val="22"/>
          <w:szCs w:val="22"/>
        </w:rPr>
        <w:t>Тембр- нормальный, сиплый, хриплый, глухой, напряжённый, гортанный с носовым</w:t>
      </w:r>
    </w:p>
    <w:p w14:paraId="28B68737" w14:textId="77777777" w:rsidR="00D1255B" w:rsidRPr="00D1255B" w:rsidRDefault="00D1255B" w:rsidP="00D1255B">
      <w:pPr>
        <w:shd w:val="clear" w:color="auto" w:fill="FFFFFF"/>
        <w:rPr>
          <w:color w:val="000000"/>
          <w:sz w:val="22"/>
          <w:szCs w:val="22"/>
        </w:rPr>
      </w:pPr>
      <w:r w:rsidRPr="00D1255B">
        <w:rPr>
          <w:color w:val="000000"/>
          <w:sz w:val="22"/>
          <w:szCs w:val="22"/>
        </w:rPr>
        <w:t>оттенком, назализованный, дрожащий</w:t>
      </w:r>
    </w:p>
    <w:p w14:paraId="7D6E1D59" w14:textId="77777777" w:rsidR="00D1255B" w:rsidRPr="00D1255B" w:rsidRDefault="00D1255B" w:rsidP="00D1255B">
      <w:pPr>
        <w:shd w:val="clear" w:color="auto" w:fill="FFFFFF"/>
        <w:rPr>
          <w:color w:val="000000"/>
          <w:sz w:val="22"/>
          <w:szCs w:val="22"/>
        </w:rPr>
      </w:pPr>
      <w:r w:rsidRPr="00D1255B">
        <w:rPr>
          <w:color w:val="000000"/>
          <w:sz w:val="22"/>
          <w:szCs w:val="22"/>
        </w:rPr>
        <w:t xml:space="preserve">Тон- модулированный, </w:t>
      </w:r>
      <w:proofErr w:type="spellStart"/>
      <w:r w:rsidRPr="00D1255B">
        <w:rPr>
          <w:color w:val="000000"/>
          <w:sz w:val="22"/>
          <w:szCs w:val="22"/>
        </w:rPr>
        <w:t>маломодулированный</w:t>
      </w:r>
      <w:proofErr w:type="spellEnd"/>
      <w:r w:rsidRPr="00D1255B">
        <w:rPr>
          <w:color w:val="000000"/>
          <w:sz w:val="22"/>
          <w:szCs w:val="22"/>
        </w:rPr>
        <w:t>, монотонный</w:t>
      </w:r>
    </w:p>
    <w:p w14:paraId="0468D8E8" w14:textId="77777777" w:rsidR="00D1255B" w:rsidRPr="00D1255B" w:rsidRDefault="00D1255B" w:rsidP="00D1255B">
      <w:pPr>
        <w:shd w:val="clear" w:color="auto" w:fill="FFFFFF"/>
        <w:rPr>
          <w:color w:val="000000"/>
          <w:sz w:val="22"/>
          <w:szCs w:val="22"/>
        </w:rPr>
      </w:pPr>
      <w:r w:rsidRPr="00D1255B">
        <w:rPr>
          <w:color w:val="000000"/>
          <w:sz w:val="22"/>
          <w:szCs w:val="22"/>
        </w:rPr>
        <w:t>Синхронность дыхания, голосообразования и артикуляции – норма, нарушена</w:t>
      </w:r>
    </w:p>
    <w:p w14:paraId="4555F800" w14:textId="77777777" w:rsidR="00D1255B" w:rsidRPr="00D1255B" w:rsidRDefault="00D1255B" w:rsidP="00D1255B">
      <w:pPr>
        <w:shd w:val="clear" w:color="auto" w:fill="FFFFFF"/>
        <w:rPr>
          <w:color w:val="000000"/>
          <w:sz w:val="22"/>
          <w:szCs w:val="22"/>
        </w:rPr>
      </w:pPr>
      <w:r w:rsidRPr="00D1255B">
        <w:rPr>
          <w:color w:val="000000"/>
          <w:sz w:val="22"/>
          <w:szCs w:val="22"/>
        </w:rPr>
        <w:t>Объём артикуляционных движений языка – строго ограничен, неполный, полный</w:t>
      </w:r>
    </w:p>
    <w:p w14:paraId="0E17E8ED" w14:textId="77777777" w:rsidR="00D1255B" w:rsidRPr="00D1255B" w:rsidRDefault="00D1255B" w:rsidP="00D1255B">
      <w:pPr>
        <w:shd w:val="clear" w:color="auto" w:fill="FFFFFF"/>
        <w:rPr>
          <w:color w:val="000000"/>
          <w:sz w:val="22"/>
          <w:szCs w:val="22"/>
        </w:rPr>
      </w:pPr>
      <w:r w:rsidRPr="00D1255B">
        <w:rPr>
          <w:color w:val="000000"/>
          <w:sz w:val="22"/>
          <w:szCs w:val="22"/>
        </w:rPr>
        <w:sym w:font="Symbol" w:char="F0B7"/>
      </w:r>
      <w:r w:rsidRPr="00D1255B">
        <w:rPr>
          <w:color w:val="000000"/>
          <w:sz w:val="22"/>
          <w:szCs w:val="22"/>
        </w:rPr>
        <w:t xml:space="preserve"> Язык не выводится из полости рта ________________________________________</w:t>
      </w:r>
    </w:p>
    <w:p w14:paraId="464F862B" w14:textId="77777777" w:rsidR="00D1255B" w:rsidRPr="00D1255B" w:rsidRDefault="00D1255B" w:rsidP="00D1255B">
      <w:pPr>
        <w:shd w:val="clear" w:color="auto" w:fill="FFFFFF"/>
        <w:rPr>
          <w:color w:val="000000"/>
          <w:sz w:val="22"/>
          <w:szCs w:val="22"/>
        </w:rPr>
      </w:pPr>
      <w:r w:rsidRPr="00D1255B">
        <w:rPr>
          <w:color w:val="000000"/>
          <w:sz w:val="22"/>
          <w:szCs w:val="22"/>
        </w:rPr>
        <w:sym w:font="Symbol" w:char="F0B7"/>
      </w:r>
      <w:r w:rsidRPr="00D1255B">
        <w:rPr>
          <w:color w:val="000000"/>
          <w:sz w:val="22"/>
          <w:szCs w:val="22"/>
        </w:rPr>
        <w:t>Верхний подъём ________________________________________________________</w:t>
      </w:r>
    </w:p>
    <w:p w14:paraId="73DAF0B1" w14:textId="77777777" w:rsidR="00D1255B" w:rsidRPr="00D1255B" w:rsidRDefault="00D1255B" w:rsidP="00D1255B">
      <w:pPr>
        <w:shd w:val="clear" w:color="auto" w:fill="FFFFFF"/>
        <w:rPr>
          <w:color w:val="000000"/>
          <w:sz w:val="22"/>
          <w:szCs w:val="22"/>
        </w:rPr>
      </w:pPr>
      <w:r w:rsidRPr="00D1255B">
        <w:rPr>
          <w:color w:val="000000"/>
          <w:sz w:val="22"/>
          <w:szCs w:val="22"/>
        </w:rPr>
        <w:sym w:font="Symbol" w:char="F0B7"/>
      </w:r>
      <w:r w:rsidRPr="00D1255B">
        <w:rPr>
          <w:color w:val="000000"/>
          <w:sz w:val="22"/>
          <w:szCs w:val="22"/>
        </w:rPr>
        <w:t xml:space="preserve">Боковые отведения </w:t>
      </w:r>
      <w:proofErr w:type="gramStart"/>
      <w:r w:rsidRPr="00D1255B">
        <w:rPr>
          <w:color w:val="000000"/>
          <w:sz w:val="22"/>
          <w:szCs w:val="22"/>
        </w:rPr>
        <w:t>( влево</w:t>
      </w:r>
      <w:proofErr w:type="gramEnd"/>
      <w:r w:rsidRPr="00D1255B">
        <w:rPr>
          <w:color w:val="000000"/>
          <w:sz w:val="22"/>
          <w:szCs w:val="22"/>
        </w:rPr>
        <w:t>, вправо) ________________________________________</w:t>
      </w:r>
    </w:p>
    <w:p w14:paraId="3150A4AC" w14:textId="77777777" w:rsidR="00D1255B" w:rsidRPr="00D1255B" w:rsidRDefault="00D1255B" w:rsidP="00D1255B">
      <w:pPr>
        <w:shd w:val="clear" w:color="auto" w:fill="FFFFFF"/>
        <w:rPr>
          <w:color w:val="000000"/>
          <w:sz w:val="22"/>
          <w:szCs w:val="22"/>
        </w:rPr>
      </w:pPr>
      <w:r w:rsidRPr="00D1255B">
        <w:rPr>
          <w:color w:val="000000"/>
          <w:sz w:val="22"/>
          <w:szCs w:val="22"/>
        </w:rPr>
        <w:sym w:font="Symbol" w:char="F0B7"/>
      </w:r>
      <w:r w:rsidRPr="00D1255B">
        <w:rPr>
          <w:color w:val="000000"/>
          <w:sz w:val="22"/>
          <w:szCs w:val="22"/>
        </w:rPr>
        <w:t>Пощёлкивание__________________________________________________________</w:t>
      </w:r>
    </w:p>
    <w:p w14:paraId="7DCA2363" w14:textId="77777777" w:rsidR="00D1255B" w:rsidRPr="00D1255B" w:rsidRDefault="00D1255B" w:rsidP="00D1255B">
      <w:pPr>
        <w:shd w:val="clear" w:color="auto" w:fill="FFFFFF"/>
        <w:rPr>
          <w:color w:val="000000"/>
          <w:sz w:val="22"/>
          <w:szCs w:val="22"/>
        </w:rPr>
      </w:pPr>
      <w:r w:rsidRPr="00D1255B">
        <w:rPr>
          <w:color w:val="000000"/>
          <w:sz w:val="22"/>
          <w:szCs w:val="22"/>
        </w:rPr>
        <w:sym w:font="Symbol" w:char="F0B7"/>
      </w:r>
      <w:r w:rsidRPr="00D1255B">
        <w:rPr>
          <w:color w:val="000000"/>
          <w:sz w:val="22"/>
          <w:szCs w:val="22"/>
        </w:rPr>
        <w:t>Облизывание губ ________________________________________________________</w:t>
      </w:r>
    </w:p>
    <w:p w14:paraId="4EBC830D" w14:textId="77777777" w:rsidR="00D1255B" w:rsidRPr="00D1255B" w:rsidRDefault="00D1255B" w:rsidP="00D1255B">
      <w:pPr>
        <w:shd w:val="clear" w:color="auto" w:fill="FFFFFF"/>
        <w:rPr>
          <w:color w:val="000000"/>
          <w:sz w:val="22"/>
          <w:szCs w:val="22"/>
        </w:rPr>
      </w:pPr>
      <w:r w:rsidRPr="00D1255B">
        <w:rPr>
          <w:color w:val="000000"/>
          <w:sz w:val="22"/>
          <w:szCs w:val="22"/>
        </w:rPr>
        <w:sym w:font="Symbol" w:char="F0B7"/>
      </w:r>
      <w:r w:rsidRPr="00D1255B">
        <w:rPr>
          <w:color w:val="000000"/>
          <w:sz w:val="22"/>
          <w:szCs w:val="22"/>
        </w:rPr>
        <w:t>Умение удержать артикуляционную позу ____________________________________</w:t>
      </w:r>
    </w:p>
    <w:p w14:paraId="30FC6DC1" w14:textId="77777777" w:rsidR="00D1255B" w:rsidRPr="00D1255B" w:rsidRDefault="00D1255B" w:rsidP="00D1255B">
      <w:pPr>
        <w:shd w:val="clear" w:color="auto" w:fill="FFFFFF"/>
        <w:rPr>
          <w:color w:val="000000"/>
          <w:sz w:val="22"/>
          <w:szCs w:val="22"/>
        </w:rPr>
      </w:pPr>
      <w:r w:rsidRPr="00D1255B">
        <w:rPr>
          <w:color w:val="000000"/>
          <w:sz w:val="22"/>
          <w:szCs w:val="22"/>
        </w:rPr>
        <w:sym w:font="Symbol" w:char="F0B7"/>
      </w:r>
      <w:r w:rsidRPr="00D1255B">
        <w:rPr>
          <w:color w:val="000000"/>
          <w:sz w:val="22"/>
          <w:szCs w:val="22"/>
        </w:rPr>
        <w:t>Способность к переключению______________________________________________</w:t>
      </w:r>
    </w:p>
    <w:p w14:paraId="5F0B4B65" w14:textId="77777777" w:rsidR="00D1255B" w:rsidRPr="00D1255B" w:rsidRDefault="00D1255B" w:rsidP="00D1255B">
      <w:pPr>
        <w:shd w:val="clear" w:color="auto" w:fill="FFFFFF"/>
        <w:rPr>
          <w:b/>
          <w:i/>
          <w:color w:val="000000"/>
          <w:sz w:val="22"/>
          <w:szCs w:val="22"/>
        </w:rPr>
      </w:pPr>
      <w:r w:rsidRPr="00D1255B">
        <w:rPr>
          <w:b/>
          <w:i/>
          <w:color w:val="000000"/>
          <w:sz w:val="22"/>
          <w:szCs w:val="22"/>
        </w:rPr>
        <w:t>Развитие просодической стороны речи</w:t>
      </w:r>
    </w:p>
    <w:p w14:paraId="4F584A11" w14:textId="77777777" w:rsidR="00D1255B" w:rsidRPr="00D1255B" w:rsidRDefault="00D1255B" w:rsidP="00D1255B">
      <w:pPr>
        <w:shd w:val="clear" w:color="auto" w:fill="FFFFFF"/>
        <w:rPr>
          <w:color w:val="000000"/>
          <w:sz w:val="22"/>
          <w:szCs w:val="22"/>
        </w:rPr>
      </w:pPr>
      <w:r w:rsidRPr="00D1255B">
        <w:rPr>
          <w:color w:val="000000"/>
          <w:sz w:val="22"/>
          <w:szCs w:val="22"/>
        </w:rPr>
        <w:t>1 Восприятие и воспроизведение интонации</w:t>
      </w:r>
    </w:p>
    <w:p w14:paraId="091E48FE" w14:textId="77777777" w:rsidR="00D1255B" w:rsidRPr="00D1255B" w:rsidRDefault="00D1255B" w:rsidP="00D1255B">
      <w:pPr>
        <w:shd w:val="clear" w:color="auto" w:fill="FFFFFF"/>
        <w:rPr>
          <w:color w:val="000000"/>
          <w:sz w:val="22"/>
          <w:szCs w:val="22"/>
        </w:rPr>
      </w:pPr>
      <w:r w:rsidRPr="00D1255B">
        <w:rPr>
          <w:color w:val="000000"/>
          <w:sz w:val="22"/>
          <w:szCs w:val="22"/>
        </w:rPr>
        <w:t>1.1. Слушай предложение и подними карточку</w:t>
      </w:r>
    </w:p>
    <w:p w14:paraId="69E2F171" w14:textId="77777777" w:rsidR="00D1255B" w:rsidRPr="00D1255B" w:rsidRDefault="00D1255B" w:rsidP="00D1255B">
      <w:pPr>
        <w:shd w:val="clear" w:color="auto" w:fill="FFFFFF"/>
        <w:rPr>
          <w:color w:val="000000"/>
          <w:sz w:val="22"/>
          <w:szCs w:val="22"/>
        </w:rPr>
      </w:pPr>
      <w:r w:rsidRPr="00D1255B">
        <w:rPr>
          <w:color w:val="000000"/>
          <w:sz w:val="22"/>
          <w:szCs w:val="22"/>
        </w:rPr>
        <w:t>На улице холодно. На улице холодно? На улице холодно! И т.д.__________________________</w:t>
      </w:r>
    </w:p>
    <w:p w14:paraId="42556C98" w14:textId="77777777" w:rsidR="00D1255B" w:rsidRPr="00D1255B" w:rsidRDefault="00D1255B" w:rsidP="00D1255B">
      <w:pPr>
        <w:shd w:val="clear" w:color="auto" w:fill="FFFFFF"/>
        <w:rPr>
          <w:color w:val="000000"/>
          <w:sz w:val="22"/>
          <w:szCs w:val="22"/>
        </w:rPr>
      </w:pPr>
      <w:r w:rsidRPr="00D1255B">
        <w:rPr>
          <w:color w:val="000000"/>
          <w:sz w:val="22"/>
          <w:szCs w:val="22"/>
        </w:rPr>
        <w:t>1.2. Повтори с той же интонацией___________________________________________________</w:t>
      </w:r>
    </w:p>
    <w:p w14:paraId="6233D650" w14:textId="77777777" w:rsidR="00D1255B" w:rsidRPr="00D1255B" w:rsidRDefault="00D1255B" w:rsidP="00D1255B">
      <w:pPr>
        <w:shd w:val="clear" w:color="auto" w:fill="FFFFFF"/>
        <w:rPr>
          <w:color w:val="000000"/>
          <w:sz w:val="22"/>
          <w:szCs w:val="22"/>
        </w:rPr>
      </w:pPr>
      <w:r w:rsidRPr="00D1255B">
        <w:rPr>
          <w:color w:val="000000"/>
          <w:sz w:val="22"/>
          <w:szCs w:val="22"/>
        </w:rPr>
        <w:t xml:space="preserve">1.3. Как я </w:t>
      </w:r>
      <w:proofErr w:type="gramStart"/>
      <w:r w:rsidRPr="00D1255B">
        <w:rPr>
          <w:color w:val="000000"/>
          <w:sz w:val="22"/>
          <w:szCs w:val="22"/>
        </w:rPr>
        <w:t>сказала?(</w:t>
      </w:r>
      <w:proofErr w:type="gramEnd"/>
      <w:r w:rsidRPr="00D1255B">
        <w:rPr>
          <w:color w:val="000000"/>
          <w:sz w:val="22"/>
          <w:szCs w:val="22"/>
        </w:rPr>
        <w:t>весело, грустно, удивлённо)</w:t>
      </w:r>
    </w:p>
    <w:p w14:paraId="79B1A5C2" w14:textId="77777777" w:rsidR="00D1255B" w:rsidRPr="00D1255B" w:rsidRDefault="00D1255B" w:rsidP="00D1255B">
      <w:pPr>
        <w:shd w:val="clear" w:color="auto" w:fill="FFFFFF"/>
        <w:rPr>
          <w:color w:val="000000"/>
          <w:sz w:val="22"/>
          <w:szCs w:val="22"/>
        </w:rPr>
      </w:pPr>
      <w:r w:rsidRPr="00D1255B">
        <w:rPr>
          <w:color w:val="000000"/>
          <w:sz w:val="22"/>
          <w:szCs w:val="22"/>
        </w:rPr>
        <w:t>Светит солнце. На небе сверкает молния? Будет дождь!</w:t>
      </w:r>
    </w:p>
    <w:p w14:paraId="2F30F67E" w14:textId="77777777" w:rsidR="00D1255B" w:rsidRPr="00D1255B" w:rsidRDefault="00D1255B" w:rsidP="00D1255B">
      <w:pPr>
        <w:shd w:val="clear" w:color="auto" w:fill="FFFFFF"/>
        <w:rPr>
          <w:color w:val="000000"/>
          <w:sz w:val="22"/>
          <w:szCs w:val="22"/>
        </w:rPr>
      </w:pPr>
      <w:r w:rsidRPr="00D1255B">
        <w:rPr>
          <w:color w:val="000000"/>
          <w:sz w:val="22"/>
          <w:szCs w:val="22"/>
        </w:rPr>
        <w:t>1.4. Скажи тоже предложение, но с другой интонацией__________________________________</w:t>
      </w:r>
    </w:p>
    <w:p w14:paraId="046D12B9" w14:textId="77777777" w:rsidR="00D1255B" w:rsidRPr="00D1255B" w:rsidRDefault="00D1255B" w:rsidP="00D1255B">
      <w:pPr>
        <w:shd w:val="clear" w:color="auto" w:fill="FFFFFF"/>
        <w:rPr>
          <w:color w:val="000000"/>
          <w:sz w:val="22"/>
          <w:szCs w:val="22"/>
        </w:rPr>
      </w:pPr>
      <w:r w:rsidRPr="00D1255B">
        <w:rPr>
          <w:color w:val="000000"/>
          <w:sz w:val="22"/>
          <w:szCs w:val="22"/>
        </w:rPr>
        <w:t>1.5. Закончена фраза или нет?</w:t>
      </w:r>
    </w:p>
    <w:p w14:paraId="6773F99A" w14:textId="77777777" w:rsidR="00D1255B" w:rsidRPr="00D1255B" w:rsidRDefault="00D1255B" w:rsidP="00D1255B">
      <w:pPr>
        <w:shd w:val="clear" w:color="auto" w:fill="FFFFFF"/>
        <w:rPr>
          <w:color w:val="000000"/>
          <w:sz w:val="22"/>
          <w:szCs w:val="22"/>
        </w:rPr>
      </w:pPr>
      <w:r w:rsidRPr="00D1255B">
        <w:rPr>
          <w:color w:val="000000"/>
          <w:sz w:val="22"/>
          <w:szCs w:val="22"/>
        </w:rPr>
        <w:t xml:space="preserve">Дети катаются. Дети </w:t>
      </w:r>
      <w:proofErr w:type="gramStart"/>
      <w:r w:rsidRPr="00D1255B">
        <w:rPr>
          <w:color w:val="000000"/>
          <w:sz w:val="22"/>
          <w:szCs w:val="22"/>
        </w:rPr>
        <w:t>катаются….</w:t>
      </w:r>
      <w:proofErr w:type="gramEnd"/>
      <w:r w:rsidRPr="00D1255B">
        <w:rPr>
          <w:color w:val="000000"/>
          <w:sz w:val="22"/>
          <w:szCs w:val="22"/>
        </w:rPr>
        <w:t>( на санках)__________________________________________</w:t>
      </w:r>
    </w:p>
    <w:p w14:paraId="673B8433" w14:textId="77777777" w:rsidR="00D1255B" w:rsidRPr="00D1255B" w:rsidRDefault="00D1255B" w:rsidP="00D1255B">
      <w:pPr>
        <w:shd w:val="clear" w:color="auto" w:fill="FFFFFF"/>
        <w:rPr>
          <w:b/>
          <w:i/>
          <w:color w:val="000000"/>
          <w:sz w:val="22"/>
          <w:szCs w:val="22"/>
        </w:rPr>
      </w:pPr>
      <w:r w:rsidRPr="00D1255B">
        <w:rPr>
          <w:b/>
          <w:i/>
          <w:color w:val="000000"/>
          <w:sz w:val="22"/>
          <w:szCs w:val="22"/>
        </w:rPr>
        <w:t>2 Логическое ударение</w:t>
      </w:r>
    </w:p>
    <w:p w14:paraId="714B9102" w14:textId="77777777" w:rsidR="00D1255B" w:rsidRPr="00D1255B" w:rsidRDefault="00D1255B" w:rsidP="00D1255B">
      <w:pPr>
        <w:shd w:val="clear" w:color="auto" w:fill="FFFFFF"/>
        <w:rPr>
          <w:color w:val="000000"/>
          <w:sz w:val="22"/>
          <w:szCs w:val="22"/>
        </w:rPr>
      </w:pPr>
      <w:r w:rsidRPr="00D1255B">
        <w:rPr>
          <w:color w:val="000000"/>
          <w:sz w:val="22"/>
          <w:szCs w:val="22"/>
        </w:rPr>
        <w:t>2.1. Какое слово я выделила в предложении?</w:t>
      </w:r>
    </w:p>
    <w:p w14:paraId="7B06FCEC" w14:textId="77777777" w:rsidR="00D1255B" w:rsidRPr="00D1255B" w:rsidRDefault="00D1255B" w:rsidP="00D1255B">
      <w:pPr>
        <w:shd w:val="clear" w:color="auto" w:fill="FFFFFF"/>
        <w:rPr>
          <w:color w:val="000000"/>
          <w:sz w:val="22"/>
          <w:szCs w:val="22"/>
        </w:rPr>
      </w:pPr>
      <w:r w:rsidRPr="00D1255B">
        <w:rPr>
          <w:color w:val="000000"/>
          <w:sz w:val="22"/>
          <w:szCs w:val="22"/>
        </w:rPr>
        <w:t xml:space="preserve">Емеля поймал щуку. Бабушка вяжет </w:t>
      </w:r>
      <w:proofErr w:type="gramStart"/>
      <w:r w:rsidRPr="00D1255B">
        <w:rPr>
          <w:color w:val="000000"/>
          <w:sz w:val="22"/>
          <w:szCs w:val="22"/>
        </w:rPr>
        <w:t>кофту?(</w:t>
      </w:r>
      <w:proofErr w:type="gramEnd"/>
      <w:r w:rsidRPr="00D1255B">
        <w:rPr>
          <w:color w:val="000000"/>
          <w:sz w:val="22"/>
          <w:szCs w:val="22"/>
        </w:rPr>
        <w:t>Картинки: бабушка, кофта)____________________</w:t>
      </w:r>
    </w:p>
    <w:p w14:paraId="5621EC09" w14:textId="77777777" w:rsidR="00D1255B" w:rsidRPr="00D1255B" w:rsidRDefault="00D1255B" w:rsidP="00D1255B">
      <w:pPr>
        <w:shd w:val="clear" w:color="auto" w:fill="FFFFFF"/>
        <w:rPr>
          <w:color w:val="000000"/>
          <w:sz w:val="22"/>
          <w:szCs w:val="22"/>
        </w:rPr>
      </w:pPr>
      <w:r w:rsidRPr="00D1255B">
        <w:rPr>
          <w:color w:val="000000"/>
          <w:sz w:val="22"/>
          <w:szCs w:val="22"/>
        </w:rPr>
        <w:t>2.2. Ответь на вопрос, выделяя важное слово</w:t>
      </w:r>
    </w:p>
    <w:p w14:paraId="6E68EA50" w14:textId="77777777" w:rsidR="00D1255B" w:rsidRPr="00D1255B" w:rsidRDefault="00D1255B" w:rsidP="00D1255B">
      <w:pPr>
        <w:shd w:val="clear" w:color="auto" w:fill="FFFFFF"/>
        <w:rPr>
          <w:color w:val="000000"/>
          <w:sz w:val="22"/>
          <w:szCs w:val="22"/>
        </w:rPr>
      </w:pPr>
      <w:r w:rsidRPr="00D1255B">
        <w:rPr>
          <w:color w:val="000000"/>
          <w:sz w:val="22"/>
          <w:szCs w:val="22"/>
        </w:rPr>
        <w:lastRenderedPageBreak/>
        <w:t xml:space="preserve">Кто вяжет кофту? Что делает бабушка? Что вяжет </w:t>
      </w:r>
      <w:proofErr w:type="gramStart"/>
      <w:r w:rsidRPr="00D1255B">
        <w:rPr>
          <w:color w:val="000000"/>
          <w:sz w:val="22"/>
          <w:szCs w:val="22"/>
        </w:rPr>
        <w:t>бабушка?_</w:t>
      </w:r>
      <w:proofErr w:type="gramEnd"/>
      <w:r w:rsidRPr="00D1255B">
        <w:rPr>
          <w:color w:val="000000"/>
          <w:sz w:val="22"/>
          <w:szCs w:val="22"/>
        </w:rPr>
        <w:t>_____________________________</w:t>
      </w:r>
    </w:p>
    <w:p w14:paraId="49F1DF1F" w14:textId="77777777" w:rsidR="00D1255B" w:rsidRPr="00D1255B" w:rsidRDefault="00D1255B" w:rsidP="00D1255B">
      <w:pPr>
        <w:shd w:val="clear" w:color="auto" w:fill="FFFFFF"/>
        <w:rPr>
          <w:color w:val="000000"/>
          <w:sz w:val="22"/>
          <w:szCs w:val="22"/>
        </w:rPr>
      </w:pPr>
      <w:r w:rsidRPr="00D1255B">
        <w:rPr>
          <w:color w:val="000000"/>
          <w:sz w:val="22"/>
          <w:szCs w:val="22"/>
        </w:rPr>
        <w:t>2.3. Повтори фразу</w:t>
      </w:r>
      <w:proofErr w:type="gramStart"/>
      <w:r w:rsidRPr="00D1255B">
        <w:rPr>
          <w:color w:val="000000"/>
          <w:sz w:val="22"/>
          <w:szCs w:val="22"/>
        </w:rPr>
        <w:t xml:space="preserve"> ,,</w:t>
      </w:r>
      <w:proofErr w:type="gramEnd"/>
      <w:r w:rsidRPr="00D1255B">
        <w:rPr>
          <w:color w:val="000000"/>
          <w:sz w:val="22"/>
          <w:szCs w:val="22"/>
        </w:rPr>
        <w:t>Папа пришёл с работы”</w:t>
      </w:r>
    </w:p>
    <w:p w14:paraId="5F097D01" w14:textId="77777777" w:rsidR="00D1255B" w:rsidRPr="00D1255B" w:rsidRDefault="00D1255B" w:rsidP="00D1255B">
      <w:pPr>
        <w:shd w:val="clear" w:color="auto" w:fill="FFFFFF"/>
        <w:rPr>
          <w:color w:val="000000"/>
          <w:sz w:val="22"/>
          <w:szCs w:val="22"/>
        </w:rPr>
      </w:pPr>
      <w:r w:rsidRPr="00D1255B">
        <w:rPr>
          <w:color w:val="000000"/>
          <w:sz w:val="22"/>
          <w:szCs w:val="22"/>
        </w:rPr>
        <w:t>1ый раз – чтобы было понятно, что папа пришёл с работы, а не дядя_______________________</w:t>
      </w:r>
    </w:p>
    <w:p w14:paraId="0A0D79EA" w14:textId="77777777" w:rsidR="00D1255B" w:rsidRPr="00D1255B" w:rsidRDefault="00D1255B" w:rsidP="00D1255B">
      <w:pPr>
        <w:shd w:val="clear" w:color="auto" w:fill="FFFFFF"/>
        <w:rPr>
          <w:color w:val="000000"/>
          <w:sz w:val="22"/>
          <w:szCs w:val="22"/>
        </w:rPr>
      </w:pPr>
      <w:r w:rsidRPr="00D1255B">
        <w:rPr>
          <w:color w:val="000000"/>
          <w:sz w:val="22"/>
          <w:szCs w:val="22"/>
        </w:rPr>
        <w:t>2ой раз – что папа пришёл, а не приехал на машине_____________________________________</w:t>
      </w:r>
    </w:p>
    <w:p w14:paraId="420AC4B9" w14:textId="77777777" w:rsidR="00D1255B" w:rsidRPr="00D1255B" w:rsidRDefault="00D1255B" w:rsidP="00D1255B">
      <w:pPr>
        <w:shd w:val="clear" w:color="auto" w:fill="FFFFFF"/>
        <w:rPr>
          <w:color w:val="000000"/>
          <w:sz w:val="22"/>
          <w:szCs w:val="22"/>
        </w:rPr>
      </w:pPr>
      <w:r w:rsidRPr="00D1255B">
        <w:rPr>
          <w:color w:val="000000"/>
          <w:sz w:val="22"/>
          <w:szCs w:val="22"/>
        </w:rPr>
        <w:t>3тий раз – что папа пришёл с работы, а не из магазина___________________________________</w:t>
      </w:r>
    </w:p>
    <w:p w14:paraId="3229C852" w14:textId="77777777" w:rsidR="00D1255B" w:rsidRPr="00D1255B" w:rsidRDefault="00D1255B" w:rsidP="00D1255B">
      <w:pPr>
        <w:shd w:val="clear" w:color="auto" w:fill="FFFFFF"/>
        <w:rPr>
          <w:color w:val="000000"/>
          <w:sz w:val="22"/>
          <w:szCs w:val="22"/>
        </w:rPr>
      </w:pPr>
      <w:r w:rsidRPr="00D1255B">
        <w:rPr>
          <w:color w:val="000000"/>
          <w:sz w:val="22"/>
          <w:szCs w:val="22"/>
        </w:rPr>
        <w:t xml:space="preserve">2.4. Какие слова я выделила в </w:t>
      </w:r>
      <w:proofErr w:type="gramStart"/>
      <w:r w:rsidRPr="00D1255B">
        <w:rPr>
          <w:color w:val="000000"/>
          <w:sz w:val="22"/>
          <w:szCs w:val="22"/>
        </w:rPr>
        <w:t>стихотворении?(</w:t>
      </w:r>
      <w:proofErr w:type="gramEnd"/>
      <w:r w:rsidRPr="00D1255B">
        <w:rPr>
          <w:color w:val="000000"/>
          <w:sz w:val="22"/>
          <w:szCs w:val="22"/>
        </w:rPr>
        <w:t xml:space="preserve"> в каждой строчке есть важное слово, которое я</w:t>
      </w:r>
    </w:p>
    <w:p w14:paraId="07F6C6D6" w14:textId="77777777" w:rsidR="00D1255B" w:rsidRPr="00D1255B" w:rsidRDefault="00D1255B" w:rsidP="00D1255B">
      <w:pPr>
        <w:shd w:val="clear" w:color="auto" w:fill="FFFFFF"/>
        <w:rPr>
          <w:color w:val="000000"/>
          <w:sz w:val="22"/>
          <w:szCs w:val="22"/>
        </w:rPr>
      </w:pPr>
      <w:r>
        <w:rPr>
          <w:color w:val="000000"/>
          <w:sz w:val="22"/>
          <w:szCs w:val="22"/>
        </w:rPr>
        <w:t>в</w:t>
      </w:r>
      <w:r w:rsidRPr="00D1255B">
        <w:rPr>
          <w:color w:val="000000"/>
          <w:sz w:val="22"/>
          <w:szCs w:val="22"/>
        </w:rPr>
        <w:t>ыделю</w:t>
      </w:r>
      <w:r>
        <w:rPr>
          <w:color w:val="000000"/>
          <w:sz w:val="22"/>
          <w:szCs w:val="22"/>
        </w:rPr>
        <w:t xml:space="preserve"> </w:t>
      </w:r>
      <w:proofErr w:type="gramStart"/>
      <w:r w:rsidRPr="00D1255B">
        <w:rPr>
          <w:color w:val="000000"/>
          <w:sz w:val="22"/>
          <w:szCs w:val="22"/>
        </w:rPr>
        <w:t>голосом)_</w:t>
      </w:r>
      <w:proofErr w:type="gramEnd"/>
      <w:r w:rsidRPr="00D1255B">
        <w:rPr>
          <w:color w:val="000000"/>
          <w:sz w:val="22"/>
          <w:szCs w:val="22"/>
        </w:rPr>
        <w:t>___________________________</w:t>
      </w:r>
    </w:p>
    <w:p w14:paraId="2136B970" w14:textId="77777777" w:rsidR="00D1255B" w:rsidRPr="00D1255B" w:rsidRDefault="00D1255B" w:rsidP="00D1255B">
      <w:pPr>
        <w:shd w:val="clear" w:color="auto" w:fill="FFFFFF"/>
        <w:rPr>
          <w:b/>
          <w:i/>
          <w:color w:val="000000"/>
          <w:sz w:val="22"/>
          <w:szCs w:val="22"/>
        </w:rPr>
      </w:pPr>
      <w:r w:rsidRPr="00D1255B">
        <w:rPr>
          <w:b/>
          <w:i/>
          <w:color w:val="000000"/>
          <w:sz w:val="22"/>
          <w:szCs w:val="22"/>
        </w:rPr>
        <w:t>3 Модуляция голоса по высоте</w:t>
      </w:r>
    </w:p>
    <w:p w14:paraId="4B74D248" w14:textId="77777777" w:rsidR="00D1255B" w:rsidRPr="00D1255B" w:rsidRDefault="00D1255B" w:rsidP="00D1255B">
      <w:pPr>
        <w:shd w:val="clear" w:color="auto" w:fill="FFFFFF"/>
        <w:rPr>
          <w:color w:val="000000"/>
          <w:sz w:val="22"/>
          <w:szCs w:val="22"/>
        </w:rPr>
      </w:pPr>
      <w:r w:rsidRPr="00D1255B">
        <w:rPr>
          <w:color w:val="000000"/>
          <w:sz w:val="22"/>
          <w:szCs w:val="22"/>
        </w:rPr>
        <w:t xml:space="preserve">3.1. Скажи, кто так голос подаёт? </w:t>
      </w:r>
      <w:proofErr w:type="gramStart"/>
      <w:r w:rsidRPr="00D1255B">
        <w:rPr>
          <w:color w:val="000000"/>
          <w:sz w:val="22"/>
          <w:szCs w:val="22"/>
        </w:rPr>
        <w:t>( животные</w:t>
      </w:r>
      <w:proofErr w:type="gramEnd"/>
      <w:r w:rsidRPr="00D1255B">
        <w:rPr>
          <w:color w:val="000000"/>
          <w:sz w:val="22"/>
          <w:szCs w:val="22"/>
        </w:rPr>
        <w:t xml:space="preserve"> и детёныши)_____________________________</w:t>
      </w:r>
    </w:p>
    <w:p w14:paraId="5BB3F0C4" w14:textId="77777777" w:rsidR="00D1255B" w:rsidRPr="00D1255B" w:rsidRDefault="00D1255B" w:rsidP="00D1255B">
      <w:pPr>
        <w:shd w:val="clear" w:color="auto" w:fill="FFFFFF"/>
        <w:rPr>
          <w:color w:val="000000"/>
          <w:sz w:val="22"/>
          <w:szCs w:val="22"/>
        </w:rPr>
      </w:pPr>
      <w:r w:rsidRPr="00D1255B">
        <w:rPr>
          <w:color w:val="000000"/>
          <w:sz w:val="22"/>
          <w:szCs w:val="22"/>
        </w:rPr>
        <w:t>3.2. Лесенка_____________________________________________________________________</w:t>
      </w:r>
    </w:p>
    <w:p w14:paraId="21287C87" w14:textId="77777777" w:rsidR="00D1255B" w:rsidRPr="00D1255B" w:rsidRDefault="00D1255B" w:rsidP="00D1255B">
      <w:pPr>
        <w:shd w:val="clear" w:color="auto" w:fill="FFFFFF"/>
        <w:rPr>
          <w:b/>
          <w:i/>
          <w:color w:val="000000"/>
          <w:sz w:val="22"/>
          <w:szCs w:val="22"/>
        </w:rPr>
      </w:pPr>
      <w:r w:rsidRPr="00D1255B">
        <w:rPr>
          <w:b/>
          <w:i/>
          <w:color w:val="000000"/>
          <w:sz w:val="22"/>
          <w:szCs w:val="22"/>
        </w:rPr>
        <w:t>4 Модуляция голоса по силе</w:t>
      </w:r>
    </w:p>
    <w:p w14:paraId="293DFB0C" w14:textId="77777777" w:rsidR="00D1255B" w:rsidRPr="00D1255B" w:rsidRDefault="00D1255B" w:rsidP="00D1255B">
      <w:pPr>
        <w:shd w:val="clear" w:color="auto" w:fill="FFFFFF"/>
        <w:rPr>
          <w:color w:val="000000"/>
          <w:sz w:val="22"/>
          <w:szCs w:val="22"/>
        </w:rPr>
      </w:pPr>
      <w:r w:rsidRPr="00D1255B">
        <w:rPr>
          <w:color w:val="000000"/>
          <w:sz w:val="22"/>
          <w:szCs w:val="22"/>
        </w:rPr>
        <w:t>4.1. Покажи, как гудит большой пароход и т.д.______________________________________</w:t>
      </w:r>
    </w:p>
    <w:p w14:paraId="49D4B115" w14:textId="77777777" w:rsidR="00D1255B" w:rsidRPr="00D1255B" w:rsidRDefault="00D1255B" w:rsidP="00D1255B">
      <w:pPr>
        <w:shd w:val="clear" w:color="auto" w:fill="FFFFFF"/>
        <w:rPr>
          <w:color w:val="000000"/>
          <w:sz w:val="22"/>
          <w:szCs w:val="22"/>
        </w:rPr>
      </w:pPr>
      <w:r w:rsidRPr="00D1255B">
        <w:rPr>
          <w:color w:val="000000"/>
          <w:sz w:val="22"/>
          <w:szCs w:val="22"/>
        </w:rPr>
        <w:t>4.2. Покажи, как гудит приближающийся поезд_____________________________________</w:t>
      </w:r>
    </w:p>
    <w:p w14:paraId="7F9A5588" w14:textId="77777777" w:rsidR="00D1255B" w:rsidRPr="00D1255B" w:rsidRDefault="00D1255B" w:rsidP="00D1255B">
      <w:pPr>
        <w:shd w:val="clear" w:color="auto" w:fill="FFFFFF"/>
        <w:rPr>
          <w:color w:val="000000"/>
          <w:sz w:val="22"/>
          <w:szCs w:val="22"/>
        </w:rPr>
      </w:pPr>
      <w:r w:rsidRPr="00D1255B">
        <w:rPr>
          <w:color w:val="000000"/>
          <w:sz w:val="22"/>
          <w:szCs w:val="22"/>
        </w:rPr>
        <w:t>4.3. Покажи, как гудит удаляющийся самолёт______________________________________</w:t>
      </w:r>
    </w:p>
    <w:p w14:paraId="5ED0399E" w14:textId="77777777" w:rsidR="00D1255B" w:rsidRPr="00D1255B" w:rsidRDefault="00D1255B" w:rsidP="00D1255B">
      <w:pPr>
        <w:shd w:val="clear" w:color="auto" w:fill="FFFFFF"/>
        <w:rPr>
          <w:color w:val="000000"/>
          <w:sz w:val="22"/>
          <w:szCs w:val="22"/>
        </w:rPr>
      </w:pPr>
      <w:r w:rsidRPr="00D1255B">
        <w:rPr>
          <w:color w:val="000000"/>
          <w:sz w:val="22"/>
          <w:szCs w:val="22"/>
        </w:rPr>
        <w:t xml:space="preserve">4.4. Покажи, как воет сирена – </w:t>
      </w:r>
      <w:proofErr w:type="spellStart"/>
      <w:r w:rsidRPr="00D1255B">
        <w:rPr>
          <w:color w:val="000000"/>
          <w:sz w:val="22"/>
          <w:szCs w:val="22"/>
        </w:rPr>
        <w:t>сначало</w:t>
      </w:r>
      <w:proofErr w:type="spellEnd"/>
      <w:r w:rsidRPr="00D1255B">
        <w:rPr>
          <w:color w:val="000000"/>
          <w:sz w:val="22"/>
          <w:szCs w:val="22"/>
        </w:rPr>
        <w:t xml:space="preserve"> тихо, потом всё громче, громче и потом </w:t>
      </w:r>
      <w:proofErr w:type="gramStart"/>
      <w:r w:rsidRPr="00D1255B">
        <w:rPr>
          <w:color w:val="000000"/>
          <w:sz w:val="22"/>
          <w:szCs w:val="22"/>
        </w:rPr>
        <w:t>затихает( на</w:t>
      </w:r>
      <w:proofErr w:type="gramEnd"/>
      <w:r w:rsidRPr="00D1255B">
        <w:rPr>
          <w:color w:val="000000"/>
          <w:sz w:val="22"/>
          <w:szCs w:val="22"/>
        </w:rPr>
        <w:t xml:space="preserve"> одном выдохе)________________</w:t>
      </w:r>
    </w:p>
    <w:p w14:paraId="753F3BEF" w14:textId="77777777" w:rsidR="00D1255B" w:rsidRPr="00D1255B" w:rsidRDefault="00D1255B" w:rsidP="00D1255B">
      <w:pPr>
        <w:shd w:val="clear" w:color="auto" w:fill="FFFFFF"/>
        <w:rPr>
          <w:b/>
          <w:i/>
          <w:color w:val="000000"/>
          <w:sz w:val="22"/>
          <w:szCs w:val="22"/>
        </w:rPr>
      </w:pPr>
      <w:r w:rsidRPr="00D1255B">
        <w:rPr>
          <w:b/>
          <w:i/>
          <w:color w:val="000000"/>
          <w:sz w:val="22"/>
          <w:szCs w:val="22"/>
        </w:rPr>
        <w:t>5 Восприятие и воспроизведение тембра</w:t>
      </w:r>
    </w:p>
    <w:p w14:paraId="15EB425A" w14:textId="77777777" w:rsidR="00D1255B" w:rsidRPr="00D1255B" w:rsidRDefault="00D1255B" w:rsidP="00D1255B">
      <w:pPr>
        <w:shd w:val="clear" w:color="auto" w:fill="FFFFFF"/>
        <w:rPr>
          <w:color w:val="000000"/>
          <w:sz w:val="22"/>
          <w:szCs w:val="22"/>
        </w:rPr>
      </w:pPr>
      <w:proofErr w:type="gramStart"/>
      <w:r w:rsidRPr="00D1255B">
        <w:rPr>
          <w:color w:val="000000"/>
          <w:sz w:val="22"/>
          <w:szCs w:val="22"/>
        </w:rPr>
        <w:t>( картинки</w:t>
      </w:r>
      <w:proofErr w:type="gramEnd"/>
      <w:r w:rsidRPr="00D1255B">
        <w:rPr>
          <w:color w:val="000000"/>
          <w:sz w:val="22"/>
          <w:szCs w:val="22"/>
        </w:rPr>
        <w:t xml:space="preserve"> – символы- маски с эмоциями грусть, удивление, страх, радость, гнев)</w:t>
      </w:r>
    </w:p>
    <w:p w14:paraId="7D5D3A5A" w14:textId="77777777" w:rsidR="00D1255B" w:rsidRPr="00D1255B" w:rsidRDefault="00D1255B" w:rsidP="00D1255B">
      <w:pPr>
        <w:shd w:val="clear" w:color="auto" w:fill="FFFFFF"/>
        <w:rPr>
          <w:color w:val="000000"/>
          <w:sz w:val="22"/>
          <w:szCs w:val="22"/>
        </w:rPr>
      </w:pPr>
      <w:r w:rsidRPr="00D1255B">
        <w:rPr>
          <w:color w:val="000000"/>
          <w:sz w:val="22"/>
          <w:szCs w:val="22"/>
        </w:rPr>
        <w:t>5.1. Найди подходящего человека</w:t>
      </w:r>
    </w:p>
    <w:p w14:paraId="7C948FB8" w14:textId="77777777" w:rsidR="00D1255B" w:rsidRPr="00D1255B" w:rsidRDefault="00D1255B" w:rsidP="00D1255B">
      <w:pPr>
        <w:shd w:val="clear" w:color="auto" w:fill="FFFFFF"/>
        <w:rPr>
          <w:color w:val="000000"/>
          <w:sz w:val="22"/>
          <w:szCs w:val="22"/>
        </w:rPr>
      </w:pPr>
      <w:r w:rsidRPr="00D1255B">
        <w:rPr>
          <w:color w:val="000000"/>
          <w:sz w:val="22"/>
          <w:szCs w:val="22"/>
        </w:rPr>
        <w:t xml:space="preserve">Эх! О! Ой! Ах! </w:t>
      </w:r>
      <w:proofErr w:type="gramStart"/>
      <w:r w:rsidRPr="00D1255B">
        <w:rPr>
          <w:color w:val="000000"/>
          <w:sz w:val="22"/>
          <w:szCs w:val="22"/>
        </w:rPr>
        <w:t>Ух !</w:t>
      </w:r>
      <w:proofErr w:type="gramEnd"/>
      <w:r w:rsidRPr="00D1255B">
        <w:rPr>
          <w:color w:val="000000"/>
          <w:sz w:val="22"/>
          <w:szCs w:val="22"/>
        </w:rPr>
        <w:t>_______________ Скоро гроза( разным тоном)____________________</w:t>
      </w:r>
    </w:p>
    <w:p w14:paraId="6A5A7DF4" w14:textId="77777777" w:rsidR="00D1255B" w:rsidRPr="00D1255B" w:rsidRDefault="00D1255B" w:rsidP="00D1255B">
      <w:pPr>
        <w:shd w:val="clear" w:color="auto" w:fill="FFFFFF"/>
        <w:rPr>
          <w:color w:val="000000"/>
          <w:sz w:val="22"/>
          <w:szCs w:val="22"/>
        </w:rPr>
      </w:pPr>
      <w:r w:rsidRPr="00D1255B">
        <w:rPr>
          <w:color w:val="000000"/>
          <w:sz w:val="22"/>
          <w:szCs w:val="22"/>
        </w:rPr>
        <w:t>5.2. Как подают голос, если…</w:t>
      </w:r>
    </w:p>
    <w:p w14:paraId="2C9EDA13" w14:textId="77777777" w:rsidR="00D1255B" w:rsidRPr="00D1255B" w:rsidRDefault="00D1255B" w:rsidP="00D1255B">
      <w:pPr>
        <w:shd w:val="clear" w:color="auto" w:fill="FFFFFF"/>
        <w:rPr>
          <w:color w:val="000000"/>
          <w:sz w:val="22"/>
          <w:szCs w:val="22"/>
        </w:rPr>
      </w:pPr>
      <w:r w:rsidRPr="00D1255B">
        <w:rPr>
          <w:color w:val="000000"/>
          <w:sz w:val="22"/>
          <w:szCs w:val="22"/>
        </w:rPr>
        <w:t>Упала чашка, забили гол, увидел волка, грозят пальцем_________________________________</w:t>
      </w:r>
    </w:p>
    <w:p w14:paraId="6520DBF9" w14:textId="77777777" w:rsidR="00D1255B" w:rsidRPr="00D1255B" w:rsidRDefault="00D1255B" w:rsidP="00D1255B">
      <w:pPr>
        <w:shd w:val="clear" w:color="auto" w:fill="FFFFFF"/>
        <w:rPr>
          <w:b/>
          <w:i/>
          <w:color w:val="000000"/>
          <w:sz w:val="22"/>
          <w:szCs w:val="22"/>
        </w:rPr>
      </w:pPr>
      <w:r w:rsidRPr="00D1255B">
        <w:rPr>
          <w:b/>
          <w:i/>
          <w:color w:val="000000"/>
          <w:sz w:val="22"/>
          <w:szCs w:val="22"/>
        </w:rPr>
        <w:t>6 Развитие дыхания</w:t>
      </w:r>
    </w:p>
    <w:p w14:paraId="38A3CDD4" w14:textId="77777777" w:rsidR="00D1255B" w:rsidRPr="00D1255B" w:rsidRDefault="00D1255B" w:rsidP="00D1255B">
      <w:pPr>
        <w:shd w:val="clear" w:color="auto" w:fill="FFFFFF"/>
        <w:rPr>
          <w:color w:val="000000"/>
          <w:sz w:val="22"/>
          <w:szCs w:val="22"/>
        </w:rPr>
      </w:pPr>
      <w:r w:rsidRPr="00D1255B">
        <w:rPr>
          <w:color w:val="000000"/>
          <w:sz w:val="22"/>
          <w:szCs w:val="22"/>
        </w:rPr>
        <w:sym w:font="Symbol" w:char="F0B7"/>
      </w:r>
      <w:r w:rsidRPr="00D1255B">
        <w:rPr>
          <w:color w:val="000000"/>
          <w:sz w:val="22"/>
          <w:szCs w:val="22"/>
        </w:rPr>
        <w:t xml:space="preserve">тип </w:t>
      </w:r>
      <w:proofErr w:type="gramStart"/>
      <w:r w:rsidRPr="00D1255B">
        <w:rPr>
          <w:color w:val="000000"/>
          <w:sz w:val="22"/>
          <w:szCs w:val="22"/>
        </w:rPr>
        <w:t>дыхания( ключичное</w:t>
      </w:r>
      <w:proofErr w:type="gramEnd"/>
      <w:r w:rsidRPr="00D1255B">
        <w:rPr>
          <w:color w:val="000000"/>
          <w:sz w:val="22"/>
          <w:szCs w:val="22"/>
        </w:rPr>
        <w:t xml:space="preserve"> – поднимает плечи, диафрагмальное – при вдохе поднимает</w:t>
      </w:r>
    </w:p>
    <w:p w14:paraId="7F1C06D8" w14:textId="77777777" w:rsidR="00D1255B" w:rsidRPr="00D1255B" w:rsidRDefault="00D1255B" w:rsidP="00D1255B">
      <w:pPr>
        <w:shd w:val="clear" w:color="auto" w:fill="FFFFFF"/>
        <w:rPr>
          <w:color w:val="000000"/>
          <w:sz w:val="22"/>
          <w:szCs w:val="22"/>
        </w:rPr>
      </w:pPr>
      <w:r w:rsidRPr="00D1255B">
        <w:rPr>
          <w:color w:val="000000"/>
          <w:sz w:val="22"/>
          <w:szCs w:val="22"/>
        </w:rPr>
        <w:t>живот, грудное – расширяется грудь)</w:t>
      </w:r>
    </w:p>
    <w:p w14:paraId="713F7B96" w14:textId="77777777" w:rsidR="00D1255B" w:rsidRPr="00D1255B" w:rsidRDefault="00D1255B" w:rsidP="00D1255B">
      <w:pPr>
        <w:shd w:val="clear" w:color="auto" w:fill="FFFFFF"/>
        <w:rPr>
          <w:color w:val="000000"/>
          <w:sz w:val="22"/>
          <w:szCs w:val="22"/>
        </w:rPr>
      </w:pPr>
      <w:r w:rsidRPr="00D1255B">
        <w:rPr>
          <w:color w:val="000000"/>
          <w:sz w:val="22"/>
          <w:szCs w:val="22"/>
        </w:rPr>
        <w:t>6 Покажи, как умеешь дышать (Носовое – ротовое дыхание)</w:t>
      </w:r>
    </w:p>
    <w:p w14:paraId="2B7511B8" w14:textId="77777777" w:rsidR="00D1255B" w:rsidRPr="00D1255B" w:rsidRDefault="00D1255B" w:rsidP="00D1255B">
      <w:pPr>
        <w:shd w:val="clear" w:color="auto" w:fill="FFFFFF"/>
        <w:rPr>
          <w:color w:val="000000"/>
          <w:sz w:val="22"/>
          <w:szCs w:val="22"/>
        </w:rPr>
      </w:pPr>
      <w:r w:rsidRPr="00D1255B">
        <w:rPr>
          <w:color w:val="000000"/>
          <w:sz w:val="22"/>
          <w:szCs w:val="22"/>
        </w:rPr>
        <w:t xml:space="preserve">6.1.Вдохни и выдохни носом </w:t>
      </w:r>
      <w:proofErr w:type="gramStart"/>
      <w:r w:rsidRPr="00D1255B">
        <w:rPr>
          <w:color w:val="000000"/>
          <w:sz w:val="22"/>
          <w:szCs w:val="22"/>
        </w:rPr>
        <w:t>( понюхай</w:t>
      </w:r>
      <w:proofErr w:type="gramEnd"/>
      <w:r w:rsidRPr="00D1255B">
        <w:rPr>
          <w:color w:val="000000"/>
          <w:sz w:val="22"/>
          <w:szCs w:val="22"/>
        </w:rPr>
        <w:t xml:space="preserve"> цветок)________________________________________</w:t>
      </w:r>
    </w:p>
    <w:p w14:paraId="45358CCC" w14:textId="77777777" w:rsidR="00D1255B" w:rsidRPr="00D1255B" w:rsidRDefault="00D1255B" w:rsidP="00D1255B">
      <w:pPr>
        <w:shd w:val="clear" w:color="auto" w:fill="FFFFFF"/>
        <w:rPr>
          <w:color w:val="000000"/>
          <w:sz w:val="22"/>
          <w:szCs w:val="22"/>
        </w:rPr>
      </w:pPr>
      <w:r w:rsidRPr="00D1255B">
        <w:rPr>
          <w:color w:val="000000"/>
          <w:sz w:val="22"/>
          <w:szCs w:val="22"/>
        </w:rPr>
        <w:t xml:space="preserve">6.2.Понюхай носом, а выдохни ртом (погрей </w:t>
      </w:r>
      <w:proofErr w:type="gramStart"/>
      <w:r w:rsidRPr="00D1255B">
        <w:rPr>
          <w:color w:val="000000"/>
          <w:sz w:val="22"/>
          <w:szCs w:val="22"/>
        </w:rPr>
        <w:t>руки)_</w:t>
      </w:r>
      <w:proofErr w:type="gramEnd"/>
      <w:r w:rsidRPr="00D1255B">
        <w:rPr>
          <w:color w:val="000000"/>
          <w:sz w:val="22"/>
          <w:szCs w:val="22"/>
        </w:rPr>
        <w:t>____________________________________</w:t>
      </w:r>
    </w:p>
    <w:p w14:paraId="3267367E" w14:textId="77777777" w:rsidR="00D1255B" w:rsidRPr="00D1255B" w:rsidRDefault="00D1255B" w:rsidP="00D1255B">
      <w:pPr>
        <w:shd w:val="clear" w:color="auto" w:fill="FFFFFF"/>
        <w:rPr>
          <w:color w:val="000000"/>
          <w:sz w:val="22"/>
          <w:szCs w:val="22"/>
        </w:rPr>
      </w:pPr>
      <w:r w:rsidRPr="00D1255B">
        <w:rPr>
          <w:color w:val="000000"/>
          <w:sz w:val="22"/>
          <w:szCs w:val="22"/>
        </w:rPr>
        <w:t xml:space="preserve">6.3.Вдохни ртом - выдохни ртом </w:t>
      </w:r>
      <w:proofErr w:type="gramStart"/>
      <w:r w:rsidRPr="00D1255B">
        <w:rPr>
          <w:color w:val="000000"/>
          <w:sz w:val="22"/>
          <w:szCs w:val="22"/>
        </w:rPr>
        <w:t>( рыбка</w:t>
      </w:r>
      <w:proofErr w:type="gramEnd"/>
      <w:r w:rsidRPr="00D1255B">
        <w:rPr>
          <w:color w:val="000000"/>
          <w:sz w:val="22"/>
          <w:szCs w:val="22"/>
        </w:rPr>
        <w:t>- погрей ручки)_________________________________</w:t>
      </w:r>
    </w:p>
    <w:p w14:paraId="3CA24515" w14:textId="77777777" w:rsidR="00D1255B" w:rsidRPr="00D1255B" w:rsidRDefault="00D1255B" w:rsidP="00D1255B">
      <w:pPr>
        <w:shd w:val="clear" w:color="auto" w:fill="FFFFFF"/>
        <w:rPr>
          <w:color w:val="000000"/>
          <w:sz w:val="22"/>
          <w:szCs w:val="22"/>
        </w:rPr>
      </w:pPr>
      <w:r w:rsidRPr="00D1255B">
        <w:rPr>
          <w:color w:val="000000"/>
          <w:sz w:val="22"/>
          <w:szCs w:val="22"/>
        </w:rPr>
        <w:t>6.4.Вдохни ртом, а выдохни носом____________________________________________________</w:t>
      </w:r>
    </w:p>
    <w:p w14:paraId="38411125" w14:textId="77777777" w:rsidR="00D1255B" w:rsidRPr="00D1255B" w:rsidRDefault="00D1255B" w:rsidP="00D1255B">
      <w:pPr>
        <w:shd w:val="clear" w:color="auto" w:fill="FFFFFF"/>
        <w:rPr>
          <w:b/>
          <w:i/>
          <w:color w:val="000000"/>
          <w:sz w:val="22"/>
          <w:szCs w:val="22"/>
        </w:rPr>
      </w:pPr>
      <w:proofErr w:type="gramStart"/>
      <w:r w:rsidRPr="00D1255B">
        <w:rPr>
          <w:b/>
          <w:i/>
          <w:color w:val="000000"/>
          <w:sz w:val="22"/>
          <w:szCs w:val="22"/>
        </w:rPr>
        <w:t>7 .Целенаправленность</w:t>
      </w:r>
      <w:proofErr w:type="gramEnd"/>
      <w:r w:rsidRPr="00D1255B">
        <w:rPr>
          <w:b/>
          <w:i/>
          <w:color w:val="000000"/>
          <w:sz w:val="22"/>
          <w:szCs w:val="22"/>
        </w:rPr>
        <w:t xml:space="preserve"> воздушной струи</w:t>
      </w:r>
    </w:p>
    <w:p w14:paraId="333B7C1A" w14:textId="77777777" w:rsidR="00D1255B" w:rsidRPr="00D1255B" w:rsidRDefault="00D1255B" w:rsidP="00D1255B">
      <w:pPr>
        <w:shd w:val="clear" w:color="auto" w:fill="FFFFFF"/>
        <w:rPr>
          <w:color w:val="000000"/>
          <w:sz w:val="22"/>
          <w:szCs w:val="22"/>
        </w:rPr>
      </w:pPr>
      <w:r w:rsidRPr="00D1255B">
        <w:rPr>
          <w:color w:val="000000"/>
          <w:sz w:val="22"/>
          <w:szCs w:val="22"/>
        </w:rPr>
        <w:t>7 1 Футбол_______________________ 7.2. Подуй в пузырёк_____________________________</w:t>
      </w:r>
    </w:p>
    <w:p w14:paraId="0C14CC1D" w14:textId="77777777" w:rsidR="00D1255B" w:rsidRPr="00D1255B" w:rsidRDefault="00D1255B" w:rsidP="00D1255B">
      <w:pPr>
        <w:shd w:val="clear" w:color="auto" w:fill="FFFFFF"/>
        <w:rPr>
          <w:b/>
          <w:i/>
          <w:color w:val="000000"/>
          <w:sz w:val="22"/>
          <w:szCs w:val="22"/>
        </w:rPr>
      </w:pPr>
      <w:r w:rsidRPr="00D1255B">
        <w:rPr>
          <w:b/>
          <w:i/>
          <w:color w:val="000000"/>
          <w:sz w:val="22"/>
          <w:szCs w:val="22"/>
        </w:rPr>
        <w:t>8.Сила воздушной струи</w:t>
      </w:r>
    </w:p>
    <w:p w14:paraId="14E71FC6" w14:textId="77777777" w:rsidR="00D1255B" w:rsidRPr="00D1255B" w:rsidRDefault="00D1255B" w:rsidP="00D1255B">
      <w:pPr>
        <w:shd w:val="clear" w:color="auto" w:fill="FFFFFF"/>
        <w:rPr>
          <w:color w:val="000000"/>
          <w:sz w:val="22"/>
          <w:szCs w:val="22"/>
        </w:rPr>
      </w:pPr>
      <w:r w:rsidRPr="00D1255B">
        <w:rPr>
          <w:color w:val="000000"/>
          <w:sz w:val="22"/>
          <w:szCs w:val="22"/>
        </w:rPr>
        <w:t xml:space="preserve">8 1 Сдуй </w:t>
      </w:r>
      <w:proofErr w:type="gramStart"/>
      <w:r w:rsidRPr="00D1255B">
        <w:rPr>
          <w:color w:val="000000"/>
          <w:sz w:val="22"/>
          <w:szCs w:val="22"/>
        </w:rPr>
        <w:t>карандаш( 20</w:t>
      </w:r>
      <w:proofErr w:type="gramEnd"/>
      <w:r w:rsidRPr="00D1255B">
        <w:rPr>
          <w:color w:val="000000"/>
          <w:sz w:val="22"/>
          <w:szCs w:val="22"/>
        </w:rPr>
        <w:t xml:space="preserve"> см. от ребёнка)_______________________________________________</w:t>
      </w:r>
    </w:p>
    <w:p w14:paraId="01BA9AFE" w14:textId="77777777" w:rsidR="00D1255B" w:rsidRPr="00D1255B" w:rsidRDefault="00D1255B" w:rsidP="00D1255B">
      <w:pPr>
        <w:shd w:val="clear" w:color="auto" w:fill="FFFFFF"/>
        <w:rPr>
          <w:color w:val="000000"/>
          <w:sz w:val="22"/>
          <w:szCs w:val="22"/>
        </w:rPr>
      </w:pPr>
      <w:r w:rsidRPr="00D1255B">
        <w:rPr>
          <w:b/>
          <w:i/>
          <w:color w:val="000000"/>
          <w:sz w:val="22"/>
          <w:szCs w:val="22"/>
        </w:rPr>
        <w:t>9.Фонационное дыхание</w:t>
      </w:r>
      <w:r w:rsidRPr="00D1255B">
        <w:rPr>
          <w:color w:val="000000"/>
          <w:sz w:val="22"/>
          <w:szCs w:val="22"/>
        </w:rPr>
        <w:t xml:space="preserve"> - Повтори предложение на одном выдохе</w:t>
      </w:r>
    </w:p>
    <w:p w14:paraId="6ED8AE41" w14:textId="77777777" w:rsidR="00D1255B" w:rsidRPr="00D1255B" w:rsidRDefault="00D1255B" w:rsidP="00D1255B">
      <w:pPr>
        <w:shd w:val="clear" w:color="auto" w:fill="FFFFFF"/>
        <w:rPr>
          <w:color w:val="000000"/>
          <w:sz w:val="22"/>
          <w:szCs w:val="22"/>
        </w:rPr>
      </w:pPr>
      <w:r w:rsidRPr="00D1255B">
        <w:rPr>
          <w:color w:val="000000"/>
          <w:sz w:val="22"/>
          <w:szCs w:val="22"/>
        </w:rPr>
        <w:t>9.1.Девочка рисует цветок.9.2.Девочка рисует цветок карандашами.9.3.Девочка рисует красивый</w:t>
      </w:r>
    </w:p>
    <w:p w14:paraId="09A1E55C" w14:textId="77777777" w:rsidR="00D1255B" w:rsidRPr="00D1255B" w:rsidRDefault="00D1255B" w:rsidP="00D1255B">
      <w:pPr>
        <w:shd w:val="clear" w:color="auto" w:fill="FFFFFF"/>
        <w:rPr>
          <w:color w:val="000000"/>
          <w:sz w:val="22"/>
          <w:szCs w:val="22"/>
        </w:rPr>
      </w:pPr>
      <w:r w:rsidRPr="00D1255B">
        <w:rPr>
          <w:color w:val="000000"/>
          <w:sz w:val="22"/>
          <w:szCs w:val="22"/>
        </w:rPr>
        <w:t>цветок карандашами.9.4.Девочка рисует красивый цветок цветными карандашами.</w:t>
      </w:r>
    </w:p>
    <w:p w14:paraId="22E8BAA3" w14:textId="77777777" w:rsidR="00D1255B" w:rsidRPr="00D1255B" w:rsidRDefault="00D1255B" w:rsidP="00D1255B">
      <w:pPr>
        <w:shd w:val="clear" w:color="auto" w:fill="FFFFFF"/>
        <w:rPr>
          <w:b/>
          <w:i/>
          <w:color w:val="000000"/>
          <w:sz w:val="22"/>
          <w:szCs w:val="22"/>
        </w:rPr>
      </w:pPr>
      <w:r w:rsidRPr="00D1255B">
        <w:rPr>
          <w:b/>
          <w:i/>
          <w:color w:val="000000"/>
          <w:sz w:val="22"/>
          <w:szCs w:val="22"/>
        </w:rPr>
        <w:t xml:space="preserve">10 Повтори </w:t>
      </w:r>
      <w:proofErr w:type="spellStart"/>
      <w:r w:rsidRPr="00D1255B">
        <w:rPr>
          <w:b/>
          <w:i/>
          <w:color w:val="000000"/>
          <w:sz w:val="22"/>
          <w:szCs w:val="22"/>
        </w:rPr>
        <w:t>чистоговорку</w:t>
      </w:r>
      <w:proofErr w:type="spellEnd"/>
    </w:p>
    <w:p w14:paraId="554CCC3D" w14:textId="77777777" w:rsidR="00D1255B" w:rsidRPr="00D1255B" w:rsidRDefault="00D1255B" w:rsidP="00D1255B">
      <w:pPr>
        <w:shd w:val="clear" w:color="auto" w:fill="FFFFFF"/>
        <w:rPr>
          <w:color w:val="000000"/>
          <w:sz w:val="22"/>
          <w:szCs w:val="22"/>
        </w:rPr>
      </w:pPr>
      <w:proofErr w:type="gramStart"/>
      <w:r w:rsidRPr="00D1255B">
        <w:rPr>
          <w:color w:val="000000"/>
          <w:sz w:val="22"/>
          <w:szCs w:val="22"/>
        </w:rPr>
        <w:t>10.1..</w:t>
      </w:r>
      <w:proofErr w:type="gramEnd"/>
      <w:r w:rsidRPr="00D1255B">
        <w:rPr>
          <w:color w:val="000000"/>
          <w:sz w:val="22"/>
          <w:szCs w:val="22"/>
        </w:rPr>
        <w:t>Жу-жу-жу – я все лужи обхожу 10.2.Ша-ша-ша – наша Маша хороша</w:t>
      </w:r>
    </w:p>
    <w:p w14:paraId="7E4435DE" w14:textId="77777777" w:rsidR="00D1255B" w:rsidRPr="00D1255B" w:rsidRDefault="00D1255B" w:rsidP="00D1255B">
      <w:pPr>
        <w:shd w:val="clear" w:color="auto" w:fill="FFFFFF"/>
        <w:rPr>
          <w:color w:val="000000"/>
          <w:sz w:val="22"/>
          <w:szCs w:val="22"/>
        </w:rPr>
      </w:pPr>
      <w:proofErr w:type="gramStart"/>
      <w:r w:rsidRPr="00D1255B">
        <w:rPr>
          <w:color w:val="000000"/>
          <w:sz w:val="22"/>
          <w:szCs w:val="22"/>
        </w:rPr>
        <w:t>10.3.-</w:t>
      </w:r>
      <w:proofErr w:type="gramEnd"/>
      <w:r w:rsidRPr="00D1255B">
        <w:rPr>
          <w:color w:val="000000"/>
          <w:sz w:val="22"/>
          <w:szCs w:val="22"/>
        </w:rPr>
        <w:t xml:space="preserve"> Посчитай до 10 на одном выдохе 10.4. прочитай выразительно стихотворение</w:t>
      </w:r>
    </w:p>
    <w:p w14:paraId="19D39391" w14:textId="0B067781" w:rsidR="00D1255B" w:rsidRPr="00D1255B" w:rsidRDefault="00680BC1" w:rsidP="00D1255B">
      <w:pPr>
        <w:shd w:val="clear" w:color="auto" w:fill="FFFFFF"/>
        <w:rPr>
          <w:color w:val="000000"/>
          <w:sz w:val="22"/>
          <w:szCs w:val="22"/>
        </w:rPr>
      </w:pPr>
      <w:r>
        <w:rPr>
          <w:i/>
          <w:color w:val="000000"/>
          <w:sz w:val="22"/>
          <w:szCs w:val="22"/>
        </w:rPr>
        <w:t xml:space="preserve"> </w:t>
      </w:r>
      <w:r w:rsidR="00D1255B" w:rsidRPr="00D1255B">
        <w:rPr>
          <w:i/>
          <w:color w:val="000000"/>
          <w:sz w:val="22"/>
          <w:szCs w:val="22"/>
        </w:rPr>
        <w:t xml:space="preserve"> </w:t>
      </w:r>
      <w:proofErr w:type="spellStart"/>
      <w:r w:rsidR="00D1255B" w:rsidRPr="00D1255B">
        <w:rPr>
          <w:color w:val="000000"/>
          <w:sz w:val="22"/>
          <w:szCs w:val="22"/>
        </w:rPr>
        <w:t>Контрольно</w:t>
      </w:r>
      <w:proofErr w:type="spellEnd"/>
      <w:r w:rsidR="00D1255B" w:rsidRPr="00D1255B">
        <w:rPr>
          <w:color w:val="000000"/>
          <w:sz w:val="22"/>
          <w:szCs w:val="22"/>
        </w:rPr>
        <w:t xml:space="preserve"> –измерительные материалы</w:t>
      </w:r>
    </w:p>
    <w:p w14:paraId="64D0D659" w14:textId="77777777" w:rsidR="00D1255B" w:rsidRDefault="00D1255B" w:rsidP="00D1255B">
      <w:pPr>
        <w:shd w:val="clear" w:color="auto" w:fill="FFFFFF"/>
        <w:rPr>
          <w:rFonts w:ascii="yandex-sans" w:hAnsi="yandex-sans"/>
          <w:color w:val="000000"/>
          <w:sz w:val="23"/>
          <w:szCs w:val="23"/>
        </w:rPr>
      </w:pPr>
    </w:p>
    <w:p w14:paraId="3ABC08C5" w14:textId="77777777" w:rsidR="00D1255B" w:rsidRDefault="00D1255B" w:rsidP="00D1255B">
      <w:pPr>
        <w:shd w:val="clear" w:color="auto" w:fill="FFFFFF"/>
        <w:rPr>
          <w:rFonts w:ascii="yandex-sans" w:hAnsi="yandex-sans"/>
          <w:color w:val="000000"/>
          <w:sz w:val="23"/>
          <w:szCs w:val="23"/>
        </w:rPr>
      </w:pPr>
    </w:p>
    <w:p w14:paraId="5AA951BF" w14:textId="77777777" w:rsidR="00D1255B" w:rsidRDefault="00D1255B" w:rsidP="00D1255B">
      <w:pPr>
        <w:shd w:val="clear" w:color="auto" w:fill="FFFFFF"/>
        <w:rPr>
          <w:rFonts w:ascii="yandex-sans" w:hAnsi="yandex-sans"/>
          <w:color w:val="000000"/>
          <w:sz w:val="23"/>
          <w:szCs w:val="23"/>
        </w:rPr>
      </w:pPr>
    </w:p>
    <w:p w14:paraId="2CB1E09C" w14:textId="77777777" w:rsidR="00D1255B" w:rsidRPr="00D1255B" w:rsidRDefault="00D1255B" w:rsidP="00D1255B">
      <w:pPr>
        <w:shd w:val="clear" w:color="auto" w:fill="FFFFFF"/>
        <w:rPr>
          <w:rFonts w:ascii="yandex-sans" w:hAnsi="yandex-sans"/>
          <w:color w:val="000000"/>
          <w:sz w:val="23"/>
          <w:szCs w:val="23"/>
        </w:rPr>
      </w:pPr>
    </w:p>
    <w:p w14:paraId="3F027A71" w14:textId="77777777" w:rsidR="007B32AA" w:rsidRDefault="007B32AA" w:rsidP="00D1255B">
      <w:pPr>
        <w:widowControl w:val="0"/>
        <w:tabs>
          <w:tab w:val="left" w:pos="3240"/>
        </w:tabs>
        <w:snapToGrid w:val="0"/>
        <w:ind w:firstLine="709"/>
        <w:contextualSpacing/>
        <w:jc w:val="center"/>
        <w:rPr>
          <w:rFonts w:eastAsiaTheme="minorHAnsi" w:cstheme="minorBidi"/>
          <w:b/>
          <w:lang w:eastAsia="ar-SA"/>
        </w:rPr>
      </w:pPr>
    </w:p>
    <w:p w14:paraId="5D201C9D" w14:textId="77777777" w:rsidR="007B32AA" w:rsidRDefault="007B32AA" w:rsidP="00D1255B">
      <w:pPr>
        <w:widowControl w:val="0"/>
        <w:tabs>
          <w:tab w:val="left" w:pos="3240"/>
        </w:tabs>
        <w:snapToGrid w:val="0"/>
        <w:ind w:firstLine="709"/>
        <w:contextualSpacing/>
        <w:jc w:val="center"/>
        <w:rPr>
          <w:rFonts w:eastAsiaTheme="minorHAnsi" w:cstheme="minorBidi"/>
          <w:b/>
          <w:lang w:eastAsia="ar-SA"/>
        </w:rPr>
      </w:pPr>
    </w:p>
    <w:p w14:paraId="33F68B87" w14:textId="77777777" w:rsidR="007B32AA" w:rsidRDefault="007B32AA" w:rsidP="00D1255B">
      <w:pPr>
        <w:widowControl w:val="0"/>
        <w:tabs>
          <w:tab w:val="left" w:pos="3240"/>
        </w:tabs>
        <w:snapToGrid w:val="0"/>
        <w:ind w:firstLine="709"/>
        <w:contextualSpacing/>
        <w:jc w:val="center"/>
        <w:rPr>
          <w:rFonts w:eastAsiaTheme="minorHAnsi" w:cstheme="minorBidi"/>
          <w:b/>
          <w:lang w:eastAsia="ar-SA"/>
        </w:rPr>
      </w:pPr>
    </w:p>
    <w:p w14:paraId="14538161" w14:textId="77777777" w:rsidR="007B32AA" w:rsidRDefault="007B32AA" w:rsidP="00D1255B">
      <w:pPr>
        <w:widowControl w:val="0"/>
        <w:tabs>
          <w:tab w:val="left" w:pos="3240"/>
        </w:tabs>
        <w:snapToGrid w:val="0"/>
        <w:ind w:firstLine="709"/>
        <w:contextualSpacing/>
        <w:jc w:val="center"/>
        <w:rPr>
          <w:rFonts w:eastAsiaTheme="minorHAnsi" w:cstheme="minorBidi"/>
          <w:b/>
          <w:lang w:eastAsia="ar-SA"/>
        </w:rPr>
      </w:pPr>
    </w:p>
    <w:p w14:paraId="629716B7" w14:textId="77777777" w:rsidR="007B32AA" w:rsidRDefault="007B32AA" w:rsidP="00D1255B">
      <w:pPr>
        <w:widowControl w:val="0"/>
        <w:tabs>
          <w:tab w:val="left" w:pos="3240"/>
        </w:tabs>
        <w:snapToGrid w:val="0"/>
        <w:ind w:firstLine="709"/>
        <w:contextualSpacing/>
        <w:jc w:val="center"/>
        <w:rPr>
          <w:rFonts w:eastAsiaTheme="minorHAnsi" w:cstheme="minorBidi"/>
          <w:b/>
          <w:lang w:eastAsia="ar-SA"/>
        </w:rPr>
      </w:pPr>
    </w:p>
    <w:p w14:paraId="594F5853" w14:textId="77777777" w:rsidR="007B32AA" w:rsidRDefault="007B32AA" w:rsidP="00D1255B">
      <w:pPr>
        <w:widowControl w:val="0"/>
        <w:tabs>
          <w:tab w:val="left" w:pos="3240"/>
        </w:tabs>
        <w:snapToGrid w:val="0"/>
        <w:ind w:firstLine="709"/>
        <w:contextualSpacing/>
        <w:jc w:val="center"/>
        <w:rPr>
          <w:rFonts w:eastAsiaTheme="minorHAnsi" w:cstheme="minorBidi"/>
          <w:b/>
          <w:lang w:eastAsia="ar-SA"/>
        </w:rPr>
      </w:pPr>
    </w:p>
    <w:p w14:paraId="53FC4CEE" w14:textId="77777777" w:rsidR="007B32AA" w:rsidRDefault="007B32AA" w:rsidP="00D1255B">
      <w:pPr>
        <w:widowControl w:val="0"/>
        <w:tabs>
          <w:tab w:val="left" w:pos="3240"/>
        </w:tabs>
        <w:snapToGrid w:val="0"/>
        <w:ind w:firstLine="709"/>
        <w:contextualSpacing/>
        <w:jc w:val="center"/>
        <w:rPr>
          <w:rFonts w:eastAsiaTheme="minorHAnsi" w:cstheme="minorBidi"/>
          <w:b/>
          <w:lang w:eastAsia="ar-SA"/>
        </w:rPr>
      </w:pPr>
    </w:p>
    <w:p w14:paraId="11202C11" w14:textId="77777777" w:rsidR="007B32AA" w:rsidRDefault="007B32AA" w:rsidP="00D1255B">
      <w:pPr>
        <w:widowControl w:val="0"/>
        <w:tabs>
          <w:tab w:val="left" w:pos="3240"/>
        </w:tabs>
        <w:snapToGrid w:val="0"/>
        <w:ind w:firstLine="709"/>
        <w:contextualSpacing/>
        <w:jc w:val="center"/>
        <w:rPr>
          <w:rFonts w:eastAsiaTheme="minorHAnsi" w:cstheme="minorBidi"/>
          <w:b/>
          <w:lang w:eastAsia="ar-SA"/>
        </w:rPr>
      </w:pPr>
    </w:p>
    <w:p w14:paraId="1A474758" w14:textId="77777777" w:rsidR="007B32AA" w:rsidRDefault="007B32AA" w:rsidP="00D1255B">
      <w:pPr>
        <w:widowControl w:val="0"/>
        <w:tabs>
          <w:tab w:val="left" w:pos="3240"/>
        </w:tabs>
        <w:snapToGrid w:val="0"/>
        <w:ind w:firstLine="709"/>
        <w:contextualSpacing/>
        <w:jc w:val="center"/>
        <w:rPr>
          <w:rFonts w:eastAsiaTheme="minorHAnsi" w:cstheme="minorBidi"/>
          <w:b/>
          <w:lang w:eastAsia="ar-SA"/>
        </w:rPr>
      </w:pPr>
    </w:p>
    <w:p w14:paraId="3B88B32A" w14:textId="77777777" w:rsidR="007B32AA" w:rsidRDefault="007B32AA" w:rsidP="00D1255B">
      <w:pPr>
        <w:widowControl w:val="0"/>
        <w:tabs>
          <w:tab w:val="left" w:pos="3240"/>
        </w:tabs>
        <w:snapToGrid w:val="0"/>
        <w:ind w:firstLine="709"/>
        <w:contextualSpacing/>
        <w:jc w:val="center"/>
        <w:rPr>
          <w:rFonts w:eastAsiaTheme="minorHAnsi" w:cstheme="minorBidi"/>
          <w:b/>
          <w:lang w:eastAsia="ar-SA"/>
        </w:rPr>
      </w:pPr>
    </w:p>
    <w:p w14:paraId="670D3BBF" w14:textId="52C26EB4" w:rsidR="006507E6" w:rsidRPr="006507E6" w:rsidRDefault="006507E6" w:rsidP="00D1255B">
      <w:pPr>
        <w:widowControl w:val="0"/>
        <w:tabs>
          <w:tab w:val="left" w:pos="3240"/>
        </w:tabs>
        <w:snapToGrid w:val="0"/>
        <w:ind w:firstLine="709"/>
        <w:contextualSpacing/>
        <w:jc w:val="center"/>
        <w:rPr>
          <w:rFonts w:eastAsiaTheme="minorHAnsi" w:cstheme="minorBidi"/>
          <w:b/>
          <w:lang w:eastAsia="ar-SA"/>
        </w:rPr>
      </w:pPr>
      <w:r w:rsidRPr="006507E6">
        <w:rPr>
          <w:rFonts w:eastAsiaTheme="minorHAnsi" w:cstheme="minorBidi"/>
          <w:b/>
          <w:lang w:eastAsia="ar-SA"/>
        </w:rPr>
        <w:lastRenderedPageBreak/>
        <w:t>2. СОДЕРЖАТЕЛЬНЫЙ РАЗДЕЛ.</w:t>
      </w:r>
    </w:p>
    <w:p w14:paraId="01B9F1AC" w14:textId="77777777" w:rsidR="006507E6" w:rsidRPr="006507E6" w:rsidRDefault="006507E6" w:rsidP="006507E6">
      <w:pPr>
        <w:rPr>
          <w:rFonts w:eastAsiaTheme="minorHAnsi"/>
          <w:lang w:eastAsia="en-US"/>
        </w:rPr>
      </w:pPr>
      <w:r w:rsidRPr="006507E6">
        <w:rPr>
          <w:rFonts w:eastAsiaTheme="minorHAnsi"/>
          <w:lang w:eastAsia="en-US"/>
        </w:rPr>
        <w:t xml:space="preserve">    </w:t>
      </w:r>
    </w:p>
    <w:p w14:paraId="5578FA72" w14:textId="77777777" w:rsidR="006507E6" w:rsidRPr="006507E6" w:rsidRDefault="006507E6" w:rsidP="006507E6">
      <w:pPr>
        <w:jc w:val="center"/>
        <w:rPr>
          <w:rFonts w:eastAsiaTheme="minorHAnsi"/>
          <w:b/>
          <w:lang w:eastAsia="en-US"/>
        </w:rPr>
      </w:pPr>
      <w:r w:rsidRPr="006507E6">
        <w:rPr>
          <w:rFonts w:eastAsiaTheme="minorHAnsi"/>
          <w:b/>
          <w:lang w:eastAsia="en-US"/>
        </w:rPr>
        <w:t>2.1. Общие положения</w:t>
      </w:r>
    </w:p>
    <w:p w14:paraId="1D2CD2A4" w14:textId="081DD8F8" w:rsidR="006507E6" w:rsidRPr="006507E6" w:rsidRDefault="006507E6" w:rsidP="00680BC1">
      <w:pPr>
        <w:jc w:val="both"/>
        <w:rPr>
          <w:rFonts w:eastAsiaTheme="minorHAnsi"/>
          <w:lang w:eastAsia="en-US"/>
        </w:rPr>
      </w:pPr>
      <w:r w:rsidRPr="006507E6">
        <w:rPr>
          <w:rFonts w:eastAsiaTheme="minorHAnsi"/>
          <w:lang w:eastAsia="en-US"/>
        </w:rPr>
        <w:t xml:space="preserve"> </w:t>
      </w:r>
      <w:r w:rsidR="00680BC1">
        <w:rPr>
          <w:rFonts w:eastAsiaTheme="minorHAnsi"/>
          <w:lang w:eastAsia="en-US"/>
        </w:rPr>
        <w:t xml:space="preserve">      </w:t>
      </w:r>
      <w:r w:rsidRPr="006507E6">
        <w:rPr>
          <w:rFonts w:eastAsiaTheme="minorHAnsi"/>
          <w:lang w:eastAsia="en-US"/>
        </w:rPr>
        <w:t xml:space="preserve">Работа по реализации программы по речевому </w:t>
      </w:r>
      <w:proofErr w:type="gramStart"/>
      <w:r w:rsidRPr="006507E6">
        <w:rPr>
          <w:rFonts w:eastAsiaTheme="minorHAnsi"/>
          <w:lang w:eastAsia="en-US"/>
        </w:rPr>
        <w:t>развитию  учитывает</w:t>
      </w:r>
      <w:proofErr w:type="gramEnd"/>
      <w:r w:rsidRPr="006507E6">
        <w:rPr>
          <w:rFonts w:eastAsiaTheme="minorHAnsi"/>
          <w:lang w:eastAsia="en-US"/>
        </w:rPr>
        <w:t xml:space="preserve"> особенности и отклонения в развития детей, их специальные потребностями, а так же решение конкретных образовательных и </w:t>
      </w:r>
      <w:proofErr w:type="spellStart"/>
      <w:r w:rsidRPr="006507E6">
        <w:rPr>
          <w:rFonts w:eastAsiaTheme="minorHAnsi"/>
          <w:lang w:eastAsia="en-US"/>
        </w:rPr>
        <w:t>коррекционно</w:t>
      </w:r>
      <w:proofErr w:type="spellEnd"/>
      <w:r w:rsidRPr="006507E6">
        <w:rPr>
          <w:rFonts w:eastAsiaTheme="minorHAnsi"/>
          <w:lang w:eastAsia="en-US"/>
        </w:rPr>
        <w:t xml:space="preserve"> - развивающих задач в пределах максимально допустимого объема образовательной нагрузки и требований Стандарта,  а так же действующего  санитарно- эпидемиологическими правилами и нормативами  ( Сан </w:t>
      </w:r>
      <w:proofErr w:type="spellStart"/>
      <w:r w:rsidRPr="006507E6">
        <w:rPr>
          <w:rFonts w:eastAsiaTheme="minorHAnsi"/>
          <w:lang w:eastAsia="en-US"/>
        </w:rPr>
        <w:t>ПиН</w:t>
      </w:r>
      <w:proofErr w:type="spellEnd"/>
      <w:r w:rsidRPr="006507E6">
        <w:rPr>
          <w:rFonts w:eastAsiaTheme="minorHAnsi"/>
          <w:lang w:eastAsia="en-US"/>
        </w:rPr>
        <w:t xml:space="preserve">) .  </w:t>
      </w:r>
    </w:p>
    <w:p w14:paraId="5B99A548" w14:textId="77777777" w:rsidR="006507E6" w:rsidRPr="006507E6" w:rsidRDefault="006507E6" w:rsidP="006507E6">
      <w:pPr>
        <w:widowControl w:val="0"/>
        <w:snapToGrid w:val="0"/>
        <w:contextualSpacing/>
        <w:jc w:val="both"/>
        <w:rPr>
          <w:rFonts w:eastAsiaTheme="minorHAnsi" w:cstheme="minorBidi"/>
          <w:lang w:eastAsia="ar-SA"/>
        </w:rPr>
      </w:pPr>
      <w:r w:rsidRPr="006507E6">
        <w:t>Главным принципом коррекционной работы является:</w:t>
      </w:r>
    </w:p>
    <w:p w14:paraId="3066B4D7" w14:textId="77777777" w:rsidR="006507E6" w:rsidRPr="006507E6" w:rsidRDefault="006507E6" w:rsidP="00EB3EC8">
      <w:pPr>
        <w:numPr>
          <w:ilvl w:val="0"/>
          <w:numId w:val="53"/>
        </w:numPr>
        <w:spacing w:after="200" w:line="276" w:lineRule="auto"/>
        <w:contextualSpacing/>
        <w:jc w:val="both"/>
        <w:rPr>
          <w:rFonts w:eastAsia="Calibri"/>
          <w:lang w:eastAsia="en-US"/>
        </w:rPr>
      </w:pPr>
      <w:r w:rsidRPr="006507E6">
        <w:rPr>
          <w:rFonts w:eastAsia="Calibri"/>
          <w:lang w:eastAsia="en-US"/>
        </w:rPr>
        <w:t>Ранняя коррекция отклонений в развитии;</w:t>
      </w:r>
    </w:p>
    <w:p w14:paraId="6F347558" w14:textId="77777777" w:rsidR="006507E6" w:rsidRPr="006507E6" w:rsidRDefault="006507E6" w:rsidP="00EB3EC8">
      <w:pPr>
        <w:numPr>
          <w:ilvl w:val="0"/>
          <w:numId w:val="53"/>
        </w:numPr>
        <w:spacing w:after="200" w:line="276" w:lineRule="auto"/>
        <w:contextualSpacing/>
        <w:jc w:val="both"/>
        <w:rPr>
          <w:rFonts w:eastAsia="Calibri"/>
          <w:lang w:eastAsia="en-US"/>
        </w:rPr>
      </w:pPr>
      <w:r w:rsidRPr="006507E6">
        <w:rPr>
          <w:rFonts w:eastAsia="Calibri"/>
          <w:lang w:eastAsia="en-US"/>
        </w:rPr>
        <w:t>Деятельный подход к воспитанию и обучению;</w:t>
      </w:r>
    </w:p>
    <w:p w14:paraId="4A86979F" w14:textId="77777777" w:rsidR="006507E6" w:rsidRPr="006507E6" w:rsidRDefault="006507E6" w:rsidP="00EB3EC8">
      <w:pPr>
        <w:numPr>
          <w:ilvl w:val="0"/>
          <w:numId w:val="53"/>
        </w:numPr>
        <w:spacing w:after="200" w:line="276" w:lineRule="auto"/>
        <w:contextualSpacing/>
        <w:jc w:val="both"/>
        <w:rPr>
          <w:rFonts w:eastAsia="Calibri"/>
          <w:lang w:eastAsia="en-US"/>
        </w:rPr>
      </w:pPr>
      <w:r w:rsidRPr="006507E6">
        <w:rPr>
          <w:rFonts w:eastAsia="Calibri"/>
          <w:lang w:eastAsia="en-US"/>
        </w:rPr>
        <w:t>Коммуникативная направленность обучения и воспитания;</w:t>
      </w:r>
    </w:p>
    <w:p w14:paraId="287382E8" w14:textId="77777777" w:rsidR="006507E6" w:rsidRPr="006507E6" w:rsidRDefault="006507E6" w:rsidP="00EB3EC8">
      <w:pPr>
        <w:numPr>
          <w:ilvl w:val="0"/>
          <w:numId w:val="53"/>
        </w:numPr>
        <w:spacing w:after="200" w:line="276" w:lineRule="auto"/>
        <w:contextualSpacing/>
        <w:jc w:val="both"/>
        <w:rPr>
          <w:rFonts w:eastAsia="Calibri"/>
          <w:lang w:eastAsia="en-US"/>
        </w:rPr>
      </w:pPr>
      <w:r w:rsidRPr="006507E6">
        <w:rPr>
          <w:rFonts w:eastAsia="Calibri"/>
          <w:lang w:eastAsia="en-US"/>
        </w:rPr>
        <w:t>Индивидуально-дифференцированный подход.</w:t>
      </w:r>
    </w:p>
    <w:p w14:paraId="7271D771" w14:textId="77777777" w:rsidR="006507E6" w:rsidRPr="006507E6" w:rsidRDefault="006507E6" w:rsidP="00680BC1">
      <w:pPr>
        <w:spacing w:after="200"/>
        <w:contextualSpacing/>
        <w:rPr>
          <w:rFonts w:eastAsia="Calibri"/>
          <w:lang w:eastAsia="en-US"/>
        </w:rPr>
      </w:pPr>
      <w:r w:rsidRPr="006507E6">
        <w:rPr>
          <w:rFonts w:eastAsia="Calibri"/>
          <w:lang w:eastAsia="en-US"/>
        </w:rPr>
        <w:t xml:space="preserve">    В числе приоритетных направлений работы, на которые следует ориентироваться  педагогам включены:                                                                                                                                                                 -</w:t>
      </w:r>
      <w:r w:rsidR="00E5301E">
        <w:rPr>
          <w:rFonts w:eastAsia="Calibri"/>
          <w:lang w:eastAsia="en-US"/>
        </w:rPr>
        <w:t xml:space="preserve"> </w:t>
      </w:r>
      <w:r w:rsidRPr="006507E6">
        <w:rPr>
          <w:rFonts w:eastAsia="Calibri"/>
          <w:lang w:eastAsia="en-US"/>
        </w:rPr>
        <w:t xml:space="preserve">комплексное исследование фона знаний, умений, навыков, познавательной деятельности, эмоционально-волевой сферы, речи, нейропсихологическое изучение, наблюдение за динамикой психического развития в условиях коррекционной работы, выстраивание психолого-педагогического прогноза;                                                                                                                                                                                    -развитие познавательной активности, обеспечение устойчивой положительной мотивации в различных видах деятельности;  </w:t>
      </w:r>
    </w:p>
    <w:p w14:paraId="1463101A" w14:textId="77777777" w:rsidR="006507E6" w:rsidRPr="006507E6" w:rsidRDefault="006507E6" w:rsidP="006507E6">
      <w:pPr>
        <w:spacing w:after="200"/>
        <w:contextualSpacing/>
        <w:jc w:val="both"/>
        <w:rPr>
          <w:rFonts w:eastAsia="Calibri"/>
          <w:lang w:eastAsia="en-US"/>
        </w:rPr>
      </w:pPr>
      <w:r w:rsidRPr="006507E6">
        <w:rPr>
          <w:rFonts w:eastAsia="Calibri"/>
          <w:lang w:eastAsia="en-US"/>
        </w:rPr>
        <w:t>-педагогическая работа, направленная на обеспечение полноценного психического развития ребенка;</w:t>
      </w:r>
    </w:p>
    <w:p w14:paraId="376D6746" w14:textId="77777777" w:rsidR="006507E6" w:rsidRPr="006507E6" w:rsidRDefault="006507E6" w:rsidP="006507E6">
      <w:pPr>
        <w:spacing w:after="200"/>
        <w:contextualSpacing/>
        <w:jc w:val="both"/>
        <w:rPr>
          <w:rFonts w:eastAsia="Calibri"/>
          <w:lang w:eastAsia="en-US"/>
        </w:rPr>
      </w:pPr>
      <w:r w:rsidRPr="006507E6">
        <w:rPr>
          <w:rFonts w:eastAsia="Calibri"/>
          <w:lang w:eastAsia="en-US"/>
        </w:rPr>
        <w:t>-формирование ведущих видов деятельности, их мотивационных, ориентировочно- операционных регуляционных компонентов;</w:t>
      </w:r>
    </w:p>
    <w:p w14:paraId="7B1FBA40" w14:textId="77777777" w:rsidR="006507E6" w:rsidRPr="006507E6" w:rsidRDefault="006507E6" w:rsidP="006507E6">
      <w:pPr>
        <w:spacing w:after="200"/>
        <w:contextualSpacing/>
        <w:jc w:val="both"/>
        <w:rPr>
          <w:rFonts w:eastAsia="Calibri"/>
          <w:lang w:eastAsia="en-US"/>
        </w:rPr>
      </w:pPr>
      <w:r w:rsidRPr="006507E6">
        <w:rPr>
          <w:rFonts w:eastAsia="Calibri"/>
          <w:lang w:eastAsia="en-US"/>
        </w:rPr>
        <w:t>-коррекция недостатков в эмоционально-волевой сфере;</w:t>
      </w:r>
    </w:p>
    <w:p w14:paraId="0B391094" w14:textId="77777777" w:rsidR="006507E6" w:rsidRPr="006507E6" w:rsidRDefault="006507E6" w:rsidP="006507E6">
      <w:pPr>
        <w:spacing w:after="200"/>
        <w:contextualSpacing/>
        <w:jc w:val="both"/>
        <w:rPr>
          <w:rFonts w:eastAsia="Calibri"/>
          <w:lang w:eastAsia="en-US"/>
        </w:rPr>
      </w:pPr>
      <w:r w:rsidRPr="006507E6">
        <w:rPr>
          <w:rFonts w:eastAsia="Calibri"/>
          <w:lang w:eastAsia="en-US"/>
        </w:rPr>
        <w:t>-преодоление недостатков речевого развития;</w:t>
      </w:r>
    </w:p>
    <w:p w14:paraId="273DC3D3" w14:textId="77777777" w:rsidR="006507E6" w:rsidRPr="006507E6" w:rsidRDefault="006507E6" w:rsidP="006507E6">
      <w:pPr>
        <w:jc w:val="both"/>
        <w:rPr>
          <w:rFonts w:eastAsia="Calibri"/>
          <w:lang w:eastAsia="en-US"/>
        </w:rPr>
      </w:pPr>
      <w:r w:rsidRPr="006507E6">
        <w:rPr>
          <w:rFonts w:eastAsia="Calibri"/>
          <w:lang w:eastAsia="en-US"/>
        </w:rPr>
        <w:t>-формирование коммуникативной деятельности.</w:t>
      </w:r>
    </w:p>
    <w:p w14:paraId="078E4920" w14:textId="77777777" w:rsidR="006507E6" w:rsidRPr="006507E6" w:rsidRDefault="006507E6" w:rsidP="006507E6">
      <w:pPr>
        <w:jc w:val="both"/>
      </w:pPr>
      <w:r w:rsidRPr="006507E6">
        <w:t xml:space="preserve">     Все пребывание ребенка </w:t>
      </w:r>
      <w:proofErr w:type="gramStart"/>
      <w:r w:rsidRPr="006507E6">
        <w:t>в  группе</w:t>
      </w:r>
      <w:proofErr w:type="gramEnd"/>
      <w:r w:rsidRPr="006507E6">
        <w:t xml:space="preserve"> имеет коррекционно- развивающую направленность, а педагогическая деятельность специалистов и воспитателей строиться на диагностической основе. Многие задачи коррекционно- развивающей работы решаются в процессе традиционных для дошкольного воспитания форм и видов деятельности детей за счет применений специальных технологий и упражнений.</w:t>
      </w:r>
    </w:p>
    <w:p w14:paraId="7898116F" w14:textId="77777777" w:rsidR="006507E6" w:rsidRPr="006507E6" w:rsidRDefault="006507E6" w:rsidP="006507E6">
      <w:pPr>
        <w:rPr>
          <w:rFonts w:eastAsiaTheme="minorHAnsi"/>
          <w:b/>
          <w:lang w:eastAsia="en-US"/>
        </w:rPr>
      </w:pPr>
    </w:p>
    <w:p w14:paraId="7CE1D418" w14:textId="77777777" w:rsidR="006507E6" w:rsidRPr="006507E6" w:rsidRDefault="006507E6" w:rsidP="006507E6">
      <w:pPr>
        <w:rPr>
          <w:b/>
          <w:bCs/>
          <w:i/>
          <w:lang w:eastAsia="en-US"/>
        </w:rPr>
      </w:pPr>
      <w:r w:rsidRPr="006507E6">
        <w:rPr>
          <w:rFonts w:eastAsiaTheme="minorHAnsi"/>
          <w:b/>
          <w:i/>
          <w:lang w:eastAsia="en-US"/>
        </w:rPr>
        <w:t>Образовательная деятельность в соответствии с направлениями Стандарта проводится на основе:</w:t>
      </w:r>
    </w:p>
    <w:p w14:paraId="7E9297D3" w14:textId="5FFD48E6" w:rsidR="006507E6" w:rsidRPr="006507E6" w:rsidRDefault="006507E6" w:rsidP="006507E6">
      <w:pPr>
        <w:spacing w:after="200"/>
        <w:contextualSpacing/>
        <w:rPr>
          <w:rFonts w:eastAsia="Calibri"/>
          <w:lang w:eastAsia="en-US"/>
        </w:rPr>
      </w:pPr>
      <w:r w:rsidRPr="006507E6">
        <w:rPr>
          <w:rFonts w:eastAsia="Calibri"/>
          <w:lang w:eastAsia="en-US"/>
        </w:rPr>
        <w:t xml:space="preserve">- Адаптированной образовательной программы для детей с ограниченными возможностями здоровья МБДОУ д/с № </w:t>
      </w:r>
      <w:r w:rsidR="002C347F">
        <w:rPr>
          <w:rFonts w:eastAsia="Calibri"/>
          <w:lang w:eastAsia="en-US"/>
        </w:rPr>
        <w:t>210</w:t>
      </w:r>
      <w:r w:rsidRPr="006507E6">
        <w:rPr>
          <w:rFonts w:eastAsia="Calibri"/>
          <w:lang w:eastAsia="en-US"/>
        </w:rPr>
        <w:t>;</w:t>
      </w:r>
    </w:p>
    <w:p w14:paraId="58D76446" w14:textId="77777777" w:rsidR="006507E6" w:rsidRPr="006507E6" w:rsidRDefault="006507E6" w:rsidP="006507E6">
      <w:pPr>
        <w:spacing w:after="200"/>
        <w:contextualSpacing/>
        <w:rPr>
          <w:rFonts w:eastAsia="Calibri"/>
          <w:lang w:eastAsia="en-US"/>
        </w:rPr>
      </w:pPr>
      <w:r w:rsidRPr="006507E6">
        <w:rPr>
          <w:rFonts w:eastAsia="Calibri"/>
          <w:lang w:eastAsia="en-US"/>
        </w:rPr>
        <w:t>- «Программы дошкольных образовательных учреждений компенсирующего вида для детей с нарушениями речи. Коррекция нарушений речи.» Под ред. Т.Б. Филичевой.</w:t>
      </w:r>
    </w:p>
    <w:p w14:paraId="5A2EBD8D" w14:textId="77777777" w:rsidR="006507E6" w:rsidRPr="006507E6" w:rsidRDefault="006507E6" w:rsidP="006507E6">
      <w:pPr>
        <w:rPr>
          <w:rFonts w:eastAsiaTheme="minorHAnsi"/>
          <w:lang w:eastAsia="en-US"/>
        </w:rPr>
      </w:pPr>
      <w:r w:rsidRPr="006507E6">
        <w:rPr>
          <w:rFonts w:eastAsiaTheme="minorHAnsi"/>
          <w:lang w:eastAsia="en-US"/>
        </w:rPr>
        <w:t>Программа учитывает возрастные особенности детей, основные направления их развития, специфику дошкольного образования и включает время, отведенное на:</w:t>
      </w:r>
    </w:p>
    <w:p w14:paraId="4E2AA82F" w14:textId="77777777" w:rsidR="006507E6" w:rsidRPr="006507E6" w:rsidRDefault="006507E6" w:rsidP="006507E6">
      <w:pPr>
        <w:numPr>
          <w:ilvl w:val="0"/>
          <w:numId w:val="1"/>
        </w:numPr>
        <w:spacing w:after="200" w:line="276" w:lineRule="auto"/>
        <w:contextualSpacing/>
        <w:rPr>
          <w:rFonts w:eastAsia="Calibri"/>
          <w:color w:val="00000A"/>
          <w:lang w:eastAsia="en-US"/>
        </w:rPr>
      </w:pPr>
      <w:r w:rsidRPr="006507E6">
        <w:rPr>
          <w:rFonts w:eastAsia="Calibri"/>
          <w:color w:val="00000A"/>
          <w:lang w:eastAsia="en-US"/>
        </w:rPr>
        <w:t>совместную подгрупповую образовательную игровую деятельность</w:t>
      </w:r>
    </w:p>
    <w:p w14:paraId="5582E45F" w14:textId="77777777" w:rsidR="006507E6" w:rsidRPr="006507E6" w:rsidRDefault="006507E6" w:rsidP="006507E6">
      <w:pPr>
        <w:numPr>
          <w:ilvl w:val="0"/>
          <w:numId w:val="1"/>
        </w:numPr>
        <w:spacing w:after="200" w:line="276" w:lineRule="auto"/>
        <w:contextualSpacing/>
        <w:rPr>
          <w:rFonts w:eastAsia="Calibri"/>
          <w:color w:val="00000A"/>
          <w:lang w:eastAsia="en-US"/>
        </w:rPr>
      </w:pPr>
      <w:r w:rsidRPr="006507E6">
        <w:rPr>
          <w:rFonts w:eastAsia="Calibri"/>
          <w:color w:val="00000A"/>
          <w:lang w:eastAsia="en-US"/>
        </w:rPr>
        <w:t>индивидуальную образовательную деятельность, осуществляемую в ходе режимных моментов;</w:t>
      </w:r>
    </w:p>
    <w:p w14:paraId="197FED6D" w14:textId="77777777" w:rsidR="006507E6" w:rsidRPr="006507E6" w:rsidRDefault="006507E6" w:rsidP="006507E6">
      <w:pPr>
        <w:numPr>
          <w:ilvl w:val="0"/>
          <w:numId w:val="1"/>
        </w:numPr>
        <w:spacing w:after="200" w:line="276" w:lineRule="auto"/>
        <w:contextualSpacing/>
        <w:rPr>
          <w:rFonts w:eastAsia="Calibri"/>
          <w:color w:val="00000A"/>
          <w:lang w:eastAsia="en-US"/>
        </w:rPr>
      </w:pPr>
      <w:r w:rsidRPr="006507E6">
        <w:rPr>
          <w:rFonts w:eastAsia="Calibri"/>
          <w:color w:val="00000A"/>
          <w:lang w:eastAsia="en-US"/>
        </w:rPr>
        <w:t>взаимодействие с семьями детей по реализации Программы.</w:t>
      </w:r>
    </w:p>
    <w:p w14:paraId="5BC42B10" w14:textId="77777777" w:rsidR="006507E6" w:rsidRPr="006507E6" w:rsidRDefault="006507E6" w:rsidP="006507E6">
      <w:pPr>
        <w:rPr>
          <w:rFonts w:eastAsiaTheme="minorHAnsi"/>
          <w:lang w:eastAsia="en-US"/>
        </w:rPr>
      </w:pPr>
      <w:r w:rsidRPr="006507E6">
        <w:rPr>
          <w:rFonts w:eastAsiaTheme="minorHAnsi"/>
          <w:lang w:eastAsia="en-US"/>
        </w:rPr>
        <w:t xml:space="preserve"> Программа </w:t>
      </w:r>
      <w:proofErr w:type="gramStart"/>
      <w:r w:rsidRPr="006507E6">
        <w:rPr>
          <w:rFonts w:eastAsiaTheme="minorHAnsi"/>
          <w:lang w:eastAsia="en-US"/>
        </w:rPr>
        <w:t>реализует  комплексный</w:t>
      </w:r>
      <w:proofErr w:type="gramEnd"/>
      <w:r w:rsidRPr="006507E6">
        <w:rPr>
          <w:rFonts w:eastAsiaTheme="minorHAnsi"/>
          <w:lang w:eastAsia="en-US"/>
        </w:rPr>
        <w:t xml:space="preserve"> подход к ребенку с ТНР:</w:t>
      </w:r>
    </w:p>
    <w:p w14:paraId="0FB4F50F" w14:textId="77777777" w:rsidR="006507E6" w:rsidRPr="006507E6" w:rsidRDefault="006507E6" w:rsidP="006507E6">
      <w:pPr>
        <w:numPr>
          <w:ilvl w:val="0"/>
          <w:numId w:val="2"/>
        </w:numPr>
        <w:spacing w:after="200" w:line="276" w:lineRule="auto"/>
        <w:contextualSpacing/>
        <w:rPr>
          <w:rFonts w:eastAsia="Calibri"/>
          <w:color w:val="00000A"/>
          <w:lang w:eastAsia="en-US"/>
        </w:rPr>
      </w:pPr>
      <w:bookmarkStart w:id="8" w:name="_Hlk177450002"/>
      <w:r w:rsidRPr="006507E6">
        <w:rPr>
          <w:rFonts w:eastAsia="Calibri"/>
          <w:color w:val="00000A"/>
          <w:lang w:eastAsia="en-US"/>
        </w:rPr>
        <w:lastRenderedPageBreak/>
        <w:t>внедрение модели взаимосвязи коррекционно-педагогической работы с лечебно-восстановительным процессом, способствующей целенаправленной педагогической коррекции недостатков развития.</w:t>
      </w:r>
    </w:p>
    <w:p w14:paraId="2C29F7AC" w14:textId="77777777" w:rsidR="006507E6" w:rsidRPr="006507E6" w:rsidRDefault="006507E6" w:rsidP="006507E6">
      <w:pPr>
        <w:numPr>
          <w:ilvl w:val="0"/>
          <w:numId w:val="2"/>
        </w:numPr>
        <w:spacing w:after="200" w:line="276" w:lineRule="auto"/>
        <w:contextualSpacing/>
        <w:rPr>
          <w:rFonts w:eastAsia="Calibri"/>
          <w:color w:val="00000A"/>
          <w:lang w:eastAsia="en-US"/>
        </w:rPr>
      </w:pPr>
      <w:r w:rsidRPr="006507E6">
        <w:rPr>
          <w:rFonts w:eastAsia="Calibri"/>
          <w:color w:val="00000A"/>
          <w:lang w:eastAsia="en-US"/>
        </w:rPr>
        <w:t>сочетание педагогических и медицинских средств, направленных на всестороннее развитие личности.</w:t>
      </w:r>
    </w:p>
    <w:p w14:paraId="610F564D" w14:textId="77777777" w:rsidR="006507E6" w:rsidRPr="006507E6" w:rsidRDefault="006507E6" w:rsidP="006507E6">
      <w:pPr>
        <w:numPr>
          <w:ilvl w:val="0"/>
          <w:numId w:val="2"/>
        </w:numPr>
        <w:spacing w:after="200" w:line="276" w:lineRule="auto"/>
        <w:contextualSpacing/>
        <w:rPr>
          <w:rFonts w:eastAsia="Calibri"/>
          <w:color w:val="00000A"/>
          <w:lang w:eastAsia="en-US"/>
        </w:rPr>
      </w:pPr>
      <w:r w:rsidRPr="006507E6">
        <w:rPr>
          <w:rFonts w:eastAsia="Calibri"/>
          <w:color w:val="00000A"/>
          <w:lang w:eastAsia="en-US"/>
        </w:rPr>
        <w:t xml:space="preserve">сочетание форм физического воспитания (гимнастика, занятия, игры, развлечения и т.д.) с пропедевтикой образовательной </w:t>
      </w:r>
      <w:proofErr w:type="gramStart"/>
      <w:r w:rsidRPr="006507E6">
        <w:rPr>
          <w:rFonts w:eastAsia="Calibri"/>
          <w:color w:val="00000A"/>
          <w:lang w:eastAsia="en-US"/>
        </w:rPr>
        <w:t>деятельности  (</w:t>
      </w:r>
      <w:proofErr w:type="gramEnd"/>
      <w:r w:rsidRPr="006507E6">
        <w:rPr>
          <w:rFonts w:eastAsia="Calibri"/>
          <w:color w:val="00000A"/>
          <w:lang w:eastAsia="en-US"/>
        </w:rPr>
        <w:t>пропедевтика- сообщение предварительных знаний и упражнений , систематически изложенных в сжатой и элементарной форме) создает у детей надежную опору для практического овладения движениями.</w:t>
      </w:r>
    </w:p>
    <w:p w14:paraId="246EB97E" w14:textId="77777777" w:rsidR="006507E6" w:rsidRPr="006507E6" w:rsidRDefault="006507E6" w:rsidP="006507E6">
      <w:pPr>
        <w:rPr>
          <w:rFonts w:eastAsiaTheme="minorHAnsi"/>
          <w:lang w:eastAsia="en-US"/>
        </w:rPr>
      </w:pPr>
      <w:proofErr w:type="gramStart"/>
      <w:r w:rsidRPr="006507E6">
        <w:rPr>
          <w:rFonts w:eastAsiaTheme="minorHAnsi"/>
          <w:lang w:eastAsia="en-US"/>
        </w:rPr>
        <w:t>Реализуется  индивидуальный</w:t>
      </w:r>
      <w:proofErr w:type="gramEnd"/>
      <w:r w:rsidRPr="006507E6">
        <w:rPr>
          <w:rFonts w:eastAsiaTheme="minorHAnsi"/>
          <w:lang w:eastAsia="en-US"/>
        </w:rPr>
        <w:t xml:space="preserve"> подход  к ребенку:</w:t>
      </w:r>
    </w:p>
    <w:p w14:paraId="46CED15E" w14:textId="77777777" w:rsidR="006507E6" w:rsidRPr="006507E6" w:rsidRDefault="006507E6" w:rsidP="006507E6">
      <w:pPr>
        <w:numPr>
          <w:ilvl w:val="0"/>
          <w:numId w:val="3"/>
        </w:numPr>
        <w:spacing w:after="200" w:line="276" w:lineRule="auto"/>
        <w:contextualSpacing/>
        <w:rPr>
          <w:rFonts w:eastAsia="Calibri"/>
          <w:color w:val="00000A"/>
          <w:lang w:eastAsia="en-US"/>
        </w:rPr>
      </w:pPr>
      <w:r w:rsidRPr="006507E6">
        <w:rPr>
          <w:rFonts w:eastAsia="Calibri"/>
          <w:color w:val="00000A"/>
          <w:lang w:eastAsia="en-US"/>
        </w:rPr>
        <w:t>внедрение индивидуальной карты развития ребенка - куда заносятся данные всех областей;</w:t>
      </w:r>
    </w:p>
    <w:p w14:paraId="0742DEA4" w14:textId="77777777" w:rsidR="006507E6" w:rsidRPr="006507E6" w:rsidRDefault="006507E6" w:rsidP="006507E6">
      <w:pPr>
        <w:numPr>
          <w:ilvl w:val="0"/>
          <w:numId w:val="3"/>
        </w:numPr>
        <w:spacing w:after="200" w:line="276" w:lineRule="auto"/>
        <w:contextualSpacing/>
        <w:rPr>
          <w:rFonts w:eastAsia="Calibri"/>
          <w:color w:val="00000A"/>
          <w:lang w:eastAsia="en-US"/>
        </w:rPr>
      </w:pPr>
      <w:r w:rsidRPr="006507E6">
        <w:rPr>
          <w:rFonts w:eastAsia="Calibri"/>
          <w:color w:val="00000A"/>
          <w:lang w:eastAsia="en-US"/>
        </w:rPr>
        <w:t>разработка и выполнение индивидуальной программы коррекции развития ребенка;</w:t>
      </w:r>
    </w:p>
    <w:p w14:paraId="2B63E4BD" w14:textId="77777777" w:rsidR="006507E6" w:rsidRPr="006507E6" w:rsidRDefault="006507E6" w:rsidP="006507E6">
      <w:pPr>
        <w:numPr>
          <w:ilvl w:val="0"/>
          <w:numId w:val="3"/>
        </w:numPr>
        <w:spacing w:after="200" w:line="276" w:lineRule="auto"/>
        <w:contextualSpacing/>
        <w:rPr>
          <w:rFonts w:eastAsia="Calibri"/>
          <w:color w:val="00000A"/>
          <w:lang w:eastAsia="en-US"/>
        </w:rPr>
      </w:pPr>
      <w:r w:rsidRPr="006507E6">
        <w:rPr>
          <w:rFonts w:eastAsia="Calibri"/>
          <w:color w:val="00000A"/>
          <w:lang w:eastAsia="en-US"/>
        </w:rPr>
        <w:t>разработка индивидуального образовательного маршрута сопровождения ребенка;</w:t>
      </w:r>
    </w:p>
    <w:p w14:paraId="324AF21D" w14:textId="77777777" w:rsidR="006507E6" w:rsidRPr="006507E6" w:rsidRDefault="006507E6" w:rsidP="006507E6">
      <w:pPr>
        <w:numPr>
          <w:ilvl w:val="0"/>
          <w:numId w:val="3"/>
        </w:numPr>
        <w:spacing w:after="200" w:line="276" w:lineRule="auto"/>
        <w:contextualSpacing/>
        <w:rPr>
          <w:rFonts w:eastAsia="Calibri"/>
          <w:color w:val="00000A"/>
          <w:lang w:eastAsia="en-US"/>
        </w:rPr>
      </w:pPr>
      <w:r w:rsidRPr="006507E6">
        <w:rPr>
          <w:rFonts w:eastAsia="Calibri"/>
          <w:color w:val="00000A"/>
          <w:lang w:eastAsia="en-US"/>
        </w:rPr>
        <w:t>материал, раскрывающий особенности каждого диагноза ребенка;</w:t>
      </w:r>
    </w:p>
    <w:p w14:paraId="00371902" w14:textId="77777777" w:rsidR="006507E6" w:rsidRPr="006507E6" w:rsidRDefault="006507E6" w:rsidP="006507E6">
      <w:pPr>
        <w:numPr>
          <w:ilvl w:val="0"/>
          <w:numId w:val="3"/>
        </w:numPr>
        <w:spacing w:after="200" w:line="276" w:lineRule="auto"/>
        <w:contextualSpacing/>
        <w:rPr>
          <w:rFonts w:eastAsia="Calibri"/>
          <w:color w:val="00000A"/>
          <w:lang w:eastAsia="en-US"/>
        </w:rPr>
      </w:pPr>
      <w:r w:rsidRPr="006507E6">
        <w:rPr>
          <w:rFonts w:eastAsia="Calibri"/>
          <w:color w:val="00000A"/>
          <w:lang w:eastAsia="en-US"/>
        </w:rPr>
        <w:t xml:space="preserve"> перечень и образцы пособий для работы с детьми с имеющимися диагнозами.                              </w:t>
      </w:r>
    </w:p>
    <w:p w14:paraId="5CC7065D" w14:textId="77777777" w:rsidR="006507E6" w:rsidRPr="006507E6" w:rsidRDefault="006507E6" w:rsidP="006507E6">
      <w:pPr>
        <w:spacing w:after="200"/>
        <w:ind w:left="720"/>
        <w:contextualSpacing/>
        <w:rPr>
          <w:rFonts w:eastAsia="Calibri"/>
          <w:color w:val="00000A"/>
          <w:lang w:eastAsia="en-US"/>
        </w:rPr>
      </w:pPr>
    </w:p>
    <w:p w14:paraId="5A4C172B" w14:textId="77777777" w:rsidR="006507E6" w:rsidRPr="006507E6" w:rsidRDefault="006507E6" w:rsidP="006A0B33">
      <w:pPr>
        <w:rPr>
          <w:rFonts w:eastAsiaTheme="minorHAnsi"/>
          <w:b/>
          <w:i/>
          <w:lang w:eastAsia="en-US"/>
        </w:rPr>
      </w:pPr>
      <w:r w:rsidRPr="006507E6">
        <w:rPr>
          <w:rFonts w:eastAsiaTheme="minorHAnsi"/>
          <w:b/>
          <w:i/>
          <w:lang w:eastAsia="en-US"/>
        </w:rPr>
        <w:t>Особенности содержания коррекционно-развивающего процесса для детей дошкольного возраста с тяжелыми нарушениями речи (ТНР):</w:t>
      </w:r>
    </w:p>
    <w:p w14:paraId="3421BEBD" w14:textId="77777777" w:rsidR="006507E6" w:rsidRPr="006507E6" w:rsidRDefault="006507E6" w:rsidP="006A0B33">
      <w:pPr>
        <w:rPr>
          <w:rFonts w:eastAsiaTheme="minorHAnsi"/>
          <w:lang w:eastAsia="en-US"/>
        </w:rPr>
      </w:pPr>
      <w:r w:rsidRPr="006507E6">
        <w:rPr>
          <w:rFonts w:eastAsiaTheme="minorHAnsi"/>
          <w:lang w:eastAsia="en-US"/>
        </w:rPr>
        <w:t xml:space="preserve">Весь процесс коррекционного обучения выстраивается в образовательной </w:t>
      </w:r>
      <w:proofErr w:type="gramStart"/>
      <w:r w:rsidRPr="006507E6">
        <w:rPr>
          <w:rFonts w:eastAsiaTheme="minorHAnsi"/>
          <w:lang w:eastAsia="en-US"/>
        </w:rPr>
        <w:t>области  «</w:t>
      </w:r>
      <w:proofErr w:type="gramEnd"/>
      <w:r w:rsidRPr="006507E6">
        <w:rPr>
          <w:rFonts w:eastAsiaTheme="minorHAnsi"/>
          <w:lang w:eastAsia="en-US"/>
        </w:rPr>
        <w:t>Развитие речи». Коррекционно- развивающая работа выстраивается по периодам в зависимости от уровня речевого развития детей: II уровень развития речи (первый период с сентября по декабрь; второй период с января по начало июня); III уровень развития речи (первый период с сентября по ноябрь; второй период с декабря по март; третий период с апреля по июнь);</w:t>
      </w:r>
    </w:p>
    <w:p w14:paraId="0D9F24A4" w14:textId="16D5DEDF" w:rsidR="006507E6" w:rsidRPr="006507E6" w:rsidRDefault="006507E6" w:rsidP="006507E6">
      <w:pPr>
        <w:spacing w:after="200"/>
        <w:contextualSpacing/>
        <w:rPr>
          <w:rFonts w:eastAsia="Calibri"/>
          <w:color w:val="00000A"/>
          <w:lang w:eastAsia="en-US"/>
        </w:rPr>
      </w:pPr>
      <w:r w:rsidRPr="006507E6">
        <w:rPr>
          <w:rFonts w:eastAsia="Calibri"/>
          <w:b/>
          <w:color w:val="00000A"/>
          <w:lang w:eastAsia="en-US"/>
        </w:rPr>
        <w:t>Особенности организации коррекционно- развивающей работы с детьми III уровня.</w:t>
      </w:r>
      <w:r w:rsidRPr="006507E6">
        <w:rPr>
          <w:rFonts w:eastAsia="Calibri"/>
          <w:color w:val="00000A"/>
          <w:lang w:eastAsia="en-US"/>
        </w:rPr>
        <w:t xml:space="preserve"> Образовательная деятельность проводится индивидуально или подгруппами и включает несколько направлений работы:                                                                                                                                                     -Формирование связной речи;                                                                                                                                    -Развитие словарного запаса, грамматического строя речи;                                                                                   -Формирование правильного произношения;                                                                                                      -Подготовка к овладению элементарными навыками письма и чтения.                                                       </w:t>
      </w:r>
    </w:p>
    <w:p w14:paraId="59119D72" w14:textId="77777777" w:rsidR="004B294A" w:rsidRPr="004B294A" w:rsidRDefault="004B294A" w:rsidP="004B294A">
      <w:pPr>
        <w:shd w:val="clear" w:color="auto" w:fill="FFFFFF"/>
        <w:rPr>
          <w:rFonts w:ascii="yandex-sans" w:hAnsi="yandex-sans"/>
          <w:color w:val="000000"/>
          <w:sz w:val="23"/>
          <w:szCs w:val="23"/>
        </w:rPr>
      </w:pPr>
      <w:r w:rsidRPr="004B294A">
        <w:rPr>
          <w:rFonts w:ascii="yandex-sans" w:hAnsi="yandex-sans"/>
          <w:color w:val="000000"/>
          <w:sz w:val="23"/>
          <w:szCs w:val="23"/>
        </w:rPr>
        <w:t>Процесс усвоения языковых средств в условиях коррекционного воздействия ориентирован на</w:t>
      </w:r>
    </w:p>
    <w:p w14:paraId="13D200DF" w14:textId="77777777" w:rsidR="004B294A" w:rsidRPr="004B294A" w:rsidRDefault="004B294A" w:rsidP="004B294A">
      <w:pPr>
        <w:shd w:val="clear" w:color="auto" w:fill="FFFFFF"/>
        <w:rPr>
          <w:rFonts w:ascii="yandex-sans" w:hAnsi="yandex-sans"/>
          <w:color w:val="000000"/>
          <w:sz w:val="23"/>
          <w:szCs w:val="23"/>
        </w:rPr>
      </w:pPr>
      <w:r w:rsidRPr="004B294A">
        <w:rPr>
          <w:rFonts w:ascii="yandex-sans" w:hAnsi="yandex-sans"/>
          <w:color w:val="000000"/>
          <w:sz w:val="23"/>
          <w:szCs w:val="23"/>
        </w:rPr>
        <w:t>осмысление детьми учебного материала, закрепление полученных знаний и умений в процессе</w:t>
      </w:r>
      <w:r>
        <w:rPr>
          <w:rFonts w:ascii="yandex-sans" w:hAnsi="yandex-sans"/>
          <w:color w:val="000000"/>
          <w:sz w:val="23"/>
          <w:szCs w:val="23"/>
        </w:rPr>
        <w:t xml:space="preserve"> </w:t>
      </w:r>
      <w:r w:rsidRPr="004B294A">
        <w:rPr>
          <w:rFonts w:ascii="yandex-sans" w:hAnsi="yandex-sans"/>
          <w:color w:val="000000"/>
          <w:sz w:val="23"/>
          <w:szCs w:val="23"/>
        </w:rPr>
        <w:t>тренировочных упражнений и упрочение соответствующих навыков в актах речевой коммуникации.</w:t>
      </w:r>
    </w:p>
    <w:p w14:paraId="7A783869" w14:textId="77777777" w:rsidR="006507E6" w:rsidRPr="006507E6" w:rsidRDefault="006507E6" w:rsidP="006507E6">
      <w:pPr>
        <w:spacing w:after="200"/>
        <w:contextualSpacing/>
        <w:rPr>
          <w:rFonts w:eastAsia="Calibri"/>
          <w:color w:val="00000A"/>
          <w:lang w:eastAsia="en-US"/>
        </w:rPr>
      </w:pPr>
      <w:r w:rsidRPr="006507E6">
        <w:rPr>
          <w:rFonts w:eastAsia="Calibri"/>
          <w:color w:val="00000A"/>
          <w:lang w:eastAsia="en-US"/>
        </w:rPr>
        <w:t xml:space="preserve">Для детей с тяжелыми нарушениями речи помимо общеобразовательных задач решаются еще ряд задач коррекционной направленности на устранение недостатков в сенсорной, аффективно-волевой, интеллектуальных сферах, обусловленных особенностями речевого дефекта. В процессе овладения детьми разных видов деятельности особое внимание уделяется развитию восприятия, </w:t>
      </w:r>
      <w:proofErr w:type="spellStart"/>
      <w:r w:rsidRPr="006507E6">
        <w:rPr>
          <w:rFonts w:eastAsia="Calibri"/>
          <w:color w:val="00000A"/>
          <w:lang w:eastAsia="en-US"/>
        </w:rPr>
        <w:t>мнестических</w:t>
      </w:r>
      <w:proofErr w:type="spellEnd"/>
      <w:r w:rsidRPr="006507E6">
        <w:rPr>
          <w:rFonts w:eastAsia="Calibri"/>
          <w:color w:val="00000A"/>
          <w:lang w:eastAsia="en-US"/>
        </w:rPr>
        <w:t xml:space="preserve"> процессов, мотивации, доступных форм словесно логического мышления, познавательных интересов.                                                                                                                                                              </w:t>
      </w:r>
    </w:p>
    <w:p w14:paraId="71190655" w14:textId="77777777" w:rsidR="006507E6" w:rsidRPr="006507E6" w:rsidRDefault="006507E6" w:rsidP="006507E6">
      <w:pPr>
        <w:spacing w:after="200"/>
        <w:contextualSpacing/>
        <w:rPr>
          <w:rFonts w:eastAsia="Calibri"/>
          <w:color w:val="00000A"/>
          <w:lang w:eastAsia="en-US"/>
        </w:rPr>
      </w:pPr>
    </w:p>
    <w:p w14:paraId="6814E430" w14:textId="054F44D0" w:rsidR="006507E6" w:rsidRPr="006507E6" w:rsidRDefault="006507E6" w:rsidP="006507E6">
      <w:pPr>
        <w:spacing w:after="200"/>
        <w:contextualSpacing/>
        <w:rPr>
          <w:rFonts w:eastAsia="Calibri"/>
          <w:b/>
          <w:color w:val="00000A"/>
          <w:lang w:eastAsia="ar-SA"/>
        </w:rPr>
      </w:pPr>
      <w:r w:rsidRPr="006507E6">
        <w:rPr>
          <w:rFonts w:eastAsia="Calibri"/>
          <w:b/>
          <w:color w:val="00000A"/>
          <w:lang w:eastAsia="ar-SA"/>
        </w:rPr>
        <w:t>2.2 Описание образовательной деятельности по речевому развитию</w:t>
      </w:r>
      <w:bookmarkStart w:id="9" w:name="_Toc485825610"/>
      <w:r w:rsidRPr="006507E6">
        <w:rPr>
          <w:rFonts w:eastAsia="Calibri"/>
          <w:b/>
          <w:color w:val="00000A"/>
          <w:lang w:eastAsia="ar-SA"/>
        </w:rPr>
        <w:t xml:space="preserve">.                     </w:t>
      </w:r>
    </w:p>
    <w:bookmarkEnd w:id="9"/>
    <w:p w14:paraId="0482E247" w14:textId="77777777" w:rsidR="006507E6" w:rsidRPr="006507E6" w:rsidRDefault="006507E6" w:rsidP="006507E6">
      <w:pPr>
        <w:tabs>
          <w:tab w:val="left" w:pos="851"/>
          <w:tab w:val="left" w:pos="1147"/>
        </w:tabs>
        <w:rPr>
          <w:rFonts w:eastAsiaTheme="minorHAnsi"/>
          <w:b/>
          <w:lang w:eastAsia="ar-SA"/>
        </w:rPr>
      </w:pPr>
      <w:r w:rsidRPr="006507E6">
        <w:rPr>
          <w:rFonts w:eastAsiaTheme="minorHAnsi"/>
          <w:b/>
          <w:lang w:eastAsia="ar-SA"/>
        </w:rPr>
        <w:t xml:space="preserve">2.2.1. Речевое развитие.                                                                                                                         </w:t>
      </w:r>
    </w:p>
    <w:p w14:paraId="2C2F734B" w14:textId="77777777" w:rsidR="006507E6" w:rsidRPr="006507E6" w:rsidRDefault="006507E6" w:rsidP="006507E6">
      <w:pPr>
        <w:tabs>
          <w:tab w:val="left" w:pos="851"/>
          <w:tab w:val="left" w:pos="1147"/>
        </w:tabs>
        <w:rPr>
          <w:bCs/>
          <w:iCs/>
          <w:lang w:eastAsia="en-US"/>
        </w:rPr>
      </w:pPr>
      <w:r w:rsidRPr="006507E6">
        <w:rPr>
          <w:rFonts w:eastAsiaTheme="minorHAnsi"/>
          <w:lang w:eastAsia="en-US"/>
        </w:rPr>
        <w:t xml:space="preserve">В образовательной области «Речевое развитие» основными </w:t>
      </w:r>
      <w:r w:rsidRPr="006507E6">
        <w:rPr>
          <w:rFonts w:eastAsiaTheme="minorHAnsi"/>
          <w:i/>
          <w:lang w:eastAsia="en-US"/>
        </w:rPr>
        <w:t>задачами образовательной деятельности</w:t>
      </w:r>
      <w:r w:rsidRPr="006507E6">
        <w:rPr>
          <w:rFonts w:eastAsiaTheme="minorHAnsi"/>
          <w:lang w:eastAsia="en-US"/>
        </w:rPr>
        <w:t xml:space="preserve"> с детьми является создание условий для: </w:t>
      </w:r>
      <w:r w:rsidRPr="006507E6">
        <w:rPr>
          <w:bCs/>
          <w:iCs/>
          <w:lang w:eastAsia="en-US"/>
        </w:rPr>
        <w:t xml:space="preserve">  </w:t>
      </w:r>
    </w:p>
    <w:p w14:paraId="3366D23F" w14:textId="77777777" w:rsidR="006507E6" w:rsidRPr="006507E6" w:rsidRDefault="006507E6" w:rsidP="006507E6">
      <w:pPr>
        <w:tabs>
          <w:tab w:val="left" w:pos="851"/>
          <w:tab w:val="left" w:pos="1147"/>
        </w:tabs>
        <w:rPr>
          <w:bCs/>
          <w:iCs/>
          <w:lang w:eastAsia="en-US"/>
        </w:rPr>
      </w:pPr>
      <w:r w:rsidRPr="006507E6">
        <w:rPr>
          <w:rFonts w:eastAsiaTheme="minorHAnsi"/>
          <w:lang w:eastAsia="en-US"/>
        </w:rPr>
        <w:lastRenderedPageBreak/>
        <w:noBreakHyphen/>
        <w:t> овладения речью как средством общения и культуры;</w:t>
      </w:r>
      <w:r w:rsidRPr="006507E6">
        <w:rPr>
          <w:bCs/>
          <w:iCs/>
          <w:lang w:eastAsia="en-US"/>
        </w:rPr>
        <w:t xml:space="preserve">                              </w:t>
      </w:r>
    </w:p>
    <w:p w14:paraId="0A9C981A" w14:textId="77777777" w:rsidR="006507E6" w:rsidRPr="006507E6" w:rsidRDefault="006507E6" w:rsidP="006507E6">
      <w:pPr>
        <w:tabs>
          <w:tab w:val="left" w:pos="851"/>
          <w:tab w:val="left" w:pos="1147"/>
        </w:tabs>
        <w:rPr>
          <w:bCs/>
          <w:iCs/>
          <w:lang w:eastAsia="en-US"/>
        </w:rPr>
      </w:pPr>
      <w:r w:rsidRPr="006507E6">
        <w:rPr>
          <w:rFonts w:eastAsiaTheme="minorHAnsi"/>
          <w:lang w:eastAsia="en-US"/>
        </w:rPr>
        <w:noBreakHyphen/>
        <w:t> обогащения активного словаря;</w:t>
      </w:r>
    </w:p>
    <w:p w14:paraId="3483CF6C" w14:textId="77777777" w:rsidR="006507E6" w:rsidRPr="006507E6" w:rsidRDefault="006507E6" w:rsidP="006507E6">
      <w:pPr>
        <w:tabs>
          <w:tab w:val="left" w:pos="851"/>
          <w:tab w:val="left" w:pos="1147"/>
        </w:tabs>
        <w:rPr>
          <w:bCs/>
          <w:iCs/>
          <w:lang w:eastAsia="en-US"/>
        </w:rPr>
      </w:pPr>
      <w:r w:rsidRPr="006507E6">
        <w:rPr>
          <w:rFonts w:eastAsiaTheme="minorHAnsi"/>
          <w:lang w:eastAsia="en-US"/>
        </w:rPr>
        <w:noBreakHyphen/>
        <w:t> развития связной, грамматически правильной диалогической и монологической речи;</w:t>
      </w:r>
    </w:p>
    <w:p w14:paraId="3FB941FE" w14:textId="77777777" w:rsidR="006507E6" w:rsidRPr="006507E6" w:rsidRDefault="006507E6" w:rsidP="006507E6">
      <w:pPr>
        <w:tabs>
          <w:tab w:val="left" w:pos="851"/>
          <w:tab w:val="left" w:pos="1147"/>
        </w:tabs>
        <w:rPr>
          <w:bCs/>
          <w:iCs/>
          <w:lang w:eastAsia="en-US"/>
        </w:rPr>
      </w:pPr>
      <w:r w:rsidRPr="006507E6">
        <w:rPr>
          <w:rFonts w:eastAsiaTheme="minorHAnsi"/>
          <w:lang w:eastAsia="en-US"/>
        </w:rPr>
        <w:noBreakHyphen/>
        <w:t> развития речевого творчества;</w:t>
      </w:r>
    </w:p>
    <w:p w14:paraId="41258C5C" w14:textId="77777777" w:rsidR="006507E6" w:rsidRPr="006507E6" w:rsidRDefault="006507E6" w:rsidP="006507E6">
      <w:pPr>
        <w:tabs>
          <w:tab w:val="left" w:pos="851"/>
          <w:tab w:val="left" w:pos="1147"/>
        </w:tabs>
        <w:rPr>
          <w:bCs/>
          <w:iCs/>
          <w:lang w:eastAsia="en-US"/>
        </w:rPr>
      </w:pPr>
      <w:r w:rsidRPr="006507E6">
        <w:rPr>
          <w:rFonts w:eastAsiaTheme="minorHAnsi"/>
          <w:lang w:eastAsia="en-US"/>
        </w:rPr>
        <w:noBreakHyphen/>
        <w:t> развития звуковой и интонационной культуры речи, фонематического слуха;</w:t>
      </w:r>
    </w:p>
    <w:p w14:paraId="58866C27" w14:textId="77777777" w:rsidR="006507E6" w:rsidRPr="006507E6" w:rsidRDefault="006507E6" w:rsidP="006507E6">
      <w:pPr>
        <w:tabs>
          <w:tab w:val="left" w:pos="851"/>
          <w:tab w:val="left" w:pos="1147"/>
        </w:tabs>
        <w:rPr>
          <w:bCs/>
          <w:iCs/>
          <w:lang w:eastAsia="en-US"/>
        </w:rPr>
      </w:pPr>
      <w:r w:rsidRPr="006507E6">
        <w:rPr>
          <w:rFonts w:eastAsiaTheme="minorHAnsi"/>
          <w:lang w:eastAsia="en-US"/>
        </w:rPr>
        <w:noBreakHyphen/>
        <w:t> знакомства с книжной культурой, детской литературой;</w:t>
      </w:r>
    </w:p>
    <w:p w14:paraId="37EFFFFE" w14:textId="77777777" w:rsidR="006507E6" w:rsidRPr="006507E6" w:rsidRDefault="006507E6" w:rsidP="006507E6">
      <w:pPr>
        <w:tabs>
          <w:tab w:val="left" w:pos="851"/>
          <w:tab w:val="left" w:pos="1147"/>
        </w:tabs>
        <w:rPr>
          <w:bCs/>
          <w:iCs/>
          <w:lang w:eastAsia="en-US"/>
        </w:rPr>
      </w:pPr>
      <w:r w:rsidRPr="006507E6">
        <w:rPr>
          <w:rFonts w:eastAsiaTheme="minorHAnsi"/>
          <w:lang w:eastAsia="en-US"/>
        </w:rPr>
        <w:noBreakHyphen/>
        <w:t> 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0D3C755D" w14:textId="77777777" w:rsidR="006507E6" w:rsidRPr="006507E6" w:rsidRDefault="006507E6" w:rsidP="006507E6">
      <w:pPr>
        <w:tabs>
          <w:tab w:val="left" w:pos="851"/>
          <w:tab w:val="left" w:pos="1147"/>
        </w:tabs>
        <w:rPr>
          <w:bCs/>
          <w:iCs/>
          <w:lang w:eastAsia="en-US"/>
        </w:rPr>
      </w:pPr>
      <w:proofErr w:type="gramStart"/>
      <w:r w:rsidRPr="006507E6">
        <w:rPr>
          <w:rFonts w:eastAsiaTheme="minorHAnsi"/>
          <w:lang w:eastAsia="en-US"/>
        </w:rPr>
        <w:noBreakHyphen/>
        <w:t>  профилактики</w:t>
      </w:r>
      <w:proofErr w:type="gramEnd"/>
      <w:r w:rsidRPr="006507E6">
        <w:rPr>
          <w:rFonts w:eastAsiaTheme="minorHAnsi"/>
          <w:lang w:eastAsia="en-US"/>
        </w:rPr>
        <w:t xml:space="preserve"> речевых нарушений и их системных последствий.</w:t>
      </w:r>
      <w:r w:rsidRPr="006507E6">
        <w:rPr>
          <w:bCs/>
          <w:iCs/>
          <w:lang w:eastAsia="en-US"/>
        </w:rPr>
        <w:t xml:space="preserve">                                                      </w:t>
      </w:r>
      <w:r w:rsidRPr="006507E6">
        <w:rPr>
          <w:rFonts w:eastAsiaTheme="minorHAnsi"/>
          <w:lang w:eastAsia="en-US"/>
        </w:rPr>
        <w:t>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w:t>
      </w:r>
    </w:p>
    <w:p w14:paraId="636F2C34" w14:textId="77777777" w:rsidR="007B32AA" w:rsidRDefault="007B32AA" w:rsidP="006507E6">
      <w:pPr>
        <w:tabs>
          <w:tab w:val="left" w:pos="851"/>
          <w:tab w:val="left" w:pos="1147"/>
        </w:tabs>
        <w:rPr>
          <w:rFonts w:eastAsiaTheme="minorHAnsi" w:cstheme="minorBidi"/>
          <w:b/>
          <w:i/>
          <w:lang w:eastAsia="en-US"/>
        </w:rPr>
      </w:pPr>
    </w:p>
    <w:p w14:paraId="62E3F8C0" w14:textId="77777777" w:rsidR="006507E6" w:rsidRPr="006507E6" w:rsidRDefault="006507E6" w:rsidP="00950850">
      <w:pPr>
        <w:rPr>
          <w:rFonts w:eastAsiaTheme="minorHAnsi"/>
          <w:b/>
          <w:i/>
          <w:lang w:eastAsia="en-US"/>
        </w:rPr>
      </w:pPr>
      <w:r w:rsidRPr="006507E6">
        <w:rPr>
          <w:rFonts w:eastAsiaTheme="minorHAnsi"/>
          <w:b/>
          <w:i/>
          <w:lang w:eastAsia="en-US"/>
        </w:rPr>
        <w:t>Логопедическая работа с детьми с тяжелыми нарушениями речи III уровня речевого развития</w:t>
      </w:r>
    </w:p>
    <w:p w14:paraId="5ECACBBE" w14:textId="77777777" w:rsidR="006507E6" w:rsidRPr="006507E6" w:rsidRDefault="006507E6" w:rsidP="00EB3EC8">
      <w:pPr>
        <w:numPr>
          <w:ilvl w:val="0"/>
          <w:numId w:val="54"/>
        </w:numPr>
        <w:spacing w:after="200"/>
        <w:contextualSpacing/>
        <w:rPr>
          <w:rFonts w:eastAsia="Calibri"/>
          <w:color w:val="00000A"/>
          <w:lang w:eastAsia="en-US"/>
        </w:rPr>
      </w:pPr>
      <w:r w:rsidRPr="006507E6">
        <w:rPr>
          <w:rFonts w:eastAsia="Calibri"/>
          <w:color w:val="00000A"/>
          <w:lang w:eastAsia="en-US"/>
        </w:rPr>
        <w:t>формирование умения фонетически правильно оформлять звуковую сторону речи;</w:t>
      </w:r>
    </w:p>
    <w:p w14:paraId="24F72ABE" w14:textId="77777777" w:rsidR="006507E6" w:rsidRPr="006507E6" w:rsidRDefault="006507E6" w:rsidP="00EB3EC8">
      <w:pPr>
        <w:numPr>
          <w:ilvl w:val="0"/>
          <w:numId w:val="54"/>
        </w:numPr>
        <w:spacing w:after="200"/>
        <w:contextualSpacing/>
        <w:rPr>
          <w:rFonts w:eastAsia="Calibri"/>
          <w:color w:val="00000A"/>
          <w:lang w:eastAsia="en-US"/>
        </w:rPr>
      </w:pPr>
      <w:r w:rsidRPr="006507E6">
        <w:rPr>
          <w:rFonts w:eastAsia="Calibri"/>
          <w:color w:val="00000A"/>
          <w:lang w:eastAsia="en-US"/>
        </w:rPr>
        <w:t>формирование умения правильно передавать слоговую структуру слов, используемых в самостоятельной речи;</w:t>
      </w:r>
    </w:p>
    <w:p w14:paraId="392F7206" w14:textId="77777777" w:rsidR="006507E6" w:rsidRPr="006507E6" w:rsidRDefault="006507E6" w:rsidP="00EB3EC8">
      <w:pPr>
        <w:numPr>
          <w:ilvl w:val="0"/>
          <w:numId w:val="54"/>
        </w:numPr>
        <w:spacing w:after="200"/>
        <w:contextualSpacing/>
        <w:rPr>
          <w:rFonts w:eastAsia="Calibri"/>
          <w:color w:val="00000A"/>
          <w:lang w:eastAsia="en-US"/>
        </w:rPr>
      </w:pPr>
      <w:r w:rsidRPr="006507E6">
        <w:rPr>
          <w:rFonts w:eastAsia="Calibri"/>
          <w:color w:val="00000A"/>
          <w:lang w:eastAsia="en-US"/>
        </w:rPr>
        <w:t>понимание обращенной речи в соответствии с параметрами возрастной нормы;</w:t>
      </w:r>
    </w:p>
    <w:p w14:paraId="6C361017" w14:textId="77777777" w:rsidR="006507E6" w:rsidRPr="006507E6" w:rsidRDefault="006507E6" w:rsidP="00EB3EC8">
      <w:pPr>
        <w:numPr>
          <w:ilvl w:val="0"/>
          <w:numId w:val="54"/>
        </w:numPr>
        <w:spacing w:after="200"/>
        <w:contextualSpacing/>
        <w:rPr>
          <w:rFonts w:eastAsia="Calibri"/>
          <w:color w:val="00000A"/>
          <w:lang w:eastAsia="en-US"/>
        </w:rPr>
      </w:pPr>
      <w:r w:rsidRPr="006507E6">
        <w:rPr>
          <w:rFonts w:eastAsia="Calibri"/>
          <w:color w:val="00000A"/>
          <w:lang w:eastAsia="en-US"/>
        </w:rPr>
        <w:t xml:space="preserve">развитие </w:t>
      </w:r>
      <w:proofErr w:type="gramStart"/>
      <w:r w:rsidRPr="006507E6">
        <w:rPr>
          <w:rFonts w:eastAsia="Calibri"/>
          <w:color w:val="00000A"/>
          <w:lang w:eastAsia="en-US"/>
        </w:rPr>
        <w:t>умения  пользоваться</w:t>
      </w:r>
      <w:proofErr w:type="gramEnd"/>
      <w:r w:rsidRPr="006507E6">
        <w:rPr>
          <w:rFonts w:eastAsia="Calibri"/>
          <w:color w:val="00000A"/>
          <w:lang w:eastAsia="en-US"/>
        </w:rPr>
        <w:t xml:space="preserve"> в самостоятельной речи простыми распространенными и сложными предложениями, владеть навыками объединения их в рассказ; </w:t>
      </w:r>
    </w:p>
    <w:p w14:paraId="7114403B" w14:textId="77777777" w:rsidR="006507E6" w:rsidRPr="006507E6" w:rsidRDefault="006507E6" w:rsidP="00EB3EC8">
      <w:pPr>
        <w:numPr>
          <w:ilvl w:val="0"/>
          <w:numId w:val="54"/>
        </w:numPr>
        <w:spacing w:after="200"/>
        <w:contextualSpacing/>
        <w:rPr>
          <w:rFonts w:eastAsia="Calibri"/>
          <w:color w:val="00000A"/>
          <w:lang w:eastAsia="en-US"/>
        </w:rPr>
      </w:pPr>
      <w:r w:rsidRPr="006507E6">
        <w:rPr>
          <w:rFonts w:eastAsia="Calibri"/>
          <w:color w:val="00000A"/>
          <w:lang w:eastAsia="en-US"/>
        </w:rPr>
        <w:t>овладение элементарными навыками пересказа;</w:t>
      </w:r>
    </w:p>
    <w:p w14:paraId="30F11DA2" w14:textId="77777777" w:rsidR="006507E6" w:rsidRPr="006507E6" w:rsidRDefault="006507E6" w:rsidP="00EB3EC8">
      <w:pPr>
        <w:numPr>
          <w:ilvl w:val="0"/>
          <w:numId w:val="54"/>
        </w:numPr>
        <w:spacing w:after="200"/>
        <w:contextualSpacing/>
        <w:rPr>
          <w:rFonts w:eastAsia="Calibri"/>
          <w:color w:val="00000A"/>
          <w:lang w:eastAsia="en-US"/>
        </w:rPr>
      </w:pPr>
      <w:r w:rsidRPr="006507E6">
        <w:rPr>
          <w:rFonts w:eastAsia="Calibri"/>
          <w:color w:val="00000A"/>
          <w:lang w:eastAsia="en-US"/>
        </w:rPr>
        <w:t xml:space="preserve">овладение навыками диалогической речи; </w:t>
      </w:r>
    </w:p>
    <w:p w14:paraId="2D0A8F9E" w14:textId="77777777" w:rsidR="006507E6" w:rsidRPr="006507E6" w:rsidRDefault="006507E6" w:rsidP="00EB3EC8">
      <w:pPr>
        <w:numPr>
          <w:ilvl w:val="0"/>
          <w:numId w:val="54"/>
        </w:numPr>
        <w:spacing w:after="200"/>
        <w:contextualSpacing/>
        <w:rPr>
          <w:rFonts w:eastAsia="Calibri"/>
          <w:color w:val="00000A"/>
          <w:lang w:eastAsia="en-US"/>
        </w:rPr>
      </w:pPr>
      <w:r w:rsidRPr="006507E6">
        <w:rPr>
          <w:rFonts w:eastAsia="Calibri"/>
          <w:color w:val="00000A"/>
          <w:lang w:eastAsia="en-US"/>
        </w:rPr>
        <w:t>овладение навыками словообразования: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w:t>
      </w:r>
    </w:p>
    <w:p w14:paraId="093469FB" w14:textId="77777777" w:rsidR="006507E6" w:rsidRPr="006507E6" w:rsidRDefault="006507E6" w:rsidP="00EB3EC8">
      <w:pPr>
        <w:numPr>
          <w:ilvl w:val="0"/>
          <w:numId w:val="54"/>
        </w:numPr>
        <w:spacing w:after="200"/>
        <w:contextualSpacing/>
        <w:rPr>
          <w:rFonts w:eastAsia="Calibri"/>
          <w:color w:val="00000A"/>
          <w:lang w:eastAsia="en-US"/>
        </w:rPr>
      </w:pPr>
      <w:r w:rsidRPr="006507E6">
        <w:rPr>
          <w:rFonts w:eastAsia="Calibri"/>
          <w:color w:val="00000A"/>
          <w:lang w:eastAsia="en-US"/>
        </w:rPr>
        <w:t>развитие умения грамматически правильно оформлять самостоятельную речь в соответствии с нормами языка. Падежные, родовидовые окончания слов должны проговариваться четко; простые и почти все сложные предлоги — употребляться адекватно;</w:t>
      </w:r>
    </w:p>
    <w:p w14:paraId="3AD283E5" w14:textId="77777777" w:rsidR="006507E6" w:rsidRPr="006507E6" w:rsidRDefault="006507E6" w:rsidP="00EB3EC8">
      <w:pPr>
        <w:numPr>
          <w:ilvl w:val="0"/>
          <w:numId w:val="54"/>
        </w:numPr>
        <w:spacing w:after="200"/>
        <w:contextualSpacing/>
        <w:rPr>
          <w:rFonts w:eastAsia="Calibri"/>
          <w:color w:val="00000A"/>
          <w:lang w:eastAsia="en-US"/>
        </w:rPr>
      </w:pPr>
      <w:r w:rsidRPr="006507E6">
        <w:rPr>
          <w:rFonts w:eastAsia="Calibri"/>
          <w:color w:val="00000A"/>
          <w:lang w:eastAsia="en-US"/>
        </w:rPr>
        <w:t>развитие умения использовать в спонтанном общении слова различных лексико-грамматических категорий (существительных, глаголов, наречий, прилагательных, местоимений и т. д.);</w:t>
      </w:r>
    </w:p>
    <w:p w14:paraId="391ACD7F" w14:textId="77777777" w:rsidR="006507E6" w:rsidRPr="006507E6" w:rsidRDefault="006507E6" w:rsidP="00EB3EC8">
      <w:pPr>
        <w:numPr>
          <w:ilvl w:val="0"/>
          <w:numId w:val="54"/>
        </w:numPr>
        <w:spacing w:after="200"/>
        <w:contextualSpacing/>
        <w:rPr>
          <w:rFonts w:eastAsia="Calibri"/>
          <w:color w:val="00000A"/>
          <w:lang w:eastAsia="en-US"/>
        </w:rPr>
      </w:pPr>
      <w:r w:rsidRPr="006507E6">
        <w:rPr>
          <w:rFonts w:eastAsia="Calibri"/>
          <w:color w:val="00000A"/>
          <w:lang w:eastAsia="en-US"/>
        </w:rPr>
        <w:t>овладение элементами грамоты: «навыками чтения и печатания некоторых букв, слогов, слов и коротких предложений в пределах программы;</w:t>
      </w:r>
    </w:p>
    <w:p w14:paraId="544A4ACA" w14:textId="77777777" w:rsidR="006507E6" w:rsidRPr="006507E6" w:rsidRDefault="006507E6" w:rsidP="00EB3EC8">
      <w:pPr>
        <w:numPr>
          <w:ilvl w:val="0"/>
          <w:numId w:val="54"/>
        </w:numPr>
        <w:spacing w:after="200"/>
        <w:contextualSpacing/>
        <w:rPr>
          <w:rFonts w:eastAsia="Calibri"/>
          <w:color w:val="00000A"/>
          <w:lang w:eastAsia="en-US"/>
        </w:rPr>
      </w:pPr>
      <w:r w:rsidRPr="006507E6">
        <w:rPr>
          <w:rFonts w:eastAsia="Calibri"/>
          <w:color w:val="00000A"/>
          <w:lang w:eastAsia="en-US"/>
        </w:rPr>
        <w:t>осуществление совершенствования всех компонентов языковой системы.</w:t>
      </w:r>
    </w:p>
    <w:p w14:paraId="564801A7" w14:textId="77777777" w:rsidR="00B565E6" w:rsidRDefault="00B565E6" w:rsidP="006507E6">
      <w:pPr>
        <w:tabs>
          <w:tab w:val="left" w:pos="7325"/>
        </w:tabs>
        <w:autoSpaceDE w:val="0"/>
        <w:autoSpaceDN w:val="0"/>
        <w:adjustRightInd w:val="0"/>
        <w:jc w:val="center"/>
        <w:rPr>
          <w:b/>
          <w:bCs/>
        </w:rPr>
      </w:pPr>
    </w:p>
    <w:p w14:paraId="65D4DB09" w14:textId="77777777" w:rsidR="006A0B33" w:rsidRPr="00BA6D92" w:rsidRDefault="006A0B33" w:rsidP="006A0B33">
      <w:pPr>
        <w:shd w:val="clear" w:color="auto" w:fill="FFFFFF"/>
        <w:rPr>
          <w:b/>
          <w:i/>
          <w:color w:val="000000"/>
          <w:sz w:val="22"/>
          <w:szCs w:val="23"/>
        </w:rPr>
      </w:pPr>
      <w:r w:rsidRPr="00BA6D92">
        <w:rPr>
          <w:b/>
          <w:i/>
          <w:color w:val="000000"/>
          <w:sz w:val="22"/>
          <w:szCs w:val="23"/>
        </w:rPr>
        <w:t>Логопедическая работа с детьми с тяжелыми нарушениями речи IV уровня речевого</w:t>
      </w:r>
    </w:p>
    <w:p w14:paraId="31E3D810" w14:textId="77777777" w:rsidR="006A0B33" w:rsidRPr="00BA6D92" w:rsidRDefault="006A0B33" w:rsidP="006A0B33">
      <w:pPr>
        <w:shd w:val="clear" w:color="auto" w:fill="FFFFFF"/>
        <w:rPr>
          <w:b/>
          <w:i/>
          <w:color w:val="000000"/>
          <w:sz w:val="22"/>
          <w:szCs w:val="23"/>
        </w:rPr>
      </w:pPr>
      <w:r w:rsidRPr="00BA6D92">
        <w:rPr>
          <w:b/>
          <w:i/>
          <w:color w:val="000000"/>
          <w:sz w:val="22"/>
          <w:szCs w:val="23"/>
        </w:rPr>
        <w:t>развития.</w:t>
      </w:r>
    </w:p>
    <w:p w14:paraId="0CE4B7F4" w14:textId="77777777" w:rsidR="006A0B33" w:rsidRPr="00BA6D92" w:rsidRDefault="006A0B33" w:rsidP="006A0B33">
      <w:pPr>
        <w:shd w:val="clear" w:color="auto" w:fill="FFFFFF"/>
        <w:rPr>
          <w:rFonts w:ascii="yandex-sans" w:hAnsi="yandex-sans"/>
          <w:color w:val="000000"/>
          <w:sz w:val="23"/>
          <w:szCs w:val="23"/>
        </w:rPr>
      </w:pPr>
      <w:r w:rsidRPr="00BA6D92">
        <w:rPr>
          <w:rFonts w:ascii="yandex-sans" w:hAnsi="yandex-sans"/>
          <w:color w:val="000000"/>
          <w:sz w:val="23"/>
          <w:szCs w:val="23"/>
        </w:rPr>
        <w:t>Процесс усвоения языковых средств в условиях коррекционного воздействия ориентирован на</w:t>
      </w:r>
    </w:p>
    <w:p w14:paraId="3D71D2D3" w14:textId="77777777" w:rsidR="006A0B33" w:rsidRPr="00BA6D92" w:rsidRDefault="006A0B33" w:rsidP="006A0B33">
      <w:pPr>
        <w:shd w:val="clear" w:color="auto" w:fill="FFFFFF"/>
        <w:rPr>
          <w:rFonts w:ascii="yandex-sans" w:hAnsi="yandex-sans"/>
          <w:color w:val="000000"/>
          <w:sz w:val="23"/>
          <w:szCs w:val="23"/>
        </w:rPr>
      </w:pPr>
      <w:r w:rsidRPr="00BA6D92">
        <w:rPr>
          <w:rFonts w:ascii="yandex-sans" w:hAnsi="yandex-sans"/>
          <w:color w:val="000000"/>
          <w:sz w:val="23"/>
          <w:szCs w:val="23"/>
        </w:rPr>
        <w:t>осмысление детьми учебного материала, закрепление полученных знаний и умений в процессе</w:t>
      </w:r>
    </w:p>
    <w:p w14:paraId="52B1B18F" w14:textId="77777777" w:rsidR="006A0B33" w:rsidRPr="00BA6D92" w:rsidRDefault="006A0B33" w:rsidP="006A0B33">
      <w:pPr>
        <w:shd w:val="clear" w:color="auto" w:fill="FFFFFF"/>
        <w:rPr>
          <w:rFonts w:ascii="yandex-sans" w:hAnsi="yandex-sans"/>
          <w:color w:val="000000"/>
          <w:sz w:val="23"/>
          <w:szCs w:val="23"/>
        </w:rPr>
      </w:pPr>
      <w:r w:rsidRPr="00BA6D92">
        <w:rPr>
          <w:rFonts w:ascii="yandex-sans" w:hAnsi="yandex-sans"/>
          <w:color w:val="000000"/>
          <w:sz w:val="23"/>
          <w:szCs w:val="23"/>
        </w:rPr>
        <w:t>тренировочных упражнений и упрочение соответствующих навыков в актах речевой коммуникации.</w:t>
      </w:r>
    </w:p>
    <w:p w14:paraId="05F58AAD" w14:textId="77777777" w:rsidR="006A0B33" w:rsidRPr="00BA6D92" w:rsidRDefault="006A0B33" w:rsidP="006A0B33">
      <w:pPr>
        <w:shd w:val="clear" w:color="auto" w:fill="FFFFFF"/>
        <w:rPr>
          <w:rFonts w:ascii="yandex-sans" w:hAnsi="yandex-sans"/>
          <w:color w:val="000000"/>
          <w:sz w:val="23"/>
          <w:szCs w:val="23"/>
        </w:rPr>
      </w:pPr>
      <w:r w:rsidRPr="00BA6D92">
        <w:rPr>
          <w:rFonts w:ascii="yandex-sans" w:hAnsi="yandex-sans"/>
          <w:color w:val="000000"/>
          <w:sz w:val="23"/>
          <w:szCs w:val="23"/>
        </w:rPr>
        <w:t>Направления коррекционно-развивающей работы:</w:t>
      </w:r>
    </w:p>
    <w:p w14:paraId="37D5CC84" w14:textId="77777777" w:rsidR="006A0B33" w:rsidRPr="00BA6D92" w:rsidRDefault="006A0B33" w:rsidP="006A0B33">
      <w:pPr>
        <w:shd w:val="clear" w:color="auto" w:fill="FFFFFF"/>
        <w:rPr>
          <w:rFonts w:ascii="yandex-sans" w:hAnsi="yandex-sans"/>
          <w:color w:val="000000"/>
          <w:sz w:val="23"/>
          <w:szCs w:val="23"/>
        </w:rPr>
      </w:pPr>
      <w:r w:rsidRPr="00BA6D92">
        <w:rPr>
          <w:rFonts w:ascii="yandex-sans" w:hAnsi="yandex-sans"/>
          <w:color w:val="000000"/>
          <w:sz w:val="23"/>
          <w:szCs w:val="23"/>
        </w:rPr>
        <w:t>1) совершенствование произносительной стороны речи;</w:t>
      </w:r>
    </w:p>
    <w:p w14:paraId="2013AA3D" w14:textId="77777777" w:rsidR="006A0B33" w:rsidRPr="00BA6D92" w:rsidRDefault="006A0B33" w:rsidP="006A0B33">
      <w:pPr>
        <w:shd w:val="clear" w:color="auto" w:fill="FFFFFF"/>
        <w:rPr>
          <w:rFonts w:ascii="yandex-sans" w:hAnsi="yandex-sans"/>
          <w:color w:val="000000"/>
          <w:sz w:val="23"/>
          <w:szCs w:val="23"/>
        </w:rPr>
      </w:pPr>
      <w:r w:rsidRPr="00BA6D92">
        <w:rPr>
          <w:rFonts w:ascii="yandex-sans" w:hAnsi="yandex-sans"/>
          <w:color w:val="000000"/>
          <w:sz w:val="23"/>
          <w:szCs w:val="23"/>
        </w:rPr>
        <w:t>2) совершенствование лексико-грамматической стороны речи;</w:t>
      </w:r>
    </w:p>
    <w:p w14:paraId="2D76A82C" w14:textId="77777777" w:rsidR="006A0B33" w:rsidRPr="00BA6D92" w:rsidRDefault="006A0B33" w:rsidP="006A0B33">
      <w:pPr>
        <w:shd w:val="clear" w:color="auto" w:fill="FFFFFF"/>
        <w:rPr>
          <w:rFonts w:ascii="yandex-sans" w:hAnsi="yandex-sans"/>
          <w:color w:val="000000"/>
          <w:sz w:val="23"/>
          <w:szCs w:val="23"/>
        </w:rPr>
      </w:pPr>
      <w:r w:rsidRPr="00BA6D92">
        <w:rPr>
          <w:rFonts w:ascii="yandex-sans" w:hAnsi="yandex-sans"/>
          <w:color w:val="000000"/>
          <w:sz w:val="23"/>
          <w:szCs w:val="23"/>
        </w:rPr>
        <w:t>3) развитие самостоятельной развернутой фразовой речи;</w:t>
      </w:r>
    </w:p>
    <w:p w14:paraId="3C1E7ACC" w14:textId="77777777" w:rsidR="006A0B33" w:rsidRPr="00BA6D92" w:rsidRDefault="006A0B33" w:rsidP="006A0B33">
      <w:pPr>
        <w:shd w:val="clear" w:color="auto" w:fill="FFFFFF"/>
        <w:rPr>
          <w:rFonts w:ascii="yandex-sans" w:hAnsi="yandex-sans"/>
          <w:color w:val="000000"/>
          <w:sz w:val="23"/>
          <w:szCs w:val="23"/>
        </w:rPr>
      </w:pPr>
      <w:r w:rsidRPr="00BA6D92">
        <w:rPr>
          <w:rFonts w:ascii="yandex-sans" w:hAnsi="yandex-sans"/>
          <w:color w:val="000000"/>
          <w:sz w:val="23"/>
          <w:szCs w:val="23"/>
        </w:rPr>
        <w:t>4) подготовка к овладению элементарными навыками письма и чтения.</w:t>
      </w:r>
    </w:p>
    <w:bookmarkEnd w:id="8"/>
    <w:p w14:paraId="5FF4D4AB" w14:textId="07FB67B7" w:rsidR="006507E6" w:rsidRPr="006507E6" w:rsidRDefault="006507E6" w:rsidP="006507E6">
      <w:pPr>
        <w:tabs>
          <w:tab w:val="left" w:pos="7325"/>
        </w:tabs>
        <w:autoSpaceDE w:val="0"/>
        <w:autoSpaceDN w:val="0"/>
        <w:adjustRightInd w:val="0"/>
        <w:jc w:val="center"/>
        <w:rPr>
          <w:b/>
          <w:bCs/>
        </w:rPr>
      </w:pPr>
      <w:r w:rsidRPr="006507E6">
        <w:rPr>
          <w:b/>
          <w:bCs/>
        </w:rPr>
        <w:lastRenderedPageBreak/>
        <w:t>Логопедическая работа с детьми с дизартрией.</w:t>
      </w:r>
    </w:p>
    <w:p w14:paraId="4E8F7E56" w14:textId="77777777" w:rsidR="006507E6" w:rsidRPr="006507E6" w:rsidRDefault="006507E6" w:rsidP="006507E6">
      <w:pPr>
        <w:tabs>
          <w:tab w:val="left" w:pos="709"/>
        </w:tabs>
        <w:rPr>
          <w:rFonts w:eastAsiaTheme="minorHAnsi"/>
          <w:lang w:eastAsia="en-US"/>
        </w:rPr>
      </w:pPr>
      <w:r w:rsidRPr="006507E6">
        <w:rPr>
          <w:rFonts w:eastAsiaTheme="minorHAnsi"/>
          <w:lang w:eastAsia="en-US"/>
        </w:rPr>
        <w:t>В течение года учитель-</w:t>
      </w:r>
      <w:proofErr w:type="gramStart"/>
      <w:r w:rsidRPr="006507E6">
        <w:rPr>
          <w:rFonts w:eastAsiaTheme="minorHAnsi"/>
          <w:lang w:eastAsia="en-US"/>
        </w:rPr>
        <w:t>логопед  проводит</w:t>
      </w:r>
      <w:proofErr w:type="gramEnd"/>
      <w:r w:rsidRPr="006507E6">
        <w:rPr>
          <w:rFonts w:eastAsiaTheme="minorHAnsi"/>
          <w:lang w:eastAsia="en-US"/>
        </w:rPr>
        <w:t xml:space="preserve"> обследование по выявлению степени </w:t>
      </w:r>
      <w:proofErr w:type="spellStart"/>
      <w:r w:rsidRPr="006507E6">
        <w:rPr>
          <w:rFonts w:eastAsiaTheme="minorHAnsi"/>
          <w:lang w:eastAsia="en-US"/>
        </w:rPr>
        <w:t>дизартрических</w:t>
      </w:r>
      <w:proofErr w:type="spellEnd"/>
      <w:r w:rsidRPr="006507E6">
        <w:rPr>
          <w:rFonts w:eastAsiaTheme="minorHAnsi"/>
          <w:lang w:eastAsia="en-US"/>
        </w:rPr>
        <w:t xml:space="preserve"> </w:t>
      </w:r>
      <w:proofErr w:type="spellStart"/>
      <w:r w:rsidRPr="006507E6">
        <w:rPr>
          <w:rFonts w:eastAsiaTheme="minorHAnsi"/>
          <w:lang w:eastAsia="en-US"/>
        </w:rPr>
        <w:t>растройств</w:t>
      </w:r>
      <w:proofErr w:type="spellEnd"/>
      <w:r w:rsidRPr="006507E6">
        <w:rPr>
          <w:rFonts w:eastAsiaTheme="minorHAnsi"/>
          <w:lang w:eastAsia="en-US"/>
        </w:rPr>
        <w:t xml:space="preserve"> в три этапа. </w:t>
      </w:r>
      <w:proofErr w:type="spellStart"/>
      <w:r w:rsidRPr="006507E6">
        <w:rPr>
          <w:rFonts w:eastAsiaTheme="minorHAnsi"/>
          <w:lang w:eastAsia="en-US"/>
        </w:rPr>
        <w:t>Контрольно</w:t>
      </w:r>
      <w:proofErr w:type="spellEnd"/>
      <w:r w:rsidRPr="006507E6">
        <w:rPr>
          <w:rFonts w:eastAsiaTheme="minorHAnsi"/>
          <w:lang w:eastAsia="en-US"/>
        </w:rPr>
        <w:t xml:space="preserve"> - диагностическое обследование проводиться в первый год коррекции 3-4недели, последующие- 2 недели. С результатами обследования знакомятся родители (законные представители).</w:t>
      </w:r>
    </w:p>
    <w:p w14:paraId="71EE7764" w14:textId="77777777" w:rsidR="006507E6" w:rsidRPr="006507E6" w:rsidRDefault="006507E6" w:rsidP="006507E6">
      <w:pPr>
        <w:tabs>
          <w:tab w:val="left" w:pos="709"/>
        </w:tabs>
        <w:rPr>
          <w:rFonts w:eastAsiaTheme="minorHAnsi"/>
          <w:b/>
          <w:i/>
          <w:u w:val="single"/>
          <w:lang w:eastAsia="en-US"/>
        </w:rPr>
      </w:pPr>
      <w:r w:rsidRPr="006507E6">
        <w:rPr>
          <w:rFonts w:eastAsiaTheme="minorHAnsi"/>
          <w:b/>
          <w:i/>
          <w:u w:val="single"/>
          <w:lang w:eastAsia="en-US"/>
        </w:rPr>
        <w:t xml:space="preserve">Первый </w:t>
      </w:r>
      <w:proofErr w:type="gramStart"/>
      <w:r w:rsidRPr="006507E6">
        <w:rPr>
          <w:rFonts w:eastAsiaTheme="minorHAnsi"/>
          <w:b/>
          <w:i/>
          <w:u w:val="single"/>
          <w:lang w:eastAsia="en-US"/>
        </w:rPr>
        <w:t>этап .</w:t>
      </w:r>
      <w:proofErr w:type="gramEnd"/>
      <w:r w:rsidRPr="006507E6">
        <w:rPr>
          <w:rFonts w:eastAsiaTheme="minorHAnsi"/>
          <w:b/>
          <w:i/>
          <w:u w:val="single"/>
          <w:lang w:eastAsia="en-US"/>
        </w:rPr>
        <w:t xml:space="preserve"> </w:t>
      </w:r>
    </w:p>
    <w:p w14:paraId="64672279" w14:textId="77777777" w:rsidR="006507E6" w:rsidRPr="006507E6" w:rsidRDefault="006507E6" w:rsidP="006507E6">
      <w:pPr>
        <w:tabs>
          <w:tab w:val="left" w:pos="709"/>
        </w:tabs>
        <w:rPr>
          <w:rFonts w:eastAsiaTheme="minorHAnsi"/>
          <w:lang w:eastAsia="en-US"/>
        </w:rPr>
      </w:pPr>
      <w:r w:rsidRPr="006507E6">
        <w:rPr>
          <w:rFonts w:eastAsiaTheme="minorHAnsi"/>
          <w:lang w:eastAsia="en-US"/>
        </w:rPr>
        <w:t xml:space="preserve">Цель. Выявить особенности речевого развития воспитанника, имеющим заключение ТПМПК – дизартрия. </w:t>
      </w:r>
    </w:p>
    <w:p w14:paraId="63A27291" w14:textId="77777777" w:rsidR="006507E6" w:rsidRPr="006507E6" w:rsidRDefault="006507E6" w:rsidP="006507E6">
      <w:pPr>
        <w:tabs>
          <w:tab w:val="left" w:pos="709"/>
        </w:tabs>
        <w:rPr>
          <w:rFonts w:eastAsiaTheme="minorHAnsi"/>
          <w:lang w:eastAsia="en-US"/>
        </w:rPr>
      </w:pPr>
      <w:r w:rsidRPr="006507E6">
        <w:rPr>
          <w:rFonts w:eastAsiaTheme="minorHAnsi"/>
          <w:lang w:eastAsia="en-US"/>
        </w:rPr>
        <w:t xml:space="preserve"> На данном этапе обследуется просодическая сторона речи дошкольника: </w:t>
      </w:r>
    </w:p>
    <w:p w14:paraId="6A12131E" w14:textId="77777777" w:rsidR="006507E6" w:rsidRPr="006507E6" w:rsidRDefault="006507E6" w:rsidP="006507E6">
      <w:pPr>
        <w:tabs>
          <w:tab w:val="left" w:pos="709"/>
        </w:tabs>
        <w:rPr>
          <w:rFonts w:eastAsiaTheme="minorHAnsi"/>
          <w:lang w:eastAsia="en-US"/>
        </w:rPr>
      </w:pPr>
      <w:r w:rsidRPr="006507E6">
        <w:rPr>
          <w:rFonts w:eastAsiaTheme="minorHAnsi"/>
          <w:lang w:eastAsia="en-US"/>
        </w:rPr>
        <w:t xml:space="preserve">- умение воспринимать интонацию, самостоятельно интонировать, определять и ставить логическое ударение в предложении. </w:t>
      </w:r>
      <w:r w:rsidRPr="006507E6">
        <w:rPr>
          <w:rFonts w:eastAsiaTheme="minorHAnsi"/>
          <w:shd w:val="clear" w:color="auto" w:fill="FFFFFF"/>
          <w:lang w:eastAsia="en-US"/>
        </w:rPr>
        <w:t xml:space="preserve"> Обследование восприятия логического ударения необходимо для того, чтобы выяснить, понимают ли дети выделение главного по смыслу слова во фразе; умеют ли сами выделить любую часть высказывания, в зависимости от того, что необходимо подчеркнуть.</w:t>
      </w:r>
    </w:p>
    <w:p w14:paraId="52745C0F" w14:textId="77777777" w:rsidR="006507E6" w:rsidRPr="006507E6" w:rsidRDefault="006507E6" w:rsidP="006507E6">
      <w:pPr>
        <w:tabs>
          <w:tab w:val="left" w:pos="709"/>
        </w:tabs>
        <w:rPr>
          <w:rFonts w:eastAsiaTheme="minorHAnsi"/>
          <w:lang w:eastAsia="en-US"/>
        </w:rPr>
      </w:pPr>
      <w:r w:rsidRPr="006507E6">
        <w:rPr>
          <w:rFonts w:eastAsiaTheme="minorHAnsi"/>
          <w:lang w:eastAsia="en-US"/>
        </w:rPr>
        <w:t>- определение умения насколько ребенок с дизартрией может владеть своим голосом, изменять его по высоте, насколько широк диапазон голоса.</w:t>
      </w:r>
    </w:p>
    <w:p w14:paraId="54FC9672" w14:textId="77777777" w:rsidR="006507E6" w:rsidRPr="006507E6" w:rsidRDefault="006507E6" w:rsidP="006507E6">
      <w:pPr>
        <w:tabs>
          <w:tab w:val="left" w:pos="709"/>
        </w:tabs>
        <w:rPr>
          <w:rFonts w:eastAsiaTheme="minorHAnsi"/>
          <w:shd w:val="clear" w:color="auto" w:fill="FFFFFF"/>
          <w:lang w:eastAsia="en-US"/>
        </w:rPr>
      </w:pPr>
      <w:r w:rsidRPr="006507E6">
        <w:rPr>
          <w:rFonts w:eastAsiaTheme="minorHAnsi"/>
          <w:shd w:val="clear" w:color="auto" w:fill="FFFFFF"/>
          <w:lang w:eastAsia="en-US"/>
        </w:rPr>
        <w:t>- определение умения ребенка изменять громкость голоса (изменение голоса по силе).</w:t>
      </w:r>
    </w:p>
    <w:p w14:paraId="79247BF0" w14:textId="77777777" w:rsidR="006507E6" w:rsidRPr="006507E6" w:rsidRDefault="006507E6" w:rsidP="006507E6">
      <w:pPr>
        <w:tabs>
          <w:tab w:val="left" w:pos="709"/>
        </w:tabs>
        <w:rPr>
          <w:rFonts w:eastAsiaTheme="minorHAnsi"/>
          <w:lang w:eastAsia="en-US"/>
        </w:rPr>
      </w:pPr>
      <w:r w:rsidRPr="006507E6">
        <w:rPr>
          <w:rFonts w:eastAsiaTheme="minorHAnsi"/>
          <w:lang w:eastAsia="en-US"/>
        </w:rPr>
        <w:t>- обследование чувства ритма (восприятие и воспроизведение ритма)</w:t>
      </w:r>
    </w:p>
    <w:p w14:paraId="07B38EF1" w14:textId="77777777" w:rsidR="006507E6" w:rsidRPr="006507E6" w:rsidRDefault="006507E6" w:rsidP="006507E6">
      <w:pPr>
        <w:tabs>
          <w:tab w:val="left" w:pos="709"/>
        </w:tabs>
        <w:rPr>
          <w:rFonts w:eastAsiaTheme="minorHAnsi"/>
          <w:lang w:eastAsia="en-US"/>
        </w:rPr>
      </w:pPr>
      <w:r w:rsidRPr="006507E6">
        <w:rPr>
          <w:rFonts w:eastAsiaTheme="minorHAnsi"/>
          <w:shd w:val="clear" w:color="auto" w:fill="FFFFFF"/>
          <w:lang w:eastAsia="en-US"/>
        </w:rPr>
        <w:t xml:space="preserve">- оценивается тембр голоса ребёнка при проведении первичного общения с ребенком, во время установления контакта. Для исследования и оценки тембра голоса используется шкала оценки тембра, разработанная Е.С. </w:t>
      </w:r>
      <w:proofErr w:type="spellStart"/>
      <w:r w:rsidRPr="006507E6">
        <w:rPr>
          <w:rFonts w:eastAsiaTheme="minorHAnsi"/>
          <w:shd w:val="clear" w:color="auto" w:fill="FFFFFF"/>
          <w:lang w:eastAsia="en-US"/>
        </w:rPr>
        <w:t>Алмазовой</w:t>
      </w:r>
      <w:proofErr w:type="spellEnd"/>
      <w:r w:rsidRPr="006507E6">
        <w:rPr>
          <w:rFonts w:eastAsiaTheme="minorHAnsi"/>
          <w:shd w:val="clear" w:color="auto" w:fill="FFFFFF"/>
          <w:lang w:eastAsia="en-US"/>
        </w:rPr>
        <w:t>.</w:t>
      </w:r>
    </w:p>
    <w:p w14:paraId="0E7F64A2" w14:textId="77777777" w:rsidR="006507E6" w:rsidRPr="006507E6" w:rsidRDefault="006507E6" w:rsidP="006507E6">
      <w:pPr>
        <w:tabs>
          <w:tab w:val="left" w:pos="709"/>
        </w:tabs>
        <w:rPr>
          <w:rFonts w:eastAsiaTheme="minorHAnsi"/>
          <w:shd w:val="clear" w:color="auto" w:fill="FFFFFF"/>
          <w:lang w:eastAsia="en-US"/>
        </w:rPr>
      </w:pPr>
      <w:r w:rsidRPr="006507E6">
        <w:rPr>
          <w:rFonts w:eastAsiaTheme="minorHAnsi"/>
          <w:shd w:val="clear" w:color="auto" w:fill="FFFFFF"/>
          <w:lang w:eastAsia="en-US"/>
        </w:rPr>
        <w:t xml:space="preserve">Также выявляется уровень </w:t>
      </w:r>
      <w:proofErr w:type="spellStart"/>
      <w:proofErr w:type="gramStart"/>
      <w:r w:rsidRPr="006507E6">
        <w:rPr>
          <w:rFonts w:eastAsiaTheme="minorHAnsi"/>
          <w:shd w:val="clear" w:color="auto" w:fill="FFFFFF"/>
          <w:lang w:eastAsia="en-US"/>
        </w:rPr>
        <w:t>сформированности</w:t>
      </w:r>
      <w:proofErr w:type="spellEnd"/>
      <w:r w:rsidRPr="006507E6">
        <w:rPr>
          <w:rFonts w:eastAsiaTheme="minorHAnsi"/>
          <w:shd w:val="clear" w:color="auto" w:fill="FFFFFF"/>
          <w:lang w:eastAsia="en-US"/>
        </w:rPr>
        <w:t xml:space="preserve">  речевого</w:t>
      </w:r>
      <w:proofErr w:type="gramEnd"/>
      <w:r w:rsidRPr="006507E6">
        <w:rPr>
          <w:rFonts w:eastAsiaTheme="minorHAnsi"/>
          <w:shd w:val="clear" w:color="auto" w:fill="FFFFFF"/>
          <w:lang w:eastAsia="en-US"/>
        </w:rPr>
        <w:t xml:space="preserve"> дыхания у детей с дизартрией.</w:t>
      </w:r>
      <w:r w:rsidRPr="006507E6">
        <w:rPr>
          <w:rFonts w:eastAsiaTheme="minorHAnsi"/>
          <w:lang w:eastAsia="en-US"/>
        </w:rPr>
        <w:t xml:space="preserve"> Объём артикуляционных движений языка.</w:t>
      </w:r>
    </w:p>
    <w:p w14:paraId="48444D5A" w14:textId="728FF83C" w:rsidR="006507E6" w:rsidRPr="006507E6" w:rsidRDefault="006507E6" w:rsidP="006507E6">
      <w:pPr>
        <w:tabs>
          <w:tab w:val="left" w:pos="709"/>
        </w:tabs>
        <w:rPr>
          <w:rFonts w:eastAsiaTheme="minorHAnsi"/>
          <w:lang w:eastAsia="en-US"/>
        </w:rPr>
      </w:pPr>
      <w:r w:rsidRPr="006507E6">
        <w:rPr>
          <w:rFonts w:eastAsiaTheme="minorHAnsi"/>
          <w:lang w:eastAsia="en-US"/>
        </w:rPr>
        <w:t xml:space="preserve">Результаты обследования обобщаются и заносятся в </w:t>
      </w:r>
      <w:r w:rsidR="00680BC1">
        <w:rPr>
          <w:rFonts w:eastAsiaTheme="minorHAnsi"/>
          <w:b/>
          <w:lang w:eastAsia="en-US"/>
        </w:rPr>
        <w:t>«</w:t>
      </w:r>
      <w:r w:rsidRPr="006507E6">
        <w:rPr>
          <w:rFonts w:eastAsiaTheme="minorHAnsi"/>
          <w:b/>
          <w:lang w:eastAsia="en-US"/>
        </w:rPr>
        <w:t>Приложение при дизартрии»</w:t>
      </w:r>
      <w:r w:rsidRPr="006507E6">
        <w:rPr>
          <w:rFonts w:eastAsiaTheme="minorHAnsi"/>
          <w:lang w:eastAsia="en-US"/>
        </w:rPr>
        <w:t xml:space="preserve"> </w:t>
      </w:r>
      <w:r w:rsidRPr="006507E6">
        <w:rPr>
          <w:rFonts w:eastAsiaTheme="minorHAnsi"/>
          <w:i/>
          <w:lang w:eastAsia="en-US"/>
        </w:rPr>
        <w:t>(см. приложение к речевой карте развития ребёнка)</w:t>
      </w:r>
      <w:r w:rsidRPr="006507E6">
        <w:rPr>
          <w:rFonts w:eastAsiaTheme="minorHAnsi"/>
          <w:lang w:eastAsia="en-US"/>
        </w:rPr>
        <w:t xml:space="preserve"> и </w:t>
      </w:r>
      <w:proofErr w:type="gramStart"/>
      <w:r w:rsidRPr="006507E6">
        <w:rPr>
          <w:rFonts w:eastAsiaTheme="minorHAnsi"/>
          <w:lang w:eastAsia="en-US"/>
        </w:rPr>
        <w:t xml:space="preserve">« </w:t>
      </w:r>
      <w:proofErr w:type="spellStart"/>
      <w:r w:rsidRPr="006507E6">
        <w:rPr>
          <w:rFonts w:eastAsiaTheme="minorHAnsi"/>
          <w:lang w:eastAsia="en-US"/>
        </w:rPr>
        <w:t>Контрольно</w:t>
      </w:r>
      <w:proofErr w:type="spellEnd"/>
      <w:proofErr w:type="gramEnd"/>
      <w:r w:rsidRPr="006507E6">
        <w:rPr>
          <w:rFonts w:eastAsiaTheme="minorHAnsi"/>
          <w:lang w:eastAsia="en-US"/>
        </w:rPr>
        <w:t xml:space="preserve"> – измерительные материалы ребёнка с дизартрией».</w:t>
      </w:r>
    </w:p>
    <w:p w14:paraId="7F585FDD" w14:textId="77777777" w:rsidR="006507E6" w:rsidRPr="006507E6" w:rsidRDefault="006507E6" w:rsidP="006507E6">
      <w:pPr>
        <w:shd w:val="clear" w:color="auto" w:fill="FFFFFF"/>
        <w:tabs>
          <w:tab w:val="left" w:pos="708"/>
          <w:tab w:val="left" w:pos="1018"/>
        </w:tabs>
        <w:rPr>
          <w:bCs/>
          <w:i/>
        </w:rPr>
      </w:pPr>
      <w:r w:rsidRPr="006507E6">
        <w:rPr>
          <w:bCs/>
        </w:rPr>
        <w:t xml:space="preserve"> С учетом этого разрабатывается п</w:t>
      </w:r>
      <w:r w:rsidRPr="006507E6">
        <w:t>римерный индивидуальный образовательный план по периодам обучения (сентябрь-декабрь и январь-</w:t>
      </w:r>
      <w:proofErr w:type="gramStart"/>
      <w:r w:rsidRPr="006507E6">
        <w:t xml:space="preserve">май) </w:t>
      </w:r>
      <w:r w:rsidRPr="006507E6">
        <w:rPr>
          <w:bCs/>
          <w:i/>
        </w:rPr>
        <w:t xml:space="preserve"> (</w:t>
      </w:r>
      <w:proofErr w:type="gramEnd"/>
      <w:r w:rsidRPr="006507E6">
        <w:rPr>
          <w:bCs/>
          <w:i/>
        </w:rPr>
        <w:t>см. приложение к речевой карте развития ребёнка)</w:t>
      </w:r>
    </w:p>
    <w:p w14:paraId="7C62B03F" w14:textId="77777777" w:rsidR="006507E6" w:rsidRPr="006507E6" w:rsidRDefault="006507E6" w:rsidP="006507E6">
      <w:pPr>
        <w:tabs>
          <w:tab w:val="left" w:pos="709"/>
        </w:tabs>
        <w:rPr>
          <w:rFonts w:eastAsiaTheme="minorHAnsi"/>
          <w:b/>
          <w:i/>
          <w:u w:val="single"/>
          <w:lang w:eastAsia="en-US"/>
        </w:rPr>
      </w:pPr>
      <w:r w:rsidRPr="006507E6">
        <w:rPr>
          <w:rFonts w:eastAsiaTheme="minorHAnsi"/>
          <w:b/>
          <w:i/>
          <w:u w:val="single"/>
          <w:lang w:eastAsia="en-US"/>
        </w:rPr>
        <w:t xml:space="preserve">Второй этап </w:t>
      </w:r>
      <w:proofErr w:type="gramStart"/>
      <w:r w:rsidRPr="006507E6">
        <w:rPr>
          <w:rFonts w:eastAsiaTheme="minorHAnsi"/>
          <w:b/>
          <w:i/>
          <w:u w:val="single"/>
          <w:lang w:eastAsia="en-US"/>
        </w:rPr>
        <w:t>( две</w:t>
      </w:r>
      <w:proofErr w:type="gramEnd"/>
      <w:r w:rsidRPr="006507E6">
        <w:rPr>
          <w:rFonts w:eastAsiaTheme="minorHAnsi"/>
          <w:b/>
          <w:i/>
          <w:u w:val="single"/>
          <w:lang w:eastAsia="en-US"/>
        </w:rPr>
        <w:t xml:space="preserve"> недели января ).</w:t>
      </w:r>
    </w:p>
    <w:p w14:paraId="7110509A" w14:textId="77777777" w:rsidR="006507E6" w:rsidRPr="006507E6" w:rsidRDefault="006507E6" w:rsidP="006507E6">
      <w:pPr>
        <w:tabs>
          <w:tab w:val="left" w:pos="709"/>
        </w:tabs>
        <w:rPr>
          <w:rFonts w:eastAsiaTheme="minorHAnsi"/>
          <w:lang w:eastAsia="en-US"/>
        </w:rPr>
      </w:pPr>
      <w:r w:rsidRPr="006507E6">
        <w:rPr>
          <w:rFonts w:eastAsiaTheme="minorHAnsi"/>
          <w:lang w:eastAsia="en-US"/>
        </w:rPr>
        <w:t xml:space="preserve">Основной целью обследования является выявление </w:t>
      </w:r>
      <w:proofErr w:type="gramStart"/>
      <w:r w:rsidRPr="006507E6">
        <w:rPr>
          <w:rFonts w:eastAsiaTheme="minorHAnsi"/>
          <w:lang w:eastAsia="en-US"/>
        </w:rPr>
        <w:t>особенностей  динамики</w:t>
      </w:r>
      <w:proofErr w:type="gramEnd"/>
      <w:r w:rsidRPr="006507E6">
        <w:rPr>
          <w:rFonts w:eastAsiaTheme="minorHAnsi"/>
          <w:lang w:eastAsia="en-US"/>
        </w:rPr>
        <w:t xml:space="preserve"> развития каждого ребенка в специально организованных условиях. Динамическое диагностическое обследование позволяет оценить правильность выбранных путей, методов, содержания коррекционной работы с каждым ребенком в целом. В план работы вносятся коррективы, определяются </w:t>
      </w:r>
      <w:proofErr w:type="gramStart"/>
      <w:r w:rsidRPr="006507E6">
        <w:rPr>
          <w:rFonts w:eastAsiaTheme="minorHAnsi"/>
          <w:lang w:eastAsia="en-US"/>
        </w:rPr>
        <w:t>цели  и</w:t>
      </w:r>
      <w:proofErr w:type="gramEnd"/>
      <w:r w:rsidRPr="006507E6">
        <w:rPr>
          <w:rFonts w:eastAsiaTheme="minorHAnsi"/>
          <w:lang w:eastAsia="en-US"/>
        </w:rPr>
        <w:t xml:space="preserve"> задачи </w:t>
      </w:r>
      <w:proofErr w:type="spellStart"/>
      <w:r w:rsidRPr="006507E6">
        <w:rPr>
          <w:rFonts w:eastAsiaTheme="minorHAnsi"/>
          <w:lang w:eastAsia="en-US"/>
        </w:rPr>
        <w:t>коррекционно</w:t>
      </w:r>
      <w:proofErr w:type="spellEnd"/>
      <w:r w:rsidRPr="006507E6">
        <w:rPr>
          <w:rFonts w:eastAsiaTheme="minorHAnsi"/>
          <w:lang w:eastAsia="en-US"/>
        </w:rPr>
        <w:t xml:space="preserve"> - педагогической работы в следующем полугодии.</w:t>
      </w:r>
    </w:p>
    <w:p w14:paraId="19F11D8E" w14:textId="77777777" w:rsidR="006507E6" w:rsidRPr="006507E6" w:rsidRDefault="006507E6" w:rsidP="006507E6">
      <w:pPr>
        <w:tabs>
          <w:tab w:val="left" w:pos="709"/>
        </w:tabs>
        <w:rPr>
          <w:rFonts w:eastAsiaTheme="minorHAnsi"/>
          <w:b/>
          <w:i/>
          <w:u w:val="single"/>
          <w:lang w:eastAsia="en-US"/>
        </w:rPr>
      </w:pPr>
      <w:r w:rsidRPr="006507E6">
        <w:rPr>
          <w:rFonts w:eastAsiaTheme="minorHAnsi"/>
          <w:b/>
          <w:i/>
          <w:u w:val="single"/>
          <w:lang w:eastAsia="en-US"/>
        </w:rPr>
        <w:t>Третий этап</w:t>
      </w:r>
    </w:p>
    <w:p w14:paraId="5207A2EE" w14:textId="77777777" w:rsidR="006507E6" w:rsidRPr="006507E6" w:rsidRDefault="006507E6" w:rsidP="006507E6">
      <w:pPr>
        <w:tabs>
          <w:tab w:val="left" w:pos="709"/>
        </w:tabs>
        <w:rPr>
          <w:rFonts w:eastAsiaTheme="minorHAnsi"/>
          <w:b/>
          <w:lang w:eastAsia="en-US"/>
        </w:rPr>
      </w:pPr>
      <w:r w:rsidRPr="006507E6">
        <w:rPr>
          <w:rFonts w:eastAsiaTheme="minorHAnsi"/>
          <w:lang w:eastAsia="en-US"/>
        </w:rPr>
        <w:t xml:space="preserve">Цель - определить характер динамики, оценить результативность работы, а </w:t>
      </w:r>
      <w:proofErr w:type="gramStart"/>
      <w:r w:rsidRPr="006507E6">
        <w:rPr>
          <w:rFonts w:eastAsiaTheme="minorHAnsi"/>
          <w:lang w:eastAsia="en-US"/>
        </w:rPr>
        <w:t>так же</w:t>
      </w:r>
      <w:proofErr w:type="gramEnd"/>
      <w:r w:rsidRPr="006507E6">
        <w:rPr>
          <w:rFonts w:eastAsiaTheme="minorHAnsi"/>
          <w:lang w:eastAsia="en-US"/>
        </w:rPr>
        <w:t xml:space="preserve"> составить прогноз относительно дальнейшего развития воспитанника. Результаты обследования обобщаются и заносятся в </w:t>
      </w:r>
      <w:proofErr w:type="gramStart"/>
      <w:r w:rsidRPr="006507E6">
        <w:rPr>
          <w:rFonts w:eastAsiaTheme="minorHAnsi"/>
          <w:b/>
          <w:lang w:eastAsia="en-US"/>
        </w:rPr>
        <w:t xml:space="preserve">« </w:t>
      </w:r>
      <w:proofErr w:type="spellStart"/>
      <w:r w:rsidRPr="006507E6">
        <w:rPr>
          <w:rFonts w:eastAsiaTheme="minorHAnsi"/>
          <w:b/>
          <w:lang w:eastAsia="en-US"/>
        </w:rPr>
        <w:t>Контрольно</w:t>
      </w:r>
      <w:proofErr w:type="spellEnd"/>
      <w:proofErr w:type="gramEnd"/>
      <w:r w:rsidRPr="006507E6">
        <w:rPr>
          <w:rFonts w:eastAsiaTheme="minorHAnsi"/>
          <w:b/>
          <w:lang w:eastAsia="en-US"/>
        </w:rPr>
        <w:t xml:space="preserve"> – измерительные материалы ребёнка с дизартрией»</w:t>
      </w:r>
    </w:p>
    <w:p w14:paraId="0A027635" w14:textId="77777777" w:rsidR="006507E6" w:rsidRPr="006507E6" w:rsidRDefault="006507E6" w:rsidP="006507E6">
      <w:pPr>
        <w:shd w:val="clear" w:color="auto" w:fill="FFFFFF"/>
        <w:tabs>
          <w:tab w:val="left" w:pos="708"/>
          <w:tab w:val="left" w:pos="1018"/>
        </w:tabs>
        <w:rPr>
          <w:i/>
        </w:rPr>
      </w:pPr>
      <w:r w:rsidRPr="006507E6">
        <w:rPr>
          <w:i/>
        </w:rPr>
        <w:t>Направления работы на учебный год:</w:t>
      </w:r>
    </w:p>
    <w:p w14:paraId="1B7D7864" w14:textId="77777777" w:rsidR="006507E6" w:rsidRPr="006507E6" w:rsidRDefault="006507E6" w:rsidP="006507E6">
      <w:pPr>
        <w:shd w:val="clear" w:color="auto" w:fill="FFFFFF"/>
        <w:tabs>
          <w:tab w:val="left" w:pos="708"/>
          <w:tab w:val="left" w:pos="1018"/>
        </w:tabs>
        <w:rPr>
          <w:b/>
          <w:i/>
        </w:rPr>
      </w:pPr>
      <w:r w:rsidRPr="006507E6">
        <w:rPr>
          <w:b/>
          <w:i/>
        </w:rPr>
        <w:t>1. Упражнения для снятия мышечного напряжения.</w:t>
      </w:r>
    </w:p>
    <w:p w14:paraId="37806374" w14:textId="77777777" w:rsidR="006507E6" w:rsidRPr="006507E6" w:rsidRDefault="006507E6" w:rsidP="006507E6">
      <w:pPr>
        <w:shd w:val="clear" w:color="auto" w:fill="FFFFFF"/>
        <w:tabs>
          <w:tab w:val="left" w:pos="708"/>
          <w:tab w:val="left" w:pos="1018"/>
        </w:tabs>
      </w:pPr>
      <w:r w:rsidRPr="006507E6">
        <w:t>Упражнения на расслабление определённых частей тела и всего организма (общее мышечное расслабление, расслабление шейной, грудной мускулатуры, мышц рук и ног).</w:t>
      </w:r>
    </w:p>
    <w:p w14:paraId="53742BC9" w14:textId="77777777" w:rsidR="006507E6" w:rsidRPr="006507E6" w:rsidRDefault="006507E6" w:rsidP="006507E6">
      <w:pPr>
        <w:shd w:val="clear" w:color="auto" w:fill="FFFFFF"/>
        <w:tabs>
          <w:tab w:val="left" w:pos="708"/>
          <w:tab w:val="left" w:pos="1018"/>
        </w:tabs>
        <w:rPr>
          <w:b/>
          <w:i/>
        </w:rPr>
      </w:pPr>
      <w:r w:rsidRPr="006507E6">
        <w:rPr>
          <w:b/>
          <w:i/>
        </w:rPr>
        <w:t>2. Развитие артикуляционной моторики.</w:t>
      </w:r>
    </w:p>
    <w:p w14:paraId="2AC0A546" w14:textId="77777777" w:rsidR="006507E6" w:rsidRPr="006507E6" w:rsidRDefault="006507E6" w:rsidP="006507E6">
      <w:pPr>
        <w:shd w:val="clear" w:color="auto" w:fill="FFFFFF"/>
        <w:tabs>
          <w:tab w:val="left" w:pos="708"/>
          <w:tab w:val="left" w:pos="1018"/>
        </w:tabs>
      </w:pPr>
      <w:r w:rsidRPr="006507E6">
        <w:t>Три варианта проведения артикуляционной гимнастики: пассивно, пассивно-активно, активно.</w:t>
      </w:r>
    </w:p>
    <w:p w14:paraId="3B912D72" w14:textId="77777777" w:rsidR="006507E6" w:rsidRPr="006507E6" w:rsidRDefault="006507E6" w:rsidP="006507E6">
      <w:pPr>
        <w:shd w:val="clear" w:color="auto" w:fill="FFFFFF"/>
        <w:tabs>
          <w:tab w:val="left" w:pos="708"/>
          <w:tab w:val="left" w:pos="1018"/>
        </w:tabs>
        <w:rPr>
          <w:b/>
          <w:i/>
        </w:rPr>
      </w:pPr>
      <w:r w:rsidRPr="006507E6">
        <w:rPr>
          <w:b/>
          <w:i/>
        </w:rPr>
        <w:t>3. Развитие слухового восприятия, памяти, внимания и компонентов просодической стороны речи.</w:t>
      </w:r>
    </w:p>
    <w:p w14:paraId="4B893F09" w14:textId="77777777" w:rsidR="006507E6" w:rsidRPr="006507E6" w:rsidRDefault="006507E6" w:rsidP="006507E6">
      <w:pPr>
        <w:shd w:val="clear" w:color="auto" w:fill="FFFFFF"/>
        <w:tabs>
          <w:tab w:val="left" w:pos="708"/>
          <w:tab w:val="left" w:pos="1018"/>
        </w:tabs>
        <w:rPr>
          <w:szCs w:val="28"/>
        </w:rPr>
      </w:pPr>
      <w:r w:rsidRPr="006507E6">
        <w:rPr>
          <w:szCs w:val="28"/>
          <w:lang w:val="en-US"/>
        </w:rPr>
        <w:t>III</w:t>
      </w:r>
      <w:r w:rsidRPr="006507E6">
        <w:rPr>
          <w:szCs w:val="28"/>
        </w:rPr>
        <w:t xml:space="preserve"> этапа работы.</w:t>
      </w:r>
    </w:p>
    <w:p w14:paraId="6B442731" w14:textId="77777777" w:rsidR="006507E6" w:rsidRPr="006507E6" w:rsidRDefault="006507E6" w:rsidP="006507E6">
      <w:pPr>
        <w:shd w:val="clear" w:color="auto" w:fill="FFFFFF"/>
        <w:tabs>
          <w:tab w:val="left" w:pos="708"/>
          <w:tab w:val="left" w:pos="1018"/>
        </w:tabs>
        <w:rPr>
          <w:szCs w:val="28"/>
        </w:rPr>
      </w:pPr>
      <w:r w:rsidRPr="006507E6">
        <w:rPr>
          <w:szCs w:val="28"/>
        </w:rPr>
        <w:t xml:space="preserve">Задачи </w:t>
      </w:r>
      <w:r w:rsidRPr="006507E6">
        <w:rPr>
          <w:szCs w:val="28"/>
          <w:lang w:val="en-US"/>
        </w:rPr>
        <w:t>I</w:t>
      </w:r>
      <w:r w:rsidRPr="006507E6">
        <w:rPr>
          <w:szCs w:val="28"/>
        </w:rPr>
        <w:t xml:space="preserve"> этапа: </w:t>
      </w:r>
    </w:p>
    <w:p w14:paraId="30A0645C" w14:textId="77777777" w:rsidR="006507E6" w:rsidRPr="006507E6" w:rsidRDefault="006507E6" w:rsidP="006507E6">
      <w:pPr>
        <w:shd w:val="clear" w:color="auto" w:fill="FFFFFF"/>
        <w:tabs>
          <w:tab w:val="left" w:pos="708"/>
          <w:tab w:val="left" w:pos="1018"/>
        </w:tabs>
        <w:rPr>
          <w:szCs w:val="28"/>
        </w:rPr>
      </w:pPr>
      <w:r w:rsidRPr="006507E6">
        <w:rPr>
          <w:szCs w:val="28"/>
        </w:rPr>
        <w:lastRenderedPageBreak/>
        <w:t>- формирование умения внимательно вслушиваться и различать неречевые звуки;</w:t>
      </w:r>
    </w:p>
    <w:p w14:paraId="1436E415" w14:textId="77777777" w:rsidR="006507E6" w:rsidRPr="006507E6" w:rsidRDefault="006507E6" w:rsidP="006507E6">
      <w:pPr>
        <w:shd w:val="clear" w:color="auto" w:fill="FFFFFF"/>
        <w:tabs>
          <w:tab w:val="left" w:pos="708"/>
          <w:tab w:val="left" w:pos="1018"/>
        </w:tabs>
        <w:rPr>
          <w:szCs w:val="28"/>
        </w:rPr>
      </w:pPr>
      <w:r w:rsidRPr="006507E6">
        <w:rPr>
          <w:szCs w:val="28"/>
        </w:rPr>
        <w:t>- формирование умения различать силу, высоту, темп, тембр звучания неречевых и речевых звуков;</w:t>
      </w:r>
    </w:p>
    <w:p w14:paraId="18D8B81F" w14:textId="77777777" w:rsidR="006507E6" w:rsidRPr="006507E6" w:rsidRDefault="006507E6" w:rsidP="006507E6">
      <w:pPr>
        <w:shd w:val="clear" w:color="auto" w:fill="FFFFFF"/>
        <w:tabs>
          <w:tab w:val="left" w:pos="708"/>
          <w:tab w:val="left" w:pos="1018"/>
        </w:tabs>
        <w:rPr>
          <w:szCs w:val="28"/>
        </w:rPr>
      </w:pPr>
      <w:r w:rsidRPr="006507E6">
        <w:rPr>
          <w:szCs w:val="28"/>
        </w:rPr>
        <w:t>- формирование умения внимательно вслушиваться и различать музыкальные и немузыкальные ритмы;</w:t>
      </w:r>
    </w:p>
    <w:p w14:paraId="4D1C4378" w14:textId="77777777" w:rsidR="006507E6" w:rsidRPr="006507E6" w:rsidRDefault="006507E6" w:rsidP="006507E6">
      <w:pPr>
        <w:shd w:val="clear" w:color="auto" w:fill="FFFFFF"/>
        <w:tabs>
          <w:tab w:val="left" w:pos="708"/>
          <w:tab w:val="left" w:pos="1018"/>
        </w:tabs>
        <w:rPr>
          <w:szCs w:val="28"/>
        </w:rPr>
      </w:pPr>
      <w:r w:rsidRPr="006507E6">
        <w:rPr>
          <w:szCs w:val="28"/>
        </w:rPr>
        <w:t>- формирование умения различать слова различные и близкие по звучанию;</w:t>
      </w:r>
    </w:p>
    <w:p w14:paraId="50553400" w14:textId="77777777" w:rsidR="006507E6" w:rsidRPr="006507E6" w:rsidRDefault="006507E6" w:rsidP="006507E6">
      <w:pPr>
        <w:shd w:val="clear" w:color="auto" w:fill="FFFFFF"/>
        <w:tabs>
          <w:tab w:val="left" w:pos="708"/>
          <w:tab w:val="left" w:pos="1018"/>
        </w:tabs>
        <w:rPr>
          <w:szCs w:val="28"/>
        </w:rPr>
      </w:pPr>
      <w:r w:rsidRPr="006507E6">
        <w:rPr>
          <w:szCs w:val="28"/>
        </w:rPr>
        <w:t>- формирование умения на слух определять длительность произношения слов;</w:t>
      </w:r>
    </w:p>
    <w:p w14:paraId="6FB8C2EE" w14:textId="77777777" w:rsidR="006507E6" w:rsidRPr="006507E6" w:rsidRDefault="006507E6" w:rsidP="006507E6">
      <w:pPr>
        <w:shd w:val="clear" w:color="auto" w:fill="FFFFFF"/>
        <w:tabs>
          <w:tab w:val="left" w:pos="708"/>
          <w:tab w:val="left" w:pos="1018"/>
        </w:tabs>
        <w:rPr>
          <w:szCs w:val="28"/>
        </w:rPr>
      </w:pPr>
      <w:r w:rsidRPr="006507E6">
        <w:rPr>
          <w:szCs w:val="28"/>
        </w:rPr>
        <w:t xml:space="preserve">Задачи </w:t>
      </w:r>
      <w:r w:rsidRPr="006507E6">
        <w:rPr>
          <w:szCs w:val="28"/>
          <w:lang w:val="en-US"/>
        </w:rPr>
        <w:t>II</w:t>
      </w:r>
      <w:r w:rsidRPr="006507E6">
        <w:rPr>
          <w:szCs w:val="28"/>
        </w:rPr>
        <w:t xml:space="preserve"> этапа: </w:t>
      </w:r>
    </w:p>
    <w:p w14:paraId="1E1B29FC" w14:textId="77777777" w:rsidR="006507E6" w:rsidRPr="006507E6" w:rsidRDefault="006507E6" w:rsidP="006507E6">
      <w:pPr>
        <w:shd w:val="clear" w:color="auto" w:fill="FFFFFF"/>
        <w:tabs>
          <w:tab w:val="left" w:pos="708"/>
          <w:tab w:val="left" w:pos="1018"/>
        </w:tabs>
        <w:rPr>
          <w:szCs w:val="28"/>
        </w:rPr>
      </w:pPr>
      <w:r w:rsidRPr="006507E6">
        <w:rPr>
          <w:szCs w:val="28"/>
        </w:rPr>
        <w:t xml:space="preserve">- формирование умения </w:t>
      </w:r>
      <w:proofErr w:type="gramStart"/>
      <w:r w:rsidRPr="006507E6">
        <w:rPr>
          <w:szCs w:val="28"/>
        </w:rPr>
        <w:t>различать  и</w:t>
      </w:r>
      <w:proofErr w:type="gramEnd"/>
      <w:r w:rsidRPr="006507E6">
        <w:rPr>
          <w:szCs w:val="28"/>
        </w:rPr>
        <w:t xml:space="preserve"> самостоятельно изменять  по силе, высоте, темпу, тембру свой голос;</w:t>
      </w:r>
    </w:p>
    <w:p w14:paraId="13267667" w14:textId="77777777" w:rsidR="006507E6" w:rsidRPr="006507E6" w:rsidRDefault="006507E6" w:rsidP="006507E6">
      <w:pPr>
        <w:shd w:val="clear" w:color="auto" w:fill="FFFFFF"/>
        <w:tabs>
          <w:tab w:val="left" w:pos="708"/>
          <w:tab w:val="left" w:pos="1018"/>
        </w:tabs>
        <w:rPr>
          <w:szCs w:val="28"/>
        </w:rPr>
      </w:pPr>
      <w:r w:rsidRPr="006507E6">
        <w:rPr>
          <w:szCs w:val="28"/>
        </w:rPr>
        <w:t xml:space="preserve"> - формирование умения различать и самостоятельно подбирать слова близкие по звуковому составу, развивать чувство рифмы;</w:t>
      </w:r>
    </w:p>
    <w:p w14:paraId="4598F654" w14:textId="77777777" w:rsidR="006507E6" w:rsidRPr="006507E6" w:rsidRDefault="006507E6" w:rsidP="006507E6">
      <w:pPr>
        <w:shd w:val="clear" w:color="auto" w:fill="FFFFFF"/>
        <w:tabs>
          <w:tab w:val="left" w:pos="708"/>
          <w:tab w:val="left" w:pos="1018"/>
        </w:tabs>
        <w:rPr>
          <w:szCs w:val="28"/>
        </w:rPr>
      </w:pPr>
      <w:r w:rsidRPr="006507E6">
        <w:rPr>
          <w:szCs w:val="28"/>
        </w:rPr>
        <w:t>- формирование навыка слогового анализа слов;</w:t>
      </w:r>
    </w:p>
    <w:p w14:paraId="182ED51A" w14:textId="77777777" w:rsidR="006507E6" w:rsidRPr="006507E6" w:rsidRDefault="006507E6" w:rsidP="006507E6">
      <w:pPr>
        <w:shd w:val="clear" w:color="auto" w:fill="FFFFFF"/>
        <w:tabs>
          <w:tab w:val="left" w:pos="708"/>
          <w:tab w:val="left" w:pos="1018"/>
        </w:tabs>
        <w:rPr>
          <w:szCs w:val="28"/>
        </w:rPr>
      </w:pPr>
      <w:r w:rsidRPr="006507E6">
        <w:rPr>
          <w:szCs w:val="28"/>
        </w:rPr>
        <w:t>- упражнять в дифференциации слогов различных и близких по звучанию;</w:t>
      </w:r>
    </w:p>
    <w:p w14:paraId="57B1FF17" w14:textId="77777777" w:rsidR="006507E6" w:rsidRPr="006507E6" w:rsidRDefault="006507E6" w:rsidP="006507E6">
      <w:pPr>
        <w:shd w:val="clear" w:color="auto" w:fill="FFFFFF"/>
        <w:tabs>
          <w:tab w:val="left" w:pos="708"/>
          <w:tab w:val="left" w:pos="1018"/>
        </w:tabs>
        <w:rPr>
          <w:szCs w:val="28"/>
        </w:rPr>
      </w:pPr>
      <w:r w:rsidRPr="006507E6">
        <w:rPr>
          <w:szCs w:val="28"/>
        </w:rPr>
        <w:t>- упражнять в дифференциации звуков различных и близких по звучанию;</w:t>
      </w:r>
    </w:p>
    <w:p w14:paraId="6293FB7B" w14:textId="77777777" w:rsidR="006507E6" w:rsidRPr="006507E6" w:rsidRDefault="006507E6" w:rsidP="006507E6">
      <w:pPr>
        <w:shd w:val="clear" w:color="auto" w:fill="FFFFFF"/>
        <w:tabs>
          <w:tab w:val="left" w:pos="708"/>
          <w:tab w:val="left" w:pos="1018"/>
        </w:tabs>
        <w:rPr>
          <w:szCs w:val="28"/>
        </w:rPr>
      </w:pPr>
      <w:r w:rsidRPr="006507E6">
        <w:rPr>
          <w:szCs w:val="28"/>
        </w:rPr>
        <w:t xml:space="preserve">Задачи </w:t>
      </w:r>
      <w:r w:rsidRPr="006507E6">
        <w:rPr>
          <w:szCs w:val="28"/>
          <w:lang w:val="en-US"/>
        </w:rPr>
        <w:t>III</w:t>
      </w:r>
      <w:r w:rsidRPr="006507E6">
        <w:rPr>
          <w:szCs w:val="28"/>
        </w:rPr>
        <w:t xml:space="preserve"> этапа:</w:t>
      </w:r>
    </w:p>
    <w:p w14:paraId="62238DA0" w14:textId="77777777" w:rsidR="006507E6" w:rsidRPr="006507E6" w:rsidRDefault="006507E6" w:rsidP="006507E6">
      <w:pPr>
        <w:shd w:val="clear" w:color="auto" w:fill="FFFFFF"/>
        <w:tabs>
          <w:tab w:val="left" w:pos="708"/>
          <w:tab w:val="left" w:pos="1018"/>
        </w:tabs>
        <w:rPr>
          <w:szCs w:val="28"/>
        </w:rPr>
      </w:pPr>
      <w:r w:rsidRPr="006507E6">
        <w:rPr>
          <w:szCs w:val="28"/>
        </w:rPr>
        <w:t xml:space="preserve">- узнавание звука на фоне других звуков, на фоне </w:t>
      </w:r>
      <w:proofErr w:type="gramStart"/>
      <w:r w:rsidRPr="006507E6">
        <w:rPr>
          <w:szCs w:val="28"/>
        </w:rPr>
        <w:t>слова:  узнавание</w:t>
      </w:r>
      <w:proofErr w:type="gramEnd"/>
      <w:r w:rsidRPr="006507E6">
        <w:rPr>
          <w:szCs w:val="28"/>
        </w:rPr>
        <w:t xml:space="preserve"> гласного звука на фоне других звуков, на фоне слова и односложных слов, выделение согласного звука на фоне других звуков, на фоне слова и односложных слов;</w:t>
      </w:r>
    </w:p>
    <w:p w14:paraId="08FD1B34" w14:textId="77777777" w:rsidR="006507E6" w:rsidRPr="006507E6" w:rsidRDefault="006507E6" w:rsidP="006507E6">
      <w:pPr>
        <w:shd w:val="clear" w:color="auto" w:fill="FFFFFF"/>
        <w:tabs>
          <w:tab w:val="left" w:pos="708"/>
          <w:tab w:val="left" w:pos="1018"/>
        </w:tabs>
        <w:rPr>
          <w:szCs w:val="28"/>
        </w:rPr>
      </w:pPr>
      <w:r w:rsidRPr="006507E6">
        <w:rPr>
          <w:szCs w:val="28"/>
        </w:rPr>
        <w:t>- выделение первого и последнего гласного звука в слове, определение места звука в слове (начало, середина, конец);</w:t>
      </w:r>
    </w:p>
    <w:p w14:paraId="710958D4" w14:textId="77777777" w:rsidR="006507E6" w:rsidRPr="006507E6" w:rsidRDefault="006507E6" w:rsidP="006507E6">
      <w:pPr>
        <w:shd w:val="clear" w:color="auto" w:fill="FFFFFF"/>
        <w:tabs>
          <w:tab w:val="left" w:pos="708"/>
          <w:tab w:val="left" w:pos="1018"/>
        </w:tabs>
        <w:rPr>
          <w:szCs w:val="28"/>
        </w:rPr>
      </w:pPr>
      <w:r w:rsidRPr="006507E6">
        <w:rPr>
          <w:szCs w:val="28"/>
        </w:rPr>
        <w:t>- выделение первого и последнего согласного звука в слоге, определение места звука в односложном слове (начало, середина, конец);</w:t>
      </w:r>
    </w:p>
    <w:p w14:paraId="0EA1AD09" w14:textId="77777777" w:rsidR="006507E6" w:rsidRPr="006507E6" w:rsidRDefault="006507E6" w:rsidP="006507E6">
      <w:pPr>
        <w:shd w:val="clear" w:color="auto" w:fill="FFFFFF"/>
        <w:tabs>
          <w:tab w:val="left" w:pos="708"/>
          <w:tab w:val="left" w:pos="1018"/>
        </w:tabs>
        <w:rPr>
          <w:szCs w:val="28"/>
        </w:rPr>
      </w:pPr>
      <w:r w:rsidRPr="006507E6">
        <w:rPr>
          <w:szCs w:val="28"/>
        </w:rPr>
        <w:t xml:space="preserve">- определение последовательности звуков: в ряду гласных (ау, </w:t>
      </w:r>
      <w:proofErr w:type="spellStart"/>
      <w:r w:rsidRPr="006507E6">
        <w:rPr>
          <w:szCs w:val="28"/>
        </w:rPr>
        <w:t>уа</w:t>
      </w:r>
      <w:proofErr w:type="spellEnd"/>
      <w:r w:rsidRPr="006507E6">
        <w:rPr>
          <w:szCs w:val="28"/>
        </w:rPr>
        <w:t>), в обратном слоге (</w:t>
      </w:r>
      <w:proofErr w:type="spellStart"/>
      <w:r w:rsidRPr="006507E6">
        <w:rPr>
          <w:szCs w:val="28"/>
        </w:rPr>
        <w:t>ам</w:t>
      </w:r>
      <w:proofErr w:type="spellEnd"/>
      <w:r w:rsidRPr="006507E6">
        <w:rPr>
          <w:szCs w:val="28"/>
        </w:rPr>
        <w:t>, он), в прямом открытом слоге (но, га), в закрытом слоге (сом)</w:t>
      </w:r>
    </w:p>
    <w:p w14:paraId="6B77FB06" w14:textId="77777777" w:rsidR="006507E6" w:rsidRPr="006507E6" w:rsidRDefault="006507E6" w:rsidP="006507E6">
      <w:pPr>
        <w:shd w:val="clear" w:color="auto" w:fill="FFFFFF"/>
        <w:tabs>
          <w:tab w:val="left" w:pos="708"/>
          <w:tab w:val="left" w:pos="1018"/>
        </w:tabs>
        <w:rPr>
          <w:b/>
          <w:i/>
          <w:szCs w:val="28"/>
        </w:rPr>
      </w:pPr>
      <w:r w:rsidRPr="006507E6">
        <w:rPr>
          <w:b/>
          <w:i/>
          <w:szCs w:val="28"/>
        </w:rPr>
        <w:t>4. Воспитание правильного дыхания.</w:t>
      </w:r>
    </w:p>
    <w:p w14:paraId="74E5FD54" w14:textId="77777777" w:rsidR="006507E6" w:rsidRPr="006507E6" w:rsidRDefault="006507E6" w:rsidP="006507E6">
      <w:pPr>
        <w:shd w:val="clear" w:color="auto" w:fill="FFFFFF"/>
        <w:tabs>
          <w:tab w:val="left" w:pos="708"/>
          <w:tab w:val="left" w:pos="1018"/>
        </w:tabs>
        <w:rPr>
          <w:szCs w:val="28"/>
        </w:rPr>
      </w:pPr>
      <w:r w:rsidRPr="006507E6">
        <w:rPr>
          <w:szCs w:val="28"/>
        </w:rPr>
        <w:t xml:space="preserve">Задачи: </w:t>
      </w:r>
    </w:p>
    <w:p w14:paraId="36346BF0" w14:textId="77777777" w:rsidR="006507E6" w:rsidRPr="006507E6" w:rsidRDefault="006507E6" w:rsidP="006507E6">
      <w:pPr>
        <w:shd w:val="clear" w:color="auto" w:fill="FFFFFF"/>
        <w:tabs>
          <w:tab w:val="left" w:pos="708"/>
          <w:tab w:val="left" w:pos="1018"/>
        </w:tabs>
        <w:rPr>
          <w:szCs w:val="28"/>
        </w:rPr>
      </w:pPr>
      <w:r w:rsidRPr="006507E6">
        <w:rPr>
          <w:szCs w:val="28"/>
        </w:rPr>
        <w:t>- формирование умения дифференцировать носовой и ротовой выдох;</w:t>
      </w:r>
    </w:p>
    <w:p w14:paraId="141DA9BC" w14:textId="77777777" w:rsidR="006507E6" w:rsidRPr="006507E6" w:rsidRDefault="006507E6" w:rsidP="006507E6">
      <w:pPr>
        <w:shd w:val="clear" w:color="auto" w:fill="FFFFFF"/>
        <w:tabs>
          <w:tab w:val="left" w:pos="708"/>
          <w:tab w:val="left" w:pos="1018"/>
        </w:tabs>
        <w:rPr>
          <w:szCs w:val="28"/>
        </w:rPr>
      </w:pPr>
      <w:r w:rsidRPr="006507E6">
        <w:rPr>
          <w:szCs w:val="28"/>
        </w:rPr>
        <w:t>- формирование умения дифференцировать тёплую и холодную выдыхаемую струю воздуха.</w:t>
      </w:r>
    </w:p>
    <w:p w14:paraId="51055914" w14:textId="77777777" w:rsidR="006507E6" w:rsidRPr="006507E6" w:rsidRDefault="006507E6" w:rsidP="006507E6">
      <w:pPr>
        <w:shd w:val="clear" w:color="auto" w:fill="FFFFFF"/>
        <w:tabs>
          <w:tab w:val="left" w:pos="708"/>
          <w:tab w:val="left" w:pos="1018"/>
        </w:tabs>
        <w:rPr>
          <w:szCs w:val="28"/>
        </w:rPr>
      </w:pPr>
      <w:r w:rsidRPr="006507E6">
        <w:rPr>
          <w:szCs w:val="28"/>
        </w:rPr>
        <w:t>- выработать глубокий вдох носом и длительный, сильный, целенаправленный выдох ртом;</w:t>
      </w:r>
    </w:p>
    <w:p w14:paraId="55372E8E" w14:textId="77777777" w:rsidR="006507E6" w:rsidRPr="006507E6" w:rsidRDefault="006507E6" w:rsidP="006507E6">
      <w:pPr>
        <w:shd w:val="clear" w:color="auto" w:fill="FFFFFF"/>
        <w:tabs>
          <w:tab w:val="left" w:pos="708"/>
          <w:tab w:val="left" w:pos="1018"/>
        </w:tabs>
        <w:rPr>
          <w:szCs w:val="28"/>
        </w:rPr>
      </w:pPr>
      <w:r w:rsidRPr="006507E6">
        <w:rPr>
          <w:szCs w:val="28"/>
        </w:rPr>
        <w:t>- формирование умения контролировать силу ротового выдоха;</w:t>
      </w:r>
    </w:p>
    <w:p w14:paraId="4101D2B4" w14:textId="77777777" w:rsidR="006507E6" w:rsidRPr="006507E6" w:rsidRDefault="006507E6" w:rsidP="006507E6">
      <w:pPr>
        <w:shd w:val="clear" w:color="auto" w:fill="FFFFFF"/>
        <w:tabs>
          <w:tab w:val="left" w:pos="708"/>
          <w:tab w:val="left" w:pos="1018"/>
        </w:tabs>
        <w:rPr>
          <w:szCs w:val="28"/>
        </w:rPr>
      </w:pPr>
      <w:r w:rsidRPr="006507E6">
        <w:rPr>
          <w:szCs w:val="28"/>
        </w:rPr>
        <w:t>- формирование фонационного (озвученного) выдоха при произнесении гласных звуков, с приёмом наращивания (от 1 до5 звуков) на одном выдохе;</w:t>
      </w:r>
    </w:p>
    <w:p w14:paraId="7DFD2A6A" w14:textId="77777777" w:rsidR="006507E6" w:rsidRPr="006507E6" w:rsidRDefault="006507E6" w:rsidP="006507E6">
      <w:pPr>
        <w:shd w:val="clear" w:color="auto" w:fill="FFFFFF"/>
        <w:tabs>
          <w:tab w:val="left" w:pos="708"/>
          <w:tab w:val="left" w:pos="1018"/>
        </w:tabs>
        <w:rPr>
          <w:szCs w:val="28"/>
        </w:rPr>
      </w:pPr>
      <w:r w:rsidRPr="006507E6">
        <w:rPr>
          <w:szCs w:val="28"/>
        </w:rPr>
        <w:t>- формирование фонационного (озвученного) выдоха при произнесении одного согласного звука;</w:t>
      </w:r>
    </w:p>
    <w:p w14:paraId="74511B57" w14:textId="77777777" w:rsidR="006507E6" w:rsidRPr="006507E6" w:rsidRDefault="006507E6" w:rsidP="006507E6">
      <w:pPr>
        <w:shd w:val="clear" w:color="auto" w:fill="FFFFFF"/>
        <w:tabs>
          <w:tab w:val="left" w:pos="708"/>
          <w:tab w:val="left" w:pos="1018"/>
        </w:tabs>
        <w:rPr>
          <w:szCs w:val="28"/>
        </w:rPr>
      </w:pPr>
      <w:r w:rsidRPr="006507E6">
        <w:rPr>
          <w:szCs w:val="28"/>
        </w:rPr>
        <w:t>- формирование речевого дыхания через произнесение на выдохе слогов;</w:t>
      </w:r>
    </w:p>
    <w:p w14:paraId="6692DC1A" w14:textId="77777777" w:rsidR="006507E6" w:rsidRPr="006507E6" w:rsidRDefault="006507E6" w:rsidP="006507E6">
      <w:pPr>
        <w:shd w:val="clear" w:color="auto" w:fill="FFFFFF"/>
        <w:tabs>
          <w:tab w:val="left" w:pos="708"/>
          <w:tab w:val="left" w:pos="1018"/>
        </w:tabs>
        <w:rPr>
          <w:szCs w:val="28"/>
        </w:rPr>
      </w:pPr>
      <w:r w:rsidRPr="006507E6">
        <w:rPr>
          <w:szCs w:val="28"/>
        </w:rPr>
        <w:t>- формирование речевого дыхания через произнесение на выдохе слов;</w:t>
      </w:r>
    </w:p>
    <w:p w14:paraId="2B12C942" w14:textId="77777777" w:rsidR="006507E6" w:rsidRPr="006507E6" w:rsidRDefault="006507E6" w:rsidP="006507E6">
      <w:pPr>
        <w:shd w:val="clear" w:color="auto" w:fill="FFFFFF"/>
        <w:tabs>
          <w:tab w:val="left" w:pos="708"/>
          <w:tab w:val="left" w:pos="1018"/>
        </w:tabs>
        <w:rPr>
          <w:szCs w:val="28"/>
        </w:rPr>
      </w:pPr>
      <w:r w:rsidRPr="006507E6">
        <w:rPr>
          <w:szCs w:val="28"/>
        </w:rPr>
        <w:t>- формирование речевого дыхания через произнесение на выдохе словосочетаний;</w:t>
      </w:r>
    </w:p>
    <w:p w14:paraId="0ABFAD77" w14:textId="77777777" w:rsidR="006507E6" w:rsidRPr="006507E6" w:rsidRDefault="006507E6" w:rsidP="006507E6">
      <w:pPr>
        <w:shd w:val="clear" w:color="auto" w:fill="FFFFFF"/>
        <w:tabs>
          <w:tab w:val="left" w:pos="708"/>
          <w:tab w:val="left" w:pos="1018"/>
        </w:tabs>
        <w:rPr>
          <w:szCs w:val="28"/>
        </w:rPr>
      </w:pPr>
      <w:r w:rsidRPr="006507E6">
        <w:rPr>
          <w:szCs w:val="28"/>
        </w:rPr>
        <w:t>- формирование речевого дыхания через произнесение на выдохе предложений;</w:t>
      </w:r>
    </w:p>
    <w:p w14:paraId="766E6274" w14:textId="77777777" w:rsidR="006507E6" w:rsidRPr="006507E6" w:rsidRDefault="006507E6" w:rsidP="006507E6">
      <w:pPr>
        <w:shd w:val="clear" w:color="auto" w:fill="FFFFFF"/>
        <w:tabs>
          <w:tab w:val="left" w:pos="708"/>
          <w:tab w:val="left" w:pos="1018"/>
        </w:tabs>
        <w:rPr>
          <w:szCs w:val="28"/>
        </w:rPr>
      </w:pPr>
      <w:r w:rsidRPr="006507E6">
        <w:rPr>
          <w:szCs w:val="28"/>
        </w:rPr>
        <w:t>- воспитание движением правильно организованного речевого дыхания и коррекции речи с движением.</w:t>
      </w:r>
    </w:p>
    <w:p w14:paraId="03C3ED23" w14:textId="77777777" w:rsidR="006507E6" w:rsidRPr="006507E6" w:rsidRDefault="006507E6" w:rsidP="006507E6">
      <w:pPr>
        <w:shd w:val="clear" w:color="auto" w:fill="FFFFFF"/>
        <w:tabs>
          <w:tab w:val="left" w:pos="708"/>
          <w:tab w:val="left" w:pos="1018"/>
        </w:tabs>
        <w:rPr>
          <w:b/>
          <w:i/>
          <w:szCs w:val="28"/>
        </w:rPr>
      </w:pPr>
      <w:r w:rsidRPr="006507E6">
        <w:rPr>
          <w:b/>
          <w:i/>
          <w:szCs w:val="28"/>
        </w:rPr>
        <w:t>5. Развитие зрительного восприятия, внимания, памяти.</w:t>
      </w:r>
    </w:p>
    <w:p w14:paraId="0E6D07E6" w14:textId="77777777" w:rsidR="006507E6" w:rsidRPr="006507E6" w:rsidRDefault="006507E6" w:rsidP="006507E6">
      <w:pPr>
        <w:shd w:val="clear" w:color="auto" w:fill="FFFFFF"/>
        <w:tabs>
          <w:tab w:val="left" w:pos="708"/>
          <w:tab w:val="left" w:pos="1018"/>
        </w:tabs>
        <w:rPr>
          <w:szCs w:val="28"/>
        </w:rPr>
      </w:pPr>
      <w:r w:rsidRPr="006507E6">
        <w:rPr>
          <w:szCs w:val="28"/>
        </w:rPr>
        <w:t>Задачи:</w:t>
      </w:r>
    </w:p>
    <w:p w14:paraId="07D4AE2B" w14:textId="77777777" w:rsidR="006507E6" w:rsidRPr="006507E6" w:rsidRDefault="006507E6" w:rsidP="006507E6">
      <w:pPr>
        <w:shd w:val="clear" w:color="auto" w:fill="FFFFFF"/>
        <w:tabs>
          <w:tab w:val="left" w:pos="708"/>
          <w:tab w:val="left" w:pos="1018"/>
        </w:tabs>
        <w:rPr>
          <w:szCs w:val="28"/>
        </w:rPr>
      </w:pPr>
      <w:r w:rsidRPr="006507E6">
        <w:rPr>
          <w:szCs w:val="28"/>
        </w:rPr>
        <w:t>- формирование зрительных образов предметов, объектов и явлений окружающей действительности;</w:t>
      </w:r>
    </w:p>
    <w:p w14:paraId="052A5029" w14:textId="77777777" w:rsidR="006507E6" w:rsidRPr="006507E6" w:rsidRDefault="006507E6" w:rsidP="006507E6">
      <w:pPr>
        <w:shd w:val="clear" w:color="auto" w:fill="FFFFFF"/>
        <w:tabs>
          <w:tab w:val="left" w:pos="708"/>
          <w:tab w:val="left" w:pos="1018"/>
        </w:tabs>
        <w:rPr>
          <w:szCs w:val="28"/>
        </w:rPr>
      </w:pPr>
      <w:r w:rsidRPr="006507E6">
        <w:rPr>
          <w:szCs w:val="28"/>
        </w:rPr>
        <w:t>- расширение объёма, точности и полноты зрительного восприятия и зрительной памяти;</w:t>
      </w:r>
    </w:p>
    <w:p w14:paraId="4351F2A3" w14:textId="77777777" w:rsidR="006507E6" w:rsidRPr="006507E6" w:rsidRDefault="006507E6" w:rsidP="006507E6">
      <w:pPr>
        <w:shd w:val="clear" w:color="auto" w:fill="FFFFFF"/>
        <w:tabs>
          <w:tab w:val="left" w:pos="708"/>
          <w:tab w:val="left" w:pos="1018"/>
        </w:tabs>
        <w:rPr>
          <w:szCs w:val="28"/>
        </w:rPr>
      </w:pPr>
      <w:r w:rsidRPr="006507E6">
        <w:rPr>
          <w:szCs w:val="28"/>
        </w:rPr>
        <w:t>- формирование умений наблюдать за объектами, зрительно обследовать его;</w:t>
      </w:r>
    </w:p>
    <w:p w14:paraId="39D62477" w14:textId="77777777" w:rsidR="006507E6" w:rsidRPr="006507E6" w:rsidRDefault="006507E6" w:rsidP="006507E6">
      <w:pPr>
        <w:shd w:val="clear" w:color="auto" w:fill="FFFFFF"/>
        <w:tabs>
          <w:tab w:val="left" w:pos="708"/>
          <w:tab w:val="left" w:pos="1018"/>
        </w:tabs>
        <w:rPr>
          <w:szCs w:val="28"/>
        </w:rPr>
      </w:pPr>
      <w:r w:rsidRPr="006507E6">
        <w:rPr>
          <w:szCs w:val="28"/>
        </w:rPr>
        <w:t>- совершенствовать зрительно – моторную координацию;</w:t>
      </w:r>
    </w:p>
    <w:p w14:paraId="6741CD7C" w14:textId="77777777" w:rsidR="006507E6" w:rsidRPr="006507E6" w:rsidRDefault="006507E6" w:rsidP="006507E6">
      <w:pPr>
        <w:shd w:val="clear" w:color="auto" w:fill="FFFFFF"/>
        <w:tabs>
          <w:tab w:val="left" w:pos="708"/>
          <w:tab w:val="left" w:pos="1018"/>
        </w:tabs>
        <w:rPr>
          <w:szCs w:val="28"/>
        </w:rPr>
      </w:pPr>
      <w:r w:rsidRPr="006507E6">
        <w:rPr>
          <w:szCs w:val="28"/>
        </w:rPr>
        <w:t>- формирование навыков вербального описания воспринимаемых объектов, их свойств, явлений действительности</w:t>
      </w:r>
    </w:p>
    <w:p w14:paraId="6274E93C" w14:textId="77777777" w:rsidR="006507E6" w:rsidRPr="006507E6" w:rsidRDefault="006507E6" w:rsidP="006507E6">
      <w:pPr>
        <w:shd w:val="clear" w:color="auto" w:fill="FFFFFF"/>
        <w:tabs>
          <w:tab w:val="left" w:pos="708"/>
          <w:tab w:val="left" w:pos="1018"/>
        </w:tabs>
        <w:rPr>
          <w:b/>
          <w:i/>
          <w:szCs w:val="28"/>
        </w:rPr>
      </w:pPr>
      <w:r w:rsidRPr="006507E6">
        <w:rPr>
          <w:b/>
          <w:i/>
          <w:szCs w:val="28"/>
        </w:rPr>
        <w:lastRenderedPageBreak/>
        <w:t xml:space="preserve">Структура индивидуальной </w:t>
      </w:r>
      <w:proofErr w:type="gramStart"/>
      <w:r w:rsidRPr="006507E6">
        <w:rPr>
          <w:b/>
          <w:i/>
          <w:szCs w:val="28"/>
        </w:rPr>
        <w:t>непосредственной  образовательной</w:t>
      </w:r>
      <w:proofErr w:type="gramEnd"/>
      <w:r w:rsidRPr="006507E6">
        <w:rPr>
          <w:b/>
          <w:i/>
          <w:szCs w:val="28"/>
        </w:rPr>
        <w:t xml:space="preserve"> деятельности включает три блока:</w:t>
      </w:r>
    </w:p>
    <w:p w14:paraId="3A247ECF" w14:textId="77777777" w:rsidR="006507E6" w:rsidRPr="006507E6" w:rsidRDefault="006507E6" w:rsidP="006507E6">
      <w:pPr>
        <w:shd w:val="clear" w:color="auto" w:fill="FFFFFF"/>
        <w:tabs>
          <w:tab w:val="left" w:pos="708"/>
          <w:tab w:val="left" w:pos="1018"/>
        </w:tabs>
        <w:rPr>
          <w:i/>
          <w:szCs w:val="28"/>
        </w:rPr>
      </w:pPr>
      <w:r w:rsidRPr="006507E6">
        <w:rPr>
          <w:i/>
          <w:szCs w:val="28"/>
        </w:rPr>
        <w:t>1 блок.</w:t>
      </w:r>
    </w:p>
    <w:p w14:paraId="2521A723" w14:textId="77777777" w:rsidR="006507E6" w:rsidRPr="006507E6" w:rsidRDefault="006507E6" w:rsidP="006507E6">
      <w:pPr>
        <w:shd w:val="clear" w:color="auto" w:fill="FFFFFF"/>
        <w:tabs>
          <w:tab w:val="left" w:pos="708"/>
          <w:tab w:val="left" w:pos="1018"/>
        </w:tabs>
        <w:rPr>
          <w:szCs w:val="28"/>
        </w:rPr>
      </w:pPr>
      <w:r w:rsidRPr="006507E6">
        <w:rPr>
          <w:szCs w:val="28"/>
        </w:rPr>
        <w:t>- нормализация мышечного тонуса;</w:t>
      </w:r>
    </w:p>
    <w:p w14:paraId="1715BEB0" w14:textId="77777777" w:rsidR="006507E6" w:rsidRPr="006507E6" w:rsidRDefault="006507E6" w:rsidP="006507E6">
      <w:pPr>
        <w:shd w:val="clear" w:color="auto" w:fill="FFFFFF"/>
        <w:tabs>
          <w:tab w:val="left" w:pos="708"/>
          <w:tab w:val="left" w:pos="1018"/>
        </w:tabs>
        <w:rPr>
          <w:szCs w:val="28"/>
        </w:rPr>
      </w:pPr>
      <w:r w:rsidRPr="006507E6">
        <w:rPr>
          <w:szCs w:val="28"/>
        </w:rPr>
        <w:t>- нормализация моторики органов артикуляции и улучшения качества самих артикуляционных движений;</w:t>
      </w:r>
    </w:p>
    <w:p w14:paraId="384118AA" w14:textId="77777777" w:rsidR="006507E6" w:rsidRPr="006507E6" w:rsidRDefault="006507E6" w:rsidP="006507E6">
      <w:pPr>
        <w:shd w:val="clear" w:color="auto" w:fill="FFFFFF"/>
        <w:tabs>
          <w:tab w:val="left" w:pos="708"/>
          <w:tab w:val="left" w:pos="1018"/>
        </w:tabs>
        <w:rPr>
          <w:szCs w:val="28"/>
        </w:rPr>
      </w:pPr>
      <w:r w:rsidRPr="006507E6">
        <w:rPr>
          <w:szCs w:val="28"/>
        </w:rPr>
        <w:t>- нормализация голоса и голосовых модуляций;</w:t>
      </w:r>
    </w:p>
    <w:p w14:paraId="345C0A79" w14:textId="77777777" w:rsidR="006507E6" w:rsidRPr="006507E6" w:rsidRDefault="006507E6" w:rsidP="006507E6">
      <w:pPr>
        <w:shd w:val="clear" w:color="auto" w:fill="FFFFFF"/>
        <w:tabs>
          <w:tab w:val="left" w:pos="708"/>
          <w:tab w:val="left" w:pos="1018"/>
        </w:tabs>
        <w:rPr>
          <w:szCs w:val="28"/>
        </w:rPr>
      </w:pPr>
      <w:r w:rsidRPr="006507E6">
        <w:rPr>
          <w:szCs w:val="28"/>
        </w:rPr>
        <w:t>- нормализация речевого дыхания;</w:t>
      </w:r>
    </w:p>
    <w:p w14:paraId="4A0AA032" w14:textId="77777777" w:rsidR="006507E6" w:rsidRPr="006507E6" w:rsidRDefault="006507E6" w:rsidP="006507E6">
      <w:pPr>
        <w:shd w:val="clear" w:color="auto" w:fill="FFFFFF"/>
        <w:tabs>
          <w:tab w:val="left" w:pos="708"/>
          <w:tab w:val="left" w:pos="1018"/>
        </w:tabs>
        <w:rPr>
          <w:szCs w:val="28"/>
        </w:rPr>
      </w:pPr>
      <w:r w:rsidRPr="006507E6">
        <w:rPr>
          <w:szCs w:val="28"/>
        </w:rPr>
        <w:t xml:space="preserve">- нормализация просодии, т.е.  интонационно – выразительных средств и качеств речи (темп, тембр, интонация, модуляция голоса по высоте и силе, </w:t>
      </w:r>
      <w:proofErr w:type="spellStart"/>
      <w:r w:rsidRPr="006507E6">
        <w:rPr>
          <w:szCs w:val="28"/>
        </w:rPr>
        <w:t>паузирование</w:t>
      </w:r>
      <w:proofErr w:type="spellEnd"/>
      <w:r w:rsidRPr="006507E6">
        <w:rPr>
          <w:szCs w:val="28"/>
        </w:rPr>
        <w:t xml:space="preserve"> и т.д.);</w:t>
      </w:r>
    </w:p>
    <w:p w14:paraId="14B068A5" w14:textId="77777777" w:rsidR="006507E6" w:rsidRPr="006507E6" w:rsidRDefault="006507E6" w:rsidP="006507E6">
      <w:pPr>
        <w:shd w:val="clear" w:color="auto" w:fill="FFFFFF"/>
        <w:tabs>
          <w:tab w:val="left" w:pos="708"/>
          <w:tab w:val="left" w:pos="1018"/>
        </w:tabs>
        <w:rPr>
          <w:szCs w:val="28"/>
        </w:rPr>
      </w:pPr>
      <w:r w:rsidRPr="006507E6">
        <w:rPr>
          <w:szCs w:val="28"/>
        </w:rPr>
        <w:t>- развитие зрительного восприятия.</w:t>
      </w:r>
    </w:p>
    <w:p w14:paraId="4EAB4A8C" w14:textId="77777777" w:rsidR="006507E6" w:rsidRPr="006507E6" w:rsidRDefault="006507E6" w:rsidP="006507E6">
      <w:pPr>
        <w:shd w:val="clear" w:color="auto" w:fill="FFFFFF"/>
        <w:tabs>
          <w:tab w:val="left" w:pos="708"/>
          <w:tab w:val="left" w:pos="1018"/>
        </w:tabs>
        <w:rPr>
          <w:i/>
          <w:szCs w:val="28"/>
        </w:rPr>
      </w:pPr>
      <w:r w:rsidRPr="006507E6">
        <w:rPr>
          <w:i/>
          <w:szCs w:val="28"/>
        </w:rPr>
        <w:t>2 блок.</w:t>
      </w:r>
    </w:p>
    <w:p w14:paraId="1C57B713" w14:textId="77777777" w:rsidR="006507E6" w:rsidRPr="006507E6" w:rsidRDefault="006507E6" w:rsidP="006507E6">
      <w:pPr>
        <w:shd w:val="clear" w:color="auto" w:fill="FFFFFF"/>
        <w:tabs>
          <w:tab w:val="left" w:pos="708"/>
          <w:tab w:val="left" w:pos="1018"/>
        </w:tabs>
        <w:rPr>
          <w:szCs w:val="28"/>
        </w:rPr>
      </w:pPr>
      <w:r w:rsidRPr="006507E6">
        <w:rPr>
          <w:szCs w:val="28"/>
        </w:rPr>
        <w:t>- определение последовательности работ над звуками и автоматизация артикуляционных укладов для звуков, нуждающихся в уточнении и коррекции;</w:t>
      </w:r>
    </w:p>
    <w:p w14:paraId="6C17220D" w14:textId="77777777" w:rsidR="006507E6" w:rsidRPr="006507E6" w:rsidRDefault="006507E6" w:rsidP="006507E6">
      <w:pPr>
        <w:shd w:val="clear" w:color="auto" w:fill="FFFFFF"/>
        <w:tabs>
          <w:tab w:val="left" w:pos="708"/>
          <w:tab w:val="left" w:pos="1018"/>
        </w:tabs>
        <w:rPr>
          <w:szCs w:val="28"/>
        </w:rPr>
      </w:pPr>
      <w:r w:rsidRPr="006507E6">
        <w:rPr>
          <w:szCs w:val="28"/>
        </w:rPr>
        <w:t>- развитие фонематического слуха;</w:t>
      </w:r>
    </w:p>
    <w:p w14:paraId="4E8237DF" w14:textId="77777777" w:rsidR="006507E6" w:rsidRPr="006507E6" w:rsidRDefault="006507E6" w:rsidP="006507E6">
      <w:pPr>
        <w:shd w:val="clear" w:color="auto" w:fill="FFFFFF"/>
        <w:tabs>
          <w:tab w:val="left" w:pos="708"/>
          <w:tab w:val="left" w:pos="1018"/>
        </w:tabs>
        <w:rPr>
          <w:szCs w:val="28"/>
        </w:rPr>
      </w:pPr>
      <w:r w:rsidRPr="006507E6">
        <w:rPr>
          <w:szCs w:val="28"/>
        </w:rPr>
        <w:t>- постановка звука;</w:t>
      </w:r>
    </w:p>
    <w:p w14:paraId="74A63642" w14:textId="77777777" w:rsidR="006507E6" w:rsidRPr="006507E6" w:rsidRDefault="006507E6" w:rsidP="006507E6">
      <w:pPr>
        <w:shd w:val="clear" w:color="auto" w:fill="FFFFFF"/>
        <w:tabs>
          <w:tab w:val="left" w:pos="708"/>
          <w:tab w:val="left" w:pos="1018"/>
        </w:tabs>
        <w:rPr>
          <w:szCs w:val="28"/>
        </w:rPr>
      </w:pPr>
      <w:r w:rsidRPr="006507E6">
        <w:rPr>
          <w:szCs w:val="28"/>
        </w:rPr>
        <w:t xml:space="preserve">- автоматизация звука в слогах разной структуры, в словах разной слоговой структуры и </w:t>
      </w:r>
      <w:proofErr w:type="spellStart"/>
      <w:r w:rsidRPr="006507E6">
        <w:rPr>
          <w:szCs w:val="28"/>
        </w:rPr>
        <w:t>звуконаполняемости</w:t>
      </w:r>
      <w:proofErr w:type="spellEnd"/>
      <w:r w:rsidRPr="006507E6">
        <w:rPr>
          <w:szCs w:val="28"/>
        </w:rPr>
        <w:t>, в словосочетаниях, в предложениях, в тексте, в стихотворениях;</w:t>
      </w:r>
    </w:p>
    <w:p w14:paraId="277C706C" w14:textId="77777777" w:rsidR="006507E6" w:rsidRPr="006507E6" w:rsidRDefault="006507E6" w:rsidP="006507E6">
      <w:pPr>
        <w:shd w:val="clear" w:color="auto" w:fill="FFFFFF"/>
        <w:tabs>
          <w:tab w:val="left" w:pos="708"/>
          <w:tab w:val="left" w:pos="1018"/>
        </w:tabs>
        <w:rPr>
          <w:szCs w:val="28"/>
        </w:rPr>
      </w:pPr>
      <w:r w:rsidRPr="006507E6">
        <w:rPr>
          <w:szCs w:val="28"/>
        </w:rPr>
        <w:t>- дифференциация поставленных звуков с оппозиционными фонемами;</w:t>
      </w:r>
    </w:p>
    <w:p w14:paraId="6BF1AF2E" w14:textId="77777777" w:rsidR="006507E6" w:rsidRPr="006507E6" w:rsidRDefault="006507E6" w:rsidP="006507E6">
      <w:pPr>
        <w:shd w:val="clear" w:color="auto" w:fill="FFFFFF"/>
        <w:tabs>
          <w:tab w:val="left" w:pos="708"/>
          <w:tab w:val="left" w:pos="1018"/>
        </w:tabs>
        <w:rPr>
          <w:szCs w:val="28"/>
        </w:rPr>
      </w:pPr>
      <w:r w:rsidRPr="006507E6">
        <w:rPr>
          <w:szCs w:val="28"/>
        </w:rPr>
        <w:t xml:space="preserve">- отработка слов сложной </w:t>
      </w:r>
      <w:proofErr w:type="spellStart"/>
      <w:r w:rsidRPr="006507E6">
        <w:rPr>
          <w:szCs w:val="28"/>
        </w:rPr>
        <w:t>звуко</w:t>
      </w:r>
      <w:proofErr w:type="spellEnd"/>
      <w:r w:rsidRPr="006507E6">
        <w:rPr>
          <w:szCs w:val="28"/>
        </w:rPr>
        <w:t xml:space="preserve"> – слоговой структуры;</w:t>
      </w:r>
    </w:p>
    <w:p w14:paraId="31DA70A5" w14:textId="77777777" w:rsidR="006507E6" w:rsidRPr="006507E6" w:rsidRDefault="006507E6" w:rsidP="006507E6">
      <w:pPr>
        <w:shd w:val="clear" w:color="auto" w:fill="FFFFFF"/>
        <w:tabs>
          <w:tab w:val="left" w:pos="708"/>
          <w:tab w:val="left" w:pos="1018"/>
        </w:tabs>
        <w:rPr>
          <w:szCs w:val="28"/>
        </w:rPr>
      </w:pPr>
      <w:r w:rsidRPr="006507E6">
        <w:rPr>
          <w:szCs w:val="28"/>
        </w:rPr>
        <w:t>- тренировка правильно произносимых навыков в различных речевых ситуациях.</w:t>
      </w:r>
    </w:p>
    <w:p w14:paraId="24204A60" w14:textId="77777777" w:rsidR="006507E6" w:rsidRPr="006507E6" w:rsidRDefault="006507E6" w:rsidP="006507E6">
      <w:pPr>
        <w:shd w:val="clear" w:color="auto" w:fill="FFFFFF"/>
        <w:tabs>
          <w:tab w:val="left" w:pos="708"/>
          <w:tab w:val="left" w:pos="1018"/>
        </w:tabs>
        <w:rPr>
          <w:szCs w:val="28"/>
        </w:rPr>
      </w:pPr>
      <w:r w:rsidRPr="006507E6">
        <w:rPr>
          <w:i/>
          <w:szCs w:val="28"/>
        </w:rPr>
        <w:t>3 блок.</w:t>
      </w:r>
      <w:r w:rsidRPr="006507E6">
        <w:rPr>
          <w:szCs w:val="28"/>
        </w:rPr>
        <w:t xml:space="preserve"> </w:t>
      </w:r>
      <w:r w:rsidRPr="006507E6">
        <w:rPr>
          <w:i/>
          <w:szCs w:val="28"/>
        </w:rPr>
        <w:t>Домашнее задание.</w:t>
      </w:r>
    </w:p>
    <w:p w14:paraId="05D215F4" w14:textId="77777777" w:rsidR="006507E6" w:rsidRPr="006507E6" w:rsidRDefault="006507E6" w:rsidP="006507E6">
      <w:pPr>
        <w:shd w:val="clear" w:color="auto" w:fill="FFFFFF"/>
        <w:tabs>
          <w:tab w:val="left" w:pos="708"/>
          <w:tab w:val="left" w:pos="1018"/>
        </w:tabs>
        <w:rPr>
          <w:szCs w:val="28"/>
        </w:rPr>
      </w:pPr>
      <w:r w:rsidRPr="006507E6">
        <w:rPr>
          <w:szCs w:val="28"/>
        </w:rPr>
        <w:t xml:space="preserve">- включает материал для закреплений знаний, умений и навыков, приобретённых в индивидуальной </w:t>
      </w:r>
      <w:proofErr w:type="gramStart"/>
      <w:r w:rsidRPr="006507E6">
        <w:rPr>
          <w:szCs w:val="28"/>
        </w:rPr>
        <w:t>непосредственной  образовательной</w:t>
      </w:r>
      <w:proofErr w:type="gramEnd"/>
      <w:r w:rsidRPr="006507E6">
        <w:rPr>
          <w:szCs w:val="28"/>
        </w:rPr>
        <w:t xml:space="preserve"> деятельности.</w:t>
      </w:r>
    </w:p>
    <w:p w14:paraId="67A0D348" w14:textId="77777777" w:rsidR="006507E6" w:rsidRPr="006507E6" w:rsidRDefault="006507E6" w:rsidP="006507E6">
      <w:pPr>
        <w:shd w:val="clear" w:color="auto" w:fill="FFFFFF"/>
        <w:tabs>
          <w:tab w:val="left" w:pos="708"/>
          <w:tab w:val="left" w:pos="1018"/>
        </w:tabs>
        <w:jc w:val="center"/>
        <w:rPr>
          <w:b/>
          <w:szCs w:val="28"/>
        </w:rPr>
      </w:pPr>
    </w:p>
    <w:p w14:paraId="0C64272A" w14:textId="77777777" w:rsidR="00810C3D" w:rsidRDefault="00810C3D" w:rsidP="00C03A96">
      <w:pPr>
        <w:jc w:val="center"/>
        <w:rPr>
          <w:b/>
          <w:sz w:val="22"/>
          <w:szCs w:val="22"/>
          <w:u w:val="single"/>
        </w:rPr>
      </w:pPr>
    </w:p>
    <w:p w14:paraId="1FD6605A" w14:textId="2A514F83" w:rsidR="00C03A96" w:rsidRPr="00C03A96" w:rsidRDefault="00C03A96" w:rsidP="00C03A96">
      <w:pPr>
        <w:jc w:val="center"/>
        <w:rPr>
          <w:b/>
          <w:sz w:val="22"/>
          <w:szCs w:val="22"/>
          <w:u w:val="single"/>
        </w:rPr>
      </w:pPr>
      <w:r w:rsidRPr="00C03A96">
        <w:rPr>
          <w:b/>
          <w:sz w:val="22"/>
          <w:szCs w:val="22"/>
          <w:u w:val="single"/>
        </w:rPr>
        <w:t>СОДЕРЖАНИЕ КОРРЕКЦИОННОЙ РАБОТЫ</w:t>
      </w:r>
    </w:p>
    <w:p w14:paraId="7E3B2572" w14:textId="77777777" w:rsidR="00C03A96" w:rsidRPr="00C03A96" w:rsidRDefault="00C03A96" w:rsidP="00C03A96">
      <w:pPr>
        <w:rPr>
          <w:sz w:val="22"/>
          <w:szCs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8"/>
        <w:gridCol w:w="7105"/>
      </w:tblGrid>
      <w:tr w:rsidR="00C03A96" w:rsidRPr="00C03A96" w14:paraId="7EE9A5C8" w14:textId="77777777" w:rsidTr="00C03A96">
        <w:tc>
          <w:tcPr>
            <w:tcW w:w="2388" w:type="dxa"/>
            <w:shd w:val="clear" w:color="auto" w:fill="auto"/>
          </w:tcPr>
          <w:p w14:paraId="3E1894EE" w14:textId="77777777" w:rsidR="00C03A96" w:rsidRPr="00C03A96" w:rsidRDefault="00C03A96" w:rsidP="00C03A96">
            <w:pPr>
              <w:jc w:val="center"/>
              <w:rPr>
                <w:b/>
                <w:sz w:val="22"/>
                <w:szCs w:val="22"/>
              </w:rPr>
            </w:pPr>
            <w:r w:rsidRPr="00C03A96">
              <w:rPr>
                <w:b/>
                <w:sz w:val="22"/>
                <w:szCs w:val="22"/>
              </w:rPr>
              <w:t xml:space="preserve"> Этапы</w:t>
            </w:r>
          </w:p>
        </w:tc>
        <w:tc>
          <w:tcPr>
            <w:tcW w:w="7105" w:type="dxa"/>
            <w:shd w:val="clear" w:color="auto" w:fill="auto"/>
          </w:tcPr>
          <w:p w14:paraId="50163485" w14:textId="77777777" w:rsidR="00C03A96" w:rsidRPr="00C03A96" w:rsidRDefault="00C03A96" w:rsidP="00C03A96">
            <w:pPr>
              <w:jc w:val="center"/>
              <w:rPr>
                <w:b/>
                <w:sz w:val="22"/>
                <w:szCs w:val="22"/>
              </w:rPr>
            </w:pPr>
            <w:r w:rsidRPr="00C03A96">
              <w:rPr>
                <w:b/>
                <w:sz w:val="22"/>
                <w:szCs w:val="22"/>
              </w:rPr>
              <w:t>Задачи, средства и оборудование</w:t>
            </w:r>
          </w:p>
        </w:tc>
      </w:tr>
      <w:tr w:rsidR="00C03A96" w:rsidRPr="00C03A96" w14:paraId="372B7150" w14:textId="77777777" w:rsidTr="00C03A96">
        <w:trPr>
          <w:trHeight w:val="1974"/>
        </w:trPr>
        <w:tc>
          <w:tcPr>
            <w:tcW w:w="2388" w:type="dxa"/>
            <w:shd w:val="clear" w:color="auto" w:fill="auto"/>
          </w:tcPr>
          <w:p w14:paraId="6489F732" w14:textId="77777777" w:rsidR="00C03A96" w:rsidRPr="00C03A96" w:rsidRDefault="00C03A96" w:rsidP="00C03A96">
            <w:pPr>
              <w:jc w:val="both"/>
              <w:rPr>
                <w:b/>
                <w:sz w:val="22"/>
                <w:szCs w:val="22"/>
              </w:rPr>
            </w:pPr>
            <w:r w:rsidRPr="00C03A96">
              <w:rPr>
                <w:b/>
                <w:sz w:val="22"/>
                <w:szCs w:val="22"/>
              </w:rPr>
              <w:t>1.</w:t>
            </w:r>
            <w:proofErr w:type="gramStart"/>
            <w:r w:rsidRPr="00C03A96">
              <w:rPr>
                <w:b/>
                <w:sz w:val="22"/>
                <w:szCs w:val="22"/>
              </w:rPr>
              <w:t>Подготовитель-ный</w:t>
            </w:r>
            <w:proofErr w:type="gramEnd"/>
            <w:r w:rsidRPr="00C03A96">
              <w:rPr>
                <w:b/>
                <w:sz w:val="22"/>
                <w:szCs w:val="22"/>
              </w:rPr>
              <w:t xml:space="preserve"> этап:</w:t>
            </w:r>
          </w:p>
          <w:p w14:paraId="1BDD17A7" w14:textId="77777777" w:rsidR="00C03A96" w:rsidRPr="00C03A96" w:rsidRDefault="00C03A96" w:rsidP="00C03A96">
            <w:pPr>
              <w:shd w:val="clear" w:color="auto" w:fill="FFFFFF"/>
              <w:tabs>
                <w:tab w:val="left" w:pos="708"/>
                <w:tab w:val="left" w:pos="1018"/>
              </w:tabs>
              <w:rPr>
                <w:b/>
                <w:i/>
                <w:sz w:val="22"/>
                <w:szCs w:val="22"/>
              </w:rPr>
            </w:pPr>
            <w:r w:rsidRPr="00C03A96">
              <w:rPr>
                <w:b/>
                <w:i/>
                <w:sz w:val="22"/>
                <w:szCs w:val="22"/>
              </w:rPr>
              <w:t>1.1. Воспитание правильного дыхания.</w:t>
            </w:r>
          </w:p>
          <w:p w14:paraId="0BE11705" w14:textId="77777777" w:rsidR="00C03A96" w:rsidRPr="00C03A96" w:rsidRDefault="00C03A96" w:rsidP="00C03A96">
            <w:pPr>
              <w:jc w:val="both"/>
              <w:rPr>
                <w:sz w:val="22"/>
                <w:szCs w:val="22"/>
              </w:rPr>
            </w:pPr>
            <w:r w:rsidRPr="00C03A96">
              <w:rPr>
                <w:sz w:val="22"/>
                <w:szCs w:val="22"/>
              </w:rPr>
              <w:t xml:space="preserve">  </w:t>
            </w:r>
          </w:p>
          <w:p w14:paraId="553CDAE1" w14:textId="77777777" w:rsidR="00C03A96" w:rsidRPr="00C03A96" w:rsidRDefault="00C03A96" w:rsidP="00C03A96">
            <w:pPr>
              <w:jc w:val="both"/>
              <w:rPr>
                <w:sz w:val="22"/>
                <w:szCs w:val="22"/>
              </w:rPr>
            </w:pPr>
          </w:p>
          <w:p w14:paraId="1AA5CF32" w14:textId="77777777" w:rsidR="00C03A96" w:rsidRPr="00C03A96" w:rsidRDefault="00C03A96" w:rsidP="00C03A96">
            <w:pPr>
              <w:jc w:val="both"/>
              <w:rPr>
                <w:sz w:val="22"/>
                <w:szCs w:val="22"/>
              </w:rPr>
            </w:pPr>
          </w:p>
          <w:p w14:paraId="660A6264" w14:textId="77777777" w:rsidR="00C03A96" w:rsidRPr="00C03A96" w:rsidRDefault="00C03A96" w:rsidP="00C03A96">
            <w:pPr>
              <w:jc w:val="both"/>
              <w:rPr>
                <w:sz w:val="22"/>
                <w:szCs w:val="22"/>
              </w:rPr>
            </w:pPr>
          </w:p>
          <w:p w14:paraId="376D7D21" w14:textId="77777777" w:rsidR="00C03A96" w:rsidRPr="00C03A96" w:rsidRDefault="00C03A96" w:rsidP="00C03A96">
            <w:pPr>
              <w:jc w:val="both"/>
              <w:rPr>
                <w:sz w:val="22"/>
                <w:szCs w:val="22"/>
              </w:rPr>
            </w:pPr>
          </w:p>
          <w:p w14:paraId="7E663CEB" w14:textId="77777777" w:rsidR="00C03A96" w:rsidRPr="00C03A96" w:rsidRDefault="00C03A96" w:rsidP="00C03A96">
            <w:pPr>
              <w:jc w:val="both"/>
              <w:rPr>
                <w:sz w:val="22"/>
                <w:szCs w:val="22"/>
              </w:rPr>
            </w:pPr>
          </w:p>
          <w:p w14:paraId="333BECB9" w14:textId="77777777" w:rsidR="00C03A96" w:rsidRPr="00C03A96" w:rsidRDefault="00C03A96" w:rsidP="00C03A96">
            <w:pPr>
              <w:jc w:val="both"/>
              <w:rPr>
                <w:sz w:val="22"/>
                <w:szCs w:val="22"/>
              </w:rPr>
            </w:pPr>
          </w:p>
          <w:p w14:paraId="1CF537AC" w14:textId="77777777" w:rsidR="00C03A96" w:rsidRPr="00C03A96" w:rsidRDefault="00C03A96" w:rsidP="00C03A96">
            <w:pPr>
              <w:jc w:val="both"/>
              <w:rPr>
                <w:sz w:val="22"/>
                <w:szCs w:val="22"/>
              </w:rPr>
            </w:pPr>
          </w:p>
          <w:p w14:paraId="06657962" w14:textId="77777777" w:rsidR="00C03A96" w:rsidRPr="00C03A96" w:rsidRDefault="00C03A96" w:rsidP="00C03A96">
            <w:pPr>
              <w:jc w:val="both"/>
              <w:rPr>
                <w:sz w:val="22"/>
                <w:szCs w:val="22"/>
              </w:rPr>
            </w:pPr>
          </w:p>
          <w:p w14:paraId="7DEE6B68" w14:textId="77777777" w:rsidR="00C03A96" w:rsidRPr="00C03A96" w:rsidRDefault="00C03A96" w:rsidP="00C03A96">
            <w:pPr>
              <w:jc w:val="both"/>
              <w:rPr>
                <w:sz w:val="22"/>
                <w:szCs w:val="22"/>
              </w:rPr>
            </w:pPr>
          </w:p>
          <w:p w14:paraId="3E9B6792" w14:textId="77777777" w:rsidR="00C03A96" w:rsidRPr="00C03A96" w:rsidRDefault="00C03A96" w:rsidP="00C03A96">
            <w:pPr>
              <w:jc w:val="both"/>
              <w:rPr>
                <w:sz w:val="22"/>
                <w:szCs w:val="22"/>
              </w:rPr>
            </w:pPr>
          </w:p>
          <w:p w14:paraId="6AE1305E" w14:textId="77777777" w:rsidR="00C03A96" w:rsidRPr="00C03A96" w:rsidRDefault="00C03A96" w:rsidP="00C03A96">
            <w:pPr>
              <w:jc w:val="both"/>
              <w:rPr>
                <w:sz w:val="22"/>
                <w:szCs w:val="22"/>
              </w:rPr>
            </w:pPr>
          </w:p>
          <w:p w14:paraId="5C09684E" w14:textId="77777777" w:rsidR="00C03A96" w:rsidRPr="00C03A96" w:rsidRDefault="00C03A96" w:rsidP="00C03A96">
            <w:pPr>
              <w:jc w:val="both"/>
              <w:rPr>
                <w:sz w:val="22"/>
                <w:szCs w:val="22"/>
              </w:rPr>
            </w:pPr>
          </w:p>
          <w:p w14:paraId="6FF35060" w14:textId="77777777" w:rsidR="00C03A96" w:rsidRPr="00C03A96" w:rsidRDefault="00C03A96" w:rsidP="00C03A96">
            <w:pPr>
              <w:jc w:val="both"/>
              <w:rPr>
                <w:sz w:val="22"/>
                <w:szCs w:val="22"/>
              </w:rPr>
            </w:pPr>
          </w:p>
          <w:p w14:paraId="645F5D1F" w14:textId="77777777" w:rsidR="00C03A96" w:rsidRPr="00C03A96" w:rsidRDefault="00C03A96" w:rsidP="00C03A96">
            <w:pPr>
              <w:jc w:val="both"/>
              <w:rPr>
                <w:sz w:val="22"/>
                <w:szCs w:val="22"/>
              </w:rPr>
            </w:pPr>
          </w:p>
          <w:p w14:paraId="39845DFB" w14:textId="77777777" w:rsidR="00C03A96" w:rsidRPr="00C03A96" w:rsidRDefault="00C03A96" w:rsidP="00C03A96">
            <w:pPr>
              <w:jc w:val="both"/>
              <w:rPr>
                <w:sz w:val="22"/>
                <w:szCs w:val="22"/>
              </w:rPr>
            </w:pPr>
          </w:p>
          <w:p w14:paraId="2616395B" w14:textId="77777777" w:rsidR="00C03A96" w:rsidRPr="00C03A96" w:rsidRDefault="00C03A96" w:rsidP="00C03A96">
            <w:pPr>
              <w:jc w:val="both"/>
              <w:rPr>
                <w:sz w:val="22"/>
                <w:szCs w:val="22"/>
              </w:rPr>
            </w:pPr>
          </w:p>
          <w:p w14:paraId="3DA3235D" w14:textId="77777777" w:rsidR="00C03A96" w:rsidRPr="00C03A96" w:rsidRDefault="00C03A96" w:rsidP="00C03A96">
            <w:pPr>
              <w:jc w:val="both"/>
              <w:rPr>
                <w:sz w:val="22"/>
                <w:szCs w:val="22"/>
              </w:rPr>
            </w:pPr>
          </w:p>
          <w:p w14:paraId="36906F51" w14:textId="77777777" w:rsidR="00C03A96" w:rsidRPr="00C03A96" w:rsidRDefault="00C03A96" w:rsidP="00C03A96">
            <w:pPr>
              <w:shd w:val="clear" w:color="auto" w:fill="FFFFFF"/>
              <w:tabs>
                <w:tab w:val="left" w:pos="708"/>
                <w:tab w:val="left" w:pos="1018"/>
              </w:tabs>
              <w:rPr>
                <w:b/>
                <w:i/>
                <w:sz w:val="22"/>
                <w:szCs w:val="22"/>
              </w:rPr>
            </w:pPr>
          </w:p>
          <w:p w14:paraId="5E0B49AB" w14:textId="77777777" w:rsidR="00C03A96" w:rsidRPr="00C03A96" w:rsidRDefault="00C03A96" w:rsidP="00C03A96">
            <w:pPr>
              <w:shd w:val="clear" w:color="auto" w:fill="FFFFFF"/>
              <w:tabs>
                <w:tab w:val="left" w:pos="708"/>
                <w:tab w:val="left" w:pos="1018"/>
              </w:tabs>
              <w:rPr>
                <w:b/>
                <w:i/>
                <w:sz w:val="22"/>
                <w:szCs w:val="22"/>
              </w:rPr>
            </w:pPr>
          </w:p>
          <w:p w14:paraId="72161DC1" w14:textId="77777777" w:rsidR="00C03A96" w:rsidRPr="00C03A96" w:rsidRDefault="00C03A96" w:rsidP="00C03A96">
            <w:pPr>
              <w:shd w:val="clear" w:color="auto" w:fill="FFFFFF"/>
              <w:tabs>
                <w:tab w:val="left" w:pos="708"/>
                <w:tab w:val="left" w:pos="1018"/>
              </w:tabs>
              <w:rPr>
                <w:b/>
                <w:i/>
                <w:sz w:val="22"/>
                <w:szCs w:val="22"/>
              </w:rPr>
            </w:pPr>
            <w:r w:rsidRPr="00C03A96">
              <w:rPr>
                <w:b/>
                <w:i/>
                <w:sz w:val="22"/>
                <w:szCs w:val="22"/>
              </w:rPr>
              <w:t>1.2.</w:t>
            </w:r>
            <w:r w:rsidRPr="00C03A96">
              <w:rPr>
                <w:sz w:val="22"/>
                <w:szCs w:val="22"/>
              </w:rPr>
              <w:t xml:space="preserve"> </w:t>
            </w:r>
            <w:r w:rsidRPr="00C03A96">
              <w:rPr>
                <w:b/>
                <w:i/>
                <w:sz w:val="22"/>
                <w:szCs w:val="22"/>
              </w:rPr>
              <w:t xml:space="preserve">Упражнения для </w:t>
            </w:r>
            <w:r w:rsidRPr="00C03A96">
              <w:rPr>
                <w:b/>
                <w:i/>
                <w:sz w:val="22"/>
                <w:szCs w:val="22"/>
              </w:rPr>
              <w:lastRenderedPageBreak/>
              <w:t>снятия мышечного напряжения.</w:t>
            </w:r>
          </w:p>
          <w:p w14:paraId="55805FE3" w14:textId="77777777" w:rsidR="00C03A96" w:rsidRPr="00C03A96" w:rsidRDefault="00C03A96" w:rsidP="00C03A96">
            <w:pPr>
              <w:jc w:val="both"/>
              <w:rPr>
                <w:sz w:val="22"/>
                <w:szCs w:val="22"/>
              </w:rPr>
            </w:pPr>
          </w:p>
          <w:p w14:paraId="38EB5B29" w14:textId="77777777" w:rsidR="00C03A96" w:rsidRPr="00C03A96" w:rsidRDefault="00C03A96" w:rsidP="00C03A96">
            <w:pPr>
              <w:jc w:val="both"/>
              <w:rPr>
                <w:sz w:val="22"/>
                <w:szCs w:val="22"/>
              </w:rPr>
            </w:pPr>
          </w:p>
          <w:p w14:paraId="3815099D" w14:textId="77777777" w:rsidR="00C03A96" w:rsidRPr="00C03A96" w:rsidRDefault="00C03A96" w:rsidP="00C03A96">
            <w:pPr>
              <w:jc w:val="both"/>
              <w:rPr>
                <w:sz w:val="22"/>
                <w:szCs w:val="22"/>
              </w:rPr>
            </w:pPr>
          </w:p>
          <w:p w14:paraId="1A1E9E16" w14:textId="77777777" w:rsidR="00C03A96" w:rsidRPr="00C03A96" w:rsidRDefault="00C03A96" w:rsidP="00C03A96">
            <w:pPr>
              <w:jc w:val="both"/>
              <w:rPr>
                <w:sz w:val="22"/>
                <w:szCs w:val="22"/>
              </w:rPr>
            </w:pPr>
          </w:p>
          <w:p w14:paraId="23A36180" w14:textId="77777777" w:rsidR="00C03A96" w:rsidRPr="00C03A96" w:rsidRDefault="00C03A96" w:rsidP="00C03A96">
            <w:pPr>
              <w:jc w:val="both"/>
              <w:rPr>
                <w:sz w:val="22"/>
                <w:szCs w:val="22"/>
              </w:rPr>
            </w:pPr>
          </w:p>
          <w:p w14:paraId="4DE0251F" w14:textId="77777777" w:rsidR="00C03A96" w:rsidRPr="00C03A96" w:rsidRDefault="00C03A96" w:rsidP="00C03A96">
            <w:pPr>
              <w:jc w:val="both"/>
              <w:rPr>
                <w:sz w:val="22"/>
                <w:szCs w:val="22"/>
              </w:rPr>
            </w:pPr>
          </w:p>
          <w:p w14:paraId="2AFCE3E4" w14:textId="77777777" w:rsidR="00C03A96" w:rsidRPr="00C03A96" w:rsidRDefault="00C03A96" w:rsidP="00C03A96">
            <w:pPr>
              <w:jc w:val="both"/>
              <w:rPr>
                <w:sz w:val="22"/>
                <w:szCs w:val="22"/>
              </w:rPr>
            </w:pPr>
          </w:p>
          <w:p w14:paraId="42BF5C33" w14:textId="77777777" w:rsidR="00C03A96" w:rsidRPr="00C03A96" w:rsidRDefault="00C03A96" w:rsidP="00C03A96">
            <w:pPr>
              <w:jc w:val="both"/>
              <w:rPr>
                <w:sz w:val="22"/>
                <w:szCs w:val="22"/>
              </w:rPr>
            </w:pPr>
          </w:p>
          <w:p w14:paraId="4240D71C" w14:textId="77777777" w:rsidR="00C03A96" w:rsidRPr="00C03A96" w:rsidRDefault="00C03A96" w:rsidP="00C03A96">
            <w:pPr>
              <w:jc w:val="both"/>
              <w:rPr>
                <w:sz w:val="22"/>
                <w:szCs w:val="22"/>
              </w:rPr>
            </w:pPr>
          </w:p>
          <w:p w14:paraId="4C892B0E" w14:textId="77777777" w:rsidR="00C03A96" w:rsidRDefault="00C03A96" w:rsidP="00C03A96">
            <w:pPr>
              <w:shd w:val="clear" w:color="auto" w:fill="FFFFFF"/>
              <w:tabs>
                <w:tab w:val="left" w:pos="708"/>
                <w:tab w:val="left" w:pos="1018"/>
              </w:tabs>
              <w:rPr>
                <w:b/>
                <w:i/>
                <w:sz w:val="22"/>
                <w:szCs w:val="22"/>
              </w:rPr>
            </w:pPr>
          </w:p>
          <w:p w14:paraId="4545A8C7" w14:textId="77777777" w:rsidR="00C03A96" w:rsidRDefault="00C03A96" w:rsidP="00C03A96">
            <w:pPr>
              <w:shd w:val="clear" w:color="auto" w:fill="FFFFFF"/>
              <w:tabs>
                <w:tab w:val="left" w:pos="708"/>
                <w:tab w:val="left" w:pos="1018"/>
              </w:tabs>
              <w:rPr>
                <w:b/>
                <w:i/>
                <w:sz w:val="22"/>
                <w:szCs w:val="22"/>
              </w:rPr>
            </w:pPr>
          </w:p>
          <w:p w14:paraId="1C68BB54" w14:textId="77777777" w:rsidR="00C03A96" w:rsidRDefault="00C03A96" w:rsidP="00C03A96">
            <w:pPr>
              <w:shd w:val="clear" w:color="auto" w:fill="FFFFFF"/>
              <w:tabs>
                <w:tab w:val="left" w:pos="708"/>
                <w:tab w:val="left" w:pos="1018"/>
              </w:tabs>
              <w:rPr>
                <w:b/>
                <w:i/>
                <w:sz w:val="22"/>
                <w:szCs w:val="22"/>
              </w:rPr>
            </w:pPr>
          </w:p>
          <w:p w14:paraId="78E7419B" w14:textId="77777777" w:rsidR="00C03A96" w:rsidRPr="00C03A96" w:rsidRDefault="00C03A96" w:rsidP="00C03A96">
            <w:pPr>
              <w:shd w:val="clear" w:color="auto" w:fill="FFFFFF"/>
              <w:tabs>
                <w:tab w:val="left" w:pos="708"/>
                <w:tab w:val="left" w:pos="1018"/>
              </w:tabs>
              <w:rPr>
                <w:b/>
                <w:i/>
                <w:sz w:val="22"/>
                <w:szCs w:val="22"/>
              </w:rPr>
            </w:pPr>
            <w:r w:rsidRPr="00C03A96">
              <w:rPr>
                <w:b/>
                <w:i/>
                <w:sz w:val="22"/>
                <w:szCs w:val="22"/>
              </w:rPr>
              <w:t>1.3 Развитие артикуляционной моторики.</w:t>
            </w:r>
          </w:p>
          <w:p w14:paraId="5ACCCB12" w14:textId="77777777" w:rsidR="00C03A96" w:rsidRPr="00C03A96" w:rsidRDefault="00C03A96" w:rsidP="00C03A96">
            <w:pPr>
              <w:jc w:val="both"/>
              <w:rPr>
                <w:sz w:val="22"/>
                <w:szCs w:val="22"/>
              </w:rPr>
            </w:pPr>
          </w:p>
          <w:p w14:paraId="7D9763CD" w14:textId="77777777" w:rsidR="00C03A96" w:rsidRPr="00C03A96" w:rsidRDefault="00C03A96" w:rsidP="00C03A96">
            <w:pPr>
              <w:jc w:val="both"/>
              <w:rPr>
                <w:sz w:val="22"/>
                <w:szCs w:val="22"/>
              </w:rPr>
            </w:pPr>
          </w:p>
          <w:p w14:paraId="33DCAFC0" w14:textId="77777777" w:rsidR="00C03A96" w:rsidRPr="00C03A96" w:rsidRDefault="00C03A96" w:rsidP="00C03A96">
            <w:pPr>
              <w:jc w:val="both"/>
              <w:rPr>
                <w:sz w:val="22"/>
                <w:szCs w:val="22"/>
              </w:rPr>
            </w:pPr>
          </w:p>
          <w:p w14:paraId="344F3164" w14:textId="77777777" w:rsidR="00C03A96" w:rsidRPr="00C03A96" w:rsidRDefault="00C03A96" w:rsidP="00C03A96">
            <w:pPr>
              <w:jc w:val="both"/>
              <w:rPr>
                <w:sz w:val="22"/>
                <w:szCs w:val="22"/>
              </w:rPr>
            </w:pPr>
          </w:p>
          <w:p w14:paraId="5D269E98" w14:textId="77777777" w:rsidR="00C03A96" w:rsidRPr="00C03A96" w:rsidRDefault="00C03A96" w:rsidP="00C03A96">
            <w:pPr>
              <w:jc w:val="both"/>
              <w:rPr>
                <w:sz w:val="22"/>
                <w:szCs w:val="22"/>
              </w:rPr>
            </w:pPr>
          </w:p>
          <w:p w14:paraId="2D9F222F" w14:textId="77777777" w:rsidR="00C03A96" w:rsidRPr="00C03A96" w:rsidRDefault="00C03A96" w:rsidP="00C03A96">
            <w:pPr>
              <w:jc w:val="both"/>
              <w:rPr>
                <w:sz w:val="22"/>
                <w:szCs w:val="22"/>
              </w:rPr>
            </w:pPr>
          </w:p>
          <w:p w14:paraId="4CEF2D4E" w14:textId="77777777" w:rsidR="00C03A96" w:rsidRPr="00C03A96" w:rsidRDefault="00C03A96" w:rsidP="00C03A96">
            <w:pPr>
              <w:jc w:val="both"/>
              <w:rPr>
                <w:sz w:val="22"/>
                <w:szCs w:val="22"/>
              </w:rPr>
            </w:pPr>
          </w:p>
          <w:p w14:paraId="0EA9E713" w14:textId="77777777" w:rsidR="00C03A96" w:rsidRPr="00C03A96" w:rsidRDefault="00C03A96" w:rsidP="00C03A96">
            <w:pPr>
              <w:jc w:val="both"/>
              <w:rPr>
                <w:sz w:val="22"/>
                <w:szCs w:val="22"/>
              </w:rPr>
            </w:pPr>
          </w:p>
          <w:p w14:paraId="2712804C" w14:textId="77777777" w:rsidR="00C03A96" w:rsidRPr="00C03A96" w:rsidRDefault="00C03A96" w:rsidP="00C03A96">
            <w:pPr>
              <w:jc w:val="both"/>
              <w:rPr>
                <w:sz w:val="22"/>
                <w:szCs w:val="22"/>
              </w:rPr>
            </w:pPr>
          </w:p>
          <w:p w14:paraId="0BD0A686" w14:textId="77777777" w:rsidR="00C03A96" w:rsidRPr="00C03A96" w:rsidRDefault="00C03A96" w:rsidP="00C03A96">
            <w:pPr>
              <w:jc w:val="both"/>
              <w:rPr>
                <w:sz w:val="22"/>
                <w:szCs w:val="22"/>
              </w:rPr>
            </w:pPr>
          </w:p>
          <w:p w14:paraId="5E911E05" w14:textId="77777777" w:rsidR="00C03A96" w:rsidRPr="00C03A96" w:rsidRDefault="00C03A96" w:rsidP="00C03A96">
            <w:pPr>
              <w:jc w:val="both"/>
              <w:rPr>
                <w:sz w:val="22"/>
                <w:szCs w:val="22"/>
              </w:rPr>
            </w:pPr>
          </w:p>
          <w:p w14:paraId="0039A0A1" w14:textId="77777777" w:rsidR="00C03A96" w:rsidRPr="00C03A96" w:rsidRDefault="00C03A96" w:rsidP="00C03A96">
            <w:pPr>
              <w:jc w:val="both"/>
              <w:rPr>
                <w:sz w:val="22"/>
                <w:szCs w:val="22"/>
              </w:rPr>
            </w:pPr>
          </w:p>
          <w:p w14:paraId="3DD3E8CD" w14:textId="77777777" w:rsidR="00C03A96" w:rsidRPr="00C03A96" w:rsidRDefault="00C03A96" w:rsidP="00C03A96">
            <w:pPr>
              <w:jc w:val="both"/>
              <w:rPr>
                <w:sz w:val="22"/>
                <w:szCs w:val="22"/>
              </w:rPr>
            </w:pPr>
          </w:p>
          <w:p w14:paraId="0596CFAD" w14:textId="77777777" w:rsidR="00C03A96" w:rsidRPr="00C03A96" w:rsidRDefault="00C03A96" w:rsidP="00C03A96">
            <w:pPr>
              <w:jc w:val="both"/>
              <w:rPr>
                <w:sz w:val="22"/>
                <w:szCs w:val="22"/>
              </w:rPr>
            </w:pPr>
          </w:p>
          <w:p w14:paraId="05A9E17D" w14:textId="77777777" w:rsidR="00C03A96" w:rsidRPr="00C03A96" w:rsidRDefault="00C03A96" w:rsidP="00C03A96">
            <w:pPr>
              <w:jc w:val="both"/>
              <w:rPr>
                <w:sz w:val="22"/>
                <w:szCs w:val="22"/>
              </w:rPr>
            </w:pPr>
          </w:p>
          <w:p w14:paraId="613C3061" w14:textId="77777777" w:rsidR="00C03A96" w:rsidRPr="00C03A96" w:rsidRDefault="00C03A96" w:rsidP="00C03A96">
            <w:pPr>
              <w:jc w:val="both"/>
              <w:rPr>
                <w:sz w:val="22"/>
                <w:szCs w:val="22"/>
              </w:rPr>
            </w:pPr>
          </w:p>
          <w:p w14:paraId="5D18ED60" w14:textId="77777777" w:rsidR="00C03A96" w:rsidRPr="00C03A96" w:rsidRDefault="00C03A96" w:rsidP="00C03A96">
            <w:pPr>
              <w:jc w:val="both"/>
              <w:rPr>
                <w:sz w:val="22"/>
                <w:szCs w:val="22"/>
              </w:rPr>
            </w:pPr>
          </w:p>
          <w:p w14:paraId="20576A8C" w14:textId="77777777" w:rsidR="00C03A96" w:rsidRPr="00C03A96" w:rsidRDefault="00C03A96" w:rsidP="00C03A96">
            <w:pPr>
              <w:jc w:val="both"/>
              <w:rPr>
                <w:sz w:val="22"/>
                <w:szCs w:val="22"/>
              </w:rPr>
            </w:pPr>
          </w:p>
          <w:p w14:paraId="549F3B33" w14:textId="77777777" w:rsidR="00C03A96" w:rsidRPr="00C03A96" w:rsidRDefault="00C03A96" w:rsidP="00C03A96">
            <w:pPr>
              <w:jc w:val="both"/>
              <w:rPr>
                <w:sz w:val="22"/>
                <w:szCs w:val="22"/>
              </w:rPr>
            </w:pPr>
          </w:p>
          <w:p w14:paraId="7BAEF229" w14:textId="77777777" w:rsidR="00C03A96" w:rsidRPr="00C03A96" w:rsidRDefault="00C03A96" w:rsidP="00C03A96">
            <w:pPr>
              <w:jc w:val="both"/>
              <w:rPr>
                <w:sz w:val="22"/>
                <w:szCs w:val="22"/>
              </w:rPr>
            </w:pPr>
          </w:p>
          <w:p w14:paraId="018CF88C" w14:textId="77777777" w:rsidR="00C03A96" w:rsidRPr="00C03A96" w:rsidRDefault="00C03A96" w:rsidP="00C03A96">
            <w:pPr>
              <w:jc w:val="both"/>
              <w:rPr>
                <w:sz w:val="22"/>
                <w:szCs w:val="22"/>
              </w:rPr>
            </w:pPr>
          </w:p>
          <w:p w14:paraId="1827CAD5" w14:textId="77777777" w:rsidR="00C03A96" w:rsidRPr="00C03A96" w:rsidRDefault="00C03A96" w:rsidP="00C03A96">
            <w:pPr>
              <w:jc w:val="both"/>
              <w:rPr>
                <w:sz w:val="22"/>
                <w:szCs w:val="22"/>
              </w:rPr>
            </w:pPr>
          </w:p>
          <w:p w14:paraId="499D1B28" w14:textId="77777777" w:rsidR="00C03A96" w:rsidRPr="00C03A96" w:rsidRDefault="00C03A96" w:rsidP="00C03A96">
            <w:pPr>
              <w:jc w:val="both"/>
              <w:rPr>
                <w:sz w:val="22"/>
                <w:szCs w:val="22"/>
              </w:rPr>
            </w:pPr>
          </w:p>
          <w:p w14:paraId="2B27A157" w14:textId="77777777" w:rsidR="00C03A96" w:rsidRPr="00C03A96" w:rsidRDefault="00C03A96" w:rsidP="00C03A96">
            <w:pPr>
              <w:jc w:val="both"/>
              <w:rPr>
                <w:sz w:val="22"/>
                <w:szCs w:val="22"/>
              </w:rPr>
            </w:pPr>
          </w:p>
          <w:p w14:paraId="2A6553A2" w14:textId="77777777" w:rsidR="00C03A96" w:rsidRPr="00C03A96" w:rsidRDefault="00C03A96" w:rsidP="00C03A96">
            <w:pPr>
              <w:jc w:val="both"/>
              <w:rPr>
                <w:sz w:val="22"/>
                <w:szCs w:val="22"/>
              </w:rPr>
            </w:pPr>
          </w:p>
          <w:p w14:paraId="0C463D34" w14:textId="77777777" w:rsidR="00C03A96" w:rsidRPr="00C03A96" w:rsidRDefault="00C03A96" w:rsidP="00C03A96">
            <w:pPr>
              <w:jc w:val="both"/>
              <w:rPr>
                <w:sz w:val="22"/>
                <w:szCs w:val="22"/>
              </w:rPr>
            </w:pPr>
          </w:p>
          <w:p w14:paraId="7DA6B513" w14:textId="77777777" w:rsidR="00C03A96" w:rsidRPr="00C03A96" w:rsidRDefault="00C03A96" w:rsidP="00C03A96">
            <w:pPr>
              <w:jc w:val="both"/>
              <w:rPr>
                <w:sz w:val="22"/>
                <w:szCs w:val="22"/>
              </w:rPr>
            </w:pPr>
          </w:p>
          <w:p w14:paraId="7F7D9B26" w14:textId="77777777" w:rsidR="00C03A96" w:rsidRPr="00C03A96" w:rsidRDefault="00C03A96" w:rsidP="00C03A96">
            <w:pPr>
              <w:jc w:val="both"/>
              <w:rPr>
                <w:sz w:val="22"/>
                <w:szCs w:val="22"/>
              </w:rPr>
            </w:pPr>
          </w:p>
          <w:p w14:paraId="10B60DBF" w14:textId="77777777" w:rsidR="00C03A96" w:rsidRPr="00C03A96" w:rsidRDefault="00C03A96" w:rsidP="00C03A96">
            <w:pPr>
              <w:jc w:val="both"/>
              <w:rPr>
                <w:sz w:val="22"/>
                <w:szCs w:val="22"/>
              </w:rPr>
            </w:pPr>
          </w:p>
          <w:p w14:paraId="333A257D" w14:textId="77777777" w:rsidR="00C03A96" w:rsidRPr="00C03A96" w:rsidRDefault="00C03A96" w:rsidP="00C03A96">
            <w:pPr>
              <w:jc w:val="both"/>
              <w:rPr>
                <w:sz w:val="22"/>
                <w:szCs w:val="22"/>
              </w:rPr>
            </w:pPr>
          </w:p>
          <w:p w14:paraId="58BD02BA" w14:textId="77777777" w:rsidR="00C03A96" w:rsidRPr="00C03A96" w:rsidRDefault="00C03A96" w:rsidP="00C03A96">
            <w:pPr>
              <w:jc w:val="both"/>
              <w:rPr>
                <w:sz w:val="22"/>
                <w:szCs w:val="22"/>
              </w:rPr>
            </w:pPr>
          </w:p>
          <w:p w14:paraId="661E7D00" w14:textId="77777777" w:rsidR="00C03A96" w:rsidRPr="00C03A96" w:rsidRDefault="00C03A96" w:rsidP="00C03A96">
            <w:pPr>
              <w:jc w:val="both"/>
              <w:rPr>
                <w:sz w:val="22"/>
                <w:szCs w:val="22"/>
              </w:rPr>
            </w:pPr>
          </w:p>
          <w:p w14:paraId="3AAE4443" w14:textId="77777777" w:rsidR="00C03A96" w:rsidRPr="00C03A96" w:rsidRDefault="00C03A96" w:rsidP="00C03A96">
            <w:pPr>
              <w:shd w:val="clear" w:color="auto" w:fill="FFFFFF"/>
              <w:tabs>
                <w:tab w:val="left" w:pos="708"/>
                <w:tab w:val="left" w:pos="1018"/>
              </w:tabs>
              <w:rPr>
                <w:b/>
                <w:i/>
                <w:sz w:val="22"/>
                <w:szCs w:val="22"/>
              </w:rPr>
            </w:pPr>
            <w:r w:rsidRPr="00C03A96">
              <w:rPr>
                <w:b/>
                <w:i/>
                <w:sz w:val="22"/>
                <w:szCs w:val="22"/>
              </w:rPr>
              <w:t>1.4. Развитие слухового восприятия, памяти, внимания и компонентов просодической стороны речи.</w:t>
            </w:r>
          </w:p>
          <w:p w14:paraId="4A7DA152" w14:textId="77777777" w:rsidR="00C03A96" w:rsidRPr="00C03A96" w:rsidRDefault="00C03A96" w:rsidP="00C03A96">
            <w:pPr>
              <w:jc w:val="both"/>
              <w:rPr>
                <w:sz w:val="22"/>
                <w:szCs w:val="22"/>
              </w:rPr>
            </w:pPr>
          </w:p>
          <w:p w14:paraId="50A29E9B" w14:textId="77777777" w:rsidR="00C03A96" w:rsidRPr="00C03A96" w:rsidRDefault="00C03A96" w:rsidP="00C03A96">
            <w:pPr>
              <w:jc w:val="both"/>
              <w:rPr>
                <w:sz w:val="22"/>
                <w:szCs w:val="22"/>
              </w:rPr>
            </w:pPr>
          </w:p>
          <w:p w14:paraId="09AB75A8" w14:textId="77777777" w:rsidR="00C03A96" w:rsidRPr="00C03A96" w:rsidRDefault="00C03A96" w:rsidP="00C03A96">
            <w:pPr>
              <w:jc w:val="both"/>
              <w:rPr>
                <w:sz w:val="22"/>
                <w:szCs w:val="22"/>
              </w:rPr>
            </w:pPr>
          </w:p>
          <w:p w14:paraId="11CD5D3D" w14:textId="77777777" w:rsidR="00C03A96" w:rsidRPr="00C03A96" w:rsidRDefault="00C03A96" w:rsidP="00C03A96">
            <w:pPr>
              <w:jc w:val="both"/>
              <w:rPr>
                <w:sz w:val="22"/>
                <w:szCs w:val="22"/>
              </w:rPr>
            </w:pPr>
          </w:p>
          <w:p w14:paraId="0E7EB146" w14:textId="77777777" w:rsidR="00C03A96" w:rsidRPr="00C03A96" w:rsidRDefault="00C03A96" w:rsidP="00C03A96">
            <w:pPr>
              <w:jc w:val="both"/>
              <w:rPr>
                <w:sz w:val="22"/>
                <w:szCs w:val="22"/>
              </w:rPr>
            </w:pPr>
          </w:p>
          <w:p w14:paraId="2D63822E" w14:textId="77777777" w:rsidR="00C03A96" w:rsidRPr="00C03A96" w:rsidRDefault="00C03A96" w:rsidP="00C03A96">
            <w:pPr>
              <w:jc w:val="both"/>
              <w:rPr>
                <w:sz w:val="22"/>
                <w:szCs w:val="22"/>
              </w:rPr>
            </w:pPr>
          </w:p>
          <w:p w14:paraId="5D85D794" w14:textId="77777777" w:rsidR="00C03A96" w:rsidRPr="00C03A96" w:rsidRDefault="00C03A96" w:rsidP="00C03A96">
            <w:pPr>
              <w:jc w:val="both"/>
              <w:rPr>
                <w:sz w:val="22"/>
                <w:szCs w:val="22"/>
              </w:rPr>
            </w:pPr>
          </w:p>
          <w:p w14:paraId="72AC43CC" w14:textId="77777777" w:rsidR="00C03A96" w:rsidRPr="00C03A96" w:rsidRDefault="00C03A96" w:rsidP="00C03A96">
            <w:pPr>
              <w:jc w:val="both"/>
              <w:rPr>
                <w:sz w:val="22"/>
                <w:szCs w:val="22"/>
              </w:rPr>
            </w:pPr>
          </w:p>
          <w:p w14:paraId="55B1CCB0" w14:textId="77777777" w:rsidR="00C03A96" w:rsidRPr="00C03A96" w:rsidRDefault="00C03A96" w:rsidP="00C03A96">
            <w:pPr>
              <w:jc w:val="both"/>
              <w:rPr>
                <w:sz w:val="22"/>
                <w:szCs w:val="22"/>
              </w:rPr>
            </w:pPr>
          </w:p>
          <w:p w14:paraId="21066537" w14:textId="77777777" w:rsidR="00C03A96" w:rsidRPr="00C03A96" w:rsidRDefault="00C03A96" w:rsidP="00C03A96">
            <w:pPr>
              <w:jc w:val="both"/>
              <w:rPr>
                <w:sz w:val="22"/>
                <w:szCs w:val="22"/>
              </w:rPr>
            </w:pPr>
          </w:p>
          <w:p w14:paraId="0D65AA54" w14:textId="77777777" w:rsidR="00C03A96" w:rsidRPr="00C03A96" w:rsidRDefault="00C03A96" w:rsidP="00C03A96">
            <w:pPr>
              <w:jc w:val="both"/>
              <w:rPr>
                <w:sz w:val="22"/>
                <w:szCs w:val="22"/>
              </w:rPr>
            </w:pPr>
          </w:p>
          <w:p w14:paraId="1044069A" w14:textId="77777777" w:rsidR="00C03A96" w:rsidRPr="00C03A96" w:rsidRDefault="00C03A96" w:rsidP="00C03A96">
            <w:pPr>
              <w:jc w:val="both"/>
              <w:rPr>
                <w:sz w:val="22"/>
                <w:szCs w:val="22"/>
              </w:rPr>
            </w:pPr>
          </w:p>
          <w:p w14:paraId="1CBDEA42" w14:textId="77777777" w:rsidR="00C03A96" w:rsidRPr="00C03A96" w:rsidRDefault="00C03A96" w:rsidP="00C03A96">
            <w:pPr>
              <w:jc w:val="both"/>
              <w:rPr>
                <w:sz w:val="22"/>
                <w:szCs w:val="22"/>
              </w:rPr>
            </w:pPr>
          </w:p>
          <w:p w14:paraId="3CD0B52D" w14:textId="77777777" w:rsidR="00C03A96" w:rsidRPr="00C03A96" w:rsidRDefault="00C03A96" w:rsidP="00C03A96">
            <w:pPr>
              <w:jc w:val="both"/>
              <w:rPr>
                <w:sz w:val="22"/>
                <w:szCs w:val="22"/>
              </w:rPr>
            </w:pPr>
          </w:p>
          <w:p w14:paraId="2DC358F7" w14:textId="77777777" w:rsidR="00C03A96" w:rsidRPr="00C03A96" w:rsidRDefault="00C03A96" w:rsidP="00C03A96">
            <w:pPr>
              <w:jc w:val="both"/>
              <w:rPr>
                <w:sz w:val="22"/>
                <w:szCs w:val="22"/>
              </w:rPr>
            </w:pPr>
          </w:p>
          <w:p w14:paraId="3A38B87F" w14:textId="77777777" w:rsidR="00C03A96" w:rsidRPr="00C03A96" w:rsidRDefault="00C03A96" w:rsidP="00C03A96">
            <w:pPr>
              <w:jc w:val="both"/>
              <w:rPr>
                <w:sz w:val="22"/>
                <w:szCs w:val="22"/>
              </w:rPr>
            </w:pPr>
          </w:p>
          <w:p w14:paraId="2D0AC5E4" w14:textId="77777777" w:rsidR="00C03A96" w:rsidRPr="00C03A96" w:rsidRDefault="00C03A96" w:rsidP="00C03A96">
            <w:pPr>
              <w:jc w:val="both"/>
              <w:rPr>
                <w:sz w:val="22"/>
                <w:szCs w:val="22"/>
              </w:rPr>
            </w:pPr>
          </w:p>
          <w:p w14:paraId="115688EF" w14:textId="77777777" w:rsidR="00C03A96" w:rsidRPr="00C03A96" w:rsidRDefault="00C03A96" w:rsidP="00C03A96">
            <w:pPr>
              <w:jc w:val="both"/>
              <w:rPr>
                <w:sz w:val="22"/>
                <w:szCs w:val="22"/>
              </w:rPr>
            </w:pPr>
          </w:p>
          <w:p w14:paraId="3FCFE8C7" w14:textId="77777777" w:rsidR="00C03A96" w:rsidRPr="00C03A96" w:rsidRDefault="00C03A96" w:rsidP="00C03A96">
            <w:pPr>
              <w:jc w:val="both"/>
              <w:rPr>
                <w:sz w:val="22"/>
                <w:szCs w:val="22"/>
              </w:rPr>
            </w:pPr>
          </w:p>
          <w:p w14:paraId="2621FDBA" w14:textId="77777777" w:rsidR="00C03A96" w:rsidRPr="00C03A96" w:rsidRDefault="00C03A96" w:rsidP="00C03A96">
            <w:pPr>
              <w:jc w:val="both"/>
              <w:rPr>
                <w:sz w:val="22"/>
                <w:szCs w:val="22"/>
              </w:rPr>
            </w:pPr>
          </w:p>
          <w:p w14:paraId="010F7D79" w14:textId="77777777" w:rsidR="00C03A96" w:rsidRPr="00C03A96" w:rsidRDefault="00C03A96" w:rsidP="00C03A96">
            <w:pPr>
              <w:jc w:val="both"/>
              <w:rPr>
                <w:sz w:val="22"/>
                <w:szCs w:val="22"/>
              </w:rPr>
            </w:pPr>
          </w:p>
          <w:p w14:paraId="4A4D4793" w14:textId="77777777" w:rsidR="00C03A96" w:rsidRPr="00C03A96" w:rsidRDefault="00C03A96" w:rsidP="00C03A96">
            <w:pPr>
              <w:jc w:val="both"/>
              <w:rPr>
                <w:sz w:val="22"/>
                <w:szCs w:val="22"/>
              </w:rPr>
            </w:pPr>
          </w:p>
          <w:p w14:paraId="11BFAA39" w14:textId="77777777" w:rsidR="00C03A96" w:rsidRPr="00C03A96" w:rsidRDefault="00C03A96" w:rsidP="00C03A96">
            <w:pPr>
              <w:jc w:val="both"/>
              <w:rPr>
                <w:sz w:val="22"/>
                <w:szCs w:val="22"/>
              </w:rPr>
            </w:pPr>
          </w:p>
          <w:p w14:paraId="00F20728" w14:textId="77777777" w:rsidR="00C03A96" w:rsidRPr="00C03A96" w:rsidRDefault="00C03A96" w:rsidP="00C03A96">
            <w:pPr>
              <w:jc w:val="both"/>
              <w:rPr>
                <w:sz w:val="22"/>
                <w:szCs w:val="22"/>
              </w:rPr>
            </w:pPr>
          </w:p>
          <w:p w14:paraId="600930B8" w14:textId="77777777" w:rsidR="00C03A96" w:rsidRPr="00C03A96" w:rsidRDefault="00C03A96" w:rsidP="00C03A96">
            <w:pPr>
              <w:jc w:val="both"/>
              <w:rPr>
                <w:sz w:val="22"/>
                <w:szCs w:val="22"/>
              </w:rPr>
            </w:pPr>
          </w:p>
          <w:p w14:paraId="5B9EDC9C" w14:textId="77777777" w:rsidR="00C03A96" w:rsidRPr="00C03A96" w:rsidRDefault="00C03A96" w:rsidP="00C03A96">
            <w:pPr>
              <w:jc w:val="both"/>
              <w:rPr>
                <w:sz w:val="22"/>
                <w:szCs w:val="22"/>
              </w:rPr>
            </w:pPr>
          </w:p>
          <w:p w14:paraId="788222D6" w14:textId="77777777" w:rsidR="00C03A96" w:rsidRPr="00C03A96" w:rsidRDefault="00C03A96" w:rsidP="00C03A96">
            <w:pPr>
              <w:jc w:val="both"/>
              <w:rPr>
                <w:sz w:val="22"/>
                <w:szCs w:val="22"/>
              </w:rPr>
            </w:pPr>
          </w:p>
          <w:p w14:paraId="337F679A" w14:textId="77777777" w:rsidR="00C03A96" w:rsidRPr="00C03A96" w:rsidRDefault="00C03A96" w:rsidP="00C03A96">
            <w:pPr>
              <w:jc w:val="both"/>
              <w:rPr>
                <w:sz w:val="22"/>
                <w:szCs w:val="22"/>
              </w:rPr>
            </w:pPr>
          </w:p>
          <w:p w14:paraId="39B63C2A" w14:textId="77777777" w:rsidR="00C03A96" w:rsidRPr="00C03A96" w:rsidRDefault="00C03A96" w:rsidP="00C03A96">
            <w:pPr>
              <w:jc w:val="both"/>
              <w:rPr>
                <w:sz w:val="22"/>
                <w:szCs w:val="22"/>
              </w:rPr>
            </w:pPr>
          </w:p>
          <w:p w14:paraId="1F2EDA19" w14:textId="77777777" w:rsidR="00C03A96" w:rsidRPr="00C03A96" w:rsidRDefault="00C03A96" w:rsidP="00C03A96">
            <w:pPr>
              <w:jc w:val="both"/>
              <w:rPr>
                <w:sz w:val="22"/>
                <w:szCs w:val="22"/>
              </w:rPr>
            </w:pPr>
          </w:p>
          <w:p w14:paraId="6371A574" w14:textId="77777777" w:rsidR="00C03A96" w:rsidRPr="00C03A96" w:rsidRDefault="00C03A96" w:rsidP="00C03A96">
            <w:pPr>
              <w:jc w:val="both"/>
              <w:rPr>
                <w:sz w:val="22"/>
                <w:szCs w:val="22"/>
              </w:rPr>
            </w:pPr>
            <w:r w:rsidRPr="00C03A96">
              <w:rPr>
                <w:sz w:val="22"/>
                <w:szCs w:val="22"/>
              </w:rPr>
              <w:t xml:space="preserve"> </w:t>
            </w:r>
          </w:p>
          <w:p w14:paraId="19E55212" w14:textId="77777777" w:rsidR="00C03A96" w:rsidRPr="00C03A96" w:rsidRDefault="00C03A96" w:rsidP="00C03A96">
            <w:pPr>
              <w:shd w:val="clear" w:color="auto" w:fill="FFFFFF"/>
              <w:tabs>
                <w:tab w:val="left" w:pos="708"/>
                <w:tab w:val="left" w:pos="1018"/>
              </w:tabs>
              <w:rPr>
                <w:b/>
                <w:i/>
                <w:sz w:val="22"/>
                <w:szCs w:val="22"/>
              </w:rPr>
            </w:pPr>
          </w:p>
          <w:p w14:paraId="0D8A4AD8" w14:textId="77777777" w:rsidR="00C03A96" w:rsidRPr="00C03A96" w:rsidRDefault="00C03A96" w:rsidP="00C03A96">
            <w:pPr>
              <w:shd w:val="clear" w:color="auto" w:fill="FFFFFF"/>
              <w:tabs>
                <w:tab w:val="left" w:pos="708"/>
                <w:tab w:val="left" w:pos="1018"/>
              </w:tabs>
              <w:rPr>
                <w:b/>
                <w:i/>
                <w:sz w:val="22"/>
                <w:szCs w:val="22"/>
              </w:rPr>
            </w:pPr>
          </w:p>
          <w:p w14:paraId="0D65ECD4" w14:textId="77777777" w:rsidR="00C03A96" w:rsidRPr="00C03A96" w:rsidRDefault="00C03A96" w:rsidP="00C03A96">
            <w:pPr>
              <w:shd w:val="clear" w:color="auto" w:fill="FFFFFF"/>
              <w:tabs>
                <w:tab w:val="left" w:pos="708"/>
                <w:tab w:val="left" w:pos="1018"/>
              </w:tabs>
              <w:rPr>
                <w:b/>
                <w:i/>
                <w:sz w:val="22"/>
                <w:szCs w:val="22"/>
              </w:rPr>
            </w:pPr>
          </w:p>
          <w:p w14:paraId="1A3B48E0" w14:textId="77777777" w:rsidR="00C03A96" w:rsidRPr="00C03A96" w:rsidRDefault="00C03A96" w:rsidP="00C03A96">
            <w:pPr>
              <w:shd w:val="clear" w:color="auto" w:fill="FFFFFF"/>
              <w:tabs>
                <w:tab w:val="left" w:pos="708"/>
                <w:tab w:val="left" w:pos="1018"/>
              </w:tabs>
              <w:rPr>
                <w:b/>
                <w:i/>
                <w:sz w:val="22"/>
                <w:szCs w:val="22"/>
              </w:rPr>
            </w:pPr>
            <w:r w:rsidRPr="00C03A96">
              <w:rPr>
                <w:b/>
                <w:i/>
                <w:sz w:val="22"/>
                <w:szCs w:val="22"/>
              </w:rPr>
              <w:t>1.5. Развитие зрительного восприятия, внимания, памяти.</w:t>
            </w:r>
          </w:p>
          <w:p w14:paraId="6F677444" w14:textId="77777777" w:rsidR="00C03A96" w:rsidRPr="00C03A96" w:rsidRDefault="00C03A96" w:rsidP="00C03A96">
            <w:pPr>
              <w:jc w:val="both"/>
              <w:rPr>
                <w:sz w:val="22"/>
                <w:szCs w:val="22"/>
              </w:rPr>
            </w:pPr>
          </w:p>
          <w:p w14:paraId="6EE44C10" w14:textId="77777777" w:rsidR="00C03A96" w:rsidRPr="00C03A96" w:rsidRDefault="00C03A96" w:rsidP="00C03A96">
            <w:pPr>
              <w:jc w:val="both"/>
              <w:rPr>
                <w:sz w:val="22"/>
                <w:szCs w:val="22"/>
              </w:rPr>
            </w:pPr>
          </w:p>
          <w:p w14:paraId="4746E94A" w14:textId="77777777" w:rsidR="00C03A96" w:rsidRPr="00C03A96" w:rsidRDefault="00C03A96" w:rsidP="00C03A96">
            <w:pPr>
              <w:jc w:val="both"/>
              <w:rPr>
                <w:sz w:val="22"/>
                <w:szCs w:val="22"/>
              </w:rPr>
            </w:pPr>
          </w:p>
          <w:p w14:paraId="06708FE2" w14:textId="77777777" w:rsidR="00C03A96" w:rsidRPr="00C03A96" w:rsidRDefault="00C03A96" w:rsidP="00C03A96">
            <w:pPr>
              <w:jc w:val="both"/>
              <w:rPr>
                <w:sz w:val="22"/>
                <w:szCs w:val="22"/>
              </w:rPr>
            </w:pPr>
          </w:p>
          <w:p w14:paraId="274C75F8" w14:textId="77777777" w:rsidR="00C03A96" w:rsidRPr="00C03A96" w:rsidRDefault="00C03A96" w:rsidP="00C03A96">
            <w:pPr>
              <w:jc w:val="both"/>
              <w:rPr>
                <w:sz w:val="22"/>
                <w:szCs w:val="22"/>
              </w:rPr>
            </w:pPr>
          </w:p>
          <w:p w14:paraId="3B566CA8" w14:textId="77777777" w:rsidR="00C03A96" w:rsidRPr="00C03A96" w:rsidRDefault="00C03A96" w:rsidP="00C03A96">
            <w:pPr>
              <w:jc w:val="both"/>
              <w:rPr>
                <w:sz w:val="22"/>
                <w:szCs w:val="22"/>
              </w:rPr>
            </w:pPr>
          </w:p>
          <w:p w14:paraId="7D934065" w14:textId="77777777" w:rsidR="00C03A96" w:rsidRPr="00C03A96" w:rsidRDefault="00C03A96" w:rsidP="00C03A96">
            <w:pPr>
              <w:jc w:val="both"/>
              <w:rPr>
                <w:sz w:val="22"/>
                <w:szCs w:val="22"/>
              </w:rPr>
            </w:pPr>
          </w:p>
          <w:p w14:paraId="151A5AF4" w14:textId="77777777" w:rsidR="00C03A96" w:rsidRPr="00C03A96" w:rsidRDefault="00C03A96" w:rsidP="00C03A96">
            <w:pPr>
              <w:jc w:val="both"/>
              <w:rPr>
                <w:sz w:val="22"/>
                <w:szCs w:val="22"/>
              </w:rPr>
            </w:pPr>
          </w:p>
          <w:p w14:paraId="2F200AA6" w14:textId="77777777" w:rsidR="00C03A96" w:rsidRPr="00C03A96" w:rsidRDefault="00C03A96" w:rsidP="00C03A96">
            <w:pPr>
              <w:jc w:val="both"/>
              <w:rPr>
                <w:sz w:val="22"/>
                <w:szCs w:val="22"/>
              </w:rPr>
            </w:pPr>
          </w:p>
          <w:p w14:paraId="7B454B22" w14:textId="77777777" w:rsidR="00C03A96" w:rsidRPr="00C03A96" w:rsidRDefault="00C03A96" w:rsidP="00C03A96">
            <w:pPr>
              <w:jc w:val="both"/>
              <w:rPr>
                <w:sz w:val="22"/>
                <w:szCs w:val="22"/>
              </w:rPr>
            </w:pPr>
          </w:p>
          <w:p w14:paraId="2C604679" w14:textId="77777777" w:rsidR="00C03A96" w:rsidRPr="00C03A96" w:rsidRDefault="00C03A96" w:rsidP="00C03A96">
            <w:pPr>
              <w:jc w:val="both"/>
              <w:rPr>
                <w:b/>
                <w:i/>
                <w:sz w:val="22"/>
                <w:szCs w:val="22"/>
              </w:rPr>
            </w:pPr>
            <w:r w:rsidRPr="00C03A96">
              <w:rPr>
                <w:b/>
                <w:i/>
                <w:sz w:val="22"/>
                <w:szCs w:val="22"/>
              </w:rPr>
              <w:t>1.6. Формирование кинестетической основы движений руки.</w:t>
            </w:r>
          </w:p>
          <w:p w14:paraId="047C51D3" w14:textId="77777777" w:rsidR="00C03A96" w:rsidRPr="00C03A96" w:rsidRDefault="00C03A96" w:rsidP="00C03A96">
            <w:pPr>
              <w:jc w:val="both"/>
              <w:rPr>
                <w:sz w:val="22"/>
                <w:szCs w:val="22"/>
              </w:rPr>
            </w:pPr>
          </w:p>
          <w:p w14:paraId="305BB22B" w14:textId="77777777" w:rsidR="00C03A96" w:rsidRPr="00C03A96" w:rsidRDefault="00C03A96" w:rsidP="00C03A96">
            <w:pPr>
              <w:jc w:val="both"/>
              <w:rPr>
                <w:sz w:val="22"/>
                <w:szCs w:val="22"/>
              </w:rPr>
            </w:pPr>
          </w:p>
          <w:p w14:paraId="48CEDD09" w14:textId="77777777" w:rsidR="00C03A96" w:rsidRPr="00C03A96" w:rsidRDefault="00C03A96" w:rsidP="00C03A96">
            <w:pPr>
              <w:jc w:val="both"/>
              <w:rPr>
                <w:sz w:val="22"/>
                <w:szCs w:val="22"/>
              </w:rPr>
            </w:pPr>
          </w:p>
          <w:p w14:paraId="43026BB3" w14:textId="77777777" w:rsidR="00C03A96" w:rsidRPr="00C03A96" w:rsidRDefault="00C03A96" w:rsidP="00C03A96">
            <w:pPr>
              <w:jc w:val="both"/>
              <w:rPr>
                <w:sz w:val="22"/>
                <w:szCs w:val="22"/>
              </w:rPr>
            </w:pPr>
          </w:p>
          <w:p w14:paraId="4EEA8C2A" w14:textId="77777777" w:rsidR="00C03A96" w:rsidRPr="00C03A96" w:rsidRDefault="00C03A96" w:rsidP="00C03A96">
            <w:pPr>
              <w:jc w:val="both"/>
              <w:rPr>
                <w:sz w:val="22"/>
                <w:szCs w:val="22"/>
              </w:rPr>
            </w:pPr>
          </w:p>
          <w:p w14:paraId="171014CE" w14:textId="77777777" w:rsidR="00C03A96" w:rsidRPr="00C03A96" w:rsidRDefault="00C03A96" w:rsidP="00C03A96">
            <w:pPr>
              <w:jc w:val="both"/>
              <w:rPr>
                <w:sz w:val="22"/>
                <w:szCs w:val="22"/>
              </w:rPr>
            </w:pPr>
          </w:p>
          <w:p w14:paraId="5EFAEBBD" w14:textId="77777777" w:rsidR="00C03A96" w:rsidRPr="00C03A96" w:rsidRDefault="00C03A96" w:rsidP="00C03A96">
            <w:pPr>
              <w:jc w:val="both"/>
              <w:rPr>
                <w:sz w:val="22"/>
                <w:szCs w:val="22"/>
              </w:rPr>
            </w:pPr>
          </w:p>
          <w:p w14:paraId="5B32A7BF" w14:textId="77777777" w:rsidR="00C03A96" w:rsidRPr="00C03A96" w:rsidRDefault="00C03A96" w:rsidP="00C03A96">
            <w:pPr>
              <w:jc w:val="both"/>
              <w:rPr>
                <w:sz w:val="22"/>
                <w:szCs w:val="22"/>
              </w:rPr>
            </w:pPr>
          </w:p>
          <w:p w14:paraId="415A2E6B" w14:textId="77777777" w:rsidR="00C03A96" w:rsidRPr="00C03A96" w:rsidRDefault="00C03A96" w:rsidP="00C03A96">
            <w:pPr>
              <w:jc w:val="both"/>
              <w:rPr>
                <w:sz w:val="22"/>
                <w:szCs w:val="22"/>
              </w:rPr>
            </w:pPr>
          </w:p>
          <w:p w14:paraId="3BB38528" w14:textId="77777777" w:rsidR="00C03A96" w:rsidRPr="00C03A96" w:rsidRDefault="00C03A96" w:rsidP="00C03A96">
            <w:pPr>
              <w:jc w:val="both"/>
              <w:rPr>
                <w:sz w:val="22"/>
                <w:szCs w:val="22"/>
              </w:rPr>
            </w:pPr>
          </w:p>
          <w:p w14:paraId="7108118A" w14:textId="77777777" w:rsidR="00C03A96" w:rsidRPr="00C03A96" w:rsidRDefault="00C03A96" w:rsidP="00C03A96">
            <w:pPr>
              <w:jc w:val="both"/>
              <w:rPr>
                <w:sz w:val="22"/>
                <w:szCs w:val="22"/>
              </w:rPr>
            </w:pPr>
          </w:p>
          <w:p w14:paraId="5D95DC4F" w14:textId="77777777" w:rsidR="00C03A96" w:rsidRPr="00C03A96" w:rsidRDefault="00C03A96" w:rsidP="00C03A96">
            <w:pPr>
              <w:jc w:val="both"/>
              <w:rPr>
                <w:sz w:val="22"/>
                <w:szCs w:val="22"/>
              </w:rPr>
            </w:pPr>
          </w:p>
          <w:p w14:paraId="5931A23B" w14:textId="77777777" w:rsidR="00C03A96" w:rsidRPr="00C03A96" w:rsidRDefault="00C03A96" w:rsidP="00C03A96">
            <w:pPr>
              <w:jc w:val="both"/>
              <w:rPr>
                <w:sz w:val="22"/>
                <w:szCs w:val="22"/>
              </w:rPr>
            </w:pPr>
          </w:p>
          <w:p w14:paraId="6029A1F9" w14:textId="77777777" w:rsidR="00C03A96" w:rsidRPr="00C03A96" w:rsidRDefault="00C03A96" w:rsidP="00C03A96">
            <w:pPr>
              <w:jc w:val="both"/>
              <w:rPr>
                <w:sz w:val="22"/>
                <w:szCs w:val="22"/>
              </w:rPr>
            </w:pPr>
          </w:p>
          <w:p w14:paraId="3837C6EB" w14:textId="77777777" w:rsidR="00C03A96" w:rsidRPr="00C03A96" w:rsidRDefault="00C03A96" w:rsidP="00C03A96">
            <w:pPr>
              <w:jc w:val="both"/>
              <w:rPr>
                <w:sz w:val="22"/>
                <w:szCs w:val="22"/>
              </w:rPr>
            </w:pPr>
          </w:p>
          <w:p w14:paraId="4ED6E9B5" w14:textId="77777777" w:rsidR="00C03A96" w:rsidRPr="00C03A96" w:rsidRDefault="00C03A96" w:rsidP="00C03A96">
            <w:pPr>
              <w:jc w:val="both"/>
              <w:rPr>
                <w:sz w:val="22"/>
                <w:szCs w:val="22"/>
              </w:rPr>
            </w:pPr>
          </w:p>
          <w:p w14:paraId="25D09168" w14:textId="77777777" w:rsidR="00C03A96" w:rsidRPr="00C03A96" w:rsidRDefault="00C03A96" w:rsidP="00C03A96">
            <w:pPr>
              <w:jc w:val="both"/>
              <w:rPr>
                <w:sz w:val="22"/>
                <w:szCs w:val="22"/>
              </w:rPr>
            </w:pPr>
          </w:p>
          <w:p w14:paraId="4D6715A7" w14:textId="77777777" w:rsidR="00C03A96" w:rsidRPr="00C03A96" w:rsidRDefault="00C03A96" w:rsidP="00C03A96">
            <w:pPr>
              <w:jc w:val="both"/>
              <w:rPr>
                <w:sz w:val="22"/>
                <w:szCs w:val="22"/>
              </w:rPr>
            </w:pPr>
          </w:p>
          <w:p w14:paraId="06B67D77" w14:textId="77777777" w:rsidR="00C03A96" w:rsidRPr="00C03A96" w:rsidRDefault="00C03A96" w:rsidP="00C03A96">
            <w:pPr>
              <w:jc w:val="both"/>
              <w:rPr>
                <w:sz w:val="22"/>
                <w:szCs w:val="22"/>
              </w:rPr>
            </w:pPr>
          </w:p>
          <w:p w14:paraId="21F7F0E2" w14:textId="77777777" w:rsidR="00C03A96" w:rsidRPr="00C03A96" w:rsidRDefault="00C03A96" w:rsidP="00C03A96">
            <w:pPr>
              <w:jc w:val="both"/>
              <w:rPr>
                <w:sz w:val="22"/>
                <w:szCs w:val="22"/>
              </w:rPr>
            </w:pPr>
          </w:p>
          <w:p w14:paraId="3FE0DFD9" w14:textId="77777777" w:rsidR="00C03A96" w:rsidRPr="00C03A96" w:rsidRDefault="00C03A96" w:rsidP="00C03A96">
            <w:pPr>
              <w:jc w:val="both"/>
              <w:rPr>
                <w:sz w:val="22"/>
                <w:szCs w:val="22"/>
              </w:rPr>
            </w:pPr>
          </w:p>
          <w:p w14:paraId="30F86831" w14:textId="77777777" w:rsidR="00C03A96" w:rsidRPr="00C03A96" w:rsidRDefault="00C03A96" w:rsidP="00C03A96">
            <w:pPr>
              <w:jc w:val="both"/>
              <w:rPr>
                <w:sz w:val="22"/>
                <w:szCs w:val="22"/>
              </w:rPr>
            </w:pPr>
          </w:p>
          <w:p w14:paraId="44C1E9E8" w14:textId="77777777" w:rsidR="00C03A96" w:rsidRPr="00C03A96" w:rsidRDefault="00C03A96" w:rsidP="00C03A96">
            <w:pPr>
              <w:jc w:val="both"/>
              <w:rPr>
                <w:sz w:val="22"/>
                <w:szCs w:val="22"/>
              </w:rPr>
            </w:pPr>
          </w:p>
          <w:p w14:paraId="5E373568" w14:textId="77777777" w:rsidR="00C03A96" w:rsidRPr="00C03A96" w:rsidRDefault="00C03A96" w:rsidP="00C03A96">
            <w:pPr>
              <w:jc w:val="both"/>
              <w:rPr>
                <w:sz w:val="22"/>
                <w:szCs w:val="22"/>
              </w:rPr>
            </w:pPr>
          </w:p>
          <w:p w14:paraId="0708C59B" w14:textId="77777777" w:rsidR="00C03A96" w:rsidRPr="00C03A96" w:rsidRDefault="00C03A96" w:rsidP="00C03A96">
            <w:pPr>
              <w:rPr>
                <w:sz w:val="22"/>
                <w:szCs w:val="22"/>
              </w:rPr>
            </w:pPr>
          </w:p>
        </w:tc>
        <w:tc>
          <w:tcPr>
            <w:tcW w:w="7105" w:type="dxa"/>
            <w:shd w:val="clear" w:color="auto" w:fill="auto"/>
          </w:tcPr>
          <w:p w14:paraId="76917138"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lastRenderedPageBreak/>
              <w:t xml:space="preserve">Задачи: </w:t>
            </w:r>
          </w:p>
          <w:p w14:paraId="44B16E19"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 формирование умения дифференцировать носовой и ротовой выдох;</w:t>
            </w:r>
          </w:p>
          <w:p w14:paraId="65D99F8E"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 формирование умения дифференцировать тёплую и холодную выдыхаемую струю воздуха.</w:t>
            </w:r>
          </w:p>
          <w:p w14:paraId="68CAE8B2"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 выработать глубокий вдох носом и длительный, сильный, целенаправленный выдох ртом;</w:t>
            </w:r>
          </w:p>
          <w:p w14:paraId="4B4DD3E6"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 формирование умения контролировать силу ротового выдоха;</w:t>
            </w:r>
          </w:p>
          <w:p w14:paraId="03C6F33A"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 формирование фонационного (озвученного) выдоха при произнесении гласных звуков, с приёмом наращивания (от 1 до5 звуков) на одном выдохе;</w:t>
            </w:r>
          </w:p>
          <w:p w14:paraId="026DB54A"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 формирование фонационного (озвученного) выдоха при произнесении одного согласного звука;</w:t>
            </w:r>
          </w:p>
          <w:p w14:paraId="45D09AB8"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 формирование речевого дыхания через произнесение на выдохе слогов;</w:t>
            </w:r>
          </w:p>
          <w:p w14:paraId="6ECC5F95"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 формирование речевого дыхания через произнесение на выдохе слов;</w:t>
            </w:r>
          </w:p>
          <w:p w14:paraId="317BC6B3"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 формирование речевого дыхания через произнесение на выдохе словосочетаний;</w:t>
            </w:r>
          </w:p>
          <w:p w14:paraId="74828655"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 формирование речевого дыхания через произнесение на выдохе предложений;</w:t>
            </w:r>
          </w:p>
          <w:p w14:paraId="4E686BC1"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 воспитание движением правильно организованного речевого дыхания и коррекции речи с движением.</w:t>
            </w:r>
          </w:p>
          <w:p w14:paraId="16FAB524" w14:textId="77777777" w:rsidR="00C03A96" w:rsidRPr="00C03A96" w:rsidRDefault="00C03A96" w:rsidP="00C03A96">
            <w:pPr>
              <w:shd w:val="clear" w:color="auto" w:fill="FFFFFF"/>
              <w:jc w:val="both"/>
              <w:rPr>
                <w:sz w:val="22"/>
                <w:szCs w:val="22"/>
              </w:rPr>
            </w:pPr>
          </w:p>
          <w:p w14:paraId="2B03DA61" w14:textId="796FE04C" w:rsidR="00C03A96" w:rsidRPr="00C03A96" w:rsidRDefault="00C03A96" w:rsidP="00C03A96">
            <w:pPr>
              <w:shd w:val="clear" w:color="auto" w:fill="FFFFFF"/>
              <w:rPr>
                <w:b/>
                <w:sz w:val="22"/>
                <w:szCs w:val="22"/>
              </w:rPr>
            </w:pPr>
            <w:r w:rsidRPr="00C03A96">
              <w:rPr>
                <w:b/>
                <w:sz w:val="22"/>
                <w:szCs w:val="22"/>
              </w:rPr>
              <w:t>(</w:t>
            </w:r>
            <w:proofErr w:type="spellStart"/>
            <w:r w:rsidRPr="00C03A96">
              <w:rPr>
                <w:b/>
                <w:sz w:val="22"/>
                <w:szCs w:val="22"/>
              </w:rPr>
              <w:t>Упр.в</w:t>
            </w:r>
            <w:proofErr w:type="spellEnd"/>
            <w:r w:rsidRPr="00C03A96">
              <w:rPr>
                <w:b/>
                <w:sz w:val="22"/>
                <w:szCs w:val="22"/>
              </w:rPr>
              <w:t xml:space="preserve"> соответствии с рекомендациями у</w:t>
            </w:r>
            <w:r w:rsidR="00680BC1">
              <w:rPr>
                <w:b/>
                <w:sz w:val="22"/>
                <w:szCs w:val="22"/>
              </w:rPr>
              <w:t xml:space="preserve">чителей – логопедов МБДОУ </w:t>
            </w:r>
            <w:r w:rsidRPr="00C03A96">
              <w:rPr>
                <w:b/>
                <w:sz w:val="22"/>
                <w:szCs w:val="22"/>
              </w:rPr>
              <w:t>«Методические рекомендации для учителей – логопедов по планированию индивидуальной работы с детьми с дизартрией»</w:t>
            </w:r>
          </w:p>
          <w:p w14:paraId="4DDD8CD6"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lastRenderedPageBreak/>
              <w:t>1. Упражнения на расслабление определённых частей тела и всего организма (общее мышечное расслабление, расслабление шейной, грудной мускулатуры, мышц рук и ног).</w:t>
            </w:r>
          </w:p>
          <w:p w14:paraId="4B88DD9B" w14:textId="227AF9B0" w:rsidR="00C03A96" w:rsidRPr="00C03A96" w:rsidRDefault="00C03A96" w:rsidP="00C03A96">
            <w:pPr>
              <w:shd w:val="clear" w:color="auto" w:fill="FFFFFF"/>
              <w:rPr>
                <w:b/>
                <w:sz w:val="22"/>
                <w:szCs w:val="22"/>
              </w:rPr>
            </w:pPr>
            <w:r w:rsidRPr="00C03A96">
              <w:rPr>
                <w:b/>
                <w:sz w:val="22"/>
                <w:szCs w:val="22"/>
              </w:rPr>
              <w:t>(в соответствии с рекомендациями у</w:t>
            </w:r>
            <w:r w:rsidR="00680BC1">
              <w:rPr>
                <w:b/>
                <w:sz w:val="22"/>
                <w:szCs w:val="22"/>
              </w:rPr>
              <w:t xml:space="preserve">чителей – логопедов МБДОУ </w:t>
            </w:r>
            <w:r w:rsidRPr="00C03A96">
              <w:rPr>
                <w:b/>
                <w:sz w:val="22"/>
                <w:szCs w:val="22"/>
              </w:rPr>
              <w:t>«Методические рекомендации для учителей – логопедов по планированию индивидуальной работы с детьми с дизартрией»</w:t>
            </w:r>
          </w:p>
          <w:p w14:paraId="5CAA4EAF" w14:textId="77777777" w:rsidR="00C03A96" w:rsidRPr="00C03A96" w:rsidRDefault="00C03A96" w:rsidP="00C03A96">
            <w:pPr>
              <w:shd w:val="clear" w:color="auto" w:fill="FFFFFF"/>
              <w:jc w:val="both"/>
              <w:rPr>
                <w:sz w:val="22"/>
                <w:szCs w:val="22"/>
              </w:rPr>
            </w:pPr>
          </w:p>
          <w:p w14:paraId="0C998571" w14:textId="77777777" w:rsidR="00C03A96" w:rsidRPr="00C03A96" w:rsidRDefault="00C03A96" w:rsidP="00C03A96">
            <w:pPr>
              <w:rPr>
                <w:sz w:val="22"/>
                <w:szCs w:val="22"/>
              </w:rPr>
            </w:pPr>
            <w:r w:rsidRPr="00C03A96">
              <w:rPr>
                <w:sz w:val="22"/>
                <w:szCs w:val="22"/>
              </w:rPr>
              <w:t xml:space="preserve">2.Самомассаж (в соответствии с рекомендациями </w:t>
            </w:r>
            <w:proofErr w:type="spellStart"/>
            <w:r w:rsidRPr="00C03A96">
              <w:rPr>
                <w:sz w:val="22"/>
                <w:szCs w:val="22"/>
              </w:rPr>
              <w:t>О.И.Крупенчук</w:t>
            </w:r>
            <w:proofErr w:type="spellEnd"/>
            <w:r w:rsidRPr="00C03A96">
              <w:rPr>
                <w:sz w:val="22"/>
                <w:szCs w:val="22"/>
              </w:rPr>
              <w:t xml:space="preserve">, </w:t>
            </w:r>
            <w:proofErr w:type="spellStart"/>
            <w:r w:rsidRPr="00C03A96">
              <w:rPr>
                <w:sz w:val="22"/>
                <w:szCs w:val="22"/>
              </w:rPr>
              <w:t>Т.А.Воробьевой</w:t>
            </w:r>
            <w:proofErr w:type="spellEnd"/>
            <w:r w:rsidRPr="00C03A96">
              <w:rPr>
                <w:sz w:val="22"/>
                <w:szCs w:val="22"/>
              </w:rPr>
              <w:t xml:space="preserve"> «Исправляем произношение: Комплексная методика коррекции артикуляционных расстройств». – </w:t>
            </w:r>
            <w:proofErr w:type="spellStart"/>
            <w:proofErr w:type="gramStart"/>
            <w:r w:rsidRPr="00C03A96">
              <w:rPr>
                <w:sz w:val="22"/>
                <w:szCs w:val="22"/>
              </w:rPr>
              <w:t>СПб.:</w:t>
            </w:r>
            <w:proofErr w:type="gramEnd"/>
            <w:r w:rsidRPr="00C03A96">
              <w:rPr>
                <w:sz w:val="22"/>
                <w:szCs w:val="22"/>
              </w:rPr>
              <w:t>Издательский</w:t>
            </w:r>
            <w:proofErr w:type="spellEnd"/>
            <w:r w:rsidRPr="00C03A96">
              <w:rPr>
                <w:sz w:val="22"/>
                <w:szCs w:val="22"/>
              </w:rPr>
              <w:t xml:space="preserve"> дом «Литера», 2009. – </w:t>
            </w:r>
            <w:smartTag w:uri="urn:schemas-microsoft-com:office:smarttags" w:element="metricconverter">
              <w:smartTagPr>
                <w:attr w:name="ProductID" w:val="96 л"/>
              </w:smartTagPr>
              <w:r w:rsidRPr="00C03A96">
                <w:rPr>
                  <w:sz w:val="22"/>
                  <w:szCs w:val="22"/>
                </w:rPr>
                <w:t>96 л</w:t>
              </w:r>
            </w:smartTag>
            <w:r w:rsidRPr="00C03A96">
              <w:rPr>
                <w:sz w:val="22"/>
                <w:szCs w:val="22"/>
              </w:rPr>
              <w:t>.).</w:t>
            </w:r>
          </w:p>
          <w:p w14:paraId="78A0E8CF" w14:textId="77777777" w:rsidR="00C03A96" w:rsidRPr="00C03A96" w:rsidRDefault="00C03A96" w:rsidP="00C03A96">
            <w:pPr>
              <w:jc w:val="both"/>
              <w:rPr>
                <w:sz w:val="22"/>
                <w:szCs w:val="22"/>
              </w:rPr>
            </w:pPr>
          </w:p>
          <w:p w14:paraId="50104635"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Три варианта проведения артикуляционной гимнастики: пассивно, пассивно-активно, активно.</w:t>
            </w:r>
          </w:p>
          <w:p w14:paraId="1B624695" w14:textId="6CDB8A21" w:rsidR="00C03A96" w:rsidRPr="00C03A96" w:rsidRDefault="00C03A96" w:rsidP="00C03A96">
            <w:pPr>
              <w:rPr>
                <w:b/>
                <w:sz w:val="22"/>
                <w:szCs w:val="22"/>
              </w:rPr>
            </w:pPr>
            <w:r w:rsidRPr="00C03A96">
              <w:rPr>
                <w:b/>
                <w:sz w:val="22"/>
                <w:szCs w:val="22"/>
              </w:rPr>
              <w:t xml:space="preserve">( в соответствии с рекомендациями </w:t>
            </w:r>
            <w:r w:rsidR="00680BC1">
              <w:rPr>
                <w:b/>
                <w:sz w:val="22"/>
                <w:szCs w:val="22"/>
              </w:rPr>
              <w:t>учителей – логопедов МБДОУ</w:t>
            </w:r>
            <w:r w:rsidRPr="00C03A96">
              <w:rPr>
                <w:b/>
                <w:sz w:val="22"/>
                <w:szCs w:val="22"/>
              </w:rPr>
              <w:t xml:space="preserve">  «Методические рекомендации для учителей – логопедов по планированию индивидуальной работы с детьми с дизартрией»)</w:t>
            </w:r>
          </w:p>
          <w:p w14:paraId="243A881D" w14:textId="77777777" w:rsidR="00C03A96" w:rsidRPr="00C03A96" w:rsidRDefault="00C03A96" w:rsidP="00C03A96">
            <w:pPr>
              <w:jc w:val="both"/>
              <w:rPr>
                <w:sz w:val="22"/>
                <w:szCs w:val="22"/>
              </w:rPr>
            </w:pPr>
            <w:r w:rsidRPr="00C03A96">
              <w:rPr>
                <w:sz w:val="22"/>
                <w:szCs w:val="22"/>
              </w:rPr>
              <w:t>А).</w:t>
            </w:r>
            <w:r w:rsidRPr="00C03A96">
              <w:rPr>
                <w:b/>
                <w:sz w:val="22"/>
                <w:szCs w:val="22"/>
              </w:rPr>
              <w:t>Определение положения губ</w:t>
            </w:r>
            <w:r w:rsidRPr="00C03A96">
              <w:rPr>
                <w:sz w:val="22"/>
                <w:szCs w:val="22"/>
              </w:rPr>
              <w:t xml:space="preserve"> при произнесении гласных звуков с использованием зеркала и без зеркала; при произнесении сочетаний 2 гласных; определение гласного звука при беззвучной артикуляции; </w:t>
            </w:r>
          </w:p>
          <w:p w14:paraId="74848D09" w14:textId="77777777" w:rsidR="00C03A96" w:rsidRPr="00C03A96" w:rsidRDefault="00C03A96" w:rsidP="00EB3EC8">
            <w:pPr>
              <w:numPr>
                <w:ilvl w:val="0"/>
                <w:numId w:val="61"/>
              </w:numPr>
              <w:jc w:val="both"/>
              <w:rPr>
                <w:sz w:val="22"/>
                <w:szCs w:val="22"/>
              </w:rPr>
            </w:pPr>
            <w:r w:rsidRPr="00C03A96">
              <w:rPr>
                <w:sz w:val="22"/>
                <w:szCs w:val="22"/>
              </w:rPr>
              <w:t xml:space="preserve">по беззвучной артикуляции определить 1-ый звук (гласный) в слове; </w:t>
            </w:r>
          </w:p>
          <w:p w14:paraId="1C237D92" w14:textId="77777777" w:rsidR="00C03A96" w:rsidRPr="00C03A96" w:rsidRDefault="00C03A96" w:rsidP="00EB3EC8">
            <w:pPr>
              <w:numPr>
                <w:ilvl w:val="0"/>
                <w:numId w:val="61"/>
              </w:numPr>
              <w:jc w:val="both"/>
              <w:rPr>
                <w:sz w:val="22"/>
                <w:szCs w:val="22"/>
              </w:rPr>
            </w:pPr>
            <w:r w:rsidRPr="00C03A96">
              <w:rPr>
                <w:sz w:val="22"/>
                <w:szCs w:val="22"/>
              </w:rPr>
              <w:t xml:space="preserve">по беззвучной артикуляции определить последний (гласный) звук в слове; </w:t>
            </w:r>
          </w:p>
          <w:p w14:paraId="189501B7" w14:textId="77777777" w:rsidR="00C03A96" w:rsidRPr="00C03A96" w:rsidRDefault="00C03A96" w:rsidP="00EB3EC8">
            <w:pPr>
              <w:numPr>
                <w:ilvl w:val="0"/>
                <w:numId w:val="61"/>
              </w:numPr>
              <w:jc w:val="both"/>
              <w:rPr>
                <w:sz w:val="22"/>
                <w:szCs w:val="22"/>
              </w:rPr>
            </w:pPr>
            <w:r w:rsidRPr="00C03A96">
              <w:rPr>
                <w:sz w:val="22"/>
                <w:szCs w:val="22"/>
              </w:rPr>
              <w:t>по беззвучной артикуляции определить гласный звук в слове и работу губ при его произнесении.</w:t>
            </w:r>
          </w:p>
          <w:p w14:paraId="276F7B62" w14:textId="77777777" w:rsidR="00C03A96" w:rsidRPr="00C03A96" w:rsidRDefault="00C03A96" w:rsidP="00C03A96">
            <w:pPr>
              <w:jc w:val="both"/>
              <w:rPr>
                <w:b/>
                <w:sz w:val="22"/>
                <w:szCs w:val="22"/>
              </w:rPr>
            </w:pPr>
            <w:r w:rsidRPr="00C03A96">
              <w:rPr>
                <w:b/>
                <w:sz w:val="22"/>
                <w:szCs w:val="22"/>
              </w:rPr>
              <w:t>Определение положения кончика языка (поднят или опущен):</w:t>
            </w:r>
          </w:p>
          <w:p w14:paraId="7ADD3763" w14:textId="77777777" w:rsidR="00C03A96" w:rsidRPr="00C03A96" w:rsidRDefault="00C03A96" w:rsidP="00EB3EC8">
            <w:pPr>
              <w:numPr>
                <w:ilvl w:val="0"/>
                <w:numId w:val="62"/>
              </w:numPr>
              <w:jc w:val="both"/>
              <w:rPr>
                <w:sz w:val="22"/>
                <w:szCs w:val="22"/>
              </w:rPr>
            </w:pPr>
            <w:r w:rsidRPr="00C03A96">
              <w:rPr>
                <w:sz w:val="22"/>
                <w:szCs w:val="22"/>
              </w:rPr>
              <w:t>Произнести перед зеркалом гласный звук и определить положение кончика языка;</w:t>
            </w:r>
          </w:p>
          <w:p w14:paraId="13A2DA89" w14:textId="77777777" w:rsidR="00C03A96" w:rsidRPr="00C03A96" w:rsidRDefault="00C03A96" w:rsidP="00EB3EC8">
            <w:pPr>
              <w:numPr>
                <w:ilvl w:val="0"/>
                <w:numId w:val="62"/>
              </w:numPr>
              <w:jc w:val="both"/>
              <w:rPr>
                <w:sz w:val="22"/>
                <w:szCs w:val="22"/>
              </w:rPr>
            </w:pPr>
            <w:r w:rsidRPr="00C03A96">
              <w:rPr>
                <w:sz w:val="22"/>
                <w:szCs w:val="22"/>
              </w:rPr>
              <w:t>Произнести перед зеркалом согласный звук и определить положение кончика языка;</w:t>
            </w:r>
          </w:p>
          <w:p w14:paraId="69A68020" w14:textId="77777777" w:rsidR="00C03A96" w:rsidRPr="00C03A96" w:rsidRDefault="00C03A96" w:rsidP="00EB3EC8">
            <w:pPr>
              <w:numPr>
                <w:ilvl w:val="0"/>
                <w:numId w:val="62"/>
              </w:numPr>
              <w:jc w:val="both"/>
              <w:rPr>
                <w:sz w:val="22"/>
                <w:szCs w:val="22"/>
              </w:rPr>
            </w:pPr>
            <w:r w:rsidRPr="00C03A96">
              <w:rPr>
                <w:sz w:val="22"/>
                <w:szCs w:val="22"/>
              </w:rPr>
              <w:t>Произнести перед зеркалом последовательно звуки, например, ИД и определить положение кончика языка;</w:t>
            </w:r>
          </w:p>
          <w:p w14:paraId="338E3AF8" w14:textId="77777777" w:rsidR="00C03A96" w:rsidRPr="00C03A96" w:rsidRDefault="00C03A96" w:rsidP="00EB3EC8">
            <w:pPr>
              <w:numPr>
                <w:ilvl w:val="0"/>
                <w:numId w:val="62"/>
              </w:numPr>
              <w:jc w:val="both"/>
              <w:rPr>
                <w:sz w:val="22"/>
                <w:szCs w:val="22"/>
              </w:rPr>
            </w:pPr>
            <w:r w:rsidRPr="00C03A96">
              <w:rPr>
                <w:sz w:val="22"/>
                <w:szCs w:val="22"/>
              </w:rPr>
              <w:t>Произнести согласный звук без зеркала и определить положение кончика языка;</w:t>
            </w:r>
          </w:p>
          <w:p w14:paraId="727912C8" w14:textId="77777777" w:rsidR="00C03A96" w:rsidRPr="00C03A96" w:rsidRDefault="00C03A96" w:rsidP="00EB3EC8">
            <w:pPr>
              <w:numPr>
                <w:ilvl w:val="0"/>
                <w:numId w:val="62"/>
              </w:numPr>
              <w:jc w:val="both"/>
              <w:rPr>
                <w:sz w:val="22"/>
                <w:szCs w:val="22"/>
              </w:rPr>
            </w:pPr>
            <w:r w:rsidRPr="00C03A96">
              <w:rPr>
                <w:sz w:val="22"/>
                <w:szCs w:val="22"/>
              </w:rPr>
              <w:t xml:space="preserve">Определить звук по беззвучной артикуляции. </w:t>
            </w:r>
          </w:p>
          <w:p w14:paraId="29D288EE" w14:textId="77777777" w:rsidR="00C03A96" w:rsidRPr="00C03A96" w:rsidRDefault="00C03A96" w:rsidP="00C03A96">
            <w:pPr>
              <w:jc w:val="both"/>
              <w:rPr>
                <w:b/>
                <w:sz w:val="22"/>
                <w:szCs w:val="22"/>
              </w:rPr>
            </w:pPr>
            <w:r w:rsidRPr="00C03A96">
              <w:rPr>
                <w:b/>
                <w:sz w:val="22"/>
                <w:szCs w:val="22"/>
              </w:rPr>
              <w:t>Различение узкого и широкого языка.</w:t>
            </w:r>
          </w:p>
          <w:p w14:paraId="0CDBD91F" w14:textId="77777777" w:rsidR="00C03A96" w:rsidRPr="00C03A96" w:rsidRDefault="00C03A96" w:rsidP="00C03A96">
            <w:pPr>
              <w:jc w:val="both"/>
              <w:rPr>
                <w:sz w:val="22"/>
                <w:szCs w:val="22"/>
              </w:rPr>
            </w:pPr>
            <w:r w:rsidRPr="00C03A96">
              <w:rPr>
                <w:sz w:val="22"/>
                <w:szCs w:val="22"/>
              </w:rPr>
              <w:t>Б). Выполнение статических упражнений по развитию артикуляторной моторики:</w:t>
            </w:r>
          </w:p>
          <w:p w14:paraId="692538C0" w14:textId="77777777" w:rsidR="00C03A96" w:rsidRPr="00C03A96" w:rsidRDefault="00C03A96" w:rsidP="00EB3EC8">
            <w:pPr>
              <w:numPr>
                <w:ilvl w:val="0"/>
                <w:numId w:val="63"/>
              </w:numPr>
              <w:jc w:val="both"/>
              <w:rPr>
                <w:sz w:val="22"/>
                <w:szCs w:val="22"/>
              </w:rPr>
            </w:pPr>
            <w:r w:rsidRPr="00C03A96">
              <w:rPr>
                <w:sz w:val="22"/>
                <w:szCs w:val="22"/>
              </w:rPr>
              <w:t>Открыть рот;</w:t>
            </w:r>
          </w:p>
          <w:p w14:paraId="53FF0A52" w14:textId="77777777" w:rsidR="00C03A96" w:rsidRPr="00C03A96" w:rsidRDefault="00C03A96" w:rsidP="00EB3EC8">
            <w:pPr>
              <w:numPr>
                <w:ilvl w:val="0"/>
                <w:numId w:val="63"/>
              </w:numPr>
              <w:jc w:val="both"/>
              <w:rPr>
                <w:sz w:val="22"/>
                <w:szCs w:val="22"/>
              </w:rPr>
            </w:pPr>
            <w:r w:rsidRPr="00C03A96">
              <w:rPr>
                <w:sz w:val="22"/>
                <w:szCs w:val="22"/>
              </w:rPr>
              <w:t>Оттянуть нижнюю губу книзу;</w:t>
            </w:r>
          </w:p>
          <w:p w14:paraId="7A3BCD31" w14:textId="77777777" w:rsidR="00C03A96" w:rsidRPr="00C03A96" w:rsidRDefault="00C03A96" w:rsidP="00EB3EC8">
            <w:pPr>
              <w:numPr>
                <w:ilvl w:val="0"/>
                <w:numId w:val="63"/>
              </w:numPr>
              <w:jc w:val="both"/>
              <w:rPr>
                <w:sz w:val="22"/>
                <w:szCs w:val="22"/>
              </w:rPr>
            </w:pPr>
            <w:r w:rsidRPr="00C03A96">
              <w:rPr>
                <w:sz w:val="22"/>
                <w:szCs w:val="22"/>
              </w:rPr>
              <w:t>Поднять верхнюю губу;</w:t>
            </w:r>
          </w:p>
          <w:p w14:paraId="633BD619" w14:textId="77777777" w:rsidR="00C03A96" w:rsidRPr="00C03A96" w:rsidRDefault="00C03A96" w:rsidP="00EB3EC8">
            <w:pPr>
              <w:numPr>
                <w:ilvl w:val="0"/>
                <w:numId w:val="63"/>
              </w:numPr>
              <w:jc w:val="both"/>
              <w:rPr>
                <w:sz w:val="22"/>
                <w:szCs w:val="22"/>
              </w:rPr>
            </w:pPr>
            <w:r w:rsidRPr="00C03A96">
              <w:rPr>
                <w:sz w:val="22"/>
                <w:szCs w:val="22"/>
              </w:rPr>
              <w:t>Растянуть губы в улыбке; и др.</w:t>
            </w:r>
          </w:p>
          <w:p w14:paraId="09915C52" w14:textId="77777777" w:rsidR="00C03A96" w:rsidRPr="00C03A96" w:rsidRDefault="00C03A96" w:rsidP="00C03A96">
            <w:pPr>
              <w:jc w:val="both"/>
              <w:rPr>
                <w:b/>
                <w:i/>
                <w:sz w:val="22"/>
                <w:szCs w:val="22"/>
              </w:rPr>
            </w:pPr>
            <w:r w:rsidRPr="00C03A96">
              <w:rPr>
                <w:b/>
                <w:i/>
                <w:sz w:val="22"/>
                <w:szCs w:val="22"/>
              </w:rPr>
              <w:t xml:space="preserve">(см. </w:t>
            </w:r>
            <w:proofErr w:type="spellStart"/>
            <w:r w:rsidRPr="00C03A96">
              <w:rPr>
                <w:b/>
                <w:i/>
                <w:sz w:val="22"/>
                <w:szCs w:val="22"/>
              </w:rPr>
              <w:t>Л.В.Лопатина</w:t>
            </w:r>
            <w:proofErr w:type="spellEnd"/>
            <w:r w:rsidRPr="00C03A96">
              <w:rPr>
                <w:b/>
                <w:i/>
                <w:sz w:val="22"/>
                <w:szCs w:val="22"/>
              </w:rPr>
              <w:t xml:space="preserve">, </w:t>
            </w:r>
            <w:proofErr w:type="spellStart"/>
            <w:r w:rsidRPr="00C03A96">
              <w:rPr>
                <w:b/>
                <w:i/>
                <w:sz w:val="22"/>
                <w:szCs w:val="22"/>
              </w:rPr>
              <w:t>Н.В.Серебрякова</w:t>
            </w:r>
            <w:proofErr w:type="spellEnd"/>
            <w:r w:rsidRPr="00C03A96">
              <w:rPr>
                <w:b/>
                <w:i/>
                <w:sz w:val="22"/>
                <w:szCs w:val="22"/>
              </w:rPr>
              <w:t xml:space="preserve"> «Преодоление речевых нарушений у дошкольников (коррекция стертой дизартрии) – СПб.: Изд-во РГПУ </w:t>
            </w:r>
            <w:proofErr w:type="spellStart"/>
            <w:r w:rsidRPr="00C03A96">
              <w:rPr>
                <w:b/>
                <w:i/>
                <w:sz w:val="22"/>
                <w:szCs w:val="22"/>
              </w:rPr>
              <w:t>им.А.И.Герцена</w:t>
            </w:r>
            <w:proofErr w:type="spellEnd"/>
            <w:r w:rsidRPr="00C03A96">
              <w:rPr>
                <w:b/>
                <w:i/>
                <w:sz w:val="22"/>
                <w:szCs w:val="22"/>
              </w:rPr>
              <w:t>; Изд-во «СОЮЗ», 2001. – с.41-48.)</w:t>
            </w:r>
          </w:p>
          <w:p w14:paraId="288F6419" w14:textId="77777777" w:rsidR="00C03A96" w:rsidRPr="00C03A96" w:rsidRDefault="00C03A96" w:rsidP="00C03A96">
            <w:pPr>
              <w:jc w:val="both"/>
              <w:rPr>
                <w:sz w:val="22"/>
                <w:szCs w:val="22"/>
              </w:rPr>
            </w:pPr>
          </w:p>
          <w:p w14:paraId="1FFFD04D" w14:textId="77777777" w:rsidR="00C03A96" w:rsidRPr="00C03A96" w:rsidRDefault="00C03A96" w:rsidP="00C03A96">
            <w:pPr>
              <w:shd w:val="clear" w:color="auto" w:fill="FFFFFF"/>
              <w:tabs>
                <w:tab w:val="left" w:pos="708"/>
                <w:tab w:val="left" w:pos="1018"/>
              </w:tabs>
              <w:rPr>
                <w:sz w:val="22"/>
                <w:szCs w:val="22"/>
              </w:rPr>
            </w:pPr>
            <w:r w:rsidRPr="00C03A96">
              <w:rPr>
                <w:sz w:val="22"/>
                <w:szCs w:val="22"/>
                <w:lang w:val="en-US"/>
              </w:rPr>
              <w:t>III</w:t>
            </w:r>
            <w:r w:rsidRPr="00C03A96">
              <w:rPr>
                <w:sz w:val="22"/>
                <w:szCs w:val="22"/>
              </w:rPr>
              <w:t xml:space="preserve"> этапа работы.</w:t>
            </w:r>
          </w:p>
          <w:p w14:paraId="33E6DCCF"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 xml:space="preserve">Задачи </w:t>
            </w:r>
            <w:r w:rsidRPr="00C03A96">
              <w:rPr>
                <w:sz w:val="22"/>
                <w:szCs w:val="22"/>
                <w:lang w:val="en-US"/>
              </w:rPr>
              <w:t>I</w:t>
            </w:r>
            <w:r w:rsidRPr="00C03A96">
              <w:rPr>
                <w:sz w:val="22"/>
                <w:szCs w:val="22"/>
              </w:rPr>
              <w:t xml:space="preserve"> этапа: </w:t>
            </w:r>
          </w:p>
          <w:p w14:paraId="3AB1CBF0"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 формирование умения внимательно вслушиваться и различать неречевые звуки;</w:t>
            </w:r>
          </w:p>
          <w:p w14:paraId="51E98EC1"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 формирование умения различать силу, высоту, темп, тембр звучания неречевых и речевых звуков;</w:t>
            </w:r>
          </w:p>
          <w:p w14:paraId="0816506B"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 формирование умения внимательно вслушиваться и различать музыкальные и немузыкальные ритмы;</w:t>
            </w:r>
          </w:p>
          <w:p w14:paraId="5B17C53A"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 xml:space="preserve">- формирование умения различать слова различные и близкие по </w:t>
            </w:r>
            <w:r w:rsidRPr="00C03A96">
              <w:rPr>
                <w:sz w:val="22"/>
                <w:szCs w:val="22"/>
              </w:rPr>
              <w:lastRenderedPageBreak/>
              <w:t>звучанию;</w:t>
            </w:r>
          </w:p>
          <w:p w14:paraId="39F6304A"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 формирование умения на слух определять длительность произношения слов;</w:t>
            </w:r>
          </w:p>
          <w:p w14:paraId="34A76824"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 xml:space="preserve">Задачи </w:t>
            </w:r>
            <w:r w:rsidRPr="00C03A96">
              <w:rPr>
                <w:sz w:val="22"/>
                <w:szCs w:val="22"/>
                <w:lang w:val="en-US"/>
              </w:rPr>
              <w:t>II</w:t>
            </w:r>
            <w:r w:rsidRPr="00C03A96">
              <w:rPr>
                <w:sz w:val="22"/>
                <w:szCs w:val="22"/>
              </w:rPr>
              <w:t xml:space="preserve"> этапа: </w:t>
            </w:r>
          </w:p>
          <w:p w14:paraId="1552FE14"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 формирование умения различать  и самостоятельно изменять  по силе, высоте, темпу, тембру свой голос;</w:t>
            </w:r>
          </w:p>
          <w:p w14:paraId="2BEA064E"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 xml:space="preserve"> - формирование умения различать и самостоятельно подбирать слова близкие по звуковому составу, развивать чувство рифмы;</w:t>
            </w:r>
          </w:p>
          <w:p w14:paraId="4C00AB49"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 формирование навыка слогового анализа слов;</w:t>
            </w:r>
          </w:p>
          <w:p w14:paraId="50B7FE43"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 упражнять в дифференциации слогов различных и близких по звучанию;</w:t>
            </w:r>
          </w:p>
          <w:p w14:paraId="3DA23C03"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 упражнять в дифференциации звуков различных и близких по звучанию;</w:t>
            </w:r>
          </w:p>
          <w:p w14:paraId="13E5199B"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 xml:space="preserve">Задачи </w:t>
            </w:r>
            <w:r w:rsidRPr="00C03A96">
              <w:rPr>
                <w:sz w:val="22"/>
                <w:szCs w:val="22"/>
                <w:lang w:val="en-US"/>
              </w:rPr>
              <w:t>III</w:t>
            </w:r>
            <w:r w:rsidRPr="00C03A96">
              <w:rPr>
                <w:sz w:val="22"/>
                <w:szCs w:val="22"/>
              </w:rPr>
              <w:t xml:space="preserve"> этапа:</w:t>
            </w:r>
          </w:p>
          <w:p w14:paraId="571412F8"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 узнавание звука на фоне других звуков, на фоне слова:  узнавание гласного звука на фоне других звуков, на фоне слова и односложных слов, выделение согласного звука на фоне других звуков, на фоне слова и односложных слов;</w:t>
            </w:r>
          </w:p>
          <w:p w14:paraId="38288EC2"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 выделение первого и последнего гласного звука в слове, определение места звука в слове (начало, середина, конец);</w:t>
            </w:r>
          </w:p>
          <w:p w14:paraId="06F97A14"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 выделение первого и последнего согласного звука в слоге, определение места звука в односложном слове (начало, середина, конец);</w:t>
            </w:r>
          </w:p>
          <w:p w14:paraId="2BCCFD53"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 xml:space="preserve">- определение последовательности звуков: в ряду гласных (ау, </w:t>
            </w:r>
            <w:proofErr w:type="spellStart"/>
            <w:r w:rsidRPr="00C03A96">
              <w:rPr>
                <w:sz w:val="22"/>
                <w:szCs w:val="22"/>
              </w:rPr>
              <w:t>уа</w:t>
            </w:r>
            <w:proofErr w:type="spellEnd"/>
            <w:r w:rsidRPr="00C03A96">
              <w:rPr>
                <w:sz w:val="22"/>
                <w:szCs w:val="22"/>
              </w:rPr>
              <w:t>), в обратном слоге (</w:t>
            </w:r>
            <w:proofErr w:type="spellStart"/>
            <w:r w:rsidRPr="00C03A96">
              <w:rPr>
                <w:sz w:val="22"/>
                <w:szCs w:val="22"/>
              </w:rPr>
              <w:t>ам</w:t>
            </w:r>
            <w:proofErr w:type="spellEnd"/>
            <w:r w:rsidRPr="00C03A96">
              <w:rPr>
                <w:sz w:val="22"/>
                <w:szCs w:val="22"/>
              </w:rPr>
              <w:t>, он), в прямом открытом слоге (но, га), в закрытом слоге (сом)</w:t>
            </w:r>
          </w:p>
          <w:p w14:paraId="721F2B7F" w14:textId="77777777" w:rsidR="00C03A96" w:rsidRPr="00C03A96" w:rsidRDefault="00C03A96" w:rsidP="00C03A96">
            <w:pPr>
              <w:jc w:val="both"/>
              <w:rPr>
                <w:sz w:val="22"/>
                <w:szCs w:val="22"/>
              </w:rPr>
            </w:pPr>
          </w:p>
          <w:p w14:paraId="30D498E1" w14:textId="1424E70B" w:rsidR="00C03A96" w:rsidRPr="00C03A96" w:rsidRDefault="00C03A96" w:rsidP="00C03A96">
            <w:pPr>
              <w:rPr>
                <w:b/>
                <w:sz w:val="22"/>
                <w:szCs w:val="22"/>
              </w:rPr>
            </w:pPr>
            <w:r w:rsidRPr="00C03A96">
              <w:rPr>
                <w:b/>
                <w:sz w:val="22"/>
                <w:szCs w:val="22"/>
              </w:rPr>
              <w:t xml:space="preserve">(Упр. в соответствии с рекомендациями </w:t>
            </w:r>
            <w:r w:rsidR="00680BC1">
              <w:rPr>
                <w:b/>
                <w:sz w:val="22"/>
                <w:szCs w:val="22"/>
              </w:rPr>
              <w:t xml:space="preserve"> учителей – логопедов </w:t>
            </w:r>
            <w:proofErr w:type="spellStart"/>
            <w:r w:rsidR="00680BC1">
              <w:rPr>
                <w:b/>
                <w:sz w:val="22"/>
                <w:szCs w:val="22"/>
              </w:rPr>
              <w:t>МБДОУ</w:t>
            </w:r>
            <w:r w:rsidRPr="00C03A96">
              <w:rPr>
                <w:b/>
                <w:sz w:val="22"/>
                <w:szCs w:val="22"/>
              </w:rPr>
              <w:t>«Методические</w:t>
            </w:r>
            <w:proofErr w:type="spellEnd"/>
            <w:r w:rsidRPr="00C03A96">
              <w:rPr>
                <w:b/>
                <w:sz w:val="22"/>
                <w:szCs w:val="22"/>
              </w:rPr>
              <w:t xml:space="preserve"> рекомендации для учителей – логопедов по планированию индивидуальной работы с детьми с дизартрией»)</w:t>
            </w:r>
          </w:p>
          <w:p w14:paraId="66F9BF63" w14:textId="77777777" w:rsidR="00C03A96" w:rsidRPr="00C03A96" w:rsidRDefault="00C03A96" w:rsidP="00C03A96">
            <w:pPr>
              <w:rPr>
                <w:b/>
                <w:sz w:val="22"/>
                <w:szCs w:val="22"/>
              </w:rPr>
            </w:pPr>
            <w:r w:rsidRPr="00C03A96">
              <w:rPr>
                <w:b/>
                <w:sz w:val="22"/>
                <w:szCs w:val="22"/>
              </w:rPr>
              <w:t xml:space="preserve">(см. </w:t>
            </w:r>
            <w:proofErr w:type="spellStart"/>
            <w:r w:rsidRPr="00C03A96">
              <w:rPr>
                <w:b/>
                <w:sz w:val="22"/>
                <w:szCs w:val="22"/>
              </w:rPr>
              <w:t>Л.В.Лопатина</w:t>
            </w:r>
            <w:proofErr w:type="spellEnd"/>
            <w:r w:rsidRPr="00C03A96">
              <w:rPr>
                <w:b/>
                <w:sz w:val="22"/>
                <w:szCs w:val="22"/>
              </w:rPr>
              <w:t xml:space="preserve">, </w:t>
            </w:r>
            <w:proofErr w:type="spellStart"/>
            <w:r w:rsidRPr="00C03A96">
              <w:rPr>
                <w:b/>
                <w:sz w:val="22"/>
                <w:szCs w:val="22"/>
              </w:rPr>
              <w:t>Н.В.Серебрякова</w:t>
            </w:r>
            <w:proofErr w:type="spellEnd"/>
            <w:r w:rsidRPr="00C03A96">
              <w:rPr>
                <w:b/>
                <w:sz w:val="22"/>
                <w:szCs w:val="22"/>
              </w:rPr>
              <w:t xml:space="preserve"> «Преодоление речевых нарушений у дошкольников (коррекция стертой дизартрии) – СПб.: Изд-во РГПУ </w:t>
            </w:r>
            <w:proofErr w:type="spellStart"/>
            <w:r w:rsidRPr="00C03A96">
              <w:rPr>
                <w:b/>
                <w:sz w:val="22"/>
                <w:szCs w:val="22"/>
              </w:rPr>
              <w:t>им.А.И.Герцена</w:t>
            </w:r>
            <w:proofErr w:type="spellEnd"/>
            <w:r w:rsidRPr="00C03A96">
              <w:rPr>
                <w:b/>
                <w:sz w:val="22"/>
                <w:szCs w:val="22"/>
              </w:rPr>
              <w:t>; Изд-во «СОЮЗ», 2001. – с.90-106.)</w:t>
            </w:r>
          </w:p>
          <w:p w14:paraId="16301607" w14:textId="77777777" w:rsidR="00C03A96" w:rsidRPr="00C03A96" w:rsidRDefault="00C03A96" w:rsidP="00C03A96">
            <w:pPr>
              <w:jc w:val="both"/>
              <w:rPr>
                <w:sz w:val="22"/>
                <w:szCs w:val="22"/>
              </w:rPr>
            </w:pPr>
          </w:p>
          <w:p w14:paraId="4DC9D4F2"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Задачи:</w:t>
            </w:r>
          </w:p>
          <w:p w14:paraId="52FB2FEA"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 формирование зрительных образов предметов, объектов и явлений окружающей действительности;</w:t>
            </w:r>
          </w:p>
          <w:p w14:paraId="096A0259"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 расширение объёма, точности и полноты зрительного восприятия и зрительной памяти;</w:t>
            </w:r>
          </w:p>
          <w:p w14:paraId="42E8B7BF"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 формирование умений наблюдать за объектами, зрительно обследовать его;</w:t>
            </w:r>
          </w:p>
          <w:p w14:paraId="74DDE2B1"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 совершенствовать зрительно – моторную координацию;</w:t>
            </w:r>
          </w:p>
          <w:p w14:paraId="7F4E8500" w14:textId="77777777" w:rsidR="00C03A96" w:rsidRPr="00C03A96" w:rsidRDefault="00C03A96" w:rsidP="00C03A96">
            <w:pPr>
              <w:shd w:val="clear" w:color="auto" w:fill="FFFFFF"/>
              <w:tabs>
                <w:tab w:val="left" w:pos="708"/>
                <w:tab w:val="left" w:pos="1018"/>
              </w:tabs>
              <w:rPr>
                <w:sz w:val="22"/>
                <w:szCs w:val="22"/>
              </w:rPr>
            </w:pPr>
            <w:r w:rsidRPr="00C03A96">
              <w:rPr>
                <w:sz w:val="22"/>
                <w:szCs w:val="22"/>
              </w:rPr>
              <w:t>- формирование навыков вербального описания воспринимаемых объектов, их свойств, явлений действительности.</w:t>
            </w:r>
          </w:p>
          <w:p w14:paraId="02515600" w14:textId="77777777" w:rsidR="00C03A96" w:rsidRPr="00C03A96" w:rsidRDefault="00C03A96" w:rsidP="00C03A96">
            <w:pPr>
              <w:jc w:val="both"/>
              <w:rPr>
                <w:sz w:val="22"/>
                <w:szCs w:val="22"/>
              </w:rPr>
            </w:pPr>
          </w:p>
          <w:p w14:paraId="055D015D" w14:textId="77C7F65E" w:rsidR="00C03A96" w:rsidRPr="00C03A96" w:rsidRDefault="00C03A96" w:rsidP="00C03A96">
            <w:pPr>
              <w:rPr>
                <w:b/>
                <w:sz w:val="22"/>
                <w:szCs w:val="22"/>
              </w:rPr>
            </w:pPr>
            <w:r w:rsidRPr="00C03A96">
              <w:rPr>
                <w:b/>
                <w:sz w:val="22"/>
                <w:szCs w:val="22"/>
              </w:rPr>
              <w:t>( Упр. в соответствии с рекомендациями у</w:t>
            </w:r>
            <w:r w:rsidR="00680BC1">
              <w:rPr>
                <w:b/>
                <w:sz w:val="22"/>
                <w:szCs w:val="22"/>
              </w:rPr>
              <w:t xml:space="preserve">чителей – логопедов </w:t>
            </w:r>
            <w:proofErr w:type="spellStart"/>
            <w:r w:rsidR="00680BC1">
              <w:rPr>
                <w:b/>
                <w:sz w:val="22"/>
                <w:szCs w:val="22"/>
              </w:rPr>
              <w:t>МБДОУ</w:t>
            </w:r>
            <w:r w:rsidRPr="00C03A96">
              <w:rPr>
                <w:b/>
                <w:sz w:val="22"/>
                <w:szCs w:val="22"/>
              </w:rPr>
              <w:t>«Методические</w:t>
            </w:r>
            <w:proofErr w:type="spellEnd"/>
            <w:r w:rsidRPr="00C03A96">
              <w:rPr>
                <w:b/>
                <w:sz w:val="22"/>
                <w:szCs w:val="22"/>
              </w:rPr>
              <w:t xml:space="preserve"> рекомендации для учителей – логопедов по планированию индивидуальной работы с детьми с дизартрией»)</w:t>
            </w:r>
          </w:p>
          <w:p w14:paraId="5C0A0B93" w14:textId="77777777" w:rsidR="00C03A96" w:rsidRPr="00C03A96" w:rsidRDefault="00C03A96" w:rsidP="00C03A96">
            <w:pPr>
              <w:jc w:val="both"/>
              <w:rPr>
                <w:sz w:val="22"/>
                <w:szCs w:val="22"/>
              </w:rPr>
            </w:pPr>
          </w:p>
          <w:p w14:paraId="086AFF7B" w14:textId="77777777" w:rsidR="00C03A96" w:rsidRPr="00C03A96" w:rsidRDefault="00C03A96" w:rsidP="00C03A96">
            <w:pPr>
              <w:jc w:val="both"/>
              <w:rPr>
                <w:sz w:val="22"/>
                <w:szCs w:val="22"/>
              </w:rPr>
            </w:pPr>
            <w:r w:rsidRPr="00C03A96">
              <w:rPr>
                <w:sz w:val="22"/>
                <w:szCs w:val="22"/>
              </w:rPr>
              <w:t>Опустить кисть правой руки вниз. Пальцы, кроме большого, сжать, большой палец вытянуть вправо. (аналогично с левой рукой);</w:t>
            </w:r>
          </w:p>
          <w:p w14:paraId="0BD7CA42" w14:textId="77777777" w:rsidR="00C03A96" w:rsidRPr="00C03A96" w:rsidRDefault="00C03A96" w:rsidP="00C03A96">
            <w:pPr>
              <w:jc w:val="both"/>
              <w:rPr>
                <w:sz w:val="22"/>
                <w:szCs w:val="22"/>
              </w:rPr>
            </w:pPr>
            <w:r w:rsidRPr="00C03A96">
              <w:rPr>
                <w:sz w:val="22"/>
                <w:szCs w:val="22"/>
              </w:rPr>
              <w:t>Сжать кисти обеих рук в кулаки, вытянув при этом большие пальцы вверх.</w:t>
            </w:r>
          </w:p>
          <w:p w14:paraId="7076FEC5" w14:textId="77777777" w:rsidR="00C03A96" w:rsidRPr="00C03A96" w:rsidRDefault="00C03A96" w:rsidP="00C03A96">
            <w:pPr>
              <w:jc w:val="both"/>
              <w:rPr>
                <w:sz w:val="22"/>
                <w:szCs w:val="22"/>
              </w:rPr>
            </w:pPr>
            <w:r w:rsidRPr="00C03A96">
              <w:rPr>
                <w:sz w:val="22"/>
                <w:szCs w:val="22"/>
              </w:rPr>
              <w:t>Кисть правой руки (левой) сжать в кулак, не нее сверху положить ладонь левой (правой) руки.</w:t>
            </w:r>
          </w:p>
          <w:p w14:paraId="2018BFA2" w14:textId="77777777" w:rsidR="00C03A96" w:rsidRPr="00C03A96" w:rsidRDefault="00C03A96" w:rsidP="00C03A96">
            <w:pPr>
              <w:jc w:val="both"/>
              <w:rPr>
                <w:sz w:val="22"/>
                <w:szCs w:val="22"/>
              </w:rPr>
            </w:pPr>
            <w:r w:rsidRPr="00C03A96">
              <w:rPr>
                <w:sz w:val="22"/>
                <w:szCs w:val="22"/>
              </w:rPr>
              <w:t>Соединить наклонно («домиком») пальцы правой и левой рук, большие пальцы при этом прижаты к кистям.</w:t>
            </w:r>
          </w:p>
          <w:p w14:paraId="707C6B43" w14:textId="77777777" w:rsidR="00C03A96" w:rsidRPr="00C03A96" w:rsidRDefault="00C03A96" w:rsidP="00C03A96">
            <w:pPr>
              <w:jc w:val="both"/>
              <w:rPr>
                <w:sz w:val="22"/>
                <w:szCs w:val="22"/>
              </w:rPr>
            </w:pPr>
            <w:r w:rsidRPr="00C03A96">
              <w:rPr>
                <w:sz w:val="22"/>
                <w:szCs w:val="22"/>
              </w:rPr>
              <w:t xml:space="preserve">Вытянуть указательный и мизинец правой (левой) руки, остальные </w:t>
            </w:r>
            <w:r w:rsidRPr="00C03A96">
              <w:rPr>
                <w:sz w:val="22"/>
                <w:szCs w:val="22"/>
              </w:rPr>
              <w:lastRenderedPageBreak/>
              <w:t>пальцы сжать.</w:t>
            </w:r>
          </w:p>
          <w:p w14:paraId="702BD921" w14:textId="77777777" w:rsidR="00C03A96" w:rsidRPr="00C03A96" w:rsidRDefault="00C03A96" w:rsidP="00C03A96">
            <w:pPr>
              <w:jc w:val="both"/>
              <w:rPr>
                <w:sz w:val="22"/>
                <w:szCs w:val="22"/>
              </w:rPr>
            </w:pPr>
            <w:r w:rsidRPr="00C03A96">
              <w:rPr>
                <w:sz w:val="22"/>
                <w:szCs w:val="22"/>
              </w:rPr>
              <w:t>Вытянуть одновременно указательный и мизинец правой и левой руки, остальные пальцы сжать.</w:t>
            </w:r>
          </w:p>
          <w:p w14:paraId="5D35C77D" w14:textId="77777777" w:rsidR="00C03A96" w:rsidRPr="00C03A96" w:rsidRDefault="00C03A96" w:rsidP="00C03A96">
            <w:pPr>
              <w:jc w:val="both"/>
              <w:rPr>
                <w:sz w:val="22"/>
                <w:szCs w:val="22"/>
              </w:rPr>
            </w:pPr>
            <w:r w:rsidRPr="00C03A96">
              <w:rPr>
                <w:sz w:val="22"/>
                <w:szCs w:val="22"/>
              </w:rPr>
              <w:t>Вытянуть большой и мизинец правой (левой) руки, остальные пальцы сжать.</w:t>
            </w:r>
          </w:p>
          <w:p w14:paraId="7332F407" w14:textId="77777777" w:rsidR="00C03A96" w:rsidRPr="00C03A96" w:rsidRDefault="00C03A96" w:rsidP="00C03A96">
            <w:pPr>
              <w:jc w:val="both"/>
              <w:rPr>
                <w:sz w:val="22"/>
                <w:szCs w:val="22"/>
              </w:rPr>
            </w:pPr>
            <w:r w:rsidRPr="00C03A96">
              <w:rPr>
                <w:sz w:val="22"/>
                <w:szCs w:val="22"/>
              </w:rPr>
              <w:t>Вытянуть одновременно большой и мизинец правой и левой руки, остальные пальцы сжать.</w:t>
            </w:r>
          </w:p>
          <w:p w14:paraId="04C8A6C9" w14:textId="77777777" w:rsidR="00C03A96" w:rsidRPr="00C03A96" w:rsidRDefault="00C03A96" w:rsidP="00C03A96">
            <w:pPr>
              <w:jc w:val="both"/>
              <w:rPr>
                <w:sz w:val="22"/>
                <w:szCs w:val="22"/>
              </w:rPr>
            </w:pPr>
            <w:r w:rsidRPr="00C03A96">
              <w:rPr>
                <w:sz w:val="22"/>
                <w:szCs w:val="22"/>
              </w:rPr>
              <w:t>Вытянуть указательный и средний пальцы правой (левой) руки, остальные пальцы сжать.</w:t>
            </w:r>
          </w:p>
          <w:p w14:paraId="20B31269" w14:textId="77777777" w:rsidR="00C03A96" w:rsidRPr="00C03A96" w:rsidRDefault="00C03A96" w:rsidP="00C03A96">
            <w:pPr>
              <w:jc w:val="both"/>
              <w:rPr>
                <w:sz w:val="22"/>
                <w:szCs w:val="22"/>
              </w:rPr>
            </w:pPr>
            <w:r w:rsidRPr="00C03A96">
              <w:rPr>
                <w:sz w:val="22"/>
                <w:szCs w:val="22"/>
              </w:rPr>
              <w:t>Вытянуть одновременно указательный и средний пальцы правой и левой руки, остальные пальцы сжать.</w:t>
            </w:r>
          </w:p>
          <w:p w14:paraId="10D61220" w14:textId="77777777" w:rsidR="00C03A96" w:rsidRPr="00C03A96" w:rsidRDefault="00C03A96" w:rsidP="00C03A96">
            <w:pPr>
              <w:jc w:val="both"/>
              <w:rPr>
                <w:sz w:val="22"/>
                <w:szCs w:val="22"/>
              </w:rPr>
            </w:pPr>
            <w:r w:rsidRPr="00C03A96">
              <w:rPr>
                <w:sz w:val="22"/>
                <w:szCs w:val="22"/>
              </w:rPr>
              <w:t>«Курочка»</w:t>
            </w:r>
          </w:p>
          <w:p w14:paraId="7F821024" w14:textId="77777777" w:rsidR="00C03A96" w:rsidRPr="00C03A96" w:rsidRDefault="00C03A96" w:rsidP="00C03A96">
            <w:pPr>
              <w:jc w:val="both"/>
              <w:rPr>
                <w:sz w:val="22"/>
                <w:szCs w:val="22"/>
              </w:rPr>
            </w:pPr>
            <w:r w:rsidRPr="00C03A96">
              <w:rPr>
                <w:sz w:val="22"/>
                <w:szCs w:val="22"/>
              </w:rPr>
              <w:t>«Крокодил»</w:t>
            </w:r>
          </w:p>
          <w:p w14:paraId="3BB22FF6" w14:textId="77777777" w:rsidR="00C03A96" w:rsidRPr="00C03A96" w:rsidRDefault="00C03A96" w:rsidP="00C03A96">
            <w:pPr>
              <w:jc w:val="both"/>
              <w:rPr>
                <w:sz w:val="22"/>
                <w:szCs w:val="22"/>
              </w:rPr>
            </w:pPr>
            <w:r w:rsidRPr="00C03A96">
              <w:rPr>
                <w:sz w:val="22"/>
                <w:szCs w:val="22"/>
              </w:rPr>
              <w:t>«Дом»</w:t>
            </w:r>
          </w:p>
          <w:p w14:paraId="3DE6C603" w14:textId="77777777" w:rsidR="00C03A96" w:rsidRPr="00C03A96" w:rsidRDefault="00C03A96" w:rsidP="00C03A96">
            <w:pPr>
              <w:jc w:val="both"/>
              <w:rPr>
                <w:sz w:val="22"/>
                <w:szCs w:val="22"/>
              </w:rPr>
            </w:pPr>
            <w:r w:rsidRPr="00C03A96">
              <w:rPr>
                <w:sz w:val="22"/>
                <w:szCs w:val="22"/>
              </w:rPr>
              <w:t>«Цветок»</w:t>
            </w:r>
          </w:p>
          <w:p w14:paraId="59472C2B" w14:textId="77777777" w:rsidR="00C03A96" w:rsidRPr="00C03A96" w:rsidRDefault="00C03A96" w:rsidP="00C03A96">
            <w:pPr>
              <w:jc w:val="both"/>
              <w:rPr>
                <w:sz w:val="22"/>
                <w:szCs w:val="22"/>
              </w:rPr>
            </w:pPr>
            <w:r w:rsidRPr="00C03A96">
              <w:rPr>
                <w:sz w:val="22"/>
                <w:szCs w:val="22"/>
              </w:rPr>
              <w:t>«Птичка»</w:t>
            </w:r>
          </w:p>
          <w:p w14:paraId="1A76479D" w14:textId="77777777" w:rsidR="00C03A96" w:rsidRPr="00C03A96" w:rsidRDefault="00C03A96" w:rsidP="00C03A96">
            <w:pPr>
              <w:jc w:val="both"/>
              <w:rPr>
                <w:sz w:val="22"/>
                <w:szCs w:val="22"/>
              </w:rPr>
            </w:pPr>
            <w:r w:rsidRPr="00C03A96">
              <w:rPr>
                <w:sz w:val="22"/>
                <w:szCs w:val="22"/>
              </w:rPr>
              <w:t>«Кошка»   и др.</w:t>
            </w:r>
          </w:p>
          <w:p w14:paraId="46A60B48" w14:textId="77777777" w:rsidR="00C03A96" w:rsidRPr="00C03A96" w:rsidRDefault="00C03A96" w:rsidP="00C03A96">
            <w:pPr>
              <w:jc w:val="both"/>
              <w:rPr>
                <w:b/>
                <w:i/>
                <w:sz w:val="22"/>
                <w:szCs w:val="22"/>
              </w:rPr>
            </w:pPr>
            <w:r w:rsidRPr="00C03A96">
              <w:rPr>
                <w:b/>
                <w:i/>
                <w:sz w:val="22"/>
                <w:szCs w:val="22"/>
              </w:rPr>
              <w:t xml:space="preserve">(см. </w:t>
            </w:r>
            <w:proofErr w:type="spellStart"/>
            <w:r w:rsidRPr="00C03A96">
              <w:rPr>
                <w:b/>
                <w:i/>
                <w:sz w:val="22"/>
                <w:szCs w:val="22"/>
              </w:rPr>
              <w:t>Л.В.Лопатина</w:t>
            </w:r>
            <w:proofErr w:type="spellEnd"/>
            <w:r w:rsidRPr="00C03A96">
              <w:rPr>
                <w:b/>
                <w:i/>
                <w:sz w:val="22"/>
                <w:szCs w:val="22"/>
              </w:rPr>
              <w:t xml:space="preserve">, </w:t>
            </w:r>
            <w:proofErr w:type="spellStart"/>
            <w:r w:rsidRPr="00C03A96">
              <w:rPr>
                <w:b/>
                <w:i/>
                <w:sz w:val="22"/>
                <w:szCs w:val="22"/>
              </w:rPr>
              <w:t>Н.В.Серебрякова</w:t>
            </w:r>
            <w:proofErr w:type="spellEnd"/>
            <w:r w:rsidRPr="00C03A96">
              <w:rPr>
                <w:b/>
                <w:i/>
                <w:sz w:val="22"/>
                <w:szCs w:val="22"/>
              </w:rPr>
              <w:t xml:space="preserve"> «Преодоление речевых нарушений у дошкольников (коррекция стертой дизартрии) – СПб.: Изд-во РГПУ </w:t>
            </w:r>
            <w:proofErr w:type="spellStart"/>
            <w:r w:rsidRPr="00C03A96">
              <w:rPr>
                <w:b/>
                <w:i/>
                <w:sz w:val="22"/>
                <w:szCs w:val="22"/>
              </w:rPr>
              <w:t>им.А.И.Герцена</w:t>
            </w:r>
            <w:proofErr w:type="spellEnd"/>
            <w:r w:rsidRPr="00C03A96">
              <w:rPr>
                <w:b/>
                <w:i/>
                <w:sz w:val="22"/>
                <w:szCs w:val="22"/>
              </w:rPr>
              <w:t xml:space="preserve">; Изд-во «СОЮЗ», 2001. – с.24-30). </w:t>
            </w:r>
          </w:p>
          <w:p w14:paraId="6B0B9A4D" w14:textId="77777777" w:rsidR="00C03A96" w:rsidRPr="00C03A96" w:rsidRDefault="00C03A96" w:rsidP="00C03A96">
            <w:pPr>
              <w:jc w:val="both"/>
              <w:rPr>
                <w:sz w:val="22"/>
                <w:szCs w:val="22"/>
              </w:rPr>
            </w:pPr>
          </w:p>
        </w:tc>
      </w:tr>
      <w:tr w:rsidR="00C03A96" w:rsidRPr="00C03A96" w14:paraId="7E218FA2" w14:textId="77777777" w:rsidTr="00C03A96">
        <w:trPr>
          <w:trHeight w:val="1123"/>
        </w:trPr>
        <w:tc>
          <w:tcPr>
            <w:tcW w:w="2388" w:type="dxa"/>
            <w:shd w:val="clear" w:color="auto" w:fill="auto"/>
          </w:tcPr>
          <w:p w14:paraId="18A6CEED" w14:textId="77777777" w:rsidR="00C03A96" w:rsidRPr="00C03A96" w:rsidRDefault="00C03A96" w:rsidP="00C03A96">
            <w:pPr>
              <w:rPr>
                <w:sz w:val="22"/>
                <w:szCs w:val="22"/>
              </w:rPr>
            </w:pPr>
          </w:p>
          <w:p w14:paraId="525D0ACD" w14:textId="77777777" w:rsidR="00C03A96" w:rsidRPr="00C03A96" w:rsidRDefault="00C03A96" w:rsidP="00C03A96">
            <w:pPr>
              <w:jc w:val="both"/>
              <w:rPr>
                <w:sz w:val="22"/>
                <w:szCs w:val="22"/>
              </w:rPr>
            </w:pPr>
            <w:r w:rsidRPr="00C03A96">
              <w:rPr>
                <w:b/>
                <w:sz w:val="22"/>
                <w:szCs w:val="22"/>
              </w:rPr>
              <w:t>2. Второй этап (этап формирования первичных произносительных умений и навыков) логопедической работы</w:t>
            </w:r>
            <w:r w:rsidRPr="00C03A96">
              <w:rPr>
                <w:sz w:val="22"/>
                <w:szCs w:val="22"/>
              </w:rPr>
              <w:t xml:space="preserve"> </w:t>
            </w:r>
          </w:p>
          <w:p w14:paraId="567436DC" w14:textId="77777777" w:rsidR="00C03A96" w:rsidRPr="00C03A96" w:rsidRDefault="00C03A96" w:rsidP="00C03A96">
            <w:pPr>
              <w:rPr>
                <w:b/>
                <w:i/>
                <w:sz w:val="22"/>
                <w:szCs w:val="22"/>
              </w:rPr>
            </w:pPr>
            <w:r w:rsidRPr="00C03A96">
              <w:rPr>
                <w:b/>
                <w:i/>
                <w:sz w:val="22"/>
                <w:szCs w:val="22"/>
              </w:rPr>
              <w:t>2.1. Постановка звуков.</w:t>
            </w:r>
          </w:p>
          <w:p w14:paraId="43696E56" w14:textId="77777777" w:rsidR="00C03A96" w:rsidRPr="00C03A96" w:rsidRDefault="00C03A96" w:rsidP="00C03A96">
            <w:pPr>
              <w:jc w:val="both"/>
              <w:rPr>
                <w:sz w:val="22"/>
                <w:szCs w:val="22"/>
              </w:rPr>
            </w:pPr>
          </w:p>
          <w:p w14:paraId="3EBABFF8" w14:textId="77777777" w:rsidR="00C03A96" w:rsidRPr="00C03A96" w:rsidRDefault="00C03A96" w:rsidP="00C03A96">
            <w:pPr>
              <w:jc w:val="both"/>
              <w:rPr>
                <w:sz w:val="22"/>
                <w:szCs w:val="22"/>
              </w:rPr>
            </w:pPr>
          </w:p>
          <w:p w14:paraId="1D63680F" w14:textId="77777777" w:rsidR="00C03A96" w:rsidRPr="00C03A96" w:rsidRDefault="00C03A96" w:rsidP="00C03A96">
            <w:pPr>
              <w:jc w:val="both"/>
              <w:rPr>
                <w:sz w:val="22"/>
                <w:szCs w:val="22"/>
              </w:rPr>
            </w:pPr>
          </w:p>
          <w:p w14:paraId="099BCE8F" w14:textId="77777777" w:rsidR="00C03A96" w:rsidRPr="00C03A96" w:rsidRDefault="00C03A96" w:rsidP="00C03A96">
            <w:pPr>
              <w:jc w:val="both"/>
              <w:rPr>
                <w:sz w:val="22"/>
                <w:szCs w:val="22"/>
              </w:rPr>
            </w:pPr>
          </w:p>
          <w:p w14:paraId="395005E3" w14:textId="77777777" w:rsidR="00C03A96" w:rsidRPr="00C03A96" w:rsidRDefault="00C03A96" w:rsidP="00C03A96">
            <w:pPr>
              <w:jc w:val="both"/>
              <w:rPr>
                <w:sz w:val="22"/>
                <w:szCs w:val="22"/>
              </w:rPr>
            </w:pPr>
          </w:p>
          <w:p w14:paraId="4DFEA94F" w14:textId="77777777" w:rsidR="00C03A96" w:rsidRPr="00C03A96" w:rsidRDefault="00C03A96" w:rsidP="00C03A96">
            <w:pPr>
              <w:jc w:val="both"/>
              <w:rPr>
                <w:sz w:val="22"/>
                <w:szCs w:val="22"/>
              </w:rPr>
            </w:pPr>
          </w:p>
          <w:p w14:paraId="3DB21F5B" w14:textId="77777777" w:rsidR="00C03A96" w:rsidRPr="00C03A96" w:rsidRDefault="00C03A96" w:rsidP="00C03A96">
            <w:pPr>
              <w:jc w:val="both"/>
              <w:rPr>
                <w:sz w:val="22"/>
                <w:szCs w:val="22"/>
              </w:rPr>
            </w:pPr>
          </w:p>
          <w:p w14:paraId="7569AFDC" w14:textId="77777777" w:rsidR="00C03A96" w:rsidRPr="00C03A96" w:rsidRDefault="00C03A96" w:rsidP="00C03A96">
            <w:pPr>
              <w:jc w:val="both"/>
              <w:rPr>
                <w:sz w:val="22"/>
                <w:szCs w:val="22"/>
              </w:rPr>
            </w:pPr>
          </w:p>
          <w:p w14:paraId="728C87E6" w14:textId="77777777" w:rsidR="00C03A96" w:rsidRPr="00C03A96" w:rsidRDefault="00C03A96" w:rsidP="00C03A96">
            <w:pPr>
              <w:jc w:val="both"/>
              <w:rPr>
                <w:sz w:val="22"/>
                <w:szCs w:val="22"/>
              </w:rPr>
            </w:pPr>
          </w:p>
          <w:p w14:paraId="144681DC" w14:textId="77777777" w:rsidR="00C03A96" w:rsidRPr="00C03A96" w:rsidRDefault="00C03A96" w:rsidP="00C03A96">
            <w:pPr>
              <w:jc w:val="both"/>
              <w:rPr>
                <w:sz w:val="22"/>
                <w:szCs w:val="22"/>
              </w:rPr>
            </w:pPr>
          </w:p>
          <w:p w14:paraId="6FF09FC6" w14:textId="77777777" w:rsidR="00C03A96" w:rsidRPr="00C03A96" w:rsidRDefault="00C03A96" w:rsidP="00C03A96">
            <w:pPr>
              <w:jc w:val="both"/>
              <w:rPr>
                <w:sz w:val="22"/>
                <w:szCs w:val="22"/>
              </w:rPr>
            </w:pPr>
          </w:p>
          <w:p w14:paraId="7D2E5A60" w14:textId="77777777" w:rsidR="00C03A96" w:rsidRPr="00C03A96" w:rsidRDefault="00C03A96" w:rsidP="00C03A96">
            <w:pPr>
              <w:jc w:val="both"/>
              <w:rPr>
                <w:sz w:val="22"/>
                <w:szCs w:val="22"/>
              </w:rPr>
            </w:pPr>
          </w:p>
          <w:p w14:paraId="764E00FE" w14:textId="77777777" w:rsidR="00C03A96" w:rsidRPr="00C03A96" w:rsidRDefault="00C03A96" w:rsidP="00C03A96">
            <w:pPr>
              <w:jc w:val="both"/>
              <w:rPr>
                <w:sz w:val="22"/>
                <w:szCs w:val="22"/>
              </w:rPr>
            </w:pPr>
          </w:p>
          <w:p w14:paraId="298914AC" w14:textId="77777777" w:rsidR="00C03A96" w:rsidRPr="00C03A96" w:rsidRDefault="00C03A96" w:rsidP="00C03A96">
            <w:pPr>
              <w:jc w:val="both"/>
              <w:rPr>
                <w:sz w:val="22"/>
                <w:szCs w:val="22"/>
              </w:rPr>
            </w:pPr>
          </w:p>
          <w:p w14:paraId="0AEAE2D4" w14:textId="77777777" w:rsidR="00C03A96" w:rsidRPr="00C03A96" w:rsidRDefault="00C03A96" w:rsidP="00C03A96">
            <w:pPr>
              <w:jc w:val="both"/>
              <w:rPr>
                <w:sz w:val="22"/>
                <w:szCs w:val="22"/>
              </w:rPr>
            </w:pPr>
          </w:p>
          <w:p w14:paraId="700C9868" w14:textId="77777777" w:rsidR="00C03A96" w:rsidRPr="00C03A96" w:rsidRDefault="00C03A96" w:rsidP="00C03A96">
            <w:pPr>
              <w:jc w:val="both"/>
              <w:rPr>
                <w:sz w:val="22"/>
                <w:szCs w:val="22"/>
              </w:rPr>
            </w:pPr>
          </w:p>
          <w:p w14:paraId="2E3FD33B" w14:textId="77777777" w:rsidR="00C03A96" w:rsidRPr="00C03A96" w:rsidRDefault="00C03A96" w:rsidP="00C03A96">
            <w:pPr>
              <w:jc w:val="both"/>
              <w:rPr>
                <w:sz w:val="22"/>
                <w:szCs w:val="22"/>
              </w:rPr>
            </w:pPr>
          </w:p>
          <w:p w14:paraId="6197453D" w14:textId="77777777" w:rsidR="00C03A96" w:rsidRPr="00C03A96" w:rsidRDefault="00C03A96" w:rsidP="00C03A96">
            <w:pPr>
              <w:jc w:val="both"/>
              <w:rPr>
                <w:sz w:val="22"/>
                <w:szCs w:val="22"/>
              </w:rPr>
            </w:pPr>
          </w:p>
          <w:p w14:paraId="034827F4" w14:textId="77777777" w:rsidR="00C03A96" w:rsidRPr="00C03A96" w:rsidRDefault="00C03A96" w:rsidP="00C03A96">
            <w:pPr>
              <w:jc w:val="both"/>
              <w:rPr>
                <w:sz w:val="22"/>
                <w:szCs w:val="22"/>
              </w:rPr>
            </w:pPr>
          </w:p>
          <w:p w14:paraId="0231799C" w14:textId="77777777" w:rsidR="00C03A96" w:rsidRPr="00C03A96" w:rsidRDefault="00C03A96" w:rsidP="00C03A96">
            <w:pPr>
              <w:jc w:val="both"/>
              <w:rPr>
                <w:sz w:val="22"/>
                <w:szCs w:val="22"/>
              </w:rPr>
            </w:pPr>
          </w:p>
          <w:p w14:paraId="3F131178" w14:textId="77777777" w:rsidR="00C03A96" w:rsidRPr="00C03A96" w:rsidRDefault="00C03A96" w:rsidP="00C03A96">
            <w:pPr>
              <w:jc w:val="both"/>
              <w:rPr>
                <w:sz w:val="22"/>
                <w:szCs w:val="22"/>
              </w:rPr>
            </w:pPr>
          </w:p>
          <w:p w14:paraId="5991F11E" w14:textId="77777777" w:rsidR="00C03A96" w:rsidRPr="00C03A96" w:rsidRDefault="00C03A96" w:rsidP="00C03A96">
            <w:pPr>
              <w:jc w:val="both"/>
              <w:rPr>
                <w:sz w:val="22"/>
                <w:szCs w:val="22"/>
              </w:rPr>
            </w:pPr>
          </w:p>
          <w:p w14:paraId="4EDBFDDD" w14:textId="77777777" w:rsidR="00C03A96" w:rsidRPr="00C03A96" w:rsidRDefault="00C03A96" w:rsidP="00C03A96">
            <w:pPr>
              <w:jc w:val="both"/>
              <w:rPr>
                <w:sz w:val="22"/>
                <w:szCs w:val="22"/>
              </w:rPr>
            </w:pPr>
          </w:p>
          <w:p w14:paraId="68A6EBB0" w14:textId="77777777" w:rsidR="00C03A96" w:rsidRPr="00C03A96" w:rsidRDefault="00C03A96" w:rsidP="00C03A96">
            <w:pPr>
              <w:jc w:val="both"/>
              <w:rPr>
                <w:sz w:val="22"/>
                <w:szCs w:val="22"/>
              </w:rPr>
            </w:pPr>
          </w:p>
          <w:p w14:paraId="66ACA80F" w14:textId="77777777" w:rsidR="00C03A96" w:rsidRPr="00C03A96" w:rsidRDefault="00C03A96" w:rsidP="00C03A96">
            <w:pPr>
              <w:jc w:val="both"/>
              <w:rPr>
                <w:sz w:val="22"/>
                <w:szCs w:val="22"/>
              </w:rPr>
            </w:pPr>
          </w:p>
          <w:p w14:paraId="08B84196" w14:textId="77777777" w:rsidR="00C03A96" w:rsidRPr="00C03A96" w:rsidRDefault="00C03A96" w:rsidP="00C03A96">
            <w:pPr>
              <w:jc w:val="both"/>
              <w:rPr>
                <w:sz w:val="22"/>
                <w:szCs w:val="22"/>
              </w:rPr>
            </w:pPr>
          </w:p>
          <w:p w14:paraId="1FB8CDD1" w14:textId="77777777" w:rsidR="00C03A96" w:rsidRPr="00C03A96" w:rsidRDefault="00C03A96" w:rsidP="00C03A96">
            <w:pPr>
              <w:jc w:val="both"/>
              <w:rPr>
                <w:sz w:val="22"/>
                <w:szCs w:val="22"/>
              </w:rPr>
            </w:pPr>
          </w:p>
          <w:p w14:paraId="0FBC98DB" w14:textId="77777777" w:rsidR="00C03A96" w:rsidRPr="00C03A96" w:rsidRDefault="00C03A96" w:rsidP="00C03A96">
            <w:pPr>
              <w:jc w:val="both"/>
              <w:rPr>
                <w:sz w:val="22"/>
                <w:szCs w:val="22"/>
              </w:rPr>
            </w:pPr>
          </w:p>
          <w:p w14:paraId="5140B970" w14:textId="77777777" w:rsidR="00C03A96" w:rsidRPr="00C03A96" w:rsidRDefault="00C03A96" w:rsidP="00C03A96">
            <w:pPr>
              <w:jc w:val="both"/>
              <w:rPr>
                <w:sz w:val="22"/>
                <w:szCs w:val="22"/>
              </w:rPr>
            </w:pPr>
          </w:p>
          <w:p w14:paraId="3B16DA26" w14:textId="77777777" w:rsidR="00C03A96" w:rsidRPr="00C03A96" w:rsidRDefault="00C03A96" w:rsidP="00C03A96">
            <w:pPr>
              <w:jc w:val="both"/>
              <w:rPr>
                <w:sz w:val="22"/>
                <w:szCs w:val="22"/>
              </w:rPr>
            </w:pPr>
          </w:p>
          <w:p w14:paraId="76BBC32F" w14:textId="77777777" w:rsidR="00C03A96" w:rsidRPr="00C03A96" w:rsidRDefault="00C03A96" w:rsidP="00C03A96">
            <w:pPr>
              <w:jc w:val="both"/>
              <w:rPr>
                <w:sz w:val="22"/>
                <w:szCs w:val="22"/>
              </w:rPr>
            </w:pPr>
          </w:p>
          <w:p w14:paraId="1C3BEB0C" w14:textId="77777777" w:rsidR="00C03A96" w:rsidRPr="00C03A96" w:rsidRDefault="00C03A96" w:rsidP="00C03A96">
            <w:pPr>
              <w:jc w:val="both"/>
              <w:rPr>
                <w:sz w:val="22"/>
                <w:szCs w:val="22"/>
              </w:rPr>
            </w:pPr>
          </w:p>
          <w:p w14:paraId="41B4E055" w14:textId="77777777" w:rsidR="00C03A96" w:rsidRPr="00C03A96" w:rsidRDefault="00C03A96" w:rsidP="00C03A96">
            <w:pPr>
              <w:jc w:val="both"/>
              <w:rPr>
                <w:sz w:val="22"/>
                <w:szCs w:val="22"/>
              </w:rPr>
            </w:pPr>
          </w:p>
          <w:p w14:paraId="530F06D4" w14:textId="77777777" w:rsidR="00C03A96" w:rsidRPr="00C03A96" w:rsidRDefault="00C03A96" w:rsidP="00C03A96">
            <w:pPr>
              <w:jc w:val="both"/>
              <w:rPr>
                <w:sz w:val="22"/>
                <w:szCs w:val="22"/>
              </w:rPr>
            </w:pPr>
          </w:p>
          <w:p w14:paraId="0285C6B7" w14:textId="77777777" w:rsidR="00C03A96" w:rsidRPr="00C03A96" w:rsidRDefault="00C03A96" w:rsidP="00C03A96">
            <w:pPr>
              <w:jc w:val="both"/>
              <w:rPr>
                <w:sz w:val="22"/>
                <w:szCs w:val="22"/>
              </w:rPr>
            </w:pPr>
          </w:p>
          <w:p w14:paraId="612509D5" w14:textId="77777777" w:rsidR="00C03A96" w:rsidRPr="00C03A96" w:rsidRDefault="00C03A96" w:rsidP="00C03A96">
            <w:pPr>
              <w:jc w:val="both"/>
              <w:rPr>
                <w:sz w:val="22"/>
                <w:szCs w:val="22"/>
              </w:rPr>
            </w:pPr>
          </w:p>
          <w:p w14:paraId="64F728CA" w14:textId="77777777" w:rsidR="00C03A96" w:rsidRPr="00C03A96" w:rsidRDefault="00C03A96" w:rsidP="00C03A96">
            <w:pPr>
              <w:jc w:val="both"/>
              <w:rPr>
                <w:sz w:val="22"/>
                <w:szCs w:val="22"/>
              </w:rPr>
            </w:pPr>
          </w:p>
          <w:p w14:paraId="78E4BA40" w14:textId="77777777" w:rsidR="00C03A96" w:rsidRPr="00C03A96" w:rsidRDefault="00C03A96" w:rsidP="00C03A96">
            <w:pPr>
              <w:jc w:val="both"/>
              <w:rPr>
                <w:sz w:val="22"/>
                <w:szCs w:val="22"/>
              </w:rPr>
            </w:pPr>
          </w:p>
          <w:p w14:paraId="79CA2687" w14:textId="77777777" w:rsidR="00C03A96" w:rsidRPr="00C03A96" w:rsidRDefault="00C03A96" w:rsidP="00C03A96">
            <w:pPr>
              <w:jc w:val="both"/>
              <w:rPr>
                <w:sz w:val="22"/>
                <w:szCs w:val="22"/>
              </w:rPr>
            </w:pPr>
          </w:p>
          <w:p w14:paraId="5B34FDDB" w14:textId="77777777" w:rsidR="00C03A96" w:rsidRPr="00C03A96" w:rsidRDefault="00C03A96" w:rsidP="00C03A96">
            <w:pPr>
              <w:jc w:val="both"/>
              <w:rPr>
                <w:sz w:val="22"/>
                <w:szCs w:val="22"/>
              </w:rPr>
            </w:pPr>
          </w:p>
          <w:p w14:paraId="1AFB9B4B" w14:textId="77777777" w:rsidR="00C03A96" w:rsidRPr="00C03A96" w:rsidRDefault="00C03A96" w:rsidP="00C03A96">
            <w:pPr>
              <w:jc w:val="both"/>
              <w:rPr>
                <w:b/>
                <w:i/>
                <w:sz w:val="22"/>
                <w:szCs w:val="22"/>
              </w:rPr>
            </w:pPr>
            <w:r w:rsidRPr="00C03A96">
              <w:rPr>
                <w:b/>
                <w:i/>
                <w:sz w:val="22"/>
                <w:szCs w:val="22"/>
              </w:rPr>
              <w:t>2.2. Формирование умения правильного использования поставленных звуков в различных фонетических условиях (автоматизация навыков).</w:t>
            </w:r>
          </w:p>
          <w:p w14:paraId="418152D4" w14:textId="77777777" w:rsidR="00C03A96" w:rsidRPr="00C03A96" w:rsidRDefault="00C03A96" w:rsidP="00C03A96">
            <w:pPr>
              <w:jc w:val="both"/>
              <w:rPr>
                <w:b/>
                <w:i/>
                <w:sz w:val="22"/>
                <w:szCs w:val="22"/>
              </w:rPr>
            </w:pPr>
          </w:p>
          <w:p w14:paraId="19536CE7" w14:textId="77777777" w:rsidR="00C03A96" w:rsidRPr="00C03A96" w:rsidRDefault="00C03A96" w:rsidP="00C03A96">
            <w:pPr>
              <w:jc w:val="both"/>
              <w:rPr>
                <w:sz w:val="22"/>
                <w:szCs w:val="22"/>
              </w:rPr>
            </w:pPr>
          </w:p>
          <w:p w14:paraId="3085A440" w14:textId="77777777" w:rsidR="00C03A96" w:rsidRPr="00C03A96" w:rsidRDefault="00C03A96" w:rsidP="00C03A96">
            <w:pPr>
              <w:jc w:val="both"/>
              <w:rPr>
                <w:sz w:val="22"/>
                <w:szCs w:val="22"/>
              </w:rPr>
            </w:pPr>
          </w:p>
          <w:p w14:paraId="11FAE5EC" w14:textId="77777777" w:rsidR="00C03A96" w:rsidRPr="00C03A96" w:rsidRDefault="00C03A96" w:rsidP="00C03A96">
            <w:pPr>
              <w:jc w:val="both"/>
              <w:rPr>
                <w:sz w:val="22"/>
                <w:szCs w:val="22"/>
              </w:rPr>
            </w:pPr>
          </w:p>
          <w:p w14:paraId="61534AD3" w14:textId="77777777" w:rsidR="00C03A96" w:rsidRPr="00C03A96" w:rsidRDefault="00C03A96" w:rsidP="00C03A96">
            <w:pPr>
              <w:jc w:val="both"/>
              <w:rPr>
                <w:sz w:val="22"/>
                <w:szCs w:val="22"/>
              </w:rPr>
            </w:pPr>
          </w:p>
          <w:p w14:paraId="536A746A" w14:textId="77777777" w:rsidR="00C03A96" w:rsidRPr="00C03A96" w:rsidRDefault="00C03A96" w:rsidP="00C03A96">
            <w:pPr>
              <w:jc w:val="both"/>
              <w:rPr>
                <w:sz w:val="22"/>
                <w:szCs w:val="22"/>
              </w:rPr>
            </w:pPr>
          </w:p>
          <w:p w14:paraId="3600F8B3" w14:textId="77777777" w:rsidR="00C03A96" w:rsidRPr="00C03A96" w:rsidRDefault="00C03A96" w:rsidP="00C03A96">
            <w:pPr>
              <w:jc w:val="both"/>
              <w:rPr>
                <w:b/>
                <w:i/>
                <w:sz w:val="22"/>
                <w:szCs w:val="22"/>
              </w:rPr>
            </w:pPr>
          </w:p>
          <w:p w14:paraId="5E51BDF9" w14:textId="77777777" w:rsidR="00C03A96" w:rsidRDefault="00C03A96" w:rsidP="00C03A96">
            <w:pPr>
              <w:jc w:val="both"/>
              <w:rPr>
                <w:b/>
                <w:i/>
                <w:iCs/>
                <w:sz w:val="22"/>
                <w:szCs w:val="22"/>
              </w:rPr>
            </w:pPr>
          </w:p>
          <w:p w14:paraId="00F1D639" w14:textId="77777777" w:rsidR="00C03A96" w:rsidRDefault="00C03A96" w:rsidP="00C03A96">
            <w:pPr>
              <w:jc w:val="both"/>
              <w:rPr>
                <w:b/>
                <w:i/>
                <w:iCs/>
                <w:sz w:val="22"/>
                <w:szCs w:val="22"/>
              </w:rPr>
            </w:pPr>
          </w:p>
          <w:p w14:paraId="58B3F73C" w14:textId="77777777" w:rsidR="00C03A96" w:rsidRDefault="00C03A96" w:rsidP="00C03A96">
            <w:pPr>
              <w:jc w:val="both"/>
              <w:rPr>
                <w:b/>
                <w:i/>
                <w:iCs/>
                <w:sz w:val="22"/>
                <w:szCs w:val="22"/>
              </w:rPr>
            </w:pPr>
          </w:p>
          <w:p w14:paraId="0B20B149" w14:textId="77777777" w:rsidR="00C03A96" w:rsidRDefault="00C03A96" w:rsidP="00C03A96">
            <w:pPr>
              <w:jc w:val="both"/>
              <w:rPr>
                <w:b/>
                <w:i/>
                <w:iCs/>
                <w:sz w:val="22"/>
                <w:szCs w:val="22"/>
              </w:rPr>
            </w:pPr>
          </w:p>
          <w:p w14:paraId="003DFF76" w14:textId="77777777" w:rsidR="00C03A96" w:rsidRDefault="00C03A96" w:rsidP="00C03A96">
            <w:pPr>
              <w:jc w:val="both"/>
              <w:rPr>
                <w:b/>
                <w:i/>
                <w:iCs/>
                <w:sz w:val="22"/>
                <w:szCs w:val="22"/>
              </w:rPr>
            </w:pPr>
          </w:p>
          <w:p w14:paraId="657DFF59" w14:textId="77777777" w:rsidR="00C03A96" w:rsidRPr="00C03A96" w:rsidRDefault="00C03A96" w:rsidP="00C03A96">
            <w:pPr>
              <w:jc w:val="both"/>
              <w:rPr>
                <w:b/>
                <w:i/>
                <w:sz w:val="22"/>
                <w:szCs w:val="22"/>
              </w:rPr>
            </w:pPr>
            <w:r w:rsidRPr="00C03A96">
              <w:rPr>
                <w:b/>
                <w:i/>
                <w:iCs/>
                <w:sz w:val="22"/>
                <w:szCs w:val="22"/>
              </w:rPr>
              <w:t>2.3.</w:t>
            </w:r>
            <w:r w:rsidRPr="00C03A96">
              <w:rPr>
                <w:b/>
                <w:i/>
                <w:sz w:val="22"/>
                <w:szCs w:val="22"/>
              </w:rPr>
              <w:t xml:space="preserve"> Нормализация голосовых модуляций.</w:t>
            </w:r>
          </w:p>
          <w:p w14:paraId="2DB9DCFD" w14:textId="77777777" w:rsidR="00C03A96" w:rsidRPr="00C03A96" w:rsidRDefault="00C03A96" w:rsidP="00C03A96">
            <w:pPr>
              <w:jc w:val="both"/>
              <w:rPr>
                <w:sz w:val="22"/>
                <w:szCs w:val="22"/>
              </w:rPr>
            </w:pPr>
          </w:p>
          <w:p w14:paraId="4E5FAE1A" w14:textId="77777777" w:rsidR="00C03A96" w:rsidRPr="00C03A96" w:rsidRDefault="00C03A96" w:rsidP="00C03A96">
            <w:pPr>
              <w:widowControl w:val="0"/>
              <w:autoSpaceDE w:val="0"/>
              <w:autoSpaceDN w:val="0"/>
              <w:adjustRightInd w:val="0"/>
              <w:jc w:val="both"/>
              <w:rPr>
                <w:b/>
                <w:i/>
                <w:iCs/>
                <w:sz w:val="22"/>
                <w:szCs w:val="22"/>
              </w:rPr>
            </w:pPr>
          </w:p>
          <w:p w14:paraId="47A6ED44" w14:textId="77777777" w:rsidR="00C03A96" w:rsidRPr="00C03A96" w:rsidRDefault="00C03A96" w:rsidP="00C03A96">
            <w:pPr>
              <w:jc w:val="both"/>
              <w:rPr>
                <w:i/>
                <w:sz w:val="22"/>
                <w:szCs w:val="22"/>
              </w:rPr>
            </w:pPr>
          </w:p>
          <w:p w14:paraId="69E93107" w14:textId="77777777" w:rsidR="00C03A96" w:rsidRPr="00C03A96" w:rsidRDefault="00C03A96" w:rsidP="00C03A96">
            <w:pPr>
              <w:rPr>
                <w:b/>
                <w:i/>
                <w:sz w:val="22"/>
                <w:szCs w:val="22"/>
              </w:rPr>
            </w:pPr>
          </w:p>
          <w:p w14:paraId="320AC5E4" w14:textId="77777777" w:rsidR="00C03A96" w:rsidRPr="00C03A96" w:rsidRDefault="00C03A96" w:rsidP="00C03A96">
            <w:pPr>
              <w:rPr>
                <w:b/>
                <w:i/>
                <w:sz w:val="22"/>
                <w:szCs w:val="22"/>
              </w:rPr>
            </w:pPr>
          </w:p>
          <w:p w14:paraId="62568854" w14:textId="77777777" w:rsidR="00C03A96" w:rsidRPr="00C03A96" w:rsidRDefault="00C03A96" w:rsidP="00C03A96">
            <w:pPr>
              <w:rPr>
                <w:b/>
                <w:i/>
                <w:sz w:val="22"/>
                <w:szCs w:val="22"/>
              </w:rPr>
            </w:pPr>
          </w:p>
          <w:p w14:paraId="2CB8E9D0" w14:textId="77777777" w:rsidR="00C03A96" w:rsidRPr="00C03A96" w:rsidRDefault="00C03A96" w:rsidP="00C03A96">
            <w:pPr>
              <w:rPr>
                <w:b/>
                <w:i/>
                <w:sz w:val="22"/>
                <w:szCs w:val="22"/>
              </w:rPr>
            </w:pPr>
            <w:r w:rsidRPr="00C03A96">
              <w:rPr>
                <w:b/>
                <w:i/>
                <w:sz w:val="22"/>
                <w:szCs w:val="22"/>
              </w:rPr>
              <w:t>2.4. Координация дыхательных и фонационных кинестезий.</w:t>
            </w:r>
          </w:p>
          <w:p w14:paraId="4CEEAE99" w14:textId="77777777" w:rsidR="00C03A96" w:rsidRPr="00C03A96" w:rsidRDefault="00C03A96" w:rsidP="00C03A96">
            <w:pPr>
              <w:rPr>
                <w:b/>
                <w:i/>
                <w:sz w:val="22"/>
                <w:szCs w:val="22"/>
              </w:rPr>
            </w:pPr>
            <w:r w:rsidRPr="00C03A96">
              <w:rPr>
                <w:b/>
                <w:i/>
                <w:sz w:val="22"/>
                <w:szCs w:val="22"/>
              </w:rPr>
              <w:t xml:space="preserve"> </w:t>
            </w:r>
          </w:p>
          <w:p w14:paraId="7BACFBD8" w14:textId="77777777" w:rsidR="00C03A96" w:rsidRPr="00C03A96" w:rsidRDefault="00C03A96" w:rsidP="00C03A96">
            <w:pPr>
              <w:jc w:val="both"/>
              <w:rPr>
                <w:b/>
                <w:i/>
                <w:sz w:val="22"/>
                <w:szCs w:val="22"/>
              </w:rPr>
            </w:pPr>
          </w:p>
          <w:p w14:paraId="36468C9F" w14:textId="77777777" w:rsidR="00C03A96" w:rsidRPr="00C03A96" w:rsidRDefault="00C03A96" w:rsidP="00C03A96">
            <w:pPr>
              <w:rPr>
                <w:b/>
                <w:i/>
                <w:sz w:val="22"/>
                <w:szCs w:val="22"/>
              </w:rPr>
            </w:pPr>
          </w:p>
          <w:p w14:paraId="4B8D930B" w14:textId="77777777" w:rsidR="00C03A96" w:rsidRPr="00C03A96" w:rsidRDefault="00C03A96" w:rsidP="00C03A96">
            <w:pPr>
              <w:rPr>
                <w:b/>
                <w:i/>
                <w:sz w:val="22"/>
                <w:szCs w:val="22"/>
              </w:rPr>
            </w:pPr>
            <w:r w:rsidRPr="00C03A96">
              <w:rPr>
                <w:b/>
                <w:i/>
                <w:sz w:val="22"/>
                <w:szCs w:val="22"/>
              </w:rPr>
              <w:t>2.5.Отработка сложных двигательных актов динамической пальцевой моторики</w:t>
            </w:r>
          </w:p>
          <w:p w14:paraId="114EDA53" w14:textId="77777777" w:rsidR="00C03A96" w:rsidRPr="00C03A96" w:rsidRDefault="00C03A96" w:rsidP="00C03A96">
            <w:pPr>
              <w:rPr>
                <w:b/>
                <w:i/>
                <w:sz w:val="22"/>
                <w:szCs w:val="22"/>
              </w:rPr>
            </w:pPr>
          </w:p>
          <w:p w14:paraId="191A6704" w14:textId="77777777" w:rsidR="00C03A96" w:rsidRPr="00C03A96" w:rsidRDefault="00C03A96" w:rsidP="00C03A96">
            <w:pPr>
              <w:rPr>
                <w:b/>
                <w:i/>
                <w:sz w:val="22"/>
                <w:szCs w:val="22"/>
              </w:rPr>
            </w:pPr>
          </w:p>
          <w:p w14:paraId="24EEB529" w14:textId="77777777" w:rsidR="00C03A96" w:rsidRPr="00C03A96" w:rsidRDefault="00C03A96" w:rsidP="00C03A96">
            <w:pPr>
              <w:rPr>
                <w:b/>
                <w:i/>
                <w:sz w:val="22"/>
                <w:szCs w:val="22"/>
              </w:rPr>
            </w:pPr>
          </w:p>
          <w:p w14:paraId="74A89BEA" w14:textId="77777777" w:rsidR="00C03A96" w:rsidRPr="00C03A96" w:rsidRDefault="00C03A96" w:rsidP="00C03A96">
            <w:pPr>
              <w:rPr>
                <w:b/>
                <w:i/>
                <w:sz w:val="22"/>
                <w:szCs w:val="22"/>
              </w:rPr>
            </w:pPr>
          </w:p>
          <w:p w14:paraId="03725ECA" w14:textId="77777777" w:rsidR="00C03A96" w:rsidRPr="00C03A96" w:rsidRDefault="00C03A96" w:rsidP="00C03A96">
            <w:pPr>
              <w:rPr>
                <w:b/>
                <w:i/>
                <w:sz w:val="22"/>
                <w:szCs w:val="22"/>
              </w:rPr>
            </w:pPr>
          </w:p>
          <w:p w14:paraId="55AB2BBF" w14:textId="77777777" w:rsidR="00C03A96" w:rsidRPr="00C03A96" w:rsidRDefault="00C03A96" w:rsidP="00C03A96">
            <w:pPr>
              <w:rPr>
                <w:b/>
                <w:i/>
                <w:sz w:val="22"/>
                <w:szCs w:val="22"/>
              </w:rPr>
            </w:pPr>
          </w:p>
          <w:p w14:paraId="22BA195A" w14:textId="77777777" w:rsidR="00C03A96" w:rsidRPr="00C03A96" w:rsidRDefault="00C03A96" w:rsidP="00C03A96">
            <w:pPr>
              <w:rPr>
                <w:b/>
                <w:i/>
                <w:sz w:val="22"/>
                <w:szCs w:val="22"/>
              </w:rPr>
            </w:pPr>
          </w:p>
          <w:p w14:paraId="586B58CD" w14:textId="77777777" w:rsidR="00C03A96" w:rsidRPr="00C03A96" w:rsidRDefault="00C03A96" w:rsidP="00C03A96">
            <w:pPr>
              <w:rPr>
                <w:b/>
                <w:i/>
                <w:sz w:val="22"/>
                <w:szCs w:val="22"/>
              </w:rPr>
            </w:pPr>
          </w:p>
          <w:p w14:paraId="293A98C6" w14:textId="77777777" w:rsidR="00C03A96" w:rsidRPr="00C03A96" w:rsidRDefault="00C03A96" w:rsidP="00C03A96">
            <w:pPr>
              <w:rPr>
                <w:b/>
                <w:i/>
                <w:sz w:val="22"/>
                <w:szCs w:val="22"/>
              </w:rPr>
            </w:pPr>
          </w:p>
          <w:p w14:paraId="4803B7C6" w14:textId="77777777" w:rsidR="00C03A96" w:rsidRDefault="00C03A96" w:rsidP="00C03A96">
            <w:pPr>
              <w:jc w:val="both"/>
              <w:rPr>
                <w:b/>
                <w:i/>
                <w:sz w:val="22"/>
                <w:szCs w:val="22"/>
              </w:rPr>
            </w:pPr>
          </w:p>
          <w:p w14:paraId="51AE0A95" w14:textId="77777777" w:rsidR="00C03A96" w:rsidRPr="00C03A96" w:rsidRDefault="00C03A96" w:rsidP="00C03A96">
            <w:pPr>
              <w:jc w:val="both"/>
              <w:rPr>
                <w:b/>
                <w:i/>
                <w:sz w:val="22"/>
                <w:szCs w:val="22"/>
              </w:rPr>
            </w:pPr>
            <w:r w:rsidRPr="00C03A96">
              <w:rPr>
                <w:b/>
                <w:i/>
                <w:sz w:val="22"/>
                <w:szCs w:val="22"/>
              </w:rPr>
              <w:t>2.6. Формирование простейших операций звукового анализа.</w:t>
            </w:r>
          </w:p>
          <w:p w14:paraId="1CD8E64D" w14:textId="77777777" w:rsidR="00C03A96" w:rsidRPr="00C03A96" w:rsidRDefault="00C03A96" w:rsidP="00C03A96">
            <w:pPr>
              <w:rPr>
                <w:b/>
                <w:i/>
                <w:sz w:val="22"/>
                <w:szCs w:val="22"/>
              </w:rPr>
            </w:pPr>
          </w:p>
        </w:tc>
        <w:tc>
          <w:tcPr>
            <w:tcW w:w="7105" w:type="dxa"/>
            <w:shd w:val="clear" w:color="auto" w:fill="auto"/>
          </w:tcPr>
          <w:p w14:paraId="4807C83A" w14:textId="77777777" w:rsidR="00C03A96" w:rsidRPr="00C03A96" w:rsidRDefault="00C03A96" w:rsidP="00C03A96">
            <w:pPr>
              <w:rPr>
                <w:sz w:val="22"/>
                <w:szCs w:val="22"/>
              </w:rPr>
            </w:pPr>
          </w:p>
          <w:p w14:paraId="6D993202" w14:textId="77777777" w:rsidR="00C03A96" w:rsidRPr="00C03A96" w:rsidRDefault="00C03A96" w:rsidP="00C03A96">
            <w:pPr>
              <w:rPr>
                <w:sz w:val="22"/>
                <w:szCs w:val="22"/>
              </w:rPr>
            </w:pPr>
            <w:r w:rsidRPr="00C03A96">
              <w:rPr>
                <w:sz w:val="22"/>
                <w:szCs w:val="22"/>
              </w:rPr>
              <w:t>1.Знакомство с артикуляцией звука:</w:t>
            </w:r>
          </w:p>
          <w:p w14:paraId="292067DF" w14:textId="77777777" w:rsidR="00C03A96" w:rsidRPr="00C03A96" w:rsidRDefault="00C03A96" w:rsidP="00EB3EC8">
            <w:pPr>
              <w:widowControl w:val="0"/>
              <w:numPr>
                <w:ilvl w:val="0"/>
                <w:numId w:val="64"/>
              </w:numPr>
              <w:autoSpaceDE w:val="0"/>
              <w:autoSpaceDN w:val="0"/>
              <w:adjustRightInd w:val="0"/>
              <w:ind w:right="19"/>
              <w:jc w:val="both"/>
              <w:rPr>
                <w:sz w:val="22"/>
                <w:szCs w:val="22"/>
              </w:rPr>
            </w:pPr>
            <w:r w:rsidRPr="00C03A96">
              <w:rPr>
                <w:sz w:val="22"/>
                <w:szCs w:val="22"/>
              </w:rPr>
              <w:t>Показ артикуляции перед зеркалом</w:t>
            </w:r>
          </w:p>
          <w:p w14:paraId="5B3D9447" w14:textId="77777777" w:rsidR="00C03A96" w:rsidRPr="00C03A96" w:rsidRDefault="00C03A96" w:rsidP="00EB3EC8">
            <w:pPr>
              <w:widowControl w:val="0"/>
              <w:numPr>
                <w:ilvl w:val="0"/>
                <w:numId w:val="64"/>
              </w:numPr>
              <w:autoSpaceDE w:val="0"/>
              <w:autoSpaceDN w:val="0"/>
              <w:adjustRightInd w:val="0"/>
              <w:ind w:right="19"/>
              <w:jc w:val="both"/>
              <w:rPr>
                <w:sz w:val="22"/>
                <w:szCs w:val="22"/>
              </w:rPr>
            </w:pPr>
            <w:r w:rsidRPr="00C03A96">
              <w:rPr>
                <w:sz w:val="22"/>
                <w:szCs w:val="22"/>
              </w:rPr>
              <w:t>Показ профиля данного звука</w:t>
            </w:r>
          </w:p>
          <w:p w14:paraId="646E3F75" w14:textId="77777777" w:rsidR="00C03A96" w:rsidRPr="00C03A96" w:rsidRDefault="00C03A96" w:rsidP="00EB3EC8">
            <w:pPr>
              <w:widowControl w:val="0"/>
              <w:numPr>
                <w:ilvl w:val="0"/>
                <w:numId w:val="64"/>
              </w:numPr>
              <w:autoSpaceDE w:val="0"/>
              <w:autoSpaceDN w:val="0"/>
              <w:adjustRightInd w:val="0"/>
              <w:ind w:right="19"/>
              <w:jc w:val="both"/>
              <w:rPr>
                <w:sz w:val="22"/>
                <w:szCs w:val="22"/>
              </w:rPr>
            </w:pPr>
            <w:r w:rsidRPr="00C03A96">
              <w:rPr>
                <w:sz w:val="22"/>
                <w:szCs w:val="22"/>
              </w:rPr>
              <w:t>Показ положения языка кистью руки</w:t>
            </w:r>
          </w:p>
          <w:p w14:paraId="74855945" w14:textId="77777777" w:rsidR="00C03A96" w:rsidRPr="00C03A96" w:rsidRDefault="00C03A96" w:rsidP="00EB3EC8">
            <w:pPr>
              <w:widowControl w:val="0"/>
              <w:numPr>
                <w:ilvl w:val="0"/>
                <w:numId w:val="64"/>
              </w:numPr>
              <w:autoSpaceDE w:val="0"/>
              <w:autoSpaceDN w:val="0"/>
              <w:adjustRightInd w:val="0"/>
              <w:ind w:right="19"/>
              <w:jc w:val="both"/>
              <w:rPr>
                <w:sz w:val="22"/>
                <w:szCs w:val="22"/>
              </w:rPr>
            </w:pPr>
            <w:r w:rsidRPr="00C03A96">
              <w:rPr>
                <w:sz w:val="22"/>
                <w:szCs w:val="22"/>
              </w:rPr>
              <w:t>Наглядная демонстрация желобка по средней линии языка</w:t>
            </w:r>
          </w:p>
          <w:p w14:paraId="3ABEB03E" w14:textId="77777777" w:rsidR="00C03A96" w:rsidRPr="00C03A96" w:rsidRDefault="00C03A96" w:rsidP="00EB3EC8">
            <w:pPr>
              <w:widowControl w:val="0"/>
              <w:numPr>
                <w:ilvl w:val="0"/>
                <w:numId w:val="64"/>
              </w:numPr>
              <w:autoSpaceDE w:val="0"/>
              <w:autoSpaceDN w:val="0"/>
              <w:adjustRightInd w:val="0"/>
              <w:ind w:right="19"/>
              <w:jc w:val="both"/>
              <w:rPr>
                <w:sz w:val="22"/>
                <w:szCs w:val="22"/>
              </w:rPr>
            </w:pPr>
            <w:r w:rsidRPr="00C03A96">
              <w:rPr>
                <w:sz w:val="22"/>
                <w:szCs w:val="22"/>
              </w:rPr>
              <w:t>Закрепление артикуляционных упражнений</w:t>
            </w:r>
          </w:p>
          <w:p w14:paraId="407BFDE2" w14:textId="77777777" w:rsidR="00C03A96" w:rsidRPr="00C03A96" w:rsidRDefault="00C03A96" w:rsidP="00EB3EC8">
            <w:pPr>
              <w:numPr>
                <w:ilvl w:val="0"/>
                <w:numId w:val="64"/>
              </w:numPr>
              <w:jc w:val="both"/>
              <w:rPr>
                <w:sz w:val="22"/>
                <w:szCs w:val="22"/>
                <w:u w:val="single"/>
              </w:rPr>
            </w:pPr>
            <w:r w:rsidRPr="00C03A96">
              <w:rPr>
                <w:sz w:val="22"/>
                <w:szCs w:val="22"/>
              </w:rPr>
              <w:t>Работа с профилями гласных звуков.</w:t>
            </w:r>
          </w:p>
          <w:p w14:paraId="6FC7AC41" w14:textId="77777777" w:rsidR="00C03A96" w:rsidRPr="00C03A96" w:rsidRDefault="00C03A96" w:rsidP="00C03A96">
            <w:pPr>
              <w:widowControl w:val="0"/>
              <w:tabs>
                <w:tab w:val="left" w:pos="5112"/>
              </w:tabs>
              <w:autoSpaceDE w:val="0"/>
              <w:autoSpaceDN w:val="0"/>
              <w:adjustRightInd w:val="0"/>
              <w:ind w:right="72"/>
              <w:jc w:val="both"/>
              <w:rPr>
                <w:b/>
                <w:bCs/>
                <w:sz w:val="22"/>
                <w:szCs w:val="22"/>
              </w:rPr>
            </w:pPr>
            <w:r w:rsidRPr="00C03A96">
              <w:rPr>
                <w:b/>
                <w:bCs/>
                <w:sz w:val="22"/>
                <w:szCs w:val="22"/>
              </w:rPr>
              <w:t>Специальные упражнения для звуков [с], [с`], [з], [з`], [ц]:</w:t>
            </w:r>
          </w:p>
          <w:p w14:paraId="5A281BB1" w14:textId="77777777" w:rsidR="00C03A96" w:rsidRPr="00C03A96" w:rsidRDefault="00C03A96" w:rsidP="00C03A96">
            <w:pPr>
              <w:widowControl w:val="0"/>
              <w:autoSpaceDE w:val="0"/>
              <w:autoSpaceDN w:val="0"/>
              <w:adjustRightInd w:val="0"/>
              <w:ind w:right="945"/>
              <w:jc w:val="both"/>
              <w:rPr>
                <w:i/>
                <w:sz w:val="22"/>
                <w:szCs w:val="22"/>
              </w:rPr>
            </w:pPr>
            <w:r w:rsidRPr="00C03A96">
              <w:rPr>
                <w:i/>
                <w:sz w:val="22"/>
                <w:szCs w:val="22"/>
              </w:rPr>
              <w:t>1. Работа над вспомогательными звуками:</w:t>
            </w:r>
          </w:p>
          <w:p w14:paraId="4FBB4CA9" w14:textId="77777777" w:rsidR="00C03A96" w:rsidRPr="00C03A96" w:rsidRDefault="00C03A96" w:rsidP="00EB3EC8">
            <w:pPr>
              <w:widowControl w:val="0"/>
              <w:numPr>
                <w:ilvl w:val="0"/>
                <w:numId w:val="65"/>
              </w:numPr>
              <w:autoSpaceDE w:val="0"/>
              <w:autoSpaceDN w:val="0"/>
              <w:adjustRightInd w:val="0"/>
              <w:ind w:right="19"/>
              <w:jc w:val="both"/>
              <w:rPr>
                <w:sz w:val="22"/>
                <w:szCs w:val="22"/>
              </w:rPr>
            </w:pPr>
            <w:r w:rsidRPr="00C03A96">
              <w:rPr>
                <w:sz w:val="22"/>
                <w:szCs w:val="22"/>
              </w:rPr>
              <w:t>многократные удары кончика языка у верхних дёсен (</w:t>
            </w:r>
            <w:proofErr w:type="spellStart"/>
            <w:r w:rsidRPr="00C03A96">
              <w:rPr>
                <w:sz w:val="22"/>
                <w:szCs w:val="22"/>
              </w:rPr>
              <w:t>шёпотное</w:t>
            </w:r>
            <w:proofErr w:type="spellEnd"/>
            <w:r w:rsidRPr="00C03A96">
              <w:rPr>
                <w:sz w:val="22"/>
                <w:szCs w:val="22"/>
              </w:rPr>
              <w:t xml:space="preserve"> с нижнего подъема «т - т - т»)</w:t>
            </w:r>
          </w:p>
          <w:p w14:paraId="5F78D6CB" w14:textId="77777777" w:rsidR="00C03A96" w:rsidRPr="00C03A96" w:rsidRDefault="00C03A96" w:rsidP="00EB3EC8">
            <w:pPr>
              <w:widowControl w:val="0"/>
              <w:numPr>
                <w:ilvl w:val="0"/>
                <w:numId w:val="65"/>
              </w:numPr>
              <w:autoSpaceDE w:val="0"/>
              <w:autoSpaceDN w:val="0"/>
              <w:adjustRightInd w:val="0"/>
              <w:ind w:right="19"/>
              <w:jc w:val="both"/>
              <w:rPr>
                <w:sz w:val="22"/>
                <w:szCs w:val="22"/>
              </w:rPr>
            </w:pPr>
            <w:r w:rsidRPr="00C03A96">
              <w:rPr>
                <w:sz w:val="22"/>
                <w:szCs w:val="22"/>
              </w:rPr>
              <w:t>с присоединением голоса («д - д - д»)</w:t>
            </w:r>
          </w:p>
          <w:p w14:paraId="39D51D10" w14:textId="77777777" w:rsidR="00C03A96" w:rsidRPr="00C03A96" w:rsidRDefault="00C03A96" w:rsidP="00EB3EC8">
            <w:pPr>
              <w:pStyle w:val="afff2"/>
              <w:framePr w:w="6662" w:wrap="auto" w:hAnchor="margin" w:x="2122" w:y="1085"/>
              <w:widowControl w:val="0"/>
              <w:numPr>
                <w:ilvl w:val="0"/>
                <w:numId w:val="65"/>
              </w:numPr>
              <w:suppressAutoHyphens w:val="0"/>
              <w:autoSpaceDE w:val="0"/>
              <w:autoSpaceDN w:val="0"/>
              <w:adjustRightInd w:val="0"/>
              <w:spacing w:after="0" w:line="240" w:lineRule="auto"/>
              <w:textAlignment w:val="auto"/>
              <w:rPr>
                <w:sz w:val="22"/>
                <w:szCs w:val="22"/>
              </w:rPr>
            </w:pPr>
            <w:r w:rsidRPr="00C03A96">
              <w:rPr>
                <w:sz w:val="22"/>
                <w:szCs w:val="22"/>
              </w:rPr>
              <w:t>выполнение сильного задувания, вызывающего звуки «тс-с-с»</w:t>
            </w:r>
          </w:p>
          <w:p w14:paraId="3FC8B732" w14:textId="77777777" w:rsidR="00C03A96" w:rsidRPr="00C03A96" w:rsidRDefault="00C03A96" w:rsidP="00C03A96">
            <w:pPr>
              <w:jc w:val="both"/>
              <w:rPr>
                <w:i/>
                <w:sz w:val="22"/>
                <w:szCs w:val="22"/>
              </w:rPr>
            </w:pPr>
            <w:r w:rsidRPr="00C03A96">
              <w:rPr>
                <w:i/>
                <w:sz w:val="22"/>
                <w:szCs w:val="22"/>
              </w:rPr>
              <w:t>2. Механическая помощь при постановке звука:</w:t>
            </w:r>
          </w:p>
          <w:p w14:paraId="1228BE7A" w14:textId="77777777" w:rsidR="00C03A96" w:rsidRPr="00C03A96" w:rsidRDefault="00C03A96" w:rsidP="00EB3EC8">
            <w:pPr>
              <w:numPr>
                <w:ilvl w:val="0"/>
                <w:numId w:val="66"/>
              </w:numPr>
              <w:tabs>
                <w:tab w:val="clear" w:pos="720"/>
                <w:tab w:val="num" w:pos="432"/>
              </w:tabs>
              <w:ind w:hanging="648"/>
              <w:jc w:val="both"/>
              <w:rPr>
                <w:sz w:val="22"/>
                <w:szCs w:val="22"/>
              </w:rPr>
            </w:pPr>
            <w:r w:rsidRPr="00C03A96">
              <w:rPr>
                <w:sz w:val="22"/>
                <w:szCs w:val="22"/>
              </w:rPr>
              <w:t>удерживание кончика языка у нижних резцов шпателем</w:t>
            </w:r>
          </w:p>
          <w:p w14:paraId="40200279" w14:textId="77777777" w:rsidR="00C03A96" w:rsidRPr="00C03A96" w:rsidRDefault="00C03A96" w:rsidP="00EB3EC8">
            <w:pPr>
              <w:numPr>
                <w:ilvl w:val="0"/>
                <w:numId w:val="66"/>
              </w:numPr>
              <w:tabs>
                <w:tab w:val="clear" w:pos="720"/>
                <w:tab w:val="num" w:pos="432"/>
              </w:tabs>
              <w:ind w:left="432"/>
              <w:jc w:val="both"/>
              <w:rPr>
                <w:sz w:val="22"/>
                <w:szCs w:val="22"/>
              </w:rPr>
            </w:pPr>
            <w:r w:rsidRPr="00C03A96">
              <w:rPr>
                <w:sz w:val="22"/>
                <w:szCs w:val="22"/>
              </w:rPr>
              <w:t>образование холодной струи воздуха (упражнение «Ледяная горка»)</w:t>
            </w:r>
          </w:p>
          <w:p w14:paraId="270B9F9E" w14:textId="77777777" w:rsidR="00C03A96" w:rsidRPr="00C03A96" w:rsidRDefault="00C03A96" w:rsidP="00C03A96">
            <w:pPr>
              <w:widowControl w:val="0"/>
              <w:autoSpaceDE w:val="0"/>
              <w:autoSpaceDN w:val="0"/>
              <w:adjustRightInd w:val="0"/>
              <w:ind w:right="24"/>
              <w:jc w:val="both"/>
              <w:rPr>
                <w:b/>
                <w:bCs/>
                <w:sz w:val="22"/>
                <w:szCs w:val="22"/>
              </w:rPr>
            </w:pPr>
            <w:r w:rsidRPr="00C03A96">
              <w:rPr>
                <w:b/>
                <w:bCs/>
                <w:sz w:val="22"/>
                <w:szCs w:val="22"/>
              </w:rPr>
              <w:t>Специальные упражнения для звука [ш], [ж]:</w:t>
            </w:r>
          </w:p>
          <w:p w14:paraId="03F74B11" w14:textId="77777777" w:rsidR="00C03A96" w:rsidRPr="00C03A96" w:rsidRDefault="00C03A96" w:rsidP="00C03A96">
            <w:pPr>
              <w:widowControl w:val="0"/>
              <w:autoSpaceDE w:val="0"/>
              <w:autoSpaceDN w:val="0"/>
              <w:adjustRightInd w:val="0"/>
              <w:ind w:right="24"/>
              <w:jc w:val="both"/>
              <w:rPr>
                <w:sz w:val="22"/>
                <w:szCs w:val="22"/>
              </w:rPr>
            </w:pPr>
            <w:r w:rsidRPr="00C03A96">
              <w:rPr>
                <w:sz w:val="22"/>
                <w:szCs w:val="22"/>
              </w:rPr>
              <w:t>П е р в ы й   с п о с о б: - от «Чашечки».</w:t>
            </w:r>
          </w:p>
          <w:p w14:paraId="41077669" w14:textId="77777777" w:rsidR="00C03A96" w:rsidRPr="00C03A96" w:rsidRDefault="00C03A96" w:rsidP="00C03A96">
            <w:pPr>
              <w:widowControl w:val="0"/>
              <w:autoSpaceDE w:val="0"/>
              <w:autoSpaceDN w:val="0"/>
              <w:adjustRightInd w:val="0"/>
              <w:jc w:val="both"/>
              <w:rPr>
                <w:sz w:val="22"/>
                <w:szCs w:val="22"/>
              </w:rPr>
            </w:pPr>
            <w:r w:rsidRPr="00C03A96">
              <w:rPr>
                <w:sz w:val="22"/>
                <w:szCs w:val="22"/>
              </w:rPr>
              <w:t>В т о р о й   с п о с о б: постановка звука [ш] от [р]</w:t>
            </w:r>
          </w:p>
          <w:p w14:paraId="56566C91" w14:textId="77777777" w:rsidR="00C03A96" w:rsidRPr="00C03A96" w:rsidRDefault="00C03A96" w:rsidP="00C03A96">
            <w:pPr>
              <w:widowControl w:val="0"/>
              <w:autoSpaceDE w:val="0"/>
              <w:autoSpaceDN w:val="0"/>
              <w:adjustRightInd w:val="0"/>
              <w:ind w:right="24"/>
              <w:jc w:val="both"/>
              <w:rPr>
                <w:sz w:val="22"/>
                <w:szCs w:val="22"/>
              </w:rPr>
            </w:pPr>
            <w:r w:rsidRPr="00C03A96">
              <w:rPr>
                <w:sz w:val="22"/>
                <w:szCs w:val="22"/>
              </w:rPr>
              <w:t>Т р е т и й   с п о с о б: механическая помощь при постановке звука:</w:t>
            </w:r>
          </w:p>
          <w:p w14:paraId="4C8FC906" w14:textId="77777777" w:rsidR="00C03A96" w:rsidRPr="00C03A96" w:rsidRDefault="00C03A96" w:rsidP="00C03A96">
            <w:pPr>
              <w:jc w:val="both"/>
              <w:rPr>
                <w:sz w:val="22"/>
                <w:szCs w:val="22"/>
              </w:rPr>
            </w:pPr>
            <w:r w:rsidRPr="00C03A96">
              <w:rPr>
                <w:sz w:val="22"/>
                <w:szCs w:val="22"/>
              </w:rPr>
              <w:t>прижатие шпателем широкого языка к верхним дёснам от [с].</w:t>
            </w:r>
          </w:p>
          <w:p w14:paraId="431FB68F" w14:textId="77777777" w:rsidR="00C03A96" w:rsidRPr="00C03A96" w:rsidRDefault="00C03A96" w:rsidP="00C03A96">
            <w:pPr>
              <w:widowControl w:val="0"/>
              <w:autoSpaceDE w:val="0"/>
              <w:autoSpaceDN w:val="0"/>
              <w:adjustRightInd w:val="0"/>
              <w:ind w:right="945"/>
              <w:jc w:val="both"/>
              <w:rPr>
                <w:b/>
                <w:bCs/>
                <w:sz w:val="22"/>
                <w:szCs w:val="22"/>
              </w:rPr>
            </w:pPr>
            <w:r w:rsidRPr="00C03A96">
              <w:rPr>
                <w:b/>
                <w:bCs/>
                <w:sz w:val="22"/>
                <w:szCs w:val="22"/>
              </w:rPr>
              <w:t>Специальные упражнения для звука [Р]</w:t>
            </w:r>
          </w:p>
          <w:p w14:paraId="32AB5B73" w14:textId="77777777" w:rsidR="00C03A96" w:rsidRPr="00C03A96" w:rsidRDefault="00C03A96" w:rsidP="00C03A96">
            <w:pPr>
              <w:widowControl w:val="0"/>
              <w:autoSpaceDE w:val="0"/>
              <w:autoSpaceDN w:val="0"/>
              <w:adjustRightInd w:val="0"/>
              <w:ind w:right="945"/>
              <w:jc w:val="both"/>
              <w:rPr>
                <w:i/>
                <w:sz w:val="22"/>
                <w:szCs w:val="22"/>
              </w:rPr>
            </w:pPr>
            <w:r w:rsidRPr="00C03A96">
              <w:rPr>
                <w:i/>
                <w:sz w:val="22"/>
                <w:szCs w:val="22"/>
              </w:rPr>
              <w:t>1. Работа над вспомогательными звуками:</w:t>
            </w:r>
          </w:p>
          <w:p w14:paraId="72E019E6" w14:textId="77777777" w:rsidR="00C03A96" w:rsidRPr="00C03A96" w:rsidRDefault="00C03A96" w:rsidP="00EB3EC8">
            <w:pPr>
              <w:widowControl w:val="0"/>
              <w:numPr>
                <w:ilvl w:val="0"/>
                <w:numId w:val="69"/>
              </w:numPr>
              <w:autoSpaceDE w:val="0"/>
              <w:autoSpaceDN w:val="0"/>
              <w:adjustRightInd w:val="0"/>
              <w:ind w:right="19"/>
              <w:jc w:val="both"/>
              <w:rPr>
                <w:sz w:val="22"/>
                <w:szCs w:val="22"/>
              </w:rPr>
            </w:pPr>
            <w:r w:rsidRPr="00C03A96">
              <w:rPr>
                <w:sz w:val="22"/>
                <w:szCs w:val="22"/>
              </w:rPr>
              <w:t>многократные удары кончика языка у верхних дёсен (</w:t>
            </w:r>
            <w:proofErr w:type="spellStart"/>
            <w:r w:rsidRPr="00C03A96">
              <w:rPr>
                <w:sz w:val="22"/>
                <w:szCs w:val="22"/>
              </w:rPr>
              <w:t>шёпотное</w:t>
            </w:r>
            <w:proofErr w:type="spellEnd"/>
            <w:r w:rsidRPr="00C03A96">
              <w:rPr>
                <w:sz w:val="22"/>
                <w:szCs w:val="22"/>
              </w:rPr>
              <w:t xml:space="preserve"> «т - т - т»)</w:t>
            </w:r>
          </w:p>
          <w:p w14:paraId="1A4E8591" w14:textId="77777777" w:rsidR="00C03A96" w:rsidRPr="00C03A96" w:rsidRDefault="00C03A96" w:rsidP="00EB3EC8">
            <w:pPr>
              <w:widowControl w:val="0"/>
              <w:numPr>
                <w:ilvl w:val="0"/>
                <w:numId w:val="69"/>
              </w:numPr>
              <w:autoSpaceDE w:val="0"/>
              <w:autoSpaceDN w:val="0"/>
              <w:adjustRightInd w:val="0"/>
              <w:ind w:right="19"/>
              <w:jc w:val="both"/>
              <w:rPr>
                <w:sz w:val="22"/>
                <w:szCs w:val="22"/>
              </w:rPr>
            </w:pPr>
            <w:r w:rsidRPr="00C03A96">
              <w:rPr>
                <w:sz w:val="22"/>
                <w:szCs w:val="22"/>
              </w:rPr>
              <w:t>присоединение голоса (даёт «д - д - д»)</w:t>
            </w:r>
          </w:p>
          <w:p w14:paraId="5166CCA3" w14:textId="77777777" w:rsidR="00C03A96" w:rsidRPr="00C03A96" w:rsidRDefault="00C03A96" w:rsidP="00EB3EC8">
            <w:pPr>
              <w:widowControl w:val="0"/>
              <w:numPr>
                <w:ilvl w:val="0"/>
                <w:numId w:val="69"/>
              </w:numPr>
              <w:autoSpaceDE w:val="0"/>
              <w:autoSpaceDN w:val="0"/>
              <w:adjustRightInd w:val="0"/>
              <w:ind w:right="19"/>
              <w:jc w:val="both"/>
              <w:rPr>
                <w:sz w:val="22"/>
                <w:szCs w:val="22"/>
              </w:rPr>
            </w:pPr>
            <w:r w:rsidRPr="00C03A96">
              <w:rPr>
                <w:sz w:val="22"/>
                <w:szCs w:val="22"/>
              </w:rPr>
              <w:t xml:space="preserve">выполнение сильного задувания, вызывающего дрожание кончика языка («т - т - т - </w:t>
            </w:r>
            <w:proofErr w:type="spellStart"/>
            <w:r w:rsidRPr="00C03A96">
              <w:rPr>
                <w:sz w:val="22"/>
                <w:szCs w:val="22"/>
              </w:rPr>
              <w:t>ттрррр</w:t>
            </w:r>
            <w:proofErr w:type="spellEnd"/>
            <w:r w:rsidRPr="00C03A96">
              <w:rPr>
                <w:sz w:val="22"/>
                <w:szCs w:val="22"/>
              </w:rPr>
              <w:t>»)</w:t>
            </w:r>
          </w:p>
          <w:p w14:paraId="6FC5758F" w14:textId="77777777" w:rsidR="00C03A96" w:rsidRPr="00C03A96" w:rsidRDefault="00C03A96" w:rsidP="00C03A96">
            <w:pPr>
              <w:jc w:val="both"/>
              <w:rPr>
                <w:i/>
                <w:sz w:val="22"/>
                <w:szCs w:val="22"/>
              </w:rPr>
            </w:pPr>
            <w:r w:rsidRPr="00C03A96">
              <w:rPr>
                <w:i/>
                <w:sz w:val="22"/>
                <w:szCs w:val="22"/>
              </w:rPr>
              <w:t>2. Механическая помощь при постановке звука:</w:t>
            </w:r>
          </w:p>
          <w:p w14:paraId="053BE1D1" w14:textId="77777777" w:rsidR="00C03A96" w:rsidRPr="00C03A96" w:rsidRDefault="00C03A96" w:rsidP="00EB3EC8">
            <w:pPr>
              <w:numPr>
                <w:ilvl w:val="0"/>
                <w:numId w:val="70"/>
              </w:numPr>
              <w:jc w:val="both"/>
              <w:rPr>
                <w:sz w:val="22"/>
                <w:szCs w:val="22"/>
              </w:rPr>
            </w:pPr>
            <w:r w:rsidRPr="00C03A96">
              <w:rPr>
                <w:sz w:val="22"/>
                <w:szCs w:val="22"/>
              </w:rPr>
              <w:t>удерживание кончика языка у верхних десен шпателем</w:t>
            </w:r>
          </w:p>
          <w:p w14:paraId="6552D3EF" w14:textId="77777777" w:rsidR="00C03A96" w:rsidRPr="00C03A96" w:rsidRDefault="00C03A96" w:rsidP="00C03A96">
            <w:pPr>
              <w:jc w:val="both"/>
              <w:rPr>
                <w:sz w:val="22"/>
                <w:szCs w:val="22"/>
              </w:rPr>
            </w:pPr>
            <w:r w:rsidRPr="00C03A96">
              <w:rPr>
                <w:sz w:val="22"/>
                <w:szCs w:val="22"/>
              </w:rPr>
              <w:t>вызывание дрожания кончика языка от звуков «</w:t>
            </w:r>
            <w:proofErr w:type="spellStart"/>
            <w:r w:rsidRPr="00C03A96">
              <w:rPr>
                <w:sz w:val="22"/>
                <w:szCs w:val="22"/>
              </w:rPr>
              <w:t>зззз</w:t>
            </w:r>
            <w:proofErr w:type="spellEnd"/>
            <w:r w:rsidRPr="00C03A96">
              <w:rPr>
                <w:sz w:val="22"/>
                <w:szCs w:val="22"/>
              </w:rPr>
              <w:t>», «</w:t>
            </w:r>
            <w:proofErr w:type="spellStart"/>
            <w:r w:rsidRPr="00C03A96">
              <w:rPr>
                <w:sz w:val="22"/>
                <w:szCs w:val="22"/>
              </w:rPr>
              <w:t>жжжж</w:t>
            </w:r>
            <w:proofErr w:type="spellEnd"/>
            <w:r w:rsidRPr="00C03A96">
              <w:rPr>
                <w:sz w:val="22"/>
                <w:szCs w:val="22"/>
              </w:rPr>
              <w:t>», чаще «</w:t>
            </w:r>
            <w:proofErr w:type="spellStart"/>
            <w:r w:rsidRPr="00C03A96">
              <w:rPr>
                <w:sz w:val="22"/>
                <w:szCs w:val="22"/>
              </w:rPr>
              <w:t>дддд</w:t>
            </w:r>
            <w:proofErr w:type="spellEnd"/>
            <w:r w:rsidRPr="00C03A96">
              <w:rPr>
                <w:sz w:val="22"/>
                <w:szCs w:val="22"/>
              </w:rPr>
              <w:t>» (упражнение «Балалайка»).</w:t>
            </w:r>
          </w:p>
          <w:p w14:paraId="35995CD4" w14:textId="77777777" w:rsidR="00C03A96" w:rsidRPr="00C03A96" w:rsidRDefault="00C03A96" w:rsidP="00C03A96">
            <w:pPr>
              <w:jc w:val="both"/>
              <w:rPr>
                <w:i/>
                <w:sz w:val="22"/>
                <w:szCs w:val="22"/>
              </w:rPr>
            </w:pPr>
            <w:r w:rsidRPr="00C03A96">
              <w:rPr>
                <w:i/>
                <w:sz w:val="22"/>
                <w:szCs w:val="22"/>
              </w:rPr>
              <w:t xml:space="preserve">3. Специальные упражнения для </w:t>
            </w:r>
            <w:proofErr w:type="spellStart"/>
            <w:r w:rsidRPr="00C03A96">
              <w:rPr>
                <w:i/>
                <w:sz w:val="22"/>
                <w:szCs w:val="22"/>
              </w:rPr>
              <w:t>дизартриков</w:t>
            </w:r>
            <w:proofErr w:type="spellEnd"/>
            <w:r w:rsidRPr="00C03A96">
              <w:rPr>
                <w:i/>
                <w:sz w:val="22"/>
                <w:szCs w:val="22"/>
              </w:rPr>
              <w:t>:</w:t>
            </w:r>
          </w:p>
          <w:p w14:paraId="578B0529" w14:textId="77777777" w:rsidR="00C03A96" w:rsidRPr="00C03A96" w:rsidRDefault="00C03A96" w:rsidP="00C03A96">
            <w:pPr>
              <w:jc w:val="both"/>
              <w:rPr>
                <w:sz w:val="22"/>
                <w:szCs w:val="22"/>
              </w:rPr>
            </w:pPr>
            <w:r w:rsidRPr="00C03A96">
              <w:rPr>
                <w:sz w:val="22"/>
                <w:szCs w:val="22"/>
              </w:rPr>
              <w:t xml:space="preserve">1. Игра в «болтушку» или «индюшку», где высунут язык и на звук «А» </w:t>
            </w:r>
            <w:r w:rsidRPr="00C03A96">
              <w:rPr>
                <w:sz w:val="22"/>
                <w:szCs w:val="22"/>
              </w:rPr>
              <w:lastRenderedPageBreak/>
              <w:t>болтается между зубами</w:t>
            </w:r>
          </w:p>
          <w:p w14:paraId="0B51CF10" w14:textId="77777777" w:rsidR="00C03A96" w:rsidRPr="00C03A96" w:rsidRDefault="00C03A96" w:rsidP="00C03A96">
            <w:pPr>
              <w:jc w:val="both"/>
              <w:rPr>
                <w:sz w:val="22"/>
                <w:szCs w:val="22"/>
              </w:rPr>
            </w:pPr>
            <w:r w:rsidRPr="00C03A96">
              <w:rPr>
                <w:sz w:val="22"/>
                <w:szCs w:val="22"/>
              </w:rPr>
              <w:t>2. «Фырканье лошади» - тип кучерского «р»</w:t>
            </w:r>
          </w:p>
          <w:p w14:paraId="5C815222" w14:textId="77777777" w:rsidR="00C03A96" w:rsidRPr="00C03A96" w:rsidRDefault="00C03A96" w:rsidP="00C03A96">
            <w:pPr>
              <w:jc w:val="both"/>
              <w:rPr>
                <w:sz w:val="22"/>
                <w:szCs w:val="22"/>
              </w:rPr>
            </w:pPr>
            <w:r w:rsidRPr="00C03A96">
              <w:rPr>
                <w:sz w:val="22"/>
                <w:szCs w:val="22"/>
              </w:rPr>
              <w:t>(«</w:t>
            </w:r>
            <w:proofErr w:type="spellStart"/>
            <w:r w:rsidRPr="00C03A96">
              <w:rPr>
                <w:sz w:val="22"/>
                <w:szCs w:val="22"/>
              </w:rPr>
              <w:t>тпppp</w:t>
            </w:r>
            <w:proofErr w:type="spellEnd"/>
            <w:r w:rsidRPr="00C03A96">
              <w:rPr>
                <w:sz w:val="22"/>
                <w:szCs w:val="22"/>
              </w:rPr>
              <w:t>» -  задувание и дрожание обеих губ)</w:t>
            </w:r>
          </w:p>
          <w:p w14:paraId="6838BA77" w14:textId="77777777" w:rsidR="00C03A96" w:rsidRPr="00C03A96" w:rsidRDefault="00C03A96" w:rsidP="00C03A96">
            <w:pPr>
              <w:jc w:val="both"/>
              <w:rPr>
                <w:sz w:val="22"/>
                <w:szCs w:val="22"/>
              </w:rPr>
            </w:pPr>
            <w:r w:rsidRPr="00C03A96">
              <w:rPr>
                <w:sz w:val="22"/>
                <w:szCs w:val="22"/>
              </w:rPr>
              <w:t>3. Растягивание уздечки в случае бокового произношения</w:t>
            </w:r>
          </w:p>
          <w:p w14:paraId="63565872" w14:textId="77777777" w:rsidR="00C03A96" w:rsidRPr="00C03A96" w:rsidRDefault="00C03A96" w:rsidP="00C03A96">
            <w:pPr>
              <w:widowControl w:val="0"/>
              <w:autoSpaceDE w:val="0"/>
              <w:autoSpaceDN w:val="0"/>
              <w:adjustRightInd w:val="0"/>
              <w:ind w:right="24"/>
              <w:jc w:val="both"/>
              <w:rPr>
                <w:b/>
                <w:bCs/>
                <w:sz w:val="22"/>
                <w:szCs w:val="22"/>
              </w:rPr>
            </w:pPr>
            <w:r w:rsidRPr="00C03A96">
              <w:rPr>
                <w:b/>
                <w:bCs/>
                <w:sz w:val="22"/>
                <w:szCs w:val="22"/>
              </w:rPr>
              <w:t xml:space="preserve">   Специальные упражнения для звука [Л]:</w:t>
            </w:r>
          </w:p>
          <w:p w14:paraId="028BF8DE" w14:textId="77777777" w:rsidR="00C03A96" w:rsidRPr="00C03A96" w:rsidRDefault="00C03A96" w:rsidP="00C03A96">
            <w:pPr>
              <w:widowControl w:val="0"/>
              <w:autoSpaceDE w:val="0"/>
              <w:autoSpaceDN w:val="0"/>
              <w:adjustRightInd w:val="0"/>
              <w:ind w:right="24"/>
              <w:jc w:val="both"/>
              <w:rPr>
                <w:sz w:val="22"/>
                <w:szCs w:val="22"/>
              </w:rPr>
            </w:pPr>
            <w:r w:rsidRPr="00C03A96">
              <w:rPr>
                <w:sz w:val="22"/>
                <w:szCs w:val="22"/>
              </w:rPr>
              <w:t>П е р в ы й   с п о с о б: вызывание межзубного [Л]:</w:t>
            </w:r>
          </w:p>
          <w:p w14:paraId="4ED6FBE5" w14:textId="77777777" w:rsidR="00C03A96" w:rsidRPr="00C03A96" w:rsidRDefault="00C03A96" w:rsidP="00EB3EC8">
            <w:pPr>
              <w:widowControl w:val="0"/>
              <w:numPr>
                <w:ilvl w:val="0"/>
                <w:numId w:val="71"/>
              </w:numPr>
              <w:autoSpaceDE w:val="0"/>
              <w:autoSpaceDN w:val="0"/>
              <w:adjustRightInd w:val="0"/>
              <w:ind w:right="24"/>
              <w:jc w:val="both"/>
              <w:rPr>
                <w:sz w:val="22"/>
                <w:szCs w:val="22"/>
              </w:rPr>
            </w:pPr>
            <w:r w:rsidRPr="00C03A96">
              <w:rPr>
                <w:sz w:val="22"/>
                <w:szCs w:val="22"/>
              </w:rPr>
              <w:t>«Улыбка»</w:t>
            </w:r>
          </w:p>
          <w:p w14:paraId="288A5038" w14:textId="77777777" w:rsidR="00C03A96" w:rsidRPr="00C03A96" w:rsidRDefault="00C03A96" w:rsidP="00EB3EC8">
            <w:pPr>
              <w:widowControl w:val="0"/>
              <w:numPr>
                <w:ilvl w:val="0"/>
                <w:numId w:val="71"/>
              </w:numPr>
              <w:autoSpaceDE w:val="0"/>
              <w:autoSpaceDN w:val="0"/>
              <w:adjustRightInd w:val="0"/>
              <w:ind w:right="24"/>
              <w:jc w:val="both"/>
              <w:rPr>
                <w:sz w:val="22"/>
                <w:szCs w:val="22"/>
              </w:rPr>
            </w:pPr>
            <w:r w:rsidRPr="00C03A96">
              <w:rPr>
                <w:sz w:val="22"/>
                <w:szCs w:val="22"/>
              </w:rPr>
              <w:t>прикусывание языка посередине и дутьё на него (язык широкий)</w:t>
            </w:r>
          </w:p>
          <w:p w14:paraId="5D343E85" w14:textId="77777777" w:rsidR="00C03A96" w:rsidRPr="00C03A96" w:rsidRDefault="00C03A96" w:rsidP="00EB3EC8">
            <w:pPr>
              <w:widowControl w:val="0"/>
              <w:numPr>
                <w:ilvl w:val="0"/>
                <w:numId w:val="71"/>
              </w:numPr>
              <w:autoSpaceDE w:val="0"/>
              <w:autoSpaceDN w:val="0"/>
              <w:adjustRightInd w:val="0"/>
              <w:ind w:right="24"/>
              <w:jc w:val="both"/>
              <w:rPr>
                <w:sz w:val="22"/>
                <w:szCs w:val="22"/>
              </w:rPr>
            </w:pPr>
            <w:r w:rsidRPr="00C03A96">
              <w:rPr>
                <w:sz w:val="22"/>
                <w:szCs w:val="22"/>
              </w:rPr>
              <w:t>так же с последующей артикуляцией гласных без участия голоса</w:t>
            </w:r>
          </w:p>
          <w:p w14:paraId="384F6DC7" w14:textId="77777777" w:rsidR="00C03A96" w:rsidRPr="00C03A96" w:rsidRDefault="00C03A96" w:rsidP="00C03A96">
            <w:pPr>
              <w:widowControl w:val="0"/>
              <w:autoSpaceDE w:val="0"/>
              <w:autoSpaceDN w:val="0"/>
              <w:adjustRightInd w:val="0"/>
              <w:jc w:val="both"/>
              <w:rPr>
                <w:sz w:val="22"/>
                <w:szCs w:val="22"/>
              </w:rPr>
            </w:pPr>
            <w:r w:rsidRPr="00C03A96">
              <w:rPr>
                <w:sz w:val="22"/>
                <w:szCs w:val="22"/>
              </w:rPr>
              <w:t>В т о р о й   с п о с о б: постановка звука [Л] от вспомогательных звуков [А] или [Ы]:</w:t>
            </w:r>
          </w:p>
          <w:p w14:paraId="5A332FA0" w14:textId="77777777" w:rsidR="00C03A96" w:rsidRPr="00C03A96" w:rsidRDefault="00C03A96" w:rsidP="00EB3EC8">
            <w:pPr>
              <w:widowControl w:val="0"/>
              <w:numPr>
                <w:ilvl w:val="0"/>
                <w:numId w:val="72"/>
              </w:numPr>
              <w:autoSpaceDE w:val="0"/>
              <w:autoSpaceDN w:val="0"/>
              <w:adjustRightInd w:val="0"/>
              <w:ind w:right="24"/>
              <w:jc w:val="both"/>
              <w:rPr>
                <w:sz w:val="22"/>
                <w:szCs w:val="22"/>
              </w:rPr>
            </w:pPr>
            <w:r w:rsidRPr="00C03A96">
              <w:rPr>
                <w:sz w:val="22"/>
                <w:szCs w:val="22"/>
              </w:rPr>
              <w:t>«Качели» (для губного [Л])</w:t>
            </w:r>
          </w:p>
          <w:p w14:paraId="78B70023" w14:textId="77777777" w:rsidR="00C03A96" w:rsidRPr="00C03A96" w:rsidRDefault="00C03A96" w:rsidP="00EB3EC8">
            <w:pPr>
              <w:widowControl w:val="0"/>
              <w:numPr>
                <w:ilvl w:val="0"/>
                <w:numId w:val="72"/>
              </w:numPr>
              <w:autoSpaceDE w:val="0"/>
              <w:autoSpaceDN w:val="0"/>
              <w:adjustRightInd w:val="0"/>
              <w:ind w:right="24"/>
              <w:jc w:val="both"/>
              <w:rPr>
                <w:sz w:val="22"/>
                <w:szCs w:val="22"/>
              </w:rPr>
            </w:pPr>
            <w:r w:rsidRPr="00C03A96">
              <w:rPr>
                <w:sz w:val="22"/>
                <w:szCs w:val="22"/>
              </w:rPr>
              <w:t xml:space="preserve">«Качели» с одновременным произнесением  «А - А - ААА» или «ы – ы – </w:t>
            </w:r>
            <w:proofErr w:type="spellStart"/>
            <w:r w:rsidRPr="00C03A96">
              <w:rPr>
                <w:sz w:val="22"/>
                <w:szCs w:val="22"/>
              </w:rPr>
              <w:t>ыыы</w:t>
            </w:r>
            <w:proofErr w:type="spellEnd"/>
            <w:r w:rsidRPr="00C03A96">
              <w:rPr>
                <w:sz w:val="22"/>
                <w:szCs w:val="22"/>
              </w:rPr>
              <w:t>»</w:t>
            </w:r>
          </w:p>
          <w:p w14:paraId="1F8D37F3" w14:textId="77777777" w:rsidR="00C03A96" w:rsidRPr="00C03A96" w:rsidRDefault="00C03A96" w:rsidP="00C03A96">
            <w:pPr>
              <w:widowControl w:val="0"/>
              <w:autoSpaceDE w:val="0"/>
              <w:autoSpaceDN w:val="0"/>
              <w:adjustRightInd w:val="0"/>
              <w:ind w:right="24"/>
              <w:jc w:val="both"/>
              <w:rPr>
                <w:sz w:val="22"/>
                <w:szCs w:val="22"/>
              </w:rPr>
            </w:pPr>
            <w:r w:rsidRPr="00C03A96">
              <w:rPr>
                <w:sz w:val="22"/>
                <w:szCs w:val="22"/>
              </w:rPr>
              <w:t>Т р е т и й   с п о с о б: Механическая помощь при постановке звука:</w:t>
            </w:r>
          </w:p>
          <w:p w14:paraId="07A83B39" w14:textId="77777777" w:rsidR="00C03A96" w:rsidRPr="00C03A96" w:rsidRDefault="00C03A96" w:rsidP="00C03A96">
            <w:pPr>
              <w:ind w:left="360"/>
              <w:jc w:val="both"/>
              <w:rPr>
                <w:sz w:val="22"/>
                <w:szCs w:val="22"/>
              </w:rPr>
            </w:pPr>
            <w:r w:rsidRPr="00C03A96">
              <w:rPr>
                <w:sz w:val="22"/>
                <w:szCs w:val="22"/>
              </w:rPr>
              <w:t>прижатие шпателем широкого языка к верхним дёснам.</w:t>
            </w:r>
          </w:p>
          <w:p w14:paraId="5BF4BA4B" w14:textId="77777777" w:rsidR="00C03A96" w:rsidRPr="00C03A96" w:rsidRDefault="00C03A96" w:rsidP="00C03A96">
            <w:pPr>
              <w:ind w:left="360"/>
              <w:jc w:val="both"/>
              <w:rPr>
                <w:sz w:val="22"/>
                <w:szCs w:val="22"/>
              </w:rPr>
            </w:pPr>
          </w:p>
          <w:p w14:paraId="569BBF1D" w14:textId="77777777" w:rsidR="00C03A96" w:rsidRPr="00C03A96" w:rsidRDefault="00C03A96" w:rsidP="00C03A96">
            <w:pPr>
              <w:rPr>
                <w:b/>
                <w:sz w:val="22"/>
                <w:szCs w:val="22"/>
              </w:rPr>
            </w:pPr>
            <w:r w:rsidRPr="00C03A96">
              <w:rPr>
                <w:b/>
                <w:i/>
                <w:sz w:val="22"/>
                <w:szCs w:val="22"/>
              </w:rPr>
              <w:t xml:space="preserve">1. </w:t>
            </w:r>
            <w:r w:rsidRPr="00C03A96">
              <w:rPr>
                <w:b/>
                <w:sz w:val="22"/>
                <w:szCs w:val="22"/>
              </w:rPr>
              <w:t>Работа над звуком:</w:t>
            </w:r>
          </w:p>
          <w:p w14:paraId="2FFF9CA5" w14:textId="77777777" w:rsidR="00C03A96" w:rsidRPr="00C03A96" w:rsidRDefault="00C03A96" w:rsidP="00C03A96">
            <w:pPr>
              <w:jc w:val="both"/>
              <w:rPr>
                <w:i/>
                <w:sz w:val="22"/>
                <w:szCs w:val="22"/>
              </w:rPr>
            </w:pPr>
            <w:r w:rsidRPr="00C03A96">
              <w:rPr>
                <w:i/>
                <w:sz w:val="22"/>
                <w:szCs w:val="22"/>
              </w:rPr>
              <w:t>1. Звук в слоге:</w:t>
            </w:r>
          </w:p>
          <w:p w14:paraId="7C292900" w14:textId="77777777" w:rsidR="00C03A96" w:rsidRPr="00C03A96" w:rsidRDefault="00C03A96" w:rsidP="00EB3EC8">
            <w:pPr>
              <w:numPr>
                <w:ilvl w:val="0"/>
                <w:numId w:val="67"/>
              </w:numPr>
              <w:jc w:val="both"/>
              <w:rPr>
                <w:sz w:val="22"/>
                <w:szCs w:val="22"/>
              </w:rPr>
            </w:pPr>
            <w:r w:rsidRPr="00C03A96">
              <w:rPr>
                <w:sz w:val="22"/>
                <w:szCs w:val="22"/>
              </w:rPr>
              <w:t>открытом</w:t>
            </w:r>
          </w:p>
          <w:p w14:paraId="5216D4A4" w14:textId="77777777" w:rsidR="00C03A96" w:rsidRPr="00C03A96" w:rsidRDefault="00C03A96" w:rsidP="00EB3EC8">
            <w:pPr>
              <w:numPr>
                <w:ilvl w:val="0"/>
                <w:numId w:val="67"/>
              </w:numPr>
              <w:jc w:val="both"/>
              <w:rPr>
                <w:sz w:val="22"/>
                <w:szCs w:val="22"/>
              </w:rPr>
            </w:pPr>
            <w:r w:rsidRPr="00C03A96">
              <w:rPr>
                <w:sz w:val="22"/>
                <w:szCs w:val="22"/>
              </w:rPr>
              <w:t>закрытом</w:t>
            </w:r>
          </w:p>
          <w:p w14:paraId="50E88A4B" w14:textId="77777777" w:rsidR="00C03A96" w:rsidRPr="00C03A96" w:rsidRDefault="00C03A96" w:rsidP="00EB3EC8">
            <w:pPr>
              <w:numPr>
                <w:ilvl w:val="0"/>
                <w:numId w:val="67"/>
              </w:numPr>
              <w:jc w:val="both"/>
              <w:rPr>
                <w:sz w:val="22"/>
                <w:szCs w:val="22"/>
              </w:rPr>
            </w:pPr>
            <w:r w:rsidRPr="00C03A96">
              <w:rPr>
                <w:sz w:val="22"/>
                <w:szCs w:val="22"/>
              </w:rPr>
              <w:t>в звукосочетаниях со стечением</w:t>
            </w:r>
          </w:p>
          <w:p w14:paraId="040E3C9C" w14:textId="77777777" w:rsidR="00C03A96" w:rsidRPr="00C03A96" w:rsidRDefault="00C03A96" w:rsidP="00C03A96">
            <w:pPr>
              <w:jc w:val="both"/>
              <w:rPr>
                <w:i/>
                <w:sz w:val="22"/>
                <w:szCs w:val="22"/>
              </w:rPr>
            </w:pPr>
            <w:r w:rsidRPr="00C03A96">
              <w:rPr>
                <w:i/>
                <w:sz w:val="22"/>
                <w:szCs w:val="22"/>
              </w:rPr>
              <w:t>2. Звук в слове:</w:t>
            </w:r>
          </w:p>
          <w:p w14:paraId="3137EC96" w14:textId="77777777" w:rsidR="00C03A96" w:rsidRPr="00C03A96" w:rsidRDefault="00C03A96" w:rsidP="00EB3EC8">
            <w:pPr>
              <w:numPr>
                <w:ilvl w:val="0"/>
                <w:numId w:val="68"/>
              </w:numPr>
              <w:jc w:val="both"/>
              <w:rPr>
                <w:sz w:val="22"/>
                <w:szCs w:val="22"/>
              </w:rPr>
            </w:pPr>
            <w:r w:rsidRPr="00C03A96">
              <w:rPr>
                <w:sz w:val="22"/>
                <w:szCs w:val="22"/>
              </w:rPr>
              <w:t>в начале</w:t>
            </w:r>
          </w:p>
          <w:p w14:paraId="497C0E02" w14:textId="77777777" w:rsidR="00C03A96" w:rsidRPr="00C03A96" w:rsidRDefault="00C03A96" w:rsidP="00EB3EC8">
            <w:pPr>
              <w:numPr>
                <w:ilvl w:val="0"/>
                <w:numId w:val="68"/>
              </w:numPr>
              <w:jc w:val="both"/>
              <w:rPr>
                <w:sz w:val="22"/>
                <w:szCs w:val="22"/>
              </w:rPr>
            </w:pPr>
            <w:r w:rsidRPr="00C03A96">
              <w:rPr>
                <w:sz w:val="22"/>
                <w:szCs w:val="22"/>
              </w:rPr>
              <w:t>в середине</w:t>
            </w:r>
          </w:p>
          <w:p w14:paraId="37324290" w14:textId="77777777" w:rsidR="00C03A96" w:rsidRPr="00C03A96" w:rsidRDefault="00C03A96" w:rsidP="00EB3EC8">
            <w:pPr>
              <w:numPr>
                <w:ilvl w:val="0"/>
                <w:numId w:val="68"/>
              </w:numPr>
              <w:jc w:val="both"/>
              <w:rPr>
                <w:sz w:val="22"/>
                <w:szCs w:val="22"/>
              </w:rPr>
            </w:pPr>
            <w:r w:rsidRPr="00C03A96">
              <w:rPr>
                <w:sz w:val="22"/>
                <w:szCs w:val="22"/>
              </w:rPr>
              <w:t>в конце</w:t>
            </w:r>
          </w:p>
          <w:p w14:paraId="1E304E01" w14:textId="77777777" w:rsidR="00C03A96" w:rsidRPr="00C03A96" w:rsidRDefault="00C03A96" w:rsidP="00EB3EC8">
            <w:pPr>
              <w:numPr>
                <w:ilvl w:val="0"/>
                <w:numId w:val="68"/>
              </w:numPr>
              <w:jc w:val="both"/>
              <w:rPr>
                <w:sz w:val="22"/>
                <w:szCs w:val="22"/>
              </w:rPr>
            </w:pPr>
            <w:r w:rsidRPr="00C03A96">
              <w:rPr>
                <w:sz w:val="22"/>
                <w:szCs w:val="22"/>
              </w:rPr>
              <w:t>в сочетаниях с гласными</w:t>
            </w:r>
          </w:p>
          <w:p w14:paraId="3E2D3EFA" w14:textId="77777777" w:rsidR="00C03A96" w:rsidRPr="00C03A96" w:rsidRDefault="00C03A96" w:rsidP="00C03A96">
            <w:pPr>
              <w:widowControl w:val="0"/>
              <w:autoSpaceDE w:val="0"/>
              <w:autoSpaceDN w:val="0"/>
              <w:adjustRightInd w:val="0"/>
              <w:ind w:right="24"/>
              <w:jc w:val="both"/>
              <w:rPr>
                <w:i/>
                <w:sz w:val="22"/>
                <w:szCs w:val="22"/>
              </w:rPr>
            </w:pPr>
            <w:r w:rsidRPr="00C03A96">
              <w:rPr>
                <w:i/>
                <w:sz w:val="22"/>
                <w:szCs w:val="22"/>
              </w:rPr>
              <w:t>3. Звук в предложении</w:t>
            </w:r>
          </w:p>
          <w:p w14:paraId="68D5C2A7" w14:textId="77777777" w:rsidR="00C03A96" w:rsidRPr="00C03A96" w:rsidRDefault="00C03A96" w:rsidP="00C03A96">
            <w:pPr>
              <w:widowControl w:val="0"/>
              <w:autoSpaceDE w:val="0"/>
              <w:autoSpaceDN w:val="0"/>
              <w:adjustRightInd w:val="0"/>
              <w:ind w:right="24"/>
              <w:jc w:val="both"/>
              <w:rPr>
                <w:i/>
                <w:sz w:val="22"/>
                <w:szCs w:val="22"/>
              </w:rPr>
            </w:pPr>
            <w:r w:rsidRPr="00C03A96">
              <w:rPr>
                <w:i/>
                <w:sz w:val="22"/>
                <w:szCs w:val="22"/>
              </w:rPr>
              <w:t>4. Звук в тексте</w:t>
            </w:r>
          </w:p>
          <w:p w14:paraId="6B996598" w14:textId="77777777" w:rsidR="00C03A96" w:rsidRPr="00C03A96" w:rsidRDefault="00C03A96" w:rsidP="00C03A96">
            <w:pPr>
              <w:widowControl w:val="0"/>
              <w:autoSpaceDE w:val="0"/>
              <w:autoSpaceDN w:val="0"/>
              <w:adjustRightInd w:val="0"/>
              <w:ind w:right="24"/>
              <w:jc w:val="both"/>
              <w:rPr>
                <w:i/>
                <w:sz w:val="22"/>
                <w:szCs w:val="22"/>
              </w:rPr>
            </w:pPr>
            <w:r w:rsidRPr="00C03A96">
              <w:rPr>
                <w:i/>
                <w:sz w:val="22"/>
                <w:szCs w:val="22"/>
              </w:rPr>
              <w:t>5. Пословицы, поговорки, стихи</w:t>
            </w:r>
          </w:p>
          <w:p w14:paraId="76DB6BC1" w14:textId="77777777" w:rsidR="00C03A96" w:rsidRPr="00C03A96" w:rsidRDefault="00C03A96" w:rsidP="00C03A96">
            <w:pPr>
              <w:jc w:val="both"/>
              <w:rPr>
                <w:i/>
                <w:sz w:val="22"/>
                <w:szCs w:val="22"/>
              </w:rPr>
            </w:pPr>
            <w:r w:rsidRPr="00C03A96">
              <w:rPr>
                <w:i/>
                <w:sz w:val="22"/>
                <w:szCs w:val="22"/>
              </w:rPr>
              <w:t>6. Скороговорки</w:t>
            </w:r>
          </w:p>
          <w:p w14:paraId="5AC1CEE9" w14:textId="77777777" w:rsidR="00C03A96" w:rsidRPr="00C03A96" w:rsidRDefault="00C03A96" w:rsidP="00C03A96">
            <w:pPr>
              <w:widowControl w:val="0"/>
              <w:autoSpaceDE w:val="0"/>
              <w:autoSpaceDN w:val="0"/>
              <w:adjustRightInd w:val="0"/>
              <w:jc w:val="both"/>
              <w:rPr>
                <w:b/>
                <w:iCs/>
                <w:sz w:val="22"/>
                <w:szCs w:val="22"/>
              </w:rPr>
            </w:pPr>
            <w:r w:rsidRPr="00C03A96">
              <w:rPr>
                <w:b/>
                <w:i/>
                <w:iCs/>
                <w:sz w:val="22"/>
                <w:szCs w:val="22"/>
              </w:rPr>
              <w:t>2</w:t>
            </w:r>
            <w:r w:rsidRPr="00C03A96">
              <w:rPr>
                <w:b/>
                <w:iCs/>
                <w:sz w:val="22"/>
                <w:szCs w:val="22"/>
              </w:rPr>
              <w:t>. Автоматизация и дифференциация звука в самостоятельной речи. Закрепление звука в речи. Работа над следующим звуком</w:t>
            </w:r>
          </w:p>
          <w:p w14:paraId="582BADF7" w14:textId="77777777" w:rsidR="00C03A96" w:rsidRPr="00C03A96" w:rsidRDefault="00C03A96" w:rsidP="00C03A96">
            <w:pPr>
              <w:widowControl w:val="0"/>
              <w:autoSpaceDE w:val="0"/>
              <w:autoSpaceDN w:val="0"/>
              <w:adjustRightInd w:val="0"/>
              <w:jc w:val="center"/>
              <w:rPr>
                <w:b/>
                <w:iCs/>
                <w:sz w:val="22"/>
                <w:szCs w:val="22"/>
              </w:rPr>
            </w:pPr>
          </w:p>
          <w:p w14:paraId="1EBDB719" w14:textId="77777777" w:rsidR="00C03A96" w:rsidRPr="00C03A96" w:rsidRDefault="00C03A96" w:rsidP="00C03A96">
            <w:pPr>
              <w:widowControl w:val="0"/>
              <w:autoSpaceDE w:val="0"/>
              <w:autoSpaceDN w:val="0"/>
              <w:adjustRightInd w:val="0"/>
              <w:ind w:left="24" w:right="14"/>
              <w:rPr>
                <w:b/>
                <w:bCs/>
                <w:sz w:val="22"/>
                <w:szCs w:val="22"/>
              </w:rPr>
            </w:pPr>
            <w:r w:rsidRPr="00C03A96">
              <w:rPr>
                <w:b/>
                <w:bCs/>
                <w:sz w:val="22"/>
                <w:szCs w:val="22"/>
              </w:rPr>
              <w:t xml:space="preserve">Специальные упражнения для </w:t>
            </w:r>
            <w:proofErr w:type="spellStart"/>
            <w:r w:rsidRPr="00C03A96">
              <w:rPr>
                <w:b/>
                <w:bCs/>
                <w:sz w:val="22"/>
                <w:szCs w:val="22"/>
              </w:rPr>
              <w:t>дизартриков</w:t>
            </w:r>
            <w:proofErr w:type="spellEnd"/>
            <w:r w:rsidRPr="00C03A96">
              <w:rPr>
                <w:b/>
                <w:bCs/>
                <w:sz w:val="22"/>
                <w:szCs w:val="22"/>
              </w:rPr>
              <w:t>:</w:t>
            </w:r>
          </w:p>
          <w:p w14:paraId="6F25EFCE" w14:textId="77777777" w:rsidR="00C03A96" w:rsidRPr="00C03A96" w:rsidRDefault="00C03A96" w:rsidP="00C03A96">
            <w:pPr>
              <w:widowControl w:val="0"/>
              <w:autoSpaceDE w:val="0"/>
              <w:autoSpaceDN w:val="0"/>
              <w:adjustRightInd w:val="0"/>
              <w:ind w:right="24"/>
              <w:rPr>
                <w:i/>
                <w:sz w:val="22"/>
                <w:szCs w:val="22"/>
              </w:rPr>
            </w:pPr>
            <w:r w:rsidRPr="00C03A96">
              <w:rPr>
                <w:i/>
                <w:sz w:val="22"/>
                <w:szCs w:val="22"/>
              </w:rPr>
              <w:t>1. Работа над голосом:</w:t>
            </w:r>
          </w:p>
          <w:p w14:paraId="1D6D94BE" w14:textId="77777777" w:rsidR="00C03A96" w:rsidRPr="00C03A96" w:rsidRDefault="00C03A96" w:rsidP="00EB3EC8">
            <w:pPr>
              <w:widowControl w:val="0"/>
              <w:numPr>
                <w:ilvl w:val="0"/>
                <w:numId w:val="73"/>
              </w:numPr>
              <w:tabs>
                <w:tab w:val="clear" w:pos="720"/>
                <w:tab w:val="num" w:pos="432"/>
              </w:tabs>
              <w:autoSpaceDE w:val="0"/>
              <w:autoSpaceDN w:val="0"/>
              <w:adjustRightInd w:val="0"/>
              <w:ind w:right="24" w:hanging="648"/>
              <w:rPr>
                <w:sz w:val="22"/>
                <w:szCs w:val="22"/>
              </w:rPr>
            </w:pPr>
            <w:r w:rsidRPr="00C03A96">
              <w:rPr>
                <w:sz w:val="22"/>
                <w:szCs w:val="22"/>
              </w:rPr>
              <w:t>вдох и выдох через рот с последующим прибавлением голоса</w:t>
            </w:r>
          </w:p>
          <w:p w14:paraId="0FF00DE0" w14:textId="77777777" w:rsidR="00C03A96" w:rsidRPr="00C03A96" w:rsidRDefault="00C03A96" w:rsidP="00EB3EC8">
            <w:pPr>
              <w:widowControl w:val="0"/>
              <w:numPr>
                <w:ilvl w:val="0"/>
                <w:numId w:val="73"/>
              </w:numPr>
              <w:tabs>
                <w:tab w:val="clear" w:pos="720"/>
                <w:tab w:val="num" w:pos="432"/>
              </w:tabs>
              <w:autoSpaceDE w:val="0"/>
              <w:autoSpaceDN w:val="0"/>
              <w:adjustRightInd w:val="0"/>
              <w:ind w:right="24" w:hanging="648"/>
              <w:rPr>
                <w:sz w:val="22"/>
                <w:szCs w:val="22"/>
              </w:rPr>
            </w:pPr>
            <w:r w:rsidRPr="00C03A96">
              <w:rPr>
                <w:sz w:val="22"/>
                <w:szCs w:val="22"/>
              </w:rPr>
              <w:t>произнесение гласных и их сочетаний с изменением силы и высоты голоса.</w:t>
            </w:r>
          </w:p>
          <w:p w14:paraId="0750FD7B" w14:textId="77777777" w:rsidR="00C03A96" w:rsidRPr="00C03A96" w:rsidRDefault="00C03A96" w:rsidP="00C03A96">
            <w:pPr>
              <w:widowControl w:val="0"/>
              <w:autoSpaceDE w:val="0"/>
              <w:autoSpaceDN w:val="0"/>
              <w:adjustRightInd w:val="0"/>
              <w:ind w:right="24"/>
              <w:rPr>
                <w:i/>
                <w:sz w:val="22"/>
                <w:szCs w:val="22"/>
              </w:rPr>
            </w:pPr>
            <w:r w:rsidRPr="00C03A96">
              <w:rPr>
                <w:i/>
                <w:sz w:val="22"/>
                <w:szCs w:val="22"/>
              </w:rPr>
              <w:t>2. Работа над дыханием:</w:t>
            </w:r>
          </w:p>
          <w:p w14:paraId="49190683" w14:textId="77777777" w:rsidR="00C03A96" w:rsidRPr="00C03A96" w:rsidRDefault="00C03A96" w:rsidP="00EB3EC8">
            <w:pPr>
              <w:widowControl w:val="0"/>
              <w:numPr>
                <w:ilvl w:val="1"/>
                <w:numId w:val="73"/>
              </w:numPr>
              <w:autoSpaceDE w:val="0"/>
              <w:autoSpaceDN w:val="0"/>
              <w:adjustRightInd w:val="0"/>
              <w:ind w:right="24"/>
              <w:rPr>
                <w:sz w:val="22"/>
                <w:szCs w:val="22"/>
              </w:rPr>
            </w:pPr>
            <w:r w:rsidRPr="00C03A96">
              <w:rPr>
                <w:sz w:val="22"/>
                <w:szCs w:val="22"/>
              </w:rPr>
              <w:t>выработка плавного длительного выдоха</w:t>
            </w:r>
          </w:p>
          <w:p w14:paraId="601BBD95" w14:textId="77777777" w:rsidR="00C03A96" w:rsidRPr="00C03A96" w:rsidRDefault="00C03A96" w:rsidP="00EB3EC8">
            <w:pPr>
              <w:numPr>
                <w:ilvl w:val="1"/>
                <w:numId w:val="73"/>
              </w:numPr>
              <w:rPr>
                <w:sz w:val="22"/>
                <w:szCs w:val="22"/>
              </w:rPr>
            </w:pPr>
            <w:r w:rsidRPr="00C03A96">
              <w:rPr>
                <w:sz w:val="22"/>
                <w:szCs w:val="22"/>
              </w:rPr>
              <w:t>работа над силой выдоха</w:t>
            </w:r>
          </w:p>
          <w:p w14:paraId="2344EFD9" w14:textId="77777777" w:rsidR="00C03A96" w:rsidRPr="00C03A96" w:rsidRDefault="00C03A96" w:rsidP="00C03A96">
            <w:pPr>
              <w:widowControl w:val="0"/>
              <w:autoSpaceDE w:val="0"/>
              <w:autoSpaceDN w:val="0"/>
              <w:adjustRightInd w:val="0"/>
              <w:ind w:right="19"/>
              <w:rPr>
                <w:sz w:val="22"/>
                <w:szCs w:val="22"/>
              </w:rPr>
            </w:pPr>
          </w:p>
          <w:p w14:paraId="26B20ED5" w14:textId="77777777" w:rsidR="00C03A96" w:rsidRPr="00C03A96" w:rsidRDefault="00C03A96" w:rsidP="00C03A96">
            <w:pPr>
              <w:rPr>
                <w:sz w:val="22"/>
                <w:szCs w:val="22"/>
              </w:rPr>
            </w:pPr>
            <w:r w:rsidRPr="00C03A96">
              <w:rPr>
                <w:sz w:val="22"/>
                <w:szCs w:val="22"/>
              </w:rPr>
              <w:t>Параллельно с закреплением поставленных звуков осуществлялась работа по совершенствованию просодической стороны речи:</w:t>
            </w:r>
          </w:p>
          <w:p w14:paraId="17EFC14C" w14:textId="77777777" w:rsidR="00C03A96" w:rsidRPr="00C03A96" w:rsidRDefault="00C03A96" w:rsidP="00EB3EC8">
            <w:pPr>
              <w:numPr>
                <w:ilvl w:val="0"/>
                <w:numId w:val="74"/>
              </w:numPr>
              <w:jc w:val="both"/>
              <w:rPr>
                <w:sz w:val="22"/>
                <w:szCs w:val="22"/>
              </w:rPr>
            </w:pPr>
            <w:proofErr w:type="spellStart"/>
            <w:r w:rsidRPr="00C03A96">
              <w:rPr>
                <w:sz w:val="22"/>
                <w:szCs w:val="22"/>
              </w:rPr>
              <w:t>Пропевание</w:t>
            </w:r>
            <w:proofErr w:type="spellEnd"/>
            <w:r w:rsidRPr="00C03A96">
              <w:rPr>
                <w:sz w:val="22"/>
                <w:szCs w:val="22"/>
              </w:rPr>
              <w:t xml:space="preserve"> гласных звуков изолированно;</w:t>
            </w:r>
          </w:p>
          <w:p w14:paraId="63D731C3" w14:textId="77777777" w:rsidR="00C03A96" w:rsidRPr="00C03A96" w:rsidRDefault="00C03A96" w:rsidP="00EB3EC8">
            <w:pPr>
              <w:numPr>
                <w:ilvl w:val="0"/>
                <w:numId w:val="74"/>
              </w:numPr>
              <w:jc w:val="both"/>
              <w:rPr>
                <w:sz w:val="22"/>
                <w:szCs w:val="22"/>
              </w:rPr>
            </w:pPr>
            <w:proofErr w:type="spellStart"/>
            <w:r w:rsidRPr="00C03A96">
              <w:rPr>
                <w:sz w:val="22"/>
                <w:szCs w:val="22"/>
              </w:rPr>
              <w:t>Пропевание</w:t>
            </w:r>
            <w:proofErr w:type="spellEnd"/>
            <w:r w:rsidRPr="00C03A96">
              <w:rPr>
                <w:sz w:val="22"/>
                <w:szCs w:val="22"/>
              </w:rPr>
              <w:t xml:space="preserve"> сочетаний 2-3 звуков на одном выдохе, изменяя голос по силе и высоте </w:t>
            </w:r>
          </w:p>
          <w:p w14:paraId="519CE5AC" w14:textId="77777777" w:rsidR="00C03A96" w:rsidRPr="00C03A96" w:rsidRDefault="00C03A96" w:rsidP="00C03A96">
            <w:pPr>
              <w:widowControl w:val="0"/>
              <w:autoSpaceDE w:val="0"/>
              <w:autoSpaceDN w:val="0"/>
              <w:adjustRightInd w:val="0"/>
              <w:ind w:right="19"/>
              <w:rPr>
                <w:sz w:val="22"/>
                <w:szCs w:val="22"/>
              </w:rPr>
            </w:pPr>
          </w:p>
          <w:p w14:paraId="0B23DD8A" w14:textId="77777777" w:rsidR="00C03A96" w:rsidRPr="00C03A96" w:rsidRDefault="00C03A96" w:rsidP="00C03A96">
            <w:pPr>
              <w:pStyle w:val="28"/>
              <w:spacing w:after="0" w:line="240" w:lineRule="auto"/>
              <w:jc w:val="both"/>
              <w:rPr>
                <w:rFonts w:ascii="Times New Roman" w:hAnsi="Times New Roman" w:cs="Times New Roman"/>
              </w:rPr>
            </w:pPr>
            <w:r w:rsidRPr="00C03A96">
              <w:rPr>
                <w:rFonts w:ascii="Times New Roman" w:hAnsi="Times New Roman" w:cs="Times New Roman"/>
              </w:rPr>
              <w:t>Развитие мелких движений кистей рук и пальцев:</w:t>
            </w:r>
          </w:p>
          <w:p w14:paraId="79F6B9BE" w14:textId="77777777" w:rsidR="00C03A96" w:rsidRPr="00C03A96" w:rsidRDefault="00C03A96" w:rsidP="00EB3EC8">
            <w:pPr>
              <w:pStyle w:val="3f"/>
              <w:numPr>
                <w:ilvl w:val="0"/>
                <w:numId w:val="75"/>
              </w:numPr>
              <w:spacing w:after="0"/>
              <w:jc w:val="both"/>
              <w:rPr>
                <w:sz w:val="22"/>
                <w:szCs w:val="22"/>
              </w:rPr>
            </w:pPr>
            <w:r w:rsidRPr="00C03A96">
              <w:rPr>
                <w:sz w:val="22"/>
                <w:szCs w:val="22"/>
              </w:rPr>
              <w:t>«Собираем ягоды», «Пальчики здороваются», «Пальчики моются», «Замочек», «Пальцы шагают», «Колечко», «Гармошка», «Бутончик», «Зайка»</w:t>
            </w:r>
          </w:p>
          <w:p w14:paraId="09409A39" w14:textId="77777777" w:rsidR="00C03A96" w:rsidRPr="00C03A96" w:rsidRDefault="00C03A96" w:rsidP="00EB3EC8">
            <w:pPr>
              <w:pStyle w:val="3f"/>
              <w:numPr>
                <w:ilvl w:val="0"/>
                <w:numId w:val="75"/>
              </w:numPr>
              <w:spacing w:after="0"/>
              <w:jc w:val="both"/>
              <w:rPr>
                <w:sz w:val="22"/>
                <w:szCs w:val="22"/>
              </w:rPr>
            </w:pPr>
            <w:r w:rsidRPr="00C03A96">
              <w:rPr>
                <w:sz w:val="22"/>
                <w:szCs w:val="22"/>
              </w:rPr>
              <w:t>вычерчивание фигур</w:t>
            </w:r>
          </w:p>
          <w:p w14:paraId="0E693B47" w14:textId="77777777" w:rsidR="00C03A96" w:rsidRPr="00C03A96" w:rsidRDefault="00C03A96" w:rsidP="00EB3EC8">
            <w:pPr>
              <w:pStyle w:val="3f"/>
              <w:numPr>
                <w:ilvl w:val="0"/>
                <w:numId w:val="75"/>
              </w:numPr>
              <w:spacing w:after="0"/>
              <w:jc w:val="both"/>
              <w:rPr>
                <w:sz w:val="22"/>
                <w:szCs w:val="22"/>
              </w:rPr>
            </w:pPr>
            <w:r w:rsidRPr="00C03A96">
              <w:rPr>
                <w:sz w:val="22"/>
                <w:szCs w:val="22"/>
              </w:rPr>
              <w:lastRenderedPageBreak/>
              <w:t>обведение шаблонов</w:t>
            </w:r>
          </w:p>
          <w:p w14:paraId="7613B99A" w14:textId="77777777" w:rsidR="00C03A96" w:rsidRPr="00C03A96" w:rsidRDefault="00C03A96" w:rsidP="00EB3EC8">
            <w:pPr>
              <w:pStyle w:val="3f"/>
              <w:numPr>
                <w:ilvl w:val="0"/>
                <w:numId w:val="75"/>
              </w:numPr>
              <w:spacing w:after="0"/>
              <w:jc w:val="both"/>
              <w:rPr>
                <w:sz w:val="22"/>
                <w:szCs w:val="22"/>
              </w:rPr>
            </w:pPr>
            <w:r w:rsidRPr="00C03A96">
              <w:rPr>
                <w:sz w:val="22"/>
                <w:szCs w:val="22"/>
              </w:rPr>
              <w:t>вырезание ножницами различных фигур</w:t>
            </w:r>
          </w:p>
          <w:p w14:paraId="6DC44C98" w14:textId="77777777" w:rsidR="00C03A96" w:rsidRPr="00C03A96" w:rsidRDefault="00C03A96" w:rsidP="00EB3EC8">
            <w:pPr>
              <w:pStyle w:val="3f"/>
              <w:numPr>
                <w:ilvl w:val="0"/>
                <w:numId w:val="75"/>
              </w:numPr>
              <w:spacing w:after="0"/>
              <w:jc w:val="both"/>
              <w:rPr>
                <w:sz w:val="22"/>
                <w:szCs w:val="22"/>
              </w:rPr>
            </w:pPr>
            <w:proofErr w:type="spellStart"/>
            <w:r w:rsidRPr="00C03A96">
              <w:rPr>
                <w:sz w:val="22"/>
                <w:szCs w:val="22"/>
              </w:rPr>
              <w:t>разбирание</w:t>
            </w:r>
            <w:proofErr w:type="spellEnd"/>
            <w:r w:rsidRPr="00C03A96">
              <w:rPr>
                <w:sz w:val="22"/>
                <w:szCs w:val="22"/>
              </w:rPr>
              <w:t xml:space="preserve"> по сортам семян, по цвету мозаик</w:t>
            </w:r>
          </w:p>
          <w:p w14:paraId="1EBB429B" w14:textId="77777777" w:rsidR="00C03A96" w:rsidRPr="00C03A96" w:rsidRDefault="00C03A96" w:rsidP="00EB3EC8">
            <w:pPr>
              <w:pStyle w:val="3f"/>
              <w:numPr>
                <w:ilvl w:val="0"/>
                <w:numId w:val="75"/>
              </w:numPr>
              <w:spacing w:after="0"/>
              <w:jc w:val="both"/>
              <w:rPr>
                <w:sz w:val="22"/>
                <w:szCs w:val="22"/>
              </w:rPr>
            </w:pPr>
            <w:r w:rsidRPr="00C03A96">
              <w:rPr>
                <w:sz w:val="22"/>
                <w:szCs w:val="22"/>
              </w:rPr>
              <w:t>лепка, штриховка, рисование по пунктиру</w:t>
            </w:r>
          </w:p>
          <w:p w14:paraId="10F6F0A1" w14:textId="77777777" w:rsidR="00C03A96" w:rsidRPr="00C03A96" w:rsidRDefault="00C03A96" w:rsidP="00EB3EC8">
            <w:pPr>
              <w:pStyle w:val="3f"/>
              <w:numPr>
                <w:ilvl w:val="0"/>
                <w:numId w:val="75"/>
              </w:numPr>
              <w:spacing w:after="0"/>
              <w:jc w:val="both"/>
              <w:rPr>
                <w:sz w:val="22"/>
                <w:szCs w:val="22"/>
              </w:rPr>
            </w:pPr>
            <w:r w:rsidRPr="00C03A96">
              <w:rPr>
                <w:sz w:val="22"/>
                <w:szCs w:val="22"/>
              </w:rPr>
              <w:t>складывание ладоней перед собой и постукивание пальцами каждой пары</w:t>
            </w:r>
          </w:p>
          <w:p w14:paraId="6C7A0C6E" w14:textId="77777777" w:rsidR="00C03A96" w:rsidRPr="00C03A96" w:rsidRDefault="00C03A96" w:rsidP="00EB3EC8">
            <w:pPr>
              <w:pStyle w:val="3f"/>
              <w:numPr>
                <w:ilvl w:val="0"/>
                <w:numId w:val="75"/>
              </w:numPr>
              <w:spacing w:after="0"/>
              <w:jc w:val="both"/>
              <w:rPr>
                <w:sz w:val="22"/>
                <w:szCs w:val="22"/>
              </w:rPr>
            </w:pPr>
            <w:r w:rsidRPr="00C03A96">
              <w:rPr>
                <w:sz w:val="22"/>
                <w:szCs w:val="22"/>
              </w:rPr>
              <w:t xml:space="preserve">показывание пальцев по два и по три </w:t>
            </w:r>
          </w:p>
          <w:p w14:paraId="213BBDCA" w14:textId="77777777" w:rsidR="00C03A96" w:rsidRPr="00C03A96" w:rsidRDefault="00C03A96" w:rsidP="00EB3EC8">
            <w:pPr>
              <w:numPr>
                <w:ilvl w:val="0"/>
                <w:numId w:val="75"/>
              </w:numPr>
              <w:jc w:val="both"/>
              <w:rPr>
                <w:sz w:val="22"/>
                <w:szCs w:val="22"/>
              </w:rPr>
            </w:pPr>
            <w:r w:rsidRPr="00C03A96">
              <w:rPr>
                <w:sz w:val="22"/>
                <w:szCs w:val="22"/>
              </w:rPr>
              <w:t>сжимание резиновой груши при одновременном направлении воздушной струи на определенные цели</w:t>
            </w:r>
          </w:p>
          <w:p w14:paraId="0BECC288" w14:textId="77777777" w:rsidR="00C03A96" w:rsidRPr="00C03A96" w:rsidRDefault="00C03A96" w:rsidP="00C03A96">
            <w:pPr>
              <w:widowControl w:val="0"/>
              <w:autoSpaceDE w:val="0"/>
              <w:autoSpaceDN w:val="0"/>
              <w:adjustRightInd w:val="0"/>
              <w:ind w:right="19"/>
              <w:rPr>
                <w:sz w:val="22"/>
                <w:szCs w:val="22"/>
              </w:rPr>
            </w:pPr>
            <w:r w:rsidRPr="00C03A96">
              <w:rPr>
                <w:sz w:val="22"/>
                <w:szCs w:val="22"/>
              </w:rPr>
              <w:t>1. Определить первый звук в слоге, слове</w:t>
            </w:r>
          </w:p>
          <w:p w14:paraId="14EF8E36" w14:textId="77777777" w:rsidR="00C03A96" w:rsidRPr="00C03A96" w:rsidRDefault="00C03A96" w:rsidP="00C03A96">
            <w:pPr>
              <w:widowControl w:val="0"/>
              <w:autoSpaceDE w:val="0"/>
              <w:autoSpaceDN w:val="0"/>
              <w:adjustRightInd w:val="0"/>
              <w:ind w:right="19"/>
              <w:rPr>
                <w:sz w:val="22"/>
                <w:szCs w:val="22"/>
              </w:rPr>
            </w:pPr>
            <w:r w:rsidRPr="00C03A96">
              <w:rPr>
                <w:sz w:val="22"/>
                <w:szCs w:val="22"/>
              </w:rPr>
              <w:t>2. Определить последний звук</w:t>
            </w:r>
          </w:p>
          <w:p w14:paraId="452F66F0" w14:textId="77777777" w:rsidR="00C03A96" w:rsidRPr="00C03A96" w:rsidRDefault="00C03A96" w:rsidP="00C03A96">
            <w:pPr>
              <w:widowControl w:val="0"/>
              <w:autoSpaceDE w:val="0"/>
              <w:autoSpaceDN w:val="0"/>
              <w:adjustRightInd w:val="0"/>
              <w:ind w:right="19"/>
              <w:rPr>
                <w:sz w:val="22"/>
                <w:szCs w:val="22"/>
              </w:rPr>
            </w:pPr>
            <w:r w:rsidRPr="00C03A96">
              <w:rPr>
                <w:sz w:val="22"/>
                <w:szCs w:val="22"/>
              </w:rPr>
              <w:t>3. Назвать все входящие в слово звуки</w:t>
            </w:r>
          </w:p>
          <w:p w14:paraId="468CDD4E" w14:textId="77777777" w:rsidR="00C03A96" w:rsidRPr="00C03A96" w:rsidRDefault="00C03A96" w:rsidP="00C03A96">
            <w:pPr>
              <w:widowControl w:val="0"/>
              <w:autoSpaceDE w:val="0"/>
              <w:autoSpaceDN w:val="0"/>
              <w:adjustRightInd w:val="0"/>
              <w:ind w:right="19"/>
              <w:rPr>
                <w:sz w:val="22"/>
                <w:szCs w:val="22"/>
              </w:rPr>
            </w:pPr>
            <w:r w:rsidRPr="00C03A96">
              <w:rPr>
                <w:sz w:val="22"/>
                <w:szCs w:val="22"/>
              </w:rPr>
              <w:t>4. Определить количество звуков, слогов, слов</w:t>
            </w:r>
          </w:p>
          <w:p w14:paraId="2512C431" w14:textId="77777777" w:rsidR="00C03A96" w:rsidRPr="00C03A96" w:rsidRDefault="00C03A96" w:rsidP="00C03A96">
            <w:pPr>
              <w:widowControl w:val="0"/>
              <w:autoSpaceDE w:val="0"/>
              <w:autoSpaceDN w:val="0"/>
              <w:adjustRightInd w:val="0"/>
              <w:ind w:right="19"/>
              <w:rPr>
                <w:sz w:val="22"/>
                <w:szCs w:val="22"/>
              </w:rPr>
            </w:pPr>
            <w:r w:rsidRPr="00C03A96">
              <w:rPr>
                <w:sz w:val="22"/>
                <w:szCs w:val="22"/>
              </w:rPr>
              <w:t>5. Назвать звуки по порядку</w:t>
            </w:r>
          </w:p>
          <w:p w14:paraId="5BFD50E2" w14:textId="77777777" w:rsidR="00C03A96" w:rsidRPr="00C03A96" w:rsidRDefault="00C03A96" w:rsidP="00C03A96">
            <w:pPr>
              <w:rPr>
                <w:sz w:val="22"/>
                <w:szCs w:val="22"/>
              </w:rPr>
            </w:pPr>
            <w:r w:rsidRPr="00C03A96">
              <w:rPr>
                <w:sz w:val="22"/>
                <w:szCs w:val="22"/>
              </w:rPr>
              <w:t>6. Назвать, какой звук стоит перед данным и после него.</w:t>
            </w:r>
          </w:p>
          <w:p w14:paraId="2014DA13" w14:textId="2AD4DA7A" w:rsidR="00C03A96" w:rsidRPr="00C03A96" w:rsidRDefault="00C03A96" w:rsidP="00C03A96">
            <w:pPr>
              <w:rPr>
                <w:b/>
                <w:sz w:val="22"/>
                <w:szCs w:val="22"/>
              </w:rPr>
            </w:pPr>
            <w:r w:rsidRPr="00C03A96">
              <w:rPr>
                <w:b/>
                <w:sz w:val="22"/>
                <w:szCs w:val="22"/>
              </w:rPr>
              <w:t xml:space="preserve">(Упр. в соответствии с рекомендациями </w:t>
            </w:r>
            <w:r w:rsidR="00680BC1">
              <w:rPr>
                <w:b/>
                <w:sz w:val="22"/>
                <w:szCs w:val="22"/>
              </w:rPr>
              <w:t xml:space="preserve"> учителей – логопедов МБДОУ </w:t>
            </w:r>
            <w:r w:rsidRPr="00C03A96">
              <w:rPr>
                <w:b/>
                <w:sz w:val="22"/>
                <w:szCs w:val="22"/>
              </w:rPr>
              <w:t>«Методические рекомендации для учителей – логопедов по планированию индивидуальной работы с детьми с дизартрией»)</w:t>
            </w:r>
          </w:p>
          <w:p w14:paraId="5AFEDAED" w14:textId="77777777" w:rsidR="00C03A96" w:rsidRPr="00C03A96" w:rsidRDefault="00C03A96" w:rsidP="00C03A96">
            <w:pPr>
              <w:rPr>
                <w:sz w:val="22"/>
                <w:szCs w:val="22"/>
              </w:rPr>
            </w:pPr>
          </w:p>
        </w:tc>
      </w:tr>
      <w:tr w:rsidR="00C03A96" w:rsidRPr="00C03A96" w14:paraId="2DBCCA98" w14:textId="77777777" w:rsidTr="00C03A96">
        <w:tc>
          <w:tcPr>
            <w:tcW w:w="2388" w:type="dxa"/>
            <w:shd w:val="clear" w:color="auto" w:fill="auto"/>
          </w:tcPr>
          <w:p w14:paraId="68903C60" w14:textId="77777777" w:rsidR="00C03A96" w:rsidRPr="00C03A96" w:rsidRDefault="00C03A96" w:rsidP="00C03A96">
            <w:pPr>
              <w:jc w:val="both"/>
              <w:rPr>
                <w:b/>
                <w:sz w:val="22"/>
                <w:szCs w:val="22"/>
              </w:rPr>
            </w:pPr>
            <w:r w:rsidRPr="00C03A96">
              <w:rPr>
                <w:b/>
                <w:sz w:val="22"/>
                <w:szCs w:val="22"/>
              </w:rPr>
              <w:lastRenderedPageBreak/>
              <w:t>3. Третий этап (этап формирования коммуникативных умений и навыков)</w:t>
            </w:r>
          </w:p>
          <w:p w14:paraId="006918E7" w14:textId="77777777" w:rsidR="00C03A96" w:rsidRPr="00C03A96" w:rsidRDefault="00C03A96" w:rsidP="00C03A96">
            <w:pPr>
              <w:jc w:val="both"/>
              <w:rPr>
                <w:b/>
                <w:i/>
                <w:sz w:val="22"/>
                <w:szCs w:val="22"/>
              </w:rPr>
            </w:pPr>
            <w:r w:rsidRPr="00C03A96">
              <w:rPr>
                <w:b/>
                <w:i/>
                <w:sz w:val="22"/>
                <w:szCs w:val="22"/>
              </w:rPr>
              <w:t>3.1. Закрепление приобретенных навыков правильного звукопроизношения, дыхания, фонации.</w:t>
            </w:r>
          </w:p>
          <w:p w14:paraId="5AED0A37" w14:textId="77777777" w:rsidR="00C03A96" w:rsidRPr="00C03A96" w:rsidRDefault="00C03A96" w:rsidP="00C03A96">
            <w:pPr>
              <w:jc w:val="both"/>
              <w:rPr>
                <w:b/>
                <w:i/>
                <w:sz w:val="22"/>
                <w:szCs w:val="22"/>
              </w:rPr>
            </w:pPr>
          </w:p>
          <w:p w14:paraId="52ADD7F1" w14:textId="77777777" w:rsidR="00C03A96" w:rsidRPr="00C03A96" w:rsidRDefault="00C03A96" w:rsidP="00C03A96">
            <w:pPr>
              <w:jc w:val="both"/>
              <w:rPr>
                <w:b/>
                <w:i/>
                <w:sz w:val="22"/>
                <w:szCs w:val="22"/>
              </w:rPr>
            </w:pPr>
            <w:r w:rsidRPr="00C03A96">
              <w:rPr>
                <w:b/>
                <w:i/>
                <w:sz w:val="22"/>
                <w:szCs w:val="22"/>
              </w:rPr>
              <w:t>3.2. Формирование сложных операций звукового анализа и синтеза.</w:t>
            </w:r>
          </w:p>
          <w:p w14:paraId="7242195B" w14:textId="77777777" w:rsidR="00C03A96" w:rsidRPr="00C03A96" w:rsidRDefault="00C03A96" w:rsidP="00C03A96">
            <w:pPr>
              <w:jc w:val="both"/>
              <w:rPr>
                <w:b/>
                <w:i/>
                <w:sz w:val="22"/>
                <w:szCs w:val="22"/>
              </w:rPr>
            </w:pPr>
          </w:p>
          <w:p w14:paraId="6CD3ABF8" w14:textId="77777777" w:rsidR="00C03A96" w:rsidRPr="00C03A96" w:rsidRDefault="00C03A96" w:rsidP="00C03A96">
            <w:pPr>
              <w:jc w:val="both"/>
              <w:rPr>
                <w:b/>
                <w:i/>
                <w:sz w:val="22"/>
                <w:szCs w:val="22"/>
              </w:rPr>
            </w:pPr>
          </w:p>
          <w:p w14:paraId="0F79494D" w14:textId="77777777" w:rsidR="00C03A96" w:rsidRPr="00C03A96" w:rsidRDefault="00C03A96" w:rsidP="00C03A96">
            <w:pPr>
              <w:jc w:val="both"/>
              <w:rPr>
                <w:b/>
                <w:i/>
                <w:sz w:val="22"/>
                <w:szCs w:val="22"/>
              </w:rPr>
            </w:pPr>
          </w:p>
          <w:p w14:paraId="3AFDBA5B" w14:textId="77777777" w:rsidR="00C03A96" w:rsidRPr="00C03A96" w:rsidRDefault="00C03A96" w:rsidP="00C03A96">
            <w:pPr>
              <w:jc w:val="both"/>
              <w:rPr>
                <w:b/>
                <w:i/>
                <w:sz w:val="22"/>
                <w:szCs w:val="22"/>
              </w:rPr>
            </w:pPr>
          </w:p>
          <w:p w14:paraId="32E3156B" w14:textId="77777777" w:rsidR="00C03A96" w:rsidRPr="00C03A96" w:rsidRDefault="00C03A96" w:rsidP="00C03A96">
            <w:pPr>
              <w:jc w:val="both"/>
              <w:rPr>
                <w:b/>
                <w:i/>
                <w:sz w:val="22"/>
                <w:szCs w:val="22"/>
              </w:rPr>
            </w:pPr>
          </w:p>
          <w:p w14:paraId="01A309F4" w14:textId="77777777" w:rsidR="00C03A96" w:rsidRPr="00C03A96" w:rsidRDefault="00C03A96" w:rsidP="00C03A96">
            <w:pPr>
              <w:rPr>
                <w:b/>
                <w:i/>
                <w:sz w:val="22"/>
                <w:szCs w:val="22"/>
              </w:rPr>
            </w:pPr>
            <w:r w:rsidRPr="00C03A96">
              <w:rPr>
                <w:b/>
                <w:i/>
                <w:sz w:val="22"/>
                <w:szCs w:val="22"/>
              </w:rPr>
              <w:t>3.3. Усвоение фонематических обобщений.</w:t>
            </w:r>
          </w:p>
          <w:p w14:paraId="66C177BB" w14:textId="77777777" w:rsidR="00C03A96" w:rsidRPr="00C03A96" w:rsidRDefault="00C03A96" w:rsidP="00C03A96">
            <w:pPr>
              <w:jc w:val="both"/>
              <w:rPr>
                <w:b/>
                <w:i/>
                <w:sz w:val="22"/>
                <w:szCs w:val="22"/>
              </w:rPr>
            </w:pPr>
          </w:p>
          <w:p w14:paraId="271B3394" w14:textId="77777777" w:rsidR="00C03A96" w:rsidRPr="00C03A96" w:rsidRDefault="00C03A96" w:rsidP="00C03A96">
            <w:pPr>
              <w:jc w:val="both"/>
              <w:rPr>
                <w:b/>
                <w:i/>
                <w:sz w:val="22"/>
                <w:szCs w:val="22"/>
              </w:rPr>
            </w:pPr>
          </w:p>
          <w:p w14:paraId="59967042" w14:textId="77777777" w:rsidR="00C03A96" w:rsidRPr="00C03A96" w:rsidRDefault="00C03A96" w:rsidP="00C03A96">
            <w:pPr>
              <w:jc w:val="both"/>
              <w:rPr>
                <w:b/>
                <w:i/>
                <w:sz w:val="22"/>
                <w:szCs w:val="22"/>
              </w:rPr>
            </w:pPr>
            <w:r w:rsidRPr="00C03A96">
              <w:rPr>
                <w:b/>
                <w:i/>
                <w:sz w:val="22"/>
                <w:szCs w:val="22"/>
              </w:rPr>
              <w:t>3.4. Развитие динамической координации рук в процессе выполнения одновременно организованных движений.</w:t>
            </w:r>
          </w:p>
          <w:p w14:paraId="7B5D765B" w14:textId="77777777" w:rsidR="00C03A96" w:rsidRPr="00C03A96" w:rsidRDefault="00C03A96" w:rsidP="00C03A96">
            <w:pPr>
              <w:jc w:val="both"/>
              <w:rPr>
                <w:b/>
                <w:i/>
                <w:sz w:val="22"/>
                <w:szCs w:val="22"/>
              </w:rPr>
            </w:pPr>
          </w:p>
          <w:p w14:paraId="4B926DDB" w14:textId="77777777" w:rsidR="00C03A96" w:rsidRPr="00C03A96" w:rsidRDefault="00C03A96" w:rsidP="00C03A96">
            <w:pPr>
              <w:jc w:val="both"/>
              <w:rPr>
                <w:b/>
                <w:i/>
                <w:sz w:val="22"/>
                <w:szCs w:val="22"/>
              </w:rPr>
            </w:pPr>
          </w:p>
          <w:p w14:paraId="4B8D3A82" w14:textId="77777777" w:rsidR="00C03A96" w:rsidRPr="00C03A96" w:rsidRDefault="00C03A96" w:rsidP="00C03A96">
            <w:pPr>
              <w:jc w:val="both"/>
              <w:rPr>
                <w:b/>
                <w:i/>
                <w:sz w:val="22"/>
                <w:szCs w:val="22"/>
              </w:rPr>
            </w:pPr>
          </w:p>
          <w:p w14:paraId="040A5FCD" w14:textId="77777777" w:rsidR="00C03A96" w:rsidRPr="00C03A96" w:rsidRDefault="00C03A96" w:rsidP="00C03A96">
            <w:pPr>
              <w:jc w:val="both"/>
              <w:rPr>
                <w:b/>
                <w:i/>
                <w:sz w:val="22"/>
                <w:szCs w:val="22"/>
              </w:rPr>
            </w:pPr>
          </w:p>
          <w:p w14:paraId="1D09F565" w14:textId="77777777" w:rsidR="00C03A96" w:rsidRPr="00C03A96" w:rsidRDefault="00C03A96" w:rsidP="00C03A96">
            <w:pPr>
              <w:jc w:val="both"/>
              <w:rPr>
                <w:b/>
                <w:i/>
                <w:sz w:val="22"/>
                <w:szCs w:val="22"/>
              </w:rPr>
            </w:pPr>
          </w:p>
          <w:p w14:paraId="2217E6D4" w14:textId="77777777" w:rsidR="00C03A96" w:rsidRPr="00C03A96" w:rsidRDefault="00C03A96" w:rsidP="00C03A96">
            <w:pPr>
              <w:jc w:val="both"/>
              <w:rPr>
                <w:sz w:val="22"/>
                <w:szCs w:val="22"/>
              </w:rPr>
            </w:pPr>
          </w:p>
        </w:tc>
        <w:tc>
          <w:tcPr>
            <w:tcW w:w="7105" w:type="dxa"/>
            <w:shd w:val="clear" w:color="auto" w:fill="auto"/>
          </w:tcPr>
          <w:p w14:paraId="09FF2344" w14:textId="53FCF877" w:rsidR="00C03A96" w:rsidRPr="00C03A96" w:rsidRDefault="00C03A96" w:rsidP="00C03A96">
            <w:pPr>
              <w:rPr>
                <w:b/>
                <w:sz w:val="22"/>
                <w:szCs w:val="22"/>
              </w:rPr>
            </w:pPr>
            <w:r w:rsidRPr="00C03A96">
              <w:rPr>
                <w:b/>
                <w:sz w:val="22"/>
                <w:szCs w:val="22"/>
              </w:rPr>
              <w:t xml:space="preserve">( в соответствии с рекомендациями </w:t>
            </w:r>
            <w:r w:rsidR="00680BC1">
              <w:rPr>
                <w:b/>
                <w:sz w:val="22"/>
                <w:szCs w:val="22"/>
              </w:rPr>
              <w:t xml:space="preserve"> учителей – логопедов МБДОУ</w:t>
            </w:r>
            <w:r w:rsidRPr="00C03A96">
              <w:rPr>
                <w:sz w:val="22"/>
                <w:szCs w:val="22"/>
              </w:rPr>
              <w:t xml:space="preserve"> </w:t>
            </w:r>
            <w:r w:rsidRPr="00C03A96">
              <w:rPr>
                <w:b/>
                <w:sz w:val="22"/>
                <w:szCs w:val="22"/>
              </w:rPr>
              <w:t>«Методические рекомендации для учителей – логопедов по планированию индивидуальной работы с детьми с дизартрией»)</w:t>
            </w:r>
          </w:p>
          <w:p w14:paraId="1BF8AFC9" w14:textId="77777777" w:rsidR="00C03A96" w:rsidRPr="00C03A96" w:rsidRDefault="00C03A96" w:rsidP="00C03A96">
            <w:pPr>
              <w:jc w:val="both"/>
              <w:rPr>
                <w:sz w:val="22"/>
                <w:szCs w:val="22"/>
              </w:rPr>
            </w:pPr>
          </w:p>
          <w:p w14:paraId="2E7C81D2" w14:textId="77777777" w:rsidR="00C03A96" w:rsidRPr="00C03A96" w:rsidRDefault="00C03A96" w:rsidP="00C03A96">
            <w:pPr>
              <w:widowControl w:val="0"/>
              <w:autoSpaceDE w:val="0"/>
              <w:autoSpaceDN w:val="0"/>
              <w:adjustRightInd w:val="0"/>
              <w:ind w:right="52"/>
              <w:jc w:val="both"/>
              <w:rPr>
                <w:sz w:val="22"/>
                <w:szCs w:val="22"/>
              </w:rPr>
            </w:pPr>
            <w:r w:rsidRPr="00C03A96">
              <w:rPr>
                <w:sz w:val="22"/>
                <w:szCs w:val="22"/>
              </w:rPr>
              <w:t>1. Подобрать слово на заданный звук, слог</w:t>
            </w:r>
          </w:p>
          <w:p w14:paraId="798D19EC" w14:textId="77777777" w:rsidR="00C03A96" w:rsidRPr="00C03A96" w:rsidRDefault="00C03A96" w:rsidP="00C03A96">
            <w:pPr>
              <w:widowControl w:val="0"/>
              <w:autoSpaceDE w:val="0"/>
              <w:autoSpaceDN w:val="0"/>
              <w:adjustRightInd w:val="0"/>
              <w:ind w:right="52"/>
              <w:jc w:val="both"/>
              <w:rPr>
                <w:sz w:val="22"/>
                <w:szCs w:val="22"/>
              </w:rPr>
            </w:pPr>
            <w:r w:rsidRPr="00C03A96">
              <w:rPr>
                <w:sz w:val="22"/>
                <w:szCs w:val="22"/>
              </w:rPr>
              <w:t>2. Придумать слово по количеству звуков, слогов</w:t>
            </w:r>
          </w:p>
          <w:p w14:paraId="35285B43" w14:textId="77777777" w:rsidR="00C03A96" w:rsidRPr="00C03A96" w:rsidRDefault="00C03A96" w:rsidP="00C03A96">
            <w:pPr>
              <w:widowControl w:val="0"/>
              <w:autoSpaceDE w:val="0"/>
              <w:autoSpaceDN w:val="0"/>
              <w:adjustRightInd w:val="0"/>
              <w:ind w:right="52"/>
              <w:jc w:val="both"/>
              <w:rPr>
                <w:sz w:val="22"/>
                <w:szCs w:val="22"/>
              </w:rPr>
            </w:pPr>
            <w:r w:rsidRPr="00C03A96">
              <w:rPr>
                <w:sz w:val="22"/>
                <w:szCs w:val="22"/>
              </w:rPr>
              <w:t>3. Подобрать картинки на звук</w:t>
            </w:r>
          </w:p>
          <w:p w14:paraId="6841DBCD" w14:textId="77777777" w:rsidR="00C03A96" w:rsidRPr="00C03A96" w:rsidRDefault="00C03A96" w:rsidP="00C03A96">
            <w:pPr>
              <w:widowControl w:val="0"/>
              <w:autoSpaceDE w:val="0"/>
              <w:autoSpaceDN w:val="0"/>
              <w:adjustRightInd w:val="0"/>
              <w:ind w:right="52"/>
              <w:jc w:val="both"/>
              <w:rPr>
                <w:sz w:val="22"/>
                <w:szCs w:val="22"/>
              </w:rPr>
            </w:pPr>
            <w:r w:rsidRPr="00C03A96">
              <w:rPr>
                <w:sz w:val="22"/>
                <w:szCs w:val="22"/>
              </w:rPr>
              <w:t>4. Преобразовать слова</w:t>
            </w:r>
          </w:p>
          <w:p w14:paraId="419A25BC" w14:textId="77777777" w:rsidR="00C03A96" w:rsidRPr="00C03A96" w:rsidRDefault="00C03A96" w:rsidP="00EB3EC8">
            <w:pPr>
              <w:widowControl w:val="0"/>
              <w:numPr>
                <w:ilvl w:val="0"/>
                <w:numId w:val="76"/>
              </w:numPr>
              <w:autoSpaceDE w:val="0"/>
              <w:autoSpaceDN w:val="0"/>
              <w:adjustRightInd w:val="0"/>
              <w:ind w:right="52"/>
              <w:jc w:val="both"/>
              <w:rPr>
                <w:sz w:val="22"/>
                <w:szCs w:val="22"/>
              </w:rPr>
            </w:pPr>
            <w:r w:rsidRPr="00C03A96">
              <w:rPr>
                <w:sz w:val="22"/>
                <w:szCs w:val="22"/>
              </w:rPr>
              <w:t>добавить начальный или конечный звук</w:t>
            </w:r>
          </w:p>
          <w:p w14:paraId="51A6641A" w14:textId="77777777" w:rsidR="00C03A96" w:rsidRPr="00C03A96" w:rsidRDefault="00C03A96" w:rsidP="00EB3EC8">
            <w:pPr>
              <w:widowControl w:val="0"/>
              <w:numPr>
                <w:ilvl w:val="0"/>
                <w:numId w:val="76"/>
              </w:numPr>
              <w:autoSpaceDE w:val="0"/>
              <w:autoSpaceDN w:val="0"/>
              <w:adjustRightInd w:val="0"/>
              <w:ind w:right="52"/>
              <w:jc w:val="both"/>
              <w:rPr>
                <w:sz w:val="22"/>
                <w:szCs w:val="22"/>
              </w:rPr>
            </w:pPr>
            <w:r w:rsidRPr="00C03A96">
              <w:rPr>
                <w:sz w:val="22"/>
                <w:szCs w:val="22"/>
              </w:rPr>
              <w:t>изменить гласный или согласный</w:t>
            </w:r>
          </w:p>
          <w:p w14:paraId="775B2C3B" w14:textId="77777777" w:rsidR="00C03A96" w:rsidRPr="00C03A96" w:rsidRDefault="00C03A96" w:rsidP="00EB3EC8">
            <w:pPr>
              <w:widowControl w:val="0"/>
              <w:numPr>
                <w:ilvl w:val="0"/>
                <w:numId w:val="76"/>
              </w:numPr>
              <w:autoSpaceDE w:val="0"/>
              <w:autoSpaceDN w:val="0"/>
              <w:adjustRightInd w:val="0"/>
              <w:ind w:right="52"/>
              <w:jc w:val="both"/>
              <w:rPr>
                <w:sz w:val="22"/>
                <w:szCs w:val="22"/>
              </w:rPr>
            </w:pPr>
            <w:r w:rsidRPr="00C03A96">
              <w:rPr>
                <w:sz w:val="22"/>
                <w:szCs w:val="22"/>
              </w:rPr>
              <w:t>назвать слово, в котором звуки расположены в обратном порядке</w:t>
            </w:r>
          </w:p>
          <w:p w14:paraId="7FBCDE1F" w14:textId="77777777" w:rsidR="00C03A96" w:rsidRPr="00C03A96" w:rsidRDefault="00C03A96" w:rsidP="00EB3EC8">
            <w:pPr>
              <w:numPr>
                <w:ilvl w:val="0"/>
                <w:numId w:val="76"/>
              </w:numPr>
              <w:jc w:val="both"/>
              <w:rPr>
                <w:sz w:val="22"/>
                <w:szCs w:val="22"/>
              </w:rPr>
            </w:pPr>
            <w:r w:rsidRPr="00C03A96">
              <w:rPr>
                <w:sz w:val="22"/>
                <w:szCs w:val="22"/>
              </w:rPr>
              <w:t>работать с использованием схем (вписать буквы в кружки)</w:t>
            </w:r>
          </w:p>
          <w:p w14:paraId="0BA253DC" w14:textId="77777777" w:rsidR="00C03A96" w:rsidRPr="00C03A96" w:rsidRDefault="00C03A96" w:rsidP="00EB3EC8">
            <w:pPr>
              <w:numPr>
                <w:ilvl w:val="0"/>
                <w:numId w:val="76"/>
              </w:numPr>
              <w:jc w:val="both"/>
              <w:rPr>
                <w:sz w:val="22"/>
                <w:szCs w:val="22"/>
              </w:rPr>
            </w:pPr>
            <w:r w:rsidRPr="00C03A96">
              <w:rPr>
                <w:sz w:val="22"/>
                <w:szCs w:val="22"/>
              </w:rPr>
              <w:t>разгадать ребусы, шарады</w:t>
            </w:r>
          </w:p>
          <w:p w14:paraId="6D77D77E" w14:textId="77777777" w:rsidR="00C03A96" w:rsidRPr="00C03A96" w:rsidRDefault="00C03A96" w:rsidP="00C03A96">
            <w:pPr>
              <w:widowControl w:val="0"/>
              <w:autoSpaceDE w:val="0"/>
              <w:autoSpaceDN w:val="0"/>
              <w:adjustRightInd w:val="0"/>
              <w:ind w:right="52"/>
              <w:jc w:val="both"/>
              <w:rPr>
                <w:sz w:val="22"/>
                <w:szCs w:val="22"/>
              </w:rPr>
            </w:pPr>
            <w:r w:rsidRPr="00C03A96">
              <w:rPr>
                <w:sz w:val="22"/>
                <w:szCs w:val="22"/>
              </w:rPr>
              <w:t>5. Составить из названных звуков слог, слово</w:t>
            </w:r>
          </w:p>
          <w:p w14:paraId="2992DBEF" w14:textId="77777777" w:rsidR="00C03A96" w:rsidRPr="00C03A96" w:rsidRDefault="00C03A96" w:rsidP="00C03A96">
            <w:pPr>
              <w:widowControl w:val="0"/>
              <w:autoSpaceDE w:val="0"/>
              <w:autoSpaceDN w:val="0"/>
              <w:adjustRightInd w:val="0"/>
              <w:ind w:right="52"/>
              <w:jc w:val="both"/>
              <w:rPr>
                <w:sz w:val="22"/>
                <w:szCs w:val="22"/>
              </w:rPr>
            </w:pPr>
            <w:r w:rsidRPr="00C03A96">
              <w:rPr>
                <w:sz w:val="22"/>
                <w:szCs w:val="22"/>
              </w:rPr>
              <w:t>6. Игра с мячом «Доскажи словечко»</w:t>
            </w:r>
          </w:p>
          <w:p w14:paraId="020C2DAE" w14:textId="77777777" w:rsidR="00C03A96" w:rsidRPr="00C03A96" w:rsidRDefault="00C03A96" w:rsidP="00C03A96">
            <w:pPr>
              <w:jc w:val="both"/>
              <w:rPr>
                <w:sz w:val="22"/>
                <w:szCs w:val="22"/>
              </w:rPr>
            </w:pPr>
            <w:r w:rsidRPr="00C03A96">
              <w:rPr>
                <w:sz w:val="22"/>
                <w:szCs w:val="22"/>
              </w:rPr>
              <w:t>7. Составить из букв разрезной азбуки слово</w:t>
            </w:r>
          </w:p>
          <w:p w14:paraId="28411520" w14:textId="77777777" w:rsidR="00C03A96" w:rsidRPr="00C03A96" w:rsidRDefault="00C03A96" w:rsidP="00C03A96">
            <w:pPr>
              <w:jc w:val="both"/>
              <w:rPr>
                <w:sz w:val="22"/>
                <w:szCs w:val="22"/>
              </w:rPr>
            </w:pPr>
            <w:r w:rsidRPr="00C03A96">
              <w:rPr>
                <w:sz w:val="22"/>
                <w:szCs w:val="22"/>
              </w:rPr>
              <w:t>8. Игра «Умный телефон».</w:t>
            </w:r>
          </w:p>
          <w:p w14:paraId="63D426D8" w14:textId="77777777" w:rsidR="00C03A96" w:rsidRPr="00C03A96" w:rsidRDefault="00C03A96" w:rsidP="00C03A96">
            <w:pPr>
              <w:jc w:val="both"/>
              <w:rPr>
                <w:sz w:val="22"/>
                <w:szCs w:val="22"/>
              </w:rPr>
            </w:pPr>
          </w:p>
          <w:p w14:paraId="10AEA5BF" w14:textId="77777777" w:rsidR="00C03A96" w:rsidRPr="00C03A96" w:rsidRDefault="00C03A96" w:rsidP="00C03A96">
            <w:pPr>
              <w:jc w:val="both"/>
              <w:rPr>
                <w:sz w:val="22"/>
                <w:szCs w:val="22"/>
              </w:rPr>
            </w:pPr>
            <w:r w:rsidRPr="00C03A96">
              <w:rPr>
                <w:sz w:val="22"/>
                <w:szCs w:val="22"/>
              </w:rPr>
              <w:t>Сравнение звуков по твердости-мягкости; звонкости-глухости;</w:t>
            </w:r>
          </w:p>
          <w:p w14:paraId="17195ACB" w14:textId="77777777" w:rsidR="00C03A96" w:rsidRPr="00C03A96" w:rsidRDefault="00C03A96" w:rsidP="00C03A96">
            <w:pPr>
              <w:jc w:val="both"/>
              <w:rPr>
                <w:sz w:val="22"/>
                <w:szCs w:val="22"/>
              </w:rPr>
            </w:pPr>
            <w:r w:rsidRPr="00C03A96">
              <w:rPr>
                <w:sz w:val="22"/>
                <w:szCs w:val="22"/>
              </w:rPr>
              <w:t>Сравнение слов-паронимов</w:t>
            </w:r>
          </w:p>
          <w:p w14:paraId="42BCDF62" w14:textId="77777777" w:rsidR="00C03A96" w:rsidRPr="00C03A96" w:rsidRDefault="00C03A96" w:rsidP="00C03A96">
            <w:pPr>
              <w:rPr>
                <w:sz w:val="22"/>
                <w:szCs w:val="22"/>
              </w:rPr>
            </w:pPr>
          </w:p>
          <w:p w14:paraId="62D290EF" w14:textId="77777777" w:rsidR="00C03A96" w:rsidRPr="00C03A96" w:rsidRDefault="00C03A96" w:rsidP="00C03A96">
            <w:pPr>
              <w:rPr>
                <w:sz w:val="22"/>
                <w:szCs w:val="22"/>
              </w:rPr>
            </w:pPr>
          </w:p>
          <w:p w14:paraId="430F14F7" w14:textId="77777777" w:rsidR="00C03A96" w:rsidRPr="00C03A96" w:rsidRDefault="00C03A96" w:rsidP="00C03A96">
            <w:pPr>
              <w:rPr>
                <w:sz w:val="22"/>
                <w:szCs w:val="22"/>
              </w:rPr>
            </w:pPr>
            <w:r w:rsidRPr="00C03A96">
              <w:rPr>
                <w:sz w:val="22"/>
                <w:szCs w:val="22"/>
              </w:rPr>
              <w:t>Поочередно прикоснуться большим пальцем правой руки ко 2,3,4 и 5 пальцам в обычном и максимальном темпе;</w:t>
            </w:r>
          </w:p>
          <w:p w14:paraId="34A4100A" w14:textId="77777777" w:rsidR="00C03A96" w:rsidRPr="00C03A96" w:rsidRDefault="00C03A96" w:rsidP="00C03A96">
            <w:pPr>
              <w:rPr>
                <w:sz w:val="22"/>
                <w:szCs w:val="22"/>
              </w:rPr>
            </w:pPr>
            <w:r w:rsidRPr="00C03A96">
              <w:rPr>
                <w:sz w:val="22"/>
                <w:szCs w:val="22"/>
              </w:rPr>
              <w:t>Аналогично с левой рукой;</w:t>
            </w:r>
          </w:p>
          <w:p w14:paraId="15080DFA" w14:textId="77777777" w:rsidR="00C03A96" w:rsidRPr="00C03A96" w:rsidRDefault="00C03A96" w:rsidP="00C03A96">
            <w:pPr>
              <w:rPr>
                <w:sz w:val="22"/>
                <w:szCs w:val="22"/>
              </w:rPr>
            </w:pPr>
            <w:r w:rsidRPr="00C03A96">
              <w:rPr>
                <w:sz w:val="22"/>
                <w:szCs w:val="22"/>
              </w:rPr>
              <w:t>Аналогично одновременно пальцами обеих рук;</w:t>
            </w:r>
          </w:p>
          <w:p w14:paraId="710CE817" w14:textId="77777777" w:rsidR="00C03A96" w:rsidRPr="00C03A96" w:rsidRDefault="00C03A96" w:rsidP="00C03A96">
            <w:pPr>
              <w:rPr>
                <w:sz w:val="22"/>
                <w:szCs w:val="22"/>
              </w:rPr>
            </w:pPr>
            <w:r w:rsidRPr="00C03A96">
              <w:rPr>
                <w:sz w:val="22"/>
                <w:szCs w:val="22"/>
              </w:rPr>
              <w:t>«Пальчики здороваются»;</w:t>
            </w:r>
          </w:p>
          <w:p w14:paraId="1730A402" w14:textId="77777777" w:rsidR="00C03A96" w:rsidRPr="00C03A96" w:rsidRDefault="00C03A96" w:rsidP="00C03A96">
            <w:pPr>
              <w:rPr>
                <w:sz w:val="22"/>
                <w:szCs w:val="22"/>
              </w:rPr>
            </w:pPr>
            <w:r w:rsidRPr="00C03A96">
              <w:rPr>
                <w:sz w:val="22"/>
                <w:szCs w:val="22"/>
              </w:rPr>
              <w:t>«Солнышко»;</w:t>
            </w:r>
          </w:p>
          <w:p w14:paraId="401098B3" w14:textId="77777777" w:rsidR="00C03A96" w:rsidRPr="00C03A96" w:rsidRDefault="00C03A96" w:rsidP="00C03A96">
            <w:pPr>
              <w:rPr>
                <w:sz w:val="22"/>
                <w:szCs w:val="22"/>
              </w:rPr>
            </w:pPr>
            <w:r w:rsidRPr="00C03A96">
              <w:rPr>
                <w:sz w:val="22"/>
                <w:szCs w:val="22"/>
              </w:rPr>
              <w:t>Поочередно сгибать пальцы правой (левой) руки, начиная с мизинца;</w:t>
            </w:r>
          </w:p>
          <w:p w14:paraId="57BED8CD" w14:textId="77777777" w:rsidR="00C03A96" w:rsidRPr="00C03A96" w:rsidRDefault="00C03A96" w:rsidP="00C03A96">
            <w:pPr>
              <w:rPr>
                <w:sz w:val="22"/>
                <w:szCs w:val="22"/>
              </w:rPr>
            </w:pPr>
            <w:r w:rsidRPr="00C03A96">
              <w:rPr>
                <w:sz w:val="22"/>
                <w:szCs w:val="22"/>
              </w:rPr>
              <w:t>Сжать пальцы правой (левой) руки в кулак, поочередно их выпрямлять, начиная с большого пальца.</w:t>
            </w:r>
          </w:p>
          <w:p w14:paraId="4F901F24" w14:textId="77777777" w:rsidR="00C03A96" w:rsidRPr="00C03A96" w:rsidRDefault="00C03A96" w:rsidP="00C03A96">
            <w:pPr>
              <w:rPr>
                <w:sz w:val="22"/>
                <w:szCs w:val="22"/>
              </w:rPr>
            </w:pPr>
            <w:r w:rsidRPr="00C03A96">
              <w:rPr>
                <w:sz w:val="22"/>
                <w:szCs w:val="22"/>
              </w:rPr>
              <w:t>«Игра на пианино»;</w:t>
            </w:r>
          </w:p>
          <w:p w14:paraId="67078CC8" w14:textId="77777777" w:rsidR="00C03A96" w:rsidRPr="00C03A96" w:rsidRDefault="00C03A96" w:rsidP="00C03A96">
            <w:pPr>
              <w:rPr>
                <w:sz w:val="22"/>
                <w:szCs w:val="22"/>
              </w:rPr>
            </w:pPr>
            <w:r w:rsidRPr="00C03A96">
              <w:rPr>
                <w:sz w:val="22"/>
                <w:szCs w:val="22"/>
              </w:rPr>
              <w:t>Скомкать пальцами правой (левой) руки лист папиросной бумаги в компактный шарик, не помогая при этом другой рукой;</w:t>
            </w:r>
          </w:p>
          <w:p w14:paraId="27B0B34B" w14:textId="77777777" w:rsidR="00C03A96" w:rsidRPr="00C03A96" w:rsidRDefault="00C03A96" w:rsidP="00C03A96">
            <w:pPr>
              <w:rPr>
                <w:sz w:val="22"/>
                <w:szCs w:val="22"/>
              </w:rPr>
            </w:pPr>
            <w:r w:rsidRPr="00C03A96">
              <w:rPr>
                <w:sz w:val="22"/>
                <w:szCs w:val="22"/>
              </w:rPr>
              <w:t>«Шнуровки»  и др.</w:t>
            </w:r>
          </w:p>
          <w:p w14:paraId="40DB0788" w14:textId="77777777" w:rsidR="00C03A96" w:rsidRPr="00C03A96" w:rsidRDefault="00C03A96" w:rsidP="00C03A96">
            <w:pPr>
              <w:jc w:val="both"/>
              <w:rPr>
                <w:b/>
                <w:i/>
                <w:sz w:val="22"/>
                <w:szCs w:val="22"/>
              </w:rPr>
            </w:pPr>
            <w:r w:rsidRPr="00C03A96">
              <w:rPr>
                <w:b/>
                <w:i/>
                <w:sz w:val="22"/>
                <w:szCs w:val="22"/>
              </w:rPr>
              <w:t xml:space="preserve">(см. </w:t>
            </w:r>
            <w:proofErr w:type="spellStart"/>
            <w:r w:rsidRPr="00C03A96">
              <w:rPr>
                <w:b/>
                <w:i/>
                <w:sz w:val="22"/>
                <w:szCs w:val="22"/>
              </w:rPr>
              <w:t>Л.В.Лопатина</w:t>
            </w:r>
            <w:proofErr w:type="spellEnd"/>
            <w:r w:rsidRPr="00C03A96">
              <w:rPr>
                <w:b/>
                <w:i/>
                <w:sz w:val="22"/>
                <w:szCs w:val="22"/>
              </w:rPr>
              <w:t xml:space="preserve">, </w:t>
            </w:r>
            <w:proofErr w:type="spellStart"/>
            <w:r w:rsidRPr="00C03A96">
              <w:rPr>
                <w:b/>
                <w:i/>
                <w:sz w:val="22"/>
                <w:szCs w:val="22"/>
              </w:rPr>
              <w:t>Н.В.Серебрякова</w:t>
            </w:r>
            <w:proofErr w:type="spellEnd"/>
            <w:r w:rsidRPr="00C03A96">
              <w:rPr>
                <w:b/>
                <w:i/>
                <w:sz w:val="22"/>
                <w:szCs w:val="22"/>
              </w:rPr>
              <w:t xml:space="preserve"> «Преодоление речевых нарушений у дошкольников (коррекция стертой дизартрии) – СПб.: </w:t>
            </w:r>
            <w:r w:rsidRPr="00C03A96">
              <w:rPr>
                <w:b/>
                <w:i/>
                <w:sz w:val="22"/>
                <w:szCs w:val="22"/>
              </w:rPr>
              <w:lastRenderedPageBreak/>
              <w:t xml:space="preserve">Изд-во РГПУ </w:t>
            </w:r>
            <w:proofErr w:type="spellStart"/>
            <w:r w:rsidRPr="00C03A96">
              <w:rPr>
                <w:b/>
                <w:i/>
                <w:sz w:val="22"/>
                <w:szCs w:val="22"/>
              </w:rPr>
              <w:t>им.А.И.Герцена</w:t>
            </w:r>
            <w:proofErr w:type="spellEnd"/>
            <w:r w:rsidRPr="00C03A96">
              <w:rPr>
                <w:b/>
                <w:i/>
                <w:sz w:val="22"/>
                <w:szCs w:val="22"/>
              </w:rPr>
              <w:t>; Изд-во «СОЮЗ», 2001. – с.37-41).</w:t>
            </w:r>
          </w:p>
        </w:tc>
      </w:tr>
      <w:tr w:rsidR="00C03A96" w:rsidRPr="00C03A96" w14:paraId="19C41D5C" w14:textId="77777777" w:rsidTr="00C03A96">
        <w:tc>
          <w:tcPr>
            <w:tcW w:w="2388" w:type="dxa"/>
            <w:shd w:val="clear" w:color="auto" w:fill="auto"/>
          </w:tcPr>
          <w:p w14:paraId="3D5DB4FF" w14:textId="5E9ADDB5" w:rsidR="00C03A96" w:rsidRPr="00C03A96" w:rsidRDefault="00C03A96" w:rsidP="00810C3D">
            <w:pPr>
              <w:jc w:val="both"/>
              <w:rPr>
                <w:sz w:val="22"/>
                <w:szCs w:val="22"/>
              </w:rPr>
            </w:pPr>
            <w:r w:rsidRPr="00C03A96">
              <w:rPr>
                <w:b/>
                <w:sz w:val="22"/>
                <w:szCs w:val="22"/>
              </w:rPr>
              <w:lastRenderedPageBreak/>
              <w:t>4. Четвертый этап – преодоление или предупреждение вторичных нарушений.</w:t>
            </w:r>
          </w:p>
        </w:tc>
        <w:tc>
          <w:tcPr>
            <w:tcW w:w="7105" w:type="dxa"/>
            <w:shd w:val="clear" w:color="auto" w:fill="auto"/>
          </w:tcPr>
          <w:p w14:paraId="4EF57E97" w14:textId="77777777" w:rsidR="00C03A96" w:rsidRPr="00C03A96" w:rsidRDefault="00C03A96" w:rsidP="00C03A96">
            <w:pPr>
              <w:jc w:val="both"/>
              <w:rPr>
                <w:sz w:val="22"/>
                <w:szCs w:val="22"/>
              </w:rPr>
            </w:pPr>
            <w:r w:rsidRPr="00C03A96">
              <w:rPr>
                <w:sz w:val="22"/>
                <w:szCs w:val="22"/>
              </w:rPr>
              <w:t>см. Тематическое и календарное планирование для детей с ТНР.</w:t>
            </w:r>
          </w:p>
          <w:p w14:paraId="3B064C89" w14:textId="77777777" w:rsidR="00C03A96" w:rsidRPr="00C03A96" w:rsidRDefault="00C03A96" w:rsidP="00C03A96">
            <w:pPr>
              <w:jc w:val="both"/>
              <w:rPr>
                <w:sz w:val="22"/>
                <w:szCs w:val="22"/>
              </w:rPr>
            </w:pPr>
            <w:r w:rsidRPr="00C03A96">
              <w:rPr>
                <w:sz w:val="22"/>
                <w:szCs w:val="22"/>
              </w:rPr>
              <w:t xml:space="preserve"> </w:t>
            </w:r>
          </w:p>
          <w:p w14:paraId="7BB2E9E6" w14:textId="77777777" w:rsidR="00C03A96" w:rsidRPr="00C03A96" w:rsidRDefault="00C03A96" w:rsidP="00C03A96">
            <w:pPr>
              <w:jc w:val="both"/>
              <w:rPr>
                <w:sz w:val="22"/>
                <w:szCs w:val="22"/>
              </w:rPr>
            </w:pPr>
          </w:p>
        </w:tc>
      </w:tr>
      <w:tr w:rsidR="00C03A96" w:rsidRPr="00C03A96" w14:paraId="3AA6A84D" w14:textId="77777777" w:rsidTr="00C03A96">
        <w:tc>
          <w:tcPr>
            <w:tcW w:w="2388" w:type="dxa"/>
            <w:shd w:val="clear" w:color="auto" w:fill="auto"/>
          </w:tcPr>
          <w:p w14:paraId="13A70F31" w14:textId="77777777" w:rsidR="00C03A96" w:rsidRPr="00C03A96" w:rsidRDefault="00C03A96" w:rsidP="00C03A96">
            <w:pPr>
              <w:jc w:val="both"/>
              <w:rPr>
                <w:b/>
                <w:sz w:val="22"/>
                <w:szCs w:val="22"/>
              </w:rPr>
            </w:pPr>
            <w:r w:rsidRPr="00C03A96">
              <w:rPr>
                <w:b/>
                <w:sz w:val="22"/>
                <w:szCs w:val="22"/>
              </w:rPr>
              <w:t>5. Пятый этап – подготовка к обучению в школе.</w:t>
            </w:r>
          </w:p>
          <w:p w14:paraId="0AFE8A32" w14:textId="77777777" w:rsidR="00C03A96" w:rsidRPr="00C03A96" w:rsidRDefault="00C03A96" w:rsidP="00C03A96">
            <w:pPr>
              <w:jc w:val="both"/>
              <w:rPr>
                <w:b/>
                <w:i/>
                <w:sz w:val="22"/>
                <w:szCs w:val="22"/>
              </w:rPr>
            </w:pPr>
            <w:r w:rsidRPr="00C03A96">
              <w:rPr>
                <w:b/>
                <w:i/>
                <w:sz w:val="22"/>
                <w:szCs w:val="22"/>
              </w:rPr>
              <w:t xml:space="preserve">5.1. Формирование </w:t>
            </w:r>
            <w:proofErr w:type="spellStart"/>
            <w:r w:rsidRPr="00C03A96">
              <w:rPr>
                <w:b/>
                <w:i/>
                <w:sz w:val="22"/>
                <w:szCs w:val="22"/>
              </w:rPr>
              <w:t>графомоторных</w:t>
            </w:r>
            <w:proofErr w:type="spellEnd"/>
            <w:r w:rsidRPr="00C03A96">
              <w:rPr>
                <w:b/>
                <w:i/>
                <w:sz w:val="22"/>
                <w:szCs w:val="22"/>
              </w:rPr>
              <w:t xml:space="preserve"> навыков.</w:t>
            </w:r>
          </w:p>
          <w:p w14:paraId="620846E6" w14:textId="77777777" w:rsidR="00C03A96" w:rsidRPr="00C03A96" w:rsidRDefault="00C03A96" w:rsidP="00C03A96">
            <w:pPr>
              <w:jc w:val="both"/>
              <w:rPr>
                <w:b/>
                <w:i/>
                <w:sz w:val="22"/>
                <w:szCs w:val="22"/>
              </w:rPr>
            </w:pPr>
            <w:r w:rsidRPr="00C03A96">
              <w:rPr>
                <w:b/>
                <w:i/>
                <w:sz w:val="22"/>
                <w:szCs w:val="22"/>
              </w:rPr>
              <w:t>5.2. Развитие связной речи.</w:t>
            </w:r>
          </w:p>
          <w:p w14:paraId="7294E23C" w14:textId="0527B016" w:rsidR="00C03A96" w:rsidRPr="00C03A96" w:rsidRDefault="00C03A96" w:rsidP="00C03A96">
            <w:pPr>
              <w:jc w:val="both"/>
              <w:rPr>
                <w:sz w:val="22"/>
                <w:szCs w:val="22"/>
              </w:rPr>
            </w:pPr>
            <w:r w:rsidRPr="00C03A96">
              <w:rPr>
                <w:b/>
                <w:i/>
                <w:sz w:val="22"/>
                <w:szCs w:val="22"/>
              </w:rPr>
              <w:t>5.3.</w:t>
            </w:r>
            <w:r w:rsidR="00810C3D">
              <w:rPr>
                <w:b/>
                <w:i/>
                <w:sz w:val="22"/>
                <w:szCs w:val="22"/>
              </w:rPr>
              <w:t>Р</w:t>
            </w:r>
            <w:r w:rsidRPr="00C03A96">
              <w:rPr>
                <w:b/>
                <w:i/>
                <w:sz w:val="22"/>
                <w:szCs w:val="22"/>
              </w:rPr>
              <w:t xml:space="preserve">азвитие познавательной деятельности и расширение кругозора </w:t>
            </w:r>
            <w:proofErr w:type="spellStart"/>
            <w:r w:rsidRPr="00C03A96">
              <w:rPr>
                <w:b/>
                <w:i/>
                <w:sz w:val="22"/>
                <w:szCs w:val="22"/>
              </w:rPr>
              <w:t>реб</w:t>
            </w:r>
            <w:proofErr w:type="spellEnd"/>
            <w:r w:rsidRPr="00C03A96">
              <w:rPr>
                <w:b/>
                <w:i/>
                <w:sz w:val="22"/>
                <w:szCs w:val="22"/>
              </w:rPr>
              <w:t>-ка.</w:t>
            </w:r>
          </w:p>
        </w:tc>
        <w:tc>
          <w:tcPr>
            <w:tcW w:w="7105" w:type="dxa"/>
            <w:shd w:val="clear" w:color="auto" w:fill="auto"/>
          </w:tcPr>
          <w:p w14:paraId="54B7FB3A" w14:textId="77777777" w:rsidR="00C03A96" w:rsidRPr="00C03A96" w:rsidRDefault="00C03A96" w:rsidP="00C03A96">
            <w:pPr>
              <w:jc w:val="both"/>
              <w:rPr>
                <w:sz w:val="22"/>
                <w:szCs w:val="22"/>
              </w:rPr>
            </w:pPr>
            <w:r w:rsidRPr="00C03A96">
              <w:rPr>
                <w:sz w:val="22"/>
                <w:szCs w:val="22"/>
              </w:rPr>
              <w:t>В соотв. с образовательной программой и Тематическим и календарным планированием для детей с ТНР.</w:t>
            </w:r>
          </w:p>
          <w:p w14:paraId="312DBB69" w14:textId="77777777" w:rsidR="00C03A96" w:rsidRPr="00C03A96" w:rsidRDefault="00C03A96" w:rsidP="00C03A96">
            <w:pPr>
              <w:jc w:val="both"/>
              <w:rPr>
                <w:sz w:val="22"/>
                <w:szCs w:val="22"/>
              </w:rPr>
            </w:pPr>
          </w:p>
          <w:p w14:paraId="427B6EBB" w14:textId="77777777" w:rsidR="00C03A96" w:rsidRPr="00C03A96" w:rsidRDefault="00C03A96" w:rsidP="00C03A96">
            <w:pPr>
              <w:rPr>
                <w:sz w:val="22"/>
                <w:szCs w:val="22"/>
              </w:rPr>
            </w:pPr>
          </w:p>
          <w:p w14:paraId="1453CFA2" w14:textId="77777777" w:rsidR="00C03A96" w:rsidRPr="00C03A96" w:rsidRDefault="00C03A96" w:rsidP="00C03A96">
            <w:pPr>
              <w:jc w:val="both"/>
              <w:rPr>
                <w:sz w:val="22"/>
                <w:szCs w:val="22"/>
              </w:rPr>
            </w:pPr>
            <w:r w:rsidRPr="00C03A96">
              <w:rPr>
                <w:sz w:val="22"/>
                <w:szCs w:val="22"/>
              </w:rPr>
              <w:t xml:space="preserve"> </w:t>
            </w:r>
          </w:p>
          <w:p w14:paraId="6E512934" w14:textId="77777777" w:rsidR="00C03A96" w:rsidRPr="00C03A96" w:rsidRDefault="00C03A96" w:rsidP="00C03A96">
            <w:pPr>
              <w:rPr>
                <w:sz w:val="22"/>
                <w:szCs w:val="22"/>
              </w:rPr>
            </w:pPr>
          </w:p>
        </w:tc>
      </w:tr>
    </w:tbl>
    <w:p w14:paraId="269367EB" w14:textId="77777777" w:rsidR="00C03A96" w:rsidRPr="00F871B3" w:rsidRDefault="00C03A96" w:rsidP="00C03A96"/>
    <w:p w14:paraId="000662F7" w14:textId="77777777" w:rsidR="006507E6" w:rsidRPr="006507E6" w:rsidRDefault="006507E6" w:rsidP="006507E6">
      <w:pPr>
        <w:ind w:left="360"/>
        <w:jc w:val="center"/>
        <w:rPr>
          <w:rFonts w:eastAsiaTheme="minorHAnsi"/>
          <w:b/>
          <w:sz w:val="22"/>
          <w:szCs w:val="22"/>
          <w:lang w:eastAsia="en-US"/>
        </w:rPr>
      </w:pPr>
      <w:r w:rsidRPr="006507E6">
        <w:rPr>
          <w:rFonts w:eastAsiaTheme="minorHAnsi"/>
          <w:b/>
          <w:sz w:val="22"/>
          <w:szCs w:val="22"/>
          <w:lang w:eastAsia="en-US"/>
        </w:rPr>
        <w:t>ПРИМЕРНЫЙ  ПЛАН  ИНДИВИДУАЛЬНОЙ РАБОТЫ   С ДЕТЬМИ ДИЗАРТРИКАМИ.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9"/>
        <w:gridCol w:w="3667"/>
        <w:gridCol w:w="2648"/>
      </w:tblGrid>
      <w:tr w:rsidR="006507E6" w:rsidRPr="006507E6" w14:paraId="7C4AB234" w14:textId="77777777" w:rsidTr="00680BC1">
        <w:trPr>
          <w:trHeight w:val="1668"/>
        </w:trPr>
        <w:tc>
          <w:tcPr>
            <w:tcW w:w="3149" w:type="dxa"/>
            <w:tcBorders>
              <w:top w:val="single" w:sz="4" w:space="0" w:color="auto"/>
              <w:left w:val="single" w:sz="4" w:space="0" w:color="auto"/>
              <w:bottom w:val="single" w:sz="4" w:space="0" w:color="auto"/>
              <w:right w:val="single" w:sz="4" w:space="0" w:color="auto"/>
            </w:tcBorders>
          </w:tcPr>
          <w:p w14:paraId="100F40E0" w14:textId="77777777" w:rsidR="006507E6" w:rsidRPr="006507E6" w:rsidRDefault="006507E6" w:rsidP="006507E6">
            <w:pPr>
              <w:spacing w:after="200"/>
              <w:jc w:val="center"/>
              <w:rPr>
                <w:rFonts w:eastAsiaTheme="minorHAnsi"/>
                <w:b/>
                <w:bCs/>
                <w:color w:val="000000"/>
                <w:sz w:val="28"/>
                <w:szCs w:val="28"/>
                <w:lang w:eastAsia="en-US"/>
              </w:rPr>
            </w:pPr>
            <w:r w:rsidRPr="006507E6">
              <w:rPr>
                <w:rFonts w:eastAsiaTheme="minorHAnsi"/>
                <w:b/>
                <w:sz w:val="22"/>
                <w:szCs w:val="22"/>
                <w:lang w:eastAsia="en-US"/>
              </w:rPr>
              <w:t>РАЗДЕЛЫ ДЛЯ ИНДИВИДУАЛЬНОЙ РАБОТЫ</w:t>
            </w:r>
          </w:p>
        </w:tc>
        <w:tc>
          <w:tcPr>
            <w:tcW w:w="3667" w:type="dxa"/>
            <w:tcBorders>
              <w:top w:val="single" w:sz="4" w:space="0" w:color="auto"/>
              <w:left w:val="single" w:sz="4" w:space="0" w:color="auto"/>
              <w:bottom w:val="single" w:sz="4" w:space="0" w:color="auto"/>
              <w:right w:val="single" w:sz="4" w:space="0" w:color="auto"/>
            </w:tcBorders>
          </w:tcPr>
          <w:p w14:paraId="34388C1F" w14:textId="77777777" w:rsidR="006507E6" w:rsidRPr="006507E6" w:rsidRDefault="006507E6" w:rsidP="006507E6">
            <w:pPr>
              <w:spacing w:after="200"/>
              <w:jc w:val="center"/>
              <w:rPr>
                <w:rFonts w:eastAsiaTheme="minorHAnsi"/>
                <w:sz w:val="22"/>
                <w:szCs w:val="22"/>
                <w:lang w:eastAsia="en-US"/>
              </w:rPr>
            </w:pPr>
            <w:r w:rsidRPr="006507E6">
              <w:rPr>
                <w:rFonts w:eastAsiaTheme="minorHAnsi"/>
                <w:sz w:val="20"/>
                <w:szCs w:val="20"/>
                <w:lang w:eastAsia="en-US"/>
              </w:rPr>
              <w:t>ПЕРВЫЙ ПЕРИОД (ПОДГОТОВИТЕЛЬНЫЙ</w:t>
            </w:r>
            <w:r w:rsidRPr="006507E6">
              <w:rPr>
                <w:rFonts w:eastAsiaTheme="minorHAnsi"/>
                <w:sz w:val="22"/>
                <w:szCs w:val="22"/>
                <w:lang w:eastAsia="en-US"/>
              </w:rPr>
              <w:t>)Сентябрь, октябрь, ноябрь, декабрь.</w:t>
            </w:r>
          </w:p>
          <w:p w14:paraId="786451FA" w14:textId="77777777" w:rsidR="006507E6" w:rsidRPr="006507E6" w:rsidRDefault="006507E6" w:rsidP="006507E6">
            <w:pPr>
              <w:spacing w:after="200"/>
              <w:jc w:val="center"/>
              <w:rPr>
                <w:rFonts w:eastAsiaTheme="minorHAnsi"/>
                <w:b/>
                <w:bCs/>
                <w:color w:val="000000"/>
                <w:sz w:val="28"/>
                <w:szCs w:val="28"/>
                <w:lang w:eastAsia="en-US"/>
              </w:rPr>
            </w:pPr>
          </w:p>
        </w:tc>
        <w:tc>
          <w:tcPr>
            <w:tcW w:w="2648" w:type="dxa"/>
            <w:tcBorders>
              <w:top w:val="single" w:sz="4" w:space="0" w:color="auto"/>
              <w:left w:val="single" w:sz="4" w:space="0" w:color="auto"/>
              <w:bottom w:val="single" w:sz="4" w:space="0" w:color="auto"/>
              <w:right w:val="single" w:sz="4" w:space="0" w:color="auto"/>
            </w:tcBorders>
          </w:tcPr>
          <w:p w14:paraId="3BA9CDD8" w14:textId="77777777" w:rsidR="006507E6" w:rsidRPr="006507E6" w:rsidRDefault="006507E6" w:rsidP="006507E6">
            <w:pPr>
              <w:spacing w:after="200"/>
              <w:rPr>
                <w:rFonts w:eastAsiaTheme="minorHAnsi"/>
                <w:b/>
                <w:bCs/>
                <w:color w:val="000000"/>
                <w:sz w:val="20"/>
                <w:szCs w:val="20"/>
                <w:lang w:eastAsia="en-US"/>
              </w:rPr>
            </w:pPr>
            <w:r w:rsidRPr="006507E6">
              <w:rPr>
                <w:rFonts w:eastAsiaTheme="minorHAnsi"/>
                <w:sz w:val="20"/>
                <w:szCs w:val="20"/>
                <w:lang w:eastAsia="en-US"/>
              </w:rPr>
              <w:t xml:space="preserve">         ВТОРОЙ ПЕРИОД ( ФОРМИРОВАНИЕ ПЕРВОНАЧАЛЬНЫХ ПРОИЗНОСИТЕЛЬНЫХ НАВЫКОВ И УМЕНИЙ) Январь, февраль, март, апрель, май</w:t>
            </w:r>
          </w:p>
        </w:tc>
      </w:tr>
      <w:tr w:rsidR="006507E6" w:rsidRPr="006507E6" w14:paraId="0C1CC568" w14:textId="77777777" w:rsidTr="00680BC1">
        <w:trPr>
          <w:trHeight w:val="592"/>
        </w:trPr>
        <w:tc>
          <w:tcPr>
            <w:tcW w:w="3149" w:type="dxa"/>
            <w:tcBorders>
              <w:top w:val="single" w:sz="4" w:space="0" w:color="auto"/>
              <w:left w:val="single" w:sz="4" w:space="0" w:color="auto"/>
              <w:bottom w:val="single" w:sz="4" w:space="0" w:color="auto"/>
              <w:right w:val="single" w:sz="4" w:space="0" w:color="auto"/>
            </w:tcBorders>
            <w:hideMark/>
          </w:tcPr>
          <w:p w14:paraId="58A373D1" w14:textId="77777777" w:rsidR="006507E6" w:rsidRPr="006507E6" w:rsidRDefault="006507E6" w:rsidP="006507E6">
            <w:pPr>
              <w:spacing w:after="200"/>
              <w:rPr>
                <w:rFonts w:eastAsiaTheme="minorHAnsi"/>
                <w:b/>
                <w:bCs/>
                <w:color w:val="000000"/>
                <w:sz w:val="16"/>
                <w:szCs w:val="20"/>
                <w:lang w:eastAsia="en-US"/>
              </w:rPr>
            </w:pPr>
            <w:r w:rsidRPr="006507E6">
              <w:rPr>
                <w:rFonts w:eastAsiaTheme="minorHAnsi"/>
                <w:sz w:val="16"/>
                <w:szCs w:val="20"/>
                <w:lang w:val="en-US" w:eastAsia="en-US"/>
              </w:rPr>
              <w:t>I</w:t>
            </w:r>
            <w:r w:rsidRPr="006507E6">
              <w:rPr>
                <w:rFonts w:eastAsiaTheme="minorHAnsi"/>
                <w:sz w:val="16"/>
                <w:szCs w:val="20"/>
                <w:lang w:eastAsia="en-US"/>
              </w:rPr>
              <w:t xml:space="preserve"> УПРАЖНЕНИЯ ДЛЯ СНЯТИЯ МЫШЕЧНОГО НАПРЯЖЕНИЯ</w:t>
            </w:r>
          </w:p>
        </w:tc>
        <w:tc>
          <w:tcPr>
            <w:tcW w:w="3667" w:type="dxa"/>
            <w:tcBorders>
              <w:top w:val="single" w:sz="4" w:space="0" w:color="auto"/>
              <w:left w:val="single" w:sz="4" w:space="0" w:color="auto"/>
              <w:bottom w:val="single" w:sz="4" w:space="0" w:color="auto"/>
              <w:right w:val="single" w:sz="4" w:space="0" w:color="auto"/>
            </w:tcBorders>
          </w:tcPr>
          <w:p w14:paraId="119F0DBE" w14:textId="77777777" w:rsidR="006507E6" w:rsidRPr="006507E6" w:rsidRDefault="006507E6" w:rsidP="006507E6">
            <w:pPr>
              <w:spacing w:after="200"/>
              <w:jc w:val="center"/>
              <w:rPr>
                <w:rFonts w:eastAsiaTheme="minorHAnsi"/>
                <w:b/>
                <w:bCs/>
                <w:color w:val="000000"/>
                <w:sz w:val="28"/>
                <w:szCs w:val="28"/>
                <w:lang w:eastAsia="en-US"/>
              </w:rPr>
            </w:pPr>
            <w:r w:rsidRPr="006507E6">
              <w:rPr>
                <w:rFonts w:eastAsiaTheme="minorHAnsi"/>
                <w:b/>
                <w:sz w:val="22"/>
                <w:szCs w:val="22"/>
                <w:lang w:eastAsia="en-US"/>
              </w:rPr>
              <w:t>22 занятия ( 11 заданий)</w:t>
            </w:r>
          </w:p>
        </w:tc>
        <w:tc>
          <w:tcPr>
            <w:tcW w:w="2648" w:type="dxa"/>
            <w:tcBorders>
              <w:top w:val="single" w:sz="4" w:space="0" w:color="auto"/>
              <w:left w:val="single" w:sz="4" w:space="0" w:color="auto"/>
              <w:bottom w:val="single" w:sz="4" w:space="0" w:color="auto"/>
              <w:right w:val="single" w:sz="4" w:space="0" w:color="auto"/>
            </w:tcBorders>
            <w:hideMark/>
          </w:tcPr>
          <w:p w14:paraId="1DDEEC52" w14:textId="77777777" w:rsidR="006507E6" w:rsidRPr="006507E6" w:rsidRDefault="006507E6" w:rsidP="006507E6">
            <w:pPr>
              <w:spacing w:after="200"/>
              <w:jc w:val="center"/>
              <w:rPr>
                <w:rFonts w:eastAsiaTheme="minorHAnsi"/>
                <w:b/>
                <w:bCs/>
                <w:color w:val="000000"/>
                <w:sz w:val="28"/>
                <w:szCs w:val="28"/>
                <w:lang w:eastAsia="en-US"/>
              </w:rPr>
            </w:pPr>
            <w:r w:rsidRPr="006507E6">
              <w:rPr>
                <w:rFonts w:eastAsiaTheme="minorHAnsi"/>
                <w:b/>
                <w:sz w:val="22"/>
                <w:szCs w:val="22"/>
                <w:lang w:eastAsia="en-US"/>
              </w:rPr>
              <w:t>26 занятия( 13 заданий)</w:t>
            </w:r>
          </w:p>
        </w:tc>
      </w:tr>
      <w:tr w:rsidR="006507E6" w:rsidRPr="006507E6" w14:paraId="6E9A34FD" w14:textId="77777777" w:rsidTr="00680BC1">
        <w:trPr>
          <w:trHeight w:val="530"/>
        </w:trPr>
        <w:tc>
          <w:tcPr>
            <w:tcW w:w="3149" w:type="dxa"/>
            <w:tcBorders>
              <w:top w:val="single" w:sz="4" w:space="0" w:color="auto"/>
              <w:left w:val="single" w:sz="4" w:space="0" w:color="auto"/>
              <w:bottom w:val="single" w:sz="4" w:space="0" w:color="auto"/>
              <w:right w:val="single" w:sz="4" w:space="0" w:color="auto"/>
            </w:tcBorders>
            <w:hideMark/>
          </w:tcPr>
          <w:p w14:paraId="46CDE26D" w14:textId="77777777" w:rsidR="006507E6" w:rsidRPr="006507E6" w:rsidRDefault="006507E6" w:rsidP="006507E6">
            <w:pPr>
              <w:spacing w:after="200"/>
              <w:rPr>
                <w:rFonts w:eastAsiaTheme="minorHAnsi"/>
                <w:b/>
                <w:bCs/>
                <w:color w:val="000000"/>
                <w:sz w:val="16"/>
                <w:szCs w:val="20"/>
                <w:lang w:eastAsia="en-US"/>
              </w:rPr>
            </w:pPr>
            <w:r w:rsidRPr="006507E6">
              <w:rPr>
                <w:rFonts w:eastAsiaTheme="minorHAnsi"/>
                <w:sz w:val="16"/>
                <w:szCs w:val="20"/>
                <w:lang w:val="en-US" w:eastAsia="en-US"/>
              </w:rPr>
              <w:t xml:space="preserve">II </w:t>
            </w:r>
            <w:r w:rsidRPr="006507E6">
              <w:rPr>
                <w:rFonts w:eastAsiaTheme="minorHAnsi"/>
                <w:sz w:val="16"/>
                <w:szCs w:val="20"/>
                <w:lang w:eastAsia="en-US"/>
              </w:rPr>
              <w:t>РАЗВИТИЕ АРТИКУЛЯЦИОННОЙ МОТОРИКИ</w:t>
            </w:r>
          </w:p>
        </w:tc>
        <w:tc>
          <w:tcPr>
            <w:tcW w:w="3667" w:type="dxa"/>
            <w:tcBorders>
              <w:top w:val="single" w:sz="4" w:space="0" w:color="auto"/>
              <w:left w:val="single" w:sz="4" w:space="0" w:color="auto"/>
              <w:bottom w:val="single" w:sz="4" w:space="0" w:color="auto"/>
              <w:right w:val="single" w:sz="4" w:space="0" w:color="auto"/>
            </w:tcBorders>
            <w:hideMark/>
          </w:tcPr>
          <w:p w14:paraId="6374398D" w14:textId="77777777" w:rsidR="006507E6" w:rsidRPr="006507E6" w:rsidRDefault="006507E6" w:rsidP="006507E6">
            <w:pPr>
              <w:spacing w:after="200"/>
              <w:jc w:val="center"/>
              <w:rPr>
                <w:rFonts w:eastAsiaTheme="minorHAnsi"/>
                <w:b/>
                <w:bCs/>
                <w:color w:val="000000"/>
                <w:sz w:val="28"/>
                <w:szCs w:val="28"/>
                <w:lang w:eastAsia="en-US"/>
              </w:rPr>
            </w:pPr>
            <w:r w:rsidRPr="006507E6">
              <w:rPr>
                <w:rFonts w:eastAsiaTheme="minorHAnsi"/>
                <w:b/>
                <w:sz w:val="22"/>
                <w:szCs w:val="22"/>
                <w:lang w:eastAsia="en-US"/>
              </w:rPr>
              <w:t>28 занятий( 14 заданий)</w:t>
            </w:r>
          </w:p>
        </w:tc>
        <w:tc>
          <w:tcPr>
            <w:tcW w:w="2648" w:type="dxa"/>
            <w:tcBorders>
              <w:top w:val="single" w:sz="4" w:space="0" w:color="auto"/>
              <w:left w:val="single" w:sz="4" w:space="0" w:color="auto"/>
              <w:bottom w:val="single" w:sz="4" w:space="0" w:color="auto"/>
              <w:right w:val="single" w:sz="4" w:space="0" w:color="auto"/>
            </w:tcBorders>
            <w:hideMark/>
          </w:tcPr>
          <w:p w14:paraId="7CD0BAC6" w14:textId="77777777" w:rsidR="006507E6" w:rsidRPr="006507E6" w:rsidRDefault="006507E6" w:rsidP="006507E6">
            <w:pPr>
              <w:spacing w:after="200"/>
              <w:jc w:val="center"/>
              <w:rPr>
                <w:rFonts w:eastAsiaTheme="minorHAnsi"/>
                <w:b/>
                <w:bCs/>
                <w:color w:val="000000"/>
                <w:sz w:val="28"/>
                <w:szCs w:val="28"/>
                <w:lang w:eastAsia="en-US"/>
              </w:rPr>
            </w:pPr>
            <w:r w:rsidRPr="006507E6">
              <w:rPr>
                <w:rFonts w:eastAsiaTheme="minorHAnsi"/>
                <w:b/>
                <w:sz w:val="22"/>
                <w:szCs w:val="22"/>
                <w:lang w:eastAsia="en-US"/>
              </w:rPr>
              <w:t>36 занятий( 18 заданий)</w:t>
            </w:r>
          </w:p>
        </w:tc>
      </w:tr>
      <w:tr w:rsidR="006507E6" w:rsidRPr="006507E6" w14:paraId="496CCD88" w14:textId="77777777" w:rsidTr="00680BC1">
        <w:trPr>
          <w:trHeight w:val="751"/>
        </w:trPr>
        <w:tc>
          <w:tcPr>
            <w:tcW w:w="3149" w:type="dxa"/>
            <w:tcBorders>
              <w:top w:val="single" w:sz="4" w:space="0" w:color="auto"/>
              <w:left w:val="single" w:sz="4" w:space="0" w:color="auto"/>
              <w:bottom w:val="single" w:sz="4" w:space="0" w:color="auto"/>
              <w:right w:val="single" w:sz="4" w:space="0" w:color="auto"/>
            </w:tcBorders>
            <w:hideMark/>
          </w:tcPr>
          <w:p w14:paraId="2CEFBFE1" w14:textId="77777777" w:rsidR="006507E6" w:rsidRPr="006507E6" w:rsidRDefault="006507E6" w:rsidP="006507E6">
            <w:pPr>
              <w:spacing w:after="200"/>
              <w:rPr>
                <w:rFonts w:eastAsiaTheme="minorHAnsi"/>
                <w:b/>
                <w:bCs/>
                <w:color w:val="000000"/>
                <w:sz w:val="16"/>
                <w:szCs w:val="20"/>
                <w:lang w:eastAsia="en-US"/>
              </w:rPr>
            </w:pPr>
            <w:r w:rsidRPr="006507E6">
              <w:rPr>
                <w:rFonts w:eastAsiaTheme="minorHAnsi"/>
                <w:sz w:val="16"/>
                <w:szCs w:val="20"/>
                <w:lang w:val="en-US" w:eastAsia="en-US"/>
              </w:rPr>
              <w:t>III</w:t>
            </w:r>
            <w:r w:rsidRPr="006507E6">
              <w:rPr>
                <w:rFonts w:eastAsiaTheme="minorHAnsi"/>
                <w:sz w:val="16"/>
                <w:szCs w:val="20"/>
                <w:lang w:eastAsia="en-US"/>
              </w:rPr>
              <w:t xml:space="preserve"> РАЗВИТИЕ СЛУХОВОГО ВНИМАНИЯ, ВОСПРИЯТИЯ, ПАМЯТИ И КОМПОНЕНТОВ ПРОСОДИЧЕСКОЙ СТОРОНЫ РЕЧИ</w:t>
            </w:r>
          </w:p>
        </w:tc>
        <w:tc>
          <w:tcPr>
            <w:tcW w:w="3667" w:type="dxa"/>
            <w:tcBorders>
              <w:top w:val="single" w:sz="4" w:space="0" w:color="auto"/>
              <w:left w:val="single" w:sz="4" w:space="0" w:color="auto"/>
              <w:bottom w:val="single" w:sz="4" w:space="0" w:color="auto"/>
              <w:right w:val="single" w:sz="4" w:space="0" w:color="auto"/>
            </w:tcBorders>
            <w:hideMark/>
          </w:tcPr>
          <w:p w14:paraId="04A0D8DC" w14:textId="77777777" w:rsidR="006507E6" w:rsidRPr="006507E6" w:rsidRDefault="006507E6" w:rsidP="006507E6">
            <w:pPr>
              <w:spacing w:after="200"/>
              <w:jc w:val="center"/>
              <w:rPr>
                <w:rFonts w:eastAsiaTheme="minorHAnsi"/>
                <w:b/>
                <w:bCs/>
                <w:color w:val="000000"/>
                <w:sz w:val="28"/>
                <w:szCs w:val="28"/>
                <w:lang w:eastAsia="en-US"/>
              </w:rPr>
            </w:pPr>
            <w:r w:rsidRPr="006507E6">
              <w:rPr>
                <w:rFonts w:eastAsiaTheme="minorHAnsi"/>
                <w:b/>
                <w:sz w:val="22"/>
                <w:szCs w:val="22"/>
                <w:lang w:eastAsia="en-US"/>
              </w:rPr>
              <w:t>22 занятия( 11 заданий)</w:t>
            </w:r>
          </w:p>
        </w:tc>
        <w:tc>
          <w:tcPr>
            <w:tcW w:w="2648" w:type="dxa"/>
            <w:tcBorders>
              <w:top w:val="single" w:sz="4" w:space="0" w:color="auto"/>
              <w:left w:val="single" w:sz="4" w:space="0" w:color="auto"/>
              <w:bottom w:val="single" w:sz="4" w:space="0" w:color="auto"/>
              <w:right w:val="single" w:sz="4" w:space="0" w:color="auto"/>
            </w:tcBorders>
            <w:hideMark/>
          </w:tcPr>
          <w:p w14:paraId="29AC134A" w14:textId="77777777" w:rsidR="006507E6" w:rsidRPr="006507E6" w:rsidRDefault="006507E6" w:rsidP="006507E6">
            <w:pPr>
              <w:spacing w:after="200"/>
              <w:jc w:val="center"/>
              <w:rPr>
                <w:rFonts w:eastAsiaTheme="minorHAnsi"/>
                <w:b/>
                <w:bCs/>
                <w:color w:val="000000"/>
                <w:sz w:val="28"/>
                <w:szCs w:val="28"/>
                <w:lang w:eastAsia="en-US"/>
              </w:rPr>
            </w:pPr>
            <w:r w:rsidRPr="006507E6">
              <w:rPr>
                <w:rFonts w:eastAsiaTheme="minorHAnsi"/>
                <w:b/>
                <w:sz w:val="22"/>
                <w:szCs w:val="22"/>
                <w:lang w:eastAsia="en-US"/>
              </w:rPr>
              <w:t>26 занятий( 13 заданий)</w:t>
            </w:r>
          </w:p>
        </w:tc>
      </w:tr>
      <w:tr w:rsidR="006507E6" w:rsidRPr="006507E6" w14:paraId="032C516D" w14:textId="77777777" w:rsidTr="00680BC1">
        <w:trPr>
          <w:trHeight w:val="540"/>
        </w:trPr>
        <w:tc>
          <w:tcPr>
            <w:tcW w:w="3149" w:type="dxa"/>
            <w:tcBorders>
              <w:top w:val="single" w:sz="4" w:space="0" w:color="auto"/>
              <w:left w:val="single" w:sz="4" w:space="0" w:color="auto"/>
              <w:bottom w:val="single" w:sz="4" w:space="0" w:color="auto"/>
              <w:right w:val="single" w:sz="4" w:space="0" w:color="auto"/>
            </w:tcBorders>
            <w:hideMark/>
          </w:tcPr>
          <w:p w14:paraId="6E15B777" w14:textId="77777777" w:rsidR="006507E6" w:rsidRPr="006507E6" w:rsidRDefault="006507E6" w:rsidP="006507E6">
            <w:pPr>
              <w:spacing w:after="200"/>
              <w:rPr>
                <w:rFonts w:eastAsiaTheme="minorHAnsi"/>
                <w:b/>
                <w:bCs/>
                <w:color w:val="000000"/>
                <w:sz w:val="16"/>
                <w:szCs w:val="20"/>
                <w:lang w:eastAsia="en-US"/>
              </w:rPr>
            </w:pPr>
            <w:r w:rsidRPr="006507E6">
              <w:rPr>
                <w:rFonts w:eastAsiaTheme="minorHAnsi"/>
                <w:sz w:val="16"/>
                <w:szCs w:val="20"/>
                <w:lang w:val="en-US" w:eastAsia="en-US"/>
              </w:rPr>
              <w:t xml:space="preserve">IV </w:t>
            </w:r>
            <w:r w:rsidRPr="006507E6">
              <w:rPr>
                <w:rFonts w:eastAsiaTheme="minorHAnsi"/>
                <w:sz w:val="16"/>
                <w:szCs w:val="20"/>
                <w:lang w:eastAsia="en-US"/>
              </w:rPr>
              <w:t>ВОСПИТАНИЕ ПРАВИЛЬНОГО ДЫХАНИЯ</w:t>
            </w:r>
          </w:p>
        </w:tc>
        <w:tc>
          <w:tcPr>
            <w:tcW w:w="3667" w:type="dxa"/>
            <w:tcBorders>
              <w:top w:val="single" w:sz="4" w:space="0" w:color="auto"/>
              <w:left w:val="single" w:sz="4" w:space="0" w:color="auto"/>
              <w:bottom w:val="single" w:sz="4" w:space="0" w:color="auto"/>
              <w:right w:val="single" w:sz="4" w:space="0" w:color="auto"/>
            </w:tcBorders>
            <w:hideMark/>
          </w:tcPr>
          <w:p w14:paraId="522C40FF" w14:textId="77777777" w:rsidR="006507E6" w:rsidRPr="006507E6" w:rsidRDefault="006507E6" w:rsidP="006507E6">
            <w:pPr>
              <w:spacing w:after="200"/>
              <w:jc w:val="center"/>
              <w:rPr>
                <w:rFonts w:eastAsiaTheme="minorHAnsi"/>
                <w:b/>
                <w:bCs/>
                <w:color w:val="000000"/>
                <w:sz w:val="28"/>
                <w:szCs w:val="28"/>
                <w:lang w:eastAsia="en-US"/>
              </w:rPr>
            </w:pPr>
            <w:r w:rsidRPr="006507E6">
              <w:rPr>
                <w:rFonts w:eastAsiaTheme="minorHAnsi"/>
                <w:b/>
                <w:sz w:val="22"/>
                <w:szCs w:val="22"/>
                <w:lang w:eastAsia="en-US"/>
              </w:rPr>
              <w:t>28 занятий (14 заданий)</w:t>
            </w:r>
          </w:p>
        </w:tc>
        <w:tc>
          <w:tcPr>
            <w:tcW w:w="2648" w:type="dxa"/>
            <w:tcBorders>
              <w:top w:val="single" w:sz="4" w:space="0" w:color="auto"/>
              <w:left w:val="single" w:sz="4" w:space="0" w:color="auto"/>
              <w:bottom w:val="single" w:sz="4" w:space="0" w:color="auto"/>
              <w:right w:val="single" w:sz="4" w:space="0" w:color="auto"/>
            </w:tcBorders>
            <w:hideMark/>
          </w:tcPr>
          <w:p w14:paraId="06C65EB7" w14:textId="77777777" w:rsidR="006507E6" w:rsidRPr="006507E6" w:rsidRDefault="006507E6" w:rsidP="006507E6">
            <w:pPr>
              <w:spacing w:after="200"/>
              <w:jc w:val="center"/>
              <w:rPr>
                <w:rFonts w:eastAsiaTheme="minorHAnsi"/>
                <w:b/>
                <w:bCs/>
                <w:color w:val="000000"/>
                <w:sz w:val="28"/>
                <w:szCs w:val="28"/>
                <w:lang w:eastAsia="en-US"/>
              </w:rPr>
            </w:pPr>
            <w:r w:rsidRPr="006507E6">
              <w:rPr>
                <w:rFonts w:eastAsiaTheme="minorHAnsi"/>
                <w:b/>
                <w:sz w:val="22"/>
                <w:szCs w:val="22"/>
                <w:lang w:eastAsia="en-US"/>
              </w:rPr>
              <w:t>36 занятий( 18 заданий)</w:t>
            </w:r>
          </w:p>
        </w:tc>
      </w:tr>
      <w:tr w:rsidR="006507E6" w:rsidRPr="006507E6" w14:paraId="32522E79" w14:textId="77777777" w:rsidTr="00680BC1">
        <w:trPr>
          <w:trHeight w:val="336"/>
        </w:trPr>
        <w:tc>
          <w:tcPr>
            <w:tcW w:w="3149" w:type="dxa"/>
            <w:tcBorders>
              <w:top w:val="single" w:sz="4" w:space="0" w:color="auto"/>
              <w:left w:val="single" w:sz="4" w:space="0" w:color="auto"/>
              <w:bottom w:val="single" w:sz="4" w:space="0" w:color="auto"/>
              <w:right w:val="single" w:sz="4" w:space="0" w:color="auto"/>
            </w:tcBorders>
            <w:hideMark/>
          </w:tcPr>
          <w:p w14:paraId="563C65E3" w14:textId="77777777" w:rsidR="006507E6" w:rsidRPr="006507E6" w:rsidRDefault="006507E6" w:rsidP="006507E6">
            <w:pPr>
              <w:spacing w:after="200"/>
              <w:rPr>
                <w:rFonts w:eastAsiaTheme="minorHAnsi"/>
                <w:b/>
                <w:bCs/>
                <w:color w:val="000000"/>
                <w:sz w:val="16"/>
                <w:szCs w:val="20"/>
                <w:lang w:eastAsia="en-US"/>
              </w:rPr>
            </w:pPr>
            <w:r w:rsidRPr="006507E6">
              <w:rPr>
                <w:rFonts w:eastAsiaTheme="minorHAnsi"/>
                <w:sz w:val="16"/>
                <w:szCs w:val="20"/>
                <w:lang w:val="en-US" w:eastAsia="en-US"/>
              </w:rPr>
              <w:t xml:space="preserve">V </w:t>
            </w:r>
            <w:r w:rsidRPr="006507E6">
              <w:rPr>
                <w:rFonts w:eastAsiaTheme="minorHAnsi"/>
                <w:sz w:val="16"/>
                <w:szCs w:val="20"/>
                <w:lang w:eastAsia="en-US"/>
              </w:rPr>
              <w:t xml:space="preserve"> РАЗВИТИЕ ЗРИТЕЛЬНОГО ВОСПРИЯТИЯ</w:t>
            </w:r>
          </w:p>
        </w:tc>
        <w:tc>
          <w:tcPr>
            <w:tcW w:w="3667" w:type="dxa"/>
            <w:tcBorders>
              <w:top w:val="single" w:sz="4" w:space="0" w:color="auto"/>
              <w:left w:val="single" w:sz="4" w:space="0" w:color="auto"/>
              <w:bottom w:val="single" w:sz="4" w:space="0" w:color="auto"/>
              <w:right w:val="single" w:sz="4" w:space="0" w:color="auto"/>
            </w:tcBorders>
          </w:tcPr>
          <w:p w14:paraId="661DA482" w14:textId="77777777" w:rsidR="006507E6" w:rsidRPr="006507E6" w:rsidRDefault="006507E6" w:rsidP="006507E6">
            <w:pPr>
              <w:spacing w:after="200"/>
              <w:jc w:val="center"/>
              <w:rPr>
                <w:rFonts w:eastAsiaTheme="minorHAnsi"/>
                <w:b/>
                <w:bCs/>
                <w:color w:val="000000"/>
                <w:sz w:val="28"/>
                <w:szCs w:val="28"/>
                <w:lang w:eastAsia="en-US"/>
              </w:rPr>
            </w:pPr>
            <w:r w:rsidRPr="006507E6">
              <w:rPr>
                <w:rFonts w:eastAsiaTheme="minorHAnsi"/>
                <w:b/>
                <w:sz w:val="22"/>
                <w:szCs w:val="22"/>
                <w:lang w:eastAsia="en-US"/>
              </w:rPr>
              <w:t>22 занятия( 11 заданий)</w:t>
            </w:r>
          </w:p>
        </w:tc>
        <w:tc>
          <w:tcPr>
            <w:tcW w:w="2648" w:type="dxa"/>
            <w:tcBorders>
              <w:top w:val="single" w:sz="4" w:space="0" w:color="auto"/>
              <w:left w:val="single" w:sz="4" w:space="0" w:color="auto"/>
              <w:bottom w:val="single" w:sz="4" w:space="0" w:color="auto"/>
              <w:right w:val="single" w:sz="4" w:space="0" w:color="auto"/>
            </w:tcBorders>
            <w:hideMark/>
          </w:tcPr>
          <w:p w14:paraId="1A3D076A" w14:textId="77777777" w:rsidR="006507E6" w:rsidRPr="006507E6" w:rsidRDefault="006507E6" w:rsidP="006507E6">
            <w:pPr>
              <w:spacing w:after="200"/>
              <w:jc w:val="center"/>
              <w:rPr>
                <w:rFonts w:eastAsiaTheme="minorHAnsi"/>
                <w:b/>
                <w:bCs/>
                <w:color w:val="000000"/>
                <w:sz w:val="28"/>
                <w:szCs w:val="28"/>
                <w:lang w:eastAsia="en-US"/>
              </w:rPr>
            </w:pPr>
            <w:r w:rsidRPr="006507E6">
              <w:rPr>
                <w:rFonts w:eastAsiaTheme="minorHAnsi"/>
                <w:b/>
                <w:sz w:val="22"/>
                <w:szCs w:val="22"/>
                <w:lang w:eastAsia="en-US"/>
              </w:rPr>
              <w:t>26 занятий ( 13 заданий)</w:t>
            </w:r>
          </w:p>
        </w:tc>
      </w:tr>
      <w:tr w:rsidR="006507E6" w:rsidRPr="006507E6" w14:paraId="273E0EDA" w14:textId="77777777" w:rsidTr="00680BC1">
        <w:trPr>
          <w:trHeight w:val="416"/>
        </w:trPr>
        <w:tc>
          <w:tcPr>
            <w:tcW w:w="3149" w:type="dxa"/>
            <w:tcBorders>
              <w:top w:val="single" w:sz="4" w:space="0" w:color="auto"/>
              <w:left w:val="single" w:sz="4" w:space="0" w:color="auto"/>
              <w:bottom w:val="single" w:sz="4" w:space="0" w:color="auto"/>
              <w:right w:val="single" w:sz="4" w:space="0" w:color="auto"/>
            </w:tcBorders>
            <w:hideMark/>
          </w:tcPr>
          <w:p w14:paraId="15CD9DF1" w14:textId="77777777" w:rsidR="006507E6" w:rsidRPr="006507E6" w:rsidRDefault="006507E6" w:rsidP="006507E6">
            <w:pPr>
              <w:spacing w:after="200"/>
              <w:rPr>
                <w:rFonts w:eastAsiaTheme="minorHAnsi"/>
                <w:b/>
                <w:bCs/>
                <w:color w:val="000000"/>
                <w:sz w:val="16"/>
                <w:szCs w:val="20"/>
                <w:lang w:eastAsia="en-US"/>
              </w:rPr>
            </w:pPr>
            <w:r w:rsidRPr="006507E6">
              <w:rPr>
                <w:rFonts w:eastAsiaTheme="minorHAnsi"/>
                <w:sz w:val="16"/>
                <w:szCs w:val="20"/>
                <w:lang w:val="en-US" w:eastAsia="en-US"/>
              </w:rPr>
              <w:t xml:space="preserve">VI </w:t>
            </w:r>
            <w:r w:rsidRPr="006507E6">
              <w:rPr>
                <w:rFonts w:eastAsiaTheme="minorHAnsi"/>
                <w:sz w:val="16"/>
                <w:szCs w:val="20"/>
                <w:lang w:eastAsia="en-US"/>
              </w:rPr>
              <w:t>АВТОМАТИЗАЦИЯ ЗВУКОВ</w:t>
            </w:r>
          </w:p>
        </w:tc>
        <w:tc>
          <w:tcPr>
            <w:tcW w:w="3667" w:type="dxa"/>
            <w:tcBorders>
              <w:top w:val="single" w:sz="4" w:space="0" w:color="auto"/>
              <w:left w:val="single" w:sz="4" w:space="0" w:color="auto"/>
              <w:bottom w:val="single" w:sz="4" w:space="0" w:color="auto"/>
              <w:right w:val="single" w:sz="4" w:space="0" w:color="auto"/>
            </w:tcBorders>
            <w:hideMark/>
          </w:tcPr>
          <w:p w14:paraId="0C30F30E" w14:textId="77777777" w:rsidR="006507E6" w:rsidRPr="006507E6" w:rsidRDefault="006507E6" w:rsidP="006507E6">
            <w:pPr>
              <w:spacing w:after="200"/>
              <w:jc w:val="center"/>
              <w:rPr>
                <w:rFonts w:eastAsiaTheme="minorHAnsi"/>
                <w:b/>
                <w:bCs/>
                <w:color w:val="000000"/>
                <w:sz w:val="28"/>
                <w:szCs w:val="28"/>
                <w:lang w:eastAsia="en-US"/>
              </w:rPr>
            </w:pPr>
            <w:r w:rsidRPr="006507E6">
              <w:rPr>
                <w:rFonts w:eastAsiaTheme="minorHAnsi"/>
                <w:b/>
                <w:sz w:val="22"/>
                <w:szCs w:val="22"/>
                <w:lang w:eastAsia="en-US"/>
              </w:rPr>
              <w:t>20 занятий( 10 заданий)</w:t>
            </w:r>
          </w:p>
        </w:tc>
        <w:tc>
          <w:tcPr>
            <w:tcW w:w="2648" w:type="dxa"/>
            <w:tcBorders>
              <w:top w:val="single" w:sz="4" w:space="0" w:color="auto"/>
              <w:left w:val="single" w:sz="4" w:space="0" w:color="auto"/>
              <w:bottom w:val="single" w:sz="4" w:space="0" w:color="auto"/>
              <w:right w:val="single" w:sz="4" w:space="0" w:color="auto"/>
            </w:tcBorders>
            <w:hideMark/>
          </w:tcPr>
          <w:p w14:paraId="4CE92505" w14:textId="77777777" w:rsidR="006507E6" w:rsidRPr="006507E6" w:rsidRDefault="006507E6" w:rsidP="006507E6">
            <w:pPr>
              <w:spacing w:after="200"/>
              <w:jc w:val="center"/>
              <w:rPr>
                <w:rFonts w:eastAsiaTheme="minorHAnsi"/>
                <w:b/>
                <w:bCs/>
                <w:color w:val="000000"/>
                <w:sz w:val="28"/>
                <w:szCs w:val="28"/>
                <w:lang w:eastAsia="en-US"/>
              </w:rPr>
            </w:pPr>
            <w:r w:rsidRPr="006507E6">
              <w:rPr>
                <w:rFonts w:eastAsiaTheme="minorHAnsi"/>
                <w:b/>
                <w:sz w:val="22"/>
                <w:szCs w:val="22"/>
                <w:lang w:eastAsia="en-US"/>
              </w:rPr>
              <w:t>36 занятий ( 18 заданий)</w:t>
            </w:r>
          </w:p>
        </w:tc>
      </w:tr>
      <w:tr w:rsidR="006507E6" w:rsidRPr="006507E6" w14:paraId="7C73B684" w14:textId="77777777" w:rsidTr="00680BC1">
        <w:trPr>
          <w:trHeight w:val="324"/>
        </w:trPr>
        <w:tc>
          <w:tcPr>
            <w:tcW w:w="3149" w:type="dxa"/>
            <w:tcBorders>
              <w:top w:val="single" w:sz="4" w:space="0" w:color="auto"/>
              <w:left w:val="single" w:sz="4" w:space="0" w:color="auto"/>
              <w:bottom w:val="single" w:sz="4" w:space="0" w:color="auto"/>
              <w:right w:val="single" w:sz="4" w:space="0" w:color="auto"/>
            </w:tcBorders>
            <w:hideMark/>
          </w:tcPr>
          <w:p w14:paraId="12CC9977" w14:textId="77777777" w:rsidR="006507E6" w:rsidRPr="006507E6" w:rsidRDefault="006507E6" w:rsidP="006507E6">
            <w:pPr>
              <w:spacing w:after="200"/>
              <w:rPr>
                <w:rFonts w:eastAsiaTheme="minorHAnsi"/>
                <w:b/>
                <w:bCs/>
                <w:color w:val="000000"/>
                <w:sz w:val="16"/>
                <w:szCs w:val="20"/>
                <w:lang w:eastAsia="en-US"/>
              </w:rPr>
            </w:pPr>
            <w:r w:rsidRPr="006507E6">
              <w:rPr>
                <w:rFonts w:eastAsiaTheme="minorHAnsi"/>
                <w:sz w:val="16"/>
                <w:szCs w:val="20"/>
                <w:lang w:eastAsia="en-US"/>
              </w:rPr>
              <w:t>КОЛИЧЕСТВО ЧАСОВ ПО ПЕРИОДАМ</w:t>
            </w:r>
          </w:p>
        </w:tc>
        <w:tc>
          <w:tcPr>
            <w:tcW w:w="3667" w:type="dxa"/>
            <w:tcBorders>
              <w:top w:val="single" w:sz="4" w:space="0" w:color="auto"/>
              <w:left w:val="single" w:sz="4" w:space="0" w:color="auto"/>
              <w:bottom w:val="single" w:sz="4" w:space="0" w:color="auto"/>
              <w:right w:val="single" w:sz="4" w:space="0" w:color="auto"/>
            </w:tcBorders>
            <w:hideMark/>
          </w:tcPr>
          <w:p w14:paraId="4E281CA8" w14:textId="77777777" w:rsidR="006507E6" w:rsidRPr="006507E6" w:rsidRDefault="006507E6" w:rsidP="006507E6">
            <w:pPr>
              <w:spacing w:after="200"/>
              <w:jc w:val="center"/>
              <w:rPr>
                <w:rFonts w:eastAsiaTheme="minorHAnsi"/>
                <w:b/>
                <w:bCs/>
                <w:color w:val="000000"/>
                <w:sz w:val="28"/>
                <w:szCs w:val="28"/>
                <w:lang w:eastAsia="en-US"/>
              </w:rPr>
            </w:pPr>
            <w:r w:rsidRPr="006507E6">
              <w:rPr>
                <w:rFonts w:eastAsiaTheme="minorHAnsi"/>
                <w:b/>
                <w:sz w:val="22"/>
                <w:szCs w:val="22"/>
                <w:lang w:eastAsia="en-US"/>
              </w:rPr>
              <w:t>7 часов</w:t>
            </w:r>
          </w:p>
        </w:tc>
        <w:tc>
          <w:tcPr>
            <w:tcW w:w="2648" w:type="dxa"/>
            <w:tcBorders>
              <w:top w:val="single" w:sz="4" w:space="0" w:color="auto"/>
              <w:left w:val="single" w:sz="4" w:space="0" w:color="auto"/>
              <w:bottom w:val="single" w:sz="4" w:space="0" w:color="auto"/>
              <w:right w:val="single" w:sz="4" w:space="0" w:color="auto"/>
            </w:tcBorders>
            <w:hideMark/>
          </w:tcPr>
          <w:p w14:paraId="73E03C3C" w14:textId="77777777" w:rsidR="006507E6" w:rsidRPr="006507E6" w:rsidRDefault="006507E6" w:rsidP="006507E6">
            <w:pPr>
              <w:spacing w:after="200"/>
              <w:jc w:val="center"/>
              <w:rPr>
                <w:rFonts w:eastAsiaTheme="minorHAnsi"/>
                <w:b/>
                <w:bCs/>
                <w:color w:val="000000"/>
                <w:sz w:val="28"/>
                <w:szCs w:val="28"/>
                <w:lang w:eastAsia="en-US"/>
              </w:rPr>
            </w:pPr>
            <w:r w:rsidRPr="006507E6">
              <w:rPr>
                <w:rFonts w:eastAsiaTheme="minorHAnsi"/>
                <w:b/>
                <w:sz w:val="22"/>
                <w:szCs w:val="22"/>
                <w:lang w:eastAsia="en-US"/>
              </w:rPr>
              <w:t>9 часов</w:t>
            </w:r>
          </w:p>
        </w:tc>
      </w:tr>
      <w:tr w:rsidR="006507E6" w:rsidRPr="006507E6" w14:paraId="4D0802B7" w14:textId="77777777" w:rsidTr="00680BC1">
        <w:trPr>
          <w:trHeight w:val="260"/>
        </w:trPr>
        <w:tc>
          <w:tcPr>
            <w:tcW w:w="3149" w:type="dxa"/>
            <w:tcBorders>
              <w:top w:val="single" w:sz="4" w:space="0" w:color="auto"/>
              <w:left w:val="single" w:sz="4" w:space="0" w:color="auto"/>
              <w:bottom w:val="single" w:sz="4" w:space="0" w:color="auto"/>
              <w:right w:val="single" w:sz="4" w:space="0" w:color="auto"/>
            </w:tcBorders>
            <w:hideMark/>
          </w:tcPr>
          <w:p w14:paraId="7E2DD55E" w14:textId="77777777" w:rsidR="006507E6" w:rsidRPr="006507E6" w:rsidRDefault="006507E6" w:rsidP="006507E6">
            <w:pPr>
              <w:spacing w:after="200"/>
              <w:rPr>
                <w:rFonts w:eastAsiaTheme="minorHAnsi"/>
                <w:b/>
                <w:bCs/>
                <w:color w:val="000000"/>
                <w:sz w:val="16"/>
                <w:szCs w:val="20"/>
                <w:lang w:eastAsia="en-US"/>
              </w:rPr>
            </w:pPr>
            <w:r w:rsidRPr="006507E6">
              <w:rPr>
                <w:rFonts w:eastAsiaTheme="minorHAnsi"/>
                <w:sz w:val="16"/>
                <w:szCs w:val="20"/>
                <w:lang w:eastAsia="en-US"/>
              </w:rPr>
              <w:t>ВСЕГО В ГОД : ЗАНЯТИЙ ( ЧАСОВ)</w:t>
            </w:r>
          </w:p>
        </w:tc>
        <w:tc>
          <w:tcPr>
            <w:tcW w:w="6315" w:type="dxa"/>
            <w:gridSpan w:val="2"/>
            <w:tcBorders>
              <w:top w:val="single" w:sz="4" w:space="0" w:color="auto"/>
              <w:left w:val="single" w:sz="4" w:space="0" w:color="auto"/>
              <w:bottom w:val="single" w:sz="4" w:space="0" w:color="auto"/>
              <w:right w:val="single" w:sz="4" w:space="0" w:color="auto"/>
            </w:tcBorders>
            <w:hideMark/>
          </w:tcPr>
          <w:p w14:paraId="3F5F7B3F" w14:textId="77777777" w:rsidR="006507E6" w:rsidRPr="006507E6" w:rsidRDefault="006507E6" w:rsidP="006507E6">
            <w:pPr>
              <w:spacing w:after="200"/>
              <w:jc w:val="center"/>
              <w:rPr>
                <w:rFonts w:eastAsiaTheme="minorHAnsi"/>
                <w:b/>
                <w:bCs/>
                <w:color w:val="000000"/>
                <w:sz w:val="28"/>
                <w:szCs w:val="28"/>
                <w:lang w:eastAsia="en-US"/>
              </w:rPr>
            </w:pPr>
            <w:r w:rsidRPr="006507E6">
              <w:rPr>
                <w:rFonts w:eastAsiaTheme="minorHAnsi"/>
                <w:b/>
                <w:sz w:val="22"/>
                <w:szCs w:val="22"/>
                <w:lang w:eastAsia="en-US"/>
              </w:rPr>
              <w:t>64 занятия ( 16 часов)</w:t>
            </w:r>
          </w:p>
        </w:tc>
      </w:tr>
    </w:tbl>
    <w:p w14:paraId="475D16B9" w14:textId="77777777" w:rsidR="006507E6" w:rsidRPr="006507E6" w:rsidRDefault="006507E6" w:rsidP="006507E6">
      <w:pPr>
        <w:spacing w:after="200"/>
        <w:jc w:val="center"/>
        <w:rPr>
          <w:rFonts w:eastAsiaTheme="minorHAnsi"/>
          <w:b/>
          <w:bCs/>
          <w:color w:val="000000"/>
          <w:sz w:val="22"/>
          <w:szCs w:val="22"/>
          <w:lang w:eastAsia="en-US"/>
        </w:rPr>
      </w:pPr>
      <w:r w:rsidRPr="006507E6">
        <w:rPr>
          <w:rFonts w:eastAsiaTheme="minorHAnsi"/>
          <w:b/>
          <w:bCs/>
          <w:noProof/>
          <w:color w:val="000000"/>
          <w:sz w:val="22"/>
          <w:szCs w:val="22"/>
        </w:rPr>
        <w:lastRenderedPageBreak/>
        <w:drawing>
          <wp:inline distT="0" distB="0" distL="0" distR="0" wp14:anchorId="2DE74601" wp14:editId="450FC2A2">
            <wp:extent cx="5219700" cy="8902700"/>
            <wp:effectExtent l="0" t="0" r="0" b="0"/>
            <wp:docPr id="5" name="Рисунок 5" descr="C:\Users\П\Desktop\дизартрия\2011_12_25\IMG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Desktop\дизартрия\2011_12_25\IMG_004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7150"/>
                    <a:stretch/>
                  </pic:blipFill>
                  <pic:spPr bwMode="auto">
                    <a:xfrm>
                      <a:off x="0" y="0"/>
                      <a:ext cx="5219983" cy="8903183"/>
                    </a:xfrm>
                    <a:prstGeom prst="rect">
                      <a:avLst/>
                    </a:prstGeom>
                    <a:noFill/>
                    <a:ln>
                      <a:noFill/>
                    </a:ln>
                    <a:extLst>
                      <a:ext uri="{53640926-AAD7-44D8-BBD7-CCE9431645EC}">
                        <a14:shadowObscured xmlns:a14="http://schemas.microsoft.com/office/drawing/2010/main"/>
                      </a:ext>
                    </a:extLst>
                  </pic:spPr>
                </pic:pic>
              </a:graphicData>
            </a:graphic>
          </wp:inline>
        </w:drawing>
      </w:r>
    </w:p>
    <w:p w14:paraId="593D94CB" w14:textId="77777777" w:rsidR="006507E6" w:rsidRPr="006507E6" w:rsidRDefault="006507E6" w:rsidP="006507E6">
      <w:pPr>
        <w:keepNext/>
        <w:keepLines/>
        <w:outlineLvl w:val="0"/>
        <w:rPr>
          <w:rFonts w:eastAsiaTheme="majorEastAsia"/>
          <w:b/>
          <w:bCs/>
          <w:lang w:eastAsia="en-US"/>
        </w:rPr>
      </w:pPr>
      <w:r w:rsidRPr="006507E6">
        <w:rPr>
          <w:rFonts w:eastAsiaTheme="majorEastAsia"/>
          <w:b/>
          <w:bCs/>
          <w:lang w:eastAsia="en-US"/>
        </w:rPr>
        <w:lastRenderedPageBreak/>
        <w:t xml:space="preserve">Индивидуальный план на </w:t>
      </w:r>
      <w:proofErr w:type="spellStart"/>
      <w:r w:rsidRPr="006507E6">
        <w:rPr>
          <w:rFonts w:eastAsiaTheme="majorEastAsia"/>
          <w:b/>
          <w:bCs/>
          <w:lang w:eastAsia="en-US"/>
        </w:rPr>
        <w:t>ребёнка_______________по</w:t>
      </w:r>
      <w:proofErr w:type="spellEnd"/>
      <w:r w:rsidRPr="006507E6">
        <w:rPr>
          <w:rFonts w:eastAsiaTheme="majorEastAsia"/>
          <w:b/>
          <w:bCs/>
          <w:lang w:eastAsia="en-US"/>
        </w:rPr>
        <w:t xml:space="preserve"> преодолению </w:t>
      </w:r>
    </w:p>
    <w:p w14:paraId="2A820491" w14:textId="77777777" w:rsidR="006507E6" w:rsidRPr="006507E6" w:rsidRDefault="006507E6" w:rsidP="006507E6">
      <w:pPr>
        <w:keepNext/>
        <w:keepLines/>
        <w:outlineLvl w:val="0"/>
        <w:rPr>
          <w:rFonts w:eastAsiaTheme="majorEastAsia"/>
          <w:b/>
          <w:bCs/>
          <w:lang w:eastAsia="en-US"/>
        </w:rPr>
      </w:pPr>
      <w:proofErr w:type="spellStart"/>
      <w:r w:rsidRPr="006507E6">
        <w:rPr>
          <w:rFonts w:eastAsiaTheme="majorEastAsia"/>
          <w:b/>
          <w:bCs/>
          <w:lang w:eastAsia="en-US"/>
        </w:rPr>
        <w:t>дизартрических</w:t>
      </w:r>
      <w:proofErr w:type="spellEnd"/>
      <w:r w:rsidRPr="006507E6">
        <w:rPr>
          <w:rFonts w:eastAsiaTheme="majorEastAsia"/>
          <w:b/>
          <w:bCs/>
          <w:lang w:eastAsia="en-US"/>
        </w:rPr>
        <w:t xml:space="preserve"> </w:t>
      </w:r>
      <w:proofErr w:type="spellStart"/>
      <w:r w:rsidRPr="006507E6">
        <w:rPr>
          <w:rFonts w:eastAsiaTheme="majorEastAsia"/>
          <w:b/>
          <w:bCs/>
          <w:lang w:eastAsia="en-US"/>
        </w:rPr>
        <w:t>растройств</w:t>
      </w:r>
      <w:proofErr w:type="spellEnd"/>
      <w:r w:rsidRPr="006507E6">
        <w:rPr>
          <w:rFonts w:eastAsiaTheme="majorEastAsia"/>
          <w:b/>
          <w:bCs/>
          <w:lang w:eastAsia="en-US"/>
        </w:rPr>
        <w:t xml:space="preserve"> на </w:t>
      </w:r>
      <w:r w:rsidRPr="006507E6">
        <w:rPr>
          <w:rFonts w:eastAsiaTheme="majorEastAsia"/>
          <w:b/>
          <w:bCs/>
          <w:lang w:val="en-US" w:eastAsia="en-US"/>
        </w:rPr>
        <w:t>I</w:t>
      </w:r>
      <w:r w:rsidRPr="006507E6">
        <w:rPr>
          <w:rFonts w:eastAsiaTheme="majorEastAsia"/>
          <w:b/>
          <w:bCs/>
          <w:lang w:eastAsia="en-US"/>
        </w:rPr>
        <w:t xml:space="preserve">(СЕНТЯБРЬ – ДЕКАБРЬ) – </w:t>
      </w:r>
      <w:r w:rsidRPr="006507E6">
        <w:rPr>
          <w:rFonts w:eastAsiaTheme="majorEastAsia"/>
          <w:b/>
          <w:bCs/>
          <w:lang w:val="en-US" w:eastAsia="en-US"/>
        </w:rPr>
        <w:t>II</w:t>
      </w:r>
      <w:r w:rsidRPr="006507E6">
        <w:rPr>
          <w:rFonts w:eastAsiaTheme="majorEastAsia"/>
          <w:b/>
          <w:bCs/>
          <w:lang w:eastAsia="en-US"/>
        </w:rPr>
        <w:t xml:space="preserve">(ЯНВАРЬ-МАЙ)  периоды обучения </w:t>
      </w:r>
    </w:p>
    <w:p w14:paraId="58F5F9D4" w14:textId="77777777" w:rsidR="006507E6" w:rsidRPr="006507E6" w:rsidRDefault="006507E6" w:rsidP="006507E6">
      <w:pPr>
        <w:keepNext/>
        <w:keepLines/>
        <w:outlineLvl w:val="0"/>
        <w:rPr>
          <w:b/>
          <w:bCs/>
          <w:u w:val="single"/>
          <w:lang w:eastAsia="en-US"/>
        </w:rPr>
      </w:pPr>
      <w:r w:rsidRPr="006507E6">
        <w:rPr>
          <w:b/>
          <w:bCs/>
          <w:u w:val="single"/>
          <w:lang w:val="en-US" w:eastAsia="en-US"/>
        </w:rPr>
        <w:t>I</w:t>
      </w:r>
      <w:r w:rsidRPr="006507E6">
        <w:rPr>
          <w:b/>
          <w:bCs/>
          <w:u w:val="single"/>
          <w:lang w:eastAsia="en-US"/>
        </w:rPr>
        <w:t xml:space="preserve"> Снятие мышечного напряжения.</w:t>
      </w:r>
    </w:p>
    <w:p w14:paraId="6F7E1AF8" w14:textId="77777777" w:rsidR="006507E6" w:rsidRPr="006507E6" w:rsidRDefault="006507E6" w:rsidP="006507E6">
      <w:pPr>
        <w:keepNext/>
        <w:keepLines/>
        <w:outlineLvl w:val="0"/>
        <w:rPr>
          <w:bCs/>
          <w:lang w:eastAsia="en-US"/>
        </w:rPr>
      </w:pPr>
      <w:r w:rsidRPr="006507E6">
        <w:rPr>
          <w:bCs/>
          <w:lang w:eastAsia="en-US"/>
        </w:rPr>
        <w:t>1.Формировать умение удерживать позу общего расслабления. ____________________________________________________________________________</w:t>
      </w:r>
    </w:p>
    <w:p w14:paraId="53DD9DF2" w14:textId="77777777" w:rsidR="006507E6" w:rsidRPr="006507E6" w:rsidRDefault="006507E6" w:rsidP="006507E6">
      <w:pPr>
        <w:keepNext/>
        <w:keepLines/>
        <w:outlineLvl w:val="0"/>
        <w:rPr>
          <w:bCs/>
          <w:lang w:eastAsia="en-US"/>
        </w:rPr>
      </w:pPr>
      <w:r w:rsidRPr="006507E6">
        <w:rPr>
          <w:bCs/>
          <w:lang w:eastAsia="en-US"/>
        </w:rPr>
        <w:t>2. Формировать умение расслаблять и напрягать мышцы шеи:_______________________________ Лица: век___________________________________ губ___________________________________ нижней челюсти____________________________ зева и глотки______________________</w:t>
      </w:r>
    </w:p>
    <w:p w14:paraId="78011E82" w14:textId="77777777" w:rsidR="006507E6" w:rsidRPr="006507E6" w:rsidRDefault="006507E6" w:rsidP="006507E6">
      <w:pPr>
        <w:keepNext/>
        <w:keepLines/>
        <w:outlineLvl w:val="0"/>
        <w:rPr>
          <w:rFonts w:eastAsiaTheme="majorEastAsia"/>
          <w:bCs/>
          <w:u w:val="single"/>
          <w:lang w:eastAsia="en-US"/>
        </w:rPr>
      </w:pPr>
      <w:r w:rsidRPr="006507E6">
        <w:rPr>
          <w:bCs/>
          <w:lang w:eastAsia="en-US"/>
        </w:rPr>
        <w:t xml:space="preserve">Мышц </w:t>
      </w:r>
      <w:proofErr w:type="spellStart"/>
      <w:r w:rsidRPr="006507E6">
        <w:rPr>
          <w:bCs/>
          <w:lang w:eastAsia="en-US"/>
        </w:rPr>
        <w:t>ног_________________________________мышц</w:t>
      </w:r>
      <w:proofErr w:type="spellEnd"/>
      <w:r w:rsidRPr="006507E6">
        <w:rPr>
          <w:bCs/>
          <w:lang w:eastAsia="en-US"/>
        </w:rPr>
        <w:t xml:space="preserve"> рук________________________________</w:t>
      </w:r>
    </w:p>
    <w:p w14:paraId="5DFC5A02" w14:textId="77777777" w:rsidR="006507E6" w:rsidRPr="006507E6" w:rsidRDefault="006507E6" w:rsidP="006507E6">
      <w:pPr>
        <w:keepNext/>
        <w:keepLines/>
        <w:outlineLvl w:val="0"/>
        <w:rPr>
          <w:rFonts w:eastAsiaTheme="majorEastAsia"/>
          <w:bCs/>
          <w:u w:val="single"/>
          <w:lang w:eastAsia="en-US"/>
        </w:rPr>
      </w:pPr>
    </w:p>
    <w:p w14:paraId="3515F770" w14:textId="77777777" w:rsidR="006507E6" w:rsidRPr="006507E6" w:rsidRDefault="006507E6" w:rsidP="006507E6">
      <w:pPr>
        <w:keepNext/>
        <w:keepLines/>
        <w:outlineLvl w:val="0"/>
        <w:rPr>
          <w:rFonts w:eastAsiaTheme="majorEastAsia"/>
          <w:bCs/>
          <w:u w:val="single"/>
          <w:lang w:eastAsia="en-US"/>
        </w:rPr>
      </w:pPr>
      <w:r w:rsidRPr="006507E6">
        <w:rPr>
          <w:rFonts w:eastAsiaTheme="majorEastAsia"/>
          <w:b/>
          <w:bCs/>
          <w:u w:val="single"/>
          <w:lang w:val="en-US" w:eastAsia="en-US"/>
        </w:rPr>
        <w:t>II</w:t>
      </w:r>
      <w:r w:rsidRPr="006507E6">
        <w:rPr>
          <w:rFonts w:eastAsiaTheme="majorEastAsia"/>
          <w:b/>
          <w:bCs/>
          <w:u w:val="single"/>
          <w:lang w:eastAsia="en-US"/>
        </w:rPr>
        <w:t xml:space="preserve"> Развитие артикуляционной</w:t>
      </w:r>
      <w:r w:rsidRPr="006507E6">
        <w:rPr>
          <w:rFonts w:eastAsiaTheme="majorEastAsia"/>
          <w:bCs/>
          <w:u w:val="single"/>
          <w:lang w:eastAsia="en-US"/>
        </w:rPr>
        <w:t xml:space="preserve"> </w:t>
      </w:r>
      <w:r w:rsidRPr="006507E6">
        <w:rPr>
          <w:rFonts w:eastAsiaTheme="majorEastAsia"/>
          <w:b/>
          <w:bCs/>
          <w:u w:val="single"/>
          <w:lang w:eastAsia="en-US"/>
        </w:rPr>
        <w:t>моторики</w:t>
      </w:r>
      <w:r w:rsidRPr="006507E6">
        <w:rPr>
          <w:rFonts w:eastAsiaTheme="majorEastAsia"/>
          <w:bCs/>
          <w:u w:val="single"/>
          <w:lang w:eastAsia="en-US"/>
        </w:rPr>
        <w:t>.</w:t>
      </w:r>
    </w:p>
    <w:p w14:paraId="26C24F11"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Упражнения на умение удерживать открытым рот________________________________</w:t>
      </w:r>
    </w:p>
    <w:p w14:paraId="07600EAE"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Упражнения на укрепление мышц губ, щёк, языка:_________________________________</w:t>
      </w:r>
    </w:p>
    <w:p w14:paraId="0B1FD1FA"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Упражнения на расслабление мышц языка:________________________________________</w:t>
      </w:r>
    </w:p>
    <w:p w14:paraId="5EC7101A"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Упражнения на укрепление мышц нижней челюсти: ________________________________</w:t>
      </w:r>
    </w:p>
    <w:p w14:paraId="15C19CB3"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Упражнения на формирование верхнего подъёма языка:_____________________________</w:t>
      </w:r>
    </w:p>
    <w:p w14:paraId="3FA53E0B"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Упражнения на закрепление нижнего положения языка:  _____________________________</w:t>
      </w:r>
    </w:p>
    <w:p w14:paraId="4149FC9F"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Упражнения на активизацию мышц мягкого нёба:__________________________________</w:t>
      </w:r>
    </w:p>
    <w:p w14:paraId="4E6D2452"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Выработать умение выполнять статические движения с переключением:</w:t>
      </w:r>
    </w:p>
    <w:p w14:paraId="4C173F58"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_____________________________________________________________________________</w:t>
      </w:r>
    </w:p>
    <w:p w14:paraId="32E5FFD7"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Упражнения на растягивание подъязычной связки:_________________________________</w:t>
      </w:r>
    </w:p>
    <w:p w14:paraId="3C94B206"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 xml:space="preserve">Формировать умение объединять отдельные движения в серию последовательно организованных для: свистящих_____________________   шипящих________________   </w:t>
      </w:r>
      <w:proofErr w:type="spellStart"/>
      <w:r w:rsidRPr="006507E6">
        <w:rPr>
          <w:rFonts w:eastAsiaTheme="majorEastAsia"/>
          <w:bCs/>
          <w:lang w:eastAsia="en-US"/>
        </w:rPr>
        <w:t>соноров</w:t>
      </w:r>
      <w:proofErr w:type="spellEnd"/>
      <w:r w:rsidRPr="006507E6">
        <w:rPr>
          <w:rFonts w:eastAsiaTheme="majorEastAsia"/>
          <w:bCs/>
          <w:lang w:eastAsia="en-US"/>
        </w:rPr>
        <w:t>_______________</w:t>
      </w:r>
    </w:p>
    <w:p w14:paraId="2F7E5EA2" w14:textId="77777777" w:rsidR="006507E6" w:rsidRPr="006507E6" w:rsidRDefault="006507E6" w:rsidP="006507E6">
      <w:pPr>
        <w:keepNext/>
        <w:keepLines/>
        <w:outlineLvl w:val="0"/>
        <w:rPr>
          <w:rFonts w:eastAsiaTheme="majorEastAsia"/>
          <w:bCs/>
          <w:u w:val="single"/>
          <w:lang w:eastAsia="en-US"/>
        </w:rPr>
      </w:pPr>
    </w:p>
    <w:p w14:paraId="1E012726" w14:textId="77777777" w:rsidR="006507E6" w:rsidRPr="006507E6" w:rsidRDefault="006507E6" w:rsidP="006507E6">
      <w:pPr>
        <w:keepNext/>
        <w:keepLines/>
        <w:outlineLvl w:val="0"/>
        <w:rPr>
          <w:rFonts w:eastAsiaTheme="majorEastAsia"/>
          <w:b/>
          <w:bCs/>
          <w:u w:val="single"/>
          <w:lang w:eastAsia="en-US"/>
        </w:rPr>
      </w:pPr>
      <w:r w:rsidRPr="006507E6">
        <w:rPr>
          <w:rFonts w:eastAsiaTheme="majorEastAsia"/>
          <w:b/>
          <w:bCs/>
          <w:u w:val="single"/>
          <w:lang w:val="en-US" w:eastAsia="en-US"/>
        </w:rPr>
        <w:t>III</w:t>
      </w:r>
      <w:r w:rsidRPr="006507E6">
        <w:rPr>
          <w:rFonts w:eastAsiaTheme="majorEastAsia"/>
          <w:b/>
          <w:bCs/>
          <w:u w:val="single"/>
          <w:lang w:eastAsia="en-US"/>
        </w:rPr>
        <w:t xml:space="preserve"> Развитие правильного дыхания.</w:t>
      </w:r>
      <w:r w:rsidRPr="006507E6">
        <w:rPr>
          <w:b/>
          <w:bCs/>
          <w:lang w:eastAsia="en-US"/>
        </w:rPr>
        <w:t xml:space="preserve"> </w:t>
      </w:r>
    </w:p>
    <w:p w14:paraId="2D479C6C" w14:textId="77777777" w:rsidR="006507E6" w:rsidRPr="006507E6" w:rsidRDefault="006507E6" w:rsidP="006507E6">
      <w:pPr>
        <w:keepNext/>
        <w:keepLines/>
        <w:outlineLvl w:val="0"/>
        <w:rPr>
          <w:bCs/>
          <w:lang w:eastAsia="en-US"/>
        </w:rPr>
      </w:pPr>
      <w:r w:rsidRPr="006507E6">
        <w:rPr>
          <w:bCs/>
          <w:lang w:eastAsia="en-US"/>
        </w:rPr>
        <w:t>1. Дифференцирование носового и ротового вдоха – выдоха._________________________</w:t>
      </w:r>
    </w:p>
    <w:p w14:paraId="2F4896E1" w14:textId="77777777" w:rsidR="006507E6" w:rsidRPr="006507E6" w:rsidRDefault="006507E6" w:rsidP="006507E6">
      <w:pPr>
        <w:keepNext/>
        <w:keepLines/>
        <w:outlineLvl w:val="0"/>
        <w:rPr>
          <w:bCs/>
          <w:lang w:eastAsia="en-US"/>
        </w:rPr>
      </w:pPr>
      <w:r w:rsidRPr="006507E6">
        <w:rPr>
          <w:bCs/>
          <w:lang w:eastAsia="en-US"/>
        </w:rPr>
        <w:t>_____________________________________________________________________________</w:t>
      </w:r>
    </w:p>
    <w:p w14:paraId="0ED0FFB2" w14:textId="77777777" w:rsidR="006507E6" w:rsidRPr="006507E6" w:rsidRDefault="006507E6" w:rsidP="006507E6">
      <w:pPr>
        <w:keepNext/>
        <w:keepLines/>
        <w:outlineLvl w:val="0"/>
        <w:rPr>
          <w:bCs/>
          <w:lang w:eastAsia="en-US"/>
        </w:rPr>
      </w:pPr>
      <w:r w:rsidRPr="006507E6">
        <w:rPr>
          <w:bCs/>
          <w:lang w:eastAsia="en-US"/>
        </w:rPr>
        <w:t xml:space="preserve">2. Формирование умения дифференцировать тёплую и  холодную  выдыхаемую  струю  воздуха. </w:t>
      </w:r>
    </w:p>
    <w:p w14:paraId="02EE0DDC" w14:textId="77777777" w:rsidR="006507E6" w:rsidRPr="006507E6" w:rsidRDefault="006507E6" w:rsidP="006507E6">
      <w:pPr>
        <w:keepNext/>
        <w:keepLines/>
        <w:outlineLvl w:val="0"/>
        <w:rPr>
          <w:bCs/>
          <w:lang w:eastAsia="en-US"/>
        </w:rPr>
      </w:pPr>
    </w:p>
    <w:p w14:paraId="01965B43" w14:textId="77777777" w:rsidR="006507E6" w:rsidRPr="006507E6" w:rsidRDefault="006507E6" w:rsidP="006507E6">
      <w:pPr>
        <w:keepNext/>
        <w:keepLines/>
        <w:outlineLvl w:val="0"/>
        <w:rPr>
          <w:bCs/>
          <w:lang w:eastAsia="en-US"/>
        </w:rPr>
      </w:pPr>
      <w:r w:rsidRPr="006507E6">
        <w:rPr>
          <w:bCs/>
          <w:lang w:eastAsia="en-US"/>
        </w:rPr>
        <w:t xml:space="preserve">3. Увеличение длительности, силы и целенаправленности внеречевого выдоха. _____________________________________________________________________________4. Формирование умения контролировать силу ротового выдоха (вдох носовой). </w:t>
      </w:r>
    </w:p>
    <w:p w14:paraId="0037BE83" w14:textId="77777777" w:rsidR="006507E6" w:rsidRPr="006507E6" w:rsidRDefault="006507E6" w:rsidP="006507E6">
      <w:pPr>
        <w:keepNext/>
        <w:keepLines/>
        <w:outlineLvl w:val="0"/>
        <w:rPr>
          <w:bCs/>
          <w:lang w:eastAsia="en-US"/>
        </w:rPr>
      </w:pPr>
      <w:r w:rsidRPr="006507E6">
        <w:rPr>
          <w:bCs/>
          <w:lang w:eastAsia="en-US"/>
        </w:rPr>
        <w:t xml:space="preserve">_____________________________________________________________________________ </w:t>
      </w:r>
    </w:p>
    <w:p w14:paraId="75944F4B" w14:textId="77777777" w:rsidR="006507E6" w:rsidRPr="006507E6" w:rsidRDefault="006507E6" w:rsidP="006507E6">
      <w:pPr>
        <w:keepNext/>
        <w:keepLines/>
        <w:outlineLvl w:val="0"/>
        <w:rPr>
          <w:bCs/>
          <w:lang w:eastAsia="en-US"/>
        </w:rPr>
      </w:pPr>
      <w:r w:rsidRPr="006507E6">
        <w:rPr>
          <w:bCs/>
          <w:lang w:eastAsia="en-US"/>
        </w:rPr>
        <w:t>5. Тренировка фонационного выдоха при произнесении гласных  от 1 до 5 и согласных звуков________________________________________________________________________ 6.Тренировка речевого дыхания в процессе произнесения:</w:t>
      </w:r>
    </w:p>
    <w:p w14:paraId="55B2E7AA" w14:textId="77777777" w:rsidR="006507E6" w:rsidRPr="006507E6" w:rsidRDefault="006507E6" w:rsidP="006507E6">
      <w:pPr>
        <w:keepNext/>
        <w:keepLines/>
        <w:outlineLvl w:val="0"/>
        <w:rPr>
          <w:bCs/>
          <w:lang w:eastAsia="en-US"/>
        </w:rPr>
      </w:pPr>
      <w:r w:rsidRPr="006507E6">
        <w:rPr>
          <w:bCs/>
          <w:lang w:eastAsia="en-US"/>
        </w:rPr>
        <w:t>Слогов___________________________________Слов________________________________</w:t>
      </w:r>
    </w:p>
    <w:p w14:paraId="4B6E378E" w14:textId="77777777" w:rsidR="006507E6" w:rsidRPr="006507E6" w:rsidRDefault="006507E6" w:rsidP="006507E6">
      <w:pPr>
        <w:keepNext/>
        <w:keepLines/>
        <w:outlineLvl w:val="0"/>
        <w:rPr>
          <w:bCs/>
          <w:lang w:eastAsia="en-US"/>
        </w:rPr>
      </w:pPr>
      <w:r w:rsidRPr="006507E6">
        <w:rPr>
          <w:bCs/>
          <w:lang w:eastAsia="en-US"/>
        </w:rPr>
        <w:t>Словосочетаний __________________Фразы______________________________________</w:t>
      </w:r>
    </w:p>
    <w:p w14:paraId="5E561169" w14:textId="77777777" w:rsidR="006507E6" w:rsidRPr="006507E6" w:rsidRDefault="006507E6" w:rsidP="006507E6">
      <w:pPr>
        <w:keepNext/>
        <w:keepLines/>
        <w:outlineLvl w:val="0"/>
        <w:rPr>
          <w:bCs/>
          <w:lang w:eastAsia="en-US"/>
        </w:rPr>
      </w:pPr>
      <w:r w:rsidRPr="006507E6">
        <w:rPr>
          <w:bCs/>
          <w:lang w:eastAsia="en-US"/>
        </w:rPr>
        <w:t>Четверостишья________________________________________________________________</w:t>
      </w:r>
    </w:p>
    <w:p w14:paraId="26E6C648" w14:textId="77777777" w:rsidR="006507E6" w:rsidRPr="006507E6" w:rsidRDefault="006507E6" w:rsidP="006507E6">
      <w:pPr>
        <w:keepNext/>
        <w:keepLines/>
        <w:outlineLvl w:val="0"/>
        <w:rPr>
          <w:bCs/>
          <w:lang w:eastAsia="en-US"/>
        </w:rPr>
      </w:pPr>
      <w:r w:rsidRPr="006507E6">
        <w:rPr>
          <w:bCs/>
          <w:lang w:eastAsia="en-US"/>
        </w:rPr>
        <w:t xml:space="preserve">7. Обучение распределению экономного выдоха на протяжении всего высказывания, сохранению темпо - ритмической и </w:t>
      </w:r>
      <w:proofErr w:type="spellStart"/>
      <w:r w:rsidRPr="006507E6">
        <w:rPr>
          <w:bCs/>
          <w:lang w:eastAsia="en-US"/>
        </w:rPr>
        <w:t>звуко</w:t>
      </w:r>
      <w:proofErr w:type="spellEnd"/>
      <w:r w:rsidRPr="006507E6">
        <w:rPr>
          <w:bCs/>
          <w:lang w:eastAsia="en-US"/>
        </w:rPr>
        <w:t>-слоговой структуры высказывания.</w:t>
      </w:r>
    </w:p>
    <w:p w14:paraId="7E518986" w14:textId="77777777" w:rsidR="006507E6" w:rsidRPr="006507E6" w:rsidRDefault="006507E6" w:rsidP="006507E6">
      <w:pPr>
        <w:keepNext/>
        <w:keepLines/>
        <w:outlineLvl w:val="0"/>
        <w:rPr>
          <w:rFonts w:eastAsiaTheme="majorEastAsia"/>
          <w:bCs/>
          <w:u w:val="single"/>
          <w:lang w:eastAsia="en-US"/>
        </w:rPr>
      </w:pPr>
      <w:r w:rsidRPr="006507E6">
        <w:rPr>
          <w:rFonts w:eastAsiaTheme="majorEastAsia"/>
          <w:bCs/>
          <w:u w:val="single"/>
          <w:lang w:eastAsia="en-US"/>
        </w:rPr>
        <w:t xml:space="preserve"> </w:t>
      </w:r>
    </w:p>
    <w:p w14:paraId="1915E3ED" w14:textId="77777777" w:rsidR="006507E6" w:rsidRPr="006507E6" w:rsidRDefault="006507E6" w:rsidP="006507E6">
      <w:pPr>
        <w:keepNext/>
        <w:keepLines/>
        <w:outlineLvl w:val="0"/>
        <w:rPr>
          <w:rFonts w:eastAsiaTheme="majorEastAsia"/>
          <w:b/>
          <w:bCs/>
          <w:u w:val="single"/>
          <w:lang w:eastAsia="en-US"/>
        </w:rPr>
      </w:pPr>
      <w:r w:rsidRPr="006507E6">
        <w:rPr>
          <w:rFonts w:eastAsiaTheme="majorEastAsia"/>
          <w:b/>
          <w:bCs/>
          <w:u w:val="single"/>
          <w:lang w:val="en-US" w:eastAsia="en-US"/>
        </w:rPr>
        <w:t>IV</w:t>
      </w:r>
      <w:r w:rsidRPr="006507E6">
        <w:rPr>
          <w:rFonts w:eastAsiaTheme="majorEastAsia"/>
          <w:b/>
          <w:bCs/>
          <w:u w:val="single"/>
          <w:lang w:eastAsia="en-US"/>
        </w:rPr>
        <w:t xml:space="preserve"> Развитие зрительного восприятия, внимания, памяти.</w:t>
      </w:r>
    </w:p>
    <w:p w14:paraId="77D5B384"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1. Учить различать и называть основные цвета____________________________________</w:t>
      </w:r>
    </w:p>
    <w:p w14:paraId="5C54C68A"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промежуточные цвета: оранжевый, коричневый, фиолетовый; светлотные: голубой, серый, розовый, бордовый; Формы_____________________________________________________</w:t>
      </w:r>
    </w:p>
    <w:p w14:paraId="3B517214"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lastRenderedPageBreak/>
        <w:t>2. Учить узнавать предметы по описанию их основных признаков: цвету, форме, величине_____________________________________________________________________</w:t>
      </w:r>
    </w:p>
    <w:p w14:paraId="3E9229DB"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 xml:space="preserve">3. Самостоятельно складывать картинки, разрезанные на 2, 3,  4, 5, 6 частей с разной конфигурацией разреза. </w:t>
      </w:r>
    </w:p>
    <w:p w14:paraId="085C8011"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4. Учить группировать предметы по заданному признаку (форма, величина, цвет)_________________________________________________________________________</w:t>
      </w:r>
    </w:p>
    <w:p w14:paraId="5FA9C6EB"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5. Упр. в умении ориентироваться в пространстве_________ на листе бумаги___________</w:t>
      </w:r>
    </w:p>
    <w:p w14:paraId="0F410ECC" w14:textId="77777777" w:rsidR="006507E6" w:rsidRPr="006507E6" w:rsidRDefault="006507E6" w:rsidP="006507E6">
      <w:pPr>
        <w:keepNext/>
        <w:keepLines/>
        <w:outlineLvl w:val="0"/>
        <w:rPr>
          <w:rFonts w:eastAsiaTheme="majorEastAsia"/>
          <w:bCs/>
          <w:u w:val="single"/>
          <w:lang w:eastAsia="en-US"/>
        </w:rPr>
      </w:pPr>
      <w:r w:rsidRPr="006507E6">
        <w:rPr>
          <w:rFonts w:eastAsiaTheme="majorEastAsia"/>
          <w:bCs/>
          <w:lang w:eastAsia="en-US"/>
        </w:rPr>
        <w:t>6. Учить различать по картинкам времена года _______________ части суток___________</w:t>
      </w:r>
    </w:p>
    <w:p w14:paraId="4DE17164" w14:textId="77777777" w:rsidR="006507E6" w:rsidRPr="006507E6" w:rsidRDefault="006507E6" w:rsidP="006507E6">
      <w:pPr>
        <w:keepNext/>
        <w:keepLines/>
        <w:outlineLvl w:val="0"/>
        <w:rPr>
          <w:rFonts w:eastAsiaTheme="majorEastAsia"/>
          <w:bCs/>
          <w:u w:val="single"/>
          <w:lang w:eastAsia="en-US"/>
        </w:rPr>
      </w:pPr>
    </w:p>
    <w:p w14:paraId="5CC7D587" w14:textId="77777777" w:rsidR="006507E6" w:rsidRPr="006507E6" w:rsidRDefault="006507E6" w:rsidP="006507E6">
      <w:pPr>
        <w:keepNext/>
        <w:keepLines/>
        <w:outlineLvl w:val="0"/>
        <w:rPr>
          <w:rFonts w:eastAsiaTheme="majorEastAsia"/>
          <w:bCs/>
          <w:u w:val="single"/>
          <w:lang w:eastAsia="en-US"/>
        </w:rPr>
      </w:pPr>
      <w:r w:rsidRPr="006507E6">
        <w:rPr>
          <w:rFonts w:eastAsiaTheme="majorEastAsia"/>
          <w:b/>
          <w:bCs/>
          <w:u w:val="single"/>
          <w:lang w:val="en-US" w:eastAsia="en-US"/>
        </w:rPr>
        <w:t>V</w:t>
      </w:r>
      <w:r w:rsidRPr="006507E6">
        <w:rPr>
          <w:rFonts w:eastAsiaTheme="majorEastAsia"/>
          <w:b/>
          <w:bCs/>
          <w:u w:val="single"/>
          <w:lang w:eastAsia="en-US"/>
        </w:rPr>
        <w:t xml:space="preserve"> Формирование</w:t>
      </w:r>
      <w:r w:rsidRPr="006507E6">
        <w:rPr>
          <w:rFonts w:eastAsiaTheme="majorEastAsia"/>
          <w:bCs/>
          <w:u w:val="single"/>
          <w:lang w:eastAsia="en-US"/>
        </w:rPr>
        <w:t xml:space="preserve"> </w:t>
      </w:r>
      <w:r w:rsidRPr="006507E6">
        <w:rPr>
          <w:rFonts w:eastAsiaTheme="majorEastAsia"/>
          <w:b/>
          <w:bCs/>
          <w:u w:val="single"/>
          <w:lang w:eastAsia="en-US"/>
        </w:rPr>
        <w:t>правильного звукопроизношения</w:t>
      </w:r>
      <w:r w:rsidRPr="006507E6">
        <w:rPr>
          <w:rFonts w:eastAsiaTheme="majorEastAsia"/>
          <w:bCs/>
          <w:u w:val="single"/>
          <w:lang w:eastAsia="en-US"/>
        </w:rPr>
        <w:t>:</w:t>
      </w:r>
    </w:p>
    <w:p w14:paraId="795791D4"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Постановка звуков:____________________________________________________________</w:t>
      </w:r>
    </w:p>
    <w:p w14:paraId="2F826089"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 xml:space="preserve">Автоматизация звуков: в </w:t>
      </w:r>
      <w:proofErr w:type="spellStart"/>
      <w:r w:rsidRPr="006507E6">
        <w:rPr>
          <w:rFonts w:eastAsiaTheme="majorEastAsia"/>
          <w:bCs/>
          <w:lang w:eastAsia="en-US"/>
        </w:rPr>
        <w:t>слогах_______________________в</w:t>
      </w:r>
      <w:proofErr w:type="spellEnd"/>
      <w:r w:rsidRPr="006507E6">
        <w:rPr>
          <w:rFonts w:eastAsiaTheme="majorEastAsia"/>
          <w:bCs/>
          <w:lang w:eastAsia="en-US"/>
        </w:rPr>
        <w:t xml:space="preserve"> словах___________________</w:t>
      </w:r>
    </w:p>
    <w:p w14:paraId="37BE3E9D"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 xml:space="preserve">в словосочетаниях_______________ в </w:t>
      </w:r>
      <w:proofErr w:type="spellStart"/>
      <w:r w:rsidRPr="006507E6">
        <w:rPr>
          <w:rFonts w:eastAsiaTheme="majorEastAsia"/>
          <w:bCs/>
          <w:lang w:eastAsia="en-US"/>
        </w:rPr>
        <w:t>чистоговорках</w:t>
      </w:r>
      <w:proofErr w:type="spellEnd"/>
      <w:r w:rsidRPr="006507E6">
        <w:rPr>
          <w:rFonts w:eastAsiaTheme="majorEastAsia"/>
          <w:bCs/>
          <w:lang w:eastAsia="en-US"/>
        </w:rPr>
        <w:t>________________________________</w:t>
      </w:r>
    </w:p>
    <w:p w14:paraId="1874D485"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 xml:space="preserve">в </w:t>
      </w:r>
      <w:proofErr w:type="spellStart"/>
      <w:r w:rsidRPr="006507E6">
        <w:rPr>
          <w:rFonts w:eastAsiaTheme="majorEastAsia"/>
          <w:bCs/>
          <w:lang w:eastAsia="en-US"/>
        </w:rPr>
        <w:t>предложениях_____________________в</w:t>
      </w:r>
      <w:proofErr w:type="spellEnd"/>
      <w:r w:rsidRPr="006507E6">
        <w:rPr>
          <w:rFonts w:eastAsiaTheme="majorEastAsia"/>
          <w:bCs/>
          <w:lang w:eastAsia="en-US"/>
        </w:rPr>
        <w:t xml:space="preserve"> </w:t>
      </w:r>
      <w:proofErr w:type="spellStart"/>
      <w:r w:rsidRPr="006507E6">
        <w:rPr>
          <w:rFonts w:eastAsiaTheme="majorEastAsia"/>
          <w:bCs/>
          <w:lang w:eastAsia="en-US"/>
        </w:rPr>
        <w:t>стихах______________в</w:t>
      </w:r>
      <w:proofErr w:type="spellEnd"/>
      <w:r w:rsidRPr="006507E6">
        <w:rPr>
          <w:rFonts w:eastAsiaTheme="majorEastAsia"/>
          <w:bCs/>
          <w:lang w:eastAsia="en-US"/>
        </w:rPr>
        <w:t xml:space="preserve"> тексте_______________</w:t>
      </w:r>
    </w:p>
    <w:p w14:paraId="5509B0BB"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 xml:space="preserve">Дифференциация звуков: в </w:t>
      </w:r>
      <w:proofErr w:type="spellStart"/>
      <w:r w:rsidRPr="006507E6">
        <w:rPr>
          <w:rFonts w:eastAsiaTheme="majorEastAsia"/>
          <w:bCs/>
          <w:lang w:eastAsia="en-US"/>
        </w:rPr>
        <w:t>слогах_______________в</w:t>
      </w:r>
      <w:proofErr w:type="spellEnd"/>
      <w:r w:rsidRPr="006507E6">
        <w:rPr>
          <w:rFonts w:eastAsiaTheme="majorEastAsia"/>
          <w:bCs/>
          <w:lang w:eastAsia="en-US"/>
        </w:rPr>
        <w:t xml:space="preserve"> словах__________________________</w:t>
      </w:r>
    </w:p>
    <w:p w14:paraId="6FCDDB89"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 xml:space="preserve">в словосочетаниях______________________ в </w:t>
      </w:r>
      <w:proofErr w:type="spellStart"/>
      <w:r w:rsidRPr="006507E6">
        <w:rPr>
          <w:rFonts w:eastAsiaTheme="majorEastAsia"/>
          <w:bCs/>
          <w:lang w:eastAsia="en-US"/>
        </w:rPr>
        <w:t>чистоговорках</w:t>
      </w:r>
      <w:proofErr w:type="spellEnd"/>
      <w:r w:rsidRPr="006507E6">
        <w:rPr>
          <w:rFonts w:eastAsiaTheme="majorEastAsia"/>
          <w:bCs/>
          <w:lang w:eastAsia="en-US"/>
        </w:rPr>
        <w:t>________________________</w:t>
      </w:r>
    </w:p>
    <w:p w14:paraId="476BFC4C"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 xml:space="preserve">в </w:t>
      </w:r>
      <w:proofErr w:type="spellStart"/>
      <w:r w:rsidRPr="006507E6">
        <w:rPr>
          <w:rFonts w:eastAsiaTheme="majorEastAsia"/>
          <w:bCs/>
          <w:lang w:eastAsia="en-US"/>
        </w:rPr>
        <w:t>предложениях_____________________в</w:t>
      </w:r>
      <w:proofErr w:type="spellEnd"/>
      <w:r w:rsidRPr="006507E6">
        <w:rPr>
          <w:rFonts w:eastAsiaTheme="majorEastAsia"/>
          <w:bCs/>
          <w:lang w:eastAsia="en-US"/>
        </w:rPr>
        <w:t xml:space="preserve"> </w:t>
      </w:r>
      <w:proofErr w:type="spellStart"/>
      <w:r w:rsidRPr="006507E6">
        <w:rPr>
          <w:rFonts w:eastAsiaTheme="majorEastAsia"/>
          <w:bCs/>
          <w:lang w:eastAsia="en-US"/>
        </w:rPr>
        <w:t>стихах______________в</w:t>
      </w:r>
      <w:proofErr w:type="spellEnd"/>
      <w:r w:rsidRPr="006507E6">
        <w:rPr>
          <w:rFonts w:eastAsiaTheme="majorEastAsia"/>
          <w:bCs/>
          <w:lang w:eastAsia="en-US"/>
        </w:rPr>
        <w:t xml:space="preserve"> тексте_______________</w:t>
      </w:r>
    </w:p>
    <w:p w14:paraId="14BACE3F" w14:textId="77777777" w:rsidR="006507E6" w:rsidRPr="006507E6" w:rsidRDefault="006507E6" w:rsidP="006507E6">
      <w:pPr>
        <w:keepNext/>
        <w:keepLines/>
        <w:tabs>
          <w:tab w:val="left" w:pos="1200"/>
        </w:tabs>
        <w:outlineLvl w:val="0"/>
        <w:rPr>
          <w:rFonts w:eastAsiaTheme="majorEastAsia"/>
          <w:bCs/>
          <w:u w:val="single"/>
          <w:lang w:eastAsia="en-US"/>
        </w:rPr>
      </w:pPr>
      <w:r w:rsidRPr="006507E6">
        <w:rPr>
          <w:rFonts w:eastAsiaTheme="majorEastAsia"/>
          <w:bCs/>
          <w:u w:val="single"/>
          <w:lang w:eastAsia="en-US"/>
        </w:rPr>
        <w:tab/>
      </w:r>
    </w:p>
    <w:p w14:paraId="5D870A2C" w14:textId="77777777" w:rsidR="006507E6" w:rsidRPr="006507E6" w:rsidRDefault="006507E6" w:rsidP="006507E6">
      <w:pPr>
        <w:keepNext/>
        <w:keepLines/>
        <w:outlineLvl w:val="0"/>
        <w:rPr>
          <w:rFonts w:eastAsiaTheme="majorEastAsia"/>
          <w:bCs/>
          <w:u w:val="single"/>
          <w:lang w:eastAsia="en-US"/>
        </w:rPr>
      </w:pPr>
      <w:r w:rsidRPr="006507E6">
        <w:rPr>
          <w:rFonts w:eastAsiaTheme="majorEastAsia"/>
          <w:b/>
          <w:bCs/>
          <w:u w:val="single"/>
          <w:lang w:val="en-US" w:eastAsia="en-US"/>
        </w:rPr>
        <w:t>VI</w:t>
      </w:r>
      <w:r w:rsidRPr="006507E6">
        <w:rPr>
          <w:rFonts w:eastAsiaTheme="majorEastAsia"/>
          <w:b/>
          <w:bCs/>
          <w:u w:val="single"/>
          <w:lang w:eastAsia="en-US"/>
        </w:rPr>
        <w:t xml:space="preserve"> Развитие слухового восприятия, внимания, памяти и просодических компонентов речи</w:t>
      </w:r>
      <w:r w:rsidRPr="006507E6">
        <w:rPr>
          <w:rFonts w:eastAsiaTheme="majorEastAsia"/>
          <w:bCs/>
          <w:u w:val="single"/>
          <w:lang w:eastAsia="en-US"/>
        </w:rPr>
        <w:t>.</w:t>
      </w:r>
    </w:p>
    <w:p w14:paraId="209E182C"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1.Уметь вслушиваться и различать неречевые звуки:_______________________________</w:t>
      </w:r>
    </w:p>
    <w:p w14:paraId="6C120FD2"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2. Различать: силу___________________________высоту____________________________</w:t>
      </w:r>
    </w:p>
    <w:p w14:paraId="0BF5E234"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темп_____________________________________тембр_______________________________</w:t>
      </w:r>
    </w:p>
    <w:p w14:paraId="72F3A28E"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 xml:space="preserve">3. Уметь самостоятельно изменять голос по: </w:t>
      </w:r>
      <w:proofErr w:type="spellStart"/>
      <w:r w:rsidRPr="006507E6">
        <w:rPr>
          <w:rFonts w:eastAsiaTheme="majorEastAsia"/>
          <w:bCs/>
          <w:lang w:eastAsia="en-US"/>
        </w:rPr>
        <w:t>силе____________высоте</w:t>
      </w:r>
      <w:proofErr w:type="spellEnd"/>
      <w:r w:rsidRPr="006507E6">
        <w:rPr>
          <w:rFonts w:eastAsiaTheme="majorEastAsia"/>
          <w:bCs/>
          <w:lang w:eastAsia="en-US"/>
        </w:rPr>
        <w:t>________________</w:t>
      </w:r>
    </w:p>
    <w:p w14:paraId="07B00E3C"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темпу____________________________тембру_____________________________________</w:t>
      </w:r>
    </w:p>
    <w:p w14:paraId="081ED5F6"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4.Уметь вслушиваться и различать музыкальные и немузыкальные ритмы:</w:t>
      </w:r>
    </w:p>
    <w:p w14:paraId="220300C1"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5.Уметь слушать, понимать и выполнять словесные инструкции педагога:</w:t>
      </w:r>
    </w:p>
    <w:p w14:paraId="6840C367"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_____________________________________________________________________________</w:t>
      </w:r>
    </w:p>
    <w:p w14:paraId="179537B6"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 xml:space="preserve">6. Уметь различать слова близкие по звучанию: </w:t>
      </w:r>
    </w:p>
    <w:p w14:paraId="52870D2B"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7. Уметь самостоятельно подбирать слова близкие по звучанию:</w:t>
      </w:r>
    </w:p>
    <w:p w14:paraId="22111279"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8. Уметь на слух определять длительность слов:</w:t>
      </w:r>
    </w:p>
    <w:p w14:paraId="03FE7C5C"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9. Развивать чувство рифмы:</w:t>
      </w:r>
    </w:p>
    <w:p w14:paraId="54F58513"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 xml:space="preserve">10. </w:t>
      </w:r>
      <w:proofErr w:type="spellStart"/>
      <w:r w:rsidRPr="006507E6">
        <w:rPr>
          <w:rFonts w:eastAsiaTheme="majorEastAsia"/>
          <w:bCs/>
          <w:lang w:eastAsia="en-US"/>
        </w:rPr>
        <w:t>Упр-ть</w:t>
      </w:r>
      <w:proofErr w:type="spellEnd"/>
      <w:r w:rsidRPr="006507E6">
        <w:rPr>
          <w:rFonts w:eastAsiaTheme="majorEastAsia"/>
          <w:bCs/>
          <w:lang w:eastAsia="en-US"/>
        </w:rPr>
        <w:t xml:space="preserve"> в дифференциации звуков различных и близких по звучанию:</w:t>
      </w:r>
    </w:p>
    <w:p w14:paraId="69FF17D2"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val="en-US" w:eastAsia="en-US"/>
        </w:rPr>
        <w:t>c</w:t>
      </w:r>
      <w:r w:rsidRPr="006507E6">
        <w:rPr>
          <w:rFonts w:eastAsiaTheme="majorEastAsia"/>
          <w:bCs/>
          <w:lang w:eastAsia="en-US"/>
        </w:rPr>
        <w:t>логов:</w:t>
      </w:r>
    </w:p>
    <w:p w14:paraId="7A41BF08"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11. Определять количество слогов в слове:</w:t>
      </w:r>
    </w:p>
    <w:p w14:paraId="474A9DC0"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12. Учить выделять ударный слог:</w:t>
      </w:r>
    </w:p>
    <w:p w14:paraId="1492B4BB"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13. Учить проводить звуковой анализ гласных звуков:</w:t>
      </w:r>
    </w:p>
    <w:p w14:paraId="5B2C2593"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Узнавание гласного звука на фоне других звуков                                             слогов</w:t>
      </w:r>
    </w:p>
    <w:p w14:paraId="47AA68B8"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односложных слов                                          многосложных слов</w:t>
      </w:r>
    </w:p>
    <w:p w14:paraId="6F803F65"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 xml:space="preserve">14. Учить проводить звуковой анализ согласных звуков: </w:t>
      </w:r>
    </w:p>
    <w:p w14:paraId="260CFCC1"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Узнавание согласного звука на фоне других звуков                                             слогов</w:t>
      </w:r>
    </w:p>
    <w:p w14:paraId="5B4943B7"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односложных слов                                          многосложных слов</w:t>
      </w:r>
    </w:p>
    <w:p w14:paraId="24B7A7E3"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 xml:space="preserve">15. Учить выделять первый звук в слове:                                             </w:t>
      </w:r>
    </w:p>
    <w:p w14:paraId="34B0723A"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16.  Учить выделять последний звук в слове:</w:t>
      </w:r>
    </w:p>
    <w:p w14:paraId="701AEED6"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17. Учить определять место звука в слове (начало, конец, середина):</w:t>
      </w:r>
    </w:p>
    <w:p w14:paraId="54498ACA"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 xml:space="preserve">18. Учить определять последовательность звуков в ряду гласных:                                                    </w:t>
      </w:r>
    </w:p>
    <w:p w14:paraId="245E5BC0" w14:textId="77777777" w:rsidR="006507E6" w:rsidRPr="006507E6" w:rsidRDefault="006507E6" w:rsidP="006507E6">
      <w:pPr>
        <w:keepNext/>
        <w:keepLines/>
        <w:outlineLvl w:val="0"/>
        <w:rPr>
          <w:rFonts w:eastAsiaTheme="majorEastAsia"/>
          <w:bCs/>
          <w:lang w:eastAsia="en-US"/>
        </w:rPr>
      </w:pPr>
      <w:r w:rsidRPr="006507E6">
        <w:rPr>
          <w:rFonts w:eastAsiaTheme="majorEastAsia"/>
          <w:bCs/>
          <w:lang w:eastAsia="en-US"/>
        </w:rPr>
        <w:t xml:space="preserve"> в обратном слоге:                                        в прямом слоге:                       в закрытом слоге:</w:t>
      </w:r>
    </w:p>
    <w:p w14:paraId="52F28B99" w14:textId="77777777" w:rsidR="006507E6" w:rsidRPr="006507E6" w:rsidRDefault="006507E6" w:rsidP="006507E6">
      <w:pPr>
        <w:keepNext/>
        <w:keepLines/>
        <w:outlineLvl w:val="0"/>
        <w:rPr>
          <w:bCs/>
        </w:rPr>
      </w:pPr>
    </w:p>
    <w:p w14:paraId="3DE244EC" w14:textId="77777777" w:rsidR="006507E6" w:rsidRPr="006507E6" w:rsidRDefault="006507E6" w:rsidP="006507E6">
      <w:pPr>
        <w:shd w:val="clear" w:color="auto" w:fill="FFFFFF"/>
        <w:tabs>
          <w:tab w:val="left" w:pos="708"/>
          <w:tab w:val="left" w:pos="1018"/>
          <w:tab w:val="left" w:pos="1605"/>
          <w:tab w:val="center" w:pos="4677"/>
        </w:tabs>
        <w:rPr>
          <w:b/>
          <w:szCs w:val="28"/>
        </w:rPr>
      </w:pPr>
      <w:r w:rsidRPr="006507E6">
        <w:rPr>
          <w:b/>
          <w:szCs w:val="28"/>
        </w:rPr>
        <w:tab/>
      </w:r>
      <w:r w:rsidRPr="006507E6">
        <w:rPr>
          <w:b/>
          <w:szCs w:val="28"/>
        </w:rPr>
        <w:tab/>
      </w:r>
      <w:r w:rsidRPr="006507E6">
        <w:rPr>
          <w:b/>
          <w:szCs w:val="28"/>
        </w:rPr>
        <w:tab/>
      </w:r>
    </w:p>
    <w:p w14:paraId="2C7AF17F" w14:textId="77777777" w:rsidR="006507E6" w:rsidRPr="006507E6" w:rsidRDefault="006507E6" w:rsidP="006507E6">
      <w:pPr>
        <w:shd w:val="clear" w:color="auto" w:fill="FFFFFF"/>
        <w:tabs>
          <w:tab w:val="left" w:pos="708"/>
          <w:tab w:val="left" w:pos="1018"/>
          <w:tab w:val="left" w:pos="1605"/>
          <w:tab w:val="center" w:pos="4677"/>
        </w:tabs>
        <w:jc w:val="center"/>
        <w:rPr>
          <w:b/>
          <w:szCs w:val="28"/>
        </w:rPr>
      </w:pPr>
    </w:p>
    <w:p w14:paraId="038F4DDD" w14:textId="77777777" w:rsidR="006507E6" w:rsidRPr="006507E6" w:rsidRDefault="006507E6" w:rsidP="006507E6">
      <w:pPr>
        <w:shd w:val="clear" w:color="auto" w:fill="FFFFFF"/>
        <w:tabs>
          <w:tab w:val="left" w:pos="708"/>
          <w:tab w:val="left" w:pos="1018"/>
          <w:tab w:val="left" w:pos="1605"/>
          <w:tab w:val="center" w:pos="4677"/>
        </w:tabs>
        <w:jc w:val="center"/>
        <w:rPr>
          <w:b/>
          <w:szCs w:val="28"/>
        </w:rPr>
      </w:pPr>
    </w:p>
    <w:p w14:paraId="2BAAB7A8" w14:textId="77777777" w:rsidR="006507E6" w:rsidRPr="006507E6" w:rsidRDefault="006507E6" w:rsidP="006507E6">
      <w:pPr>
        <w:shd w:val="clear" w:color="auto" w:fill="FFFFFF"/>
        <w:tabs>
          <w:tab w:val="left" w:pos="708"/>
          <w:tab w:val="left" w:pos="1018"/>
          <w:tab w:val="left" w:pos="1605"/>
          <w:tab w:val="center" w:pos="4677"/>
        </w:tabs>
        <w:jc w:val="center"/>
        <w:rPr>
          <w:b/>
          <w:szCs w:val="28"/>
        </w:rPr>
      </w:pPr>
    </w:p>
    <w:p w14:paraId="4F546D7D" w14:textId="77777777" w:rsidR="006507E6" w:rsidRPr="006507E6" w:rsidRDefault="006507E6" w:rsidP="006507E6">
      <w:pPr>
        <w:tabs>
          <w:tab w:val="left" w:pos="810"/>
          <w:tab w:val="center" w:pos="4662"/>
          <w:tab w:val="left" w:pos="9781"/>
        </w:tabs>
        <w:ind w:hanging="30"/>
        <w:rPr>
          <w:b/>
          <w:lang w:eastAsia="en-US"/>
        </w:rPr>
      </w:pPr>
      <w:r w:rsidRPr="006507E6">
        <w:rPr>
          <w:b/>
          <w:lang w:eastAsia="en-US"/>
        </w:rPr>
        <w:lastRenderedPageBreak/>
        <w:t>2.3 Взаимодействие взрослых с детьми.</w:t>
      </w:r>
    </w:p>
    <w:p w14:paraId="74F93CDB" w14:textId="77777777" w:rsidR="006507E6" w:rsidRPr="006507E6" w:rsidRDefault="006507E6" w:rsidP="006507E6">
      <w:pPr>
        <w:autoSpaceDE w:val="0"/>
        <w:autoSpaceDN w:val="0"/>
        <w:adjustRightInd w:val="0"/>
        <w:rPr>
          <w:b/>
        </w:rPr>
      </w:pPr>
      <w:r w:rsidRPr="006507E6">
        <w:rPr>
          <w:b/>
        </w:rPr>
        <w:t>Годовое планирование традиций в ДОО</w:t>
      </w:r>
    </w:p>
    <w:tbl>
      <w:tblPr>
        <w:tblStyle w:val="1f7"/>
        <w:tblpPr w:leftFromText="180" w:rightFromText="180" w:vertAnchor="text" w:horzAnchor="margin" w:tblpXSpec="center" w:tblpY="71"/>
        <w:tblW w:w="9748" w:type="dxa"/>
        <w:tblInd w:w="0" w:type="dxa"/>
        <w:tblLook w:val="04A0" w:firstRow="1" w:lastRow="0" w:firstColumn="1" w:lastColumn="0" w:noHBand="0" w:noVBand="1"/>
      </w:tblPr>
      <w:tblGrid>
        <w:gridCol w:w="1260"/>
        <w:gridCol w:w="2059"/>
        <w:gridCol w:w="2459"/>
        <w:gridCol w:w="1809"/>
        <w:gridCol w:w="2161"/>
      </w:tblGrid>
      <w:tr w:rsidR="00141555" w:rsidRPr="006507E6" w14:paraId="1B441D9C" w14:textId="77777777" w:rsidTr="00C91F8E">
        <w:trPr>
          <w:trHeight w:val="782"/>
        </w:trPr>
        <w:tc>
          <w:tcPr>
            <w:tcW w:w="1260" w:type="dxa"/>
          </w:tcPr>
          <w:p w14:paraId="18A0A5B5" w14:textId="77777777" w:rsidR="00141555" w:rsidRPr="006507E6" w:rsidRDefault="00141555" w:rsidP="00141555">
            <w:pPr>
              <w:autoSpaceDE w:val="0"/>
              <w:autoSpaceDN w:val="0"/>
              <w:adjustRightInd w:val="0"/>
              <w:jc w:val="center"/>
              <w:rPr>
                <w:b/>
                <w:color w:val="FF0000"/>
                <w:sz w:val="22"/>
                <w:szCs w:val="22"/>
              </w:rPr>
            </w:pPr>
            <w:r w:rsidRPr="006507E6">
              <w:rPr>
                <w:b/>
                <w:sz w:val="22"/>
                <w:szCs w:val="22"/>
              </w:rPr>
              <w:t>Месяц</w:t>
            </w:r>
          </w:p>
        </w:tc>
        <w:tc>
          <w:tcPr>
            <w:tcW w:w="2059" w:type="dxa"/>
          </w:tcPr>
          <w:p w14:paraId="6601C5E0" w14:textId="77777777" w:rsidR="00141555" w:rsidRPr="006507E6" w:rsidRDefault="00141555" w:rsidP="00141555">
            <w:pPr>
              <w:autoSpaceDE w:val="0"/>
              <w:autoSpaceDN w:val="0"/>
              <w:adjustRightInd w:val="0"/>
              <w:jc w:val="center"/>
              <w:rPr>
                <w:b/>
                <w:color w:val="FF0000"/>
                <w:sz w:val="22"/>
                <w:szCs w:val="22"/>
              </w:rPr>
            </w:pPr>
            <w:r w:rsidRPr="006507E6">
              <w:rPr>
                <w:b/>
                <w:sz w:val="22"/>
                <w:szCs w:val="22"/>
              </w:rPr>
              <w:t>Международные МТ</w:t>
            </w:r>
          </w:p>
        </w:tc>
        <w:tc>
          <w:tcPr>
            <w:tcW w:w="2459" w:type="dxa"/>
          </w:tcPr>
          <w:p w14:paraId="6D111A42" w14:textId="77777777" w:rsidR="00141555" w:rsidRPr="006507E6" w:rsidRDefault="00141555" w:rsidP="00141555">
            <w:pPr>
              <w:autoSpaceDE w:val="0"/>
              <w:autoSpaceDN w:val="0"/>
              <w:adjustRightInd w:val="0"/>
              <w:jc w:val="center"/>
              <w:rPr>
                <w:b/>
                <w:color w:val="FF0000"/>
                <w:sz w:val="22"/>
                <w:szCs w:val="22"/>
              </w:rPr>
            </w:pPr>
            <w:r w:rsidRPr="006507E6">
              <w:rPr>
                <w:b/>
                <w:sz w:val="22"/>
                <w:szCs w:val="22"/>
              </w:rPr>
              <w:t>Государственные ГТ</w:t>
            </w:r>
          </w:p>
        </w:tc>
        <w:tc>
          <w:tcPr>
            <w:tcW w:w="1809" w:type="dxa"/>
          </w:tcPr>
          <w:p w14:paraId="442947CB" w14:textId="77777777" w:rsidR="00141555" w:rsidRPr="006507E6" w:rsidRDefault="00141555" w:rsidP="00141555">
            <w:pPr>
              <w:autoSpaceDE w:val="0"/>
              <w:autoSpaceDN w:val="0"/>
              <w:adjustRightInd w:val="0"/>
              <w:jc w:val="center"/>
              <w:rPr>
                <w:b/>
                <w:color w:val="FF0000"/>
                <w:sz w:val="22"/>
                <w:szCs w:val="22"/>
              </w:rPr>
            </w:pPr>
            <w:r w:rsidRPr="006507E6">
              <w:rPr>
                <w:b/>
                <w:sz w:val="22"/>
                <w:szCs w:val="22"/>
              </w:rPr>
              <w:t>Региональные РТ</w:t>
            </w:r>
          </w:p>
        </w:tc>
        <w:tc>
          <w:tcPr>
            <w:tcW w:w="2161" w:type="dxa"/>
            <w:tcBorders>
              <w:bottom w:val="single" w:sz="4" w:space="0" w:color="auto"/>
            </w:tcBorders>
            <w:shd w:val="clear" w:color="auto" w:fill="auto"/>
          </w:tcPr>
          <w:p w14:paraId="7EB40D49" w14:textId="77777777" w:rsidR="00141555" w:rsidRPr="006507E6" w:rsidRDefault="00141555" w:rsidP="00141555">
            <w:pPr>
              <w:rPr>
                <w:b/>
                <w:sz w:val="22"/>
                <w:szCs w:val="20"/>
                <w:lang w:eastAsia="en-US"/>
              </w:rPr>
            </w:pPr>
            <w:proofErr w:type="spellStart"/>
            <w:r w:rsidRPr="006507E6">
              <w:rPr>
                <w:b/>
                <w:sz w:val="22"/>
                <w:szCs w:val="20"/>
                <w:lang w:eastAsia="en-US"/>
              </w:rPr>
              <w:t>Детсадиковские</w:t>
            </w:r>
            <w:proofErr w:type="spellEnd"/>
          </w:p>
          <w:p w14:paraId="5C6EA1DA" w14:textId="77777777" w:rsidR="00141555" w:rsidRPr="006507E6" w:rsidRDefault="00141555" w:rsidP="00141555">
            <w:pPr>
              <w:rPr>
                <w:sz w:val="20"/>
                <w:szCs w:val="20"/>
                <w:lang w:eastAsia="en-US"/>
              </w:rPr>
            </w:pPr>
            <w:r w:rsidRPr="006507E6">
              <w:rPr>
                <w:b/>
                <w:sz w:val="22"/>
                <w:szCs w:val="20"/>
                <w:lang w:eastAsia="en-US"/>
              </w:rPr>
              <w:t xml:space="preserve">           </w:t>
            </w:r>
            <w:proofErr w:type="spellStart"/>
            <w:r w:rsidRPr="006507E6">
              <w:rPr>
                <w:b/>
                <w:sz w:val="22"/>
                <w:szCs w:val="20"/>
                <w:lang w:eastAsia="en-US"/>
              </w:rPr>
              <w:t>ДсТ</w:t>
            </w:r>
            <w:proofErr w:type="spellEnd"/>
          </w:p>
        </w:tc>
      </w:tr>
      <w:tr w:rsidR="00141555" w:rsidRPr="006507E6" w14:paraId="6F2DB2D8" w14:textId="77777777" w:rsidTr="00C91F8E">
        <w:trPr>
          <w:trHeight w:val="757"/>
        </w:trPr>
        <w:tc>
          <w:tcPr>
            <w:tcW w:w="1260" w:type="dxa"/>
          </w:tcPr>
          <w:p w14:paraId="1F30B55A" w14:textId="77777777" w:rsidR="00141555" w:rsidRPr="006507E6" w:rsidRDefault="00141555" w:rsidP="00141555">
            <w:pPr>
              <w:autoSpaceDE w:val="0"/>
              <w:autoSpaceDN w:val="0"/>
              <w:adjustRightInd w:val="0"/>
              <w:jc w:val="center"/>
              <w:rPr>
                <w:color w:val="000000" w:themeColor="text1"/>
                <w:sz w:val="22"/>
                <w:szCs w:val="22"/>
              </w:rPr>
            </w:pPr>
            <w:r w:rsidRPr="006507E6">
              <w:rPr>
                <w:sz w:val="22"/>
                <w:szCs w:val="22"/>
              </w:rPr>
              <w:t>Сентябрь</w:t>
            </w:r>
          </w:p>
        </w:tc>
        <w:tc>
          <w:tcPr>
            <w:tcW w:w="2059" w:type="dxa"/>
          </w:tcPr>
          <w:p w14:paraId="2AAA02B5" w14:textId="77777777" w:rsidR="00141555" w:rsidRPr="006507E6" w:rsidRDefault="00141555" w:rsidP="00141555">
            <w:pPr>
              <w:autoSpaceDE w:val="0"/>
              <w:autoSpaceDN w:val="0"/>
              <w:adjustRightInd w:val="0"/>
              <w:rPr>
                <w:color w:val="FF0000"/>
                <w:sz w:val="22"/>
                <w:szCs w:val="22"/>
              </w:rPr>
            </w:pPr>
          </w:p>
        </w:tc>
        <w:tc>
          <w:tcPr>
            <w:tcW w:w="2459" w:type="dxa"/>
          </w:tcPr>
          <w:p w14:paraId="57369865" w14:textId="0DBF07C9" w:rsidR="00141555" w:rsidRPr="006507E6" w:rsidRDefault="00141555" w:rsidP="00141555">
            <w:pPr>
              <w:autoSpaceDE w:val="0"/>
              <w:autoSpaceDN w:val="0"/>
              <w:adjustRightInd w:val="0"/>
              <w:jc w:val="center"/>
              <w:rPr>
                <w:sz w:val="22"/>
                <w:szCs w:val="22"/>
              </w:rPr>
            </w:pPr>
            <w:r w:rsidRPr="006507E6">
              <w:rPr>
                <w:sz w:val="22"/>
                <w:szCs w:val="22"/>
              </w:rPr>
              <w:t xml:space="preserve">«День знаний» </w:t>
            </w:r>
            <w:r w:rsidR="00EE22DB" w:rsidRPr="00EE22DB">
              <w:rPr>
                <w:b/>
                <w:bCs/>
                <w:sz w:val="22"/>
                <w:szCs w:val="22"/>
              </w:rPr>
              <w:t>2</w:t>
            </w:r>
            <w:r w:rsidRPr="00EE22DB">
              <w:rPr>
                <w:b/>
                <w:bCs/>
                <w:sz w:val="22"/>
                <w:szCs w:val="22"/>
              </w:rPr>
              <w:t>.09</w:t>
            </w:r>
            <w:r w:rsidRPr="006507E6">
              <w:rPr>
                <w:b/>
                <w:sz w:val="22"/>
                <w:szCs w:val="22"/>
              </w:rPr>
              <w:t>.</w:t>
            </w:r>
          </w:p>
          <w:p w14:paraId="64812ED5" w14:textId="73E93208" w:rsidR="00141555" w:rsidRPr="006507E6" w:rsidRDefault="00141555" w:rsidP="00141555">
            <w:pPr>
              <w:autoSpaceDE w:val="0"/>
              <w:autoSpaceDN w:val="0"/>
              <w:adjustRightInd w:val="0"/>
              <w:rPr>
                <w:color w:val="FF0000"/>
                <w:sz w:val="22"/>
                <w:szCs w:val="22"/>
              </w:rPr>
            </w:pPr>
            <w:r w:rsidRPr="006507E6">
              <w:rPr>
                <w:sz w:val="22"/>
                <w:szCs w:val="22"/>
              </w:rPr>
              <w:t xml:space="preserve">«День воспитателя» </w:t>
            </w:r>
            <w:r w:rsidRPr="006507E6">
              <w:rPr>
                <w:b/>
                <w:sz w:val="22"/>
                <w:szCs w:val="22"/>
              </w:rPr>
              <w:t>27.09.</w:t>
            </w:r>
            <w:r w:rsidRPr="006507E6">
              <w:rPr>
                <w:sz w:val="22"/>
                <w:szCs w:val="22"/>
              </w:rPr>
              <w:t xml:space="preserve"> </w:t>
            </w:r>
            <w:r w:rsidR="00130C44">
              <w:rPr>
                <w:sz w:val="22"/>
                <w:szCs w:val="22"/>
              </w:rPr>
              <w:t>концерт для педагогов</w:t>
            </w:r>
          </w:p>
        </w:tc>
        <w:tc>
          <w:tcPr>
            <w:tcW w:w="1809" w:type="dxa"/>
          </w:tcPr>
          <w:p w14:paraId="4AEEA0E8" w14:textId="77777777" w:rsidR="00141555" w:rsidRPr="006507E6" w:rsidRDefault="00141555" w:rsidP="00141555">
            <w:pPr>
              <w:autoSpaceDE w:val="0"/>
              <w:autoSpaceDN w:val="0"/>
              <w:adjustRightInd w:val="0"/>
              <w:jc w:val="center"/>
              <w:rPr>
                <w:sz w:val="22"/>
                <w:szCs w:val="22"/>
              </w:rPr>
            </w:pPr>
            <w:r w:rsidRPr="006507E6">
              <w:rPr>
                <w:sz w:val="22"/>
                <w:szCs w:val="22"/>
              </w:rPr>
              <w:t>«День семейного общения»</w:t>
            </w:r>
          </w:p>
        </w:tc>
        <w:tc>
          <w:tcPr>
            <w:tcW w:w="2161" w:type="dxa"/>
            <w:tcBorders>
              <w:bottom w:val="single" w:sz="4" w:space="0" w:color="auto"/>
            </w:tcBorders>
            <w:shd w:val="clear" w:color="auto" w:fill="auto"/>
          </w:tcPr>
          <w:p w14:paraId="6D62EC84" w14:textId="77777777" w:rsidR="00141555" w:rsidRDefault="00DA67FB" w:rsidP="00141555">
            <w:pPr>
              <w:rPr>
                <w:sz w:val="20"/>
                <w:szCs w:val="20"/>
                <w:lang w:eastAsia="en-US"/>
              </w:rPr>
            </w:pPr>
            <w:r>
              <w:rPr>
                <w:sz w:val="20"/>
                <w:szCs w:val="20"/>
                <w:lang w:eastAsia="en-US"/>
              </w:rPr>
              <w:t>Туристический поход «Наш родной край»</w:t>
            </w:r>
          </w:p>
          <w:p w14:paraId="3F9FC3F7" w14:textId="4B268527" w:rsidR="0003077F" w:rsidRPr="006507E6" w:rsidRDefault="0003077F" w:rsidP="00141555">
            <w:pPr>
              <w:rPr>
                <w:sz w:val="20"/>
                <w:szCs w:val="20"/>
                <w:lang w:eastAsia="en-US"/>
              </w:rPr>
            </w:pPr>
            <w:proofErr w:type="spellStart"/>
            <w:r>
              <w:rPr>
                <w:sz w:val="20"/>
                <w:szCs w:val="20"/>
                <w:lang w:eastAsia="en-US"/>
              </w:rPr>
              <w:t>Квест</w:t>
            </w:r>
            <w:proofErr w:type="spellEnd"/>
            <w:r>
              <w:rPr>
                <w:sz w:val="20"/>
                <w:szCs w:val="20"/>
                <w:lang w:eastAsia="en-US"/>
              </w:rPr>
              <w:t>-игра «По тропинкам истории Симбирск-Ульяновск»</w:t>
            </w:r>
          </w:p>
        </w:tc>
      </w:tr>
      <w:tr w:rsidR="00141555" w:rsidRPr="006507E6" w14:paraId="29A29F0D" w14:textId="77777777" w:rsidTr="00C91F8E">
        <w:trPr>
          <w:trHeight w:val="782"/>
        </w:trPr>
        <w:tc>
          <w:tcPr>
            <w:tcW w:w="1260" w:type="dxa"/>
          </w:tcPr>
          <w:p w14:paraId="4732F9AF" w14:textId="77777777" w:rsidR="00141555" w:rsidRPr="006507E6" w:rsidRDefault="00141555" w:rsidP="00141555">
            <w:pPr>
              <w:autoSpaceDE w:val="0"/>
              <w:autoSpaceDN w:val="0"/>
              <w:adjustRightInd w:val="0"/>
              <w:jc w:val="center"/>
              <w:rPr>
                <w:color w:val="FF0000"/>
                <w:sz w:val="22"/>
                <w:szCs w:val="22"/>
              </w:rPr>
            </w:pPr>
            <w:r w:rsidRPr="006507E6">
              <w:rPr>
                <w:sz w:val="22"/>
                <w:szCs w:val="22"/>
              </w:rPr>
              <w:t>Октябрь</w:t>
            </w:r>
          </w:p>
        </w:tc>
        <w:tc>
          <w:tcPr>
            <w:tcW w:w="2059" w:type="dxa"/>
          </w:tcPr>
          <w:p w14:paraId="09A19A1A" w14:textId="77777777" w:rsidR="00141555" w:rsidRPr="006507E6" w:rsidRDefault="00141555" w:rsidP="00141555">
            <w:pPr>
              <w:autoSpaceDE w:val="0"/>
              <w:autoSpaceDN w:val="0"/>
              <w:adjustRightInd w:val="0"/>
              <w:rPr>
                <w:sz w:val="22"/>
              </w:rPr>
            </w:pPr>
            <w:r w:rsidRPr="006507E6">
              <w:rPr>
                <w:sz w:val="22"/>
              </w:rPr>
              <w:t>Международный день музыки.</w:t>
            </w:r>
          </w:p>
          <w:p w14:paraId="17A17DA9" w14:textId="77777777" w:rsidR="00141555" w:rsidRPr="006507E6" w:rsidRDefault="00141555" w:rsidP="00141555">
            <w:pPr>
              <w:autoSpaceDE w:val="0"/>
              <w:autoSpaceDN w:val="0"/>
              <w:adjustRightInd w:val="0"/>
              <w:rPr>
                <w:b/>
                <w:color w:val="FF0000"/>
                <w:sz w:val="22"/>
                <w:szCs w:val="22"/>
              </w:rPr>
            </w:pPr>
            <w:r w:rsidRPr="006507E6">
              <w:rPr>
                <w:sz w:val="22"/>
              </w:rPr>
              <w:t xml:space="preserve"> </w:t>
            </w:r>
            <w:r w:rsidRPr="006507E6">
              <w:rPr>
                <w:b/>
                <w:sz w:val="22"/>
              </w:rPr>
              <w:t xml:space="preserve">1 </w:t>
            </w:r>
            <w:proofErr w:type="spellStart"/>
            <w:r w:rsidRPr="006507E6">
              <w:rPr>
                <w:b/>
                <w:sz w:val="22"/>
              </w:rPr>
              <w:t>нед</w:t>
            </w:r>
            <w:proofErr w:type="spellEnd"/>
            <w:r w:rsidRPr="006507E6">
              <w:rPr>
                <w:b/>
                <w:sz w:val="22"/>
              </w:rPr>
              <w:t>.</w:t>
            </w:r>
          </w:p>
        </w:tc>
        <w:tc>
          <w:tcPr>
            <w:tcW w:w="2459" w:type="dxa"/>
          </w:tcPr>
          <w:p w14:paraId="295E884C" w14:textId="4291C53D" w:rsidR="00141555" w:rsidRPr="006507E6" w:rsidRDefault="00141555" w:rsidP="00DA67FB">
            <w:pPr>
              <w:autoSpaceDE w:val="0"/>
              <w:autoSpaceDN w:val="0"/>
              <w:adjustRightInd w:val="0"/>
              <w:rPr>
                <w:sz w:val="22"/>
                <w:szCs w:val="22"/>
              </w:rPr>
            </w:pPr>
            <w:r w:rsidRPr="006507E6">
              <w:rPr>
                <w:sz w:val="22"/>
                <w:szCs w:val="22"/>
              </w:rPr>
              <w:t>День пожилого человека</w:t>
            </w:r>
          </w:p>
          <w:p w14:paraId="2A9FA586" w14:textId="7184E63A" w:rsidR="00141555" w:rsidRPr="006507E6" w:rsidRDefault="00141555" w:rsidP="00141555">
            <w:pPr>
              <w:autoSpaceDE w:val="0"/>
              <w:autoSpaceDN w:val="0"/>
              <w:adjustRightInd w:val="0"/>
              <w:rPr>
                <w:color w:val="FF0000"/>
                <w:sz w:val="22"/>
                <w:szCs w:val="22"/>
              </w:rPr>
            </w:pPr>
            <w:r w:rsidRPr="00DA67FB">
              <w:rPr>
                <w:sz w:val="20"/>
                <w:szCs w:val="22"/>
              </w:rPr>
              <w:t>(</w:t>
            </w:r>
            <w:r w:rsidR="00DA67FB">
              <w:rPr>
                <w:sz w:val="20"/>
                <w:szCs w:val="22"/>
              </w:rPr>
              <w:t>видеообращение)</w:t>
            </w:r>
          </w:p>
        </w:tc>
        <w:tc>
          <w:tcPr>
            <w:tcW w:w="1809" w:type="dxa"/>
          </w:tcPr>
          <w:p w14:paraId="07297E41" w14:textId="77777777" w:rsidR="00C91F8E" w:rsidRDefault="00C91F8E" w:rsidP="00C91F8E">
            <w:pPr>
              <w:autoSpaceDE w:val="0"/>
              <w:autoSpaceDN w:val="0"/>
              <w:adjustRightInd w:val="0"/>
              <w:rPr>
                <w:sz w:val="22"/>
                <w:szCs w:val="22"/>
              </w:rPr>
            </w:pPr>
            <w:r w:rsidRPr="00DA67FB">
              <w:rPr>
                <w:b/>
                <w:bCs/>
                <w:sz w:val="20"/>
                <w:szCs w:val="20"/>
              </w:rPr>
              <w:t>4.10</w:t>
            </w:r>
            <w:r w:rsidRPr="00DA67FB">
              <w:rPr>
                <w:sz w:val="22"/>
                <w:szCs w:val="22"/>
              </w:rPr>
              <w:t>Я с папой и дедушкой играю</w:t>
            </w:r>
          </w:p>
          <w:p w14:paraId="499DDE52" w14:textId="55359253" w:rsidR="00DA67FB" w:rsidRPr="00DA67FB" w:rsidRDefault="00DA67FB" w:rsidP="00141555">
            <w:pPr>
              <w:autoSpaceDE w:val="0"/>
              <w:autoSpaceDN w:val="0"/>
              <w:adjustRightInd w:val="0"/>
              <w:jc w:val="center"/>
              <w:rPr>
                <w:b/>
                <w:bCs/>
                <w:sz w:val="22"/>
                <w:szCs w:val="22"/>
              </w:rPr>
            </w:pPr>
          </w:p>
        </w:tc>
        <w:tc>
          <w:tcPr>
            <w:tcW w:w="2161" w:type="dxa"/>
            <w:tcBorders>
              <w:bottom w:val="single" w:sz="4" w:space="0" w:color="auto"/>
            </w:tcBorders>
            <w:shd w:val="clear" w:color="auto" w:fill="auto"/>
          </w:tcPr>
          <w:p w14:paraId="4866C50F" w14:textId="77777777" w:rsidR="00141555" w:rsidRPr="006507E6" w:rsidRDefault="00141555" w:rsidP="00141555">
            <w:pPr>
              <w:rPr>
                <w:sz w:val="20"/>
                <w:szCs w:val="20"/>
                <w:lang w:eastAsia="en-US"/>
              </w:rPr>
            </w:pPr>
            <w:r w:rsidRPr="006507E6">
              <w:rPr>
                <w:szCs w:val="20"/>
                <w:lang w:eastAsia="en-US"/>
              </w:rPr>
              <w:t>«</w:t>
            </w:r>
            <w:proofErr w:type="spellStart"/>
            <w:r w:rsidRPr="006507E6">
              <w:rPr>
                <w:szCs w:val="20"/>
                <w:lang w:eastAsia="en-US"/>
              </w:rPr>
              <w:t>Осенины</w:t>
            </w:r>
            <w:proofErr w:type="spellEnd"/>
            <w:r w:rsidRPr="006507E6">
              <w:rPr>
                <w:szCs w:val="20"/>
                <w:lang w:eastAsia="en-US"/>
              </w:rPr>
              <w:t>»</w:t>
            </w:r>
          </w:p>
        </w:tc>
      </w:tr>
      <w:tr w:rsidR="00141555" w:rsidRPr="006507E6" w14:paraId="2F751418" w14:textId="77777777" w:rsidTr="00C91F8E">
        <w:trPr>
          <w:trHeight w:val="782"/>
        </w:trPr>
        <w:tc>
          <w:tcPr>
            <w:tcW w:w="1260" w:type="dxa"/>
          </w:tcPr>
          <w:p w14:paraId="5EBC7DF4" w14:textId="77777777" w:rsidR="00141555" w:rsidRPr="006507E6" w:rsidRDefault="00141555" w:rsidP="00141555">
            <w:pPr>
              <w:autoSpaceDE w:val="0"/>
              <w:autoSpaceDN w:val="0"/>
              <w:adjustRightInd w:val="0"/>
              <w:jc w:val="center"/>
              <w:rPr>
                <w:color w:val="FF0000"/>
                <w:sz w:val="22"/>
                <w:szCs w:val="22"/>
              </w:rPr>
            </w:pPr>
            <w:r w:rsidRPr="006507E6">
              <w:rPr>
                <w:sz w:val="22"/>
                <w:szCs w:val="22"/>
              </w:rPr>
              <w:t>Ноябрь</w:t>
            </w:r>
          </w:p>
        </w:tc>
        <w:tc>
          <w:tcPr>
            <w:tcW w:w="2059" w:type="dxa"/>
          </w:tcPr>
          <w:p w14:paraId="0038D761" w14:textId="77777777" w:rsidR="00141555" w:rsidRPr="006507E6" w:rsidRDefault="00141555" w:rsidP="00141555">
            <w:pPr>
              <w:autoSpaceDE w:val="0"/>
              <w:autoSpaceDN w:val="0"/>
              <w:adjustRightInd w:val="0"/>
              <w:rPr>
                <w:color w:val="FF0000"/>
                <w:sz w:val="22"/>
                <w:szCs w:val="22"/>
              </w:rPr>
            </w:pPr>
          </w:p>
        </w:tc>
        <w:tc>
          <w:tcPr>
            <w:tcW w:w="2459" w:type="dxa"/>
          </w:tcPr>
          <w:p w14:paraId="1FAB60A2" w14:textId="53ACA74F" w:rsidR="00141555" w:rsidRPr="006507E6" w:rsidRDefault="00141555" w:rsidP="00141555">
            <w:pPr>
              <w:autoSpaceDE w:val="0"/>
              <w:autoSpaceDN w:val="0"/>
              <w:adjustRightInd w:val="0"/>
              <w:rPr>
                <w:sz w:val="22"/>
                <w:szCs w:val="22"/>
              </w:rPr>
            </w:pPr>
            <w:r w:rsidRPr="006507E6">
              <w:rPr>
                <w:sz w:val="20"/>
                <w:szCs w:val="20"/>
              </w:rPr>
              <w:t xml:space="preserve">«День народного </w:t>
            </w:r>
            <w:r w:rsidRPr="006507E6">
              <w:rPr>
                <w:sz w:val="22"/>
                <w:szCs w:val="22"/>
              </w:rPr>
              <w:t xml:space="preserve">единства» </w:t>
            </w:r>
            <w:r w:rsidRPr="006507E6">
              <w:rPr>
                <w:b/>
                <w:sz w:val="22"/>
                <w:szCs w:val="22"/>
              </w:rPr>
              <w:t xml:space="preserve">1 </w:t>
            </w:r>
            <w:proofErr w:type="spellStart"/>
            <w:r w:rsidRPr="006507E6">
              <w:rPr>
                <w:b/>
                <w:sz w:val="22"/>
                <w:szCs w:val="22"/>
              </w:rPr>
              <w:t>нед</w:t>
            </w:r>
            <w:proofErr w:type="spellEnd"/>
            <w:r w:rsidRPr="006507E6">
              <w:rPr>
                <w:sz w:val="22"/>
                <w:szCs w:val="22"/>
              </w:rPr>
              <w:t>.</w:t>
            </w:r>
            <w:r w:rsidR="00C91F8E">
              <w:rPr>
                <w:sz w:val="22"/>
                <w:szCs w:val="22"/>
              </w:rPr>
              <w:t xml:space="preserve"> </w:t>
            </w:r>
            <w:r w:rsidR="00C91F8E" w:rsidRPr="00C91F8E">
              <w:rPr>
                <w:sz w:val="20"/>
                <w:szCs w:val="20"/>
              </w:rPr>
              <w:t>(народные игры)</w:t>
            </w:r>
            <w:r w:rsidRPr="006507E6">
              <w:rPr>
                <w:sz w:val="22"/>
                <w:szCs w:val="22"/>
              </w:rPr>
              <w:t>,</w:t>
            </w:r>
          </w:p>
          <w:p w14:paraId="0CA6E9C4" w14:textId="77777777" w:rsidR="00141555" w:rsidRPr="006507E6" w:rsidRDefault="00141555" w:rsidP="00141555">
            <w:pPr>
              <w:autoSpaceDE w:val="0"/>
              <w:autoSpaceDN w:val="0"/>
              <w:adjustRightInd w:val="0"/>
              <w:rPr>
                <w:color w:val="FF0000"/>
                <w:sz w:val="22"/>
                <w:szCs w:val="22"/>
              </w:rPr>
            </w:pPr>
            <w:r w:rsidRPr="006507E6">
              <w:rPr>
                <w:sz w:val="22"/>
                <w:szCs w:val="22"/>
              </w:rPr>
              <w:t xml:space="preserve">«День Матери» </w:t>
            </w:r>
            <w:r w:rsidRPr="006507E6">
              <w:rPr>
                <w:b/>
                <w:sz w:val="22"/>
                <w:szCs w:val="22"/>
              </w:rPr>
              <w:t xml:space="preserve">4 </w:t>
            </w:r>
            <w:proofErr w:type="spellStart"/>
            <w:r w:rsidRPr="006507E6">
              <w:rPr>
                <w:b/>
                <w:sz w:val="22"/>
                <w:szCs w:val="22"/>
              </w:rPr>
              <w:t>нед</w:t>
            </w:r>
            <w:proofErr w:type="spellEnd"/>
            <w:r w:rsidRPr="006507E6">
              <w:rPr>
                <w:sz w:val="22"/>
                <w:szCs w:val="22"/>
              </w:rPr>
              <w:t xml:space="preserve"> </w:t>
            </w:r>
            <w:r w:rsidRPr="006507E6">
              <w:rPr>
                <w:sz w:val="20"/>
                <w:szCs w:val="22"/>
              </w:rPr>
              <w:t>(«Соберем букет из теплых слов»)</w:t>
            </w:r>
          </w:p>
        </w:tc>
        <w:tc>
          <w:tcPr>
            <w:tcW w:w="1809" w:type="dxa"/>
          </w:tcPr>
          <w:p w14:paraId="7A62CDEE" w14:textId="77777777" w:rsidR="00141555" w:rsidRPr="006507E6" w:rsidRDefault="00141555" w:rsidP="00141555">
            <w:pPr>
              <w:autoSpaceDE w:val="0"/>
              <w:autoSpaceDN w:val="0"/>
              <w:adjustRightInd w:val="0"/>
              <w:rPr>
                <w:color w:val="FF0000"/>
                <w:sz w:val="22"/>
                <w:szCs w:val="22"/>
              </w:rPr>
            </w:pPr>
          </w:p>
        </w:tc>
        <w:tc>
          <w:tcPr>
            <w:tcW w:w="2161" w:type="dxa"/>
            <w:tcBorders>
              <w:bottom w:val="single" w:sz="4" w:space="0" w:color="auto"/>
            </w:tcBorders>
            <w:shd w:val="clear" w:color="auto" w:fill="auto"/>
          </w:tcPr>
          <w:p w14:paraId="3B831979" w14:textId="08691BA0" w:rsidR="00141555" w:rsidRPr="006507E6" w:rsidRDefault="00DA67FB" w:rsidP="00141555">
            <w:pPr>
              <w:rPr>
                <w:sz w:val="20"/>
                <w:szCs w:val="20"/>
                <w:lang w:eastAsia="en-US"/>
              </w:rPr>
            </w:pPr>
            <w:r>
              <w:rPr>
                <w:sz w:val="20"/>
                <w:szCs w:val="20"/>
                <w:lang w:eastAsia="en-US"/>
              </w:rPr>
              <w:t>День открытых дверей</w:t>
            </w:r>
          </w:p>
        </w:tc>
      </w:tr>
      <w:tr w:rsidR="00141555" w:rsidRPr="006507E6" w14:paraId="576B3AD5" w14:textId="77777777" w:rsidTr="00C91F8E">
        <w:trPr>
          <w:trHeight w:val="971"/>
        </w:trPr>
        <w:tc>
          <w:tcPr>
            <w:tcW w:w="1260" w:type="dxa"/>
          </w:tcPr>
          <w:p w14:paraId="3990AE17" w14:textId="77777777" w:rsidR="00141555" w:rsidRPr="006507E6" w:rsidRDefault="00141555" w:rsidP="00141555">
            <w:pPr>
              <w:autoSpaceDE w:val="0"/>
              <w:autoSpaceDN w:val="0"/>
              <w:adjustRightInd w:val="0"/>
              <w:jc w:val="center"/>
              <w:rPr>
                <w:color w:val="FF0000"/>
                <w:sz w:val="22"/>
                <w:szCs w:val="22"/>
              </w:rPr>
            </w:pPr>
            <w:r w:rsidRPr="006507E6">
              <w:rPr>
                <w:sz w:val="22"/>
                <w:szCs w:val="22"/>
              </w:rPr>
              <w:t>Декабрь</w:t>
            </w:r>
          </w:p>
        </w:tc>
        <w:tc>
          <w:tcPr>
            <w:tcW w:w="2059" w:type="dxa"/>
          </w:tcPr>
          <w:p w14:paraId="7E738C3B" w14:textId="77777777" w:rsidR="00141555" w:rsidRPr="006507E6" w:rsidRDefault="00141555" w:rsidP="00141555">
            <w:pPr>
              <w:autoSpaceDE w:val="0"/>
              <w:autoSpaceDN w:val="0"/>
              <w:adjustRightInd w:val="0"/>
              <w:rPr>
                <w:color w:val="FF0000"/>
                <w:sz w:val="22"/>
                <w:szCs w:val="22"/>
              </w:rPr>
            </w:pPr>
            <w:r w:rsidRPr="006507E6">
              <w:rPr>
                <w:sz w:val="22"/>
              </w:rPr>
              <w:t>Международный день людей с ОВЗ</w:t>
            </w:r>
          </w:p>
        </w:tc>
        <w:tc>
          <w:tcPr>
            <w:tcW w:w="2459" w:type="dxa"/>
          </w:tcPr>
          <w:p w14:paraId="31D7B882" w14:textId="77777777" w:rsidR="00141555" w:rsidRPr="006507E6" w:rsidRDefault="00141555" w:rsidP="00141555">
            <w:pPr>
              <w:autoSpaceDE w:val="0"/>
              <w:autoSpaceDN w:val="0"/>
              <w:adjustRightInd w:val="0"/>
              <w:rPr>
                <w:color w:val="FF0000"/>
                <w:sz w:val="22"/>
                <w:szCs w:val="22"/>
              </w:rPr>
            </w:pPr>
          </w:p>
        </w:tc>
        <w:tc>
          <w:tcPr>
            <w:tcW w:w="1809" w:type="dxa"/>
          </w:tcPr>
          <w:p w14:paraId="3BCE1D7B" w14:textId="77777777" w:rsidR="00141555" w:rsidRPr="006507E6" w:rsidRDefault="00141555" w:rsidP="00141555">
            <w:pPr>
              <w:autoSpaceDE w:val="0"/>
              <w:autoSpaceDN w:val="0"/>
              <w:adjustRightInd w:val="0"/>
              <w:rPr>
                <w:color w:val="FF0000"/>
                <w:sz w:val="22"/>
                <w:szCs w:val="22"/>
              </w:rPr>
            </w:pPr>
          </w:p>
        </w:tc>
        <w:tc>
          <w:tcPr>
            <w:tcW w:w="2161" w:type="dxa"/>
            <w:tcBorders>
              <w:bottom w:val="single" w:sz="4" w:space="0" w:color="auto"/>
            </w:tcBorders>
            <w:shd w:val="clear" w:color="auto" w:fill="auto"/>
          </w:tcPr>
          <w:p w14:paraId="6D4DD1BF" w14:textId="77777777" w:rsidR="00141555" w:rsidRPr="006507E6" w:rsidRDefault="00141555" w:rsidP="00141555">
            <w:pPr>
              <w:autoSpaceDE w:val="0"/>
              <w:autoSpaceDN w:val="0"/>
              <w:adjustRightInd w:val="0"/>
              <w:rPr>
                <w:sz w:val="22"/>
                <w:szCs w:val="22"/>
              </w:rPr>
            </w:pPr>
            <w:r w:rsidRPr="006507E6">
              <w:rPr>
                <w:sz w:val="22"/>
                <w:szCs w:val="22"/>
              </w:rPr>
              <w:t>Новый год</w:t>
            </w:r>
          </w:p>
          <w:p w14:paraId="412416EB" w14:textId="77777777" w:rsidR="00141555" w:rsidRDefault="00141555" w:rsidP="00141555">
            <w:pPr>
              <w:rPr>
                <w:sz w:val="22"/>
                <w:szCs w:val="22"/>
                <w:lang w:eastAsia="en-US"/>
              </w:rPr>
            </w:pPr>
            <w:r w:rsidRPr="006507E6">
              <w:rPr>
                <w:sz w:val="22"/>
                <w:szCs w:val="22"/>
                <w:lang w:eastAsia="en-US"/>
              </w:rPr>
              <w:t>(</w:t>
            </w:r>
            <w:r>
              <w:rPr>
                <w:sz w:val="22"/>
                <w:szCs w:val="22"/>
                <w:lang w:eastAsia="en-US"/>
              </w:rPr>
              <w:t>заучивание стихов</w:t>
            </w:r>
            <w:r w:rsidRPr="006507E6">
              <w:rPr>
                <w:sz w:val="22"/>
                <w:szCs w:val="22"/>
                <w:lang w:eastAsia="en-US"/>
              </w:rPr>
              <w:t>)</w:t>
            </w:r>
          </w:p>
          <w:p w14:paraId="4E491599" w14:textId="77777777" w:rsidR="00DA67FB" w:rsidRDefault="00DA67FB" w:rsidP="00141555">
            <w:pPr>
              <w:rPr>
                <w:sz w:val="20"/>
                <w:szCs w:val="20"/>
                <w:lang w:eastAsia="en-US"/>
              </w:rPr>
            </w:pPr>
            <w:r>
              <w:rPr>
                <w:sz w:val="20"/>
                <w:szCs w:val="20"/>
                <w:lang w:eastAsia="en-US"/>
              </w:rPr>
              <w:t>Зимушка-зима</w:t>
            </w:r>
          </w:p>
          <w:p w14:paraId="5D7472F6" w14:textId="6A5006CF" w:rsidR="00DA67FB" w:rsidRPr="006507E6" w:rsidRDefault="00DA67FB" w:rsidP="00141555">
            <w:pPr>
              <w:rPr>
                <w:sz w:val="20"/>
                <w:szCs w:val="20"/>
                <w:lang w:eastAsia="en-US"/>
              </w:rPr>
            </w:pPr>
            <w:r>
              <w:rPr>
                <w:sz w:val="20"/>
                <w:szCs w:val="20"/>
                <w:lang w:eastAsia="en-US"/>
              </w:rPr>
              <w:t>(составление рассказов по рисунку)</w:t>
            </w:r>
          </w:p>
        </w:tc>
      </w:tr>
      <w:tr w:rsidR="00141555" w:rsidRPr="006507E6" w14:paraId="5243ADD1" w14:textId="77777777" w:rsidTr="00C91F8E">
        <w:trPr>
          <w:trHeight w:val="1160"/>
        </w:trPr>
        <w:tc>
          <w:tcPr>
            <w:tcW w:w="1260" w:type="dxa"/>
          </w:tcPr>
          <w:p w14:paraId="47BCD3B2" w14:textId="77777777" w:rsidR="00141555" w:rsidRPr="006507E6" w:rsidRDefault="00141555" w:rsidP="00141555">
            <w:pPr>
              <w:autoSpaceDE w:val="0"/>
              <w:autoSpaceDN w:val="0"/>
              <w:adjustRightInd w:val="0"/>
              <w:jc w:val="center"/>
              <w:rPr>
                <w:color w:val="FF0000"/>
                <w:sz w:val="22"/>
                <w:szCs w:val="22"/>
              </w:rPr>
            </w:pPr>
            <w:r w:rsidRPr="006507E6">
              <w:rPr>
                <w:sz w:val="22"/>
                <w:szCs w:val="22"/>
              </w:rPr>
              <w:t>Январь</w:t>
            </w:r>
          </w:p>
        </w:tc>
        <w:tc>
          <w:tcPr>
            <w:tcW w:w="2059" w:type="dxa"/>
          </w:tcPr>
          <w:p w14:paraId="32123718" w14:textId="77777777" w:rsidR="00141555" w:rsidRPr="006507E6" w:rsidRDefault="00141555" w:rsidP="00141555">
            <w:pPr>
              <w:autoSpaceDE w:val="0"/>
              <w:autoSpaceDN w:val="0"/>
              <w:adjustRightInd w:val="0"/>
              <w:jc w:val="center"/>
              <w:rPr>
                <w:sz w:val="22"/>
                <w:szCs w:val="22"/>
              </w:rPr>
            </w:pPr>
            <w:r w:rsidRPr="006507E6">
              <w:rPr>
                <w:sz w:val="22"/>
                <w:szCs w:val="22"/>
              </w:rPr>
              <w:t>Международный день «спасибо»</w:t>
            </w:r>
          </w:p>
          <w:p w14:paraId="7FD86EFA" w14:textId="77777777" w:rsidR="00141555" w:rsidRPr="006507E6" w:rsidRDefault="00141555" w:rsidP="00141555">
            <w:pPr>
              <w:autoSpaceDE w:val="0"/>
              <w:autoSpaceDN w:val="0"/>
              <w:adjustRightInd w:val="0"/>
              <w:jc w:val="center"/>
              <w:rPr>
                <w:b/>
                <w:color w:val="FF0000"/>
                <w:sz w:val="22"/>
                <w:szCs w:val="22"/>
              </w:rPr>
            </w:pPr>
            <w:r w:rsidRPr="006507E6">
              <w:rPr>
                <w:sz w:val="22"/>
                <w:szCs w:val="22"/>
              </w:rPr>
              <w:t xml:space="preserve"> </w:t>
            </w:r>
            <w:r w:rsidRPr="006507E6">
              <w:rPr>
                <w:b/>
                <w:sz w:val="20"/>
                <w:szCs w:val="22"/>
              </w:rPr>
              <w:t xml:space="preserve">4 </w:t>
            </w:r>
            <w:proofErr w:type="spellStart"/>
            <w:r w:rsidRPr="006507E6">
              <w:rPr>
                <w:b/>
                <w:sz w:val="20"/>
                <w:szCs w:val="22"/>
              </w:rPr>
              <w:t>нед</w:t>
            </w:r>
            <w:proofErr w:type="spellEnd"/>
            <w:r w:rsidRPr="006507E6">
              <w:rPr>
                <w:b/>
                <w:sz w:val="20"/>
                <w:szCs w:val="22"/>
              </w:rPr>
              <w:t>.</w:t>
            </w:r>
          </w:p>
        </w:tc>
        <w:tc>
          <w:tcPr>
            <w:tcW w:w="2459" w:type="dxa"/>
          </w:tcPr>
          <w:p w14:paraId="2D26762A" w14:textId="77777777" w:rsidR="00141555" w:rsidRPr="006507E6" w:rsidRDefault="00141555" w:rsidP="00141555">
            <w:pPr>
              <w:autoSpaceDE w:val="0"/>
              <w:autoSpaceDN w:val="0"/>
              <w:adjustRightInd w:val="0"/>
              <w:jc w:val="center"/>
              <w:rPr>
                <w:color w:val="FF0000"/>
                <w:sz w:val="22"/>
                <w:szCs w:val="22"/>
              </w:rPr>
            </w:pPr>
          </w:p>
        </w:tc>
        <w:tc>
          <w:tcPr>
            <w:tcW w:w="1809" w:type="dxa"/>
          </w:tcPr>
          <w:p w14:paraId="37900126" w14:textId="77777777" w:rsidR="00141555" w:rsidRPr="006507E6" w:rsidRDefault="00141555" w:rsidP="00141555">
            <w:pPr>
              <w:autoSpaceDE w:val="0"/>
              <w:autoSpaceDN w:val="0"/>
              <w:adjustRightInd w:val="0"/>
              <w:rPr>
                <w:color w:val="FF0000"/>
                <w:sz w:val="22"/>
                <w:szCs w:val="22"/>
              </w:rPr>
            </w:pPr>
            <w:r w:rsidRPr="006507E6">
              <w:rPr>
                <w:sz w:val="22"/>
                <w:szCs w:val="22"/>
              </w:rPr>
              <w:t>День рождения Ульяновской области</w:t>
            </w:r>
            <w:r w:rsidRPr="006507E6">
              <w:rPr>
                <w:rFonts w:ascii="Tahoma" w:hAnsi="Tahoma" w:cs="Tahoma"/>
              </w:rPr>
              <w:t xml:space="preserve"> </w:t>
            </w:r>
            <w:r w:rsidRPr="006507E6">
              <w:rPr>
                <w:sz w:val="22"/>
              </w:rPr>
              <w:t>(Игра «Заколдованный город»)</w:t>
            </w:r>
          </w:p>
        </w:tc>
        <w:tc>
          <w:tcPr>
            <w:tcW w:w="2161" w:type="dxa"/>
            <w:tcBorders>
              <w:bottom w:val="single" w:sz="4" w:space="0" w:color="auto"/>
            </w:tcBorders>
            <w:shd w:val="clear" w:color="auto" w:fill="auto"/>
          </w:tcPr>
          <w:p w14:paraId="2A88EB1E" w14:textId="77777777" w:rsidR="00141555" w:rsidRDefault="00141555" w:rsidP="00141555">
            <w:pPr>
              <w:rPr>
                <w:szCs w:val="20"/>
                <w:lang w:eastAsia="en-US"/>
              </w:rPr>
            </w:pPr>
            <w:r w:rsidRPr="006507E6">
              <w:rPr>
                <w:szCs w:val="20"/>
                <w:lang w:eastAsia="en-US"/>
              </w:rPr>
              <w:t>«Веселая Коляда»</w:t>
            </w:r>
          </w:p>
          <w:p w14:paraId="61B0AF58" w14:textId="77777777" w:rsidR="00141555" w:rsidRPr="006507E6" w:rsidRDefault="00141555" w:rsidP="00141555">
            <w:pPr>
              <w:rPr>
                <w:sz w:val="20"/>
                <w:szCs w:val="20"/>
                <w:lang w:eastAsia="en-US"/>
              </w:rPr>
            </w:pPr>
            <w:r w:rsidRPr="00D3539C">
              <w:rPr>
                <w:sz w:val="20"/>
                <w:szCs w:val="20"/>
                <w:lang w:eastAsia="en-US"/>
              </w:rPr>
              <w:t>(знакомство с произведениями устного народного творчества)</w:t>
            </w:r>
          </w:p>
        </w:tc>
      </w:tr>
      <w:tr w:rsidR="00141555" w:rsidRPr="006507E6" w14:paraId="35A97CDA" w14:textId="77777777" w:rsidTr="00C91F8E">
        <w:trPr>
          <w:trHeight w:val="1160"/>
        </w:trPr>
        <w:tc>
          <w:tcPr>
            <w:tcW w:w="1260" w:type="dxa"/>
          </w:tcPr>
          <w:p w14:paraId="09700585" w14:textId="77777777" w:rsidR="00141555" w:rsidRPr="006507E6" w:rsidRDefault="00141555" w:rsidP="00141555">
            <w:pPr>
              <w:autoSpaceDE w:val="0"/>
              <w:autoSpaceDN w:val="0"/>
              <w:adjustRightInd w:val="0"/>
              <w:jc w:val="center"/>
              <w:rPr>
                <w:sz w:val="22"/>
                <w:szCs w:val="22"/>
              </w:rPr>
            </w:pPr>
            <w:r w:rsidRPr="006507E6">
              <w:rPr>
                <w:sz w:val="22"/>
                <w:szCs w:val="22"/>
              </w:rPr>
              <w:t>Февраль</w:t>
            </w:r>
          </w:p>
          <w:p w14:paraId="29906395" w14:textId="77777777" w:rsidR="00141555" w:rsidRPr="006507E6" w:rsidRDefault="00141555" w:rsidP="00141555">
            <w:pPr>
              <w:autoSpaceDE w:val="0"/>
              <w:autoSpaceDN w:val="0"/>
              <w:adjustRightInd w:val="0"/>
              <w:jc w:val="center"/>
              <w:rPr>
                <w:sz w:val="22"/>
                <w:szCs w:val="22"/>
              </w:rPr>
            </w:pPr>
          </w:p>
          <w:p w14:paraId="234921AC" w14:textId="77777777" w:rsidR="00141555" w:rsidRPr="006507E6" w:rsidRDefault="00141555" w:rsidP="00141555">
            <w:pPr>
              <w:autoSpaceDE w:val="0"/>
              <w:autoSpaceDN w:val="0"/>
              <w:adjustRightInd w:val="0"/>
              <w:jc w:val="center"/>
              <w:rPr>
                <w:color w:val="FF0000"/>
                <w:sz w:val="22"/>
                <w:szCs w:val="22"/>
              </w:rPr>
            </w:pPr>
          </w:p>
        </w:tc>
        <w:tc>
          <w:tcPr>
            <w:tcW w:w="2059" w:type="dxa"/>
          </w:tcPr>
          <w:p w14:paraId="479D9575" w14:textId="77777777" w:rsidR="00141555" w:rsidRPr="006507E6" w:rsidRDefault="00141555" w:rsidP="00141555">
            <w:pPr>
              <w:autoSpaceDE w:val="0"/>
              <w:autoSpaceDN w:val="0"/>
              <w:adjustRightInd w:val="0"/>
              <w:jc w:val="center"/>
              <w:rPr>
                <w:sz w:val="22"/>
                <w:szCs w:val="22"/>
              </w:rPr>
            </w:pPr>
            <w:r w:rsidRPr="006507E6">
              <w:rPr>
                <w:sz w:val="22"/>
                <w:szCs w:val="22"/>
              </w:rPr>
              <w:t>«День Доброты»</w:t>
            </w:r>
          </w:p>
          <w:p w14:paraId="037B7868" w14:textId="77777777" w:rsidR="00141555" w:rsidRPr="006507E6" w:rsidRDefault="00141555" w:rsidP="00141555">
            <w:pPr>
              <w:autoSpaceDE w:val="0"/>
              <w:autoSpaceDN w:val="0"/>
              <w:adjustRightInd w:val="0"/>
              <w:jc w:val="center"/>
              <w:rPr>
                <w:b/>
                <w:sz w:val="20"/>
                <w:szCs w:val="22"/>
              </w:rPr>
            </w:pPr>
            <w:r w:rsidRPr="006507E6">
              <w:rPr>
                <w:b/>
                <w:sz w:val="20"/>
                <w:szCs w:val="22"/>
              </w:rPr>
              <w:t xml:space="preserve">1 </w:t>
            </w:r>
            <w:proofErr w:type="spellStart"/>
            <w:r w:rsidRPr="006507E6">
              <w:rPr>
                <w:b/>
                <w:sz w:val="20"/>
                <w:szCs w:val="22"/>
              </w:rPr>
              <w:t>нед</w:t>
            </w:r>
            <w:proofErr w:type="spellEnd"/>
            <w:r w:rsidRPr="006507E6">
              <w:rPr>
                <w:b/>
                <w:sz w:val="20"/>
                <w:szCs w:val="22"/>
              </w:rPr>
              <w:t>.</w:t>
            </w:r>
          </w:p>
          <w:p w14:paraId="32C6EB86" w14:textId="77777777" w:rsidR="00141555" w:rsidRPr="006507E6" w:rsidRDefault="00141555" w:rsidP="00141555">
            <w:pPr>
              <w:autoSpaceDE w:val="0"/>
              <w:autoSpaceDN w:val="0"/>
              <w:adjustRightInd w:val="0"/>
              <w:rPr>
                <w:sz w:val="22"/>
                <w:szCs w:val="20"/>
              </w:rPr>
            </w:pPr>
            <w:r w:rsidRPr="006507E6">
              <w:rPr>
                <w:sz w:val="22"/>
                <w:szCs w:val="20"/>
              </w:rPr>
              <w:t xml:space="preserve"> «День родного языка» </w:t>
            </w:r>
            <w:r w:rsidRPr="006507E6">
              <w:rPr>
                <w:b/>
                <w:sz w:val="22"/>
                <w:szCs w:val="20"/>
              </w:rPr>
              <w:t xml:space="preserve">2 </w:t>
            </w:r>
            <w:proofErr w:type="spellStart"/>
            <w:r w:rsidRPr="006507E6">
              <w:rPr>
                <w:b/>
                <w:sz w:val="22"/>
                <w:szCs w:val="20"/>
              </w:rPr>
              <w:t>нед</w:t>
            </w:r>
            <w:proofErr w:type="spellEnd"/>
            <w:r w:rsidRPr="006507E6">
              <w:rPr>
                <w:b/>
                <w:sz w:val="22"/>
                <w:szCs w:val="20"/>
              </w:rPr>
              <w:t>.</w:t>
            </w:r>
          </w:p>
          <w:p w14:paraId="144640EF" w14:textId="77777777" w:rsidR="00141555" w:rsidRPr="006507E6" w:rsidRDefault="00141555" w:rsidP="00141555">
            <w:pPr>
              <w:autoSpaceDE w:val="0"/>
              <w:autoSpaceDN w:val="0"/>
              <w:adjustRightInd w:val="0"/>
              <w:jc w:val="center"/>
              <w:rPr>
                <w:b/>
                <w:color w:val="FF0000"/>
                <w:sz w:val="22"/>
                <w:szCs w:val="22"/>
              </w:rPr>
            </w:pPr>
          </w:p>
        </w:tc>
        <w:tc>
          <w:tcPr>
            <w:tcW w:w="2459" w:type="dxa"/>
          </w:tcPr>
          <w:p w14:paraId="7236CB4B" w14:textId="578CF982" w:rsidR="00C91F8E" w:rsidRDefault="00C91F8E" w:rsidP="00141555">
            <w:pPr>
              <w:autoSpaceDE w:val="0"/>
              <w:autoSpaceDN w:val="0"/>
              <w:adjustRightInd w:val="0"/>
              <w:jc w:val="center"/>
              <w:rPr>
                <w:b/>
                <w:bCs/>
                <w:sz w:val="20"/>
                <w:szCs w:val="20"/>
              </w:rPr>
            </w:pPr>
            <w:r>
              <w:rPr>
                <w:sz w:val="22"/>
                <w:szCs w:val="22"/>
              </w:rPr>
              <w:t xml:space="preserve">День науки </w:t>
            </w:r>
            <w:r w:rsidRPr="00C91F8E">
              <w:rPr>
                <w:b/>
                <w:bCs/>
                <w:sz w:val="20"/>
                <w:szCs w:val="20"/>
              </w:rPr>
              <w:t>8.02</w:t>
            </w:r>
          </w:p>
          <w:p w14:paraId="564CE7AA" w14:textId="149CB29E" w:rsidR="00C91F8E" w:rsidRPr="00C91F8E" w:rsidRDefault="00C91F8E" w:rsidP="00141555">
            <w:pPr>
              <w:autoSpaceDE w:val="0"/>
              <w:autoSpaceDN w:val="0"/>
              <w:adjustRightInd w:val="0"/>
              <w:jc w:val="center"/>
              <w:rPr>
                <w:sz w:val="20"/>
                <w:szCs w:val="20"/>
              </w:rPr>
            </w:pPr>
            <w:r w:rsidRPr="00C91F8E">
              <w:rPr>
                <w:sz w:val="20"/>
                <w:szCs w:val="20"/>
              </w:rPr>
              <w:t>(знакомство с профессией-ученый)</w:t>
            </w:r>
          </w:p>
          <w:p w14:paraId="6635CEB7" w14:textId="07F58D34" w:rsidR="00141555" w:rsidRPr="006507E6" w:rsidRDefault="00141555" w:rsidP="00141555">
            <w:pPr>
              <w:autoSpaceDE w:val="0"/>
              <w:autoSpaceDN w:val="0"/>
              <w:adjustRightInd w:val="0"/>
              <w:jc w:val="center"/>
              <w:rPr>
                <w:sz w:val="22"/>
                <w:szCs w:val="22"/>
              </w:rPr>
            </w:pPr>
            <w:r w:rsidRPr="006507E6">
              <w:rPr>
                <w:sz w:val="22"/>
                <w:szCs w:val="22"/>
              </w:rPr>
              <w:t>День защитника Отечества</w:t>
            </w:r>
          </w:p>
          <w:p w14:paraId="39481DAB" w14:textId="77777777" w:rsidR="00141555" w:rsidRPr="006507E6" w:rsidRDefault="00141555" w:rsidP="00141555">
            <w:pPr>
              <w:autoSpaceDE w:val="0"/>
              <w:autoSpaceDN w:val="0"/>
              <w:adjustRightInd w:val="0"/>
              <w:rPr>
                <w:color w:val="FF0000"/>
                <w:sz w:val="22"/>
                <w:szCs w:val="22"/>
              </w:rPr>
            </w:pPr>
            <w:r w:rsidRPr="006507E6">
              <w:rPr>
                <w:sz w:val="20"/>
              </w:rPr>
              <w:t>(беседа «Военные профессии»)</w:t>
            </w:r>
          </w:p>
        </w:tc>
        <w:tc>
          <w:tcPr>
            <w:tcW w:w="1809" w:type="dxa"/>
          </w:tcPr>
          <w:p w14:paraId="1EA70523" w14:textId="77777777" w:rsidR="00141555" w:rsidRPr="006507E6" w:rsidRDefault="00141555" w:rsidP="00141555">
            <w:pPr>
              <w:autoSpaceDE w:val="0"/>
              <w:autoSpaceDN w:val="0"/>
              <w:adjustRightInd w:val="0"/>
              <w:rPr>
                <w:color w:val="FF0000"/>
                <w:sz w:val="22"/>
                <w:szCs w:val="22"/>
              </w:rPr>
            </w:pPr>
          </w:p>
        </w:tc>
        <w:tc>
          <w:tcPr>
            <w:tcW w:w="2161" w:type="dxa"/>
            <w:tcBorders>
              <w:bottom w:val="single" w:sz="4" w:space="0" w:color="auto"/>
            </w:tcBorders>
            <w:shd w:val="clear" w:color="auto" w:fill="auto"/>
          </w:tcPr>
          <w:p w14:paraId="4D2D3440" w14:textId="77777777" w:rsidR="00C91F8E" w:rsidRDefault="00C91F8E" w:rsidP="00141555">
            <w:pPr>
              <w:rPr>
                <w:sz w:val="22"/>
                <w:szCs w:val="20"/>
                <w:lang w:eastAsia="en-US"/>
              </w:rPr>
            </w:pPr>
            <w:r w:rsidRPr="00C91F8E">
              <w:rPr>
                <w:b/>
                <w:bCs/>
                <w:sz w:val="20"/>
                <w:szCs w:val="18"/>
                <w:lang w:eastAsia="en-US"/>
              </w:rPr>
              <w:t>21.02</w:t>
            </w:r>
            <w:r w:rsidRPr="00C91F8E">
              <w:rPr>
                <w:sz w:val="20"/>
                <w:szCs w:val="18"/>
                <w:lang w:eastAsia="en-US"/>
              </w:rPr>
              <w:t xml:space="preserve"> </w:t>
            </w:r>
            <w:r>
              <w:rPr>
                <w:sz w:val="22"/>
                <w:szCs w:val="20"/>
                <w:lang w:eastAsia="en-US"/>
              </w:rPr>
              <w:t>«В гости к Азбуке»</w:t>
            </w:r>
          </w:p>
          <w:p w14:paraId="087CC54B" w14:textId="0198C095" w:rsidR="00141555" w:rsidRPr="006507E6" w:rsidRDefault="00141555" w:rsidP="00141555">
            <w:pPr>
              <w:rPr>
                <w:sz w:val="20"/>
                <w:szCs w:val="20"/>
                <w:lang w:eastAsia="en-US"/>
              </w:rPr>
            </w:pPr>
          </w:p>
        </w:tc>
      </w:tr>
      <w:tr w:rsidR="00141555" w:rsidRPr="006507E6" w14:paraId="3CD5FD04" w14:textId="77777777" w:rsidTr="00C91F8E">
        <w:trPr>
          <w:trHeight w:val="1257"/>
        </w:trPr>
        <w:tc>
          <w:tcPr>
            <w:tcW w:w="1260" w:type="dxa"/>
          </w:tcPr>
          <w:p w14:paraId="42279049" w14:textId="77777777" w:rsidR="00141555" w:rsidRPr="006507E6" w:rsidRDefault="00141555" w:rsidP="00141555">
            <w:pPr>
              <w:autoSpaceDE w:val="0"/>
              <w:autoSpaceDN w:val="0"/>
              <w:adjustRightInd w:val="0"/>
              <w:jc w:val="center"/>
              <w:rPr>
                <w:color w:val="FF0000"/>
                <w:sz w:val="22"/>
                <w:szCs w:val="22"/>
              </w:rPr>
            </w:pPr>
            <w:r w:rsidRPr="006507E6">
              <w:rPr>
                <w:sz w:val="22"/>
                <w:szCs w:val="22"/>
              </w:rPr>
              <w:t>Март</w:t>
            </w:r>
          </w:p>
        </w:tc>
        <w:tc>
          <w:tcPr>
            <w:tcW w:w="2059" w:type="dxa"/>
          </w:tcPr>
          <w:p w14:paraId="02D7193D" w14:textId="77777777" w:rsidR="00141555" w:rsidRPr="006507E6" w:rsidRDefault="00141555" w:rsidP="00141555">
            <w:pPr>
              <w:autoSpaceDE w:val="0"/>
              <w:autoSpaceDN w:val="0"/>
              <w:adjustRightInd w:val="0"/>
              <w:jc w:val="center"/>
              <w:rPr>
                <w:color w:val="FF0000"/>
                <w:sz w:val="22"/>
                <w:szCs w:val="22"/>
              </w:rPr>
            </w:pPr>
            <w:r w:rsidRPr="006507E6">
              <w:rPr>
                <w:sz w:val="22"/>
                <w:szCs w:val="22"/>
              </w:rPr>
              <w:t xml:space="preserve">Всемирный день Земли </w:t>
            </w:r>
            <w:r w:rsidRPr="006507E6">
              <w:rPr>
                <w:b/>
                <w:sz w:val="20"/>
                <w:szCs w:val="22"/>
              </w:rPr>
              <w:t>21 марта</w:t>
            </w:r>
            <w:r w:rsidRPr="006507E6">
              <w:rPr>
                <w:sz w:val="20"/>
                <w:szCs w:val="22"/>
              </w:rPr>
              <w:t xml:space="preserve"> </w:t>
            </w:r>
            <w:r w:rsidRPr="006507E6">
              <w:rPr>
                <w:sz w:val="22"/>
                <w:szCs w:val="22"/>
              </w:rPr>
              <w:t>– звучит Колокол Мира</w:t>
            </w:r>
          </w:p>
        </w:tc>
        <w:tc>
          <w:tcPr>
            <w:tcW w:w="2459" w:type="dxa"/>
          </w:tcPr>
          <w:p w14:paraId="10EFEF09" w14:textId="77777777" w:rsidR="00141555" w:rsidRPr="006507E6" w:rsidRDefault="00141555" w:rsidP="00141555">
            <w:pPr>
              <w:autoSpaceDE w:val="0"/>
              <w:autoSpaceDN w:val="0"/>
              <w:adjustRightInd w:val="0"/>
              <w:rPr>
                <w:color w:val="FF0000"/>
                <w:sz w:val="22"/>
                <w:szCs w:val="22"/>
              </w:rPr>
            </w:pPr>
          </w:p>
        </w:tc>
        <w:tc>
          <w:tcPr>
            <w:tcW w:w="1809" w:type="dxa"/>
          </w:tcPr>
          <w:p w14:paraId="5FB1F6C0" w14:textId="77777777" w:rsidR="00141555" w:rsidRPr="006507E6" w:rsidRDefault="00141555" w:rsidP="00141555">
            <w:pPr>
              <w:autoSpaceDE w:val="0"/>
              <w:autoSpaceDN w:val="0"/>
              <w:adjustRightInd w:val="0"/>
              <w:rPr>
                <w:color w:val="FF0000"/>
                <w:sz w:val="22"/>
                <w:szCs w:val="22"/>
              </w:rPr>
            </w:pPr>
          </w:p>
        </w:tc>
        <w:tc>
          <w:tcPr>
            <w:tcW w:w="2161" w:type="dxa"/>
            <w:tcBorders>
              <w:bottom w:val="single" w:sz="4" w:space="0" w:color="auto"/>
            </w:tcBorders>
            <w:shd w:val="clear" w:color="auto" w:fill="auto"/>
          </w:tcPr>
          <w:p w14:paraId="4954035C" w14:textId="77777777" w:rsidR="00141555" w:rsidRPr="006507E6" w:rsidRDefault="00141555" w:rsidP="00141555">
            <w:pPr>
              <w:rPr>
                <w:sz w:val="22"/>
                <w:szCs w:val="20"/>
                <w:lang w:eastAsia="en-US"/>
              </w:rPr>
            </w:pPr>
            <w:r w:rsidRPr="006507E6">
              <w:rPr>
                <w:sz w:val="22"/>
                <w:szCs w:val="20"/>
                <w:lang w:eastAsia="en-US"/>
              </w:rPr>
              <w:t>Самое главное слово – мама</w:t>
            </w:r>
          </w:p>
          <w:p w14:paraId="3711B192" w14:textId="729E9F92" w:rsidR="00141555" w:rsidRPr="006507E6" w:rsidRDefault="00141555" w:rsidP="00141555">
            <w:pPr>
              <w:rPr>
                <w:sz w:val="20"/>
                <w:szCs w:val="20"/>
                <w:lang w:eastAsia="en-US"/>
              </w:rPr>
            </w:pPr>
            <w:r w:rsidRPr="00C91F8E">
              <w:rPr>
                <w:sz w:val="20"/>
                <w:szCs w:val="20"/>
                <w:lang w:eastAsia="en-US"/>
              </w:rPr>
              <w:t>(заучивание стихов)</w:t>
            </w:r>
            <w:r w:rsidR="00C91F8E" w:rsidRPr="00C91F8E">
              <w:rPr>
                <w:sz w:val="20"/>
                <w:szCs w:val="18"/>
                <w:lang w:eastAsia="en-US"/>
              </w:rPr>
              <w:t xml:space="preserve"> </w:t>
            </w:r>
            <w:r w:rsidR="00C91F8E" w:rsidRPr="006507E6">
              <w:rPr>
                <w:sz w:val="22"/>
                <w:szCs w:val="20"/>
                <w:lang w:eastAsia="en-US"/>
              </w:rPr>
              <w:t>Широкая Масленица</w:t>
            </w:r>
          </w:p>
        </w:tc>
      </w:tr>
      <w:tr w:rsidR="00141555" w:rsidRPr="006507E6" w14:paraId="457E6F89" w14:textId="77777777" w:rsidTr="00C91F8E">
        <w:trPr>
          <w:trHeight w:val="1393"/>
        </w:trPr>
        <w:tc>
          <w:tcPr>
            <w:tcW w:w="1260" w:type="dxa"/>
          </w:tcPr>
          <w:p w14:paraId="78584729" w14:textId="77777777" w:rsidR="00141555" w:rsidRPr="006507E6" w:rsidRDefault="00141555" w:rsidP="00141555">
            <w:pPr>
              <w:autoSpaceDE w:val="0"/>
              <w:autoSpaceDN w:val="0"/>
              <w:adjustRightInd w:val="0"/>
              <w:jc w:val="center"/>
              <w:rPr>
                <w:color w:val="FF0000"/>
                <w:sz w:val="22"/>
                <w:szCs w:val="22"/>
              </w:rPr>
            </w:pPr>
            <w:r w:rsidRPr="006507E6">
              <w:rPr>
                <w:sz w:val="22"/>
                <w:szCs w:val="22"/>
              </w:rPr>
              <w:t>Апрель</w:t>
            </w:r>
          </w:p>
        </w:tc>
        <w:tc>
          <w:tcPr>
            <w:tcW w:w="2059" w:type="dxa"/>
          </w:tcPr>
          <w:p w14:paraId="6DAEDF63" w14:textId="77777777" w:rsidR="00141555" w:rsidRPr="006507E6" w:rsidRDefault="00141555" w:rsidP="00141555">
            <w:pPr>
              <w:autoSpaceDE w:val="0"/>
              <w:autoSpaceDN w:val="0"/>
              <w:adjustRightInd w:val="0"/>
              <w:jc w:val="center"/>
              <w:rPr>
                <w:sz w:val="22"/>
                <w:szCs w:val="22"/>
              </w:rPr>
            </w:pPr>
            <w:r w:rsidRPr="006507E6">
              <w:rPr>
                <w:sz w:val="22"/>
                <w:szCs w:val="22"/>
              </w:rPr>
              <w:t xml:space="preserve">«День смеха» </w:t>
            </w:r>
            <w:r w:rsidRPr="006507E6">
              <w:rPr>
                <w:b/>
                <w:sz w:val="22"/>
                <w:szCs w:val="22"/>
              </w:rPr>
              <w:t>1.04</w:t>
            </w:r>
          </w:p>
          <w:p w14:paraId="68BCBD97" w14:textId="77777777" w:rsidR="00141555" w:rsidRPr="006507E6" w:rsidRDefault="00141555" w:rsidP="00141555">
            <w:pPr>
              <w:autoSpaceDE w:val="0"/>
              <w:autoSpaceDN w:val="0"/>
              <w:adjustRightInd w:val="0"/>
              <w:rPr>
                <w:b/>
                <w:sz w:val="20"/>
                <w:szCs w:val="22"/>
              </w:rPr>
            </w:pPr>
            <w:r w:rsidRPr="006507E6">
              <w:rPr>
                <w:sz w:val="22"/>
                <w:szCs w:val="22"/>
              </w:rPr>
              <w:t xml:space="preserve">«День детской книги» </w:t>
            </w:r>
            <w:r w:rsidRPr="006507E6">
              <w:rPr>
                <w:b/>
                <w:sz w:val="20"/>
                <w:szCs w:val="22"/>
              </w:rPr>
              <w:t xml:space="preserve">2 </w:t>
            </w:r>
            <w:proofErr w:type="spellStart"/>
            <w:r w:rsidRPr="006507E6">
              <w:rPr>
                <w:b/>
                <w:sz w:val="20"/>
                <w:szCs w:val="22"/>
              </w:rPr>
              <w:t>нед</w:t>
            </w:r>
            <w:proofErr w:type="spellEnd"/>
            <w:r w:rsidRPr="006507E6">
              <w:rPr>
                <w:b/>
                <w:sz w:val="20"/>
                <w:szCs w:val="22"/>
              </w:rPr>
              <w:t>.</w:t>
            </w:r>
          </w:p>
          <w:p w14:paraId="2BC247F6" w14:textId="77777777" w:rsidR="00141555" w:rsidRPr="006507E6" w:rsidRDefault="00141555" w:rsidP="00141555">
            <w:pPr>
              <w:autoSpaceDE w:val="0"/>
              <w:autoSpaceDN w:val="0"/>
              <w:adjustRightInd w:val="0"/>
              <w:rPr>
                <w:color w:val="FF0000"/>
                <w:sz w:val="22"/>
                <w:szCs w:val="22"/>
              </w:rPr>
            </w:pPr>
            <w:r w:rsidRPr="006507E6">
              <w:rPr>
                <w:sz w:val="22"/>
                <w:szCs w:val="22"/>
              </w:rPr>
              <w:t xml:space="preserve">«Всемирный День здоровья» </w:t>
            </w:r>
            <w:r w:rsidRPr="006507E6">
              <w:rPr>
                <w:b/>
                <w:sz w:val="20"/>
                <w:szCs w:val="22"/>
              </w:rPr>
              <w:t xml:space="preserve">3 </w:t>
            </w:r>
            <w:proofErr w:type="spellStart"/>
            <w:r w:rsidRPr="006507E6">
              <w:rPr>
                <w:b/>
                <w:sz w:val="20"/>
                <w:szCs w:val="22"/>
              </w:rPr>
              <w:t>нед</w:t>
            </w:r>
            <w:proofErr w:type="spellEnd"/>
            <w:r w:rsidRPr="006507E6">
              <w:rPr>
                <w:b/>
                <w:sz w:val="20"/>
                <w:szCs w:val="22"/>
              </w:rPr>
              <w:t>.</w:t>
            </w:r>
          </w:p>
        </w:tc>
        <w:tc>
          <w:tcPr>
            <w:tcW w:w="2459" w:type="dxa"/>
          </w:tcPr>
          <w:p w14:paraId="574F76BE" w14:textId="77777777" w:rsidR="00141555" w:rsidRPr="006507E6" w:rsidRDefault="00141555" w:rsidP="00141555">
            <w:pPr>
              <w:autoSpaceDE w:val="0"/>
              <w:autoSpaceDN w:val="0"/>
              <w:adjustRightInd w:val="0"/>
              <w:jc w:val="center"/>
              <w:rPr>
                <w:sz w:val="22"/>
                <w:szCs w:val="22"/>
              </w:rPr>
            </w:pPr>
            <w:r w:rsidRPr="006507E6">
              <w:rPr>
                <w:sz w:val="22"/>
                <w:szCs w:val="22"/>
              </w:rPr>
              <w:t>«День космонавтики</w:t>
            </w:r>
          </w:p>
          <w:p w14:paraId="1E8B30B7" w14:textId="77777777" w:rsidR="00141555" w:rsidRPr="006507E6" w:rsidRDefault="00141555" w:rsidP="00141555">
            <w:pPr>
              <w:autoSpaceDE w:val="0"/>
              <w:autoSpaceDN w:val="0"/>
              <w:adjustRightInd w:val="0"/>
              <w:rPr>
                <w:sz w:val="22"/>
                <w:szCs w:val="22"/>
              </w:rPr>
            </w:pPr>
            <w:r w:rsidRPr="006507E6">
              <w:rPr>
                <w:sz w:val="22"/>
              </w:rPr>
              <w:t>(создание книжек – малышек )</w:t>
            </w:r>
          </w:p>
        </w:tc>
        <w:tc>
          <w:tcPr>
            <w:tcW w:w="1809" w:type="dxa"/>
          </w:tcPr>
          <w:p w14:paraId="5CD8A037" w14:textId="77777777" w:rsidR="00141555" w:rsidRPr="006507E6" w:rsidRDefault="00141555" w:rsidP="00141555">
            <w:pPr>
              <w:autoSpaceDE w:val="0"/>
              <w:autoSpaceDN w:val="0"/>
              <w:adjustRightInd w:val="0"/>
              <w:rPr>
                <w:color w:val="FF0000"/>
                <w:sz w:val="22"/>
                <w:szCs w:val="22"/>
              </w:rPr>
            </w:pPr>
          </w:p>
        </w:tc>
        <w:tc>
          <w:tcPr>
            <w:tcW w:w="2161" w:type="dxa"/>
            <w:tcBorders>
              <w:bottom w:val="single" w:sz="4" w:space="0" w:color="auto"/>
            </w:tcBorders>
            <w:shd w:val="clear" w:color="auto" w:fill="auto"/>
          </w:tcPr>
          <w:p w14:paraId="7D873F9C" w14:textId="77777777" w:rsidR="00141555" w:rsidRDefault="00141555" w:rsidP="00141555">
            <w:pPr>
              <w:rPr>
                <w:sz w:val="22"/>
                <w:szCs w:val="20"/>
                <w:lang w:eastAsia="en-US"/>
              </w:rPr>
            </w:pPr>
            <w:r w:rsidRPr="006507E6">
              <w:rPr>
                <w:sz w:val="22"/>
                <w:szCs w:val="20"/>
                <w:lang w:eastAsia="en-US"/>
              </w:rPr>
              <w:t>Музыкально-спортивные спектакли</w:t>
            </w:r>
            <w:r>
              <w:rPr>
                <w:sz w:val="22"/>
                <w:szCs w:val="20"/>
                <w:lang w:eastAsia="en-US"/>
              </w:rPr>
              <w:t xml:space="preserve"> </w:t>
            </w:r>
          </w:p>
          <w:p w14:paraId="48A03783" w14:textId="77777777" w:rsidR="00141555" w:rsidRPr="006507E6" w:rsidRDefault="00141555" w:rsidP="00141555">
            <w:pPr>
              <w:rPr>
                <w:sz w:val="20"/>
                <w:szCs w:val="20"/>
                <w:lang w:eastAsia="en-US"/>
              </w:rPr>
            </w:pPr>
            <w:r w:rsidRPr="00D5155A">
              <w:rPr>
                <w:sz w:val="18"/>
                <w:szCs w:val="20"/>
                <w:lang w:eastAsia="en-US"/>
              </w:rPr>
              <w:t xml:space="preserve">( развлечение, </w:t>
            </w:r>
            <w:r>
              <w:rPr>
                <w:sz w:val="18"/>
                <w:szCs w:val="20"/>
                <w:lang w:eastAsia="en-US"/>
              </w:rPr>
              <w:t>д</w:t>
            </w:r>
            <w:r w:rsidRPr="00D5155A">
              <w:rPr>
                <w:sz w:val="18"/>
                <w:szCs w:val="20"/>
                <w:lang w:eastAsia="en-US"/>
              </w:rPr>
              <w:t>раматизация)</w:t>
            </w:r>
          </w:p>
        </w:tc>
      </w:tr>
      <w:tr w:rsidR="00141555" w:rsidRPr="006507E6" w14:paraId="6F39B193" w14:textId="77777777" w:rsidTr="00C91F8E">
        <w:trPr>
          <w:trHeight w:val="280"/>
        </w:trPr>
        <w:tc>
          <w:tcPr>
            <w:tcW w:w="1260" w:type="dxa"/>
          </w:tcPr>
          <w:p w14:paraId="1E89B788" w14:textId="77777777" w:rsidR="00141555" w:rsidRPr="006507E6" w:rsidRDefault="00141555" w:rsidP="00141555">
            <w:pPr>
              <w:autoSpaceDE w:val="0"/>
              <w:autoSpaceDN w:val="0"/>
              <w:adjustRightInd w:val="0"/>
              <w:jc w:val="center"/>
              <w:rPr>
                <w:color w:val="FF0000"/>
                <w:sz w:val="22"/>
                <w:szCs w:val="22"/>
              </w:rPr>
            </w:pPr>
            <w:r w:rsidRPr="006507E6">
              <w:rPr>
                <w:sz w:val="22"/>
                <w:szCs w:val="22"/>
              </w:rPr>
              <w:t>Май</w:t>
            </w:r>
          </w:p>
        </w:tc>
        <w:tc>
          <w:tcPr>
            <w:tcW w:w="2059" w:type="dxa"/>
          </w:tcPr>
          <w:p w14:paraId="1368A919" w14:textId="4163FF8A" w:rsidR="00141555" w:rsidRPr="006507E6" w:rsidRDefault="00141555" w:rsidP="00C91F8E">
            <w:pPr>
              <w:autoSpaceDE w:val="0"/>
              <w:autoSpaceDN w:val="0"/>
              <w:adjustRightInd w:val="0"/>
              <w:rPr>
                <w:b/>
                <w:color w:val="FF0000"/>
                <w:sz w:val="22"/>
                <w:szCs w:val="22"/>
              </w:rPr>
            </w:pPr>
            <w:r w:rsidRPr="006507E6">
              <w:rPr>
                <w:sz w:val="22"/>
                <w:szCs w:val="22"/>
              </w:rPr>
              <w:t>«День семьи»</w:t>
            </w:r>
            <w:r w:rsidRPr="006507E6">
              <w:rPr>
                <w:b/>
                <w:sz w:val="20"/>
                <w:szCs w:val="22"/>
              </w:rPr>
              <w:t xml:space="preserve">2 </w:t>
            </w:r>
            <w:proofErr w:type="spellStart"/>
            <w:r w:rsidRPr="006507E6">
              <w:rPr>
                <w:b/>
                <w:sz w:val="20"/>
                <w:szCs w:val="22"/>
              </w:rPr>
              <w:t>нед</w:t>
            </w:r>
            <w:proofErr w:type="spellEnd"/>
          </w:p>
        </w:tc>
        <w:tc>
          <w:tcPr>
            <w:tcW w:w="2459" w:type="dxa"/>
          </w:tcPr>
          <w:p w14:paraId="312BDA8E" w14:textId="77777777" w:rsidR="00141555" w:rsidRPr="006507E6" w:rsidRDefault="00141555" w:rsidP="00141555">
            <w:pPr>
              <w:autoSpaceDE w:val="0"/>
              <w:autoSpaceDN w:val="0"/>
              <w:adjustRightInd w:val="0"/>
              <w:jc w:val="center"/>
              <w:rPr>
                <w:sz w:val="22"/>
                <w:szCs w:val="22"/>
              </w:rPr>
            </w:pPr>
            <w:r w:rsidRPr="006507E6">
              <w:rPr>
                <w:sz w:val="22"/>
                <w:szCs w:val="22"/>
              </w:rPr>
              <w:t>«День Победы»</w:t>
            </w:r>
          </w:p>
        </w:tc>
        <w:tc>
          <w:tcPr>
            <w:tcW w:w="1809" w:type="dxa"/>
          </w:tcPr>
          <w:p w14:paraId="7A6C5572" w14:textId="77777777" w:rsidR="00141555" w:rsidRPr="006507E6" w:rsidRDefault="00141555" w:rsidP="00141555">
            <w:pPr>
              <w:autoSpaceDE w:val="0"/>
              <w:autoSpaceDN w:val="0"/>
              <w:adjustRightInd w:val="0"/>
              <w:jc w:val="center"/>
              <w:rPr>
                <w:color w:val="FF0000"/>
                <w:sz w:val="22"/>
                <w:szCs w:val="22"/>
              </w:rPr>
            </w:pPr>
            <w:r w:rsidRPr="006507E6">
              <w:rPr>
                <w:sz w:val="22"/>
                <w:szCs w:val="22"/>
              </w:rPr>
              <w:t>«День Волги»</w:t>
            </w:r>
          </w:p>
        </w:tc>
        <w:tc>
          <w:tcPr>
            <w:tcW w:w="2161" w:type="dxa"/>
            <w:tcBorders>
              <w:bottom w:val="single" w:sz="4" w:space="0" w:color="auto"/>
            </w:tcBorders>
            <w:shd w:val="clear" w:color="auto" w:fill="auto"/>
          </w:tcPr>
          <w:p w14:paraId="2916EAC8" w14:textId="77777777" w:rsidR="00141555" w:rsidRPr="006507E6" w:rsidRDefault="00141555" w:rsidP="00141555">
            <w:pPr>
              <w:rPr>
                <w:sz w:val="20"/>
                <w:szCs w:val="20"/>
                <w:lang w:eastAsia="en-US"/>
              </w:rPr>
            </w:pPr>
          </w:p>
        </w:tc>
      </w:tr>
      <w:tr w:rsidR="00141555" w:rsidRPr="006507E6" w14:paraId="463906A8" w14:textId="77777777" w:rsidTr="00C91F8E">
        <w:trPr>
          <w:trHeight w:val="891"/>
        </w:trPr>
        <w:tc>
          <w:tcPr>
            <w:tcW w:w="1260" w:type="dxa"/>
          </w:tcPr>
          <w:p w14:paraId="135E5A14" w14:textId="77777777" w:rsidR="00141555" w:rsidRPr="006507E6" w:rsidRDefault="00141555" w:rsidP="00141555">
            <w:pPr>
              <w:autoSpaceDE w:val="0"/>
              <w:autoSpaceDN w:val="0"/>
              <w:adjustRightInd w:val="0"/>
              <w:jc w:val="center"/>
              <w:rPr>
                <w:color w:val="FF0000"/>
                <w:sz w:val="22"/>
                <w:szCs w:val="22"/>
              </w:rPr>
            </w:pPr>
            <w:r w:rsidRPr="006507E6">
              <w:rPr>
                <w:sz w:val="22"/>
                <w:szCs w:val="22"/>
              </w:rPr>
              <w:t>Июнь</w:t>
            </w:r>
          </w:p>
        </w:tc>
        <w:tc>
          <w:tcPr>
            <w:tcW w:w="2059" w:type="dxa"/>
          </w:tcPr>
          <w:p w14:paraId="25B2668B" w14:textId="77777777" w:rsidR="00141555" w:rsidRPr="006507E6" w:rsidRDefault="00141555" w:rsidP="00141555">
            <w:pPr>
              <w:autoSpaceDE w:val="0"/>
              <w:autoSpaceDN w:val="0"/>
              <w:adjustRightInd w:val="0"/>
              <w:rPr>
                <w:color w:val="FF0000"/>
                <w:sz w:val="22"/>
                <w:szCs w:val="22"/>
              </w:rPr>
            </w:pPr>
            <w:r w:rsidRPr="006507E6">
              <w:rPr>
                <w:sz w:val="22"/>
                <w:szCs w:val="22"/>
              </w:rPr>
              <w:t xml:space="preserve">«День охраны окружающей среды» </w:t>
            </w:r>
            <w:r w:rsidRPr="006507E6">
              <w:rPr>
                <w:b/>
                <w:sz w:val="20"/>
                <w:szCs w:val="22"/>
              </w:rPr>
              <w:t>5 июня</w:t>
            </w:r>
          </w:p>
        </w:tc>
        <w:tc>
          <w:tcPr>
            <w:tcW w:w="2459" w:type="dxa"/>
          </w:tcPr>
          <w:p w14:paraId="48149B97" w14:textId="77777777" w:rsidR="00141555" w:rsidRPr="006507E6" w:rsidRDefault="00141555" w:rsidP="00141555">
            <w:pPr>
              <w:autoSpaceDE w:val="0"/>
              <w:autoSpaceDN w:val="0"/>
              <w:adjustRightInd w:val="0"/>
              <w:jc w:val="center"/>
              <w:rPr>
                <w:sz w:val="22"/>
                <w:szCs w:val="22"/>
              </w:rPr>
            </w:pPr>
            <w:r w:rsidRPr="006507E6">
              <w:rPr>
                <w:sz w:val="22"/>
                <w:szCs w:val="22"/>
              </w:rPr>
              <w:t>«День защиты детей»</w:t>
            </w:r>
          </w:p>
          <w:p w14:paraId="59A1D96E" w14:textId="77777777" w:rsidR="00141555" w:rsidRPr="006507E6" w:rsidRDefault="00141555" w:rsidP="00141555">
            <w:pPr>
              <w:autoSpaceDE w:val="0"/>
              <w:autoSpaceDN w:val="0"/>
              <w:adjustRightInd w:val="0"/>
              <w:jc w:val="center"/>
              <w:rPr>
                <w:sz w:val="22"/>
                <w:szCs w:val="22"/>
              </w:rPr>
            </w:pPr>
            <w:r w:rsidRPr="006507E6">
              <w:rPr>
                <w:sz w:val="22"/>
                <w:szCs w:val="22"/>
              </w:rPr>
              <w:t>«День России»</w:t>
            </w:r>
            <w:r w:rsidRPr="006507E6">
              <w:rPr>
                <w:b/>
                <w:sz w:val="22"/>
                <w:szCs w:val="22"/>
              </w:rPr>
              <w:t xml:space="preserve">2 </w:t>
            </w:r>
            <w:proofErr w:type="spellStart"/>
            <w:r w:rsidRPr="006507E6">
              <w:rPr>
                <w:b/>
                <w:sz w:val="22"/>
                <w:szCs w:val="22"/>
              </w:rPr>
              <w:t>нед</w:t>
            </w:r>
            <w:proofErr w:type="spellEnd"/>
          </w:p>
        </w:tc>
        <w:tc>
          <w:tcPr>
            <w:tcW w:w="1809" w:type="dxa"/>
          </w:tcPr>
          <w:p w14:paraId="311F282E" w14:textId="77777777" w:rsidR="00141555" w:rsidRPr="006507E6" w:rsidRDefault="00141555" w:rsidP="00141555">
            <w:pPr>
              <w:autoSpaceDE w:val="0"/>
              <w:autoSpaceDN w:val="0"/>
              <w:adjustRightInd w:val="0"/>
              <w:rPr>
                <w:color w:val="FF0000"/>
                <w:sz w:val="22"/>
                <w:szCs w:val="22"/>
              </w:rPr>
            </w:pPr>
          </w:p>
        </w:tc>
        <w:tc>
          <w:tcPr>
            <w:tcW w:w="2161" w:type="dxa"/>
            <w:tcBorders>
              <w:bottom w:val="single" w:sz="4" w:space="0" w:color="auto"/>
            </w:tcBorders>
            <w:shd w:val="clear" w:color="auto" w:fill="auto"/>
          </w:tcPr>
          <w:p w14:paraId="135530AD" w14:textId="77777777" w:rsidR="00141555" w:rsidRPr="006507E6" w:rsidRDefault="00141555" w:rsidP="00141555">
            <w:pPr>
              <w:rPr>
                <w:sz w:val="20"/>
                <w:szCs w:val="20"/>
                <w:lang w:eastAsia="en-US"/>
              </w:rPr>
            </w:pPr>
            <w:r w:rsidRPr="006507E6">
              <w:rPr>
                <w:sz w:val="20"/>
                <w:szCs w:val="20"/>
                <w:lang w:eastAsia="en-US"/>
              </w:rPr>
              <w:t>«Здравствуй, лето!»</w:t>
            </w:r>
          </w:p>
        </w:tc>
      </w:tr>
      <w:tr w:rsidR="00141555" w:rsidRPr="006507E6" w14:paraId="1E8CEE44" w14:textId="77777777" w:rsidTr="0003077F">
        <w:trPr>
          <w:trHeight w:val="226"/>
        </w:trPr>
        <w:tc>
          <w:tcPr>
            <w:tcW w:w="1260" w:type="dxa"/>
          </w:tcPr>
          <w:p w14:paraId="55214925" w14:textId="34C6D0BE" w:rsidR="00141555" w:rsidRPr="006507E6" w:rsidRDefault="00141555" w:rsidP="0003077F">
            <w:pPr>
              <w:autoSpaceDE w:val="0"/>
              <w:autoSpaceDN w:val="0"/>
              <w:adjustRightInd w:val="0"/>
              <w:jc w:val="center"/>
              <w:rPr>
                <w:sz w:val="22"/>
                <w:szCs w:val="22"/>
              </w:rPr>
            </w:pPr>
            <w:r w:rsidRPr="006507E6">
              <w:rPr>
                <w:sz w:val="22"/>
                <w:szCs w:val="22"/>
              </w:rPr>
              <w:t>Июль</w:t>
            </w:r>
          </w:p>
        </w:tc>
        <w:tc>
          <w:tcPr>
            <w:tcW w:w="2059" w:type="dxa"/>
          </w:tcPr>
          <w:p w14:paraId="78FFFB10" w14:textId="77777777" w:rsidR="00141555" w:rsidRPr="006507E6" w:rsidRDefault="00141555" w:rsidP="00141555">
            <w:pPr>
              <w:autoSpaceDE w:val="0"/>
              <w:autoSpaceDN w:val="0"/>
              <w:adjustRightInd w:val="0"/>
              <w:jc w:val="center"/>
              <w:rPr>
                <w:sz w:val="22"/>
                <w:szCs w:val="22"/>
              </w:rPr>
            </w:pPr>
          </w:p>
        </w:tc>
        <w:tc>
          <w:tcPr>
            <w:tcW w:w="2459" w:type="dxa"/>
          </w:tcPr>
          <w:p w14:paraId="0F4F80DD" w14:textId="77777777" w:rsidR="00141555" w:rsidRPr="006507E6" w:rsidRDefault="00141555" w:rsidP="00141555">
            <w:pPr>
              <w:autoSpaceDE w:val="0"/>
              <w:autoSpaceDN w:val="0"/>
              <w:adjustRightInd w:val="0"/>
              <w:jc w:val="center"/>
              <w:rPr>
                <w:sz w:val="22"/>
                <w:szCs w:val="22"/>
              </w:rPr>
            </w:pPr>
          </w:p>
        </w:tc>
        <w:tc>
          <w:tcPr>
            <w:tcW w:w="1809" w:type="dxa"/>
          </w:tcPr>
          <w:p w14:paraId="780F4F0F" w14:textId="77777777" w:rsidR="00141555" w:rsidRPr="006507E6" w:rsidRDefault="00141555" w:rsidP="00141555">
            <w:pPr>
              <w:autoSpaceDE w:val="0"/>
              <w:autoSpaceDN w:val="0"/>
              <w:adjustRightInd w:val="0"/>
              <w:jc w:val="center"/>
              <w:rPr>
                <w:sz w:val="22"/>
                <w:szCs w:val="22"/>
              </w:rPr>
            </w:pPr>
            <w:r w:rsidRPr="006507E6">
              <w:rPr>
                <w:sz w:val="22"/>
                <w:szCs w:val="22"/>
              </w:rPr>
              <w:t>День отца</w:t>
            </w:r>
          </w:p>
          <w:p w14:paraId="7E58FC2A" w14:textId="77777777" w:rsidR="00141555" w:rsidRPr="006507E6" w:rsidRDefault="00141555" w:rsidP="00141555">
            <w:pPr>
              <w:autoSpaceDE w:val="0"/>
              <w:autoSpaceDN w:val="0"/>
              <w:adjustRightInd w:val="0"/>
              <w:jc w:val="center"/>
              <w:rPr>
                <w:sz w:val="22"/>
                <w:szCs w:val="22"/>
              </w:rPr>
            </w:pPr>
          </w:p>
          <w:p w14:paraId="36CED211" w14:textId="77777777" w:rsidR="00141555" w:rsidRPr="006507E6" w:rsidRDefault="00141555" w:rsidP="00141555">
            <w:pPr>
              <w:autoSpaceDE w:val="0"/>
              <w:autoSpaceDN w:val="0"/>
              <w:adjustRightInd w:val="0"/>
              <w:jc w:val="center"/>
              <w:rPr>
                <w:sz w:val="22"/>
                <w:szCs w:val="22"/>
              </w:rPr>
            </w:pPr>
          </w:p>
        </w:tc>
        <w:tc>
          <w:tcPr>
            <w:tcW w:w="2161" w:type="dxa"/>
            <w:tcBorders>
              <w:bottom w:val="single" w:sz="4" w:space="0" w:color="auto"/>
            </w:tcBorders>
            <w:shd w:val="clear" w:color="auto" w:fill="auto"/>
          </w:tcPr>
          <w:p w14:paraId="375DA4ED" w14:textId="77777777" w:rsidR="00141555" w:rsidRPr="006507E6" w:rsidRDefault="00141555" w:rsidP="00141555">
            <w:pPr>
              <w:rPr>
                <w:sz w:val="20"/>
                <w:szCs w:val="20"/>
                <w:lang w:eastAsia="en-US"/>
              </w:rPr>
            </w:pPr>
          </w:p>
        </w:tc>
      </w:tr>
      <w:tr w:rsidR="00141555" w:rsidRPr="006507E6" w14:paraId="7D274B00" w14:textId="77777777" w:rsidTr="00C91F8E">
        <w:trPr>
          <w:trHeight w:val="805"/>
        </w:trPr>
        <w:tc>
          <w:tcPr>
            <w:tcW w:w="1260" w:type="dxa"/>
          </w:tcPr>
          <w:p w14:paraId="1F9D7C33" w14:textId="77777777" w:rsidR="00141555" w:rsidRPr="006507E6" w:rsidRDefault="00141555" w:rsidP="00141555">
            <w:pPr>
              <w:autoSpaceDE w:val="0"/>
              <w:autoSpaceDN w:val="0"/>
              <w:adjustRightInd w:val="0"/>
              <w:jc w:val="center"/>
              <w:rPr>
                <w:sz w:val="22"/>
                <w:szCs w:val="22"/>
              </w:rPr>
            </w:pPr>
            <w:r w:rsidRPr="006507E6">
              <w:rPr>
                <w:sz w:val="22"/>
                <w:szCs w:val="22"/>
              </w:rPr>
              <w:t>Август</w:t>
            </w:r>
          </w:p>
        </w:tc>
        <w:tc>
          <w:tcPr>
            <w:tcW w:w="2059" w:type="dxa"/>
          </w:tcPr>
          <w:p w14:paraId="77B26DAA" w14:textId="77777777" w:rsidR="00141555" w:rsidRPr="006507E6" w:rsidRDefault="00141555" w:rsidP="00141555">
            <w:pPr>
              <w:autoSpaceDE w:val="0"/>
              <w:autoSpaceDN w:val="0"/>
              <w:adjustRightInd w:val="0"/>
              <w:jc w:val="center"/>
              <w:rPr>
                <w:sz w:val="22"/>
                <w:szCs w:val="22"/>
              </w:rPr>
            </w:pPr>
          </w:p>
        </w:tc>
        <w:tc>
          <w:tcPr>
            <w:tcW w:w="2459" w:type="dxa"/>
          </w:tcPr>
          <w:p w14:paraId="13261B5B" w14:textId="77777777" w:rsidR="00141555" w:rsidRPr="006507E6" w:rsidRDefault="00141555" w:rsidP="00141555">
            <w:pPr>
              <w:autoSpaceDE w:val="0"/>
              <w:autoSpaceDN w:val="0"/>
              <w:adjustRightInd w:val="0"/>
              <w:jc w:val="center"/>
              <w:rPr>
                <w:sz w:val="22"/>
                <w:szCs w:val="22"/>
              </w:rPr>
            </w:pPr>
            <w:r w:rsidRPr="006507E6">
              <w:rPr>
                <w:sz w:val="22"/>
                <w:szCs w:val="22"/>
              </w:rPr>
              <w:t>День Российского флага</w:t>
            </w:r>
          </w:p>
        </w:tc>
        <w:tc>
          <w:tcPr>
            <w:tcW w:w="1809" w:type="dxa"/>
          </w:tcPr>
          <w:p w14:paraId="37F42AA1" w14:textId="77777777" w:rsidR="00141555" w:rsidRPr="006507E6" w:rsidRDefault="00141555" w:rsidP="00141555">
            <w:pPr>
              <w:autoSpaceDE w:val="0"/>
              <w:autoSpaceDN w:val="0"/>
              <w:adjustRightInd w:val="0"/>
              <w:rPr>
                <w:sz w:val="22"/>
                <w:szCs w:val="22"/>
              </w:rPr>
            </w:pPr>
          </w:p>
        </w:tc>
        <w:tc>
          <w:tcPr>
            <w:tcW w:w="2161" w:type="dxa"/>
            <w:tcBorders>
              <w:bottom w:val="single" w:sz="4" w:space="0" w:color="auto"/>
            </w:tcBorders>
            <w:shd w:val="clear" w:color="auto" w:fill="auto"/>
          </w:tcPr>
          <w:p w14:paraId="2D1441A6" w14:textId="77777777" w:rsidR="00141555" w:rsidRPr="006507E6" w:rsidRDefault="00141555" w:rsidP="00141555">
            <w:pPr>
              <w:rPr>
                <w:sz w:val="20"/>
                <w:szCs w:val="20"/>
                <w:lang w:eastAsia="en-US"/>
              </w:rPr>
            </w:pPr>
          </w:p>
        </w:tc>
      </w:tr>
    </w:tbl>
    <w:p w14:paraId="54487381" w14:textId="77777777" w:rsidR="006507E6" w:rsidRPr="006507E6" w:rsidRDefault="006507E6" w:rsidP="006507E6">
      <w:pPr>
        <w:tabs>
          <w:tab w:val="left" w:pos="9781"/>
        </w:tabs>
        <w:spacing w:after="200"/>
        <w:rPr>
          <w:rFonts w:eastAsiaTheme="minorHAnsi"/>
          <w:b/>
          <w:color w:val="FF0000"/>
          <w:lang w:eastAsia="en-US"/>
        </w:rPr>
      </w:pPr>
      <w:r w:rsidRPr="006507E6">
        <w:rPr>
          <w:rFonts w:eastAsiaTheme="minorHAnsi"/>
          <w:b/>
          <w:lang w:eastAsia="en-US"/>
        </w:rPr>
        <w:lastRenderedPageBreak/>
        <w:t xml:space="preserve">2.4.Взаимодействие педагогического коллектива с семьями дошкольников. </w:t>
      </w:r>
    </w:p>
    <w:p w14:paraId="7A8404D6" w14:textId="3B39B5EA" w:rsidR="006507E6" w:rsidRPr="006507E6" w:rsidRDefault="006507E6" w:rsidP="006507E6">
      <w:pPr>
        <w:ind w:left="-1320" w:right="-21"/>
        <w:jc w:val="center"/>
        <w:rPr>
          <w:b/>
          <w:color w:val="FF0000"/>
        </w:rPr>
      </w:pPr>
      <w:r w:rsidRPr="006507E6">
        <w:rPr>
          <w:b/>
        </w:rPr>
        <w:t xml:space="preserve">РОДИТЕЛЬСКИЕ СОБРАНИЯ В </w:t>
      </w:r>
      <w:r w:rsidR="00EE22DB">
        <w:rPr>
          <w:b/>
        </w:rPr>
        <w:t xml:space="preserve">ПОДГОТОВИТЕЛЬНОЙ К ШКОЛЕ </w:t>
      </w:r>
      <w:r w:rsidRPr="006507E6">
        <w:rPr>
          <w:b/>
        </w:rPr>
        <w:t>ГРУППЕ.</w:t>
      </w:r>
    </w:p>
    <w:p w14:paraId="35BA71F1" w14:textId="77777777" w:rsidR="006507E6" w:rsidRPr="006507E6" w:rsidRDefault="006507E6" w:rsidP="006507E6">
      <w:pPr>
        <w:ind w:left="-1320" w:right="-21"/>
        <w:jc w:val="center"/>
        <w:rPr>
          <w:u w:val="single"/>
        </w:rPr>
      </w:pPr>
    </w:p>
    <w:p w14:paraId="4CB1E91E" w14:textId="77777777" w:rsidR="006507E6" w:rsidRPr="006507E6" w:rsidRDefault="006507E6" w:rsidP="006507E6">
      <w:pPr>
        <w:ind w:left="-1320" w:right="-21"/>
        <w:jc w:val="center"/>
        <w:rPr>
          <w:u w:val="single"/>
        </w:rPr>
      </w:pPr>
      <w:r w:rsidRPr="006507E6">
        <w:rPr>
          <w:u w:val="single"/>
        </w:rPr>
        <w:t>СЕНТЯБРЬ</w:t>
      </w:r>
    </w:p>
    <w:p w14:paraId="6048F113" w14:textId="77777777" w:rsidR="009A3BFA" w:rsidRDefault="009A3BFA" w:rsidP="006507E6">
      <w:pPr>
        <w:rPr>
          <w:b/>
          <w:i/>
          <w:sz w:val="20"/>
        </w:rPr>
      </w:pPr>
    </w:p>
    <w:p w14:paraId="69554330" w14:textId="77777777" w:rsidR="006507E6" w:rsidRPr="006507E6" w:rsidRDefault="006507E6" w:rsidP="006507E6">
      <w:pPr>
        <w:rPr>
          <w:b/>
          <w:sz w:val="20"/>
        </w:rPr>
      </w:pPr>
      <w:r w:rsidRPr="006507E6">
        <w:rPr>
          <w:b/>
          <w:i/>
          <w:sz w:val="20"/>
        </w:rPr>
        <w:t>ТЕМА:</w:t>
      </w:r>
      <w:r w:rsidRPr="006507E6">
        <w:rPr>
          <w:b/>
          <w:sz w:val="20"/>
        </w:rPr>
        <w:t xml:space="preserve"> ОРГАНИЗАЦИЯ ОБРАЗОВАТЕЛЬНОЙ ДЕЯТЕЛЬНОСТИ В УСЛОВИЯХ  ГРУППЫ СПЕЦИАЛИЗИРОВАННОГО ДЕТСКОГО САДА.</w:t>
      </w:r>
    </w:p>
    <w:p w14:paraId="06FF67C0" w14:textId="77777777" w:rsidR="009A3BFA" w:rsidRDefault="009A3BFA" w:rsidP="006507E6"/>
    <w:p w14:paraId="0F3BE607" w14:textId="02077B10" w:rsidR="006507E6" w:rsidRPr="006507E6" w:rsidRDefault="006507E6" w:rsidP="006507E6">
      <w:r w:rsidRPr="006507E6">
        <w:t xml:space="preserve">1.Особенности воспитания и обучения дошкольников в </w:t>
      </w:r>
      <w:r w:rsidR="00D5155A">
        <w:t>подготовительной</w:t>
      </w:r>
      <w:r w:rsidRPr="006507E6">
        <w:t xml:space="preserve"> групп</w:t>
      </w:r>
      <w:r w:rsidR="00EE22DB">
        <w:t>е</w:t>
      </w:r>
      <w:r w:rsidRPr="006507E6">
        <w:t xml:space="preserve"> для детей с тяжелыми нарушениями речи на учебный год. Реализация ФГ</w:t>
      </w:r>
      <w:r w:rsidR="004A4F01">
        <w:t>ОС</w:t>
      </w:r>
      <w:r w:rsidRPr="006507E6">
        <w:t xml:space="preserve"> в ДОУ /воспитатель/</w:t>
      </w:r>
    </w:p>
    <w:p w14:paraId="07F453A4" w14:textId="16BAE197" w:rsidR="006507E6" w:rsidRPr="006507E6" w:rsidRDefault="006507E6" w:rsidP="006507E6">
      <w:r w:rsidRPr="006507E6">
        <w:t xml:space="preserve">2.Содержание и формы логопедической деятельности для детей  </w:t>
      </w:r>
      <w:r w:rsidR="00D5155A">
        <w:t>подготовительной</w:t>
      </w:r>
      <w:r w:rsidRPr="006507E6">
        <w:t xml:space="preserve"> групп</w:t>
      </w:r>
      <w:r w:rsidR="00EE22DB">
        <w:t>е</w:t>
      </w:r>
      <w:r w:rsidRPr="006507E6">
        <w:t xml:space="preserve"> с ТНР.</w:t>
      </w:r>
      <w:r w:rsidR="00D5155A">
        <w:t xml:space="preserve"> </w:t>
      </w:r>
      <w:r w:rsidRPr="006507E6">
        <w:t>Современные технологии сотрудничества ДОУ и родителей в преодолении речевых нарушений     у детей.  /логопед/</w:t>
      </w:r>
    </w:p>
    <w:p w14:paraId="43397DCA" w14:textId="77777777" w:rsidR="006507E6" w:rsidRPr="006507E6" w:rsidRDefault="006507E6" w:rsidP="006507E6">
      <w:r w:rsidRPr="006507E6">
        <w:t xml:space="preserve">3.Возрастные особенности психического развития детей </w:t>
      </w:r>
      <w:r w:rsidR="00D5155A">
        <w:t>5</w:t>
      </w:r>
      <w:r w:rsidRPr="006507E6">
        <w:t>-</w:t>
      </w:r>
      <w:r w:rsidR="00D5155A">
        <w:t>7</w:t>
      </w:r>
      <w:r w:rsidRPr="006507E6">
        <w:t xml:space="preserve"> возраста, использование приемов  </w:t>
      </w:r>
      <w:r w:rsidR="00D5155A" w:rsidRPr="006507E6">
        <w:t>психолого-педагогического воздействия в домашних условиях.   /психолог/</w:t>
      </w:r>
    </w:p>
    <w:p w14:paraId="0F9B859A" w14:textId="77777777" w:rsidR="006507E6" w:rsidRPr="006507E6" w:rsidRDefault="006507E6" w:rsidP="006507E6">
      <w:r w:rsidRPr="006507E6">
        <w:t xml:space="preserve">   </w:t>
      </w:r>
    </w:p>
    <w:p w14:paraId="5C6128E7" w14:textId="77777777" w:rsidR="006507E6" w:rsidRPr="006507E6" w:rsidRDefault="006507E6" w:rsidP="006507E6">
      <w:pPr>
        <w:jc w:val="center"/>
        <w:rPr>
          <w:u w:val="single"/>
        </w:rPr>
      </w:pPr>
      <w:r w:rsidRPr="006507E6">
        <w:rPr>
          <w:u w:val="single"/>
        </w:rPr>
        <w:t>НОЯБРЬ</w:t>
      </w:r>
    </w:p>
    <w:p w14:paraId="166B1C75" w14:textId="77777777" w:rsidR="009A3BFA" w:rsidRDefault="009A3BFA" w:rsidP="006507E6">
      <w:pPr>
        <w:rPr>
          <w:b/>
          <w:i/>
          <w:sz w:val="20"/>
        </w:rPr>
      </w:pPr>
    </w:p>
    <w:p w14:paraId="262F759E" w14:textId="660AD25E" w:rsidR="006507E6" w:rsidRPr="006507E6" w:rsidRDefault="006507E6" w:rsidP="006507E6">
      <w:pPr>
        <w:rPr>
          <w:b/>
          <w:sz w:val="20"/>
        </w:rPr>
      </w:pPr>
      <w:r w:rsidRPr="006507E6">
        <w:rPr>
          <w:b/>
          <w:i/>
          <w:sz w:val="20"/>
        </w:rPr>
        <w:t>ТЕМА:</w:t>
      </w:r>
      <w:r w:rsidRPr="006507E6">
        <w:rPr>
          <w:b/>
          <w:sz w:val="20"/>
        </w:rPr>
        <w:t xml:space="preserve"> СОВЕРШЕНСТВОВАНИЕ РЕЧЕВЫХ ВОЗМОЖНОСТЕЙ  ДОШКОЛЬНИКОВ </w:t>
      </w:r>
      <w:r w:rsidR="00EE22DB">
        <w:rPr>
          <w:b/>
          <w:sz w:val="20"/>
        </w:rPr>
        <w:t>6</w:t>
      </w:r>
      <w:r w:rsidR="00D5155A">
        <w:rPr>
          <w:b/>
          <w:sz w:val="20"/>
        </w:rPr>
        <w:t>-7</w:t>
      </w:r>
      <w:r w:rsidRPr="006507E6">
        <w:rPr>
          <w:b/>
          <w:sz w:val="20"/>
        </w:rPr>
        <w:t xml:space="preserve"> ВОЗРАСТА С ТНР.   </w:t>
      </w:r>
    </w:p>
    <w:p w14:paraId="05C00252" w14:textId="77777777" w:rsidR="009A3BFA" w:rsidRDefault="009A3BFA" w:rsidP="00D5155A">
      <w:pPr>
        <w:shd w:val="clear" w:color="auto" w:fill="FFFFFF"/>
        <w:rPr>
          <w:rFonts w:ascii="yandex-sans" w:hAnsi="yandex-sans"/>
          <w:color w:val="000000"/>
        </w:rPr>
      </w:pPr>
    </w:p>
    <w:p w14:paraId="3225C80D" w14:textId="77777777" w:rsidR="00D5155A" w:rsidRPr="00D5155A" w:rsidRDefault="00D5155A" w:rsidP="00D5155A">
      <w:pPr>
        <w:shd w:val="clear" w:color="auto" w:fill="FFFFFF"/>
        <w:rPr>
          <w:rFonts w:ascii="yandex-sans" w:hAnsi="yandex-sans"/>
          <w:color w:val="000000"/>
        </w:rPr>
      </w:pPr>
      <w:r w:rsidRPr="00D5155A">
        <w:rPr>
          <w:rFonts w:ascii="yandex-sans" w:hAnsi="yandex-sans"/>
          <w:color w:val="000000"/>
        </w:rPr>
        <w:t>1.Формирование связной речи у дошкольников с первичной речевой патологией. Результаты комплексного</w:t>
      </w:r>
      <w:r w:rsidRPr="009A3BFA">
        <w:rPr>
          <w:rFonts w:ascii="yandex-sans" w:hAnsi="yandex-sans"/>
          <w:color w:val="000000"/>
        </w:rPr>
        <w:t xml:space="preserve"> </w:t>
      </w:r>
      <w:r w:rsidRPr="00D5155A">
        <w:rPr>
          <w:rFonts w:ascii="yandex-sans" w:hAnsi="yandex-sans"/>
          <w:color w:val="000000"/>
        </w:rPr>
        <w:t>обследования коммуникативной сферы деятельности у дошкольников с ТНР в разных формах речевого</w:t>
      </w:r>
      <w:r w:rsidRPr="009A3BFA">
        <w:rPr>
          <w:rFonts w:ascii="yandex-sans" w:hAnsi="yandex-sans"/>
          <w:color w:val="000000"/>
        </w:rPr>
        <w:t xml:space="preserve"> </w:t>
      </w:r>
      <w:r w:rsidRPr="00D5155A">
        <w:rPr>
          <w:rFonts w:ascii="yandex-sans" w:hAnsi="yandex-sans"/>
          <w:color w:val="000000"/>
        </w:rPr>
        <w:t>высказывания. /логопед/</w:t>
      </w:r>
    </w:p>
    <w:p w14:paraId="6E786067" w14:textId="77777777" w:rsidR="006507E6" w:rsidRPr="009A3BFA" w:rsidRDefault="006507E6" w:rsidP="006507E6">
      <w:r w:rsidRPr="009A3BFA">
        <w:t>2.Использование игровых технологий в домашних условиях. Советы родителям. /воспитатель/</w:t>
      </w:r>
    </w:p>
    <w:p w14:paraId="1B174CC7" w14:textId="3F1238A8" w:rsidR="006507E6" w:rsidRPr="009A3BFA" w:rsidRDefault="006507E6" w:rsidP="006507E6">
      <w:r w:rsidRPr="009A3BFA">
        <w:t xml:space="preserve">3.Формирование психических процессов у дошкольников </w:t>
      </w:r>
      <w:r w:rsidR="00EE22DB">
        <w:t>6</w:t>
      </w:r>
      <w:r w:rsidR="00D5155A" w:rsidRPr="009A3BFA">
        <w:t>-7</w:t>
      </w:r>
      <w:r w:rsidRPr="009A3BFA">
        <w:t xml:space="preserve"> летнего возраста. /психолог/</w:t>
      </w:r>
    </w:p>
    <w:p w14:paraId="67E91D6C" w14:textId="77777777" w:rsidR="006507E6" w:rsidRPr="006507E6" w:rsidRDefault="006507E6" w:rsidP="006507E6">
      <w:pPr>
        <w:jc w:val="center"/>
        <w:rPr>
          <w:u w:val="single"/>
        </w:rPr>
      </w:pPr>
    </w:p>
    <w:p w14:paraId="751A9BBC" w14:textId="77777777" w:rsidR="006507E6" w:rsidRPr="006507E6" w:rsidRDefault="006507E6" w:rsidP="006507E6">
      <w:pPr>
        <w:jc w:val="center"/>
        <w:rPr>
          <w:u w:val="single"/>
        </w:rPr>
      </w:pPr>
      <w:r w:rsidRPr="006507E6">
        <w:rPr>
          <w:u w:val="single"/>
        </w:rPr>
        <w:t>МАРТ</w:t>
      </w:r>
    </w:p>
    <w:p w14:paraId="18D583E5" w14:textId="77777777" w:rsidR="009A3BFA" w:rsidRDefault="009A3BFA" w:rsidP="00D5155A">
      <w:pPr>
        <w:shd w:val="clear" w:color="auto" w:fill="FFFFFF"/>
        <w:rPr>
          <w:b/>
          <w:i/>
          <w:color w:val="000000"/>
          <w:sz w:val="20"/>
          <w:szCs w:val="23"/>
        </w:rPr>
      </w:pPr>
    </w:p>
    <w:p w14:paraId="5231A0C3" w14:textId="77777777" w:rsidR="00D5155A" w:rsidRPr="00D5155A" w:rsidRDefault="00D5155A" w:rsidP="00D5155A">
      <w:pPr>
        <w:shd w:val="clear" w:color="auto" w:fill="FFFFFF"/>
        <w:rPr>
          <w:b/>
          <w:color w:val="000000"/>
          <w:sz w:val="20"/>
          <w:szCs w:val="23"/>
        </w:rPr>
      </w:pPr>
      <w:r w:rsidRPr="00D5155A">
        <w:rPr>
          <w:b/>
          <w:i/>
          <w:color w:val="000000"/>
          <w:sz w:val="20"/>
          <w:szCs w:val="23"/>
        </w:rPr>
        <w:t xml:space="preserve">ТЕМА: </w:t>
      </w:r>
      <w:r w:rsidRPr="00D5155A">
        <w:rPr>
          <w:b/>
          <w:color w:val="000000"/>
          <w:sz w:val="20"/>
          <w:szCs w:val="23"/>
        </w:rPr>
        <w:t>РАЗВИВАЮЩАЯ СРЕДА КАК СРЕДСТВО СОЦИАЛИЗАЦИИ ДОШКОЛЬНИКОВ С РАЗЛИЧНЫМИ РЕЧЕВЫМИ НАРУШЕНИЯМИ.</w:t>
      </w:r>
    </w:p>
    <w:p w14:paraId="54F137FF" w14:textId="77777777" w:rsidR="009A3BFA" w:rsidRDefault="009A3BFA" w:rsidP="00D5155A">
      <w:pPr>
        <w:shd w:val="clear" w:color="auto" w:fill="FFFFFF"/>
        <w:rPr>
          <w:color w:val="000000"/>
          <w:szCs w:val="23"/>
        </w:rPr>
      </w:pPr>
    </w:p>
    <w:p w14:paraId="44FE25B3" w14:textId="5E31FB0D" w:rsidR="00D5155A" w:rsidRPr="00D5155A" w:rsidRDefault="00D5155A" w:rsidP="00D5155A">
      <w:pPr>
        <w:shd w:val="clear" w:color="auto" w:fill="FFFFFF"/>
        <w:rPr>
          <w:color w:val="000000"/>
          <w:szCs w:val="23"/>
        </w:rPr>
      </w:pPr>
      <w:r w:rsidRPr="00D5155A">
        <w:rPr>
          <w:color w:val="000000"/>
          <w:szCs w:val="23"/>
        </w:rPr>
        <w:t xml:space="preserve">1.Формирование нравственных представлений и потребности в общении у дошкольников </w:t>
      </w:r>
      <w:r w:rsidR="00EE22DB">
        <w:rPr>
          <w:color w:val="000000"/>
          <w:szCs w:val="23"/>
        </w:rPr>
        <w:t>6</w:t>
      </w:r>
      <w:r w:rsidRPr="009A3BFA">
        <w:rPr>
          <w:color w:val="000000"/>
          <w:szCs w:val="23"/>
        </w:rPr>
        <w:t>-7 лет</w:t>
      </w:r>
      <w:r w:rsidRPr="00D5155A">
        <w:rPr>
          <w:color w:val="000000"/>
          <w:szCs w:val="23"/>
        </w:rPr>
        <w:t>. Подготовка к обучению в школе. /воспитатель/</w:t>
      </w:r>
    </w:p>
    <w:p w14:paraId="64F92BBA" w14:textId="77777777" w:rsidR="00D5155A" w:rsidRPr="00D5155A" w:rsidRDefault="00D5155A" w:rsidP="00D5155A">
      <w:pPr>
        <w:shd w:val="clear" w:color="auto" w:fill="FFFFFF"/>
        <w:rPr>
          <w:color w:val="000000"/>
          <w:szCs w:val="23"/>
        </w:rPr>
      </w:pPr>
      <w:r w:rsidRPr="00D5155A">
        <w:rPr>
          <w:color w:val="000000"/>
          <w:szCs w:val="23"/>
        </w:rPr>
        <w:t>2 Приёмы автоматизации и дифференциации звуков на коррекционных занятиях. Формирование социально-коммуникативной ориентированности в процессе игровой деятельности. /логопед/</w:t>
      </w:r>
    </w:p>
    <w:p w14:paraId="460F6765" w14:textId="77777777" w:rsidR="00D5155A" w:rsidRPr="00D5155A" w:rsidRDefault="00D5155A" w:rsidP="00D5155A">
      <w:pPr>
        <w:shd w:val="clear" w:color="auto" w:fill="FFFFFF"/>
        <w:rPr>
          <w:color w:val="000000"/>
          <w:szCs w:val="23"/>
        </w:rPr>
      </w:pPr>
      <w:r w:rsidRPr="00D5155A">
        <w:rPr>
          <w:color w:val="000000"/>
          <w:szCs w:val="23"/>
        </w:rPr>
        <w:t>3.Трудный ребенок. Советы психолога. Подготовка к обучению в школе. /психолог/</w:t>
      </w:r>
    </w:p>
    <w:p w14:paraId="57FE6BF3" w14:textId="77777777" w:rsidR="009A3BFA" w:rsidRDefault="009A3BFA" w:rsidP="009A3BFA">
      <w:pPr>
        <w:shd w:val="clear" w:color="auto" w:fill="FFFFFF"/>
        <w:jc w:val="center"/>
        <w:rPr>
          <w:rFonts w:ascii="yandex-sans" w:hAnsi="yandex-sans"/>
          <w:color w:val="000000"/>
          <w:sz w:val="23"/>
          <w:szCs w:val="23"/>
          <w:u w:val="single"/>
        </w:rPr>
      </w:pPr>
    </w:p>
    <w:p w14:paraId="56803672" w14:textId="77777777" w:rsidR="00D5155A" w:rsidRPr="00D5155A" w:rsidRDefault="00D5155A" w:rsidP="009A3BFA">
      <w:pPr>
        <w:shd w:val="clear" w:color="auto" w:fill="FFFFFF"/>
        <w:jc w:val="center"/>
        <w:rPr>
          <w:rFonts w:ascii="yandex-sans" w:hAnsi="yandex-sans"/>
          <w:color w:val="000000"/>
          <w:sz w:val="23"/>
          <w:szCs w:val="23"/>
          <w:u w:val="single"/>
        </w:rPr>
      </w:pPr>
      <w:r w:rsidRPr="00D5155A">
        <w:rPr>
          <w:rFonts w:ascii="yandex-sans" w:hAnsi="yandex-sans"/>
          <w:color w:val="000000"/>
          <w:sz w:val="23"/>
          <w:szCs w:val="23"/>
          <w:u w:val="single"/>
        </w:rPr>
        <w:t>МАЙ</w:t>
      </w:r>
    </w:p>
    <w:p w14:paraId="0FB5A635" w14:textId="77777777" w:rsidR="009A3BFA" w:rsidRDefault="009A3BFA" w:rsidP="00D5155A">
      <w:pPr>
        <w:shd w:val="clear" w:color="auto" w:fill="FFFFFF"/>
        <w:rPr>
          <w:b/>
          <w:i/>
          <w:color w:val="000000"/>
          <w:sz w:val="20"/>
          <w:szCs w:val="23"/>
        </w:rPr>
      </w:pPr>
    </w:p>
    <w:p w14:paraId="46B5FD38" w14:textId="4614C9EB" w:rsidR="00D5155A" w:rsidRPr="00972494" w:rsidRDefault="00D5155A" w:rsidP="00D5155A">
      <w:pPr>
        <w:shd w:val="clear" w:color="auto" w:fill="FFFFFF"/>
        <w:rPr>
          <w:b/>
          <w:color w:val="000000"/>
          <w:sz w:val="22"/>
          <w:szCs w:val="23"/>
        </w:rPr>
      </w:pPr>
      <w:r w:rsidRPr="00D5155A">
        <w:rPr>
          <w:b/>
          <w:i/>
          <w:color w:val="000000"/>
          <w:sz w:val="20"/>
          <w:szCs w:val="23"/>
        </w:rPr>
        <w:t>ТЕМА:</w:t>
      </w:r>
      <w:r w:rsidRPr="00D5155A">
        <w:rPr>
          <w:color w:val="000000"/>
          <w:sz w:val="20"/>
          <w:szCs w:val="23"/>
        </w:rPr>
        <w:t xml:space="preserve"> </w:t>
      </w:r>
      <w:r w:rsidRPr="00D5155A">
        <w:rPr>
          <w:b/>
          <w:color w:val="000000"/>
          <w:sz w:val="20"/>
          <w:szCs w:val="23"/>
        </w:rPr>
        <w:t>ИНДИВИДУАЛЬНО-ПСИХОЛОГИЧЕСКИЕ ОСОБЕННОСТИ РАЗВИТИЯ ДЕТЕЙ ДОШКОЛЬНОГО</w:t>
      </w:r>
      <w:r w:rsidR="009A3BFA">
        <w:rPr>
          <w:b/>
          <w:color w:val="000000"/>
          <w:sz w:val="20"/>
          <w:szCs w:val="23"/>
        </w:rPr>
        <w:t xml:space="preserve"> </w:t>
      </w:r>
      <w:r w:rsidRPr="00D5155A">
        <w:rPr>
          <w:b/>
          <w:color w:val="000000"/>
          <w:sz w:val="20"/>
          <w:szCs w:val="23"/>
        </w:rPr>
        <w:t xml:space="preserve">ВОЗРАСТА </w:t>
      </w:r>
      <w:r w:rsidR="00EE22DB">
        <w:rPr>
          <w:b/>
          <w:color w:val="000000"/>
          <w:sz w:val="20"/>
          <w:szCs w:val="23"/>
        </w:rPr>
        <w:t>6</w:t>
      </w:r>
      <w:r w:rsidR="009A3BFA" w:rsidRPr="00972494">
        <w:rPr>
          <w:b/>
          <w:color w:val="000000"/>
          <w:sz w:val="22"/>
          <w:szCs w:val="23"/>
        </w:rPr>
        <w:t>-7 лет</w:t>
      </w:r>
      <w:r w:rsidRPr="00972494">
        <w:rPr>
          <w:b/>
          <w:color w:val="000000"/>
          <w:sz w:val="22"/>
          <w:szCs w:val="23"/>
        </w:rPr>
        <w:t>.</w:t>
      </w:r>
    </w:p>
    <w:p w14:paraId="4EC02F80" w14:textId="77777777" w:rsidR="009A3BFA" w:rsidRDefault="009A3BFA" w:rsidP="00D5155A">
      <w:pPr>
        <w:shd w:val="clear" w:color="auto" w:fill="FFFFFF"/>
        <w:rPr>
          <w:color w:val="000000"/>
          <w:szCs w:val="23"/>
        </w:rPr>
      </w:pPr>
    </w:p>
    <w:p w14:paraId="3DEB1964" w14:textId="77777777" w:rsidR="00D5155A" w:rsidRPr="00D5155A" w:rsidRDefault="00D5155A" w:rsidP="00D5155A">
      <w:pPr>
        <w:shd w:val="clear" w:color="auto" w:fill="FFFFFF"/>
        <w:rPr>
          <w:color w:val="000000"/>
          <w:szCs w:val="23"/>
        </w:rPr>
      </w:pPr>
      <w:r w:rsidRPr="00D5155A">
        <w:rPr>
          <w:color w:val="000000"/>
          <w:szCs w:val="23"/>
        </w:rPr>
        <w:t>1.Особенности использования игровых технологий по обучению грамоте дошкольников с ТНР. /логопед/</w:t>
      </w:r>
    </w:p>
    <w:p w14:paraId="7F39EDA3" w14:textId="77777777" w:rsidR="00D5155A" w:rsidRPr="00D5155A" w:rsidRDefault="00D5155A" w:rsidP="009A3BFA">
      <w:pPr>
        <w:shd w:val="clear" w:color="auto" w:fill="FFFFFF"/>
        <w:tabs>
          <w:tab w:val="left" w:pos="7950"/>
        </w:tabs>
        <w:rPr>
          <w:color w:val="000000"/>
          <w:szCs w:val="23"/>
        </w:rPr>
      </w:pPr>
      <w:r w:rsidRPr="00D5155A">
        <w:rPr>
          <w:color w:val="000000"/>
          <w:szCs w:val="23"/>
        </w:rPr>
        <w:t>2.Воспитание познавательных интересов и любознательности. /воспитатель/</w:t>
      </w:r>
      <w:r w:rsidR="009A3BFA" w:rsidRPr="009A3BFA">
        <w:rPr>
          <w:color w:val="000000"/>
          <w:szCs w:val="23"/>
        </w:rPr>
        <w:tab/>
      </w:r>
    </w:p>
    <w:p w14:paraId="6C5E7E06" w14:textId="77777777" w:rsidR="00D5155A" w:rsidRPr="00D5155A" w:rsidRDefault="00D5155A" w:rsidP="00D5155A">
      <w:pPr>
        <w:shd w:val="clear" w:color="auto" w:fill="FFFFFF"/>
        <w:rPr>
          <w:color w:val="000000"/>
          <w:szCs w:val="23"/>
        </w:rPr>
      </w:pPr>
      <w:r w:rsidRPr="00D5155A">
        <w:rPr>
          <w:color w:val="000000"/>
          <w:szCs w:val="23"/>
        </w:rPr>
        <w:t>3.Подготовка к обучению в школе и особенности адаптационного периода. /психолог/</w:t>
      </w:r>
    </w:p>
    <w:p w14:paraId="0015971B" w14:textId="77777777" w:rsidR="006507E6" w:rsidRPr="006507E6" w:rsidRDefault="006507E6" w:rsidP="006507E6">
      <w:pPr>
        <w:suppressAutoHyphens/>
        <w:jc w:val="center"/>
        <w:rPr>
          <w:color w:val="00000A"/>
          <w:sz w:val="32"/>
        </w:rPr>
      </w:pPr>
    </w:p>
    <w:p w14:paraId="5752A213" w14:textId="77777777" w:rsidR="009A3BFA" w:rsidRDefault="006507E6" w:rsidP="006507E6">
      <w:pPr>
        <w:suppressAutoHyphens/>
        <w:jc w:val="center"/>
        <w:rPr>
          <w:color w:val="00000A"/>
          <w:sz w:val="32"/>
        </w:rPr>
      </w:pPr>
      <w:r w:rsidRPr="006507E6">
        <w:rPr>
          <w:color w:val="00000A"/>
          <w:sz w:val="32"/>
        </w:rPr>
        <w:t xml:space="preserve"> </w:t>
      </w:r>
    </w:p>
    <w:p w14:paraId="2B4A2882" w14:textId="77777777" w:rsidR="002E150D" w:rsidRDefault="002E150D" w:rsidP="006507E6">
      <w:pPr>
        <w:suppressAutoHyphens/>
        <w:jc w:val="center"/>
        <w:rPr>
          <w:rFonts w:eastAsia="Calibri"/>
          <w:b/>
          <w:color w:val="00000A"/>
          <w:szCs w:val="20"/>
        </w:rPr>
      </w:pPr>
    </w:p>
    <w:p w14:paraId="37A9A775" w14:textId="2EDE9014" w:rsidR="006507E6" w:rsidRPr="006507E6" w:rsidRDefault="006507E6" w:rsidP="006507E6">
      <w:pPr>
        <w:suppressAutoHyphens/>
        <w:jc w:val="center"/>
        <w:rPr>
          <w:rFonts w:eastAsia="Calibri"/>
          <w:b/>
          <w:color w:val="00000A"/>
          <w:szCs w:val="20"/>
        </w:rPr>
      </w:pPr>
      <w:r w:rsidRPr="006507E6">
        <w:rPr>
          <w:rFonts w:eastAsia="Calibri"/>
          <w:b/>
          <w:color w:val="00000A"/>
          <w:szCs w:val="20"/>
        </w:rPr>
        <w:lastRenderedPageBreak/>
        <w:t>План работы с родителями (законными представителями)</w:t>
      </w:r>
    </w:p>
    <w:p w14:paraId="028A0495" w14:textId="77777777" w:rsidR="006507E6" w:rsidRPr="006507E6" w:rsidRDefault="006507E6" w:rsidP="006507E6">
      <w:pPr>
        <w:suppressAutoHyphens/>
        <w:jc w:val="center"/>
        <w:rPr>
          <w:rFonts w:eastAsia="Calibri"/>
          <w:color w:val="00000A"/>
          <w:sz w:val="20"/>
          <w:szCs w:val="20"/>
        </w:rPr>
      </w:pPr>
    </w:p>
    <w:tbl>
      <w:tblPr>
        <w:tblStyle w:val="1f7"/>
        <w:tblW w:w="10160" w:type="dxa"/>
        <w:tblInd w:w="-283" w:type="dxa"/>
        <w:tblLook w:val="04A0" w:firstRow="1" w:lastRow="0" w:firstColumn="1" w:lastColumn="0" w:noHBand="0" w:noVBand="1"/>
      </w:tblPr>
      <w:tblGrid>
        <w:gridCol w:w="2131"/>
        <w:gridCol w:w="1846"/>
        <w:gridCol w:w="1977"/>
        <w:gridCol w:w="2005"/>
        <w:gridCol w:w="2201"/>
      </w:tblGrid>
      <w:tr w:rsidR="006507E6" w:rsidRPr="006507E6" w14:paraId="087D03FB" w14:textId="77777777" w:rsidTr="009C43CE">
        <w:trPr>
          <w:trHeight w:val="286"/>
        </w:trPr>
        <w:tc>
          <w:tcPr>
            <w:tcW w:w="2016" w:type="dxa"/>
            <w:tcBorders>
              <w:top w:val="single" w:sz="4" w:space="0" w:color="auto"/>
              <w:left w:val="single" w:sz="4" w:space="0" w:color="auto"/>
              <w:bottom w:val="single" w:sz="4" w:space="0" w:color="auto"/>
              <w:right w:val="single" w:sz="4" w:space="0" w:color="auto"/>
            </w:tcBorders>
            <w:hideMark/>
          </w:tcPr>
          <w:p w14:paraId="03DE69C7" w14:textId="77777777" w:rsidR="006507E6" w:rsidRPr="006507E6" w:rsidRDefault="006507E6" w:rsidP="006507E6">
            <w:pPr>
              <w:rPr>
                <w:b/>
                <w:sz w:val="20"/>
                <w:szCs w:val="20"/>
                <w:lang w:eastAsia="en-US"/>
              </w:rPr>
            </w:pPr>
            <w:r w:rsidRPr="006507E6">
              <w:rPr>
                <w:b/>
                <w:sz w:val="20"/>
                <w:szCs w:val="20"/>
                <w:lang w:eastAsia="en-US"/>
              </w:rPr>
              <w:t>Сентябрь</w:t>
            </w:r>
          </w:p>
        </w:tc>
        <w:tc>
          <w:tcPr>
            <w:tcW w:w="1871" w:type="dxa"/>
            <w:tcBorders>
              <w:top w:val="single" w:sz="4" w:space="0" w:color="auto"/>
              <w:left w:val="single" w:sz="4" w:space="0" w:color="auto"/>
              <w:bottom w:val="single" w:sz="4" w:space="0" w:color="auto"/>
              <w:right w:val="single" w:sz="4" w:space="0" w:color="auto"/>
            </w:tcBorders>
            <w:hideMark/>
          </w:tcPr>
          <w:p w14:paraId="068C99C4" w14:textId="77777777" w:rsidR="006507E6" w:rsidRPr="006507E6" w:rsidRDefault="006507E6" w:rsidP="006507E6">
            <w:pPr>
              <w:rPr>
                <w:b/>
                <w:sz w:val="20"/>
                <w:szCs w:val="20"/>
                <w:lang w:eastAsia="en-US"/>
              </w:rPr>
            </w:pPr>
            <w:r w:rsidRPr="006507E6">
              <w:rPr>
                <w:b/>
                <w:sz w:val="20"/>
                <w:szCs w:val="20"/>
                <w:lang w:eastAsia="en-US"/>
              </w:rPr>
              <w:t>Октябрь</w:t>
            </w:r>
          </w:p>
        </w:tc>
        <w:tc>
          <w:tcPr>
            <w:tcW w:w="1993" w:type="dxa"/>
            <w:tcBorders>
              <w:top w:val="single" w:sz="4" w:space="0" w:color="auto"/>
              <w:left w:val="single" w:sz="4" w:space="0" w:color="auto"/>
              <w:bottom w:val="single" w:sz="4" w:space="0" w:color="auto"/>
              <w:right w:val="single" w:sz="4" w:space="0" w:color="auto"/>
            </w:tcBorders>
            <w:hideMark/>
          </w:tcPr>
          <w:p w14:paraId="5AF3AD96" w14:textId="77777777" w:rsidR="006507E6" w:rsidRPr="006507E6" w:rsidRDefault="006507E6" w:rsidP="006507E6">
            <w:pPr>
              <w:rPr>
                <w:b/>
                <w:sz w:val="20"/>
                <w:szCs w:val="20"/>
                <w:lang w:eastAsia="en-US"/>
              </w:rPr>
            </w:pPr>
            <w:r w:rsidRPr="006507E6">
              <w:rPr>
                <w:b/>
                <w:sz w:val="20"/>
                <w:szCs w:val="20"/>
                <w:lang w:eastAsia="en-US"/>
              </w:rPr>
              <w:t>Ноябрь</w:t>
            </w:r>
          </w:p>
        </w:tc>
        <w:tc>
          <w:tcPr>
            <w:tcW w:w="2018" w:type="dxa"/>
            <w:tcBorders>
              <w:top w:val="single" w:sz="4" w:space="0" w:color="auto"/>
              <w:left w:val="single" w:sz="4" w:space="0" w:color="auto"/>
              <w:bottom w:val="single" w:sz="4" w:space="0" w:color="auto"/>
              <w:right w:val="single" w:sz="4" w:space="0" w:color="auto"/>
            </w:tcBorders>
            <w:hideMark/>
          </w:tcPr>
          <w:p w14:paraId="515749AE" w14:textId="77777777" w:rsidR="006507E6" w:rsidRPr="006507E6" w:rsidRDefault="006507E6" w:rsidP="006507E6">
            <w:pPr>
              <w:rPr>
                <w:b/>
                <w:sz w:val="20"/>
                <w:szCs w:val="20"/>
                <w:lang w:eastAsia="en-US"/>
              </w:rPr>
            </w:pPr>
            <w:r w:rsidRPr="006507E6">
              <w:rPr>
                <w:b/>
                <w:sz w:val="20"/>
                <w:szCs w:val="20"/>
                <w:lang w:eastAsia="en-US"/>
              </w:rPr>
              <w:t>Декабрь</w:t>
            </w:r>
          </w:p>
        </w:tc>
        <w:tc>
          <w:tcPr>
            <w:tcW w:w="2262" w:type="dxa"/>
            <w:tcBorders>
              <w:top w:val="single" w:sz="4" w:space="0" w:color="auto"/>
              <w:left w:val="single" w:sz="4" w:space="0" w:color="auto"/>
              <w:bottom w:val="single" w:sz="4" w:space="0" w:color="auto"/>
              <w:right w:val="single" w:sz="4" w:space="0" w:color="auto"/>
            </w:tcBorders>
            <w:hideMark/>
          </w:tcPr>
          <w:p w14:paraId="1CB28AA1" w14:textId="77777777" w:rsidR="006507E6" w:rsidRPr="006507E6" w:rsidRDefault="006507E6" w:rsidP="006507E6">
            <w:pPr>
              <w:rPr>
                <w:b/>
                <w:sz w:val="20"/>
                <w:szCs w:val="20"/>
                <w:lang w:eastAsia="en-US"/>
              </w:rPr>
            </w:pPr>
            <w:r w:rsidRPr="006507E6">
              <w:rPr>
                <w:b/>
                <w:sz w:val="20"/>
                <w:szCs w:val="20"/>
                <w:lang w:eastAsia="en-US"/>
              </w:rPr>
              <w:t xml:space="preserve"> Январь</w:t>
            </w:r>
          </w:p>
        </w:tc>
      </w:tr>
      <w:tr w:rsidR="006507E6" w:rsidRPr="006507E6" w14:paraId="338D661C" w14:textId="77777777" w:rsidTr="009C43CE">
        <w:trPr>
          <w:trHeight w:val="1318"/>
        </w:trPr>
        <w:tc>
          <w:tcPr>
            <w:tcW w:w="2016" w:type="dxa"/>
            <w:tcBorders>
              <w:top w:val="single" w:sz="4" w:space="0" w:color="auto"/>
              <w:left w:val="single" w:sz="4" w:space="0" w:color="auto"/>
              <w:bottom w:val="single" w:sz="4" w:space="0" w:color="auto"/>
              <w:right w:val="single" w:sz="4" w:space="0" w:color="auto"/>
            </w:tcBorders>
          </w:tcPr>
          <w:p w14:paraId="3F0E5E38" w14:textId="77777777" w:rsidR="006507E6" w:rsidRPr="006507E6" w:rsidRDefault="006507E6" w:rsidP="006507E6">
            <w:pPr>
              <w:rPr>
                <w:b/>
                <w:sz w:val="20"/>
                <w:szCs w:val="20"/>
                <w:lang w:eastAsia="en-US"/>
              </w:rPr>
            </w:pPr>
            <w:r w:rsidRPr="006507E6">
              <w:rPr>
                <w:b/>
                <w:sz w:val="20"/>
                <w:szCs w:val="20"/>
                <w:lang w:eastAsia="en-US"/>
              </w:rPr>
              <w:t>1-2 неделя обследование</w:t>
            </w:r>
            <w:r w:rsidRPr="006507E6">
              <w:rPr>
                <w:i/>
                <w:sz w:val="20"/>
              </w:rPr>
              <w:t xml:space="preserve"> </w:t>
            </w:r>
          </w:p>
        </w:tc>
        <w:tc>
          <w:tcPr>
            <w:tcW w:w="1871" w:type="dxa"/>
            <w:tcBorders>
              <w:top w:val="single" w:sz="4" w:space="0" w:color="auto"/>
              <w:left w:val="single" w:sz="4" w:space="0" w:color="auto"/>
              <w:bottom w:val="single" w:sz="4" w:space="0" w:color="auto"/>
              <w:right w:val="single" w:sz="4" w:space="0" w:color="auto"/>
            </w:tcBorders>
          </w:tcPr>
          <w:p w14:paraId="2541605D" w14:textId="77777777" w:rsidR="006507E6" w:rsidRPr="006507E6" w:rsidRDefault="006507E6" w:rsidP="006507E6">
            <w:pPr>
              <w:rPr>
                <w:sz w:val="20"/>
                <w:szCs w:val="20"/>
                <w:lang w:eastAsia="en-US"/>
              </w:rPr>
            </w:pPr>
            <w:r w:rsidRPr="006507E6">
              <w:rPr>
                <w:b/>
                <w:sz w:val="20"/>
                <w:szCs w:val="20"/>
                <w:u w:val="single"/>
                <w:lang w:eastAsia="en-US"/>
              </w:rPr>
              <w:t>Мамина школа</w:t>
            </w:r>
            <w:r w:rsidRPr="006507E6">
              <w:rPr>
                <w:b/>
                <w:sz w:val="20"/>
                <w:szCs w:val="20"/>
                <w:lang w:eastAsia="en-US"/>
              </w:rPr>
              <w:t xml:space="preserve"> </w:t>
            </w:r>
          </w:p>
          <w:p w14:paraId="581A9757" w14:textId="77777777" w:rsidR="006507E6" w:rsidRPr="006507E6" w:rsidRDefault="006507E6" w:rsidP="006507E6">
            <w:pPr>
              <w:rPr>
                <w:sz w:val="20"/>
                <w:szCs w:val="20"/>
                <w:lang w:eastAsia="en-US"/>
              </w:rPr>
            </w:pPr>
            <w:r w:rsidRPr="006507E6">
              <w:rPr>
                <w:color w:val="333333"/>
                <w:sz w:val="20"/>
                <w:szCs w:val="20"/>
              </w:rPr>
              <w:t>Организация речевых игр</w:t>
            </w:r>
            <w:r w:rsidR="00C03A96">
              <w:rPr>
                <w:color w:val="333333"/>
                <w:sz w:val="20"/>
                <w:szCs w:val="20"/>
              </w:rPr>
              <w:t xml:space="preserve"> по автоматизации звуков</w:t>
            </w:r>
            <w:r w:rsidRPr="006507E6">
              <w:rPr>
                <w:color w:val="333333"/>
                <w:sz w:val="20"/>
                <w:szCs w:val="20"/>
              </w:rPr>
              <w:t xml:space="preserve"> в домашних условиях.</w:t>
            </w:r>
          </w:p>
        </w:tc>
        <w:tc>
          <w:tcPr>
            <w:tcW w:w="1993" w:type="dxa"/>
            <w:tcBorders>
              <w:top w:val="single" w:sz="4" w:space="0" w:color="auto"/>
              <w:left w:val="single" w:sz="4" w:space="0" w:color="auto"/>
              <w:bottom w:val="single" w:sz="4" w:space="0" w:color="auto"/>
              <w:right w:val="single" w:sz="4" w:space="0" w:color="auto"/>
            </w:tcBorders>
          </w:tcPr>
          <w:p w14:paraId="0F2CD05B" w14:textId="77777777" w:rsidR="006507E6" w:rsidRPr="006507E6" w:rsidRDefault="006507E6" w:rsidP="006507E6">
            <w:pPr>
              <w:rPr>
                <w:b/>
                <w:sz w:val="20"/>
                <w:u w:val="single"/>
              </w:rPr>
            </w:pPr>
            <w:r w:rsidRPr="006507E6">
              <w:rPr>
                <w:b/>
                <w:sz w:val="20"/>
                <w:u w:val="single"/>
              </w:rPr>
              <w:t>Играем с логопедом «Рюкзачок игр»</w:t>
            </w:r>
          </w:p>
          <w:p w14:paraId="4541EE2D" w14:textId="77777777" w:rsidR="006507E6" w:rsidRPr="006507E6" w:rsidRDefault="006507E6" w:rsidP="006507E6">
            <w:pPr>
              <w:rPr>
                <w:b/>
                <w:sz w:val="20"/>
                <w:szCs w:val="20"/>
                <w:lang w:eastAsia="en-US"/>
              </w:rPr>
            </w:pPr>
            <w:r w:rsidRPr="006507E6">
              <w:rPr>
                <w:sz w:val="20"/>
              </w:rPr>
              <w:t xml:space="preserve">Игровые упражнения, развивающие мелкую моторику и речь ребенка.  </w:t>
            </w:r>
          </w:p>
        </w:tc>
        <w:tc>
          <w:tcPr>
            <w:tcW w:w="2018" w:type="dxa"/>
            <w:tcBorders>
              <w:top w:val="single" w:sz="4" w:space="0" w:color="auto"/>
              <w:left w:val="single" w:sz="4" w:space="0" w:color="auto"/>
              <w:bottom w:val="single" w:sz="4" w:space="0" w:color="auto"/>
              <w:right w:val="single" w:sz="4" w:space="0" w:color="auto"/>
            </w:tcBorders>
          </w:tcPr>
          <w:p w14:paraId="0D5B1A41" w14:textId="77777777" w:rsidR="006507E6" w:rsidRPr="006507E6" w:rsidRDefault="006507E6" w:rsidP="006507E6">
            <w:pPr>
              <w:rPr>
                <w:b/>
                <w:sz w:val="20"/>
                <w:szCs w:val="20"/>
              </w:rPr>
            </w:pPr>
            <w:r w:rsidRPr="006507E6">
              <w:rPr>
                <w:b/>
                <w:sz w:val="20"/>
                <w:szCs w:val="20"/>
              </w:rPr>
              <w:t>ИК</w:t>
            </w:r>
          </w:p>
          <w:p w14:paraId="7B0AE449" w14:textId="166040AB" w:rsidR="006507E6" w:rsidRPr="006507E6" w:rsidRDefault="006507E6" w:rsidP="006507E6">
            <w:pPr>
              <w:rPr>
                <w:sz w:val="20"/>
                <w:szCs w:val="20"/>
                <w:lang w:eastAsia="en-US"/>
              </w:rPr>
            </w:pPr>
            <w:r w:rsidRPr="006507E6">
              <w:rPr>
                <w:sz w:val="20"/>
                <w:szCs w:val="20"/>
                <w:lang w:eastAsia="en-US"/>
              </w:rPr>
              <w:t>Приемы по формированию звукового анализа и синтеза детей 6</w:t>
            </w:r>
            <w:r w:rsidR="00EE22DB">
              <w:rPr>
                <w:sz w:val="20"/>
                <w:szCs w:val="20"/>
                <w:lang w:eastAsia="en-US"/>
              </w:rPr>
              <w:t>-7</w:t>
            </w:r>
            <w:r w:rsidRPr="006507E6">
              <w:rPr>
                <w:sz w:val="20"/>
                <w:szCs w:val="20"/>
                <w:lang w:eastAsia="en-US"/>
              </w:rPr>
              <w:t>лет</w:t>
            </w:r>
          </w:p>
        </w:tc>
        <w:tc>
          <w:tcPr>
            <w:tcW w:w="2262" w:type="dxa"/>
            <w:tcBorders>
              <w:top w:val="single" w:sz="4" w:space="0" w:color="auto"/>
              <w:left w:val="single" w:sz="4" w:space="0" w:color="auto"/>
              <w:bottom w:val="single" w:sz="4" w:space="0" w:color="auto"/>
              <w:right w:val="single" w:sz="4" w:space="0" w:color="auto"/>
            </w:tcBorders>
          </w:tcPr>
          <w:p w14:paraId="6BE4B8F5" w14:textId="77777777" w:rsidR="006507E6" w:rsidRPr="006507E6" w:rsidRDefault="006507E6" w:rsidP="006507E6">
            <w:pPr>
              <w:rPr>
                <w:b/>
                <w:sz w:val="20"/>
                <w:szCs w:val="20"/>
                <w:lang w:eastAsia="en-US"/>
              </w:rPr>
            </w:pPr>
            <w:r w:rsidRPr="006507E6">
              <w:rPr>
                <w:b/>
                <w:sz w:val="20"/>
                <w:szCs w:val="20"/>
                <w:lang w:eastAsia="en-US"/>
              </w:rPr>
              <w:t xml:space="preserve"> </w:t>
            </w:r>
          </w:p>
          <w:p w14:paraId="40987355" w14:textId="77777777" w:rsidR="006507E6" w:rsidRPr="006507E6" w:rsidRDefault="006507E6" w:rsidP="006507E6">
            <w:pPr>
              <w:rPr>
                <w:b/>
                <w:i/>
                <w:sz w:val="20"/>
                <w:szCs w:val="20"/>
                <w:lang w:eastAsia="en-US"/>
              </w:rPr>
            </w:pPr>
          </w:p>
        </w:tc>
      </w:tr>
      <w:tr w:rsidR="006507E6" w:rsidRPr="006507E6" w14:paraId="0897A433" w14:textId="77777777" w:rsidTr="009C43CE">
        <w:trPr>
          <w:trHeight w:val="1011"/>
        </w:trPr>
        <w:tc>
          <w:tcPr>
            <w:tcW w:w="2016" w:type="dxa"/>
            <w:tcBorders>
              <w:top w:val="single" w:sz="4" w:space="0" w:color="auto"/>
              <w:left w:val="single" w:sz="4" w:space="0" w:color="auto"/>
              <w:bottom w:val="single" w:sz="4" w:space="0" w:color="auto"/>
              <w:right w:val="single" w:sz="4" w:space="0" w:color="auto"/>
            </w:tcBorders>
          </w:tcPr>
          <w:p w14:paraId="52931F08" w14:textId="77777777" w:rsidR="006507E6" w:rsidRPr="006507E6" w:rsidRDefault="006507E6" w:rsidP="006507E6">
            <w:pPr>
              <w:rPr>
                <w:b/>
                <w:sz w:val="20"/>
                <w:szCs w:val="20"/>
                <w:lang w:eastAsia="en-US"/>
              </w:rPr>
            </w:pPr>
          </w:p>
          <w:p w14:paraId="711A4E18" w14:textId="77777777" w:rsidR="006507E6" w:rsidRPr="006507E6" w:rsidRDefault="006507E6" w:rsidP="006507E6">
            <w:pPr>
              <w:rPr>
                <w:b/>
                <w:sz w:val="20"/>
                <w:szCs w:val="20"/>
                <w:lang w:eastAsia="en-US"/>
              </w:rPr>
            </w:pPr>
          </w:p>
        </w:tc>
        <w:tc>
          <w:tcPr>
            <w:tcW w:w="1871" w:type="dxa"/>
            <w:tcBorders>
              <w:top w:val="single" w:sz="4" w:space="0" w:color="auto"/>
              <w:left w:val="single" w:sz="4" w:space="0" w:color="auto"/>
              <w:bottom w:val="single" w:sz="4" w:space="0" w:color="auto"/>
              <w:right w:val="single" w:sz="4" w:space="0" w:color="auto"/>
            </w:tcBorders>
          </w:tcPr>
          <w:p w14:paraId="1932E6E8" w14:textId="77777777" w:rsidR="006507E6" w:rsidRPr="006507E6" w:rsidRDefault="006507E6" w:rsidP="006507E6">
            <w:pPr>
              <w:rPr>
                <w:b/>
                <w:sz w:val="20"/>
                <w:szCs w:val="20"/>
                <w:lang w:eastAsia="en-US"/>
              </w:rPr>
            </w:pPr>
            <w:r w:rsidRPr="006507E6">
              <w:rPr>
                <w:b/>
                <w:sz w:val="20"/>
                <w:szCs w:val="20"/>
                <w:u w:val="single"/>
                <w:lang w:eastAsia="en-US"/>
              </w:rPr>
              <w:t>Родительские пятиминутки</w:t>
            </w:r>
          </w:p>
          <w:p w14:paraId="50D1133E" w14:textId="77777777" w:rsidR="006507E6" w:rsidRPr="00C03A96" w:rsidRDefault="00C03A96" w:rsidP="00C03A96">
            <w:pPr>
              <w:rPr>
                <w:sz w:val="20"/>
                <w:szCs w:val="20"/>
                <w:lang w:eastAsia="en-US"/>
              </w:rPr>
            </w:pPr>
            <w:r w:rsidRPr="00C03A96">
              <w:rPr>
                <w:sz w:val="20"/>
                <w:szCs w:val="20"/>
                <w:lang w:eastAsia="en-US"/>
              </w:rPr>
              <w:t>Особенности усвоения звуковой системы речи 6-7 лет</w:t>
            </w:r>
            <w:r>
              <w:rPr>
                <w:sz w:val="20"/>
                <w:szCs w:val="20"/>
                <w:lang w:eastAsia="en-US"/>
              </w:rPr>
              <w:t xml:space="preserve"> с </w:t>
            </w:r>
            <w:proofErr w:type="spellStart"/>
            <w:r>
              <w:rPr>
                <w:sz w:val="20"/>
                <w:szCs w:val="20"/>
                <w:lang w:eastAsia="en-US"/>
              </w:rPr>
              <w:t>тнр</w:t>
            </w:r>
            <w:proofErr w:type="spellEnd"/>
          </w:p>
        </w:tc>
        <w:tc>
          <w:tcPr>
            <w:tcW w:w="1993" w:type="dxa"/>
            <w:tcBorders>
              <w:top w:val="single" w:sz="4" w:space="0" w:color="auto"/>
              <w:left w:val="single" w:sz="4" w:space="0" w:color="auto"/>
              <w:bottom w:val="single" w:sz="4" w:space="0" w:color="auto"/>
              <w:right w:val="single" w:sz="4" w:space="0" w:color="auto"/>
            </w:tcBorders>
            <w:hideMark/>
          </w:tcPr>
          <w:p w14:paraId="7FDC1DDE" w14:textId="77777777" w:rsidR="006507E6" w:rsidRPr="006507E6" w:rsidRDefault="006507E6" w:rsidP="006507E6">
            <w:pPr>
              <w:rPr>
                <w:b/>
                <w:sz w:val="20"/>
                <w:szCs w:val="20"/>
                <w:u w:val="single"/>
                <w:lang w:eastAsia="en-US"/>
              </w:rPr>
            </w:pPr>
            <w:proofErr w:type="spellStart"/>
            <w:r w:rsidRPr="006507E6">
              <w:rPr>
                <w:b/>
                <w:sz w:val="20"/>
                <w:szCs w:val="20"/>
                <w:u w:val="single"/>
                <w:lang w:eastAsia="en-US"/>
              </w:rPr>
              <w:t>Пед</w:t>
            </w:r>
            <w:proofErr w:type="spellEnd"/>
            <w:r w:rsidR="005E4CE2">
              <w:rPr>
                <w:b/>
                <w:sz w:val="20"/>
                <w:szCs w:val="20"/>
                <w:u w:val="single"/>
                <w:lang w:eastAsia="en-US"/>
              </w:rPr>
              <w:t>.</w:t>
            </w:r>
            <w:r w:rsidRPr="006507E6">
              <w:rPr>
                <w:b/>
                <w:sz w:val="20"/>
                <w:szCs w:val="20"/>
                <w:u w:val="single"/>
                <w:lang w:eastAsia="en-US"/>
              </w:rPr>
              <w:t xml:space="preserve"> мастерская красивой речи</w:t>
            </w:r>
          </w:p>
          <w:p w14:paraId="3A72C084" w14:textId="77777777" w:rsidR="006507E6" w:rsidRPr="006507E6" w:rsidRDefault="006507E6" w:rsidP="005E4CE2">
            <w:pPr>
              <w:rPr>
                <w:b/>
                <w:sz w:val="20"/>
                <w:szCs w:val="20"/>
                <w:lang w:eastAsia="en-US"/>
              </w:rPr>
            </w:pPr>
            <w:r w:rsidRPr="006507E6">
              <w:rPr>
                <w:sz w:val="20"/>
                <w:szCs w:val="20"/>
                <w:lang w:eastAsia="en-US"/>
              </w:rPr>
              <w:t>Приемы форм</w:t>
            </w:r>
            <w:r w:rsidR="005E4CE2">
              <w:rPr>
                <w:sz w:val="20"/>
                <w:szCs w:val="20"/>
                <w:lang w:eastAsia="en-US"/>
              </w:rPr>
              <w:t>-</w:t>
            </w:r>
            <w:proofErr w:type="spellStart"/>
            <w:r w:rsidRPr="006507E6">
              <w:rPr>
                <w:sz w:val="20"/>
                <w:szCs w:val="20"/>
                <w:lang w:eastAsia="en-US"/>
              </w:rPr>
              <w:t>вания</w:t>
            </w:r>
            <w:proofErr w:type="spellEnd"/>
            <w:r w:rsidRPr="006507E6">
              <w:rPr>
                <w:sz w:val="20"/>
                <w:szCs w:val="20"/>
                <w:lang w:eastAsia="en-US"/>
              </w:rPr>
              <w:t xml:space="preserve"> грамматически правильной речи у детей с нарушениями речевого развития.</w:t>
            </w:r>
          </w:p>
        </w:tc>
        <w:tc>
          <w:tcPr>
            <w:tcW w:w="2018" w:type="dxa"/>
            <w:tcBorders>
              <w:top w:val="single" w:sz="4" w:space="0" w:color="auto"/>
              <w:left w:val="single" w:sz="4" w:space="0" w:color="auto"/>
              <w:bottom w:val="single" w:sz="4" w:space="0" w:color="auto"/>
              <w:right w:val="single" w:sz="4" w:space="0" w:color="auto"/>
            </w:tcBorders>
            <w:hideMark/>
          </w:tcPr>
          <w:p w14:paraId="5F504CF6" w14:textId="77777777" w:rsidR="006507E6" w:rsidRPr="006507E6" w:rsidRDefault="006507E6" w:rsidP="006507E6">
            <w:pPr>
              <w:rPr>
                <w:b/>
                <w:sz w:val="20"/>
                <w:szCs w:val="20"/>
                <w:lang w:eastAsia="en-US"/>
              </w:rPr>
            </w:pPr>
            <w:r w:rsidRPr="006507E6">
              <w:rPr>
                <w:b/>
                <w:sz w:val="20"/>
                <w:szCs w:val="20"/>
                <w:lang w:eastAsia="en-US"/>
              </w:rPr>
              <w:t xml:space="preserve"> </w:t>
            </w:r>
            <w:r w:rsidRPr="006507E6">
              <w:rPr>
                <w:b/>
                <w:sz w:val="20"/>
                <w:szCs w:val="20"/>
                <w:u w:val="single"/>
                <w:lang w:eastAsia="en-US"/>
              </w:rPr>
              <w:t>Родительские пятиминутки</w:t>
            </w:r>
          </w:p>
          <w:p w14:paraId="26A55E5F" w14:textId="77777777" w:rsidR="006507E6" w:rsidRPr="006507E6" w:rsidRDefault="006507E6" w:rsidP="006507E6">
            <w:pPr>
              <w:rPr>
                <w:sz w:val="20"/>
                <w:szCs w:val="20"/>
                <w:lang w:eastAsia="en-US"/>
              </w:rPr>
            </w:pPr>
            <w:r w:rsidRPr="006507E6">
              <w:rPr>
                <w:sz w:val="20"/>
                <w:szCs w:val="20"/>
                <w:lang w:eastAsia="en-US"/>
              </w:rPr>
              <w:t>Игры по развитию речевого дыхания и моделированию голоса</w:t>
            </w:r>
          </w:p>
        </w:tc>
        <w:tc>
          <w:tcPr>
            <w:tcW w:w="2262" w:type="dxa"/>
            <w:tcBorders>
              <w:top w:val="single" w:sz="4" w:space="0" w:color="auto"/>
              <w:left w:val="single" w:sz="4" w:space="0" w:color="auto"/>
              <w:bottom w:val="single" w:sz="4" w:space="0" w:color="auto"/>
              <w:right w:val="single" w:sz="4" w:space="0" w:color="auto"/>
            </w:tcBorders>
            <w:hideMark/>
          </w:tcPr>
          <w:p w14:paraId="312236A8" w14:textId="4F376B57" w:rsidR="006507E6" w:rsidRPr="006507E6" w:rsidRDefault="006507E6" w:rsidP="006507E6">
            <w:pPr>
              <w:rPr>
                <w:b/>
                <w:sz w:val="20"/>
                <w:szCs w:val="20"/>
                <w:lang w:eastAsia="en-US"/>
              </w:rPr>
            </w:pPr>
            <w:r w:rsidRPr="006507E6">
              <w:rPr>
                <w:sz w:val="20"/>
                <w:szCs w:val="20"/>
                <w:lang w:eastAsia="en-US"/>
              </w:rPr>
              <w:t xml:space="preserve"> </w:t>
            </w:r>
            <w:r w:rsidRPr="006507E6">
              <w:rPr>
                <w:b/>
                <w:sz w:val="20"/>
                <w:szCs w:val="20"/>
                <w:u w:val="single"/>
                <w:lang w:eastAsia="en-US"/>
              </w:rPr>
              <w:t>Семинар – практикум</w:t>
            </w:r>
            <w:r w:rsidRPr="006507E6">
              <w:rPr>
                <w:b/>
                <w:sz w:val="20"/>
                <w:szCs w:val="20"/>
                <w:lang w:eastAsia="en-US"/>
              </w:rPr>
              <w:t xml:space="preserve"> </w:t>
            </w:r>
            <w:r w:rsidRPr="006507E6">
              <w:rPr>
                <w:color w:val="333333"/>
                <w:sz w:val="20"/>
                <w:szCs w:val="20"/>
              </w:rPr>
              <w:t>Особенности усвоения предлогов детьми 6</w:t>
            </w:r>
            <w:r w:rsidR="00EE22DB">
              <w:rPr>
                <w:color w:val="333333"/>
                <w:sz w:val="20"/>
                <w:szCs w:val="20"/>
              </w:rPr>
              <w:t>-7</w:t>
            </w:r>
            <w:r w:rsidRPr="006507E6">
              <w:rPr>
                <w:color w:val="333333"/>
                <w:sz w:val="20"/>
                <w:szCs w:val="20"/>
              </w:rPr>
              <w:t xml:space="preserve"> лет с ТНР. Организация речевых игр в домашних условиях.</w:t>
            </w:r>
          </w:p>
        </w:tc>
      </w:tr>
      <w:tr w:rsidR="006507E6" w:rsidRPr="006507E6" w14:paraId="40EF763F" w14:textId="77777777" w:rsidTr="009C43CE">
        <w:trPr>
          <w:trHeight w:val="1550"/>
        </w:trPr>
        <w:tc>
          <w:tcPr>
            <w:tcW w:w="2016" w:type="dxa"/>
            <w:tcBorders>
              <w:top w:val="single" w:sz="4" w:space="0" w:color="auto"/>
              <w:left w:val="single" w:sz="4" w:space="0" w:color="auto"/>
              <w:bottom w:val="single" w:sz="4" w:space="0" w:color="auto"/>
              <w:right w:val="single" w:sz="4" w:space="0" w:color="auto"/>
            </w:tcBorders>
          </w:tcPr>
          <w:p w14:paraId="3C82F1D9" w14:textId="77777777" w:rsidR="001037CE" w:rsidRDefault="006507E6" w:rsidP="001037CE">
            <w:pPr>
              <w:rPr>
                <w:rFonts w:ascii="Times New Roman CYR" w:hAnsi="Times New Roman CYR" w:cs="Times New Roman CYR"/>
                <w:b/>
                <w:sz w:val="20"/>
                <w:szCs w:val="20"/>
                <w:lang w:eastAsia="en-US"/>
              </w:rPr>
            </w:pPr>
            <w:r w:rsidRPr="006507E6">
              <w:rPr>
                <w:rFonts w:ascii="Times New Roman CYR" w:hAnsi="Times New Roman CYR" w:cs="Times New Roman CYR"/>
                <w:b/>
                <w:sz w:val="20"/>
                <w:szCs w:val="20"/>
                <w:u w:val="single"/>
                <w:lang w:eastAsia="en-US"/>
              </w:rPr>
              <w:t>Родительское собрание.</w:t>
            </w:r>
            <w:r w:rsidRPr="006507E6">
              <w:rPr>
                <w:rFonts w:ascii="Times New Roman CYR" w:hAnsi="Times New Roman CYR" w:cs="Times New Roman CYR"/>
                <w:b/>
                <w:sz w:val="20"/>
                <w:szCs w:val="20"/>
                <w:lang w:eastAsia="en-US"/>
              </w:rPr>
              <w:t xml:space="preserve"> </w:t>
            </w:r>
            <w:r w:rsidR="005E4CE2">
              <w:rPr>
                <w:rFonts w:ascii="Times New Roman CYR" w:hAnsi="Times New Roman CYR" w:cs="Times New Roman CYR"/>
                <w:b/>
                <w:sz w:val="20"/>
                <w:szCs w:val="20"/>
                <w:lang w:eastAsia="en-US"/>
              </w:rPr>
              <w:t xml:space="preserve"> </w:t>
            </w:r>
          </w:p>
          <w:p w14:paraId="0684E9F4" w14:textId="44FFA129" w:rsidR="006507E6" w:rsidRPr="006507E6" w:rsidRDefault="001037CE" w:rsidP="001037CE">
            <w:pPr>
              <w:rPr>
                <w:b/>
                <w:sz w:val="20"/>
                <w:szCs w:val="20"/>
                <w:lang w:eastAsia="en-US"/>
              </w:rPr>
            </w:pPr>
            <w:r w:rsidRPr="001037CE">
              <w:rPr>
                <w:rFonts w:ascii="Times New Roman CYR" w:hAnsi="Times New Roman CYR" w:cs="Times New Roman CYR"/>
                <w:sz w:val="20"/>
                <w:szCs w:val="20"/>
                <w:lang w:eastAsia="en-US"/>
              </w:rPr>
              <w:t>С</w:t>
            </w:r>
            <w:r w:rsidR="006507E6" w:rsidRPr="006507E6">
              <w:rPr>
                <w:sz w:val="20"/>
              </w:rPr>
              <w:t>одержание и формы логопед</w:t>
            </w:r>
            <w:r>
              <w:rPr>
                <w:sz w:val="20"/>
              </w:rPr>
              <w:t xml:space="preserve">. </w:t>
            </w:r>
            <w:r w:rsidRPr="006507E6">
              <w:rPr>
                <w:sz w:val="20"/>
              </w:rPr>
              <w:t>Д</w:t>
            </w:r>
            <w:r w:rsidR="006507E6" w:rsidRPr="006507E6">
              <w:rPr>
                <w:sz w:val="20"/>
              </w:rPr>
              <w:t>еятель</w:t>
            </w:r>
            <w:r>
              <w:rPr>
                <w:sz w:val="20"/>
              </w:rPr>
              <w:t xml:space="preserve">- </w:t>
            </w:r>
            <w:proofErr w:type="spellStart"/>
            <w:r w:rsidR="006507E6" w:rsidRPr="006507E6">
              <w:rPr>
                <w:sz w:val="20"/>
              </w:rPr>
              <w:t>ности</w:t>
            </w:r>
            <w:proofErr w:type="spellEnd"/>
            <w:r w:rsidR="006507E6" w:rsidRPr="006507E6">
              <w:rPr>
                <w:sz w:val="20"/>
              </w:rPr>
              <w:t xml:space="preserve"> для детей  </w:t>
            </w:r>
            <w:r w:rsidR="00EE22DB">
              <w:rPr>
                <w:sz w:val="20"/>
              </w:rPr>
              <w:t>6</w:t>
            </w:r>
            <w:r w:rsidR="006507E6" w:rsidRPr="006507E6">
              <w:rPr>
                <w:sz w:val="20"/>
              </w:rPr>
              <w:t>-</w:t>
            </w:r>
            <w:r w:rsidR="00C03A96">
              <w:rPr>
                <w:sz w:val="20"/>
              </w:rPr>
              <w:t>7</w:t>
            </w:r>
            <w:r w:rsidR="006507E6" w:rsidRPr="006507E6">
              <w:rPr>
                <w:sz w:val="20"/>
              </w:rPr>
              <w:t xml:space="preserve"> летнего возраста для детей с  ТНР.</w:t>
            </w:r>
          </w:p>
        </w:tc>
        <w:tc>
          <w:tcPr>
            <w:tcW w:w="1871" w:type="dxa"/>
            <w:tcBorders>
              <w:top w:val="single" w:sz="4" w:space="0" w:color="auto"/>
              <w:left w:val="single" w:sz="4" w:space="0" w:color="auto"/>
              <w:bottom w:val="single" w:sz="4" w:space="0" w:color="auto"/>
              <w:right w:val="single" w:sz="4" w:space="0" w:color="auto"/>
            </w:tcBorders>
            <w:hideMark/>
          </w:tcPr>
          <w:p w14:paraId="340FDA22" w14:textId="43976260" w:rsidR="006507E6" w:rsidRPr="006507E6" w:rsidRDefault="00CE11AD" w:rsidP="005E4CE2">
            <w:pPr>
              <w:rPr>
                <w:b/>
                <w:sz w:val="20"/>
                <w:szCs w:val="20"/>
                <w:lang w:eastAsia="en-US"/>
              </w:rPr>
            </w:pPr>
            <w:proofErr w:type="spellStart"/>
            <w:r>
              <w:rPr>
                <w:b/>
                <w:sz w:val="20"/>
                <w:szCs w:val="20"/>
                <w:lang w:eastAsia="en-US"/>
              </w:rPr>
              <w:t>Видеоурок</w:t>
            </w:r>
            <w:proofErr w:type="spellEnd"/>
            <w:r>
              <w:rPr>
                <w:b/>
                <w:sz w:val="20"/>
                <w:szCs w:val="20"/>
                <w:lang w:eastAsia="en-US"/>
              </w:rPr>
              <w:t xml:space="preserve"> </w:t>
            </w:r>
            <w:r w:rsidRPr="00CE11AD">
              <w:rPr>
                <w:bCs/>
                <w:sz w:val="20"/>
                <w:szCs w:val="20"/>
                <w:lang w:eastAsia="en-US"/>
              </w:rPr>
              <w:t>«Здоровье сберегающие технологии в домашних условиях»</w:t>
            </w:r>
          </w:p>
        </w:tc>
        <w:tc>
          <w:tcPr>
            <w:tcW w:w="1993" w:type="dxa"/>
            <w:tcBorders>
              <w:top w:val="single" w:sz="4" w:space="0" w:color="auto"/>
              <w:left w:val="single" w:sz="4" w:space="0" w:color="auto"/>
              <w:bottom w:val="single" w:sz="4" w:space="0" w:color="auto"/>
              <w:right w:val="single" w:sz="4" w:space="0" w:color="auto"/>
            </w:tcBorders>
            <w:hideMark/>
          </w:tcPr>
          <w:p w14:paraId="5F300F6F" w14:textId="77777777" w:rsidR="006507E6" w:rsidRPr="006507E6" w:rsidRDefault="006507E6" w:rsidP="006507E6">
            <w:pPr>
              <w:rPr>
                <w:b/>
                <w:sz w:val="20"/>
                <w:szCs w:val="20"/>
                <w:lang w:eastAsia="en-US"/>
              </w:rPr>
            </w:pPr>
            <w:r w:rsidRPr="006507E6">
              <w:rPr>
                <w:b/>
                <w:sz w:val="20"/>
                <w:szCs w:val="20"/>
                <w:u w:val="single"/>
                <w:lang w:eastAsia="en-US"/>
              </w:rPr>
              <w:t>Родительские пятиминутки</w:t>
            </w:r>
          </w:p>
          <w:p w14:paraId="51CD014C" w14:textId="77777777" w:rsidR="006507E6" w:rsidRPr="006507E6" w:rsidRDefault="006507E6" w:rsidP="006507E6">
            <w:pPr>
              <w:rPr>
                <w:sz w:val="20"/>
                <w:szCs w:val="20"/>
                <w:lang w:eastAsia="en-US"/>
              </w:rPr>
            </w:pPr>
            <w:r w:rsidRPr="006507E6">
              <w:rPr>
                <w:sz w:val="20"/>
                <w:szCs w:val="20"/>
                <w:lang w:eastAsia="en-US"/>
              </w:rPr>
              <w:t xml:space="preserve">Приемы </w:t>
            </w:r>
            <w:proofErr w:type="spellStart"/>
            <w:r w:rsidRPr="006507E6">
              <w:rPr>
                <w:sz w:val="20"/>
                <w:szCs w:val="20"/>
                <w:lang w:eastAsia="en-US"/>
              </w:rPr>
              <w:t>обогощения</w:t>
            </w:r>
            <w:proofErr w:type="spellEnd"/>
            <w:r w:rsidRPr="006507E6">
              <w:rPr>
                <w:sz w:val="20"/>
                <w:szCs w:val="20"/>
                <w:lang w:eastAsia="en-US"/>
              </w:rPr>
              <w:t xml:space="preserve"> словарного запаса детей </w:t>
            </w:r>
            <w:proofErr w:type="spellStart"/>
            <w:r w:rsidRPr="006507E6">
              <w:rPr>
                <w:sz w:val="20"/>
                <w:szCs w:val="20"/>
                <w:lang w:eastAsia="en-US"/>
              </w:rPr>
              <w:t>дош</w:t>
            </w:r>
            <w:proofErr w:type="spellEnd"/>
            <w:r w:rsidRPr="006507E6">
              <w:rPr>
                <w:sz w:val="20"/>
                <w:szCs w:val="20"/>
                <w:lang w:eastAsia="en-US"/>
              </w:rPr>
              <w:t>. возраста с ТНР</w:t>
            </w:r>
          </w:p>
        </w:tc>
        <w:tc>
          <w:tcPr>
            <w:tcW w:w="2018" w:type="dxa"/>
            <w:tcBorders>
              <w:top w:val="single" w:sz="4" w:space="0" w:color="auto"/>
              <w:left w:val="single" w:sz="4" w:space="0" w:color="auto"/>
              <w:bottom w:val="single" w:sz="4" w:space="0" w:color="auto"/>
              <w:right w:val="single" w:sz="4" w:space="0" w:color="auto"/>
            </w:tcBorders>
            <w:hideMark/>
          </w:tcPr>
          <w:p w14:paraId="40B790A2" w14:textId="77777777" w:rsidR="00DC379E" w:rsidRPr="006507E6" w:rsidRDefault="00DC379E" w:rsidP="00DC379E">
            <w:pPr>
              <w:rPr>
                <w:b/>
                <w:sz w:val="20"/>
                <w:szCs w:val="20"/>
                <w:lang w:eastAsia="en-US"/>
              </w:rPr>
            </w:pPr>
            <w:r w:rsidRPr="006507E6">
              <w:rPr>
                <w:b/>
                <w:sz w:val="20"/>
                <w:szCs w:val="20"/>
                <w:u w:val="single"/>
                <w:lang w:eastAsia="en-US"/>
              </w:rPr>
              <w:t>Родительские пятиминутки</w:t>
            </w:r>
          </w:p>
          <w:p w14:paraId="5D347064" w14:textId="77777777" w:rsidR="006507E6" w:rsidRPr="005E4CE2" w:rsidRDefault="00DC379E" w:rsidP="00DC379E">
            <w:pPr>
              <w:rPr>
                <w:sz w:val="20"/>
                <w:szCs w:val="20"/>
                <w:lang w:eastAsia="en-US"/>
              </w:rPr>
            </w:pPr>
            <w:r w:rsidRPr="00DC379E">
              <w:rPr>
                <w:sz w:val="18"/>
                <w:szCs w:val="20"/>
                <w:lang w:eastAsia="en-US"/>
              </w:rPr>
              <w:t xml:space="preserve">Особенности </w:t>
            </w:r>
            <w:proofErr w:type="spellStart"/>
            <w:r w:rsidRPr="00DC379E">
              <w:rPr>
                <w:sz w:val="18"/>
                <w:szCs w:val="20"/>
                <w:lang w:eastAsia="en-US"/>
              </w:rPr>
              <w:t>инди</w:t>
            </w:r>
            <w:proofErr w:type="spellEnd"/>
            <w:r>
              <w:rPr>
                <w:sz w:val="18"/>
                <w:szCs w:val="20"/>
                <w:lang w:eastAsia="en-US"/>
              </w:rPr>
              <w:t xml:space="preserve"> </w:t>
            </w:r>
            <w:proofErr w:type="spellStart"/>
            <w:r w:rsidRPr="00DC379E">
              <w:rPr>
                <w:sz w:val="18"/>
                <w:szCs w:val="20"/>
                <w:lang w:eastAsia="en-US"/>
              </w:rPr>
              <w:t>видуальной</w:t>
            </w:r>
            <w:proofErr w:type="spellEnd"/>
            <w:r w:rsidRPr="00DC379E">
              <w:rPr>
                <w:sz w:val="18"/>
                <w:szCs w:val="20"/>
                <w:lang w:eastAsia="en-US"/>
              </w:rPr>
              <w:t xml:space="preserve"> </w:t>
            </w:r>
            <w:proofErr w:type="spellStart"/>
            <w:r w:rsidRPr="00DC379E">
              <w:rPr>
                <w:sz w:val="18"/>
                <w:szCs w:val="20"/>
                <w:lang w:eastAsia="en-US"/>
              </w:rPr>
              <w:t>коррек</w:t>
            </w:r>
            <w:proofErr w:type="spellEnd"/>
            <w:r>
              <w:rPr>
                <w:sz w:val="18"/>
                <w:szCs w:val="20"/>
                <w:lang w:eastAsia="en-US"/>
              </w:rPr>
              <w:t xml:space="preserve"> </w:t>
            </w:r>
            <w:proofErr w:type="spellStart"/>
            <w:r w:rsidRPr="00DC379E">
              <w:rPr>
                <w:sz w:val="18"/>
                <w:szCs w:val="20"/>
                <w:lang w:eastAsia="en-US"/>
              </w:rPr>
              <w:t>ционной</w:t>
            </w:r>
            <w:proofErr w:type="spellEnd"/>
            <w:r w:rsidRPr="00DC379E">
              <w:rPr>
                <w:sz w:val="18"/>
                <w:szCs w:val="20"/>
                <w:lang w:eastAsia="en-US"/>
              </w:rPr>
              <w:t xml:space="preserve"> работы с детьми, имеющими различные нарушения речи.</w:t>
            </w:r>
          </w:p>
        </w:tc>
        <w:tc>
          <w:tcPr>
            <w:tcW w:w="2262" w:type="dxa"/>
            <w:tcBorders>
              <w:top w:val="single" w:sz="4" w:space="0" w:color="auto"/>
              <w:left w:val="single" w:sz="4" w:space="0" w:color="auto"/>
              <w:bottom w:val="single" w:sz="4" w:space="0" w:color="auto"/>
              <w:right w:val="single" w:sz="4" w:space="0" w:color="auto"/>
            </w:tcBorders>
          </w:tcPr>
          <w:p w14:paraId="3FC8887E" w14:textId="77777777" w:rsidR="006507E6" w:rsidRPr="006507E6" w:rsidRDefault="006507E6" w:rsidP="006507E6">
            <w:pPr>
              <w:rPr>
                <w:b/>
                <w:sz w:val="20"/>
                <w:szCs w:val="20"/>
                <w:lang w:eastAsia="en-US"/>
              </w:rPr>
            </w:pPr>
            <w:r w:rsidRPr="006507E6">
              <w:rPr>
                <w:b/>
                <w:sz w:val="20"/>
                <w:szCs w:val="20"/>
                <w:lang w:eastAsia="en-US"/>
              </w:rPr>
              <w:t>ИК</w:t>
            </w:r>
          </w:p>
          <w:p w14:paraId="0B290D4A" w14:textId="77777777" w:rsidR="006507E6" w:rsidRPr="005E4CE2" w:rsidRDefault="005E4CE2" w:rsidP="006507E6">
            <w:pPr>
              <w:rPr>
                <w:sz w:val="20"/>
                <w:szCs w:val="20"/>
                <w:lang w:eastAsia="en-US"/>
              </w:rPr>
            </w:pPr>
            <w:r w:rsidRPr="005E4CE2">
              <w:rPr>
                <w:sz w:val="20"/>
                <w:szCs w:val="20"/>
                <w:lang w:eastAsia="en-US"/>
              </w:rPr>
              <w:t xml:space="preserve">Особенности усвоения предлогов 6-7 лет с </w:t>
            </w:r>
            <w:proofErr w:type="spellStart"/>
            <w:r w:rsidRPr="005E4CE2">
              <w:rPr>
                <w:sz w:val="20"/>
                <w:szCs w:val="20"/>
                <w:lang w:eastAsia="en-US"/>
              </w:rPr>
              <w:t>тнр</w:t>
            </w:r>
            <w:proofErr w:type="spellEnd"/>
          </w:p>
        </w:tc>
      </w:tr>
      <w:tr w:rsidR="006507E6" w:rsidRPr="006507E6" w14:paraId="1FB95C88" w14:textId="77777777" w:rsidTr="009C43CE">
        <w:trPr>
          <w:trHeight w:val="2047"/>
        </w:trPr>
        <w:tc>
          <w:tcPr>
            <w:tcW w:w="2016" w:type="dxa"/>
            <w:tcBorders>
              <w:top w:val="single" w:sz="4" w:space="0" w:color="auto"/>
              <w:left w:val="single" w:sz="4" w:space="0" w:color="auto"/>
              <w:bottom w:val="single" w:sz="4" w:space="0" w:color="auto"/>
              <w:right w:val="single" w:sz="4" w:space="0" w:color="auto"/>
            </w:tcBorders>
          </w:tcPr>
          <w:p w14:paraId="3D9828BA" w14:textId="77777777" w:rsidR="00DC379E" w:rsidRPr="006507E6" w:rsidRDefault="00DC379E" w:rsidP="00DC379E">
            <w:pPr>
              <w:rPr>
                <w:b/>
                <w:sz w:val="20"/>
                <w:szCs w:val="20"/>
                <w:u w:val="single"/>
                <w:lang w:eastAsia="en-US"/>
              </w:rPr>
            </w:pPr>
            <w:r w:rsidRPr="006507E6">
              <w:rPr>
                <w:b/>
                <w:sz w:val="20"/>
                <w:szCs w:val="20"/>
                <w:u w:val="single"/>
                <w:lang w:eastAsia="en-US"/>
              </w:rPr>
              <w:t xml:space="preserve">Мастер - класс </w:t>
            </w:r>
          </w:p>
          <w:p w14:paraId="115F393F" w14:textId="77777777" w:rsidR="00DC379E" w:rsidRPr="006507E6" w:rsidRDefault="00DC379E" w:rsidP="00DC379E">
            <w:pPr>
              <w:rPr>
                <w:b/>
                <w:sz w:val="20"/>
                <w:szCs w:val="20"/>
                <w:lang w:eastAsia="en-US"/>
              </w:rPr>
            </w:pPr>
            <w:r w:rsidRPr="005E4CE2">
              <w:rPr>
                <w:sz w:val="20"/>
                <w:szCs w:val="20"/>
                <w:lang w:eastAsia="en-US"/>
              </w:rPr>
              <w:t>Обучение 6-7 лет составлять рассказы по серии сюжетных картинок</w:t>
            </w:r>
            <w:r w:rsidRPr="006507E6">
              <w:rPr>
                <w:b/>
                <w:sz w:val="20"/>
                <w:szCs w:val="20"/>
                <w:u w:val="single"/>
                <w:lang w:eastAsia="en-US"/>
              </w:rPr>
              <w:t xml:space="preserve"> </w:t>
            </w:r>
          </w:p>
          <w:p w14:paraId="0D23D8EB" w14:textId="77777777" w:rsidR="006507E6" w:rsidRPr="006507E6" w:rsidRDefault="006507E6" w:rsidP="006507E6">
            <w:pPr>
              <w:rPr>
                <w:b/>
                <w:sz w:val="20"/>
                <w:szCs w:val="20"/>
                <w:lang w:eastAsia="en-US"/>
              </w:rPr>
            </w:pPr>
          </w:p>
        </w:tc>
        <w:tc>
          <w:tcPr>
            <w:tcW w:w="1871" w:type="dxa"/>
            <w:tcBorders>
              <w:top w:val="single" w:sz="4" w:space="0" w:color="auto"/>
              <w:left w:val="single" w:sz="4" w:space="0" w:color="auto"/>
              <w:bottom w:val="single" w:sz="4" w:space="0" w:color="auto"/>
              <w:right w:val="single" w:sz="4" w:space="0" w:color="auto"/>
            </w:tcBorders>
            <w:hideMark/>
          </w:tcPr>
          <w:p w14:paraId="3345573C" w14:textId="77777777" w:rsidR="006507E6" w:rsidRPr="006507E6" w:rsidRDefault="006507E6" w:rsidP="006507E6">
            <w:pPr>
              <w:rPr>
                <w:b/>
                <w:sz w:val="20"/>
                <w:szCs w:val="20"/>
                <w:lang w:eastAsia="en-US"/>
              </w:rPr>
            </w:pPr>
            <w:r w:rsidRPr="006507E6">
              <w:rPr>
                <w:b/>
                <w:sz w:val="20"/>
                <w:szCs w:val="20"/>
                <w:lang w:eastAsia="en-US"/>
              </w:rPr>
              <w:t>ПК</w:t>
            </w:r>
          </w:p>
          <w:p w14:paraId="0630648E" w14:textId="7506F8EE" w:rsidR="006507E6" w:rsidRPr="006507E6" w:rsidRDefault="006507E6" w:rsidP="005E4CE2">
            <w:pPr>
              <w:rPr>
                <w:b/>
                <w:sz w:val="20"/>
                <w:szCs w:val="20"/>
                <w:lang w:eastAsia="en-US"/>
              </w:rPr>
            </w:pPr>
            <w:r w:rsidRPr="006507E6">
              <w:rPr>
                <w:rFonts w:eastAsia="Calibri"/>
                <w:sz w:val="20"/>
                <w:lang w:eastAsia="en-US"/>
              </w:rPr>
              <w:t xml:space="preserve">Организация предметно – развивающей среды для детей </w:t>
            </w:r>
            <w:r w:rsidR="00EE22DB">
              <w:rPr>
                <w:rFonts w:eastAsia="Calibri"/>
                <w:sz w:val="20"/>
                <w:lang w:eastAsia="en-US"/>
              </w:rPr>
              <w:t>6</w:t>
            </w:r>
            <w:r w:rsidR="00C03A96">
              <w:rPr>
                <w:rFonts w:eastAsia="Calibri"/>
                <w:sz w:val="20"/>
                <w:lang w:eastAsia="en-US"/>
              </w:rPr>
              <w:t>-7</w:t>
            </w:r>
            <w:r w:rsidRPr="006507E6">
              <w:rPr>
                <w:sz w:val="20"/>
              </w:rPr>
              <w:t>летнего возраста с речевым недоразвитием в домашних условия.</w:t>
            </w:r>
            <w:r w:rsidRPr="006507E6">
              <w:rPr>
                <w:rFonts w:eastAsia="Calibri"/>
                <w:sz w:val="20"/>
                <w:lang w:eastAsia="en-US"/>
              </w:rPr>
              <w:t xml:space="preserve">                                                                                                                                     </w:t>
            </w:r>
          </w:p>
        </w:tc>
        <w:tc>
          <w:tcPr>
            <w:tcW w:w="1993" w:type="dxa"/>
            <w:tcBorders>
              <w:top w:val="single" w:sz="4" w:space="0" w:color="auto"/>
              <w:left w:val="single" w:sz="4" w:space="0" w:color="auto"/>
              <w:bottom w:val="single" w:sz="4" w:space="0" w:color="auto"/>
              <w:right w:val="single" w:sz="4" w:space="0" w:color="auto"/>
            </w:tcBorders>
            <w:hideMark/>
          </w:tcPr>
          <w:p w14:paraId="098E4134" w14:textId="77777777" w:rsidR="006507E6" w:rsidRPr="006507E6" w:rsidRDefault="006507E6" w:rsidP="006507E6">
            <w:pPr>
              <w:rPr>
                <w:b/>
                <w:sz w:val="20"/>
                <w:szCs w:val="20"/>
                <w:lang w:eastAsia="en-US"/>
              </w:rPr>
            </w:pPr>
            <w:r w:rsidRPr="006507E6">
              <w:rPr>
                <w:b/>
                <w:sz w:val="20"/>
                <w:szCs w:val="20"/>
                <w:lang w:eastAsia="en-US"/>
              </w:rPr>
              <w:t>ПК</w:t>
            </w:r>
          </w:p>
          <w:p w14:paraId="31682269" w14:textId="77777777" w:rsidR="006507E6" w:rsidRPr="006507E6" w:rsidRDefault="006507E6" w:rsidP="006507E6">
            <w:pPr>
              <w:rPr>
                <w:sz w:val="20"/>
                <w:szCs w:val="20"/>
                <w:lang w:eastAsia="en-US"/>
              </w:rPr>
            </w:pPr>
            <w:r w:rsidRPr="006507E6">
              <w:rPr>
                <w:sz w:val="20"/>
                <w:szCs w:val="20"/>
                <w:lang w:eastAsia="en-US"/>
              </w:rPr>
              <w:t xml:space="preserve">Формирование </w:t>
            </w:r>
            <w:proofErr w:type="spellStart"/>
            <w:r w:rsidRPr="006507E6">
              <w:rPr>
                <w:sz w:val="20"/>
                <w:szCs w:val="20"/>
                <w:lang w:eastAsia="en-US"/>
              </w:rPr>
              <w:t>фонетико</w:t>
            </w:r>
            <w:proofErr w:type="spellEnd"/>
            <w:r w:rsidRPr="006507E6">
              <w:rPr>
                <w:sz w:val="20"/>
                <w:szCs w:val="20"/>
                <w:lang w:eastAsia="en-US"/>
              </w:rPr>
              <w:t xml:space="preserve"> – фонематических процессов и слоговой структуры у детей с речевым недоразвитием </w:t>
            </w:r>
            <w:r w:rsidR="005E4CE2">
              <w:rPr>
                <w:sz w:val="20"/>
                <w:szCs w:val="20"/>
                <w:lang w:eastAsia="en-US"/>
              </w:rPr>
              <w:t>6-7 лет</w:t>
            </w:r>
          </w:p>
        </w:tc>
        <w:tc>
          <w:tcPr>
            <w:tcW w:w="2018" w:type="dxa"/>
            <w:tcBorders>
              <w:top w:val="single" w:sz="4" w:space="0" w:color="auto"/>
              <w:left w:val="single" w:sz="4" w:space="0" w:color="auto"/>
              <w:bottom w:val="single" w:sz="4" w:space="0" w:color="auto"/>
              <w:right w:val="single" w:sz="4" w:space="0" w:color="auto"/>
            </w:tcBorders>
          </w:tcPr>
          <w:p w14:paraId="02FCEAAB" w14:textId="77777777" w:rsidR="006507E6" w:rsidRPr="006507E6" w:rsidRDefault="006507E6" w:rsidP="006507E6">
            <w:pPr>
              <w:rPr>
                <w:rFonts w:ascii="Times New Roman CYR" w:hAnsi="Times New Roman CYR" w:cs="Times New Roman CYR"/>
                <w:b/>
                <w:sz w:val="20"/>
                <w:szCs w:val="20"/>
                <w:u w:val="single"/>
                <w:lang w:eastAsia="en-US"/>
              </w:rPr>
            </w:pPr>
            <w:r w:rsidRPr="006507E6">
              <w:rPr>
                <w:rFonts w:ascii="Times New Roman CYR" w:hAnsi="Times New Roman CYR" w:cs="Times New Roman CYR"/>
                <w:b/>
                <w:sz w:val="20"/>
                <w:szCs w:val="20"/>
                <w:u w:val="single"/>
                <w:lang w:eastAsia="en-US"/>
              </w:rPr>
              <w:t>Родительское собрание</w:t>
            </w:r>
          </w:p>
          <w:p w14:paraId="3BC35167" w14:textId="77777777" w:rsidR="006507E6" w:rsidRPr="006507E6" w:rsidRDefault="006507E6" w:rsidP="006507E6">
            <w:pPr>
              <w:ind w:right="-21"/>
              <w:rPr>
                <w:b/>
                <w:sz w:val="20"/>
                <w:szCs w:val="20"/>
                <w:lang w:eastAsia="en-US"/>
              </w:rPr>
            </w:pPr>
            <w:r w:rsidRPr="006507E6">
              <w:rPr>
                <w:sz w:val="20"/>
                <w:szCs w:val="20"/>
                <w:lang w:eastAsia="en-US"/>
              </w:rPr>
              <w:t xml:space="preserve">Совершенствование речевых возможностей дошкольников с ТНР». </w:t>
            </w:r>
            <w:r w:rsidRPr="006507E6">
              <w:rPr>
                <w:color w:val="333333"/>
                <w:sz w:val="20"/>
                <w:szCs w:val="20"/>
                <w:lang w:eastAsia="en-US"/>
              </w:rPr>
              <w:t>Особенности усвоения программы детьми.</w:t>
            </w:r>
          </w:p>
        </w:tc>
        <w:tc>
          <w:tcPr>
            <w:tcW w:w="2262" w:type="dxa"/>
            <w:tcBorders>
              <w:top w:val="single" w:sz="4" w:space="0" w:color="auto"/>
              <w:left w:val="single" w:sz="4" w:space="0" w:color="auto"/>
              <w:bottom w:val="single" w:sz="4" w:space="0" w:color="auto"/>
              <w:right w:val="single" w:sz="4" w:space="0" w:color="auto"/>
            </w:tcBorders>
            <w:hideMark/>
          </w:tcPr>
          <w:p w14:paraId="4F16A77F" w14:textId="77777777" w:rsidR="006507E6" w:rsidRPr="006507E6" w:rsidRDefault="006507E6" w:rsidP="006507E6">
            <w:pPr>
              <w:rPr>
                <w:b/>
                <w:sz w:val="20"/>
                <w:szCs w:val="20"/>
                <w:lang w:eastAsia="en-US"/>
              </w:rPr>
            </w:pPr>
            <w:r w:rsidRPr="006507E6">
              <w:rPr>
                <w:b/>
                <w:sz w:val="20"/>
                <w:szCs w:val="20"/>
                <w:u w:val="single"/>
                <w:lang w:eastAsia="en-US"/>
              </w:rPr>
              <w:t>Мамина школа</w:t>
            </w:r>
            <w:r w:rsidRPr="006507E6">
              <w:rPr>
                <w:b/>
                <w:sz w:val="20"/>
                <w:szCs w:val="20"/>
                <w:lang w:eastAsia="en-US"/>
              </w:rPr>
              <w:t xml:space="preserve"> </w:t>
            </w:r>
          </w:p>
          <w:p w14:paraId="3324A421" w14:textId="77777777" w:rsidR="006507E6" w:rsidRPr="006507E6" w:rsidRDefault="006507E6" w:rsidP="006507E6">
            <w:pPr>
              <w:rPr>
                <w:sz w:val="20"/>
                <w:szCs w:val="20"/>
                <w:lang w:eastAsia="en-US"/>
              </w:rPr>
            </w:pPr>
            <w:r w:rsidRPr="006507E6">
              <w:rPr>
                <w:sz w:val="20"/>
                <w:szCs w:val="20"/>
                <w:lang w:eastAsia="en-US"/>
              </w:rPr>
              <w:t>Совместная деятельность учителя-логопеда и родителей по развитию связной речи детей средствами художественной литературы</w:t>
            </w:r>
          </w:p>
        </w:tc>
      </w:tr>
      <w:tr w:rsidR="006507E6" w:rsidRPr="006507E6" w14:paraId="745C9D26" w14:textId="77777777" w:rsidTr="009C43CE">
        <w:trPr>
          <w:trHeight w:val="286"/>
        </w:trPr>
        <w:tc>
          <w:tcPr>
            <w:tcW w:w="2016" w:type="dxa"/>
            <w:tcBorders>
              <w:top w:val="single" w:sz="4" w:space="0" w:color="auto"/>
              <w:left w:val="single" w:sz="4" w:space="0" w:color="auto"/>
              <w:bottom w:val="single" w:sz="4" w:space="0" w:color="auto"/>
              <w:right w:val="single" w:sz="4" w:space="0" w:color="auto"/>
            </w:tcBorders>
            <w:hideMark/>
          </w:tcPr>
          <w:p w14:paraId="251F9F61" w14:textId="77777777" w:rsidR="006507E6" w:rsidRPr="006507E6" w:rsidRDefault="006507E6" w:rsidP="006507E6">
            <w:pPr>
              <w:rPr>
                <w:b/>
                <w:sz w:val="20"/>
                <w:szCs w:val="20"/>
                <w:lang w:eastAsia="en-US"/>
              </w:rPr>
            </w:pPr>
            <w:r w:rsidRPr="006507E6">
              <w:rPr>
                <w:b/>
                <w:sz w:val="20"/>
                <w:szCs w:val="20"/>
                <w:lang w:eastAsia="en-US"/>
              </w:rPr>
              <w:t xml:space="preserve"> Февраль</w:t>
            </w:r>
          </w:p>
        </w:tc>
        <w:tc>
          <w:tcPr>
            <w:tcW w:w="1871" w:type="dxa"/>
            <w:tcBorders>
              <w:top w:val="single" w:sz="4" w:space="0" w:color="auto"/>
              <w:left w:val="single" w:sz="4" w:space="0" w:color="auto"/>
              <w:bottom w:val="single" w:sz="4" w:space="0" w:color="auto"/>
              <w:right w:val="single" w:sz="4" w:space="0" w:color="auto"/>
            </w:tcBorders>
            <w:hideMark/>
          </w:tcPr>
          <w:p w14:paraId="49321B23" w14:textId="77777777" w:rsidR="006507E6" w:rsidRPr="006507E6" w:rsidRDefault="006507E6" w:rsidP="006507E6">
            <w:pPr>
              <w:rPr>
                <w:b/>
                <w:sz w:val="20"/>
                <w:szCs w:val="20"/>
                <w:lang w:eastAsia="en-US"/>
              </w:rPr>
            </w:pPr>
            <w:r w:rsidRPr="006507E6">
              <w:rPr>
                <w:b/>
                <w:sz w:val="20"/>
                <w:szCs w:val="20"/>
                <w:lang w:eastAsia="en-US"/>
              </w:rPr>
              <w:t xml:space="preserve">Март </w:t>
            </w:r>
          </w:p>
        </w:tc>
        <w:tc>
          <w:tcPr>
            <w:tcW w:w="1993" w:type="dxa"/>
            <w:tcBorders>
              <w:top w:val="single" w:sz="4" w:space="0" w:color="auto"/>
              <w:left w:val="single" w:sz="4" w:space="0" w:color="auto"/>
              <w:bottom w:val="single" w:sz="4" w:space="0" w:color="auto"/>
              <w:right w:val="single" w:sz="4" w:space="0" w:color="auto"/>
            </w:tcBorders>
            <w:hideMark/>
          </w:tcPr>
          <w:p w14:paraId="2247F1D2" w14:textId="77777777" w:rsidR="006507E6" w:rsidRPr="006507E6" w:rsidRDefault="006507E6" w:rsidP="006507E6">
            <w:pPr>
              <w:rPr>
                <w:b/>
                <w:sz w:val="20"/>
                <w:szCs w:val="20"/>
                <w:lang w:eastAsia="en-US"/>
              </w:rPr>
            </w:pPr>
            <w:r w:rsidRPr="006507E6">
              <w:rPr>
                <w:b/>
                <w:sz w:val="20"/>
                <w:szCs w:val="20"/>
                <w:lang w:eastAsia="en-US"/>
              </w:rPr>
              <w:t xml:space="preserve"> Апрель</w:t>
            </w:r>
          </w:p>
        </w:tc>
        <w:tc>
          <w:tcPr>
            <w:tcW w:w="2018" w:type="dxa"/>
            <w:tcBorders>
              <w:top w:val="single" w:sz="4" w:space="0" w:color="auto"/>
              <w:left w:val="single" w:sz="4" w:space="0" w:color="auto"/>
              <w:bottom w:val="single" w:sz="4" w:space="0" w:color="auto"/>
              <w:right w:val="single" w:sz="4" w:space="0" w:color="auto"/>
            </w:tcBorders>
            <w:hideMark/>
          </w:tcPr>
          <w:p w14:paraId="3D14D28A" w14:textId="77777777" w:rsidR="006507E6" w:rsidRPr="006507E6" w:rsidRDefault="006507E6" w:rsidP="006507E6">
            <w:pPr>
              <w:rPr>
                <w:b/>
                <w:sz w:val="20"/>
                <w:szCs w:val="20"/>
                <w:lang w:eastAsia="en-US"/>
              </w:rPr>
            </w:pPr>
            <w:r w:rsidRPr="006507E6">
              <w:rPr>
                <w:b/>
                <w:sz w:val="20"/>
                <w:szCs w:val="20"/>
                <w:lang w:eastAsia="en-US"/>
              </w:rPr>
              <w:t xml:space="preserve"> Май</w:t>
            </w:r>
          </w:p>
        </w:tc>
        <w:tc>
          <w:tcPr>
            <w:tcW w:w="2262" w:type="dxa"/>
            <w:tcBorders>
              <w:top w:val="single" w:sz="4" w:space="0" w:color="auto"/>
              <w:left w:val="single" w:sz="4" w:space="0" w:color="auto"/>
              <w:bottom w:val="single" w:sz="4" w:space="0" w:color="auto"/>
              <w:right w:val="single" w:sz="4" w:space="0" w:color="auto"/>
            </w:tcBorders>
            <w:hideMark/>
          </w:tcPr>
          <w:p w14:paraId="62DDDC63" w14:textId="77777777" w:rsidR="006507E6" w:rsidRPr="006507E6" w:rsidRDefault="006507E6" w:rsidP="006507E6">
            <w:pPr>
              <w:rPr>
                <w:b/>
                <w:sz w:val="20"/>
                <w:szCs w:val="20"/>
                <w:lang w:eastAsia="en-US"/>
              </w:rPr>
            </w:pPr>
            <w:r w:rsidRPr="006507E6">
              <w:rPr>
                <w:b/>
                <w:sz w:val="20"/>
                <w:szCs w:val="20"/>
                <w:lang w:eastAsia="en-US"/>
              </w:rPr>
              <w:t xml:space="preserve"> Июнь</w:t>
            </w:r>
          </w:p>
        </w:tc>
      </w:tr>
      <w:tr w:rsidR="006507E6" w:rsidRPr="006507E6" w14:paraId="453FC081" w14:textId="77777777" w:rsidTr="009C43CE">
        <w:trPr>
          <w:trHeight w:val="1513"/>
        </w:trPr>
        <w:tc>
          <w:tcPr>
            <w:tcW w:w="2016" w:type="dxa"/>
            <w:tcBorders>
              <w:top w:val="single" w:sz="4" w:space="0" w:color="auto"/>
              <w:left w:val="single" w:sz="4" w:space="0" w:color="auto"/>
              <w:bottom w:val="single" w:sz="4" w:space="0" w:color="auto"/>
              <w:right w:val="single" w:sz="4" w:space="0" w:color="auto"/>
            </w:tcBorders>
          </w:tcPr>
          <w:p w14:paraId="2005BD2F" w14:textId="77777777" w:rsidR="006507E6" w:rsidRPr="006507E6" w:rsidRDefault="006507E6" w:rsidP="006507E6">
            <w:pPr>
              <w:rPr>
                <w:b/>
                <w:sz w:val="20"/>
                <w:szCs w:val="20"/>
                <w:u w:val="single"/>
                <w:lang w:eastAsia="en-US"/>
              </w:rPr>
            </w:pPr>
            <w:r w:rsidRPr="006507E6">
              <w:rPr>
                <w:b/>
                <w:sz w:val="20"/>
                <w:szCs w:val="20"/>
                <w:u w:val="single"/>
                <w:lang w:eastAsia="en-US"/>
              </w:rPr>
              <w:t xml:space="preserve">Мастер – класс </w:t>
            </w:r>
          </w:p>
          <w:p w14:paraId="173769A7" w14:textId="77777777" w:rsidR="006507E6" w:rsidRPr="006507E6" w:rsidRDefault="006507E6" w:rsidP="006507E6">
            <w:pPr>
              <w:rPr>
                <w:b/>
                <w:sz w:val="18"/>
                <w:szCs w:val="20"/>
                <w:lang w:eastAsia="en-US"/>
              </w:rPr>
            </w:pPr>
            <w:r w:rsidRPr="006507E6">
              <w:rPr>
                <w:b/>
                <w:sz w:val="18"/>
                <w:szCs w:val="20"/>
                <w:u w:val="single"/>
                <w:lang w:eastAsia="en-US"/>
              </w:rPr>
              <w:t>(</w:t>
            </w:r>
            <w:r w:rsidRPr="006507E6">
              <w:rPr>
                <w:b/>
                <w:sz w:val="18"/>
                <w:szCs w:val="20"/>
                <w:lang w:eastAsia="en-US"/>
              </w:rPr>
              <w:t>индивид.  с семьёй)</w:t>
            </w:r>
          </w:p>
          <w:p w14:paraId="43DCDA46" w14:textId="4AE22F9D" w:rsidR="006507E6" w:rsidRPr="005E4CE2" w:rsidRDefault="005E4CE2" w:rsidP="005E4CE2">
            <w:pPr>
              <w:rPr>
                <w:sz w:val="20"/>
                <w:szCs w:val="20"/>
                <w:lang w:eastAsia="en-US"/>
              </w:rPr>
            </w:pPr>
            <w:r w:rsidRPr="005E4CE2">
              <w:rPr>
                <w:sz w:val="20"/>
                <w:szCs w:val="20"/>
                <w:lang w:eastAsia="en-US"/>
              </w:rPr>
              <w:t xml:space="preserve">Обучение дошкольников </w:t>
            </w:r>
            <w:r w:rsidR="00EE22DB">
              <w:rPr>
                <w:sz w:val="20"/>
                <w:szCs w:val="20"/>
                <w:lang w:eastAsia="en-US"/>
              </w:rPr>
              <w:t>6</w:t>
            </w:r>
            <w:r w:rsidRPr="005E4CE2">
              <w:rPr>
                <w:sz w:val="20"/>
                <w:szCs w:val="20"/>
                <w:lang w:eastAsia="en-US"/>
              </w:rPr>
              <w:t>-7 лет составлять рассказы - описания</w:t>
            </w:r>
          </w:p>
        </w:tc>
        <w:tc>
          <w:tcPr>
            <w:tcW w:w="1871" w:type="dxa"/>
            <w:tcBorders>
              <w:top w:val="single" w:sz="4" w:space="0" w:color="auto"/>
              <w:left w:val="single" w:sz="4" w:space="0" w:color="auto"/>
              <w:bottom w:val="single" w:sz="4" w:space="0" w:color="auto"/>
              <w:right w:val="single" w:sz="4" w:space="0" w:color="auto"/>
            </w:tcBorders>
            <w:hideMark/>
          </w:tcPr>
          <w:p w14:paraId="0AAE8886" w14:textId="77777777" w:rsidR="006507E6" w:rsidRPr="006507E6" w:rsidRDefault="006507E6" w:rsidP="006507E6">
            <w:pPr>
              <w:rPr>
                <w:b/>
                <w:sz w:val="20"/>
                <w:szCs w:val="20"/>
                <w:u w:val="single"/>
                <w:lang w:eastAsia="en-US"/>
              </w:rPr>
            </w:pPr>
            <w:r w:rsidRPr="006507E6">
              <w:rPr>
                <w:b/>
                <w:sz w:val="20"/>
                <w:szCs w:val="20"/>
                <w:u w:val="single"/>
                <w:lang w:eastAsia="en-US"/>
              </w:rPr>
              <w:t>Педагогическая мастерская красивой речи</w:t>
            </w:r>
          </w:p>
          <w:p w14:paraId="64B82F08" w14:textId="77777777" w:rsidR="006507E6" w:rsidRPr="006507E6" w:rsidRDefault="006507E6" w:rsidP="006507E6">
            <w:pPr>
              <w:rPr>
                <w:b/>
                <w:sz w:val="20"/>
                <w:szCs w:val="20"/>
                <w:lang w:eastAsia="en-US"/>
              </w:rPr>
            </w:pPr>
            <w:r w:rsidRPr="006507E6">
              <w:rPr>
                <w:sz w:val="20"/>
                <w:szCs w:val="20"/>
                <w:lang w:eastAsia="en-US"/>
              </w:rPr>
              <w:t xml:space="preserve">Формирование  слухового внимания у детей с речевым недоразвитием.  </w:t>
            </w:r>
          </w:p>
        </w:tc>
        <w:tc>
          <w:tcPr>
            <w:tcW w:w="1993" w:type="dxa"/>
            <w:tcBorders>
              <w:top w:val="single" w:sz="4" w:space="0" w:color="auto"/>
              <w:left w:val="single" w:sz="4" w:space="0" w:color="auto"/>
              <w:bottom w:val="single" w:sz="4" w:space="0" w:color="auto"/>
              <w:right w:val="single" w:sz="4" w:space="0" w:color="auto"/>
            </w:tcBorders>
            <w:hideMark/>
          </w:tcPr>
          <w:p w14:paraId="08F12226" w14:textId="77777777" w:rsidR="006507E6" w:rsidRPr="006507E6" w:rsidRDefault="006507E6" w:rsidP="006507E6">
            <w:pPr>
              <w:rPr>
                <w:b/>
                <w:sz w:val="20"/>
                <w:szCs w:val="20"/>
                <w:lang w:eastAsia="en-US"/>
              </w:rPr>
            </w:pPr>
            <w:r w:rsidRPr="006507E6">
              <w:rPr>
                <w:b/>
                <w:sz w:val="20"/>
                <w:szCs w:val="20"/>
                <w:lang w:eastAsia="en-US"/>
              </w:rPr>
              <w:t>ИК</w:t>
            </w:r>
          </w:p>
          <w:p w14:paraId="25B7AFEC" w14:textId="77777777" w:rsidR="006507E6" w:rsidRPr="006507E6" w:rsidRDefault="006507E6" w:rsidP="006507E6">
            <w:pPr>
              <w:rPr>
                <w:b/>
                <w:sz w:val="20"/>
                <w:szCs w:val="20"/>
                <w:lang w:eastAsia="en-US"/>
              </w:rPr>
            </w:pPr>
            <w:r w:rsidRPr="006507E6">
              <w:rPr>
                <w:sz w:val="20"/>
              </w:rPr>
              <w:t xml:space="preserve">Использование массажа по преодолению </w:t>
            </w:r>
            <w:proofErr w:type="spellStart"/>
            <w:r w:rsidRPr="006507E6">
              <w:rPr>
                <w:sz w:val="20"/>
              </w:rPr>
              <w:t>дизартрических</w:t>
            </w:r>
            <w:proofErr w:type="spellEnd"/>
            <w:r w:rsidRPr="006507E6">
              <w:rPr>
                <w:sz w:val="20"/>
              </w:rPr>
              <w:t xml:space="preserve"> расстройств у детей</w:t>
            </w:r>
          </w:p>
        </w:tc>
        <w:tc>
          <w:tcPr>
            <w:tcW w:w="2018" w:type="dxa"/>
            <w:tcBorders>
              <w:top w:val="single" w:sz="4" w:space="0" w:color="auto"/>
              <w:left w:val="single" w:sz="4" w:space="0" w:color="auto"/>
              <w:bottom w:val="single" w:sz="4" w:space="0" w:color="auto"/>
              <w:right w:val="single" w:sz="4" w:space="0" w:color="auto"/>
            </w:tcBorders>
            <w:hideMark/>
          </w:tcPr>
          <w:p w14:paraId="12E4B958" w14:textId="77777777" w:rsidR="006507E6" w:rsidRPr="006507E6" w:rsidRDefault="006507E6" w:rsidP="006507E6">
            <w:pPr>
              <w:rPr>
                <w:b/>
                <w:sz w:val="20"/>
                <w:szCs w:val="20"/>
                <w:lang w:eastAsia="en-US"/>
              </w:rPr>
            </w:pPr>
            <w:r w:rsidRPr="006507E6">
              <w:rPr>
                <w:sz w:val="20"/>
                <w:szCs w:val="20"/>
                <w:lang w:eastAsia="en-US"/>
              </w:rPr>
              <w:t xml:space="preserve"> </w:t>
            </w:r>
            <w:r w:rsidRPr="006507E6">
              <w:rPr>
                <w:b/>
                <w:sz w:val="20"/>
                <w:szCs w:val="20"/>
                <w:u w:val="single"/>
                <w:lang w:eastAsia="en-US"/>
              </w:rPr>
              <w:t>Родительские пятиминутки</w:t>
            </w:r>
          </w:p>
          <w:p w14:paraId="6BA718D1" w14:textId="77777777" w:rsidR="006507E6" w:rsidRPr="006507E6" w:rsidRDefault="006507E6" w:rsidP="006507E6">
            <w:pPr>
              <w:rPr>
                <w:rFonts w:eastAsia="Calibri"/>
                <w:sz w:val="20"/>
                <w:szCs w:val="20"/>
                <w:lang w:eastAsia="en-US"/>
              </w:rPr>
            </w:pPr>
            <w:r w:rsidRPr="006507E6">
              <w:rPr>
                <w:sz w:val="20"/>
                <w:szCs w:val="20"/>
                <w:lang w:eastAsia="en-US"/>
              </w:rPr>
              <w:t xml:space="preserve">ПМПК – что это такое? Как подготовиться к ПМПК. </w:t>
            </w:r>
          </w:p>
          <w:p w14:paraId="046FFE71" w14:textId="77777777" w:rsidR="006507E6" w:rsidRPr="006507E6" w:rsidRDefault="006507E6" w:rsidP="006507E6">
            <w:pPr>
              <w:rPr>
                <w:b/>
                <w:sz w:val="20"/>
                <w:szCs w:val="20"/>
                <w:lang w:eastAsia="en-US"/>
              </w:rPr>
            </w:pPr>
          </w:p>
        </w:tc>
        <w:tc>
          <w:tcPr>
            <w:tcW w:w="2262" w:type="dxa"/>
            <w:tcBorders>
              <w:top w:val="single" w:sz="4" w:space="0" w:color="auto"/>
              <w:left w:val="single" w:sz="4" w:space="0" w:color="auto"/>
              <w:bottom w:val="single" w:sz="4" w:space="0" w:color="auto"/>
              <w:right w:val="single" w:sz="4" w:space="0" w:color="auto"/>
            </w:tcBorders>
          </w:tcPr>
          <w:p w14:paraId="5780F9E9" w14:textId="77777777" w:rsidR="006507E6" w:rsidRPr="006507E6" w:rsidRDefault="006507E6" w:rsidP="006507E6">
            <w:pPr>
              <w:rPr>
                <w:b/>
                <w:sz w:val="20"/>
                <w:szCs w:val="20"/>
                <w:lang w:eastAsia="en-US"/>
              </w:rPr>
            </w:pPr>
            <w:r w:rsidRPr="006507E6">
              <w:rPr>
                <w:b/>
                <w:sz w:val="20"/>
                <w:szCs w:val="20"/>
                <w:u w:val="single"/>
                <w:lang w:eastAsia="en-US"/>
              </w:rPr>
              <w:t>Родительские пятиминутки</w:t>
            </w:r>
          </w:p>
          <w:p w14:paraId="0A0036B7" w14:textId="77777777" w:rsidR="006507E6" w:rsidRPr="006507E6" w:rsidRDefault="006507E6" w:rsidP="006507E6">
            <w:pPr>
              <w:rPr>
                <w:b/>
                <w:sz w:val="20"/>
                <w:szCs w:val="20"/>
                <w:lang w:eastAsia="en-US"/>
              </w:rPr>
            </w:pPr>
            <w:r w:rsidRPr="006507E6">
              <w:rPr>
                <w:sz w:val="20"/>
                <w:szCs w:val="20"/>
                <w:lang w:eastAsia="en-US"/>
              </w:rPr>
              <w:t>Приемы работы по воспитанию у детей навыков правильного произношения звуков.</w:t>
            </w:r>
          </w:p>
        </w:tc>
      </w:tr>
      <w:tr w:rsidR="006507E6" w:rsidRPr="006507E6" w14:paraId="7CD11EDB" w14:textId="77777777" w:rsidTr="009C43CE">
        <w:trPr>
          <w:trHeight w:val="1609"/>
        </w:trPr>
        <w:tc>
          <w:tcPr>
            <w:tcW w:w="2016" w:type="dxa"/>
            <w:tcBorders>
              <w:top w:val="single" w:sz="4" w:space="0" w:color="auto"/>
              <w:left w:val="single" w:sz="4" w:space="0" w:color="auto"/>
              <w:bottom w:val="single" w:sz="4" w:space="0" w:color="auto"/>
              <w:right w:val="single" w:sz="4" w:space="0" w:color="auto"/>
            </w:tcBorders>
          </w:tcPr>
          <w:p w14:paraId="39C8ED48" w14:textId="77777777" w:rsidR="006507E6" w:rsidRPr="006507E6" w:rsidRDefault="006507E6" w:rsidP="006507E6">
            <w:pPr>
              <w:rPr>
                <w:b/>
                <w:sz w:val="20"/>
                <w:szCs w:val="20"/>
                <w:lang w:eastAsia="en-US"/>
              </w:rPr>
            </w:pPr>
            <w:r w:rsidRPr="006507E6">
              <w:rPr>
                <w:b/>
                <w:sz w:val="20"/>
                <w:szCs w:val="20"/>
                <w:lang w:eastAsia="en-US"/>
              </w:rPr>
              <w:t>ПК</w:t>
            </w:r>
          </w:p>
          <w:p w14:paraId="6C43A384" w14:textId="77777777" w:rsidR="006507E6" w:rsidRPr="006507E6" w:rsidRDefault="006507E6" w:rsidP="006507E6">
            <w:pPr>
              <w:rPr>
                <w:sz w:val="20"/>
              </w:rPr>
            </w:pPr>
            <w:r w:rsidRPr="006507E6">
              <w:rPr>
                <w:sz w:val="20"/>
                <w:szCs w:val="20"/>
                <w:lang w:eastAsia="en-US"/>
              </w:rPr>
              <w:t>Развитие зрительного восприятия у детей с ТНР.</w:t>
            </w:r>
          </w:p>
          <w:p w14:paraId="79E50047" w14:textId="77777777" w:rsidR="006507E6" w:rsidRPr="006507E6" w:rsidRDefault="006507E6" w:rsidP="006507E6">
            <w:pPr>
              <w:rPr>
                <w:b/>
                <w:sz w:val="20"/>
                <w:szCs w:val="20"/>
                <w:lang w:eastAsia="en-US"/>
              </w:rPr>
            </w:pPr>
          </w:p>
        </w:tc>
        <w:tc>
          <w:tcPr>
            <w:tcW w:w="1871" w:type="dxa"/>
            <w:tcBorders>
              <w:top w:val="single" w:sz="4" w:space="0" w:color="auto"/>
              <w:left w:val="single" w:sz="4" w:space="0" w:color="auto"/>
              <w:bottom w:val="single" w:sz="4" w:space="0" w:color="auto"/>
              <w:right w:val="single" w:sz="4" w:space="0" w:color="auto"/>
            </w:tcBorders>
            <w:hideMark/>
          </w:tcPr>
          <w:p w14:paraId="61489169" w14:textId="77777777" w:rsidR="006507E6" w:rsidRPr="006507E6" w:rsidRDefault="006507E6" w:rsidP="006507E6">
            <w:pPr>
              <w:rPr>
                <w:b/>
                <w:sz w:val="20"/>
                <w:szCs w:val="20"/>
                <w:lang w:eastAsia="en-US"/>
              </w:rPr>
            </w:pPr>
            <w:r w:rsidRPr="006507E6">
              <w:rPr>
                <w:b/>
                <w:sz w:val="20"/>
                <w:szCs w:val="20"/>
                <w:lang w:eastAsia="en-US"/>
              </w:rPr>
              <w:t>ИК</w:t>
            </w:r>
          </w:p>
          <w:p w14:paraId="37FF5F75" w14:textId="77777777" w:rsidR="006507E6" w:rsidRPr="006507E6" w:rsidRDefault="006507E6" w:rsidP="006507E6">
            <w:pPr>
              <w:rPr>
                <w:b/>
                <w:sz w:val="20"/>
                <w:szCs w:val="20"/>
                <w:lang w:eastAsia="en-US"/>
              </w:rPr>
            </w:pPr>
            <w:r w:rsidRPr="006507E6">
              <w:rPr>
                <w:color w:val="333333"/>
                <w:sz w:val="20"/>
                <w:szCs w:val="20"/>
                <w:lang w:eastAsia="en-US"/>
              </w:rPr>
              <w:t>Организация речевых игр по формированию слоговой структуры слов  в домашних условиях.</w:t>
            </w:r>
          </w:p>
        </w:tc>
        <w:tc>
          <w:tcPr>
            <w:tcW w:w="1993" w:type="dxa"/>
            <w:tcBorders>
              <w:top w:val="single" w:sz="4" w:space="0" w:color="auto"/>
              <w:left w:val="single" w:sz="4" w:space="0" w:color="auto"/>
              <w:bottom w:val="single" w:sz="4" w:space="0" w:color="auto"/>
              <w:right w:val="single" w:sz="4" w:space="0" w:color="auto"/>
            </w:tcBorders>
            <w:hideMark/>
          </w:tcPr>
          <w:p w14:paraId="5AFDDE13" w14:textId="77777777" w:rsidR="006507E6" w:rsidRPr="006507E6" w:rsidRDefault="006507E6" w:rsidP="006507E6">
            <w:pPr>
              <w:rPr>
                <w:b/>
                <w:sz w:val="20"/>
                <w:szCs w:val="20"/>
                <w:u w:val="single"/>
                <w:lang w:eastAsia="en-US"/>
              </w:rPr>
            </w:pPr>
            <w:r w:rsidRPr="006507E6">
              <w:rPr>
                <w:b/>
                <w:sz w:val="20"/>
                <w:szCs w:val="20"/>
                <w:u w:val="single"/>
                <w:lang w:eastAsia="en-US"/>
              </w:rPr>
              <w:t>Педагогическая мастерская красивой речи</w:t>
            </w:r>
          </w:p>
          <w:p w14:paraId="583D5F2F" w14:textId="77777777" w:rsidR="006507E6" w:rsidRPr="006507E6" w:rsidRDefault="006507E6" w:rsidP="006507E6">
            <w:pPr>
              <w:rPr>
                <w:sz w:val="20"/>
                <w:szCs w:val="20"/>
                <w:lang w:eastAsia="en-US"/>
              </w:rPr>
            </w:pPr>
            <w:r w:rsidRPr="006507E6">
              <w:rPr>
                <w:sz w:val="20"/>
                <w:szCs w:val="20"/>
                <w:lang w:eastAsia="en-US"/>
              </w:rPr>
              <w:t>Виды работы по формированию связной речи у детей с ТНР</w:t>
            </w:r>
          </w:p>
        </w:tc>
        <w:tc>
          <w:tcPr>
            <w:tcW w:w="2018" w:type="dxa"/>
            <w:tcBorders>
              <w:top w:val="single" w:sz="4" w:space="0" w:color="auto"/>
              <w:left w:val="single" w:sz="4" w:space="0" w:color="auto"/>
              <w:bottom w:val="single" w:sz="4" w:space="0" w:color="auto"/>
              <w:right w:val="single" w:sz="4" w:space="0" w:color="auto"/>
            </w:tcBorders>
            <w:hideMark/>
          </w:tcPr>
          <w:p w14:paraId="45797793" w14:textId="77777777" w:rsidR="006507E6" w:rsidRPr="006507E6" w:rsidRDefault="006507E6" w:rsidP="006507E6">
            <w:pPr>
              <w:rPr>
                <w:b/>
                <w:sz w:val="20"/>
                <w:szCs w:val="20"/>
                <w:lang w:eastAsia="en-US"/>
              </w:rPr>
            </w:pPr>
            <w:r w:rsidRPr="006507E6">
              <w:rPr>
                <w:b/>
                <w:sz w:val="20"/>
                <w:szCs w:val="20"/>
                <w:lang w:eastAsia="en-US"/>
              </w:rPr>
              <w:t>ИК</w:t>
            </w:r>
          </w:p>
          <w:p w14:paraId="5FED12A6" w14:textId="77777777" w:rsidR="006507E6" w:rsidRPr="006507E6" w:rsidRDefault="006507E6" w:rsidP="006507E6">
            <w:pPr>
              <w:rPr>
                <w:b/>
                <w:sz w:val="20"/>
                <w:szCs w:val="20"/>
                <w:lang w:eastAsia="en-US"/>
              </w:rPr>
            </w:pPr>
            <w:r w:rsidRPr="006507E6">
              <w:rPr>
                <w:rFonts w:eastAsia="Calibri"/>
                <w:sz w:val="20"/>
                <w:szCs w:val="20"/>
                <w:lang w:eastAsia="en-US"/>
              </w:rPr>
              <w:t xml:space="preserve">Практическое овладение </w:t>
            </w:r>
            <w:proofErr w:type="spellStart"/>
            <w:r w:rsidRPr="006507E6">
              <w:rPr>
                <w:rFonts w:eastAsia="Calibri"/>
                <w:sz w:val="20"/>
                <w:szCs w:val="20"/>
                <w:lang w:eastAsia="en-US"/>
              </w:rPr>
              <w:t>логико</w:t>
            </w:r>
            <w:proofErr w:type="spellEnd"/>
            <w:r w:rsidRPr="006507E6">
              <w:rPr>
                <w:rFonts w:eastAsia="Calibri"/>
                <w:sz w:val="20"/>
                <w:szCs w:val="20"/>
                <w:lang w:eastAsia="en-US"/>
              </w:rPr>
              <w:t xml:space="preserve"> – грамматическими отношениями дошкольниками  с недоразвитием речи.</w:t>
            </w:r>
            <w:r w:rsidRPr="006507E6">
              <w:rPr>
                <w:color w:val="333333"/>
                <w:sz w:val="20"/>
                <w:szCs w:val="20"/>
                <w:lang w:eastAsia="en-US"/>
              </w:rPr>
              <w:t xml:space="preserve">  </w:t>
            </w:r>
          </w:p>
        </w:tc>
        <w:tc>
          <w:tcPr>
            <w:tcW w:w="2262" w:type="dxa"/>
            <w:tcBorders>
              <w:top w:val="single" w:sz="4" w:space="0" w:color="auto"/>
              <w:left w:val="single" w:sz="4" w:space="0" w:color="auto"/>
              <w:bottom w:val="single" w:sz="4" w:space="0" w:color="auto"/>
              <w:right w:val="single" w:sz="4" w:space="0" w:color="auto"/>
            </w:tcBorders>
          </w:tcPr>
          <w:p w14:paraId="24F158C0" w14:textId="77777777" w:rsidR="006507E6" w:rsidRPr="006507E6" w:rsidRDefault="006507E6" w:rsidP="006507E6">
            <w:pPr>
              <w:rPr>
                <w:b/>
                <w:sz w:val="20"/>
                <w:szCs w:val="20"/>
              </w:rPr>
            </w:pPr>
            <w:r w:rsidRPr="006507E6">
              <w:rPr>
                <w:b/>
                <w:sz w:val="20"/>
                <w:szCs w:val="20"/>
              </w:rPr>
              <w:t>ПК</w:t>
            </w:r>
          </w:p>
          <w:p w14:paraId="59E68D8C" w14:textId="77777777" w:rsidR="006507E6" w:rsidRPr="006507E6" w:rsidRDefault="006507E6" w:rsidP="006507E6">
            <w:pPr>
              <w:rPr>
                <w:b/>
                <w:sz w:val="20"/>
                <w:szCs w:val="20"/>
                <w:lang w:eastAsia="en-US"/>
              </w:rPr>
            </w:pPr>
            <w:r w:rsidRPr="006507E6">
              <w:rPr>
                <w:sz w:val="20"/>
                <w:szCs w:val="20"/>
              </w:rPr>
              <w:t>Что такое социально – коммуникативные навыки и почему их необходимо развивать?</w:t>
            </w:r>
          </w:p>
        </w:tc>
      </w:tr>
      <w:tr w:rsidR="006507E6" w:rsidRPr="006507E6" w14:paraId="23BC9727" w14:textId="77777777" w:rsidTr="009C43CE">
        <w:trPr>
          <w:trHeight w:val="69"/>
        </w:trPr>
        <w:tc>
          <w:tcPr>
            <w:tcW w:w="2016" w:type="dxa"/>
            <w:tcBorders>
              <w:top w:val="single" w:sz="4" w:space="0" w:color="auto"/>
              <w:left w:val="single" w:sz="4" w:space="0" w:color="auto"/>
              <w:bottom w:val="single" w:sz="4" w:space="0" w:color="auto"/>
              <w:right w:val="single" w:sz="4" w:space="0" w:color="auto"/>
            </w:tcBorders>
          </w:tcPr>
          <w:p w14:paraId="7D99A015" w14:textId="77777777" w:rsidR="006507E6" w:rsidRPr="006507E6" w:rsidRDefault="006507E6" w:rsidP="006507E6">
            <w:pPr>
              <w:rPr>
                <w:b/>
                <w:sz w:val="20"/>
                <w:szCs w:val="20"/>
                <w:lang w:eastAsia="en-US"/>
              </w:rPr>
            </w:pPr>
            <w:r w:rsidRPr="006507E6">
              <w:rPr>
                <w:b/>
                <w:sz w:val="20"/>
                <w:szCs w:val="20"/>
                <w:lang w:eastAsia="en-US"/>
              </w:rPr>
              <w:t>ПК</w:t>
            </w:r>
          </w:p>
          <w:p w14:paraId="099F2E75" w14:textId="77777777" w:rsidR="006507E6" w:rsidRPr="006507E6" w:rsidRDefault="006507E6" w:rsidP="005E4CE2">
            <w:pPr>
              <w:rPr>
                <w:b/>
                <w:sz w:val="20"/>
                <w:szCs w:val="20"/>
                <w:lang w:eastAsia="en-US"/>
              </w:rPr>
            </w:pPr>
            <w:proofErr w:type="spellStart"/>
            <w:r w:rsidRPr="006507E6">
              <w:rPr>
                <w:sz w:val="20"/>
              </w:rPr>
              <w:t>Здоровьесберегающие</w:t>
            </w:r>
            <w:proofErr w:type="spellEnd"/>
            <w:r w:rsidRPr="006507E6">
              <w:rPr>
                <w:sz w:val="20"/>
              </w:rPr>
              <w:t xml:space="preserve"> технологии при формировании правильного речевого дыхания у детей.</w:t>
            </w:r>
            <w:r w:rsidRPr="006507E6">
              <w:rPr>
                <w:rFonts w:eastAsia="Calibri"/>
                <w:sz w:val="20"/>
                <w:lang w:eastAsia="en-US"/>
              </w:rPr>
              <w:t xml:space="preserve">                                                                                                                                                                                                                                              </w:t>
            </w:r>
          </w:p>
        </w:tc>
        <w:tc>
          <w:tcPr>
            <w:tcW w:w="1871" w:type="dxa"/>
            <w:tcBorders>
              <w:top w:val="single" w:sz="4" w:space="0" w:color="auto"/>
              <w:left w:val="single" w:sz="4" w:space="0" w:color="auto"/>
              <w:bottom w:val="single" w:sz="4" w:space="0" w:color="auto"/>
              <w:right w:val="single" w:sz="4" w:space="0" w:color="auto"/>
            </w:tcBorders>
            <w:hideMark/>
          </w:tcPr>
          <w:p w14:paraId="3AC5F67A" w14:textId="77777777" w:rsidR="006507E6" w:rsidRPr="006507E6" w:rsidRDefault="006507E6" w:rsidP="006507E6">
            <w:pPr>
              <w:rPr>
                <w:b/>
                <w:sz w:val="20"/>
                <w:szCs w:val="20"/>
                <w:lang w:eastAsia="en-US"/>
              </w:rPr>
            </w:pPr>
            <w:r w:rsidRPr="006507E6">
              <w:rPr>
                <w:b/>
                <w:sz w:val="20"/>
                <w:szCs w:val="20"/>
                <w:lang w:eastAsia="en-US"/>
              </w:rPr>
              <w:t>ПК</w:t>
            </w:r>
          </w:p>
          <w:p w14:paraId="578D7418" w14:textId="77777777" w:rsidR="006507E6" w:rsidRPr="006507E6" w:rsidRDefault="006507E6" w:rsidP="006507E6">
            <w:pPr>
              <w:rPr>
                <w:b/>
                <w:sz w:val="20"/>
                <w:szCs w:val="20"/>
                <w:lang w:eastAsia="en-US"/>
              </w:rPr>
            </w:pPr>
            <w:r w:rsidRPr="006507E6">
              <w:rPr>
                <w:color w:val="333333"/>
                <w:sz w:val="20"/>
                <w:szCs w:val="20"/>
                <w:lang w:eastAsia="en-US"/>
              </w:rPr>
              <w:t>Формирование связной речи у дошкольников с первичной речевой патологией.</w:t>
            </w:r>
          </w:p>
        </w:tc>
        <w:tc>
          <w:tcPr>
            <w:tcW w:w="1993" w:type="dxa"/>
            <w:tcBorders>
              <w:top w:val="single" w:sz="4" w:space="0" w:color="auto"/>
              <w:left w:val="single" w:sz="4" w:space="0" w:color="auto"/>
              <w:bottom w:val="single" w:sz="4" w:space="0" w:color="auto"/>
              <w:right w:val="single" w:sz="4" w:space="0" w:color="auto"/>
            </w:tcBorders>
            <w:hideMark/>
          </w:tcPr>
          <w:p w14:paraId="68ABAB63" w14:textId="77777777" w:rsidR="006507E6" w:rsidRPr="006507E6" w:rsidRDefault="006507E6" w:rsidP="006507E6">
            <w:pPr>
              <w:rPr>
                <w:b/>
                <w:sz w:val="20"/>
                <w:szCs w:val="20"/>
                <w:lang w:eastAsia="en-US"/>
              </w:rPr>
            </w:pPr>
            <w:r w:rsidRPr="006507E6">
              <w:rPr>
                <w:b/>
                <w:sz w:val="20"/>
                <w:szCs w:val="20"/>
                <w:lang w:eastAsia="en-US"/>
              </w:rPr>
              <w:t>ПК</w:t>
            </w:r>
          </w:p>
          <w:p w14:paraId="1CDAD9AC" w14:textId="77777777" w:rsidR="006507E6" w:rsidRPr="006507E6" w:rsidRDefault="006507E6" w:rsidP="006507E6">
            <w:pPr>
              <w:rPr>
                <w:b/>
                <w:sz w:val="20"/>
                <w:szCs w:val="20"/>
                <w:lang w:eastAsia="en-US"/>
              </w:rPr>
            </w:pPr>
            <w:r w:rsidRPr="006507E6">
              <w:rPr>
                <w:rFonts w:eastAsia="Calibri"/>
                <w:sz w:val="20"/>
                <w:szCs w:val="20"/>
                <w:lang w:eastAsia="en-US"/>
              </w:rPr>
              <w:t>Составление повествовательных рассказов по картинно – графическому плану.</w:t>
            </w:r>
          </w:p>
        </w:tc>
        <w:tc>
          <w:tcPr>
            <w:tcW w:w="2018" w:type="dxa"/>
            <w:tcBorders>
              <w:top w:val="single" w:sz="4" w:space="0" w:color="auto"/>
              <w:left w:val="single" w:sz="4" w:space="0" w:color="auto"/>
              <w:bottom w:val="single" w:sz="4" w:space="0" w:color="auto"/>
              <w:right w:val="single" w:sz="4" w:space="0" w:color="auto"/>
            </w:tcBorders>
            <w:hideMark/>
          </w:tcPr>
          <w:p w14:paraId="12DD53C2" w14:textId="77777777" w:rsidR="006507E6" w:rsidRPr="006507E6" w:rsidRDefault="006507E6" w:rsidP="006507E6">
            <w:pPr>
              <w:rPr>
                <w:b/>
                <w:sz w:val="20"/>
                <w:u w:val="single"/>
              </w:rPr>
            </w:pPr>
            <w:r w:rsidRPr="006507E6">
              <w:rPr>
                <w:b/>
                <w:sz w:val="20"/>
                <w:u w:val="single"/>
              </w:rPr>
              <w:t>Играем с логопедом «Рюкзачок игр»</w:t>
            </w:r>
          </w:p>
          <w:p w14:paraId="4FE2FCC3" w14:textId="77777777" w:rsidR="006507E6" w:rsidRPr="006507E6" w:rsidRDefault="006507E6" w:rsidP="005E4CE2">
            <w:pPr>
              <w:rPr>
                <w:b/>
                <w:sz w:val="20"/>
                <w:szCs w:val="20"/>
                <w:lang w:eastAsia="en-US"/>
              </w:rPr>
            </w:pPr>
            <w:r w:rsidRPr="006507E6">
              <w:rPr>
                <w:color w:val="333333"/>
                <w:sz w:val="20"/>
                <w:szCs w:val="20"/>
                <w:lang w:eastAsia="en-US"/>
              </w:rPr>
              <w:t xml:space="preserve"> «Играем в слова» (игры и упражнения по формированию функции </w:t>
            </w:r>
            <w:proofErr w:type="spellStart"/>
            <w:r w:rsidRPr="006507E6">
              <w:rPr>
                <w:color w:val="333333"/>
                <w:sz w:val="20"/>
                <w:szCs w:val="20"/>
                <w:lang w:eastAsia="en-US"/>
              </w:rPr>
              <w:lastRenderedPageBreak/>
              <w:t>словообраз</w:t>
            </w:r>
            <w:proofErr w:type="spellEnd"/>
            <w:r w:rsidR="005E4CE2">
              <w:rPr>
                <w:color w:val="333333"/>
                <w:sz w:val="20"/>
                <w:szCs w:val="20"/>
                <w:lang w:eastAsia="en-US"/>
              </w:rPr>
              <w:t>.</w:t>
            </w:r>
            <w:r w:rsidRPr="006507E6">
              <w:rPr>
                <w:color w:val="333333"/>
                <w:sz w:val="20"/>
                <w:szCs w:val="20"/>
                <w:lang w:eastAsia="en-US"/>
              </w:rPr>
              <w:t xml:space="preserve">) </w:t>
            </w:r>
          </w:p>
        </w:tc>
        <w:tc>
          <w:tcPr>
            <w:tcW w:w="2262" w:type="dxa"/>
            <w:tcBorders>
              <w:top w:val="single" w:sz="4" w:space="0" w:color="auto"/>
              <w:left w:val="single" w:sz="4" w:space="0" w:color="auto"/>
              <w:bottom w:val="single" w:sz="4" w:space="0" w:color="auto"/>
              <w:right w:val="single" w:sz="4" w:space="0" w:color="auto"/>
            </w:tcBorders>
          </w:tcPr>
          <w:p w14:paraId="5207A306" w14:textId="77777777" w:rsidR="006507E6" w:rsidRPr="006507E6" w:rsidRDefault="006507E6" w:rsidP="006507E6">
            <w:pPr>
              <w:rPr>
                <w:b/>
                <w:sz w:val="20"/>
                <w:szCs w:val="20"/>
              </w:rPr>
            </w:pPr>
            <w:r w:rsidRPr="006507E6">
              <w:rPr>
                <w:b/>
                <w:sz w:val="20"/>
                <w:szCs w:val="20"/>
              </w:rPr>
              <w:lastRenderedPageBreak/>
              <w:t>ИК</w:t>
            </w:r>
          </w:p>
          <w:p w14:paraId="0A060363" w14:textId="77777777" w:rsidR="006507E6" w:rsidRPr="006507E6" w:rsidRDefault="006507E6" w:rsidP="006507E6">
            <w:pPr>
              <w:rPr>
                <w:b/>
                <w:sz w:val="20"/>
                <w:szCs w:val="20"/>
                <w:lang w:eastAsia="en-US"/>
              </w:rPr>
            </w:pPr>
            <w:r w:rsidRPr="006507E6">
              <w:rPr>
                <w:sz w:val="20"/>
                <w:szCs w:val="20"/>
              </w:rPr>
              <w:t>«Играем в слова»</w:t>
            </w:r>
          </w:p>
        </w:tc>
      </w:tr>
      <w:tr w:rsidR="006507E6" w:rsidRPr="006507E6" w14:paraId="67255D3B" w14:textId="77777777" w:rsidTr="009C43CE">
        <w:trPr>
          <w:trHeight w:val="666"/>
        </w:trPr>
        <w:tc>
          <w:tcPr>
            <w:tcW w:w="2016" w:type="dxa"/>
            <w:tcBorders>
              <w:top w:val="single" w:sz="4" w:space="0" w:color="auto"/>
              <w:left w:val="single" w:sz="4" w:space="0" w:color="auto"/>
              <w:bottom w:val="single" w:sz="4" w:space="0" w:color="auto"/>
              <w:right w:val="single" w:sz="4" w:space="0" w:color="auto"/>
            </w:tcBorders>
            <w:hideMark/>
          </w:tcPr>
          <w:p w14:paraId="14FF70C3" w14:textId="77777777" w:rsidR="006507E6" w:rsidRPr="006507E6" w:rsidRDefault="00751DCA" w:rsidP="006507E6">
            <w:pPr>
              <w:rPr>
                <w:b/>
                <w:sz w:val="20"/>
                <w:szCs w:val="20"/>
                <w:lang w:eastAsia="en-US"/>
              </w:rPr>
            </w:pPr>
            <w:r>
              <w:rPr>
                <w:b/>
                <w:sz w:val="20"/>
                <w:szCs w:val="20"/>
                <w:u w:val="single"/>
                <w:lang w:eastAsia="en-US"/>
              </w:rPr>
              <w:t>20</w:t>
            </w:r>
            <w:r w:rsidR="006507E6" w:rsidRPr="006507E6">
              <w:rPr>
                <w:b/>
                <w:sz w:val="20"/>
                <w:szCs w:val="20"/>
                <w:u w:val="single"/>
                <w:lang w:eastAsia="en-US"/>
              </w:rPr>
              <w:t>Родительские пятиминутки</w:t>
            </w:r>
          </w:p>
          <w:p w14:paraId="2695A828" w14:textId="77777777" w:rsidR="006507E6" w:rsidRPr="006507E6" w:rsidRDefault="006507E6" w:rsidP="006507E6">
            <w:pPr>
              <w:rPr>
                <w:b/>
                <w:sz w:val="20"/>
                <w:szCs w:val="20"/>
                <w:lang w:eastAsia="en-US"/>
              </w:rPr>
            </w:pPr>
            <w:r w:rsidRPr="006507E6">
              <w:rPr>
                <w:rFonts w:eastAsia="Calibri"/>
                <w:sz w:val="20"/>
                <w:szCs w:val="20"/>
                <w:lang w:eastAsia="en-US"/>
              </w:rPr>
              <w:t>Что делать, если у ребенка плохая память?</w:t>
            </w:r>
          </w:p>
        </w:tc>
        <w:tc>
          <w:tcPr>
            <w:tcW w:w="1871" w:type="dxa"/>
            <w:tcBorders>
              <w:top w:val="single" w:sz="4" w:space="0" w:color="auto"/>
              <w:left w:val="single" w:sz="4" w:space="0" w:color="auto"/>
              <w:bottom w:val="single" w:sz="4" w:space="0" w:color="auto"/>
              <w:right w:val="single" w:sz="4" w:space="0" w:color="auto"/>
            </w:tcBorders>
            <w:hideMark/>
          </w:tcPr>
          <w:p w14:paraId="5660CCAA" w14:textId="77777777" w:rsidR="006507E6" w:rsidRPr="006507E6" w:rsidRDefault="006507E6" w:rsidP="001037CE">
            <w:pPr>
              <w:rPr>
                <w:b/>
                <w:sz w:val="20"/>
                <w:szCs w:val="20"/>
                <w:lang w:eastAsia="en-US"/>
              </w:rPr>
            </w:pPr>
            <w:r w:rsidRPr="006507E6">
              <w:rPr>
                <w:rFonts w:ascii="Times New Roman CYR" w:hAnsi="Times New Roman CYR" w:cs="Times New Roman CYR"/>
                <w:b/>
                <w:sz w:val="20"/>
                <w:szCs w:val="20"/>
                <w:u w:val="single"/>
                <w:lang w:eastAsia="en-US"/>
              </w:rPr>
              <w:t>Родительское собрание</w:t>
            </w:r>
            <w:r w:rsidRPr="006507E6">
              <w:rPr>
                <w:rFonts w:ascii="Times New Roman CYR" w:hAnsi="Times New Roman CYR" w:cs="Times New Roman CYR"/>
                <w:b/>
                <w:sz w:val="20"/>
                <w:szCs w:val="20"/>
                <w:lang w:eastAsia="en-US"/>
              </w:rPr>
              <w:t xml:space="preserve">  </w:t>
            </w:r>
            <w:proofErr w:type="spellStart"/>
            <w:r w:rsidRPr="00DC379E">
              <w:rPr>
                <w:rFonts w:ascii="Times New Roman CYR" w:hAnsi="Times New Roman CYR" w:cs="Times New Roman CYR"/>
                <w:sz w:val="18"/>
                <w:szCs w:val="20"/>
                <w:lang w:eastAsia="en-US"/>
              </w:rPr>
              <w:t>Коррекционно</w:t>
            </w:r>
            <w:proofErr w:type="spellEnd"/>
            <w:r w:rsidRPr="00DC379E">
              <w:rPr>
                <w:rFonts w:ascii="Times New Roman CYR" w:hAnsi="Times New Roman CYR" w:cs="Times New Roman CYR"/>
                <w:sz w:val="18"/>
                <w:szCs w:val="20"/>
                <w:lang w:eastAsia="en-US"/>
              </w:rPr>
              <w:t xml:space="preserve"> – развивающая среда как средство социализации дошкольников с речевым нарушением.</w:t>
            </w:r>
            <w:r w:rsidRPr="00DC379E">
              <w:rPr>
                <w:color w:val="333333"/>
                <w:sz w:val="18"/>
                <w:szCs w:val="20"/>
                <w:lang w:eastAsia="en-US"/>
              </w:rPr>
              <w:t xml:space="preserve"> </w:t>
            </w:r>
          </w:p>
        </w:tc>
        <w:tc>
          <w:tcPr>
            <w:tcW w:w="1993" w:type="dxa"/>
            <w:tcBorders>
              <w:top w:val="single" w:sz="4" w:space="0" w:color="auto"/>
              <w:left w:val="single" w:sz="4" w:space="0" w:color="auto"/>
              <w:bottom w:val="single" w:sz="4" w:space="0" w:color="auto"/>
              <w:right w:val="single" w:sz="4" w:space="0" w:color="auto"/>
            </w:tcBorders>
            <w:hideMark/>
          </w:tcPr>
          <w:p w14:paraId="5A987032" w14:textId="77777777" w:rsidR="006507E6" w:rsidRPr="006507E6" w:rsidRDefault="006507E6" w:rsidP="006507E6">
            <w:pPr>
              <w:rPr>
                <w:b/>
                <w:sz w:val="20"/>
                <w:u w:val="single"/>
              </w:rPr>
            </w:pPr>
            <w:r w:rsidRPr="006507E6">
              <w:rPr>
                <w:b/>
                <w:sz w:val="20"/>
                <w:u w:val="single"/>
              </w:rPr>
              <w:t xml:space="preserve">Играем с логопедом </w:t>
            </w:r>
          </w:p>
          <w:p w14:paraId="25151139" w14:textId="77777777" w:rsidR="006507E6" w:rsidRPr="006507E6" w:rsidRDefault="006507E6" w:rsidP="006507E6">
            <w:pPr>
              <w:rPr>
                <w:b/>
                <w:sz w:val="20"/>
                <w:u w:val="single"/>
              </w:rPr>
            </w:pPr>
            <w:r w:rsidRPr="006507E6">
              <w:rPr>
                <w:color w:val="333333"/>
                <w:sz w:val="20"/>
                <w:szCs w:val="20"/>
                <w:lang w:eastAsia="en-US"/>
              </w:rPr>
              <w:t xml:space="preserve"> </w:t>
            </w:r>
            <w:r w:rsidRPr="006507E6">
              <w:rPr>
                <w:b/>
                <w:sz w:val="20"/>
                <w:u w:val="single"/>
              </w:rPr>
              <w:t>«Рюкзачок игр»</w:t>
            </w:r>
          </w:p>
          <w:p w14:paraId="34427021" w14:textId="77777777" w:rsidR="006507E6" w:rsidRPr="006507E6" w:rsidRDefault="006507E6" w:rsidP="005E4CE2">
            <w:pPr>
              <w:rPr>
                <w:b/>
                <w:sz w:val="20"/>
                <w:szCs w:val="20"/>
                <w:lang w:eastAsia="en-US"/>
              </w:rPr>
            </w:pPr>
            <w:r w:rsidRPr="006507E6">
              <w:rPr>
                <w:color w:val="333333"/>
                <w:sz w:val="20"/>
                <w:szCs w:val="20"/>
              </w:rPr>
              <w:t xml:space="preserve">Организация речевых игр по </w:t>
            </w:r>
            <w:proofErr w:type="spellStart"/>
            <w:r w:rsidRPr="006507E6">
              <w:rPr>
                <w:color w:val="333333"/>
                <w:sz w:val="20"/>
                <w:szCs w:val="20"/>
              </w:rPr>
              <w:t>формир</w:t>
            </w:r>
            <w:r w:rsidR="005E4CE2">
              <w:rPr>
                <w:color w:val="333333"/>
                <w:sz w:val="20"/>
                <w:szCs w:val="20"/>
              </w:rPr>
              <w:t>-</w:t>
            </w:r>
            <w:r w:rsidRPr="006507E6">
              <w:rPr>
                <w:color w:val="333333"/>
                <w:sz w:val="20"/>
                <w:szCs w:val="20"/>
              </w:rPr>
              <w:t>н</w:t>
            </w:r>
            <w:r w:rsidR="005E4CE2">
              <w:rPr>
                <w:color w:val="333333"/>
                <w:sz w:val="20"/>
                <w:szCs w:val="20"/>
              </w:rPr>
              <w:t>ию</w:t>
            </w:r>
            <w:proofErr w:type="spellEnd"/>
            <w:r w:rsidRPr="006507E6">
              <w:rPr>
                <w:color w:val="333333"/>
                <w:sz w:val="20"/>
                <w:szCs w:val="20"/>
              </w:rPr>
              <w:t xml:space="preserve"> слоговой структуры слов  в домашних условиях.</w:t>
            </w:r>
          </w:p>
        </w:tc>
        <w:tc>
          <w:tcPr>
            <w:tcW w:w="2018" w:type="dxa"/>
            <w:tcBorders>
              <w:top w:val="single" w:sz="4" w:space="0" w:color="auto"/>
              <w:left w:val="single" w:sz="4" w:space="0" w:color="auto"/>
              <w:bottom w:val="single" w:sz="4" w:space="0" w:color="auto"/>
              <w:right w:val="single" w:sz="4" w:space="0" w:color="auto"/>
            </w:tcBorders>
            <w:hideMark/>
          </w:tcPr>
          <w:p w14:paraId="73D47335" w14:textId="77777777" w:rsidR="006507E6" w:rsidRPr="006507E6" w:rsidRDefault="006507E6" w:rsidP="006507E6">
            <w:pPr>
              <w:rPr>
                <w:rFonts w:ascii="Times New Roman CYR" w:hAnsi="Times New Roman CYR" w:cs="Times New Roman CYR"/>
                <w:b/>
                <w:sz w:val="20"/>
                <w:szCs w:val="20"/>
                <w:lang w:eastAsia="en-US"/>
              </w:rPr>
            </w:pPr>
            <w:r w:rsidRPr="006507E6">
              <w:rPr>
                <w:rFonts w:ascii="Times New Roman CYR" w:hAnsi="Times New Roman CYR" w:cs="Times New Roman CYR"/>
                <w:b/>
                <w:sz w:val="20"/>
                <w:szCs w:val="20"/>
                <w:u w:val="single"/>
                <w:lang w:eastAsia="en-US"/>
              </w:rPr>
              <w:t>Родительское собрание</w:t>
            </w:r>
            <w:r w:rsidRPr="006507E6">
              <w:rPr>
                <w:b/>
                <w:sz w:val="20"/>
                <w:szCs w:val="20"/>
                <w:lang w:eastAsia="en-US"/>
              </w:rPr>
              <w:t xml:space="preserve"> </w:t>
            </w:r>
            <w:proofErr w:type="spellStart"/>
            <w:r w:rsidRPr="006507E6">
              <w:rPr>
                <w:sz w:val="20"/>
                <w:szCs w:val="20"/>
                <w:lang w:eastAsia="en-US"/>
              </w:rPr>
              <w:t>Индуально</w:t>
            </w:r>
            <w:proofErr w:type="spellEnd"/>
            <w:r w:rsidRPr="006507E6">
              <w:rPr>
                <w:sz w:val="20"/>
                <w:szCs w:val="20"/>
                <w:lang w:eastAsia="en-US"/>
              </w:rPr>
              <w:t xml:space="preserve"> – психологические  особенности развития детей дошкольного возраста с ТНР».</w:t>
            </w:r>
          </w:p>
          <w:p w14:paraId="3854B490" w14:textId="77777777" w:rsidR="006507E6" w:rsidRPr="006507E6" w:rsidRDefault="006507E6" w:rsidP="006507E6">
            <w:pPr>
              <w:rPr>
                <w:b/>
                <w:sz w:val="20"/>
                <w:szCs w:val="20"/>
                <w:lang w:eastAsia="en-US"/>
              </w:rPr>
            </w:pPr>
            <w:r w:rsidRPr="00DC379E">
              <w:rPr>
                <w:color w:val="333333"/>
                <w:sz w:val="18"/>
                <w:szCs w:val="20"/>
                <w:lang w:eastAsia="en-US"/>
              </w:rPr>
              <w:t xml:space="preserve">Итоги коррекционной работы за учебный год. </w:t>
            </w:r>
          </w:p>
        </w:tc>
        <w:tc>
          <w:tcPr>
            <w:tcW w:w="2262" w:type="dxa"/>
            <w:tcBorders>
              <w:top w:val="single" w:sz="4" w:space="0" w:color="auto"/>
              <w:left w:val="single" w:sz="4" w:space="0" w:color="auto"/>
              <w:bottom w:val="single" w:sz="4" w:space="0" w:color="auto"/>
              <w:right w:val="single" w:sz="4" w:space="0" w:color="auto"/>
            </w:tcBorders>
          </w:tcPr>
          <w:p w14:paraId="249FB8FA" w14:textId="77777777" w:rsidR="006507E6" w:rsidRPr="006507E6" w:rsidRDefault="006507E6" w:rsidP="006507E6">
            <w:pPr>
              <w:rPr>
                <w:b/>
                <w:color w:val="333333"/>
                <w:sz w:val="20"/>
                <w:szCs w:val="20"/>
                <w:lang w:eastAsia="en-US"/>
              </w:rPr>
            </w:pPr>
            <w:r w:rsidRPr="006507E6">
              <w:rPr>
                <w:b/>
                <w:color w:val="333333"/>
                <w:sz w:val="20"/>
                <w:szCs w:val="20"/>
                <w:lang w:eastAsia="en-US"/>
              </w:rPr>
              <w:t>ИК</w:t>
            </w:r>
          </w:p>
          <w:p w14:paraId="1E881F4C" w14:textId="77777777" w:rsidR="006507E6" w:rsidRPr="006507E6" w:rsidRDefault="006507E6" w:rsidP="006507E6">
            <w:pPr>
              <w:rPr>
                <w:b/>
                <w:sz w:val="20"/>
                <w:szCs w:val="20"/>
                <w:lang w:eastAsia="en-US"/>
              </w:rPr>
            </w:pPr>
            <w:r w:rsidRPr="006507E6">
              <w:rPr>
                <w:color w:val="333333"/>
                <w:sz w:val="20"/>
                <w:szCs w:val="20"/>
                <w:lang w:eastAsia="en-US"/>
              </w:rPr>
              <w:t>Организация речевых игр в домашних условиях</w:t>
            </w:r>
          </w:p>
        </w:tc>
      </w:tr>
    </w:tbl>
    <w:p w14:paraId="1F768A3C" w14:textId="77777777" w:rsidR="006507E6" w:rsidRPr="006507E6" w:rsidRDefault="006507E6" w:rsidP="006507E6">
      <w:pPr>
        <w:rPr>
          <w:rFonts w:eastAsia="Calibri"/>
          <w:lang w:eastAsia="en-US"/>
        </w:rPr>
      </w:pPr>
      <w:r w:rsidRPr="006507E6">
        <w:rPr>
          <w:rFonts w:eastAsia="Calibri"/>
          <w:b/>
          <w:lang w:eastAsia="en-US"/>
        </w:rPr>
        <w:t>Информация на стенде для родителей:</w:t>
      </w:r>
    </w:p>
    <w:p w14:paraId="21A1E58F" w14:textId="77777777" w:rsidR="006507E6" w:rsidRPr="006507E6" w:rsidRDefault="006507E6" w:rsidP="006507E6">
      <w:pPr>
        <w:rPr>
          <w:rFonts w:eastAsiaTheme="minorHAnsi"/>
          <w:lang w:eastAsia="en-US"/>
        </w:rPr>
      </w:pPr>
      <w:r w:rsidRPr="006507E6">
        <w:rPr>
          <w:rFonts w:eastAsiaTheme="minorHAnsi"/>
          <w:lang w:eastAsia="en-US"/>
        </w:rPr>
        <w:t xml:space="preserve">1.Как и что читать детям с общим недоразвитием речи?                                              </w:t>
      </w:r>
    </w:p>
    <w:p w14:paraId="5AF0568B" w14:textId="77777777" w:rsidR="001037CE" w:rsidRPr="001037CE" w:rsidRDefault="006507E6" w:rsidP="001037CE">
      <w:pPr>
        <w:rPr>
          <w:rFonts w:eastAsiaTheme="minorHAnsi"/>
        </w:rPr>
      </w:pPr>
      <w:r w:rsidRPr="001037CE">
        <w:rPr>
          <w:rFonts w:eastAsiaTheme="minorHAnsi"/>
          <w:lang w:eastAsia="en-US"/>
        </w:rPr>
        <w:t>2.</w:t>
      </w:r>
      <w:r w:rsidR="001037CE" w:rsidRPr="001037CE">
        <w:rPr>
          <w:rFonts w:eastAsiaTheme="minorHAnsi"/>
        </w:rPr>
        <w:t xml:space="preserve"> Готовим руку к письму.</w:t>
      </w:r>
    </w:p>
    <w:p w14:paraId="51350A28" w14:textId="77777777" w:rsidR="001037CE" w:rsidRPr="001037CE" w:rsidRDefault="006507E6" w:rsidP="001037CE">
      <w:pPr>
        <w:rPr>
          <w:rFonts w:eastAsiaTheme="minorHAnsi"/>
        </w:rPr>
      </w:pPr>
      <w:r w:rsidRPr="006507E6">
        <w:rPr>
          <w:rFonts w:eastAsiaTheme="minorHAnsi"/>
          <w:lang w:eastAsia="en-US"/>
        </w:rPr>
        <w:t xml:space="preserve">3. </w:t>
      </w:r>
      <w:r w:rsidR="001037CE" w:rsidRPr="001037CE">
        <w:rPr>
          <w:rFonts w:eastAsiaTheme="minorHAnsi"/>
        </w:rPr>
        <w:t>Игра – лучший помощник по автоматизации и дифференциации звуков у детей с речевым нарушением.</w:t>
      </w:r>
    </w:p>
    <w:p w14:paraId="7AD37D70" w14:textId="77777777" w:rsidR="006507E6" w:rsidRPr="006507E6" w:rsidRDefault="006507E6" w:rsidP="006507E6">
      <w:r w:rsidRPr="006507E6">
        <w:rPr>
          <w:rFonts w:eastAsiaTheme="minorHAnsi"/>
          <w:lang w:eastAsia="en-US"/>
        </w:rPr>
        <w:t>4.</w:t>
      </w:r>
      <w:r w:rsidRPr="006507E6">
        <w:t xml:space="preserve"> Особенности коррекции фонематического восприятия у детей с ОНР.  </w:t>
      </w:r>
    </w:p>
    <w:p w14:paraId="1E803AE2" w14:textId="77777777" w:rsidR="001037CE" w:rsidRPr="001037CE" w:rsidRDefault="001037CE" w:rsidP="001037CE">
      <w:pPr>
        <w:rPr>
          <w:rFonts w:eastAsiaTheme="minorHAnsi"/>
        </w:rPr>
      </w:pPr>
      <w:r>
        <w:t>5</w:t>
      </w:r>
      <w:r w:rsidR="006507E6" w:rsidRPr="006507E6">
        <w:t>.</w:t>
      </w:r>
      <w:r w:rsidRPr="001037CE">
        <w:rPr>
          <w:rFonts w:eastAsiaTheme="minorHAnsi"/>
          <w:b/>
        </w:rPr>
        <w:t xml:space="preserve"> </w:t>
      </w:r>
      <w:r w:rsidRPr="001037CE">
        <w:rPr>
          <w:rFonts w:eastAsiaTheme="minorHAnsi"/>
        </w:rPr>
        <w:t>Играем со словами.</w:t>
      </w:r>
    </w:p>
    <w:p w14:paraId="385FBA0E" w14:textId="77777777" w:rsidR="001037CE" w:rsidRPr="001037CE" w:rsidRDefault="006507E6" w:rsidP="001037CE">
      <w:pPr>
        <w:rPr>
          <w:rFonts w:eastAsiaTheme="minorHAnsi"/>
        </w:rPr>
      </w:pPr>
      <w:r w:rsidRPr="006507E6">
        <w:rPr>
          <w:rFonts w:eastAsiaTheme="minorHAnsi"/>
          <w:lang w:eastAsia="en-US"/>
        </w:rPr>
        <w:t xml:space="preserve">6. </w:t>
      </w:r>
      <w:r w:rsidR="001037CE" w:rsidRPr="001037CE">
        <w:rPr>
          <w:rFonts w:eastAsiaTheme="minorHAnsi"/>
        </w:rPr>
        <w:t>Поговорим о связной речи.</w:t>
      </w:r>
    </w:p>
    <w:p w14:paraId="4B718FA4" w14:textId="77777777" w:rsidR="001037CE" w:rsidRPr="001037CE" w:rsidRDefault="006507E6" w:rsidP="001037CE">
      <w:pPr>
        <w:rPr>
          <w:rFonts w:eastAsiaTheme="minorHAnsi"/>
        </w:rPr>
      </w:pPr>
      <w:r w:rsidRPr="006507E6">
        <w:rPr>
          <w:rFonts w:eastAsiaTheme="minorHAnsi"/>
          <w:lang w:eastAsia="en-US"/>
        </w:rPr>
        <w:t xml:space="preserve">7. </w:t>
      </w:r>
      <w:r w:rsidR="001037CE" w:rsidRPr="001037CE">
        <w:rPr>
          <w:rFonts w:eastAsiaTheme="minorHAnsi"/>
        </w:rPr>
        <w:t>Что должен знать и уметь будущий первоклассник</w:t>
      </w:r>
    </w:p>
    <w:p w14:paraId="5EA05746" w14:textId="77777777" w:rsidR="006507E6" w:rsidRPr="006507E6" w:rsidRDefault="006507E6" w:rsidP="006507E6">
      <w:pPr>
        <w:rPr>
          <w:rFonts w:eastAsiaTheme="minorHAnsi"/>
          <w:lang w:eastAsia="en-US"/>
        </w:rPr>
      </w:pPr>
      <w:r w:rsidRPr="006507E6">
        <w:rPr>
          <w:rFonts w:eastAsiaTheme="minorHAnsi"/>
          <w:lang w:eastAsia="en-US"/>
        </w:rPr>
        <w:t xml:space="preserve">8. </w:t>
      </w:r>
      <w:proofErr w:type="spellStart"/>
      <w:r w:rsidRPr="006507E6">
        <w:rPr>
          <w:rFonts w:eastAsiaTheme="minorHAnsi"/>
          <w:lang w:eastAsia="en-US"/>
        </w:rPr>
        <w:t>Сформированность</w:t>
      </w:r>
      <w:proofErr w:type="spellEnd"/>
      <w:r w:rsidRPr="006507E6">
        <w:rPr>
          <w:rFonts w:eastAsiaTheme="minorHAnsi"/>
          <w:lang w:eastAsia="en-US"/>
        </w:rPr>
        <w:t xml:space="preserve"> фонематического слуха - главное условие успешного обучения грамоте.</w:t>
      </w:r>
    </w:p>
    <w:p w14:paraId="48410A52" w14:textId="77777777" w:rsidR="006507E6" w:rsidRPr="006507E6" w:rsidRDefault="006507E6" w:rsidP="006507E6">
      <w:r w:rsidRPr="006507E6">
        <w:rPr>
          <w:rFonts w:eastAsiaTheme="minorHAnsi"/>
          <w:lang w:eastAsia="en-US"/>
        </w:rPr>
        <w:t>9.Мы учим детей рассказывать.</w:t>
      </w:r>
    </w:p>
    <w:p w14:paraId="0235C93B" w14:textId="77777777" w:rsidR="006507E6" w:rsidRPr="006507E6" w:rsidRDefault="006507E6" w:rsidP="006507E6">
      <w:pPr>
        <w:rPr>
          <w:rFonts w:eastAsiaTheme="minorHAnsi"/>
          <w:lang w:eastAsia="en-US"/>
        </w:rPr>
      </w:pPr>
      <w:r w:rsidRPr="006507E6">
        <w:rPr>
          <w:rFonts w:eastAsiaTheme="minorHAnsi"/>
          <w:lang w:eastAsia="en-US"/>
        </w:rPr>
        <w:t>10. Как учить запоминать стихотворения?</w:t>
      </w:r>
    </w:p>
    <w:p w14:paraId="64757CF3" w14:textId="77777777" w:rsidR="006507E6" w:rsidRPr="006507E6" w:rsidRDefault="006507E6" w:rsidP="006507E6">
      <w:pPr>
        <w:rPr>
          <w:rFonts w:eastAsia="Calibri"/>
          <w:lang w:eastAsia="en-US"/>
        </w:rPr>
      </w:pPr>
      <w:r w:rsidRPr="006507E6">
        <w:rPr>
          <w:rFonts w:eastAsiaTheme="minorHAnsi"/>
          <w:lang w:eastAsia="en-US"/>
        </w:rPr>
        <w:t xml:space="preserve">11. Еженедельная смена тематической информации по </w:t>
      </w:r>
      <w:proofErr w:type="spellStart"/>
      <w:r w:rsidRPr="006507E6">
        <w:rPr>
          <w:rFonts w:eastAsiaTheme="minorHAnsi"/>
          <w:lang w:eastAsia="en-US"/>
        </w:rPr>
        <w:t>лексико</w:t>
      </w:r>
      <w:proofErr w:type="spellEnd"/>
      <w:r w:rsidRPr="006507E6">
        <w:rPr>
          <w:rFonts w:eastAsiaTheme="minorHAnsi"/>
          <w:lang w:eastAsia="en-US"/>
        </w:rPr>
        <w:t xml:space="preserve"> – грамматическому строю речи, связной речи</w:t>
      </w:r>
    </w:p>
    <w:p w14:paraId="0A47700B" w14:textId="77777777" w:rsidR="006507E6" w:rsidRPr="006507E6" w:rsidRDefault="006507E6" w:rsidP="001037CE">
      <w:pPr>
        <w:jc w:val="center"/>
        <w:rPr>
          <w:rFonts w:eastAsiaTheme="minorHAnsi"/>
          <w:b/>
        </w:rPr>
      </w:pPr>
      <w:r w:rsidRPr="006507E6">
        <w:rPr>
          <w:rFonts w:eastAsiaTheme="minorHAnsi"/>
          <w:b/>
        </w:rPr>
        <w:t>Тематические выставки в группе.</w:t>
      </w:r>
    </w:p>
    <w:p w14:paraId="71A2007A" w14:textId="77777777" w:rsidR="006507E6" w:rsidRPr="006507E6" w:rsidRDefault="006507E6" w:rsidP="001037CE">
      <w:pPr>
        <w:jc w:val="center"/>
        <w:rPr>
          <w:rFonts w:eastAsiaTheme="minorHAnsi"/>
          <w:b/>
        </w:rPr>
      </w:pPr>
      <w:r w:rsidRPr="006507E6">
        <w:rPr>
          <w:rFonts w:eastAsiaTheme="minorHAnsi"/>
          <w:b/>
        </w:rPr>
        <w:t>Октябрь</w:t>
      </w:r>
    </w:p>
    <w:p w14:paraId="6EF94825" w14:textId="77777777" w:rsidR="006507E6" w:rsidRPr="006507E6" w:rsidRDefault="006507E6" w:rsidP="006507E6">
      <w:pPr>
        <w:rPr>
          <w:rFonts w:eastAsiaTheme="minorHAnsi"/>
        </w:rPr>
      </w:pPr>
      <w:r w:rsidRPr="006507E6">
        <w:rPr>
          <w:rFonts w:eastAsiaTheme="minorHAnsi"/>
        </w:rPr>
        <w:t>1.Дары осени 2- 3 неделя (поделки из природного материала, овощей, фруктов)</w:t>
      </w:r>
    </w:p>
    <w:p w14:paraId="6C51AF25" w14:textId="2EF43251" w:rsidR="006507E6" w:rsidRDefault="006507E6" w:rsidP="006507E6">
      <w:pPr>
        <w:rPr>
          <w:rFonts w:eastAsiaTheme="minorHAnsi"/>
        </w:rPr>
      </w:pPr>
      <w:r w:rsidRPr="006507E6">
        <w:rPr>
          <w:rFonts w:eastAsiaTheme="minorHAnsi"/>
        </w:rPr>
        <w:t>2.Путешествие в прошлое одежды (картинки одежды прошлых лет, куклы в старинной одежде, рисунки, книги) 5 неделя</w:t>
      </w:r>
    </w:p>
    <w:p w14:paraId="14B91A73" w14:textId="77777777" w:rsidR="006507E6" w:rsidRPr="006507E6" w:rsidRDefault="006507E6" w:rsidP="001037CE">
      <w:pPr>
        <w:jc w:val="center"/>
        <w:rPr>
          <w:rFonts w:eastAsiaTheme="minorHAnsi"/>
          <w:b/>
        </w:rPr>
      </w:pPr>
      <w:r w:rsidRPr="006507E6">
        <w:rPr>
          <w:rFonts w:eastAsiaTheme="minorHAnsi"/>
          <w:b/>
        </w:rPr>
        <w:t>Ноябрь</w:t>
      </w:r>
    </w:p>
    <w:p w14:paraId="1C3878EF" w14:textId="024DC612" w:rsidR="006507E6" w:rsidRDefault="0003077F" w:rsidP="006507E6">
      <w:pPr>
        <w:rPr>
          <w:rFonts w:eastAsiaTheme="minorHAnsi"/>
        </w:rPr>
      </w:pPr>
      <w:r>
        <w:rPr>
          <w:rFonts w:eastAsiaTheme="minorHAnsi"/>
        </w:rPr>
        <w:t>1.</w:t>
      </w:r>
      <w:r w:rsidR="006507E6" w:rsidRPr="006507E6">
        <w:rPr>
          <w:rFonts w:eastAsiaTheme="minorHAnsi"/>
        </w:rPr>
        <w:t>ЗОЖ. Мы растем здоровыми (рисунки, фото детей, спортивные игрушки) 4 неделя</w:t>
      </w:r>
    </w:p>
    <w:p w14:paraId="7852E2DB" w14:textId="77777777" w:rsidR="0003077F" w:rsidRDefault="0003077F" w:rsidP="0003077F">
      <w:pPr>
        <w:rPr>
          <w:rFonts w:eastAsiaTheme="minorHAnsi"/>
        </w:rPr>
      </w:pPr>
      <w:r>
        <w:rPr>
          <w:rFonts w:eastAsiaTheme="minorHAnsi"/>
        </w:rPr>
        <w:t>2.К Дню матери выставка «Моя мама рукодельница»</w:t>
      </w:r>
    </w:p>
    <w:p w14:paraId="5C7999ED" w14:textId="1ED5EC96" w:rsidR="0003077F" w:rsidRPr="006507E6" w:rsidRDefault="0003077F" w:rsidP="0003077F">
      <w:pPr>
        <w:rPr>
          <w:rFonts w:eastAsiaTheme="minorHAnsi"/>
        </w:rPr>
      </w:pPr>
      <w:r>
        <w:rPr>
          <w:rFonts w:eastAsiaTheme="minorHAnsi"/>
        </w:rPr>
        <w:t>3. Выставка фото «Наш родной край»</w:t>
      </w:r>
    </w:p>
    <w:p w14:paraId="36AC2732" w14:textId="401307D8" w:rsidR="0003077F" w:rsidRPr="006507E6" w:rsidRDefault="0003077F" w:rsidP="006507E6">
      <w:pPr>
        <w:rPr>
          <w:rFonts w:eastAsiaTheme="minorHAnsi"/>
        </w:rPr>
      </w:pPr>
    </w:p>
    <w:p w14:paraId="3D84236B" w14:textId="77777777" w:rsidR="006507E6" w:rsidRPr="006507E6" w:rsidRDefault="006507E6" w:rsidP="001037CE">
      <w:pPr>
        <w:tabs>
          <w:tab w:val="left" w:pos="5715"/>
        </w:tabs>
        <w:jc w:val="center"/>
        <w:rPr>
          <w:rFonts w:eastAsiaTheme="minorHAnsi"/>
          <w:b/>
        </w:rPr>
      </w:pPr>
      <w:r w:rsidRPr="006507E6">
        <w:rPr>
          <w:rFonts w:eastAsiaTheme="minorHAnsi"/>
          <w:b/>
        </w:rPr>
        <w:t>Декабрь</w:t>
      </w:r>
    </w:p>
    <w:p w14:paraId="114F9B5D" w14:textId="7DD14EA0" w:rsidR="006507E6" w:rsidRDefault="0003077F" w:rsidP="006507E6">
      <w:pPr>
        <w:jc w:val="both"/>
        <w:rPr>
          <w:rFonts w:eastAsiaTheme="minorHAnsi"/>
        </w:rPr>
      </w:pPr>
      <w:r>
        <w:rPr>
          <w:rFonts w:eastAsiaTheme="minorHAnsi"/>
        </w:rPr>
        <w:t>1.</w:t>
      </w:r>
      <w:r w:rsidR="006507E6" w:rsidRPr="006507E6">
        <w:rPr>
          <w:rFonts w:eastAsiaTheme="minorHAnsi"/>
        </w:rPr>
        <w:t>Игрушки для ёлки  1 -2 неделя.</w:t>
      </w:r>
    </w:p>
    <w:p w14:paraId="35E9EB21" w14:textId="774E2FB9" w:rsidR="0003077F" w:rsidRPr="006507E6" w:rsidRDefault="0003077F" w:rsidP="006507E6">
      <w:pPr>
        <w:jc w:val="both"/>
        <w:rPr>
          <w:rFonts w:eastAsiaTheme="minorHAnsi"/>
        </w:rPr>
      </w:pPr>
      <w:r>
        <w:rPr>
          <w:rFonts w:eastAsiaTheme="minorHAnsi"/>
        </w:rPr>
        <w:t>2.Зимушка-зима выставка рисунков</w:t>
      </w:r>
    </w:p>
    <w:p w14:paraId="3607E9F2" w14:textId="77777777" w:rsidR="006507E6" w:rsidRPr="006507E6" w:rsidRDefault="006507E6" w:rsidP="006507E6">
      <w:pPr>
        <w:jc w:val="center"/>
        <w:rPr>
          <w:rFonts w:eastAsiaTheme="minorHAnsi"/>
          <w:b/>
        </w:rPr>
      </w:pPr>
      <w:r w:rsidRPr="006507E6">
        <w:rPr>
          <w:rFonts w:eastAsiaTheme="minorHAnsi"/>
          <w:b/>
        </w:rPr>
        <w:t>Январь</w:t>
      </w:r>
    </w:p>
    <w:p w14:paraId="68A6B45D" w14:textId="7AE98483" w:rsidR="006507E6" w:rsidRPr="006507E6" w:rsidRDefault="006507E6" w:rsidP="006507E6">
      <w:pPr>
        <w:rPr>
          <w:rFonts w:eastAsiaTheme="minorHAnsi"/>
        </w:rPr>
      </w:pPr>
      <w:r w:rsidRPr="006507E6">
        <w:rPr>
          <w:rFonts w:eastAsiaTheme="minorHAnsi"/>
        </w:rPr>
        <w:t xml:space="preserve"> </w:t>
      </w:r>
      <w:r w:rsidR="0003077F">
        <w:rPr>
          <w:rFonts w:eastAsiaTheme="minorHAnsi"/>
        </w:rPr>
        <w:t>1.</w:t>
      </w:r>
      <w:r w:rsidRPr="006507E6">
        <w:rPr>
          <w:rFonts w:eastAsiaTheme="minorHAnsi"/>
        </w:rPr>
        <w:t xml:space="preserve">  Зима, веселая пора!!! (рисунки, фото детей, поделки, книжки - малышки) 2 – 3 неделя</w:t>
      </w:r>
    </w:p>
    <w:p w14:paraId="5E62509D" w14:textId="77777777" w:rsidR="006507E6" w:rsidRPr="006507E6" w:rsidRDefault="006507E6" w:rsidP="006507E6">
      <w:pPr>
        <w:jc w:val="center"/>
        <w:rPr>
          <w:rFonts w:eastAsiaTheme="minorHAnsi"/>
          <w:b/>
        </w:rPr>
      </w:pPr>
      <w:r w:rsidRPr="006507E6">
        <w:rPr>
          <w:rFonts w:eastAsiaTheme="minorHAnsi"/>
          <w:b/>
        </w:rPr>
        <w:t>Февраль</w:t>
      </w:r>
    </w:p>
    <w:p w14:paraId="7CBB8866" w14:textId="2F541A1E" w:rsidR="006507E6" w:rsidRPr="006507E6" w:rsidRDefault="0003077F" w:rsidP="006507E6">
      <w:pPr>
        <w:rPr>
          <w:rFonts w:eastAsiaTheme="minorHAnsi"/>
        </w:rPr>
      </w:pPr>
      <w:r>
        <w:rPr>
          <w:rFonts w:eastAsiaTheme="minorHAnsi"/>
        </w:rPr>
        <w:t>1.</w:t>
      </w:r>
      <w:r w:rsidR="006507E6" w:rsidRPr="006507E6">
        <w:rPr>
          <w:rFonts w:eastAsiaTheme="minorHAnsi"/>
        </w:rPr>
        <w:t>Защитники нынешние и прошлые: былинные богатыри (рисунки, игрушки техники и воинов, книги, фотография папы и дедушки в военной форме)  3 неделя</w:t>
      </w:r>
    </w:p>
    <w:p w14:paraId="416CAA70" w14:textId="77777777" w:rsidR="006507E6" w:rsidRPr="006507E6" w:rsidRDefault="006507E6" w:rsidP="001037CE">
      <w:pPr>
        <w:jc w:val="center"/>
        <w:rPr>
          <w:rFonts w:eastAsiaTheme="minorHAnsi"/>
          <w:b/>
        </w:rPr>
      </w:pPr>
      <w:r w:rsidRPr="006507E6">
        <w:rPr>
          <w:rFonts w:eastAsiaTheme="minorHAnsi"/>
          <w:b/>
        </w:rPr>
        <w:t>Март</w:t>
      </w:r>
    </w:p>
    <w:p w14:paraId="00D36E6C" w14:textId="2559B908" w:rsidR="006507E6" w:rsidRPr="006507E6" w:rsidRDefault="006507E6" w:rsidP="006507E6">
      <w:pPr>
        <w:rPr>
          <w:rFonts w:eastAsiaTheme="minorHAnsi"/>
        </w:rPr>
      </w:pPr>
      <w:r w:rsidRPr="006507E6">
        <w:rPr>
          <w:rFonts w:eastAsiaTheme="minorHAnsi"/>
        </w:rPr>
        <w:t xml:space="preserve">  </w:t>
      </w:r>
      <w:r w:rsidR="0003077F">
        <w:rPr>
          <w:rFonts w:eastAsiaTheme="minorHAnsi"/>
        </w:rPr>
        <w:t>1.</w:t>
      </w:r>
      <w:r w:rsidRPr="006507E6">
        <w:rPr>
          <w:rFonts w:eastAsiaTheme="minorHAnsi"/>
        </w:rPr>
        <w:t xml:space="preserve"> Наши мамы  (портрет мамы; фотография мамы и бабушки, высказывания детей «Какая моя мама?)</w:t>
      </w:r>
    </w:p>
    <w:p w14:paraId="4A3FCFA5" w14:textId="77777777" w:rsidR="006507E6" w:rsidRPr="006507E6" w:rsidRDefault="006507E6" w:rsidP="001037CE">
      <w:pPr>
        <w:tabs>
          <w:tab w:val="center" w:pos="4677"/>
        </w:tabs>
        <w:jc w:val="center"/>
        <w:rPr>
          <w:rFonts w:eastAsiaTheme="minorHAnsi"/>
          <w:b/>
        </w:rPr>
      </w:pPr>
      <w:r w:rsidRPr="006507E6">
        <w:rPr>
          <w:rFonts w:eastAsiaTheme="minorHAnsi"/>
          <w:b/>
        </w:rPr>
        <w:t>Апрель</w:t>
      </w:r>
    </w:p>
    <w:p w14:paraId="0D0DBF71" w14:textId="7E1C1F20" w:rsidR="006507E6" w:rsidRPr="006507E6" w:rsidRDefault="006507E6" w:rsidP="006507E6">
      <w:pPr>
        <w:rPr>
          <w:rFonts w:eastAsiaTheme="minorHAnsi"/>
        </w:rPr>
      </w:pPr>
      <w:r w:rsidRPr="006507E6">
        <w:rPr>
          <w:rFonts w:eastAsiaTheme="minorHAnsi"/>
        </w:rPr>
        <w:t xml:space="preserve">   Здесь я живу: моя улица. Наш д/с. Мой город Ульяновск. (рисунки детей, макеты, заучивание стихотворения «Моя улица») 2-4 неделя</w:t>
      </w:r>
    </w:p>
    <w:p w14:paraId="63761077" w14:textId="77777777" w:rsidR="006507E6" w:rsidRPr="006507E6" w:rsidRDefault="006507E6" w:rsidP="001037CE">
      <w:pPr>
        <w:jc w:val="center"/>
        <w:rPr>
          <w:rFonts w:eastAsiaTheme="minorHAnsi"/>
          <w:b/>
          <w:szCs w:val="22"/>
        </w:rPr>
      </w:pPr>
      <w:r w:rsidRPr="006507E6">
        <w:rPr>
          <w:rFonts w:eastAsiaTheme="minorHAnsi"/>
          <w:b/>
          <w:szCs w:val="22"/>
        </w:rPr>
        <w:t>Май</w:t>
      </w:r>
    </w:p>
    <w:p w14:paraId="43628AD5" w14:textId="77777777" w:rsidR="006507E6" w:rsidRPr="006507E6" w:rsidRDefault="006507E6" w:rsidP="006507E6">
      <w:pPr>
        <w:rPr>
          <w:rFonts w:eastAsiaTheme="minorHAnsi"/>
          <w:szCs w:val="22"/>
        </w:rPr>
      </w:pPr>
      <w:r w:rsidRPr="006507E6">
        <w:rPr>
          <w:rFonts w:eastAsiaTheme="minorHAnsi"/>
          <w:szCs w:val="22"/>
        </w:rPr>
        <w:t xml:space="preserve">   Солдатам Победы, Слава!!! (сюжетные картины, папка – передвижка, фотографии военных лет) 1 неделя</w:t>
      </w:r>
    </w:p>
    <w:p w14:paraId="3674F2E8" w14:textId="77777777" w:rsidR="006507E6" w:rsidRPr="006507E6" w:rsidRDefault="006507E6" w:rsidP="006507E6">
      <w:pPr>
        <w:tabs>
          <w:tab w:val="left" w:pos="9781"/>
        </w:tabs>
        <w:rPr>
          <w:rFonts w:eastAsiaTheme="minorHAnsi"/>
          <w:b/>
          <w:bCs/>
          <w:lang w:eastAsia="en-US"/>
        </w:rPr>
      </w:pPr>
    </w:p>
    <w:p w14:paraId="3F978CD7" w14:textId="77777777" w:rsidR="006507E6" w:rsidRPr="006507E6" w:rsidRDefault="006507E6" w:rsidP="006507E6">
      <w:pPr>
        <w:tabs>
          <w:tab w:val="left" w:pos="9781"/>
        </w:tabs>
        <w:rPr>
          <w:rFonts w:eastAsiaTheme="minorHAnsi"/>
          <w:b/>
          <w:bCs/>
          <w:lang w:eastAsia="en-US"/>
        </w:rPr>
      </w:pPr>
    </w:p>
    <w:p w14:paraId="3402F6C9" w14:textId="77777777" w:rsidR="006507E6" w:rsidRPr="006507E6" w:rsidRDefault="006507E6" w:rsidP="006507E6">
      <w:pPr>
        <w:tabs>
          <w:tab w:val="left" w:pos="9781"/>
        </w:tabs>
        <w:rPr>
          <w:rFonts w:eastAsiaTheme="minorHAnsi"/>
          <w:b/>
          <w:bCs/>
          <w:lang w:eastAsia="en-US"/>
        </w:rPr>
      </w:pPr>
    </w:p>
    <w:p w14:paraId="70C25F53" w14:textId="77777777" w:rsidR="006507E6" w:rsidRPr="006507E6" w:rsidRDefault="006507E6" w:rsidP="006507E6">
      <w:pPr>
        <w:tabs>
          <w:tab w:val="left" w:pos="9781"/>
        </w:tabs>
        <w:rPr>
          <w:rFonts w:eastAsiaTheme="minorHAnsi"/>
          <w:b/>
          <w:bCs/>
          <w:lang w:eastAsia="en-US"/>
        </w:rPr>
      </w:pPr>
    </w:p>
    <w:p w14:paraId="6BCFD8FA" w14:textId="77777777" w:rsidR="001037CE" w:rsidRDefault="001037CE" w:rsidP="006507E6">
      <w:pPr>
        <w:tabs>
          <w:tab w:val="left" w:pos="9781"/>
        </w:tabs>
        <w:rPr>
          <w:rFonts w:eastAsiaTheme="minorHAnsi"/>
          <w:b/>
          <w:bCs/>
          <w:lang w:eastAsia="en-US"/>
        </w:rPr>
      </w:pPr>
    </w:p>
    <w:p w14:paraId="1FC3E955" w14:textId="77777777" w:rsidR="001037CE" w:rsidRDefault="001037CE" w:rsidP="006507E6">
      <w:pPr>
        <w:tabs>
          <w:tab w:val="left" w:pos="9781"/>
        </w:tabs>
        <w:rPr>
          <w:rFonts w:eastAsiaTheme="minorHAnsi"/>
          <w:b/>
          <w:bCs/>
          <w:lang w:eastAsia="en-US"/>
        </w:rPr>
      </w:pPr>
    </w:p>
    <w:p w14:paraId="39DB14C2" w14:textId="77777777" w:rsidR="001037CE" w:rsidRDefault="001037CE" w:rsidP="006507E6">
      <w:pPr>
        <w:tabs>
          <w:tab w:val="left" w:pos="9781"/>
        </w:tabs>
        <w:rPr>
          <w:rFonts w:eastAsiaTheme="minorHAnsi"/>
          <w:b/>
          <w:bCs/>
          <w:lang w:eastAsia="en-US"/>
        </w:rPr>
      </w:pPr>
    </w:p>
    <w:p w14:paraId="24B816C4" w14:textId="77777777" w:rsidR="001037CE" w:rsidRDefault="001037CE" w:rsidP="006507E6">
      <w:pPr>
        <w:tabs>
          <w:tab w:val="left" w:pos="9781"/>
        </w:tabs>
        <w:rPr>
          <w:rFonts w:eastAsiaTheme="minorHAnsi"/>
          <w:b/>
          <w:bCs/>
          <w:lang w:eastAsia="en-US"/>
        </w:rPr>
      </w:pPr>
    </w:p>
    <w:p w14:paraId="454E3133" w14:textId="77777777" w:rsidR="001037CE" w:rsidRDefault="001037CE" w:rsidP="006507E6">
      <w:pPr>
        <w:tabs>
          <w:tab w:val="left" w:pos="9781"/>
        </w:tabs>
        <w:rPr>
          <w:rFonts w:eastAsiaTheme="minorHAnsi"/>
          <w:b/>
          <w:bCs/>
          <w:lang w:eastAsia="en-US"/>
        </w:rPr>
      </w:pPr>
    </w:p>
    <w:p w14:paraId="63C23CC1" w14:textId="77777777" w:rsidR="001037CE" w:rsidRDefault="001037CE" w:rsidP="006507E6">
      <w:pPr>
        <w:tabs>
          <w:tab w:val="left" w:pos="9781"/>
        </w:tabs>
        <w:rPr>
          <w:rFonts w:eastAsiaTheme="minorHAnsi"/>
          <w:b/>
          <w:bCs/>
          <w:lang w:eastAsia="en-US"/>
        </w:rPr>
      </w:pPr>
    </w:p>
    <w:p w14:paraId="2C857700" w14:textId="5700C384" w:rsidR="006507E6" w:rsidRPr="006507E6" w:rsidRDefault="006507E6" w:rsidP="006507E6">
      <w:pPr>
        <w:tabs>
          <w:tab w:val="left" w:pos="9781"/>
        </w:tabs>
        <w:rPr>
          <w:rFonts w:eastAsiaTheme="minorHAnsi"/>
          <w:bCs/>
          <w:lang w:eastAsia="en-US"/>
        </w:rPr>
      </w:pPr>
      <w:r w:rsidRPr="006507E6">
        <w:rPr>
          <w:rFonts w:eastAsiaTheme="minorHAnsi"/>
          <w:b/>
          <w:bCs/>
          <w:lang w:eastAsia="en-US"/>
        </w:rPr>
        <w:t>2.5    Программа коррекционной работы с детьми  ТНР ( содержание образовательной деятельности по профессиональной коррекции нарушений в развитии детей ).</w:t>
      </w:r>
    </w:p>
    <w:p w14:paraId="17330CE6" w14:textId="77777777" w:rsidR="006507E6" w:rsidRPr="006507E6" w:rsidRDefault="006507E6" w:rsidP="006507E6">
      <w:pPr>
        <w:tabs>
          <w:tab w:val="left" w:pos="9781"/>
        </w:tabs>
        <w:jc w:val="center"/>
        <w:rPr>
          <w:rFonts w:eastAsiaTheme="minorHAnsi"/>
          <w:b/>
          <w:bCs/>
          <w:lang w:eastAsia="en-US"/>
        </w:rPr>
      </w:pPr>
    </w:p>
    <w:p w14:paraId="1C829B7D" w14:textId="77777777" w:rsidR="006507E6" w:rsidRPr="006507E6" w:rsidRDefault="006507E6" w:rsidP="006507E6">
      <w:pPr>
        <w:tabs>
          <w:tab w:val="left" w:pos="9781"/>
        </w:tabs>
        <w:jc w:val="center"/>
        <w:rPr>
          <w:rFonts w:eastAsiaTheme="minorHAnsi"/>
          <w:bCs/>
          <w:lang w:eastAsia="en-US"/>
        </w:rPr>
      </w:pPr>
      <w:r w:rsidRPr="006507E6">
        <w:rPr>
          <w:rFonts w:eastAsiaTheme="minorHAnsi"/>
          <w:b/>
          <w:bCs/>
          <w:lang w:eastAsia="en-US"/>
        </w:rPr>
        <w:t>2.5.1.  Коррекционная работа по речевому развитию с детьми с тяжелыми нарушениями речи.</w:t>
      </w:r>
    </w:p>
    <w:p w14:paraId="5993CC45" w14:textId="77777777" w:rsidR="006507E6" w:rsidRPr="006507E6" w:rsidRDefault="006507E6" w:rsidP="006507E6">
      <w:pPr>
        <w:tabs>
          <w:tab w:val="left" w:pos="9781"/>
        </w:tabs>
        <w:rPr>
          <w:rFonts w:eastAsiaTheme="minorHAnsi"/>
          <w:bCs/>
          <w:lang w:eastAsia="en-US"/>
        </w:rPr>
      </w:pPr>
      <w:r w:rsidRPr="006507E6">
        <w:rPr>
          <w:rFonts w:eastAsiaTheme="minorHAnsi"/>
          <w:i/>
          <w:lang w:eastAsia="en-US"/>
        </w:rPr>
        <w:t xml:space="preserve">Программа коррекционной работы обеспечивает: </w:t>
      </w:r>
      <w:r w:rsidRPr="006507E6">
        <w:rPr>
          <w:rFonts w:eastAsiaTheme="minorHAnsi"/>
          <w:bCs/>
          <w:lang w:eastAsia="en-US"/>
        </w:rPr>
        <w:t xml:space="preserve">                                                                     </w:t>
      </w:r>
    </w:p>
    <w:p w14:paraId="1610664F" w14:textId="77777777" w:rsidR="006507E6" w:rsidRPr="006507E6" w:rsidRDefault="006507E6" w:rsidP="006507E6">
      <w:pPr>
        <w:tabs>
          <w:tab w:val="left" w:pos="9781"/>
        </w:tabs>
        <w:rPr>
          <w:rFonts w:eastAsiaTheme="minorHAnsi"/>
          <w:bCs/>
          <w:lang w:eastAsia="en-US"/>
        </w:rPr>
      </w:pPr>
      <w:r w:rsidRPr="006507E6">
        <w:rPr>
          <w:rFonts w:eastAsiaTheme="minorHAnsi"/>
          <w:bCs/>
          <w:lang w:eastAsia="en-US"/>
        </w:rPr>
        <w:t xml:space="preserve"> </w:t>
      </w:r>
      <w:r w:rsidRPr="006507E6">
        <w:rPr>
          <w:rFonts w:eastAsiaTheme="minorHAnsi"/>
          <w:lang w:eastAsia="en-US"/>
        </w:rPr>
        <w:t xml:space="preserve">- выявление особых образовательных потребностей детей с ТНР, обусловленных недостатками в их психофизическом и  речевом развитии; </w:t>
      </w:r>
      <w:r w:rsidRPr="006507E6">
        <w:rPr>
          <w:rFonts w:eastAsiaTheme="minorHAnsi"/>
          <w:bCs/>
          <w:lang w:eastAsia="en-US"/>
        </w:rPr>
        <w:t xml:space="preserve">                                                                 </w:t>
      </w:r>
    </w:p>
    <w:p w14:paraId="0E31A61D" w14:textId="77777777" w:rsidR="006507E6" w:rsidRPr="006507E6" w:rsidRDefault="006507E6" w:rsidP="006507E6">
      <w:pPr>
        <w:tabs>
          <w:tab w:val="left" w:pos="9781"/>
        </w:tabs>
        <w:rPr>
          <w:rFonts w:eastAsiaTheme="minorHAnsi"/>
          <w:bCs/>
          <w:lang w:eastAsia="en-US"/>
        </w:rPr>
      </w:pPr>
      <w:r w:rsidRPr="006507E6">
        <w:rPr>
          <w:rFonts w:eastAsiaTheme="minorHAnsi"/>
          <w:lang w:eastAsia="en-US"/>
        </w:rPr>
        <w:t xml:space="preserve">- осуществление индивидуально-ориентированной психолого-медико-педагогической помощи воспитанникам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  </w:t>
      </w:r>
      <w:r w:rsidRPr="006507E6">
        <w:rPr>
          <w:rFonts w:eastAsiaTheme="minorHAnsi"/>
          <w:bCs/>
          <w:lang w:eastAsia="en-US"/>
        </w:rPr>
        <w:t xml:space="preserve">                                                                                                                    </w:t>
      </w:r>
      <w:r w:rsidRPr="006507E6">
        <w:rPr>
          <w:rFonts w:eastAsiaTheme="minorHAnsi"/>
          <w:lang w:eastAsia="en-US"/>
        </w:rPr>
        <w:t>- возможность освоения детьми  с ТНР программы по речевому развитию.</w:t>
      </w:r>
    </w:p>
    <w:p w14:paraId="21BE6FF8" w14:textId="77777777" w:rsidR="006507E6" w:rsidRPr="006507E6" w:rsidRDefault="006507E6" w:rsidP="006507E6">
      <w:pPr>
        <w:tabs>
          <w:tab w:val="left" w:pos="9781"/>
        </w:tabs>
        <w:rPr>
          <w:rFonts w:eastAsiaTheme="minorHAnsi"/>
          <w:bCs/>
          <w:i/>
          <w:lang w:eastAsia="en-US"/>
        </w:rPr>
      </w:pPr>
      <w:r w:rsidRPr="006507E6">
        <w:rPr>
          <w:rFonts w:eastAsiaTheme="minorHAnsi"/>
          <w:i/>
          <w:lang w:eastAsia="en-US"/>
        </w:rPr>
        <w:t xml:space="preserve">Задачи программы:  </w:t>
      </w:r>
      <w:r w:rsidRPr="006507E6">
        <w:rPr>
          <w:rFonts w:eastAsiaTheme="minorHAnsi"/>
          <w:bCs/>
          <w:i/>
          <w:lang w:eastAsia="en-US"/>
        </w:rPr>
        <w:t xml:space="preserve">                                                                                                                                 </w:t>
      </w:r>
    </w:p>
    <w:p w14:paraId="21DA30DF" w14:textId="77777777" w:rsidR="006507E6" w:rsidRPr="006507E6" w:rsidRDefault="006507E6" w:rsidP="006507E6">
      <w:pPr>
        <w:tabs>
          <w:tab w:val="left" w:pos="9781"/>
        </w:tabs>
        <w:rPr>
          <w:rFonts w:eastAsiaTheme="minorHAnsi"/>
          <w:bCs/>
          <w:lang w:eastAsia="en-US"/>
        </w:rPr>
      </w:pPr>
      <w:r w:rsidRPr="006507E6">
        <w:rPr>
          <w:rFonts w:eastAsiaTheme="minorHAnsi"/>
          <w:bCs/>
          <w:i/>
          <w:lang w:eastAsia="en-US"/>
        </w:rPr>
        <w:t xml:space="preserve"> </w:t>
      </w:r>
      <w:r w:rsidRPr="006507E6">
        <w:rPr>
          <w:rFonts w:eastAsiaTheme="minorHAnsi"/>
          <w:lang w:eastAsia="en-US"/>
        </w:rPr>
        <w:t>- определение особых образовательных потребностей детей с ТНР, обусловленных уровнем их речевого развития и степенью выраженности нарушения;</w:t>
      </w:r>
      <w:r w:rsidRPr="006507E6">
        <w:rPr>
          <w:rFonts w:eastAsiaTheme="minorHAnsi"/>
          <w:bCs/>
          <w:lang w:eastAsia="en-US"/>
        </w:rPr>
        <w:t xml:space="preserve">                                              </w:t>
      </w:r>
    </w:p>
    <w:p w14:paraId="4A91A231" w14:textId="77777777" w:rsidR="006507E6" w:rsidRPr="006507E6" w:rsidRDefault="006507E6" w:rsidP="006507E6">
      <w:pPr>
        <w:tabs>
          <w:tab w:val="left" w:pos="9781"/>
        </w:tabs>
        <w:rPr>
          <w:rFonts w:eastAsiaTheme="minorHAnsi"/>
          <w:bCs/>
          <w:lang w:eastAsia="en-US"/>
        </w:rPr>
      </w:pPr>
      <w:r w:rsidRPr="006507E6">
        <w:rPr>
          <w:rFonts w:eastAsiaTheme="minorHAnsi"/>
          <w:lang w:eastAsia="en-US"/>
        </w:rPr>
        <w:t xml:space="preserve">- коррекция речевых нарушений  на  основе координации педагогических, психологических и медицинских средств воздействия;  </w:t>
      </w:r>
      <w:r w:rsidRPr="006507E6">
        <w:rPr>
          <w:rFonts w:eastAsiaTheme="minorHAnsi"/>
          <w:bCs/>
          <w:lang w:eastAsia="en-US"/>
        </w:rPr>
        <w:t xml:space="preserve">                                                                        </w:t>
      </w:r>
    </w:p>
    <w:p w14:paraId="50082112" w14:textId="77777777" w:rsidR="006507E6" w:rsidRPr="006507E6" w:rsidRDefault="006507E6" w:rsidP="006507E6">
      <w:pPr>
        <w:tabs>
          <w:tab w:val="left" w:pos="9781"/>
        </w:tabs>
        <w:rPr>
          <w:rFonts w:eastAsiaTheme="minorHAnsi"/>
          <w:bCs/>
          <w:lang w:eastAsia="en-US"/>
        </w:rPr>
      </w:pPr>
      <w:r w:rsidRPr="006507E6">
        <w:rPr>
          <w:rFonts w:eastAsiaTheme="minorHAnsi"/>
          <w:lang w:eastAsia="en-US"/>
        </w:rPr>
        <w:t>- оказание родителям (законным представителям) детей с ТНР консультативной и методической помощи по особенностям развития детей с ТНР и направлениям коррекционного воздействия.</w:t>
      </w:r>
      <w:r w:rsidRPr="006507E6">
        <w:rPr>
          <w:rFonts w:eastAsiaTheme="minorHAnsi"/>
          <w:bCs/>
          <w:lang w:eastAsia="en-US"/>
        </w:rPr>
        <w:t xml:space="preserve">                                                                                                  </w:t>
      </w:r>
    </w:p>
    <w:p w14:paraId="62E97F43" w14:textId="77777777" w:rsidR="006507E6" w:rsidRPr="006507E6" w:rsidRDefault="006507E6" w:rsidP="006507E6">
      <w:pPr>
        <w:tabs>
          <w:tab w:val="left" w:pos="9781"/>
        </w:tabs>
        <w:rPr>
          <w:rFonts w:eastAsiaTheme="minorHAnsi"/>
          <w:bCs/>
          <w:lang w:eastAsia="en-US"/>
        </w:rPr>
      </w:pPr>
      <w:r w:rsidRPr="006507E6">
        <w:rPr>
          <w:rFonts w:eastAsiaTheme="minorHAnsi"/>
          <w:i/>
          <w:lang w:eastAsia="en-US"/>
        </w:rPr>
        <w:t>Программа по речевому развитию предусматривает</w:t>
      </w:r>
      <w:r w:rsidRPr="006507E6">
        <w:rPr>
          <w:rFonts w:eastAsiaTheme="minorHAnsi"/>
          <w:lang w:eastAsia="en-US"/>
        </w:rPr>
        <w:t xml:space="preserve">: </w:t>
      </w:r>
      <w:r w:rsidRPr="006507E6">
        <w:rPr>
          <w:rFonts w:eastAsiaTheme="minorHAnsi"/>
          <w:bCs/>
          <w:lang w:eastAsia="en-US"/>
        </w:rPr>
        <w:t xml:space="preserve">                                                                            </w:t>
      </w:r>
    </w:p>
    <w:p w14:paraId="32C4115F" w14:textId="77777777" w:rsidR="006507E6" w:rsidRPr="006507E6" w:rsidRDefault="006507E6" w:rsidP="006507E6">
      <w:pPr>
        <w:tabs>
          <w:tab w:val="left" w:pos="9781"/>
        </w:tabs>
        <w:rPr>
          <w:rFonts w:eastAsiaTheme="minorHAnsi"/>
          <w:bCs/>
          <w:lang w:eastAsia="en-US"/>
        </w:rPr>
      </w:pPr>
      <w:r w:rsidRPr="006507E6">
        <w:rPr>
          <w:rFonts w:eastAsiaTheme="minorHAnsi"/>
          <w:lang w:eastAsia="en-US"/>
        </w:rPr>
        <w:t xml:space="preserve">- проведение индивидуальной и подгрупповой логопедической работы, обеспечивающей удовлетворение особых образовательных потребностей детей с ТНР с целью преодоления неречевых и речевых расстройств;  </w:t>
      </w:r>
      <w:r w:rsidRPr="006507E6">
        <w:rPr>
          <w:rFonts w:eastAsiaTheme="minorHAnsi"/>
          <w:bCs/>
          <w:lang w:eastAsia="en-US"/>
        </w:rPr>
        <w:t xml:space="preserve">                                                                                                         </w:t>
      </w:r>
    </w:p>
    <w:p w14:paraId="26DB2FCC" w14:textId="77777777" w:rsidR="006507E6" w:rsidRPr="006507E6" w:rsidRDefault="006507E6" w:rsidP="006507E6">
      <w:pPr>
        <w:tabs>
          <w:tab w:val="left" w:pos="9781"/>
        </w:tabs>
        <w:rPr>
          <w:rFonts w:eastAsiaTheme="minorHAnsi"/>
          <w:bCs/>
          <w:lang w:eastAsia="en-US"/>
        </w:rPr>
      </w:pPr>
      <w:r w:rsidRPr="006507E6">
        <w:rPr>
          <w:rFonts w:eastAsiaTheme="minorHAnsi"/>
          <w:bCs/>
          <w:lang w:eastAsia="en-US"/>
        </w:rPr>
        <w:t xml:space="preserve"> </w:t>
      </w:r>
      <w:r w:rsidRPr="006507E6">
        <w:rPr>
          <w:rFonts w:eastAsiaTheme="minorHAnsi"/>
          <w:lang w:eastAsia="en-US"/>
        </w:rPr>
        <w:t>- 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r w:rsidRPr="006507E6">
        <w:rPr>
          <w:rFonts w:eastAsiaTheme="minorHAnsi"/>
          <w:bCs/>
          <w:lang w:eastAsia="en-US"/>
        </w:rPr>
        <w:t xml:space="preserve">                                                                                                       </w:t>
      </w:r>
      <w:r w:rsidRPr="006507E6">
        <w:rPr>
          <w:rFonts w:eastAsiaTheme="minorHAnsi"/>
          <w:lang w:eastAsia="en-US"/>
        </w:rPr>
        <w:t xml:space="preserve">-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 </w:t>
      </w:r>
    </w:p>
    <w:p w14:paraId="41C5671F" w14:textId="77777777" w:rsidR="004D594A" w:rsidRPr="004D594A" w:rsidRDefault="004D594A" w:rsidP="004D594A">
      <w:pPr>
        <w:shd w:val="clear" w:color="auto" w:fill="FFFFFF"/>
        <w:rPr>
          <w:i/>
          <w:color w:val="000000"/>
          <w:szCs w:val="22"/>
        </w:rPr>
      </w:pPr>
      <w:r w:rsidRPr="004D594A">
        <w:rPr>
          <w:i/>
          <w:color w:val="000000"/>
          <w:szCs w:val="22"/>
        </w:rPr>
        <w:t>Коррекционно-развивающая работа всех педагогических работников дошкольной образовательной</w:t>
      </w:r>
      <w:r>
        <w:rPr>
          <w:i/>
          <w:color w:val="000000"/>
          <w:szCs w:val="22"/>
        </w:rPr>
        <w:t xml:space="preserve"> </w:t>
      </w:r>
      <w:r w:rsidRPr="004D594A">
        <w:rPr>
          <w:i/>
          <w:color w:val="000000"/>
          <w:szCs w:val="22"/>
        </w:rPr>
        <w:t>организации включает:</w:t>
      </w:r>
    </w:p>
    <w:p w14:paraId="4D11EB13" w14:textId="77777777" w:rsidR="004D594A" w:rsidRPr="004D594A" w:rsidRDefault="004D594A" w:rsidP="004D594A">
      <w:pPr>
        <w:shd w:val="clear" w:color="auto" w:fill="FFFFFF"/>
        <w:rPr>
          <w:color w:val="000000"/>
          <w:szCs w:val="22"/>
        </w:rPr>
      </w:pPr>
      <w:r w:rsidRPr="004D594A">
        <w:rPr>
          <w:color w:val="000000"/>
          <w:szCs w:val="22"/>
        </w:rPr>
        <w:t>- системное и разностороннее развитие речи и коррекцию речевых расстройств (с учетом уровня</w:t>
      </w:r>
      <w:r>
        <w:rPr>
          <w:color w:val="000000"/>
          <w:szCs w:val="22"/>
        </w:rPr>
        <w:t xml:space="preserve">  </w:t>
      </w:r>
      <w:r w:rsidRPr="004D594A">
        <w:rPr>
          <w:color w:val="000000"/>
          <w:szCs w:val="22"/>
        </w:rPr>
        <w:t>речевого развития, механизма, структуры речевого дефекта у детей с ТНР);</w:t>
      </w:r>
    </w:p>
    <w:p w14:paraId="43741770" w14:textId="77777777" w:rsidR="004D594A" w:rsidRPr="004D594A" w:rsidRDefault="004D594A" w:rsidP="004D594A">
      <w:pPr>
        <w:shd w:val="clear" w:color="auto" w:fill="FFFFFF"/>
        <w:rPr>
          <w:color w:val="000000"/>
          <w:szCs w:val="22"/>
        </w:rPr>
      </w:pPr>
      <w:r w:rsidRPr="004D594A">
        <w:rPr>
          <w:color w:val="000000"/>
          <w:szCs w:val="22"/>
        </w:rPr>
        <w:t>- социально-коммуникативное развитие;</w:t>
      </w:r>
    </w:p>
    <w:p w14:paraId="57B3EDDE" w14:textId="77777777" w:rsidR="004D594A" w:rsidRPr="004D594A" w:rsidRDefault="004D594A" w:rsidP="004D594A">
      <w:pPr>
        <w:shd w:val="clear" w:color="auto" w:fill="FFFFFF"/>
        <w:rPr>
          <w:color w:val="000000"/>
          <w:szCs w:val="22"/>
        </w:rPr>
      </w:pPr>
      <w:r w:rsidRPr="004D594A">
        <w:rPr>
          <w:color w:val="000000"/>
          <w:szCs w:val="22"/>
        </w:rPr>
        <w:t>- развитие и коррекцию сенсорных, моторных, психических функций у детей с ТНР;</w:t>
      </w:r>
    </w:p>
    <w:p w14:paraId="2CB930BF" w14:textId="77777777" w:rsidR="004D594A" w:rsidRPr="004D594A" w:rsidRDefault="004D594A" w:rsidP="004D594A">
      <w:pPr>
        <w:shd w:val="clear" w:color="auto" w:fill="FFFFFF"/>
        <w:rPr>
          <w:color w:val="000000"/>
          <w:szCs w:val="22"/>
        </w:rPr>
      </w:pPr>
      <w:r w:rsidRPr="004D594A">
        <w:rPr>
          <w:color w:val="000000"/>
          <w:szCs w:val="22"/>
        </w:rPr>
        <w:t>- познавательное развитие,</w:t>
      </w:r>
    </w:p>
    <w:p w14:paraId="578FD3B8" w14:textId="77777777" w:rsidR="004D594A" w:rsidRPr="004D594A" w:rsidRDefault="004D594A" w:rsidP="004D594A">
      <w:pPr>
        <w:shd w:val="clear" w:color="auto" w:fill="FFFFFF"/>
        <w:rPr>
          <w:color w:val="000000"/>
          <w:szCs w:val="22"/>
        </w:rPr>
      </w:pPr>
      <w:r w:rsidRPr="004D594A">
        <w:rPr>
          <w:color w:val="000000"/>
          <w:szCs w:val="22"/>
        </w:rPr>
        <w:t>- развитие высших психических функций;</w:t>
      </w:r>
    </w:p>
    <w:p w14:paraId="43BA2CDC" w14:textId="77777777" w:rsidR="004D594A" w:rsidRPr="004D594A" w:rsidRDefault="004D594A" w:rsidP="004D594A">
      <w:pPr>
        <w:shd w:val="clear" w:color="auto" w:fill="FFFFFF"/>
        <w:rPr>
          <w:color w:val="000000"/>
          <w:szCs w:val="22"/>
        </w:rPr>
      </w:pPr>
      <w:r w:rsidRPr="004D594A">
        <w:rPr>
          <w:color w:val="000000"/>
          <w:szCs w:val="22"/>
        </w:rPr>
        <w:t>- коррекцию нарушений развития личности, эмоционально - волевой сферы с целью максимальной</w:t>
      </w:r>
      <w:r>
        <w:rPr>
          <w:color w:val="000000"/>
          <w:szCs w:val="22"/>
        </w:rPr>
        <w:t xml:space="preserve"> </w:t>
      </w:r>
      <w:r w:rsidRPr="004D594A">
        <w:rPr>
          <w:color w:val="000000"/>
          <w:szCs w:val="22"/>
        </w:rPr>
        <w:t>социальной адаптации ребёнка с ТНР;</w:t>
      </w:r>
    </w:p>
    <w:p w14:paraId="5857C6CB" w14:textId="77777777" w:rsidR="004D594A" w:rsidRPr="004D594A" w:rsidRDefault="004D594A" w:rsidP="004D594A">
      <w:pPr>
        <w:shd w:val="clear" w:color="auto" w:fill="FFFFFF"/>
        <w:rPr>
          <w:color w:val="000000"/>
          <w:szCs w:val="22"/>
        </w:rPr>
      </w:pPr>
      <w:r w:rsidRPr="004D594A">
        <w:rPr>
          <w:color w:val="000000"/>
          <w:szCs w:val="22"/>
        </w:rPr>
        <w:lastRenderedPageBreak/>
        <w:t>- различные формы просветительской деятельности (консультации, собрания, лекции, беседы,</w:t>
      </w:r>
      <w:r>
        <w:rPr>
          <w:color w:val="000000"/>
          <w:szCs w:val="22"/>
        </w:rPr>
        <w:t xml:space="preserve"> </w:t>
      </w:r>
      <w:r w:rsidRPr="004D594A">
        <w:rPr>
          <w:color w:val="000000"/>
          <w:szCs w:val="22"/>
        </w:rPr>
        <w:t>использование информационных средств), направленные на разъяснение участникам</w:t>
      </w:r>
      <w:r>
        <w:rPr>
          <w:color w:val="000000"/>
          <w:szCs w:val="22"/>
        </w:rPr>
        <w:t xml:space="preserve"> </w:t>
      </w:r>
      <w:r w:rsidRPr="004D594A">
        <w:rPr>
          <w:color w:val="000000"/>
          <w:szCs w:val="22"/>
        </w:rPr>
        <w:t>образовательных отношений, в том числе родителей (законных представителей), вопросов,</w:t>
      </w:r>
      <w:r>
        <w:rPr>
          <w:color w:val="000000"/>
          <w:szCs w:val="22"/>
        </w:rPr>
        <w:t xml:space="preserve"> </w:t>
      </w:r>
      <w:r w:rsidRPr="004D594A">
        <w:rPr>
          <w:color w:val="000000"/>
          <w:szCs w:val="22"/>
        </w:rPr>
        <w:t>связанных с особенностями образования детей с ТНР.</w:t>
      </w:r>
    </w:p>
    <w:p w14:paraId="3A722F8A" w14:textId="77777777" w:rsidR="006507E6" w:rsidRPr="004D594A" w:rsidRDefault="006507E6" w:rsidP="006507E6">
      <w:pPr>
        <w:widowControl w:val="0"/>
        <w:tabs>
          <w:tab w:val="left" w:pos="567"/>
        </w:tabs>
        <w:jc w:val="both"/>
        <w:rPr>
          <w:rFonts w:eastAsiaTheme="minorHAnsi"/>
          <w:szCs w:val="22"/>
          <w:lang w:eastAsia="en-US"/>
        </w:rPr>
      </w:pPr>
      <w:r w:rsidRPr="004D594A">
        <w:rPr>
          <w:rFonts w:eastAsiaTheme="minorHAnsi"/>
          <w:bCs/>
          <w:szCs w:val="22"/>
          <w:lang w:eastAsia="en-US"/>
        </w:rPr>
        <w:t xml:space="preserve">   </w:t>
      </w:r>
      <w:r w:rsidRPr="004D594A">
        <w:rPr>
          <w:rFonts w:eastAsiaTheme="minorHAnsi"/>
          <w:szCs w:val="22"/>
          <w:lang w:eastAsia="en-US"/>
        </w:rPr>
        <w:t>Общими  ориентирами  в  достижении  результатов  программы по речевому развитию являются:</w:t>
      </w:r>
    </w:p>
    <w:p w14:paraId="5289DD88" w14:textId="77777777" w:rsidR="002F000E" w:rsidRDefault="002F000E" w:rsidP="006507E6">
      <w:pPr>
        <w:rPr>
          <w:b/>
        </w:rPr>
      </w:pPr>
    </w:p>
    <w:p w14:paraId="32CD8E11" w14:textId="2DD153D5" w:rsidR="006507E6" w:rsidRPr="006507E6" w:rsidRDefault="006507E6" w:rsidP="006507E6">
      <w:pPr>
        <w:rPr>
          <w:b/>
        </w:rPr>
      </w:pPr>
      <w:r w:rsidRPr="006507E6">
        <w:rPr>
          <w:b/>
        </w:rPr>
        <w:t xml:space="preserve">Характеристика детей с </w:t>
      </w:r>
      <w:r w:rsidRPr="006507E6">
        <w:rPr>
          <w:b/>
          <w:lang w:val="en-US"/>
        </w:rPr>
        <w:t>III</w:t>
      </w:r>
      <w:r w:rsidRPr="006507E6">
        <w:rPr>
          <w:b/>
        </w:rPr>
        <w:t xml:space="preserve"> уровнем развития речи:</w:t>
      </w:r>
    </w:p>
    <w:p w14:paraId="12CFE2EB" w14:textId="77777777" w:rsidR="006507E6" w:rsidRPr="006507E6" w:rsidRDefault="006507E6" w:rsidP="00EB3EC8">
      <w:pPr>
        <w:numPr>
          <w:ilvl w:val="0"/>
          <w:numId w:val="55"/>
        </w:numPr>
        <w:spacing w:after="200" w:line="276" w:lineRule="auto"/>
        <w:contextualSpacing/>
        <w:rPr>
          <w:rFonts w:eastAsia="Calibri"/>
          <w:lang w:eastAsia="en-US"/>
        </w:rPr>
      </w:pPr>
      <w:r w:rsidRPr="006507E6">
        <w:rPr>
          <w:rFonts w:eastAsia="Calibri"/>
          <w:lang w:eastAsia="en-US"/>
        </w:rPr>
        <w:t>Характерно наличие развернутой фразовой речи с выражением элементами недоразвития лексики, грамматики и фонетики;</w:t>
      </w:r>
    </w:p>
    <w:p w14:paraId="4C410273" w14:textId="77777777" w:rsidR="006507E6" w:rsidRPr="006507E6" w:rsidRDefault="006507E6" w:rsidP="00EB3EC8">
      <w:pPr>
        <w:numPr>
          <w:ilvl w:val="0"/>
          <w:numId w:val="55"/>
        </w:numPr>
        <w:spacing w:after="200" w:line="276" w:lineRule="auto"/>
        <w:contextualSpacing/>
        <w:rPr>
          <w:rFonts w:eastAsia="Calibri"/>
          <w:lang w:eastAsia="en-US"/>
        </w:rPr>
      </w:pPr>
      <w:r w:rsidRPr="006507E6">
        <w:rPr>
          <w:rFonts w:eastAsia="Calibri"/>
          <w:lang w:eastAsia="en-US"/>
        </w:rPr>
        <w:t>Использование простых распространенных предложений, а так же некоторых видов сложных предложений;</w:t>
      </w:r>
    </w:p>
    <w:p w14:paraId="7507CEA4" w14:textId="77777777" w:rsidR="006507E6" w:rsidRPr="006507E6" w:rsidRDefault="006507E6" w:rsidP="00EB3EC8">
      <w:pPr>
        <w:numPr>
          <w:ilvl w:val="0"/>
          <w:numId w:val="55"/>
        </w:numPr>
        <w:spacing w:after="200" w:line="276" w:lineRule="auto"/>
        <w:contextualSpacing/>
        <w:rPr>
          <w:rFonts w:eastAsia="Calibri"/>
          <w:lang w:eastAsia="en-US"/>
        </w:rPr>
      </w:pPr>
      <w:r w:rsidRPr="006507E6">
        <w:rPr>
          <w:rFonts w:eastAsia="Calibri"/>
          <w:lang w:eastAsia="en-US"/>
        </w:rPr>
        <w:t>Структура предложений может быть нарушена за счет пропуска или перестановки главных и второстепенных членов;</w:t>
      </w:r>
    </w:p>
    <w:p w14:paraId="478F53C0" w14:textId="77777777" w:rsidR="006507E6" w:rsidRPr="006507E6" w:rsidRDefault="006507E6" w:rsidP="00EB3EC8">
      <w:pPr>
        <w:numPr>
          <w:ilvl w:val="0"/>
          <w:numId w:val="55"/>
        </w:numPr>
        <w:spacing w:after="200" w:line="276" w:lineRule="auto"/>
        <w:contextualSpacing/>
        <w:rPr>
          <w:rFonts w:eastAsia="Calibri"/>
          <w:lang w:eastAsia="en-US"/>
        </w:rPr>
      </w:pPr>
      <w:r w:rsidRPr="006507E6">
        <w:rPr>
          <w:rFonts w:eastAsia="Calibri"/>
          <w:lang w:eastAsia="en-US"/>
        </w:rPr>
        <w:t>В высказываниях появляются слова, состоящие из 3-5 слогов;</w:t>
      </w:r>
    </w:p>
    <w:p w14:paraId="608CD56C" w14:textId="77777777" w:rsidR="006507E6" w:rsidRPr="006507E6" w:rsidRDefault="006507E6" w:rsidP="00EB3EC8">
      <w:pPr>
        <w:numPr>
          <w:ilvl w:val="0"/>
          <w:numId w:val="55"/>
        </w:numPr>
        <w:spacing w:after="200" w:line="276" w:lineRule="auto"/>
        <w:contextualSpacing/>
        <w:rPr>
          <w:rFonts w:eastAsia="Calibri"/>
          <w:lang w:eastAsia="en-US"/>
        </w:rPr>
      </w:pPr>
      <w:r w:rsidRPr="006507E6">
        <w:rPr>
          <w:rFonts w:eastAsia="Calibri"/>
          <w:lang w:eastAsia="en-US"/>
        </w:rPr>
        <w:t xml:space="preserve">Испытывают затруднения в использовании некоторых простых и большинства сложных предлогов, в согласовании существительных с прилагательными и числительными в косвенных падежах;                 </w:t>
      </w:r>
    </w:p>
    <w:p w14:paraId="15E486EC" w14:textId="77777777" w:rsidR="006507E6" w:rsidRPr="006507E6" w:rsidRDefault="006507E6" w:rsidP="00EB3EC8">
      <w:pPr>
        <w:numPr>
          <w:ilvl w:val="0"/>
          <w:numId w:val="55"/>
        </w:numPr>
        <w:spacing w:after="200" w:line="276" w:lineRule="auto"/>
        <w:contextualSpacing/>
        <w:rPr>
          <w:rFonts w:eastAsia="Calibri"/>
          <w:lang w:eastAsia="en-US"/>
        </w:rPr>
      </w:pPr>
      <w:r w:rsidRPr="006507E6">
        <w:rPr>
          <w:rFonts w:eastAsia="Calibri"/>
          <w:lang w:eastAsia="en-US"/>
        </w:rPr>
        <w:t>Формирование грамматического строя языка носит незавершенный характер и по-прежнему характеризуется наличием выраженных нарушений согласования и управления;</w:t>
      </w:r>
    </w:p>
    <w:p w14:paraId="7B18DAC8" w14:textId="77777777" w:rsidR="006507E6" w:rsidRPr="006507E6" w:rsidRDefault="006507E6" w:rsidP="00EB3EC8">
      <w:pPr>
        <w:numPr>
          <w:ilvl w:val="0"/>
          <w:numId w:val="55"/>
        </w:numPr>
        <w:spacing w:after="200" w:line="276" w:lineRule="auto"/>
        <w:contextualSpacing/>
        <w:rPr>
          <w:rFonts w:eastAsia="Calibri"/>
          <w:lang w:eastAsia="en-US"/>
        </w:rPr>
      </w:pPr>
      <w:r w:rsidRPr="006507E6">
        <w:rPr>
          <w:rFonts w:eastAsia="Calibri"/>
          <w:lang w:eastAsia="en-US"/>
        </w:rPr>
        <w:t xml:space="preserve">Недостаточная  </w:t>
      </w:r>
      <w:proofErr w:type="spellStart"/>
      <w:r w:rsidRPr="006507E6">
        <w:rPr>
          <w:rFonts w:eastAsia="Calibri"/>
          <w:lang w:eastAsia="en-US"/>
        </w:rPr>
        <w:t>сформированность</w:t>
      </w:r>
      <w:proofErr w:type="spellEnd"/>
      <w:r w:rsidRPr="006507E6">
        <w:rPr>
          <w:rFonts w:eastAsia="Calibri"/>
          <w:lang w:eastAsia="en-US"/>
        </w:rPr>
        <w:t xml:space="preserve">  словообразовательной деятельности;</w:t>
      </w:r>
    </w:p>
    <w:p w14:paraId="038E1CB3" w14:textId="77777777" w:rsidR="006507E6" w:rsidRPr="006507E6" w:rsidRDefault="006507E6" w:rsidP="00EB3EC8">
      <w:pPr>
        <w:numPr>
          <w:ilvl w:val="0"/>
          <w:numId w:val="55"/>
        </w:numPr>
        <w:spacing w:after="200" w:line="276" w:lineRule="auto"/>
        <w:contextualSpacing/>
        <w:rPr>
          <w:rFonts w:eastAsia="Calibri"/>
          <w:lang w:eastAsia="en-US"/>
        </w:rPr>
      </w:pPr>
      <w:r w:rsidRPr="006507E6">
        <w:rPr>
          <w:rFonts w:eastAsia="Calibri"/>
          <w:lang w:eastAsia="en-US"/>
        </w:rPr>
        <w:t xml:space="preserve">В собственной речи употребляют простые уменьшительно-ласкательные формы существительных, отдельных притяжательных и относительных </w:t>
      </w:r>
    </w:p>
    <w:p w14:paraId="7DEFC42F" w14:textId="77777777" w:rsidR="006507E6" w:rsidRPr="006507E6" w:rsidRDefault="006507E6" w:rsidP="00EB3EC8">
      <w:pPr>
        <w:numPr>
          <w:ilvl w:val="0"/>
          <w:numId w:val="55"/>
        </w:numPr>
        <w:spacing w:after="200" w:line="276" w:lineRule="auto"/>
        <w:contextualSpacing/>
        <w:rPr>
          <w:rFonts w:eastAsia="Calibri"/>
          <w:lang w:eastAsia="en-US"/>
        </w:rPr>
      </w:pPr>
      <w:r w:rsidRPr="006507E6">
        <w:rPr>
          <w:rFonts w:eastAsia="Calibri"/>
          <w:lang w:eastAsia="en-US"/>
        </w:rPr>
        <w:t xml:space="preserve">прилагательных, названия некоторых профессий, приставочные глаголы и </w:t>
      </w:r>
      <w:proofErr w:type="spellStart"/>
      <w:r w:rsidRPr="006507E6">
        <w:rPr>
          <w:rFonts w:eastAsia="Calibri"/>
          <w:lang w:eastAsia="en-US"/>
        </w:rPr>
        <w:t>т.д</w:t>
      </w:r>
      <w:proofErr w:type="spellEnd"/>
      <w:r w:rsidRPr="006507E6">
        <w:rPr>
          <w:rFonts w:eastAsia="Calibri"/>
          <w:lang w:eastAsia="en-US"/>
        </w:rPr>
        <w:t xml:space="preserve">;                                                                  </w:t>
      </w:r>
    </w:p>
    <w:p w14:paraId="72463203" w14:textId="77777777" w:rsidR="006507E6" w:rsidRPr="006507E6" w:rsidRDefault="006507E6" w:rsidP="00EB3EC8">
      <w:pPr>
        <w:numPr>
          <w:ilvl w:val="0"/>
          <w:numId w:val="55"/>
        </w:numPr>
        <w:spacing w:after="200" w:line="276" w:lineRule="auto"/>
        <w:contextualSpacing/>
        <w:rPr>
          <w:rFonts w:eastAsia="Calibri"/>
          <w:lang w:eastAsia="en-US"/>
        </w:rPr>
      </w:pPr>
      <w:r w:rsidRPr="006507E6">
        <w:rPr>
          <w:rFonts w:eastAsia="Calibri"/>
          <w:lang w:eastAsia="en-US"/>
        </w:rPr>
        <w:t>Не обладают достаточным когнитивными и речевыми возможностями для адекватного объяснения значений этих слов;</w:t>
      </w:r>
    </w:p>
    <w:p w14:paraId="09F98F82" w14:textId="77777777" w:rsidR="006507E6" w:rsidRPr="006507E6" w:rsidRDefault="006507E6" w:rsidP="00EB3EC8">
      <w:pPr>
        <w:numPr>
          <w:ilvl w:val="0"/>
          <w:numId w:val="55"/>
        </w:numPr>
        <w:spacing w:after="200" w:line="276" w:lineRule="auto"/>
        <w:contextualSpacing/>
        <w:rPr>
          <w:rFonts w:eastAsia="Calibri"/>
          <w:lang w:eastAsia="en-US"/>
        </w:rPr>
      </w:pPr>
      <w:r w:rsidRPr="006507E6">
        <w:rPr>
          <w:rFonts w:eastAsia="Calibri"/>
          <w:lang w:eastAsia="en-US"/>
        </w:rPr>
        <w:t>Стойкие и грубые нарушения наблюдаются при попытках образовать слова, часто подменяют операцию словообразования словоизменением или вообще отказываются от преобразования слова, заменяя его ситуативным высказыванием;</w:t>
      </w:r>
    </w:p>
    <w:p w14:paraId="46032FCA" w14:textId="77777777" w:rsidR="006507E6" w:rsidRPr="006507E6" w:rsidRDefault="006507E6" w:rsidP="00EB3EC8">
      <w:pPr>
        <w:numPr>
          <w:ilvl w:val="0"/>
          <w:numId w:val="55"/>
        </w:numPr>
        <w:spacing w:after="200" w:line="276" w:lineRule="auto"/>
        <w:contextualSpacing/>
        <w:rPr>
          <w:rFonts w:eastAsia="Calibri"/>
          <w:lang w:eastAsia="en-US"/>
        </w:rPr>
      </w:pPr>
      <w:r w:rsidRPr="006507E6">
        <w:rPr>
          <w:rFonts w:eastAsia="Calibri"/>
          <w:lang w:eastAsia="en-US"/>
        </w:rPr>
        <w:t>В случаи когда дети прибегают к словообразовательным операциям, их высказывания изобилуют специфическими речевыми ошибками;</w:t>
      </w:r>
    </w:p>
    <w:p w14:paraId="034D2FC1" w14:textId="77777777" w:rsidR="006507E6" w:rsidRPr="006507E6" w:rsidRDefault="006507E6" w:rsidP="00EB3EC8">
      <w:pPr>
        <w:numPr>
          <w:ilvl w:val="0"/>
          <w:numId w:val="55"/>
        </w:numPr>
        <w:spacing w:after="200" w:line="276" w:lineRule="auto"/>
        <w:contextualSpacing/>
        <w:rPr>
          <w:rFonts w:eastAsia="Calibri"/>
          <w:lang w:eastAsia="en-US"/>
        </w:rPr>
      </w:pPr>
      <w:r w:rsidRPr="006507E6">
        <w:rPr>
          <w:rFonts w:eastAsia="Calibri"/>
          <w:lang w:eastAsia="en-US"/>
        </w:rPr>
        <w:t>Испытывают трудности переноса словообразовательных навыков на новый материал;</w:t>
      </w:r>
    </w:p>
    <w:p w14:paraId="432DAAA6" w14:textId="77777777" w:rsidR="006507E6" w:rsidRPr="006507E6" w:rsidRDefault="006507E6" w:rsidP="00EB3EC8">
      <w:pPr>
        <w:numPr>
          <w:ilvl w:val="0"/>
          <w:numId w:val="55"/>
        </w:numPr>
        <w:spacing w:after="200" w:line="276" w:lineRule="auto"/>
        <w:contextualSpacing/>
        <w:rPr>
          <w:rFonts w:eastAsia="Calibri"/>
          <w:lang w:eastAsia="en-US"/>
        </w:rPr>
      </w:pPr>
      <w:r w:rsidRPr="006507E6">
        <w:rPr>
          <w:rFonts w:eastAsia="Calibri"/>
          <w:lang w:eastAsia="en-US"/>
        </w:rPr>
        <w:t>Неточное понимание и употребление обобщенных понятий, слов с абстрактным и переносным значением, незнание названий слов, выходящих за рамки повседневного бытового общения;</w:t>
      </w:r>
    </w:p>
    <w:p w14:paraId="49F86A3D" w14:textId="77777777" w:rsidR="006507E6" w:rsidRPr="006507E6" w:rsidRDefault="006507E6" w:rsidP="00EB3EC8">
      <w:pPr>
        <w:numPr>
          <w:ilvl w:val="0"/>
          <w:numId w:val="55"/>
        </w:numPr>
        <w:spacing w:after="200" w:line="276" w:lineRule="auto"/>
        <w:contextualSpacing/>
        <w:rPr>
          <w:rFonts w:eastAsia="Calibri"/>
          <w:lang w:eastAsia="en-US"/>
        </w:rPr>
      </w:pPr>
      <w:r w:rsidRPr="006507E6">
        <w:rPr>
          <w:rFonts w:eastAsia="Calibri"/>
          <w:lang w:eastAsia="en-US"/>
        </w:rPr>
        <w:t xml:space="preserve">Отмечается тенденция к множественным лексическим заменам по различным типам: смешения по признакам внешнего сходства, замещения по значению функциональной нагрузки, </w:t>
      </w:r>
      <w:proofErr w:type="spellStart"/>
      <w:r w:rsidRPr="006507E6">
        <w:rPr>
          <w:rFonts w:eastAsia="Calibri"/>
          <w:lang w:eastAsia="en-US"/>
        </w:rPr>
        <w:t>видо</w:t>
      </w:r>
      <w:proofErr w:type="spellEnd"/>
      <w:r w:rsidRPr="006507E6">
        <w:rPr>
          <w:rFonts w:eastAsia="Calibri"/>
          <w:lang w:eastAsia="en-US"/>
        </w:rPr>
        <w:t>- ролевые смешения, замены в рамках одного ассоциативного поля;</w:t>
      </w:r>
    </w:p>
    <w:p w14:paraId="5A107F06" w14:textId="77777777" w:rsidR="006507E6" w:rsidRPr="006507E6" w:rsidRDefault="006507E6" w:rsidP="00EB3EC8">
      <w:pPr>
        <w:numPr>
          <w:ilvl w:val="0"/>
          <w:numId w:val="55"/>
        </w:numPr>
        <w:spacing w:after="200" w:line="276" w:lineRule="auto"/>
        <w:contextualSpacing/>
        <w:rPr>
          <w:rFonts w:eastAsia="Calibri"/>
          <w:lang w:eastAsia="en-US"/>
        </w:rPr>
      </w:pPr>
      <w:r w:rsidRPr="006507E6">
        <w:rPr>
          <w:rFonts w:eastAsia="Calibri"/>
          <w:lang w:eastAsia="en-US"/>
        </w:rPr>
        <w:t>Допускают лексические ошибки;</w:t>
      </w:r>
    </w:p>
    <w:p w14:paraId="45E5F35A" w14:textId="77777777" w:rsidR="006507E6" w:rsidRPr="006507E6" w:rsidRDefault="006507E6" w:rsidP="00EB3EC8">
      <w:pPr>
        <w:numPr>
          <w:ilvl w:val="0"/>
          <w:numId w:val="55"/>
        </w:numPr>
        <w:spacing w:after="200" w:line="276" w:lineRule="auto"/>
        <w:contextualSpacing/>
        <w:rPr>
          <w:rFonts w:eastAsia="Calibri"/>
          <w:lang w:eastAsia="en-US"/>
        </w:rPr>
      </w:pPr>
      <w:r w:rsidRPr="006507E6">
        <w:rPr>
          <w:rFonts w:eastAsia="Calibri"/>
          <w:lang w:eastAsia="en-US"/>
        </w:rPr>
        <w:t>Трудности программирования содержания развернутых высказываний и их языкового оформления;</w:t>
      </w:r>
    </w:p>
    <w:p w14:paraId="21B5AC4C" w14:textId="77777777" w:rsidR="006507E6" w:rsidRPr="006507E6" w:rsidRDefault="006507E6" w:rsidP="00EB3EC8">
      <w:pPr>
        <w:numPr>
          <w:ilvl w:val="0"/>
          <w:numId w:val="55"/>
        </w:numPr>
        <w:spacing w:after="200" w:line="276" w:lineRule="auto"/>
        <w:contextualSpacing/>
        <w:rPr>
          <w:rFonts w:eastAsia="Calibri"/>
          <w:lang w:eastAsia="en-US"/>
        </w:rPr>
      </w:pPr>
      <w:r w:rsidRPr="006507E6">
        <w:rPr>
          <w:rFonts w:eastAsia="Calibri"/>
          <w:lang w:eastAsia="en-US"/>
        </w:rPr>
        <w:lastRenderedPageBreak/>
        <w:t>Наблюдаются нарушения связности и последовательности рассказа, смысловые пропуски, заметная фрагментарность изложения, нарушение временных и причинно- следственных связей в тексте;</w:t>
      </w:r>
    </w:p>
    <w:p w14:paraId="519FA8F7" w14:textId="77777777" w:rsidR="006507E6" w:rsidRPr="006507E6" w:rsidRDefault="006507E6" w:rsidP="00EB3EC8">
      <w:pPr>
        <w:numPr>
          <w:ilvl w:val="0"/>
          <w:numId w:val="55"/>
        </w:numPr>
        <w:spacing w:after="200" w:line="276" w:lineRule="auto"/>
        <w:contextualSpacing/>
        <w:rPr>
          <w:rFonts w:eastAsia="Calibri"/>
          <w:lang w:eastAsia="en-US"/>
        </w:rPr>
      </w:pPr>
      <w:r w:rsidRPr="006507E6">
        <w:rPr>
          <w:rFonts w:eastAsia="Calibri"/>
          <w:lang w:eastAsia="en-US"/>
        </w:rPr>
        <w:t>Низкая степень самостоятельной речевой активности;</w:t>
      </w:r>
    </w:p>
    <w:p w14:paraId="7521DEE6" w14:textId="77777777" w:rsidR="006507E6" w:rsidRPr="006507E6" w:rsidRDefault="006507E6" w:rsidP="00EB3EC8">
      <w:pPr>
        <w:numPr>
          <w:ilvl w:val="0"/>
          <w:numId w:val="55"/>
        </w:numPr>
        <w:spacing w:after="200" w:line="276" w:lineRule="auto"/>
        <w:contextualSpacing/>
        <w:rPr>
          <w:rFonts w:eastAsia="Calibri"/>
          <w:lang w:eastAsia="en-US"/>
        </w:rPr>
      </w:pPr>
      <w:r w:rsidRPr="006507E6">
        <w:rPr>
          <w:rFonts w:eastAsia="Calibri"/>
          <w:lang w:eastAsia="en-US"/>
        </w:rPr>
        <w:t>Бедность и однообразие используемых языковых средств ;</w:t>
      </w:r>
    </w:p>
    <w:p w14:paraId="2F710F39" w14:textId="77777777" w:rsidR="006507E6" w:rsidRPr="006507E6" w:rsidRDefault="006507E6" w:rsidP="00EB3EC8">
      <w:pPr>
        <w:numPr>
          <w:ilvl w:val="0"/>
          <w:numId w:val="55"/>
        </w:numPr>
        <w:spacing w:after="200" w:line="276" w:lineRule="auto"/>
        <w:contextualSpacing/>
        <w:rPr>
          <w:rFonts w:eastAsia="Calibri"/>
          <w:lang w:eastAsia="en-US"/>
        </w:rPr>
      </w:pPr>
      <w:r w:rsidRPr="006507E6">
        <w:rPr>
          <w:rFonts w:eastAsia="Calibri"/>
          <w:lang w:eastAsia="en-US"/>
        </w:rPr>
        <w:t>Опускают или переставляют отдельные члены предложения, заменяют сложные предлоги простыми;</w:t>
      </w:r>
    </w:p>
    <w:p w14:paraId="1F61C651" w14:textId="77777777" w:rsidR="006507E6" w:rsidRPr="006507E6" w:rsidRDefault="006507E6" w:rsidP="00EB3EC8">
      <w:pPr>
        <w:numPr>
          <w:ilvl w:val="0"/>
          <w:numId w:val="55"/>
        </w:numPr>
        <w:spacing w:after="200" w:line="276" w:lineRule="auto"/>
        <w:contextualSpacing/>
        <w:rPr>
          <w:rFonts w:eastAsia="Calibri"/>
          <w:lang w:eastAsia="en-US"/>
        </w:rPr>
      </w:pPr>
      <w:r w:rsidRPr="006507E6">
        <w:rPr>
          <w:rFonts w:eastAsia="Calibri"/>
          <w:lang w:eastAsia="en-US"/>
        </w:rPr>
        <w:t xml:space="preserve">Неправильное оформление связей слов внутри фразы и нарушения межфразовых связей между предложениями;                    </w:t>
      </w:r>
    </w:p>
    <w:p w14:paraId="0501C548" w14:textId="77777777" w:rsidR="006507E6" w:rsidRPr="006507E6" w:rsidRDefault="006507E6" w:rsidP="00EB3EC8">
      <w:pPr>
        <w:numPr>
          <w:ilvl w:val="0"/>
          <w:numId w:val="55"/>
        </w:numPr>
        <w:spacing w:after="200" w:line="276" w:lineRule="auto"/>
        <w:contextualSpacing/>
        <w:rPr>
          <w:rFonts w:eastAsia="Calibri"/>
          <w:lang w:eastAsia="en-US"/>
        </w:rPr>
      </w:pPr>
      <w:r w:rsidRPr="006507E6">
        <w:rPr>
          <w:rFonts w:eastAsia="Calibri"/>
          <w:lang w:eastAsia="en-US"/>
        </w:rPr>
        <w:t xml:space="preserve">В самостоятельной речи трудности в воспроизведении слов разной слоговой структуры и </w:t>
      </w:r>
      <w:proofErr w:type="spellStart"/>
      <w:r w:rsidRPr="006507E6">
        <w:rPr>
          <w:rFonts w:eastAsia="Calibri"/>
          <w:lang w:eastAsia="en-US"/>
        </w:rPr>
        <w:t>звуконаполняемости</w:t>
      </w:r>
      <w:proofErr w:type="spellEnd"/>
      <w:r w:rsidRPr="006507E6">
        <w:rPr>
          <w:rFonts w:eastAsia="Calibri"/>
          <w:lang w:eastAsia="en-US"/>
        </w:rPr>
        <w:t>: персеверации, антиципации, усечение слогов, перестановка слогов, добавление слогов или слогообразующей гласной;</w:t>
      </w:r>
    </w:p>
    <w:p w14:paraId="2FFA02F2" w14:textId="77777777" w:rsidR="006507E6" w:rsidRPr="006507E6" w:rsidRDefault="006507E6" w:rsidP="00EB3EC8">
      <w:pPr>
        <w:numPr>
          <w:ilvl w:val="0"/>
          <w:numId w:val="55"/>
        </w:numPr>
        <w:spacing w:after="200" w:line="276" w:lineRule="auto"/>
        <w:contextualSpacing/>
        <w:rPr>
          <w:rFonts w:eastAsia="Calibri"/>
          <w:lang w:eastAsia="en-US"/>
        </w:rPr>
      </w:pPr>
      <w:r w:rsidRPr="006507E6">
        <w:rPr>
          <w:rFonts w:eastAsia="Calibri"/>
          <w:lang w:eastAsia="en-US"/>
        </w:rPr>
        <w:t>Недостаточно развита  артикуляция некоторых звуков, нечеткость дифференциации их на слух;</w:t>
      </w:r>
    </w:p>
    <w:p w14:paraId="254FC2B3" w14:textId="77777777" w:rsidR="006507E6" w:rsidRPr="006507E6" w:rsidRDefault="006507E6" w:rsidP="00EB3EC8">
      <w:pPr>
        <w:numPr>
          <w:ilvl w:val="0"/>
          <w:numId w:val="55"/>
        </w:numPr>
        <w:spacing w:after="200" w:line="276" w:lineRule="auto"/>
        <w:contextualSpacing/>
        <w:rPr>
          <w:rFonts w:eastAsia="Calibri"/>
          <w:lang w:eastAsia="en-US"/>
        </w:rPr>
      </w:pPr>
      <w:r w:rsidRPr="006507E6">
        <w:rPr>
          <w:rFonts w:eastAsia="Calibri"/>
          <w:lang w:eastAsia="en-US"/>
        </w:rPr>
        <w:t>Недостаточность фонематического восприятия;</w:t>
      </w:r>
    </w:p>
    <w:p w14:paraId="7FED1D1F" w14:textId="77777777" w:rsidR="006507E6" w:rsidRPr="006507E6" w:rsidRDefault="006507E6" w:rsidP="00EB3EC8">
      <w:pPr>
        <w:numPr>
          <w:ilvl w:val="0"/>
          <w:numId w:val="55"/>
        </w:numPr>
        <w:spacing w:after="200" w:line="276" w:lineRule="auto"/>
        <w:contextualSpacing/>
        <w:rPr>
          <w:rFonts w:eastAsia="Calibri"/>
          <w:lang w:eastAsia="en-US"/>
        </w:rPr>
      </w:pPr>
      <w:r w:rsidRPr="006507E6">
        <w:rPr>
          <w:rFonts w:eastAsia="Calibri"/>
          <w:lang w:eastAsia="en-US"/>
        </w:rPr>
        <w:t xml:space="preserve">Не выполняют задания на самостоятельное придумывание слов на заданный звук.          </w:t>
      </w:r>
    </w:p>
    <w:p w14:paraId="33FFAAE2" w14:textId="1082316B" w:rsidR="002F000E" w:rsidRPr="004D594A" w:rsidRDefault="006507E6" w:rsidP="002F000E">
      <w:pPr>
        <w:shd w:val="clear" w:color="auto" w:fill="FFFFFF"/>
        <w:rPr>
          <w:b/>
          <w:color w:val="000000"/>
        </w:rPr>
      </w:pPr>
      <w:bookmarkStart w:id="10" w:name="_Hlk177451156"/>
      <w:r w:rsidRPr="004D594A">
        <w:rPr>
          <w:rFonts w:eastAsiaTheme="minorHAnsi"/>
          <w:b/>
          <w:szCs w:val="22"/>
          <w:lang w:eastAsia="en-US"/>
        </w:rPr>
        <w:t xml:space="preserve">   </w:t>
      </w:r>
      <w:r w:rsidR="002F000E" w:rsidRPr="004D594A">
        <w:rPr>
          <w:rFonts w:eastAsiaTheme="minorHAnsi"/>
          <w:b/>
          <w:szCs w:val="22"/>
          <w:lang w:eastAsia="en-US"/>
        </w:rPr>
        <w:t xml:space="preserve">   </w:t>
      </w:r>
      <w:r w:rsidR="002F000E" w:rsidRPr="004D594A">
        <w:rPr>
          <w:b/>
          <w:color w:val="000000"/>
        </w:rPr>
        <w:t>Характеристика детей с IV уровнем развития речи:</w:t>
      </w:r>
    </w:p>
    <w:p w14:paraId="724B676E" w14:textId="77777777" w:rsidR="002F000E" w:rsidRPr="004D594A" w:rsidRDefault="002F000E" w:rsidP="002F000E">
      <w:pPr>
        <w:shd w:val="clear" w:color="auto" w:fill="FFFFFF"/>
        <w:rPr>
          <w:color w:val="000000"/>
        </w:rPr>
      </w:pPr>
      <w:r w:rsidRPr="004D594A">
        <w:rPr>
          <w:color w:val="000000"/>
        </w:rPr>
        <w:t>Многолетний опыт обучения дошкольников с недоразвитием речи, изучение динамики их</w:t>
      </w:r>
    </w:p>
    <w:p w14:paraId="51CBE42A" w14:textId="77777777" w:rsidR="002F000E" w:rsidRPr="004D594A" w:rsidRDefault="002F000E" w:rsidP="002F000E">
      <w:pPr>
        <w:shd w:val="clear" w:color="auto" w:fill="FFFFFF"/>
        <w:rPr>
          <w:color w:val="000000"/>
        </w:rPr>
      </w:pPr>
      <w:r w:rsidRPr="004D594A">
        <w:rPr>
          <w:color w:val="000000"/>
        </w:rPr>
        <w:t xml:space="preserve">продвижения в речевом развитии позволили обосновать необходимость выделения нового, </w:t>
      </w:r>
      <w:r w:rsidRPr="004D594A">
        <w:rPr>
          <w:color w:val="000000"/>
          <w:lang w:val="en-US"/>
        </w:rPr>
        <w:t>IV</w:t>
      </w:r>
      <w:r w:rsidRPr="004D594A">
        <w:rPr>
          <w:color w:val="000000"/>
        </w:rPr>
        <w:t xml:space="preserve"> уровня развития речи (Т. Б. Филичева). К нему были отнесены дети с остаточными</w:t>
      </w:r>
      <w:r w:rsidRPr="00A1334F">
        <w:rPr>
          <w:color w:val="000000"/>
        </w:rPr>
        <w:t xml:space="preserve"> </w:t>
      </w:r>
      <w:r w:rsidRPr="004D594A">
        <w:rPr>
          <w:color w:val="000000"/>
        </w:rPr>
        <w:t>явлениями недоразвития лексико-грамматических и фонетико-фонематических компонентов</w:t>
      </w:r>
      <w:r w:rsidRPr="00A1334F">
        <w:rPr>
          <w:color w:val="000000"/>
        </w:rPr>
        <w:t xml:space="preserve"> </w:t>
      </w:r>
      <w:r w:rsidRPr="004D594A">
        <w:rPr>
          <w:color w:val="000000"/>
        </w:rPr>
        <w:t>языковой системы.</w:t>
      </w:r>
    </w:p>
    <w:p w14:paraId="15FD0D2E" w14:textId="77777777" w:rsidR="002F000E" w:rsidRPr="004D594A" w:rsidRDefault="002F000E" w:rsidP="002F000E">
      <w:pPr>
        <w:shd w:val="clear" w:color="auto" w:fill="FFFFFF"/>
        <w:rPr>
          <w:color w:val="000000"/>
        </w:rPr>
      </w:pPr>
      <w:r w:rsidRPr="004D594A">
        <w:rPr>
          <w:color w:val="000000"/>
        </w:rPr>
        <w:t>Речь таких детей, на первый взгляд, производит вполне благополучное впечатление. Лишь</w:t>
      </w:r>
    </w:p>
    <w:p w14:paraId="27EF6319" w14:textId="77777777" w:rsidR="002F000E" w:rsidRPr="004D594A" w:rsidRDefault="002F000E" w:rsidP="002F000E">
      <w:pPr>
        <w:shd w:val="clear" w:color="auto" w:fill="FFFFFF"/>
        <w:rPr>
          <w:color w:val="000000"/>
        </w:rPr>
      </w:pPr>
      <w:r w:rsidRPr="004D594A">
        <w:rPr>
          <w:color w:val="000000"/>
        </w:rPr>
        <w:t>детальное и углубленное обследование, выполнение специально подобранных заданий позволяет выявить остаточные проявления общего недоразвития речи.</w:t>
      </w:r>
    </w:p>
    <w:p w14:paraId="25B97134" w14:textId="77777777" w:rsidR="002F000E" w:rsidRPr="004D594A" w:rsidRDefault="002F000E" w:rsidP="002F000E">
      <w:pPr>
        <w:pStyle w:val="a8"/>
        <w:numPr>
          <w:ilvl w:val="0"/>
          <w:numId w:val="58"/>
        </w:numPr>
        <w:shd w:val="clear" w:color="auto" w:fill="FFFFFF"/>
        <w:spacing w:after="0" w:line="240" w:lineRule="auto"/>
        <w:rPr>
          <w:rFonts w:ascii="Times New Roman" w:hAnsi="Times New Roman"/>
          <w:color w:val="000000"/>
          <w:sz w:val="24"/>
          <w:szCs w:val="23"/>
        </w:rPr>
      </w:pPr>
      <w:r w:rsidRPr="004D594A">
        <w:rPr>
          <w:rFonts w:ascii="Times New Roman" w:hAnsi="Times New Roman"/>
          <w:color w:val="000000"/>
          <w:sz w:val="24"/>
          <w:szCs w:val="23"/>
        </w:rPr>
        <w:t xml:space="preserve">Затруднения в воспроизведении слов сложного слогового состава и их </w:t>
      </w:r>
      <w:proofErr w:type="spellStart"/>
      <w:r w:rsidRPr="004D594A">
        <w:rPr>
          <w:rFonts w:ascii="Times New Roman" w:hAnsi="Times New Roman"/>
          <w:color w:val="000000"/>
          <w:sz w:val="24"/>
          <w:szCs w:val="23"/>
        </w:rPr>
        <w:t>звуконаполняемости</w:t>
      </w:r>
      <w:proofErr w:type="spellEnd"/>
      <w:r w:rsidRPr="004D594A">
        <w:rPr>
          <w:rFonts w:ascii="Times New Roman" w:hAnsi="Times New Roman"/>
          <w:color w:val="000000"/>
          <w:sz w:val="24"/>
          <w:szCs w:val="23"/>
        </w:rPr>
        <w:t>.</w:t>
      </w:r>
    </w:p>
    <w:p w14:paraId="5638976E" w14:textId="77777777" w:rsidR="002F000E" w:rsidRPr="004D594A" w:rsidRDefault="002F000E" w:rsidP="002F000E">
      <w:pPr>
        <w:pStyle w:val="a8"/>
        <w:numPr>
          <w:ilvl w:val="0"/>
          <w:numId w:val="58"/>
        </w:numPr>
        <w:shd w:val="clear" w:color="auto" w:fill="FFFFFF"/>
        <w:spacing w:after="0" w:line="240" w:lineRule="auto"/>
        <w:rPr>
          <w:rFonts w:ascii="Times New Roman" w:hAnsi="Times New Roman"/>
          <w:color w:val="000000"/>
          <w:sz w:val="24"/>
          <w:szCs w:val="24"/>
        </w:rPr>
      </w:pPr>
      <w:r w:rsidRPr="004D594A">
        <w:rPr>
          <w:rFonts w:ascii="Times New Roman" w:hAnsi="Times New Roman"/>
          <w:color w:val="000000"/>
          <w:sz w:val="24"/>
          <w:szCs w:val="24"/>
        </w:rPr>
        <w:t xml:space="preserve">Незавершенность формирования </w:t>
      </w:r>
      <w:proofErr w:type="spellStart"/>
      <w:r w:rsidRPr="004D594A">
        <w:rPr>
          <w:rFonts w:ascii="Times New Roman" w:hAnsi="Times New Roman"/>
          <w:color w:val="000000"/>
          <w:sz w:val="24"/>
          <w:szCs w:val="24"/>
        </w:rPr>
        <w:t>звуко</w:t>
      </w:r>
      <w:proofErr w:type="spellEnd"/>
      <w:r w:rsidRPr="004D594A">
        <w:rPr>
          <w:rFonts w:ascii="Times New Roman" w:hAnsi="Times New Roman"/>
          <w:color w:val="000000"/>
          <w:sz w:val="24"/>
          <w:szCs w:val="24"/>
        </w:rPr>
        <w:t>-слоговой структуры, смешение звуков, низкий уровень дифференцированного восприятия фонем</w:t>
      </w:r>
    </w:p>
    <w:p w14:paraId="541631FF" w14:textId="77777777" w:rsidR="002F000E" w:rsidRPr="00A1334F" w:rsidRDefault="002F000E" w:rsidP="002F000E">
      <w:pPr>
        <w:pStyle w:val="a8"/>
        <w:numPr>
          <w:ilvl w:val="0"/>
          <w:numId w:val="58"/>
        </w:numPr>
        <w:shd w:val="clear" w:color="auto" w:fill="FFFFFF"/>
        <w:spacing w:after="0" w:line="240" w:lineRule="auto"/>
        <w:rPr>
          <w:rFonts w:ascii="Times New Roman" w:hAnsi="Times New Roman"/>
          <w:color w:val="000000"/>
          <w:sz w:val="24"/>
          <w:szCs w:val="24"/>
        </w:rPr>
      </w:pPr>
      <w:r w:rsidRPr="00A1334F">
        <w:rPr>
          <w:rFonts w:ascii="Times New Roman" w:hAnsi="Times New Roman"/>
          <w:color w:val="000000"/>
          <w:sz w:val="24"/>
          <w:szCs w:val="24"/>
        </w:rPr>
        <w:t xml:space="preserve">Наряду с недостатками фонетико-фонематического характера для этих детей характерны </w:t>
      </w:r>
      <w:r w:rsidRPr="004D594A">
        <w:rPr>
          <w:rFonts w:ascii="Times New Roman" w:hAnsi="Times New Roman"/>
          <w:color w:val="000000"/>
          <w:sz w:val="24"/>
          <w:szCs w:val="24"/>
        </w:rPr>
        <w:t xml:space="preserve">отдельные нарушения смысловой стороны речи. </w:t>
      </w:r>
    </w:p>
    <w:p w14:paraId="7288F813" w14:textId="77777777" w:rsidR="002F000E" w:rsidRDefault="002F000E" w:rsidP="002F000E">
      <w:pPr>
        <w:pStyle w:val="a8"/>
        <w:numPr>
          <w:ilvl w:val="0"/>
          <w:numId w:val="58"/>
        </w:num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Н</w:t>
      </w:r>
      <w:r w:rsidRPr="004D594A">
        <w:rPr>
          <w:rFonts w:ascii="Times New Roman" w:hAnsi="Times New Roman"/>
          <w:color w:val="000000"/>
          <w:sz w:val="24"/>
          <w:szCs w:val="24"/>
        </w:rPr>
        <w:t>еточно зна</w:t>
      </w:r>
      <w:r>
        <w:rPr>
          <w:rFonts w:ascii="Times New Roman" w:hAnsi="Times New Roman"/>
          <w:color w:val="000000"/>
          <w:sz w:val="24"/>
          <w:szCs w:val="24"/>
        </w:rPr>
        <w:t>ю</w:t>
      </w:r>
      <w:r w:rsidRPr="004D594A">
        <w:rPr>
          <w:rFonts w:ascii="Times New Roman" w:hAnsi="Times New Roman"/>
          <w:color w:val="000000"/>
          <w:sz w:val="24"/>
          <w:szCs w:val="24"/>
        </w:rPr>
        <w:t>т и понима</w:t>
      </w:r>
      <w:r>
        <w:rPr>
          <w:rFonts w:ascii="Times New Roman" w:hAnsi="Times New Roman"/>
          <w:color w:val="000000"/>
          <w:sz w:val="24"/>
          <w:szCs w:val="24"/>
        </w:rPr>
        <w:t xml:space="preserve">ют </w:t>
      </w:r>
      <w:r w:rsidRPr="004D594A">
        <w:rPr>
          <w:rFonts w:ascii="Times New Roman" w:hAnsi="Times New Roman"/>
          <w:color w:val="000000"/>
          <w:sz w:val="24"/>
          <w:szCs w:val="24"/>
        </w:rPr>
        <w:t>слова, редко встречающиеся в</w:t>
      </w:r>
      <w:r w:rsidRPr="00A1334F">
        <w:rPr>
          <w:rFonts w:ascii="Times New Roman" w:hAnsi="Times New Roman"/>
          <w:color w:val="000000"/>
          <w:sz w:val="24"/>
          <w:szCs w:val="24"/>
        </w:rPr>
        <w:t xml:space="preserve"> </w:t>
      </w:r>
      <w:r w:rsidRPr="004D594A">
        <w:rPr>
          <w:rFonts w:ascii="Times New Roman" w:hAnsi="Times New Roman"/>
          <w:color w:val="000000"/>
          <w:sz w:val="24"/>
          <w:szCs w:val="24"/>
        </w:rPr>
        <w:t>повседневной речевой практике: названия некоторых животных и птиц (павлин, пингвин, страус,</w:t>
      </w:r>
      <w:r w:rsidRPr="00A1334F">
        <w:rPr>
          <w:rFonts w:ascii="Times New Roman" w:hAnsi="Times New Roman"/>
          <w:color w:val="000000"/>
          <w:sz w:val="24"/>
          <w:szCs w:val="24"/>
        </w:rPr>
        <w:t xml:space="preserve"> </w:t>
      </w:r>
      <w:r w:rsidRPr="004D594A">
        <w:rPr>
          <w:rFonts w:ascii="Times New Roman" w:hAnsi="Times New Roman"/>
          <w:color w:val="000000"/>
          <w:sz w:val="24"/>
          <w:szCs w:val="24"/>
        </w:rPr>
        <w:t>кукушка), растений (малина, ежевика, кактус), профессий (пограничник, портниха, фотограф), частей</w:t>
      </w:r>
      <w:r w:rsidRPr="00A1334F">
        <w:rPr>
          <w:rFonts w:ascii="Times New Roman" w:hAnsi="Times New Roman"/>
          <w:color w:val="000000"/>
          <w:sz w:val="24"/>
          <w:szCs w:val="24"/>
        </w:rPr>
        <w:t xml:space="preserve"> </w:t>
      </w:r>
      <w:r w:rsidRPr="004D594A">
        <w:rPr>
          <w:rFonts w:ascii="Times New Roman" w:hAnsi="Times New Roman"/>
          <w:color w:val="000000"/>
          <w:sz w:val="24"/>
          <w:szCs w:val="24"/>
        </w:rPr>
        <w:t>тела человека и животных (веки, запястье, щиколотка, поясница; клыки, бивни, грива). В</w:t>
      </w:r>
      <w:r w:rsidRPr="00A1334F">
        <w:rPr>
          <w:rFonts w:ascii="Times New Roman" w:hAnsi="Times New Roman"/>
          <w:color w:val="000000"/>
          <w:sz w:val="24"/>
          <w:szCs w:val="24"/>
        </w:rPr>
        <w:t xml:space="preserve"> </w:t>
      </w:r>
      <w:r w:rsidRPr="004D594A">
        <w:rPr>
          <w:rFonts w:ascii="Times New Roman" w:hAnsi="Times New Roman"/>
          <w:color w:val="000000"/>
          <w:sz w:val="24"/>
          <w:szCs w:val="24"/>
        </w:rPr>
        <w:t>самостоятельных высказываниях могут смешиваться видовые и родовые понятия («</w:t>
      </w:r>
      <w:proofErr w:type="spellStart"/>
      <w:r w:rsidRPr="004D594A">
        <w:rPr>
          <w:rFonts w:ascii="Times New Roman" w:hAnsi="Times New Roman"/>
          <w:color w:val="000000"/>
          <w:sz w:val="24"/>
          <w:szCs w:val="24"/>
        </w:rPr>
        <w:t>креслы</w:t>
      </w:r>
      <w:proofErr w:type="spellEnd"/>
      <w:r w:rsidRPr="004D594A">
        <w:rPr>
          <w:rFonts w:ascii="Times New Roman" w:hAnsi="Times New Roman"/>
          <w:color w:val="000000"/>
          <w:sz w:val="24"/>
          <w:szCs w:val="24"/>
        </w:rPr>
        <w:t>» —</w:t>
      </w:r>
      <w:r w:rsidRPr="00A1334F">
        <w:rPr>
          <w:rFonts w:ascii="Times New Roman" w:hAnsi="Times New Roman"/>
          <w:color w:val="000000"/>
          <w:sz w:val="24"/>
          <w:szCs w:val="24"/>
        </w:rPr>
        <w:t xml:space="preserve"> </w:t>
      </w:r>
      <w:r w:rsidRPr="004D594A">
        <w:rPr>
          <w:rFonts w:ascii="Times New Roman" w:hAnsi="Times New Roman"/>
          <w:color w:val="000000"/>
          <w:sz w:val="24"/>
          <w:szCs w:val="24"/>
        </w:rPr>
        <w:t>стулья, кресло, диван, тахта). Характер лексических ошибок проявляется в замене слов, близких по</w:t>
      </w:r>
      <w:r w:rsidRPr="00A1334F">
        <w:rPr>
          <w:rFonts w:ascii="Times New Roman" w:hAnsi="Times New Roman"/>
          <w:color w:val="000000"/>
          <w:sz w:val="24"/>
          <w:szCs w:val="24"/>
        </w:rPr>
        <w:t xml:space="preserve"> </w:t>
      </w:r>
      <w:r w:rsidRPr="004D594A">
        <w:rPr>
          <w:rFonts w:ascii="Times New Roman" w:hAnsi="Times New Roman"/>
          <w:color w:val="000000"/>
          <w:sz w:val="24"/>
          <w:szCs w:val="24"/>
        </w:rPr>
        <w:t xml:space="preserve">ситуации, в смешении признаков. </w:t>
      </w:r>
    </w:p>
    <w:p w14:paraId="0BA1D516" w14:textId="77777777" w:rsidR="002F000E" w:rsidRPr="004D594A" w:rsidRDefault="002F000E" w:rsidP="002F000E">
      <w:pPr>
        <w:pStyle w:val="a8"/>
        <w:numPr>
          <w:ilvl w:val="0"/>
          <w:numId w:val="58"/>
        </w:numPr>
        <w:shd w:val="clear" w:color="auto" w:fill="FFFFFF"/>
        <w:spacing w:after="0" w:line="240" w:lineRule="auto"/>
        <w:rPr>
          <w:rFonts w:ascii="Times New Roman" w:hAnsi="Times New Roman"/>
          <w:color w:val="000000"/>
          <w:sz w:val="24"/>
          <w:szCs w:val="24"/>
        </w:rPr>
      </w:pPr>
      <w:r w:rsidRPr="004D594A">
        <w:rPr>
          <w:rFonts w:ascii="Times New Roman" w:hAnsi="Times New Roman"/>
          <w:color w:val="000000"/>
          <w:sz w:val="24"/>
          <w:szCs w:val="24"/>
        </w:rPr>
        <w:t xml:space="preserve">Трудности с </w:t>
      </w:r>
      <w:r>
        <w:rPr>
          <w:rFonts w:ascii="Times New Roman" w:hAnsi="Times New Roman"/>
          <w:color w:val="000000"/>
          <w:sz w:val="24"/>
          <w:szCs w:val="24"/>
        </w:rPr>
        <w:t>о</w:t>
      </w:r>
      <w:r w:rsidRPr="004D594A">
        <w:rPr>
          <w:rFonts w:ascii="Times New Roman" w:hAnsi="Times New Roman"/>
          <w:color w:val="000000"/>
          <w:sz w:val="24"/>
          <w:szCs w:val="24"/>
        </w:rPr>
        <w:t>бразование увеличительных и многих уменьшительно-ласкательных форм существительных,</w:t>
      </w:r>
      <w:r w:rsidRPr="00A1334F">
        <w:rPr>
          <w:rFonts w:ascii="Times New Roman" w:hAnsi="Times New Roman"/>
          <w:color w:val="000000"/>
          <w:sz w:val="24"/>
          <w:szCs w:val="24"/>
        </w:rPr>
        <w:t xml:space="preserve"> </w:t>
      </w:r>
      <w:r w:rsidRPr="004D594A">
        <w:rPr>
          <w:rFonts w:ascii="Times New Roman" w:hAnsi="Times New Roman"/>
          <w:color w:val="000000"/>
          <w:sz w:val="24"/>
          <w:szCs w:val="24"/>
        </w:rPr>
        <w:t>наименований единичных предметов, относительных и притяжательных прилагательных, сложных</w:t>
      </w:r>
      <w:r w:rsidRPr="00A1334F">
        <w:rPr>
          <w:rFonts w:ascii="Times New Roman" w:hAnsi="Times New Roman"/>
          <w:color w:val="000000"/>
          <w:sz w:val="24"/>
          <w:szCs w:val="24"/>
        </w:rPr>
        <w:t xml:space="preserve"> </w:t>
      </w:r>
      <w:r w:rsidRPr="004D594A">
        <w:rPr>
          <w:rFonts w:ascii="Times New Roman" w:hAnsi="Times New Roman"/>
          <w:color w:val="000000"/>
          <w:sz w:val="24"/>
          <w:szCs w:val="24"/>
        </w:rPr>
        <w:t>слов, а также некоторых форм приставочных глаголов.</w:t>
      </w:r>
    </w:p>
    <w:p w14:paraId="5A785AEC" w14:textId="77777777" w:rsidR="002F000E" w:rsidRPr="00A1334F" w:rsidRDefault="002F000E" w:rsidP="002F000E">
      <w:pPr>
        <w:pStyle w:val="a8"/>
        <w:numPr>
          <w:ilvl w:val="0"/>
          <w:numId w:val="59"/>
        </w:numPr>
        <w:shd w:val="clear" w:color="auto" w:fill="FFFFFF"/>
        <w:spacing w:after="0" w:line="240" w:lineRule="auto"/>
        <w:rPr>
          <w:rFonts w:ascii="Times New Roman" w:hAnsi="Times New Roman"/>
          <w:color w:val="000000"/>
          <w:sz w:val="24"/>
        </w:rPr>
      </w:pPr>
      <w:r>
        <w:rPr>
          <w:rFonts w:ascii="Times New Roman" w:hAnsi="Times New Roman"/>
          <w:color w:val="000000"/>
          <w:sz w:val="24"/>
        </w:rPr>
        <w:t>Н</w:t>
      </w:r>
      <w:r w:rsidRPr="00A1334F">
        <w:rPr>
          <w:rFonts w:ascii="Times New Roman" w:hAnsi="Times New Roman"/>
          <w:color w:val="000000"/>
          <w:sz w:val="24"/>
        </w:rPr>
        <w:t>еточно понимают и употребляют пословицы, слова и фразы с переносным значением.</w:t>
      </w:r>
    </w:p>
    <w:p w14:paraId="5644F6D6" w14:textId="77777777" w:rsidR="002F000E" w:rsidRPr="00A1334F" w:rsidRDefault="002F000E" w:rsidP="002F000E">
      <w:pPr>
        <w:pStyle w:val="a8"/>
        <w:numPr>
          <w:ilvl w:val="0"/>
          <w:numId w:val="59"/>
        </w:numPr>
        <w:shd w:val="clear" w:color="auto" w:fill="FFFFFF"/>
        <w:spacing w:after="0" w:line="240" w:lineRule="auto"/>
        <w:rPr>
          <w:rFonts w:ascii="Times New Roman" w:hAnsi="Times New Roman"/>
          <w:color w:val="000000"/>
          <w:sz w:val="24"/>
          <w:szCs w:val="24"/>
        </w:rPr>
      </w:pPr>
      <w:r w:rsidRPr="00A1334F">
        <w:rPr>
          <w:rFonts w:ascii="Times New Roman" w:hAnsi="Times New Roman"/>
          <w:color w:val="000000"/>
          <w:sz w:val="24"/>
          <w:szCs w:val="24"/>
        </w:rPr>
        <w:t>Наблюдаются ошибки в употреблении существительных родительного и винительного падежей множественного числа</w:t>
      </w:r>
    </w:p>
    <w:p w14:paraId="2EBE472F" w14:textId="77777777" w:rsidR="002F000E" w:rsidRPr="004D594A" w:rsidRDefault="002F000E" w:rsidP="002F000E">
      <w:pPr>
        <w:pStyle w:val="a8"/>
        <w:numPr>
          <w:ilvl w:val="0"/>
          <w:numId w:val="59"/>
        </w:numPr>
        <w:shd w:val="clear" w:color="auto" w:fill="FFFFFF"/>
        <w:spacing w:after="0" w:line="240" w:lineRule="auto"/>
        <w:rPr>
          <w:rFonts w:ascii="Times New Roman" w:hAnsi="Times New Roman"/>
          <w:color w:val="000000"/>
          <w:sz w:val="24"/>
          <w:szCs w:val="24"/>
        </w:rPr>
      </w:pPr>
      <w:r w:rsidRPr="00A1334F">
        <w:rPr>
          <w:rFonts w:ascii="Times New Roman" w:hAnsi="Times New Roman"/>
          <w:color w:val="000000"/>
          <w:sz w:val="24"/>
          <w:szCs w:val="24"/>
        </w:rPr>
        <w:lastRenderedPageBreak/>
        <w:t xml:space="preserve">Отмечаются нарушения в согласовании порядковых числительных и прилагательных с </w:t>
      </w:r>
      <w:r w:rsidRPr="004D594A">
        <w:rPr>
          <w:rFonts w:ascii="Times New Roman" w:hAnsi="Times New Roman"/>
          <w:color w:val="000000"/>
          <w:sz w:val="24"/>
          <w:szCs w:val="24"/>
        </w:rPr>
        <w:t>существительными мужского и женского рода, единственного и множественного числа.</w:t>
      </w:r>
    </w:p>
    <w:p w14:paraId="54BDAEF0" w14:textId="77777777" w:rsidR="002F000E" w:rsidRPr="00A1334F" w:rsidRDefault="002F000E" w:rsidP="002F000E">
      <w:pPr>
        <w:pStyle w:val="a8"/>
        <w:numPr>
          <w:ilvl w:val="0"/>
          <w:numId w:val="60"/>
        </w:numPr>
        <w:shd w:val="clear" w:color="auto" w:fill="FFFFFF"/>
        <w:spacing w:after="0" w:line="240" w:lineRule="auto"/>
        <w:rPr>
          <w:rFonts w:ascii="Times New Roman" w:hAnsi="Times New Roman"/>
          <w:color w:val="000000"/>
          <w:sz w:val="24"/>
          <w:szCs w:val="24"/>
        </w:rPr>
      </w:pPr>
      <w:r w:rsidRPr="00A1334F">
        <w:rPr>
          <w:rFonts w:ascii="Times New Roman" w:hAnsi="Times New Roman"/>
          <w:color w:val="000000"/>
          <w:sz w:val="24"/>
          <w:szCs w:val="24"/>
        </w:rPr>
        <w:t>Употребление и построение сложных конструкции предложений с разными придаточными.</w:t>
      </w:r>
    </w:p>
    <w:p w14:paraId="0BED175D" w14:textId="77777777" w:rsidR="002F000E" w:rsidRDefault="002F000E" w:rsidP="002F000E">
      <w:pPr>
        <w:pStyle w:val="a8"/>
        <w:numPr>
          <w:ilvl w:val="0"/>
          <w:numId w:val="60"/>
        </w:numPr>
        <w:shd w:val="clear" w:color="auto" w:fill="FFFFFF"/>
        <w:spacing w:after="0" w:line="240" w:lineRule="auto"/>
        <w:ind w:left="360"/>
        <w:rPr>
          <w:rFonts w:ascii="Times New Roman" w:hAnsi="Times New Roman"/>
          <w:color w:val="000000"/>
          <w:sz w:val="24"/>
          <w:szCs w:val="24"/>
        </w:rPr>
      </w:pPr>
      <w:r w:rsidRPr="00A1334F">
        <w:rPr>
          <w:rFonts w:ascii="Times New Roman" w:hAnsi="Times New Roman"/>
          <w:color w:val="000000"/>
          <w:sz w:val="24"/>
        </w:rPr>
        <w:t xml:space="preserve">Затруднения в </w:t>
      </w:r>
      <w:r w:rsidRPr="00A1334F">
        <w:rPr>
          <w:rFonts w:ascii="Times New Roman" w:hAnsi="Times New Roman"/>
          <w:color w:val="000000"/>
          <w:sz w:val="24"/>
          <w:szCs w:val="24"/>
        </w:rPr>
        <w:t>передаче логической последовательности, «</w:t>
      </w:r>
      <w:proofErr w:type="spellStart"/>
      <w:r w:rsidRPr="00A1334F">
        <w:rPr>
          <w:rFonts w:ascii="Times New Roman" w:hAnsi="Times New Roman"/>
          <w:color w:val="000000"/>
          <w:sz w:val="24"/>
          <w:szCs w:val="24"/>
        </w:rPr>
        <w:t>застревание</w:t>
      </w:r>
      <w:proofErr w:type="spellEnd"/>
      <w:r w:rsidRPr="00A1334F">
        <w:rPr>
          <w:rFonts w:ascii="Times New Roman" w:hAnsi="Times New Roman"/>
          <w:color w:val="000000"/>
          <w:sz w:val="24"/>
          <w:szCs w:val="24"/>
        </w:rPr>
        <w:t xml:space="preserve">» на второстепенных деталях сюжета наряду с пропуском его главных событий, повтор отдельных эпизодов по нескольку раз и т. д. </w:t>
      </w:r>
    </w:p>
    <w:p w14:paraId="21A60D06" w14:textId="77777777" w:rsidR="002F000E" w:rsidRDefault="002F000E" w:rsidP="002F000E">
      <w:pPr>
        <w:pStyle w:val="a8"/>
        <w:numPr>
          <w:ilvl w:val="0"/>
          <w:numId w:val="60"/>
        </w:numPr>
        <w:shd w:val="clear" w:color="auto" w:fill="FFFFFF"/>
        <w:spacing w:after="0" w:line="240" w:lineRule="auto"/>
        <w:rPr>
          <w:color w:val="000000"/>
        </w:rPr>
      </w:pPr>
      <w:r w:rsidRPr="00A1334F">
        <w:rPr>
          <w:rFonts w:ascii="Times New Roman" w:hAnsi="Times New Roman"/>
          <w:color w:val="000000"/>
          <w:sz w:val="24"/>
        </w:rPr>
        <w:t>Рассказывая о событиях из своей жизни, составляя рассказ с элементами творчества, дети используют преимущественно короткие малоинформативные предложения.</w:t>
      </w:r>
      <w:r w:rsidRPr="00A1334F">
        <w:rPr>
          <w:color w:val="000000"/>
          <w:sz w:val="24"/>
        </w:rPr>
        <w:t xml:space="preserve"> </w:t>
      </w:r>
    </w:p>
    <w:p w14:paraId="7A4E6888" w14:textId="77777777" w:rsidR="002F000E" w:rsidRPr="00A1334F" w:rsidRDefault="002F000E" w:rsidP="002F000E">
      <w:pPr>
        <w:pStyle w:val="a8"/>
        <w:numPr>
          <w:ilvl w:val="0"/>
          <w:numId w:val="60"/>
        </w:numPr>
        <w:shd w:val="clear" w:color="auto" w:fill="FFFFFF"/>
        <w:spacing w:after="0" w:line="240" w:lineRule="auto"/>
        <w:rPr>
          <w:rFonts w:ascii="Times New Roman" w:hAnsi="Times New Roman"/>
          <w:color w:val="000000"/>
          <w:sz w:val="24"/>
        </w:rPr>
      </w:pPr>
      <w:r>
        <w:rPr>
          <w:rFonts w:ascii="Times New Roman" w:hAnsi="Times New Roman"/>
          <w:color w:val="000000"/>
          <w:sz w:val="24"/>
        </w:rPr>
        <w:t>С</w:t>
      </w:r>
      <w:r w:rsidRPr="00A1334F">
        <w:rPr>
          <w:rFonts w:ascii="Times New Roman" w:hAnsi="Times New Roman"/>
          <w:color w:val="000000"/>
          <w:sz w:val="24"/>
        </w:rPr>
        <w:t>ложно переключиться на изложение истории от третьего лица, включать в известный сюжет новые элементы, изменять концовку рассказа и т. д.</w:t>
      </w:r>
    </w:p>
    <w:bookmarkEnd w:id="10"/>
    <w:p w14:paraId="7E7FCEE9" w14:textId="77777777" w:rsidR="004D594A" w:rsidRPr="004D594A" w:rsidRDefault="004D594A" w:rsidP="004D594A">
      <w:pPr>
        <w:shd w:val="clear" w:color="auto" w:fill="FFFFFF"/>
        <w:rPr>
          <w:color w:val="000000"/>
          <w:szCs w:val="22"/>
        </w:rPr>
      </w:pPr>
    </w:p>
    <w:p w14:paraId="0831C19A" w14:textId="77777777" w:rsidR="006507E6" w:rsidRPr="006507E6" w:rsidRDefault="006507E6" w:rsidP="006507E6">
      <w:pPr>
        <w:tabs>
          <w:tab w:val="left" w:pos="9781"/>
        </w:tabs>
        <w:rPr>
          <w:rFonts w:eastAsiaTheme="minorHAnsi"/>
          <w:bCs/>
          <w:lang w:eastAsia="en-US"/>
        </w:rPr>
      </w:pPr>
      <w:r w:rsidRPr="006507E6">
        <w:rPr>
          <w:b/>
          <w:i/>
        </w:rPr>
        <w:t>Специальные условия для получения образования детьми с ТНР</w:t>
      </w:r>
      <w:r w:rsidRPr="006507E6">
        <w:rPr>
          <w:rFonts w:eastAsiaTheme="minorHAnsi"/>
          <w:bCs/>
          <w:lang w:eastAsia="en-US"/>
        </w:rPr>
        <w:t xml:space="preserve">.                                                                                                                                          </w:t>
      </w:r>
      <w:r w:rsidRPr="006507E6">
        <w:t>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детей с ТНР;  использование специальных дидактических пособий, технологий, методик и других средств обучения (в том числе инновационных и информационных), разработанных учителями – логопедами на базе образовательной организации;  проведение групповых и индивидуальных коррекционных занятий с логопедом (не реже 2х раз в неделю); обеспечение эффективного планирования и реализации в организации  образовательной деятельности, самостоятельной деятельности детей с ТНР, режимных моментов с использованием вариативных форм работы, обусловленных учетом структуры дефекта детей с тяжелыми нарушениями речи. Такой системный подход к пониманию специальных условий образования, обеспечивающих эффективность коррекционно-развивающей работы с детьми,  имеющими ТНР, позволит оптимально решить задачи их обучения и воспитания в дошкольном возрасте.</w:t>
      </w:r>
      <w:r w:rsidRPr="006507E6">
        <w:rPr>
          <w:rFonts w:eastAsiaTheme="minorHAnsi"/>
          <w:bCs/>
          <w:lang w:eastAsia="en-US"/>
        </w:rPr>
        <w:t xml:space="preserve"> </w:t>
      </w:r>
      <w:r w:rsidRPr="006507E6">
        <w:t>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14:paraId="77DCD548" w14:textId="77777777" w:rsidR="006507E6" w:rsidRPr="006507E6" w:rsidRDefault="006507E6" w:rsidP="006507E6">
      <w:pPr>
        <w:tabs>
          <w:tab w:val="left" w:pos="9781"/>
        </w:tabs>
        <w:rPr>
          <w:rFonts w:eastAsiaTheme="minorHAnsi"/>
          <w:bCs/>
          <w:lang w:eastAsia="en-US"/>
        </w:rPr>
      </w:pPr>
      <w:r w:rsidRPr="006507E6">
        <w:rPr>
          <w:rFonts w:eastAsiaTheme="minorHAnsi"/>
          <w:bCs/>
          <w:lang w:eastAsia="en-US"/>
        </w:rPr>
        <w:t>1.</w:t>
      </w:r>
      <w:r w:rsidRPr="006507E6">
        <w:t>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r w:rsidRPr="006507E6">
        <w:rPr>
          <w:rFonts w:eastAsiaTheme="minorHAnsi"/>
          <w:bCs/>
          <w:lang w:eastAsia="en-US"/>
        </w:rPr>
        <w:t xml:space="preserve"> </w:t>
      </w:r>
    </w:p>
    <w:p w14:paraId="6DEF2F07" w14:textId="77777777" w:rsidR="006507E6" w:rsidRPr="006507E6" w:rsidRDefault="006507E6" w:rsidP="006507E6">
      <w:pPr>
        <w:tabs>
          <w:tab w:val="left" w:pos="9781"/>
        </w:tabs>
      </w:pPr>
      <w:r w:rsidRPr="006507E6">
        <w:t>а)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детей, их соматическом и психическом развитии, состоянии слуховой функции, получаемом лечении и его эффективности и проч.;</w:t>
      </w:r>
      <w:r w:rsidRPr="006507E6">
        <w:rPr>
          <w:rFonts w:eastAsiaTheme="minorHAnsi"/>
          <w:bCs/>
          <w:lang w:eastAsia="en-US"/>
        </w:rPr>
        <w:t xml:space="preserve">                         </w:t>
      </w:r>
      <w:r w:rsidRPr="006507E6">
        <w:t xml:space="preserve"> </w:t>
      </w:r>
    </w:p>
    <w:p w14:paraId="0BEC13C3" w14:textId="77777777" w:rsidR="006507E6" w:rsidRPr="006507E6" w:rsidRDefault="006507E6" w:rsidP="006507E6">
      <w:pPr>
        <w:tabs>
          <w:tab w:val="left" w:pos="9781"/>
        </w:tabs>
        <w:rPr>
          <w:rFonts w:eastAsiaTheme="minorHAnsi"/>
          <w:bCs/>
          <w:lang w:eastAsia="en-US"/>
        </w:rPr>
      </w:pPr>
      <w:r w:rsidRPr="006507E6">
        <w:t xml:space="preserve">б) психолого-педагогическое изучение детей, оценивающее соответствие его интеллектуальных, эмоциональных, </w:t>
      </w:r>
      <w:proofErr w:type="spellStart"/>
      <w:r w:rsidRPr="006507E6">
        <w:t>деятельностных</w:t>
      </w:r>
      <w:proofErr w:type="spellEnd"/>
      <w:r w:rsidRPr="006507E6">
        <w:t xml:space="preserve">  и других возможностей показателям и нормативам возраста;</w:t>
      </w:r>
      <w:r w:rsidRPr="006507E6">
        <w:rPr>
          <w:rFonts w:eastAsiaTheme="minorHAnsi"/>
          <w:bCs/>
          <w:lang w:eastAsia="en-US"/>
        </w:rPr>
        <w:t xml:space="preserve">                                             </w:t>
      </w:r>
    </w:p>
    <w:p w14:paraId="7ABEC8D3" w14:textId="77777777" w:rsidR="006507E6" w:rsidRPr="006507E6" w:rsidRDefault="006507E6" w:rsidP="006507E6">
      <w:pPr>
        <w:tabs>
          <w:tab w:val="left" w:pos="9781"/>
        </w:tabs>
        <w:rPr>
          <w:rFonts w:eastAsiaTheme="minorHAnsi"/>
          <w:bCs/>
          <w:lang w:eastAsia="en-US"/>
        </w:rPr>
      </w:pPr>
      <w:r w:rsidRPr="006507E6">
        <w:t>в) специально организованное логопедическое обследование детей, предусматривающее определение состояния всех компонентов языковой системы в условиях  спонтанной и организованной коммуникации.</w:t>
      </w:r>
      <w:r w:rsidRPr="006507E6">
        <w:rPr>
          <w:rFonts w:eastAsiaTheme="minorHAnsi"/>
          <w:bCs/>
          <w:lang w:eastAsia="en-US"/>
        </w:rPr>
        <w:t xml:space="preserve"> </w:t>
      </w:r>
    </w:p>
    <w:p w14:paraId="042B2E35" w14:textId="77777777" w:rsidR="006507E6" w:rsidRPr="006507E6" w:rsidRDefault="006507E6" w:rsidP="006507E6">
      <w:pPr>
        <w:tabs>
          <w:tab w:val="left" w:pos="9781"/>
        </w:tabs>
        <w:rPr>
          <w:rFonts w:eastAsiaTheme="minorHAnsi"/>
          <w:bCs/>
          <w:lang w:eastAsia="en-US"/>
        </w:rPr>
      </w:pPr>
      <w:r w:rsidRPr="006507E6">
        <w:rPr>
          <w:rFonts w:eastAsiaTheme="minorHAnsi"/>
          <w:bCs/>
          <w:lang w:eastAsia="en-US"/>
        </w:rPr>
        <w:t>2.</w:t>
      </w:r>
      <w:r w:rsidRPr="006507E6">
        <w:t xml:space="preserve"> Принцип учета возрастных особенностей детей,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детей.</w:t>
      </w:r>
    </w:p>
    <w:p w14:paraId="07985BEF" w14:textId="77777777" w:rsidR="006507E6" w:rsidRPr="006507E6" w:rsidRDefault="006507E6" w:rsidP="006507E6">
      <w:pPr>
        <w:tabs>
          <w:tab w:val="left" w:pos="9781"/>
        </w:tabs>
      </w:pPr>
      <w:r w:rsidRPr="006507E6">
        <w:rPr>
          <w:rFonts w:eastAsiaTheme="minorHAnsi"/>
          <w:bCs/>
          <w:lang w:eastAsia="en-US"/>
        </w:rPr>
        <w:t>3.</w:t>
      </w:r>
      <w:r w:rsidRPr="006507E6">
        <w:t xml:space="preserve">Принцип динамического изучения детей, позволяющий оценивать не отдельные, разрозненные патологические  проявления, а общие тенденции нарушения </w:t>
      </w:r>
      <w:proofErr w:type="spellStart"/>
      <w:r w:rsidRPr="006507E6">
        <w:t>речеязыкового</w:t>
      </w:r>
      <w:proofErr w:type="spellEnd"/>
      <w:r w:rsidRPr="006507E6">
        <w:t xml:space="preserve"> развития и компенсаторные возможности детей.    </w:t>
      </w:r>
    </w:p>
    <w:p w14:paraId="7B0B8788" w14:textId="77777777" w:rsidR="006507E6" w:rsidRPr="006507E6" w:rsidRDefault="006507E6" w:rsidP="006507E6">
      <w:pPr>
        <w:tabs>
          <w:tab w:val="left" w:pos="9781"/>
        </w:tabs>
        <w:rPr>
          <w:rFonts w:eastAsiaTheme="minorHAnsi"/>
          <w:bCs/>
          <w:lang w:eastAsia="en-US"/>
        </w:rPr>
      </w:pPr>
      <w:r w:rsidRPr="006507E6">
        <w:rPr>
          <w:rFonts w:eastAsiaTheme="minorHAnsi"/>
          <w:bCs/>
          <w:lang w:eastAsia="en-US"/>
        </w:rPr>
        <w:lastRenderedPageBreak/>
        <w:t>4.</w:t>
      </w:r>
      <w:r w:rsidRPr="006507E6">
        <w:t xml:space="preserve">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детей разных возрастных и </w:t>
      </w:r>
      <w:proofErr w:type="spellStart"/>
      <w:r w:rsidRPr="006507E6">
        <w:t>этиопатогенетических</w:t>
      </w:r>
      <w:proofErr w:type="spellEnd"/>
      <w:r w:rsidRPr="006507E6">
        <w:t xml:space="preserve"> групп и, соответственно с  этим, определить адекватные пути и направления коррекционно-развивающей работы для устранения недостатков речевого развития детей дошкольного возраста.</w:t>
      </w:r>
      <w:r w:rsidRPr="006507E6">
        <w:rPr>
          <w:rFonts w:eastAsiaTheme="minorHAnsi"/>
          <w:bCs/>
          <w:lang w:eastAsia="en-US"/>
        </w:rPr>
        <w:t xml:space="preserve">                                                                                                                                       </w:t>
      </w:r>
      <w:r w:rsidRPr="006507E6">
        <w:rPr>
          <w:i/>
        </w:rPr>
        <w:t>Содержание дифференциальной диагностики речевых и неречевых функций детей с тяжелыми нарушениями речи</w:t>
      </w:r>
      <w:r w:rsidRPr="006507E6">
        <w:rPr>
          <w:rFonts w:eastAsiaTheme="minorHAnsi"/>
          <w:bCs/>
          <w:lang w:eastAsia="en-US"/>
        </w:rPr>
        <w:t xml:space="preserve">.                                                                                                       </w:t>
      </w:r>
    </w:p>
    <w:p w14:paraId="045B76F4" w14:textId="77777777" w:rsidR="006507E6" w:rsidRPr="006507E6" w:rsidRDefault="006507E6" w:rsidP="006507E6">
      <w:pPr>
        <w:tabs>
          <w:tab w:val="left" w:pos="9781"/>
        </w:tabs>
      </w:pPr>
      <w:r w:rsidRPr="006507E6">
        <w:rPr>
          <w:rFonts w:eastAsiaTheme="minorHAnsi"/>
          <w:bCs/>
          <w:lang w:eastAsia="en-US"/>
        </w:rPr>
        <w:t xml:space="preserve">       </w:t>
      </w:r>
      <w:r w:rsidRPr="006507E6">
        <w:t xml:space="preserve">Проведению дифференциальной диагностики предшествует с предварительный сбор и </w:t>
      </w:r>
    </w:p>
    <w:p w14:paraId="43EF1C92" w14:textId="77777777" w:rsidR="006507E6" w:rsidRPr="006507E6" w:rsidRDefault="006507E6" w:rsidP="006507E6">
      <w:pPr>
        <w:tabs>
          <w:tab w:val="left" w:pos="9781"/>
        </w:tabs>
        <w:rPr>
          <w:rFonts w:eastAsiaTheme="minorHAnsi"/>
          <w:bCs/>
          <w:lang w:eastAsia="en-US"/>
        </w:rPr>
      </w:pPr>
      <w:r w:rsidRPr="006507E6">
        <w:t xml:space="preserve">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родителями (законными представителями) ребенка. При непосредственном контакте учителя - логопеда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w:t>
      </w:r>
      <w:proofErr w:type="spellStart"/>
      <w:r w:rsidRPr="006507E6">
        <w:t>и.т.д</w:t>
      </w:r>
      <w:proofErr w:type="spellEnd"/>
      <w:r w:rsidRPr="006507E6">
        <w:t xml:space="preserve">.,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w:t>
      </w:r>
      <w:proofErr w:type="spellStart"/>
      <w:r w:rsidRPr="006507E6">
        <w:t>интонированности</w:t>
      </w:r>
      <w:proofErr w:type="spellEnd"/>
      <w:r w:rsidRPr="006507E6">
        <w:t>, темпо-ритмической организации речи ребенка, наличии или отсутствии у него ярко выраженных затруднений в звуковом оформлении речевого высказывания и т.д. Образцы речевых высказываний ребенка, полученных  в ходе вступительной беседы, фиксируются.</w:t>
      </w:r>
    </w:p>
    <w:p w14:paraId="01DC7BC5" w14:textId="77777777" w:rsidR="00527B94" w:rsidRDefault="006507E6" w:rsidP="006507E6">
      <w:pPr>
        <w:tabs>
          <w:tab w:val="left" w:pos="9781"/>
        </w:tabs>
        <w:rPr>
          <w:rFonts w:eastAsiaTheme="minorHAnsi"/>
          <w:bCs/>
          <w:lang w:eastAsia="en-US"/>
        </w:rPr>
      </w:pPr>
      <w:r w:rsidRPr="006507E6">
        <w:rPr>
          <w:i/>
        </w:rPr>
        <w:t>Обследование словарного запаса</w:t>
      </w:r>
      <w:r w:rsidRPr="006507E6">
        <w:rPr>
          <w:rFonts w:eastAsiaTheme="minorHAnsi"/>
          <w:bCs/>
          <w:lang w:eastAsia="en-US"/>
        </w:rPr>
        <w:t>.</w:t>
      </w:r>
      <w:r w:rsidR="00527B94">
        <w:rPr>
          <w:rFonts w:eastAsiaTheme="minorHAnsi"/>
          <w:bCs/>
          <w:lang w:eastAsia="en-US"/>
        </w:rPr>
        <w:t xml:space="preserve"> </w:t>
      </w:r>
      <w:r w:rsidRPr="006507E6">
        <w:rPr>
          <w:rFonts w:eastAsiaTheme="minorHAnsi"/>
          <w:bCs/>
          <w:lang w:eastAsia="en-US"/>
        </w:rPr>
        <w:t xml:space="preserve">    </w:t>
      </w:r>
    </w:p>
    <w:p w14:paraId="62CDE085" w14:textId="0B421997" w:rsidR="006507E6" w:rsidRPr="00527B94" w:rsidRDefault="006507E6" w:rsidP="006507E6">
      <w:pPr>
        <w:tabs>
          <w:tab w:val="left" w:pos="9781"/>
        </w:tabs>
        <w:rPr>
          <w:sz w:val="22"/>
          <w:szCs w:val="22"/>
        </w:rPr>
      </w:pPr>
      <w:r w:rsidRPr="00527B94">
        <w:rPr>
          <w:sz w:val="22"/>
          <w:szCs w:val="22"/>
        </w:rPr>
        <w:t xml:space="preserve">Содержание данного раздела направлено на выявление качественных параметров состояния лексического строя родного языка детей с ТНР. Характер и содержание предъявляемых ребенку заданий определяются возрастом ребенка и его </w:t>
      </w:r>
      <w:proofErr w:type="spellStart"/>
      <w:r w:rsidRPr="00527B94">
        <w:rPr>
          <w:sz w:val="22"/>
          <w:szCs w:val="22"/>
        </w:rPr>
        <w:t>рече</w:t>
      </w:r>
      <w:proofErr w:type="spellEnd"/>
      <w:r w:rsidRPr="00527B94">
        <w:rPr>
          <w:sz w:val="22"/>
          <w:szCs w:val="22"/>
        </w:rPr>
        <w:t xml:space="preserve">- 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w:t>
      </w:r>
      <w:proofErr w:type="spellStart"/>
      <w:r w:rsidRPr="00527B94">
        <w:rPr>
          <w:sz w:val="22"/>
          <w:szCs w:val="22"/>
        </w:rPr>
        <w:t>т.д</w:t>
      </w:r>
      <w:proofErr w:type="spellEnd"/>
    </w:p>
    <w:p w14:paraId="6EDC0F41" w14:textId="77777777" w:rsidR="00527B94" w:rsidRDefault="006507E6" w:rsidP="006507E6">
      <w:pPr>
        <w:tabs>
          <w:tab w:val="left" w:pos="9781"/>
        </w:tabs>
        <w:rPr>
          <w:i/>
        </w:rPr>
      </w:pPr>
      <w:r w:rsidRPr="006507E6">
        <w:rPr>
          <w:i/>
        </w:rPr>
        <w:t>Обследование грамматического строя языка</w:t>
      </w:r>
      <w:r w:rsidR="00527B94">
        <w:rPr>
          <w:i/>
        </w:rPr>
        <w:t xml:space="preserve"> </w:t>
      </w:r>
    </w:p>
    <w:p w14:paraId="058AF9E3" w14:textId="1E8852C5" w:rsidR="006507E6" w:rsidRPr="00527B94" w:rsidRDefault="006507E6" w:rsidP="006507E6">
      <w:pPr>
        <w:tabs>
          <w:tab w:val="left" w:pos="9781"/>
        </w:tabs>
        <w:rPr>
          <w:rFonts w:eastAsiaTheme="minorHAnsi"/>
          <w:bCs/>
          <w:sz w:val="22"/>
          <w:szCs w:val="22"/>
          <w:lang w:eastAsia="en-US"/>
        </w:rPr>
      </w:pPr>
      <w:r w:rsidRPr="00527B94">
        <w:rPr>
          <w:sz w:val="22"/>
          <w:szCs w:val="22"/>
        </w:rP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и т.д.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и т.п. </w:t>
      </w:r>
    </w:p>
    <w:p w14:paraId="686C51BB" w14:textId="77777777" w:rsidR="00527B94" w:rsidRDefault="006507E6" w:rsidP="006507E6">
      <w:pPr>
        <w:tabs>
          <w:tab w:val="left" w:pos="9781"/>
        </w:tabs>
        <w:rPr>
          <w:rFonts w:eastAsiaTheme="minorHAnsi"/>
          <w:bCs/>
          <w:lang w:eastAsia="en-US"/>
        </w:rPr>
      </w:pPr>
      <w:r w:rsidRPr="006507E6">
        <w:rPr>
          <w:i/>
        </w:rPr>
        <w:t>Обследование связной речи</w:t>
      </w:r>
      <w:r w:rsidR="00527B94">
        <w:rPr>
          <w:i/>
        </w:rPr>
        <w:t xml:space="preserve"> </w:t>
      </w:r>
      <w:r w:rsidRPr="006507E6">
        <w:rPr>
          <w:rFonts w:eastAsiaTheme="minorHAnsi"/>
          <w:bCs/>
          <w:lang w:eastAsia="en-US"/>
        </w:rPr>
        <w:t xml:space="preserve">   </w:t>
      </w:r>
    </w:p>
    <w:p w14:paraId="277C31BF" w14:textId="71E48FC4" w:rsidR="006507E6" w:rsidRPr="00527B94" w:rsidRDefault="006507E6" w:rsidP="006507E6">
      <w:pPr>
        <w:tabs>
          <w:tab w:val="left" w:pos="9781"/>
        </w:tabs>
        <w:rPr>
          <w:rFonts w:eastAsiaTheme="minorHAnsi"/>
          <w:bCs/>
          <w:sz w:val="22"/>
          <w:szCs w:val="22"/>
          <w:lang w:eastAsia="en-US"/>
        </w:rPr>
      </w:pPr>
      <w:r w:rsidRPr="00527B94">
        <w:rPr>
          <w:sz w:val="22"/>
          <w:szCs w:val="22"/>
        </w:rPr>
        <w:t xml:space="preserve">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w:t>
      </w:r>
      <w:proofErr w:type="spellStart"/>
      <w:r w:rsidRPr="00527B94">
        <w:rPr>
          <w:sz w:val="22"/>
          <w:szCs w:val="22"/>
        </w:rPr>
        <w:t>сформированности</w:t>
      </w:r>
      <w:proofErr w:type="spellEnd"/>
      <w:r w:rsidRPr="00527B94">
        <w:rPr>
          <w:sz w:val="22"/>
          <w:szCs w:val="22"/>
        </w:rPr>
        <w:t xml:space="preserve">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и т.д.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w:t>
      </w:r>
      <w:r w:rsidRPr="00527B94">
        <w:rPr>
          <w:sz w:val="22"/>
          <w:szCs w:val="22"/>
        </w:rPr>
        <w:lastRenderedPageBreak/>
        <w:t>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педагога и взрослого носителя родного языка,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 и т.д.</w:t>
      </w:r>
    </w:p>
    <w:p w14:paraId="210FB020" w14:textId="77777777" w:rsidR="00527B94" w:rsidRDefault="006507E6" w:rsidP="006507E6">
      <w:pPr>
        <w:tabs>
          <w:tab w:val="left" w:pos="9781"/>
        </w:tabs>
        <w:rPr>
          <w:i/>
        </w:rPr>
      </w:pPr>
      <w:r w:rsidRPr="006507E6">
        <w:rPr>
          <w:i/>
        </w:rPr>
        <w:t>Обследование фонетических и фонематических процессов</w:t>
      </w:r>
      <w:r w:rsidR="00527B94">
        <w:rPr>
          <w:i/>
        </w:rPr>
        <w:t xml:space="preserve"> </w:t>
      </w:r>
    </w:p>
    <w:p w14:paraId="5FCC1C40" w14:textId="76F145CD" w:rsidR="006507E6" w:rsidRPr="00AB4C4B" w:rsidRDefault="006507E6" w:rsidP="006507E6">
      <w:pPr>
        <w:tabs>
          <w:tab w:val="left" w:pos="9781"/>
        </w:tabs>
        <w:rPr>
          <w:sz w:val="22"/>
          <w:szCs w:val="22"/>
        </w:rPr>
      </w:pPr>
      <w:r w:rsidRPr="00AB4C4B">
        <w:rPr>
          <w:rFonts w:eastAsiaTheme="minorHAnsi"/>
          <w:bCs/>
          <w:sz w:val="22"/>
          <w:szCs w:val="22"/>
          <w:lang w:eastAsia="en-US"/>
        </w:rPr>
        <w:t xml:space="preserve">    </w:t>
      </w:r>
      <w:r w:rsidRPr="00AB4C4B">
        <w:rPr>
          <w:sz w:val="22"/>
          <w:szCs w:val="22"/>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w:t>
      </w:r>
    </w:p>
    <w:p w14:paraId="54227C1D" w14:textId="77777777" w:rsidR="00AB4C4B" w:rsidRPr="00AB4C4B" w:rsidRDefault="006507E6" w:rsidP="006507E6">
      <w:pPr>
        <w:tabs>
          <w:tab w:val="left" w:pos="9781"/>
        </w:tabs>
      </w:pPr>
      <w:r w:rsidRPr="00AB4C4B">
        <w:t xml:space="preserve">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и т.д..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w:t>
      </w:r>
    </w:p>
    <w:p w14:paraId="3464B225" w14:textId="1EC3513B" w:rsidR="006507E6" w:rsidRPr="006507E6" w:rsidRDefault="006507E6" w:rsidP="006507E6">
      <w:pPr>
        <w:tabs>
          <w:tab w:val="left" w:pos="9781"/>
        </w:tabs>
        <w:rPr>
          <w:rFonts w:eastAsiaTheme="minorHAnsi"/>
          <w:bCs/>
          <w:lang w:eastAsia="en-US"/>
        </w:rPr>
      </w:pPr>
      <w:r w:rsidRPr="006507E6">
        <w:t xml:space="preserve">характер нарушений </w:t>
      </w:r>
      <w:proofErr w:type="spellStart"/>
      <w:r w:rsidRPr="006507E6">
        <w:t>звуко</w:t>
      </w:r>
      <w:proofErr w:type="spellEnd"/>
      <w:r w:rsidRPr="006507E6">
        <w:t xml:space="preserve">-слоговой организации слова и т.д..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процессе комплексного обследования изучается состояние пространственно-зрительных ориентировок и моторно-графических навыков.    </w:t>
      </w:r>
      <w:r w:rsidRPr="006507E6">
        <w:rPr>
          <w:rFonts w:eastAsiaTheme="minorHAnsi"/>
          <w:bCs/>
          <w:lang w:eastAsia="en-US"/>
        </w:rPr>
        <w:t xml:space="preserve">  </w:t>
      </w:r>
    </w:p>
    <w:p w14:paraId="161308B1" w14:textId="77777777" w:rsidR="006507E6" w:rsidRPr="006507E6" w:rsidRDefault="006507E6" w:rsidP="006507E6">
      <w:pPr>
        <w:tabs>
          <w:tab w:val="left" w:pos="9781"/>
        </w:tabs>
      </w:pPr>
      <w:r w:rsidRPr="006507E6">
        <w:rPr>
          <w:rFonts w:eastAsiaTheme="minorHAnsi"/>
          <w:bCs/>
          <w:lang w:eastAsia="en-US"/>
        </w:rPr>
        <w:t xml:space="preserve">      </w:t>
      </w:r>
      <w:r w:rsidRPr="006507E6">
        <w:t xml:space="preserve">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w:t>
      </w:r>
      <w:proofErr w:type="spellStart"/>
      <w:r w:rsidRPr="006507E6">
        <w:t>рече</w:t>
      </w:r>
      <w:proofErr w:type="spellEnd"/>
      <w:r w:rsidRPr="006507E6">
        <w:t>- языковых возможностей  детей с ТНР:  первая схема – для обследования детей, не владеющих фразовой речью; вторая схема – для обследования детей с начатками общеупотребительной речи.</w:t>
      </w:r>
    </w:p>
    <w:p w14:paraId="73411A35" w14:textId="77777777" w:rsidR="006507E6" w:rsidRPr="006507E6" w:rsidRDefault="006507E6" w:rsidP="00972494">
      <w:pPr>
        <w:tabs>
          <w:tab w:val="left" w:pos="9781"/>
        </w:tabs>
        <w:rPr>
          <w:rFonts w:eastAsiaTheme="minorHAnsi"/>
          <w:bCs/>
          <w:lang w:eastAsia="en-US"/>
        </w:rPr>
      </w:pPr>
      <w:r w:rsidRPr="006507E6">
        <w:rPr>
          <w:i/>
        </w:rPr>
        <w:t xml:space="preserve">Осуществление квалифицированной коррекции нарушений </w:t>
      </w:r>
      <w:proofErr w:type="spellStart"/>
      <w:r w:rsidRPr="006507E6">
        <w:rPr>
          <w:i/>
        </w:rPr>
        <w:t>речеязыкового</w:t>
      </w:r>
      <w:proofErr w:type="spellEnd"/>
      <w:r w:rsidRPr="006507E6">
        <w:rPr>
          <w:i/>
        </w:rPr>
        <w:t xml:space="preserve"> развития детей с ТНР</w:t>
      </w:r>
      <w:r w:rsidRPr="006507E6">
        <w:rPr>
          <w:rFonts w:eastAsiaTheme="minorHAnsi"/>
          <w:bCs/>
          <w:lang w:eastAsia="en-US"/>
        </w:rPr>
        <w:t>.</w:t>
      </w:r>
    </w:p>
    <w:p w14:paraId="23974E07" w14:textId="77777777" w:rsidR="006507E6" w:rsidRPr="006507E6" w:rsidRDefault="006507E6" w:rsidP="00AE3B0F">
      <w:pPr>
        <w:tabs>
          <w:tab w:val="left" w:pos="9781"/>
        </w:tabs>
        <w:rPr>
          <w:rFonts w:eastAsiaTheme="minorHAnsi"/>
          <w:bCs/>
          <w:lang w:eastAsia="en-US"/>
        </w:rPr>
      </w:pPr>
      <w:r w:rsidRPr="006507E6">
        <w:rPr>
          <w:rFonts w:eastAsiaTheme="minorHAnsi"/>
          <w:bCs/>
          <w:lang w:eastAsia="en-US"/>
        </w:rPr>
        <w:t xml:space="preserve">    </w:t>
      </w:r>
      <w:r w:rsidRPr="006507E6">
        <w:rPr>
          <w:rFonts w:eastAsia="Courier New"/>
          <w:color w:val="00000A"/>
        </w:rPr>
        <w:t>Обучение детей с развернутой фразовой речью с элементами лексико-грамматического недоразвития (</w:t>
      </w:r>
      <w:r w:rsidRPr="006507E6">
        <w:rPr>
          <w:rFonts w:eastAsia="Courier New"/>
          <w:b/>
          <w:i/>
          <w:color w:val="00000A"/>
        </w:rPr>
        <w:t>третьим уровнем речевого развития)</w:t>
      </w:r>
      <w:r w:rsidRPr="006507E6">
        <w:rPr>
          <w:rFonts w:eastAsia="Courier New"/>
          <w:color w:val="00000A"/>
        </w:rPr>
        <w:t xml:space="preserve"> предусматривает:</w:t>
      </w:r>
      <w:r w:rsidRPr="006507E6">
        <w:rPr>
          <w:rFonts w:eastAsiaTheme="minorHAnsi"/>
          <w:bCs/>
          <w:lang w:eastAsia="en-US"/>
        </w:rPr>
        <w:t xml:space="preserve"> </w:t>
      </w:r>
    </w:p>
    <w:p w14:paraId="7E99363C" w14:textId="77777777" w:rsidR="006507E6" w:rsidRPr="006507E6" w:rsidRDefault="006507E6" w:rsidP="006507E6">
      <w:pPr>
        <w:jc w:val="center"/>
        <w:rPr>
          <w:b/>
        </w:rPr>
      </w:pPr>
    </w:p>
    <w:p w14:paraId="56C297E1" w14:textId="4397AC02" w:rsidR="006507E6" w:rsidRPr="006507E6" w:rsidRDefault="00AE3B0F" w:rsidP="006507E6">
      <w:pPr>
        <w:jc w:val="center"/>
        <w:rPr>
          <w:b/>
        </w:rPr>
      </w:pPr>
      <w:r>
        <w:rPr>
          <w:b/>
        </w:rPr>
        <w:t xml:space="preserve">Задачи </w:t>
      </w:r>
      <w:bookmarkStart w:id="11" w:name="_Hlk145705370"/>
      <w:r w:rsidR="00C12538">
        <w:rPr>
          <w:b/>
        </w:rPr>
        <w:t xml:space="preserve">подгрупповых занятий </w:t>
      </w:r>
      <w:bookmarkEnd w:id="11"/>
      <w:r w:rsidR="006507E6" w:rsidRPr="006507E6">
        <w:rPr>
          <w:b/>
        </w:rPr>
        <w:t xml:space="preserve">по формированию </w:t>
      </w:r>
      <w:proofErr w:type="spellStart"/>
      <w:r w:rsidR="006507E6" w:rsidRPr="006507E6">
        <w:rPr>
          <w:b/>
        </w:rPr>
        <w:t>лексико</w:t>
      </w:r>
      <w:proofErr w:type="spellEnd"/>
      <w:r w:rsidR="006507E6" w:rsidRPr="006507E6">
        <w:rPr>
          <w:b/>
        </w:rPr>
        <w:t xml:space="preserve"> – грамматических категорий  и развитию связной речи для детей с ОНР </w:t>
      </w:r>
      <w:r w:rsidR="006507E6" w:rsidRPr="006507E6">
        <w:rPr>
          <w:b/>
          <w:lang w:val="en-US"/>
        </w:rPr>
        <w:t>III</w:t>
      </w:r>
      <w:r w:rsidR="006507E6" w:rsidRPr="006507E6">
        <w:rPr>
          <w:b/>
        </w:rPr>
        <w:t xml:space="preserve"> уровня</w:t>
      </w:r>
      <w:r>
        <w:rPr>
          <w:b/>
        </w:rPr>
        <w:t xml:space="preserve"> (первый год обучения)</w:t>
      </w:r>
      <w:r w:rsidR="006507E6" w:rsidRPr="006507E6">
        <w:rPr>
          <w:b/>
        </w:rPr>
        <w:t xml:space="preserve">  на </w:t>
      </w:r>
      <w:r w:rsidR="006507E6" w:rsidRPr="006507E6">
        <w:rPr>
          <w:b/>
          <w:lang w:val="en-US"/>
        </w:rPr>
        <w:t>I</w:t>
      </w:r>
      <w:r w:rsidR="006507E6" w:rsidRPr="006507E6">
        <w:rPr>
          <w:b/>
        </w:rPr>
        <w:t xml:space="preserve"> период    (сентябрь, октябрь, ноябрь)</w:t>
      </w:r>
    </w:p>
    <w:p w14:paraId="024964CA" w14:textId="77777777" w:rsidR="006507E6" w:rsidRPr="006507E6" w:rsidRDefault="006507E6" w:rsidP="006507E6">
      <w:pPr>
        <w:ind w:left="-142"/>
        <w:rPr>
          <w:u w:val="single"/>
        </w:rPr>
      </w:pPr>
      <w:r w:rsidRPr="006507E6">
        <w:rPr>
          <w:u w:val="single"/>
          <w:lang w:val="en-US"/>
        </w:rPr>
        <w:t>I</w:t>
      </w:r>
      <w:r w:rsidRPr="006507E6">
        <w:rPr>
          <w:u w:val="single"/>
        </w:rPr>
        <w:t>.Формирование лексико-грамматических средств языка и развитие связной речи:</w:t>
      </w:r>
    </w:p>
    <w:p w14:paraId="54AC48E3" w14:textId="77777777" w:rsidR="00AE3B0F" w:rsidRDefault="006507E6" w:rsidP="006507E6">
      <w:pPr>
        <w:ind w:left="-142" w:right="-21"/>
      </w:pPr>
      <w:r w:rsidRPr="006507E6">
        <w:t>1.Расширять и активизировать речевой запас (словарь) детей на основе формирования представлений об окружающем по лексическим темам</w:t>
      </w:r>
      <w:r w:rsidR="00AE3B0F">
        <w:t>.</w:t>
      </w:r>
    </w:p>
    <w:p w14:paraId="70750C73" w14:textId="77777777" w:rsidR="006507E6" w:rsidRPr="006507E6" w:rsidRDefault="006507E6" w:rsidP="006507E6">
      <w:pPr>
        <w:ind w:left="-142" w:right="-21"/>
      </w:pPr>
      <w:r w:rsidRPr="006507E6">
        <w:t>2.Развивать понимание устной речи: умение вслушиваться в обращенную речь, выделять названия предметов, действий, признаков, понимание обобщающего значения слов.</w:t>
      </w:r>
    </w:p>
    <w:p w14:paraId="556B7C68" w14:textId="77777777" w:rsidR="006507E6" w:rsidRPr="006507E6" w:rsidRDefault="006507E6" w:rsidP="006507E6">
      <w:pPr>
        <w:ind w:left="-142" w:right="-21"/>
      </w:pPr>
      <w:r w:rsidRPr="006507E6">
        <w:t>3.Развивать способность устанавливать простейшие связи между воспринимаемыми предметами и явлениями окружающей действительности.</w:t>
      </w:r>
    </w:p>
    <w:p w14:paraId="17907986" w14:textId="77777777" w:rsidR="006507E6" w:rsidRPr="006507E6" w:rsidRDefault="006507E6" w:rsidP="006507E6">
      <w:pPr>
        <w:ind w:left="-142" w:right="-21"/>
      </w:pPr>
      <w:r w:rsidRPr="006507E6">
        <w:lastRenderedPageBreak/>
        <w:t>4.Обогащать словарь и уточнять смысл значения слов-названий, слов-качеств, слов-свойств, слов-действий.</w:t>
      </w:r>
    </w:p>
    <w:p w14:paraId="1C92D80F" w14:textId="77777777" w:rsidR="006507E6" w:rsidRPr="006507E6" w:rsidRDefault="006507E6" w:rsidP="006507E6">
      <w:pPr>
        <w:ind w:left="-142" w:right="-21"/>
      </w:pPr>
      <w:r w:rsidRPr="006507E6">
        <w:t>5.Формировать активное реагирование на словесную инструкцию взрослого, связанную с конкретной ситуацией;  создавать условия для формирования устойчивых представлений о собственных возможностях и умениях в разных видах социально-коммуникативных отношений  ( в ролевых  сюжетно-</w:t>
      </w:r>
      <w:proofErr w:type="spellStart"/>
      <w:r w:rsidRPr="006507E6">
        <w:t>отобразительных</w:t>
      </w:r>
      <w:proofErr w:type="spellEnd"/>
      <w:r w:rsidRPr="006507E6">
        <w:t xml:space="preserve"> играх); подготавливать к овладению диалогической формой общения.</w:t>
      </w:r>
    </w:p>
    <w:p w14:paraId="48776AC6" w14:textId="77777777" w:rsidR="006507E6" w:rsidRPr="006507E6" w:rsidRDefault="006507E6" w:rsidP="006507E6">
      <w:pPr>
        <w:ind w:left="-142" w:right="-21"/>
      </w:pPr>
      <w:r w:rsidRPr="006507E6">
        <w:t>6. Упражнять в практическом усвоении некоторых способов словообразования – с использованием существительных с уменьшительно-ласкательными суффиксами и глаголов с различными приставками.</w:t>
      </w:r>
    </w:p>
    <w:p w14:paraId="28481808" w14:textId="77777777" w:rsidR="006507E6" w:rsidRPr="006507E6" w:rsidRDefault="006507E6" w:rsidP="006507E6">
      <w:pPr>
        <w:ind w:left="-142" w:right="-21"/>
      </w:pPr>
      <w:r w:rsidRPr="006507E6">
        <w:t xml:space="preserve">7. Упражнять в практическом усвоении притяжательных местоимений «мой-моя»  в сочетании  с существительными мужского и  женского рода,  некоторых  форм словоизменения существительных единственного и множественного числа; глаголами единственного и множественного числа настоящего и прошедшего времени; существительными в винительном, дательном, и творительном падежах (в значении </w:t>
      </w:r>
      <w:proofErr w:type="spellStart"/>
      <w:r w:rsidRPr="006507E6">
        <w:t>орудийности</w:t>
      </w:r>
      <w:proofErr w:type="spellEnd"/>
      <w:r w:rsidRPr="006507E6">
        <w:t xml:space="preserve"> и средства действия).</w:t>
      </w:r>
    </w:p>
    <w:p w14:paraId="70CEA62C" w14:textId="77777777" w:rsidR="006507E6" w:rsidRPr="006507E6" w:rsidRDefault="006507E6" w:rsidP="006507E6">
      <w:pPr>
        <w:ind w:left="-142" w:right="-21"/>
      </w:pPr>
      <w:r w:rsidRPr="006507E6">
        <w:t>8. Упражнять в преобразовании глаголов повелительного наклонения 2-го лица единственного числа в глаголы изъявительного наклонения 3-го лица единственного числа настоящего времени (спи – спит; пей- пьёт).</w:t>
      </w:r>
    </w:p>
    <w:p w14:paraId="42C9D9D3" w14:textId="77777777" w:rsidR="006507E6" w:rsidRPr="006507E6" w:rsidRDefault="006507E6" w:rsidP="006507E6">
      <w:pPr>
        <w:ind w:left="-142" w:right="-21"/>
      </w:pPr>
      <w:r w:rsidRPr="006507E6">
        <w:t>9. Упражнять в овладении навыками составления простых предложений по вопросам, демонстрации действий, по картине, по моделям:</w:t>
      </w:r>
    </w:p>
    <w:p w14:paraId="54B64699" w14:textId="77777777" w:rsidR="006507E6" w:rsidRPr="006507E6" w:rsidRDefault="006507E6" w:rsidP="006507E6">
      <w:pPr>
        <w:ind w:left="-142" w:right="-21"/>
      </w:pPr>
      <w:r w:rsidRPr="006507E6">
        <w:t>А) Именительный падеж существительного + согласованный глагол + прямое дополнение (мама пьёт чай; брат читает газету).</w:t>
      </w:r>
    </w:p>
    <w:p w14:paraId="6FBF3857" w14:textId="77777777" w:rsidR="006507E6" w:rsidRPr="006507E6" w:rsidRDefault="006507E6" w:rsidP="006507E6">
      <w:pPr>
        <w:ind w:left="-142" w:right="-21"/>
      </w:pPr>
      <w:r w:rsidRPr="006507E6">
        <w:t>Б) Именительный падеж существительного + согласованный глагол + 2 независимых от глагола существительных в косвенных падежах (Кому мама шьёт платье? - мама шьёт платье дочке).</w:t>
      </w:r>
    </w:p>
    <w:p w14:paraId="15E15CDE" w14:textId="77777777" w:rsidR="006507E6" w:rsidRPr="006507E6" w:rsidRDefault="006507E6" w:rsidP="006507E6">
      <w:pPr>
        <w:ind w:left="-142" w:right="-21"/>
      </w:pPr>
      <w:r w:rsidRPr="006507E6">
        <w:t>10. Закрепление навыка составления короткого рассказа.</w:t>
      </w:r>
    </w:p>
    <w:p w14:paraId="01B45C7C" w14:textId="754DAB35" w:rsidR="006507E6" w:rsidRPr="006507E6" w:rsidRDefault="00AE3B0F" w:rsidP="006507E6">
      <w:pPr>
        <w:tabs>
          <w:tab w:val="left" w:pos="3450"/>
        </w:tabs>
        <w:ind w:left="-142" w:right="-21"/>
        <w:jc w:val="center"/>
        <w:rPr>
          <w:b/>
        </w:rPr>
      </w:pPr>
      <w:r>
        <w:rPr>
          <w:b/>
        </w:rPr>
        <w:t xml:space="preserve">Задачи </w:t>
      </w:r>
      <w:r w:rsidR="00C12538">
        <w:rPr>
          <w:b/>
        </w:rPr>
        <w:t>подгрупповых занятий</w:t>
      </w:r>
      <w:r w:rsidRPr="006507E6">
        <w:rPr>
          <w:b/>
        </w:rPr>
        <w:t xml:space="preserve"> </w:t>
      </w:r>
      <w:r w:rsidR="006507E6" w:rsidRPr="006507E6">
        <w:rPr>
          <w:b/>
        </w:rPr>
        <w:t xml:space="preserve">по формированию </w:t>
      </w:r>
      <w:proofErr w:type="spellStart"/>
      <w:r w:rsidR="006507E6" w:rsidRPr="006507E6">
        <w:rPr>
          <w:b/>
        </w:rPr>
        <w:t>лексико</w:t>
      </w:r>
      <w:proofErr w:type="spellEnd"/>
      <w:r w:rsidR="006507E6" w:rsidRPr="006507E6">
        <w:rPr>
          <w:b/>
        </w:rPr>
        <w:t xml:space="preserve"> – грамматических категорий и развитию связной речи для детей с ОНР </w:t>
      </w:r>
      <w:r w:rsidR="006507E6" w:rsidRPr="006507E6">
        <w:rPr>
          <w:b/>
          <w:lang w:val="en-US"/>
        </w:rPr>
        <w:t>III</w:t>
      </w:r>
      <w:r w:rsidR="006507E6" w:rsidRPr="006507E6">
        <w:rPr>
          <w:b/>
        </w:rPr>
        <w:t xml:space="preserve"> уровня</w:t>
      </w:r>
      <w:r>
        <w:rPr>
          <w:b/>
        </w:rPr>
        <w:t xml:space="preserve"> (первый год обучения)</w:t>
      </w:r>
      <w:r w:rsidRPr="006507E6">
        <w:rPr>
          <w:b/>
        </w:rPr>
        <w:t xml:space="preserve"> </w:t>
      </w:r>
      <w:r w:rsidR="006507E6" w:rsidRPr="006507E6">
        <w:rPr>
          <w:b/>
        </w:rPr>
        <w:t xml:space="preserve">  на </w:t>
      </w:r>
      <w:r w:rsidR="006507E6" w:rsidRPr="006507E6">
        <w:rPr>
          <w:b/>
          <w:lang w:val="en-US"/>
        </w:rPr>
        <w:t>II</w:t>
      </w:r>
      <w:r w:rsidR="006507E6" w:rsidRPr="006507E6">
        <w:rPr>
          <w:b/>
        </w:rPr>
        <w:t xml:space="preserve"> период обучения (декабрь, январь, февраль, март)</w:t>
      </w:r>
    </w:p>
    <w:p w14:paraId="7F4CBE7C" w14:textId="77777777" w:rsidR="006507E6" w:rsidRPr="006507E6" w:rsidRDefault="006507E6" w:rsidP="006507E6">
      <w:pPr>
        <w:ind w:left="142"/>
        <w:rPr>
          <w:u w:val="single"/>
        </w:rPr>
      </w:pPr>
      <w:r w:rsidRPr="006507E6">
        <w:rPr>
          <w:u w:val="single"/>
          <w:lang w:val="en-US"/>
        </w:rPr>
        <w:t>I</w:t>
      </w:r>
      <w:r w:rsidRPr="006507E6">
        <w:rPr>
          <w:u w:val="single"/>
        </w:rPr>
        <w:t>.Формирование лексико-грамматических средств языка и развитие связной речи:</w:t>
      </w:r>
    </w:p>
    <w:p w14:paraId="3E349927" w14:textId="77777777" w:rsidR="006507E6" w:rsidRPr="006507E6" w:rsidRDefault="006507E6" w:rsidP="006507E6">
      <w:pPr>
        <w:ind w:left="142"/>
      </w:pPr>
      <w:r w:rsidRPr="006507E6">
        <w:t xml:space="preserve">1. Расширять и активизировать  речевой  запас  (словарь) детей на основе  формирования  представлений </w:t>
      </w:r>
    </w:p>
    <w:p w14:paraId="02E4528D" w14:textId="77777777" w:rsidR="006507E6" w:rsidRPr="006507E6" w:rsidRDefault="006507E6" w:rsidP="006507E6">
      <w:pPr>
        <w:ind w:left="142"/>
        <w:jc w:val="both"/>
      </w:pPr>
      <w:r w:rsidRPr="006507E6">
        <w:t xml:space="preserve"> об окружающем по лексическим темам: «Одежда», «Продукты питания», «Домашние животные», «Дикие животные», «Части тела», «Новый год», «Зима», «Защитники Отечества», «8 Марта», «Весна».</w:t>
      </w:r>
    </w:p>
    <w:p w14:paraId="0C3F957C" w14:textId="77777777" w:rsidR="006507E6" w:rsidRPr="006507E6" w:rsidRDefault="006507E6" w:rsidP="006507E6">
      <w:pPr>
        <w:ind w:left="142"/>
        <w:jc w:val="both"/>
      </w:pPr>
      <w:r w:rsidRPr="006507E6">
        <w:t>2.Закреплять у детей способность применять сформированные умения и навыки связной речи в различных знакомых и доступных ситуациях общения.</w:t>
      </w:r>
    </w:p>
    <w:p w14:paraId="7E567A9B" w14:textId="77777777" w:rsidR="006507E6" w:rsidRPr="006507E6" w:rsidRDefault="006507E6" w:rsidP="006507E6">
      <w:pPr>
        <w:ind w:left="142"/>
        <w:jc w:val="both"/>
      </w:pPr>
      <w:r w:rsidRPr="006507E6">
        <w:t>3.Развитие планирующей функции речи, создание условий мотивационно-</w:t>
      </w:r>
      <w:proofErr w:type="spellStart"/>
      <w:r w:rsidRPr="006507E6">
        <w:t>потребностной</w:t>
      </w:r>
      <w:proofErr w:type="spellEnd"/>
      <w:r w:rsidRPr="006507E6">
        <w:t xml:space="preserve"> необходимости в речевой коммуникации. </w:t>
      </w:r>
    </w:p>
    <w:p w14:paraId="56AA84DC" w14:textId="77777777" w:rsidR="006507E6" w:rsidRPr="006507E6" w:rsidRDefault="006507E6" w:rsidP="006507E6">
      <w:pPr>
        <w:ind w:left="142"/>
        <w:jc w:val="both"/>
      </w:pPr>
      <w:r w:rsidRPr="006507E6">
        <w:t>4.Овладение первоначальными навыками монологической речи: упражнять в овладении средствами синтаксической связи для выражения несложных лексико-семантических отношений (причины, сравнения, времени и др.), а также для передачи межфразовой связи в коротком монологе.</w:t>
      </w:r>
    </w:p>
    <w:p w14:paraId="66B7C084" w14:textId="77777777" w:rsidR="006507E6" w:rsidRPr="006507E6" w:rsidRDefault="006507E6" w:rsidP="006507E6">
      <w:pPr>
        <w:ind w:left="142"/>
        <w:jc w:val="both"/>
      </w:pPr>
      <w:r w:rsidRPr="006507E6">
        <w:t>5.Уточнение представления детей об основных цветах и их оттенках, овладение соответствующими обозначениями.</w:t>
      </w:r>
    </w:p>
    <w:p w14:paraId="32616491" w14:textId="77777777" w:rsidR="006507E6" w:rsidRPr="006507E6" w:rsidRDefault="006507E6" w:rsidP="006507E6">
      <w:pPr>
        <w:ind w:left="142"/>
        <w:jc w:val="both"/>
      </w:pPr>
      <w:r w:rsidRPr="006507E6">
        <w:t>6. Практическое образование относительных прилагательных со значением соотнесённости:</w:t>
      </w:r>
      <w:r w:rsidR="00AE3B0F">
        <w:t xml:space="preserve"> </w:t>
      </w:r>
      <w:r w:rsidRPr="006507E6">
        <w:t>А) к продуктам питания (лимонный, яблочный и т.д.);</w:t>
      </w:r>
    </w:p>
    <w:p w14:paraId="5D5BD5A2" w14:textId="77777777" w:rsidR="006507E6" w:rsidRPr="006507E6" w:rsidRDefault="006507E6" w:rsidP="006507E6">
      <w:pPr>
        <w:ind w:left="142"/>
        <w:jc w:val="both"/>
      </w:pPr>
      <w:r w:rsidRPr="006507E6">
        <w:t>Б) к растениям (дубовый, берёзовый и т.д.);</w:t>
      </w:r>
    </w:p>
    <w:p w14:paraId="271F8238" w14:textId="77777777" w:rsidR="006507E6" w:rsidRPr="006507E6" w:rsidRDefault="006507E6" w:rsidP="006507E6">
      <w:pPr>
        <w:ind w:left="142"/>
        <w:jc w:val="both"/>
      </w:pPr>
      <w:r w:rsidRPr="006507E6">
        <w:t>В) к различным материалам (кирпичный, каменный, деревянный, бумажный и т.д.).</w:t>
      </w:r>
    </w:p>
    <w:p w14:paraId="7ED35410" w14:textId="77777777" w:rsidR="006507E6" w:rsidRPr="006507E6" w:rsidRDefault="006507E6" w:rsidP="006507E6">
      <w:pPr>
        <w:ind w:left="142"/>
        <w:jc w:val="both"/>
      </w:pPr>
      <w:r w:rsidRPr="006507E6">
        <w:t xml:space="preserve">7. Упражнять в различении и выделении в словосочетаниях названий признаков по назначению и вопросам «Какой? Какая? Какое?; Формирование ориентировки на </w:t>
      </w:r>
      <w:r w:rsidRPr="006507E6">
        <w:lastRenderedPageBreak/>
        <w:t>совпадение окончания вопросительного слова и прилагательного; Усвоение навыка согласования прилагательного с существительным в роде числе.</w:t>
      </w:r>
    </w:p>
    <w:p w14:paraId="0C4CF316" w14:textId="77777777" w:rsidR="006507E6" w:rsidRPr="006507E6" w:rsidRDefault="006507E6" w:rsidP="006507E6">
      <w:pPr>
        <w:ind w:left="142"/>
        <w:jc w:val="both"/>
      </w:pPr>
      <w:r w:rsidRPr="006507E6">
        <w:t>8. Упражнение в составлении сначала двух, а затем трёх форм одних и тех же глаголов (лежи – лежит – лежу); изменение формы глаголов 3-го лица единственного числа на форму 1-го лица единственного (множественного) числа: идёт – иду – идёшь – идём.</w:t>
      </w:r>
    </w:p>
    <w:p w14:paraId="7F163D79" w14:textId="77777777" w:rsidR="006507E6" w:rsidRPr="006507E6" w:rsidRDefault="006507E6" w:rsidP="006507E6">
      <w:pPr>
        <w:ind w:left="142"/>
        <w:jc w:val="both"/>
      </w:pPr>
      <w:r w:rsidRPr="006507E6">
        <w:t>9. Употребление предлогов НА, ПОД, В, ИЗ, обозначающих пространственное расположение предметов, в сочетаниях с соответствующими падежными формами существительных.</w:t>
      </w:r>
    </w:p>
    <w:p w14:paraId="13414ACA" w14:textId="77777777" w:rsidR="006507E6" w:rsidRPr="006507E6" w:rsidRDefault="006507E6" w:rsidP="006507E6">
      <w:pPr>
        <w:ind w:left="142"/>
        <w:jc w:val="both"/>
      </w:pPr>
      <w:r w:rsidRPr="006507E6">
        <w:t xml:space="preserve">10.Совершенствование навыка ведения подготовленного диалога (просьба, беседа, элементы драматизации). </w:t>
      </w:r>
    </w:p>
    <w:p w14:paraId="4ADED65D" w14:textId="77777777" w:rsidR="006507E6" w:rsidRPr="006507E6" w:rsidRDefault="006507E6" w:rsidP="006507E6">
      <w:pPr>
        <w:ind w:left="142"/>
        <w:jc w:val="both"/>
      </w:pPr>
      <w:r w:rsidRPr="006507E6">
        <w:t>11.Закрепление навыка построения предложений:</w:t>
      </w:r>
    </w:p>
    <w:p w14:paraId="61D2835A" w14:textId="77777777" w:rsidR="006507E6" w:rsidRPr="006507E6" w:rsidRDefault="006507E6" w:rsidP="006507E6">
      <w:pPr>
        <w:ind w:left="142"/>
        <w:jc w:val="both"/>
      </w:pPr>
      <w:r w:rsidRPr="006507E6">
        <w:t>А) распространение предложения путём введения однородных членов;</w:t>
      </w:r>
    </w:p>
    <w:p w14:paraId="6405FE2B" w14:textId="77777777" w:rsidR="006507E6" w:rsidRPr="006507E6" w:rsidRDefault="006507E6" w:rsidP="006507E6">
      <w:pPr>
        <w:ind w:left="142"/>
        <w:jc w:val="both"/>
      </w:pPr>
      <w:r w:rsidRPr="006507E6">
        <w:t>Б) первоначальное усвоение наиболее доступных конструкций сложносочинённых предложений;</w:t>
      </w:r>
    </w:p>
    <w:p w14:paraId="54F495BB" w14:textId="77777777" w:rsidR="006507E6" w:rsidRPr="006507E6" w:rsidRDefault="006507E6" w:rsidP="006507E6">
      <w:pPr>
        <w:ind w:left="142"/>
        <w:jc w:val="both"/>
      </w:pPr>
      <w:r w:rsidRPr="006507E6">
        <w:t>В) первоначальное усвоение наиболее доступных конструкций сложноподчинённых предложений.</w:t>
      </w:r>
    </w:p>
    <w:p w14:paraId="4621062B" w14:textId="77777777" w:rsidR="006507E6" w:rsidRPr="006507E6" w:rsidRDefault="006507E6" w:rsidP="006507E6">
      <w:pPr>
        <w:ind w:left="142"/>
        <w:jc w:val="both"/>
      </w:pPr>
      <w:r w:rsidRPr="006507E6">
        <w:t>12.Упражнять в составлении коротких рассказов по картине, серии картин, рассказов-описаний, пересказов.</w:t>
      </w:r>
    </w:p>
    <w:p w14:paraId="7BF67449" w14:textId="05A5E11A" w:rsidR="006507E6" w:rsidRPr="006507E6" w:rsidRDefault="006507E6" w:rsidP="006507E6">
      <w:pPr>
        <w:ind w:left="142"/>
        <w:jc w:val="both"/>
        <w:rPr>
          <w:u w:val="single"/>
        </w:rPr>
      </w:pPr>
      <w:r w:rsidRPr="006507E6">
        <w:rPr>
          <w:b/>
        </w:rPr>
        <w:t xml:space="preserve">            </w:t>
      </w:r>
      <w:r w:rsidR="00AE3B0F">
        <w:rPr>
          <w:b/>
        </w:rPr>
        <w:t xml:space="preserve">Задачи </w:t>
      </w:r>
      <w:r w:rsidR="00C12538">
        <w:rPr>
          <w:b/>
        </w:rPr>
        <w:t xml:space="preserve">подгрупповых занятий </w:t>
      </w:r>
      <w:r w:rsidRPr="006507E6">
        <w:rPr>
          <w:b/>
        </w:rPr>
        <w:t xml:space="preserve">по формированию </w:t>
      </w:r>
      <w:proofErr w:type="spellStart"/>
      <w:r w:rsidRPr="006507E6">
        <w:rPr>
          <w:b/>
        </w:rPr>
        <w:t>лексико</w:t>
      </w:r>
      <w:proofErr w:type="spellEnd"/>
      <w:r w:rsidRPr="006507E6">
        <w:rPr>
          <w:b/>
        </w:rPr>
        <w:t xml:space="preserve"> – грамматических категорий и развитию связной речи для детей с ОНР </w:t>
      </w:r>
      <w:r w:rsidRPr="006507E6">
        <w:rPr>
          <w:b/>
          <w:lang w:val="en-US"/>
        </w:rPr>
        <w:t>III</w:t>
      </w:r>
      <w:r w:rsidRPr="006507E6">
        <w:rPr>
          <w:b/>
        </w:rPr>
        <w:t xml:space="preserve"> уровня</w:t>
      </w:r>
      <w:r w:rsidR="00AE3B0F">
        <w:rPr>
          <w:b/>
        </w:rPr>
        <w:t xml:space="preserve"> (первый год обучения)</w:t>
      </w:r>
      <w:r w:rsidRPr="006507E6">
        <w:rPr>
          <w:b/>
        </w:rPr>
        <w:t xml:space="preserve">  на  </w:t>
      </w:r>
      <w:r w:rsidRPr="006507E6">
        <w:rPr>
          <w:b/>
          <w:lang w:val="en-US"/>
        </w:rPr>
        <w:t>III</w:t>
      </w:r>
      <w:r w:rsidRPr="006507E6">
        <w:rPr>
          <w:b/>
        </w:rPr>
        <w:t xml:space="preserve"> период обучения (апрель, май, июнь)</w:t>
      </w:r>
    </w:p>
    <w:p w14:paraId="38D81E77" w14:textId="77777777" w:rsidR="006507E6" w:rsidRPr="006507E6" w:rsidRDefault="006507E6" w:rsidP="006507E6">
      <w:pPr>
        <w:ind w:left="142"/>
        <w:rPr>
          <w:u w:val="single"/>
        </w:rPr>
      </w:pPr>
      <w:r w:rsidRPr="006507E6">
        <w:rPr>
          <w:u w:val="single"/>
          <w:lang w:val="en-US"/>
        </w:rPr>
        <w:t>I</w:t>
      </w:r>
      <w:r w:rsidRPr="006507E6">
        <w:rPr>
          <w:u w:val="single"/>
        </w:rPr>
        <w:t>.Формирование лексико-грамматических средств языка и развитие связной речи:</w:t>
      </w:r>
    </w:p>
    <w:p w14:paraId="56157E24" w14:textId="77777777" w:rsidR="006507E6" w:rsidRPr="006507E6" w:rsidRDefault="006507E6" w:rsidP="006507E6">
      <w:pPr>
        <w:ind w:left="142"/>
        <w:rPr>
          <w:u w:val="single"/>
        </w:rPr>
      </w:pPr>
      <w:r w:rsidRPr="006507E6">
        <w:t>1.Расширять и активизировать речевой запас (словарь) детей на основе формирования представлений об  окружающем  по  лексическим  темам: «Мебель», «Транспорт», «Праздники»;  «Дом и его части»; «Насекомые»; «Время года: лето»; «Цветы»;  «Сад-огород»; повторение пройденного за год.</w:t>
      </w:r>
    </w:p>
    <w:p w14:paraId="11950CCA" w14:textId="77777777" w:rsidR="006507E6" w:rsidRPr="006507E6" w:rsidRDefault="006507E6" w:rsidP="006507E6">
      <w:pPr>
        <w:ind w:left="142"/>
        <w:jc w:val="both"/>
      </w:pPr>
      <w:r w:rsidRPr="006507E6">
        <w:t>2.Продолжать развивать способность устанавливать простейшие связи между воспринимаемыми предметами и явлениями; Формировать  устойчивые  представления о предметно-бытовом окружении,  умения устанавливать простые причинно-следственные связи, умения сравнивать, группировать, обобщать.</w:t>
      </w:r>
    </w:p>
    <w:p w14:paraId="1E184F77" w14:textId="77777777" w:rsidR="006507E6" w:rsidRPr="006507E6" w:rsidRDefault="006507E6" w:rsidP="006507E6">
      <w:pPr>
        <w:ind w:left="142"/>
        <w:jc w:val="both"/>
      </w:pPr>
      <w:r w:rsidRPr="006507E6">
        <w:t xml:space="preserve">3.Формировать активное реагирование на словесную инструкцию взрослого, связанную с конкретной си- </w:t>
      </w:r>
      <w:proofErr w:type="spellStart"/>
      <w:r w:rsidRPr="006507E6">
        <w:t>туацией</w:t>
      </w:r>
      <w:proofErr w:type="spellEnd"/>
      <w:r w:rsidRPr="006507E6">
        <w:t>; создавать условия для формирования устойчивых представлений о собственных возможностях и умениях в разных видах социально-коммуникативных отношений (в ролевых  сюжетно-</w:t>
      </w:r>
      <w:proofErr w:type="spellStart"/>
      <w:r w:rsidRPr="006507E6">
        <w:t>отобразительных</w:t>
      </w:r>
      <w:proofErr w:type="spellEnd"/>
      <w:r w:rsidRPr="006507E6">
        <w:t xml:space="preserve"> играх).</w:t>
      </w:r>
    </w:p>
    <w:p w14:paraId="25AD56E8" w14:textId="77777777" w:rsidR="006507E6" w:rsidRPr="006507E6" w:rsidRDefault="006507E6" w:rsidP="006507E6">
      <w:pPr>
        <w:ind w:left="142"/>
        <w:jc w:val="both"/>
      </w:pPr>
      <w:r w:rsidRPr="006507E6">
        <w:t>4.Развивать планирующую функцию речи, создание условий мотивационно-</w:t>
      </w:r>
      <w:proofErr w:type="spellStart"/>
      <w:r w:rsidRPr="006507E6">
        <w:t>потребностной</w:t>
      </w:r>
      <w:proofErr w:type="spellEnd"/>
      <w:r w:rsidRPr="006507E6">
        <w:t xml:space="preserve"> необходимости в речевой коммуникации.</w:t>
      </w:r>
    </w:p>
    <w:p w14:paraId="05EBD17C" w14:textId="77777777" w:rsidR="006507E6" w:rsidRPr="006507E6" w:rsidRDefault="006507E6" w:rsidP="006507E6">
      <w:pPr>
        <w:ind w:left="142"/>
        <w:jc w:val="both"/>
      </w:pPr>
      <w:r w:rsidRPr="006507E6">
        <w:t>5.Закреплять навыки употребления обиходных глаголов с новым лексическим значением, образованными посредством приставок, передающих различные оттенки действий (выехал – съехал – уехал и т.д.).</w:t>
      </w:r>
    </w:p>
    <w:p w14:paraId="42D0354C" w14:textId="77777777" w:rsidR="006507E6" w:rsidRPr="006507E6" w:rsidRDefault="006507E6" w:rsidP="006507E6">
      <w:pPr>
        <w:ind w:left="142"/>
        <w:jc w:val="both"/>
      </w:pPr>
      <w:r w:rsidRPr="006507E6">
        <w:t>6. Закреплять навыки образования относительных прилагательных с использованием продуктивных суффиксов: -ОВ, -ИН, -ЕВ, -АН, -ЯН (берёзовый, кожаный, серебряный, вишнёвый и т.д.).</w:t>
      </w:r>
    </w:p>
    <w:p w14:paraId="489987BD" w14:textId="77777777" w:rsidR="006507E6" w:rsidRPr="006507E6" w:rsidRDefault="006507E6" w:rsidP="006507E6">
      <w:pPr>
        <w:ind w:left="142"/>
        <w:jc w:val="both"/>
      </w:pPr>
      <w:r w:rsidRPr="006507E6">
        <w:t>7. Упражнять в образовании притяжательных прилагательных (волчий, лисий, орлиный и т.д.).</w:t>
      </w:r>
    </w:p>
    <w:p w14:paraId="44F9436A" w14:textId="77777777" w:rsidR="006507E6" w:rsidRPr="006507E6" w:rsidRDefault="006507E6" w:rsidP="006507E6">
      <w:pPr>
        <w:ind w:left="142"/>
        <w:jc w:val="both"/>
      </w:pPr>
      <w:r w:rsidRPr="006507E6">
        <w:t>8.Закреплять навыки образования прилагательных с помощью уменьшительно-ласкательных суффиксов: -ЕНЬК, -ОНЬК (беленький, лёгонький).</w:t>
      </w:r>
    </w:p>
    <w:p w14:paraId="299C069C" w14:textId="77777777" w:rsidR="006507E6" w:rsidRPr="006507E6" w:rsidRDefault="006507E6" w:rsidP="006507E6">
      <w:pPr>
        <w:ind w:left="142"/>
        <w:jc w:val="both"/>
      </w:pPr>
      <w:r w:rsidRPr="006507E6">
        <w:t>9. Усвоение наиболее доступных антонимических отношений (добрый – злой, высокий – низкий и т.д.).</w:t>
      </w:r>
    </w:p>
    <w:p w14:paraId="61B664FD" w14:textId="77777777" w:rsidR="006507E6" w:rsidRPr="006507E6" w:rsidRDefault="006507E6" w:rsidP="006507E6">
      <w:pPr>
        <w:ind w:left="142"/>
        <w:jc w:val="both"/>
      </w:pPr>
      <w:r w:rsidRPr="006507E6">
        <w:t>10. Формирование практического навыка согласования прилагательных с существительными в роде, числе, падеже:</w:t>
      </w:r>
    </w:p>
    <w:p w14:paraId="2D4D2157" w14:textId="77777777" w:rsidR="006507E6" w:rsidRPr="006507E6" w:rsidRDefault="006507E6" w:rsidP="006507E6">
      <w:pPr>
        <w:ind w:left="142"/>
        <w:jc w:val="both"/>
      </w:pPr>
      <w:r w:rsidRPr="006507E6">
        <w:t>А) с основой на твёрдый согласный (новый, новая и т.д.);</w:t>
      </w:r>
    </w:p>
    <w:p w14:paraId="0304E1DF" w14:textId="77777777" w:rsidR="006507E6" w:rsidRPr="006507E6" w:rsidRDefault="006507E6" w:rsidP="006507E6">
      <w:pPr>
        <w:ind w:left="142"/>
        <w:jc w:val="both"/>
      </w:pPr>
      <w:r w:rsidRPr="006507E6">
        <w:t xml:space="preserve">Б) с основой на мягкий согласный (зимний, зимняя и т.д.). </w:t>
      </w:r>
    </w:p>
    <w:p w14:paraId="6D59E4A0" w14:textId="77777777" w:rsidR="006507E6" w:rsidRPr="006507E6" w:rsidRDefault="006507E6" w:rsidP="006507E6">
      <w:pPr>
        <w:ind w:left="142"/>
        <w:jc w:val="both"/>
      </w:pPr>
      <w:r w:rsidRPr="006507E6">
        <w:lastRenderedPageBreak/>
        <w:t>11. Расширение значения предлогов в употреблении с различными падежами: К – с дательным, ОТ – с родительным, С – СО – с винительным и творительным падежами.</w:t>
      </w:r>
    </w:p>
    <w:p w14:paraId="2CA4CC4F" w14:textId="77777777" w:rsidR="006507E6" w:rsidRPr="006507E6" w:rsidRDefault="006507E6" w:rsidP="006507E6">
      <w:pPr>
        <w:ind w:left="142"/>
        <w:jc w:val="both"/>
      </w:pPr>
      <w:r w:rsidRPr="006507E6">
        <w:t>12. Отработка словосочетаний с названными предлогами в соответствующих падежах.</w:t>
      </w:r>
    </w:p>
    <w:p w14:paraId="493EB8C2" w14:textId="77777777" w:rsidR="006507E6" w:rsidRPr="006507E6" w:rsidRDefault="006507E6" w:rsidP="006507E6">
      <w:pPr>
        <w:ind w:left="142"/>
        <w:jc w:val="both"/>
      </w:pPr>
      <w:r w:rsidRPr="006507E6">
        <w:t>13. Упражнять в составлении разных типов предложений:</w:t>
      </w:r>
    </w:p>
    <w:p w14:paraId="0642BDF3" w14:textId="77777777" w:rsidR="006507E6" w:rsidRPr="006507E6" w:rsidRDefault="006507E6" w:rsidP="006507E6">
      <w:pPr>
        <w:ind w:left="142"/>
        <w:jc w:val="both"/>
      </w:pPr>
      <w:r w:rsidRPr="006507E6">
        <w:t>А) простых распространённых из 5-7 слов с предварительной отработкой элементов структуры предложения (отдельных словосочетаний);</w:t>
      </w:r>
    </w:p>
    <w:p w14:paraId="497DD417" w14:textId="77777777" w:rsidR="006507E6" w:rsidRPr="006507E6" w:rsidRDefault="006507E6" w:rsidP="006507E6">
      <w:pPr>
        <w:ind w:left="142"/>
        <w:jc w:val="both"/>
      </w:pPr>
      <w:r w:rsidRPr="006507E6">
        <w:t>Б) предложений с противительным союзом А; ИЛИ;</w:t>
      </w:r>
    </w:p>
    <w:p w14:paraId="7B3E54C3" w14:textId="77777777" w:rsidR="006507E6" w:rsidRPr="006507E6" w:rsidRDefault="006507E6" w:rsidP="006507E6">
      <w:pPr>
        <w:ind w:left="142"/>
        <w:jc w:val="both"/>
      </w:pPr>
      <w:r w:rsidRPr="006507E6">
        <w:t>В) сложноподчинённых предложений с придаточными причины (потому что); с дополнительными придаточными, выражающими желательность или нежелательность действия (Я хочу, чтобы пошёл снег.).</w:t>
      </w:r>
    </w:p>
    <w:p w14:paraId="2146B7F3" w14:textId="77777777" w:rsidR="006507E6" w:rsidRPr="006507E6" w:rsidRDefault="006507E6" w:rsidP="006507E6">
      <w:pPr>
        <w:ind w:left="142"/>
        <w:jc w:val="both"/>
      </w:pPr>
      <w:r w:rsidRPr="006507E6">
        <w:t>14.Упражнять в умении определять количество слов в предложении в собственной, чужой речи (2-4).</w:t>
      </w:r>
    </w:p>
    <w:p w14:paraId="310BA98A" w14:textId="77777777" w:rsidR="006507E6" w:rsidRPr="006507E6" w:rsidRDefault="006507E6" w:rsidP="006507E6">
      <w:pPr>
        <w:ind w:left="142"/>
        <w:jc w:val="both"/>
      </w:pPr>
      <w:r w:rsidRPr="006507E6">
        <w:t>15.Учить умению выделять предлог как отдельное служебное слово.</w:t>
      </w:r>
    </w:p>
    <w:p w14:paraId="2773D8D1" w14:textId="77777777" w:rsidR="006507E6" w:rsidRPr="006507E6" w:rsidRDefault="006507E6" w:rsidP="006507E6">
      <w:pPr>
        <w:ind w:left="142"/>
        <w:jc w:val="both"/>
      </w:pPr>
      <w:r w:rsidRPr="006507E6">
        <w:t>16. Развивать навык передачи в речи последовательности событий, наблюдений за серией выполняемых детьми действий.</w:t>
      </w:r>
    </w:p>
    <w:p w14:paraId="2251A0EB" w14:textId="77777777" w:rsidR="006507E6" w:rsidRPr="006507E6" w:rsidRDefault="006507E6" w:rsidP="006507E6">
      <w:pPr>
        <w:ind w:left="142"/>
        <w:jc w:val="both"/>
      </w:pPr>
      <w:r w:rsidRPr="006507E6">
        <w:t>17. Закреплять навыка составления рассказа по картине и серии картин с элементами усложнения (дополнение эпизодов, изменение начала, конца рассказа и т.п.).</w:t>
      </w:r>
    </w:p>
    <w:p w14:paraId="30972CCA" w14:textId="77777777" w:rsidR="006507E6" w:rsidRPr="006507E6" w:rsidRDefault="006507E6" w:rsidP="006507E6">
      <w:pPr>
        <w:ind w:left="142"/>
        <w:jc w:val="both"/>
      </w:pPr>
      <w:r w:rsidRPr="006507E6">
        <w:t>18. Составление рассказов по теме с использованием ранее отработанных синтаксических конструкций.</w:t>
      </w:r>
    </w:p>
    <w:p w14:paraId="329E1DEC" w14:textId="77777777" w:rsidR="006507E6" w:rsidRPr="006507E6" w:rsidRDefault="006507E6" w:rsidP="006507E6">
      <w:pPr>
        <w:rPr>
          <w:rFonts w:eastAsiaTheme="minorHAnsi"/>
          <w:b/>
          <w:lang w:eastAsia="en-US"/>
        </w:rPr>
      </w:pPr>
    </w:p>
    <w:p w14:paraId="76EEA6B8" w14:textId="77777777" w:rsidR="006507E6" w:rsidRPr="006507E6" w:rsidRDefault="006507E6" w:rsidP="006507E6">
      <w:pPr>
        <w:jc w:val="center"/>
        <w:rPr>
          <w:rFonts w:eastAsiaTheme="minorHAnsi"/>
          <w:b/>
          <w:lang w:eastAsia="en-US"/>
        </w:rPr>
      </w:pPr>
      <w:r w:rsidRPr="006507E6">
        <w:rPr>
          <w:rFonts w:eastAsiaTheme="minorHAnsi"/>
          <w:b/>
          <w:lang w:eastAsia="en-US"/>
        </w:rPr>
        <w:t>Основными задачами программы по развитию речевого (фонематического) восприятия детей с ОНР в старшей группе являются:</w:t>
      </w:r>
    </w:p>
    <w:p w14:paraId="3C7EE5B1" w14:textId="77777777" w:rsidR="006507E6" w:rsidRPr="006507E6" w:rsidRDefault="006507E6" w:rsidP="006507E6">
      <w:pPr>
        <w:rPr>
          <w:rFonts w:eastAsiaTheme="minorHAnsi"/>
          <w:lang w:eastAsia="en-US"/>
        </w:rPr>
      </w:pPr>
      <w:r w:rsidRPr="006507E6">
        <w:rPr>
          <w:rFonts w:eastAsiaTheme="minorHAnsi"/>
          <w:lang w:eastAsia="en-US"/>
        </w:rPr>
        <w:t>1.   формирование способа вычленения звука из слова (подчеркнутое произнесение звука в слове), умение называть выделенный звук;</w:t>
      </w:r>
    </w:p>
    <w:p w14:paraId="6B3E9316" w14:textId="77777777" w:rsidR="006507E6" w:rsidRPr="006507E6" w:rsidRDefault="006507E6" w:rsidP="006507E6">
      <w:pPr>
        <w:rPr>
          <w:rFonts w:eastAsiaTheme="minorHAnsi"/>
          <w:lang w:eastAsia="en-US"/>
        </w:rPr>
      </w:pPr>
      <w:r w:rsidRPr="006507E6">
        <w:rPr>
          <w:rFonts w:eastAsiaTheme="minorHAnsi"/>
          <w:lang w:eastAsia="en-US"/>
        </w:rPr>
        <w:t>2.   выделение отдельных звуков из слов; правильная и отчетливая артикуляция звуков;</w:t>
      </w:r>
    </w:p>
    <w:p w14:paraId="5A9DA063" w14:textId="77777777" w:rsidR="006507E6" w:rsidRPr="006507E6" w:rsidRDefault="006507E6" w:rsidP="006507E6">
      <w:pPr>
        <w:rPr>
          <w:rFonts w:eastAsiaTheme="minorHAnsi"/>
          <w:lang w:eastAsia="en-US"/>
        </w:rPr>
      </w:pPr>
      <w:r w:rsidRPr="006507E6">
        <w:rPr>
          <w:rFonts w:eastAsiaTheme="minorHAnsi"/>
          <w:lang w:eastAsia="en-US"/>
        </w:rPr>
        <w:t>3.   чувственно воспринимаемые (сенсорные) признаки гласных и согласных звуков: наличие или отсутствие в полости рта преграды на пути выдыхаемого воздуха, участие голоса;</w:t>
      </w:r>
    </w:p>
    <w:p w14:paraId="6C1ED74B" w14:textId="77777777" w:rsidR="006507E6" w:rsidRPr="006507E6" w:rsidRDefault="006507E6" w:rsidP="006507E6">
      <w:pPr>
        <w:rPr>
          <w:rFonts w:eastAsiaTheme="minorHAnsi"/>
          <w:lang w:eastAsia="en-US"/>
        </w:rPr>
      </w:pPr>
      <w:r w:rsidRPr="006507E6">
        <w:rPr>
          <w:rFonts w:eastAsiaTheme="minorHAnsi"/>
          <w:lang w:eastAsia="en-US"/>
        </w:rPr>
        <w:t>4.   различение звуков, близких по произнесению и звучанию, твердые и мягкие согласные; звуки [а], [о], [ы], [у], [м], [м ], [н], [н'], [в], [в'], [к], [к'], [п], [п'],[с],[с'], [и];</w:t>
      </w:r>
    </w:p>
    <w:p w14:paraId="76365692" w14:textId="77777777" w:rsidR="006507E6" w:rsidRPr="006507E6" w:rsidRDefault="006507E6" w:rsidP="006507E6">
      <w:pPr>
        <w:rPr>
          <w:rFonts w:eastAsiaTheme="minorHAnsi"/>
          <w:lang w:eastAsia="en-US"/>
        </w:rPr>
      </w:pPr>
      <w:r w:rsidRPr="006507E6">
        <w:rPr>
          <w:rFonts w:eastAsiaTheme="minorHAnsi"/>
          <w:lang w:eastAsia="en-US"/>
        </w:rPr>
        <w:t>5.   условные обозначения гласных, твердых и мягких согласных звуков; термины «гласный звук», «согласный звук», «твердый согласный звук», «мягкий согласный звук»;</w:t>
      </w:r>
    </w:p>
    <w:p w14:paraId="1DA428D6" w14:textId="77777777" w:rsidR="006507E6" w:rsidRPr="006507E6" w:rsidRDefault="006507E6" w:rsidP="006507E6">
      <w:pPr>
        <w:rPr>
          <w:rFonts w:eastAsiaTheme="minorHAnsi"/>
          <w:lang w:eastAsia="en-US"/>
        </w:rPr>
      </w:pPr>
      <w:r w:rsidRPr="006507E6">
        <w:rPr>
          <w:rFonts w:eastAsiaTheme="minorHAnsi"/>
          <w:lang w:eastAsia="en-US"/>
        </w:rPr>
        <w:t>6.   ознакомление с условно-графической схемой звукового состава слова;</w:t>
      </w:r>
    </w:p>
    <w:p w14:paraId="3DBF4EB8" w14:textId="77777777" w:rsidR="006507E6" w:rsidRPr="006507E6" w:rsidRDefault="006507E6" w:rsidP="006507E6">
      <w:pPr>
        <w:rPr>
          <w:rFonts w:eastAsiaTheme="minorHAnsi"/>
          <w:lang w:eastAsia="en-US"/>
        </w:rPr>
      </w:pPr>
      <w:r w:rsidRPr="006507E6">
        <w:rPr>
          <w:rFonts w:eastAsiaTheme="minorHAnsi"/>
          <w:lang w:eastAsia="en-US"/>
        </w:rPr>
        <w:t>7.   последовательное выделение звуков из односложных и двусложных слов типа но, ау, мак, осы по готовой условно-графической схеме звукового состава слова;</w:t>
      </w:r>
    </w:p>
    <w:p w14:paraId="6F3BAC6D" w14:textId="77777777" w:rsidR="006507E6" w:rsidRPr="006507E6" w:rsidRDefault="006507E6" w:rsidP="006507E6">
      <w:pPr>
        <w:rPr>
          <w:rFonts w:eastAsiaTheme="minorHAnsi"/>
          <w:lang w:eastAsia="en-US"/>
        </w:rPr>
      </w:pPr>
      <w:r w:rsidRPr="006507E6">
        <w:rPr>
          <w:rFonts w:eastAsiaTheme="minorHAnsi"/>
          <w:lang w:eastAsia="en-US"/>
        </w:rPr>
        <w:t>8.  формирование умения составлять предложение и выделять слова из предложения, состоящего из двух-трех слов; условно-графическая схема предложения; составление схем предложений (без предлогов); термины слово, предложение;</w:t>
      </w:r>
    </w:p>
    <w:p w14:paraId="5F52CBA7" w14:textId="77777777" w:rsidR="006507E6" w:rsidRPr="006507E6" w:rsidRDefault="006507E6" w:rsidP="006507E6">
      <w:pPr>
        <w:ind w:left="142"/>
        <w:jc w:val="both"/>
      </w:pPr>
      <w:r w:rsidRPr="006507E6">
        <w:rPr>
          <w:rFonts w:eastAsiaTheme="minorHAnsi"/>
          <w:lang w:eastAsia="en-US"/>
        </w:rPr>
        <w:t>9.  уточнение и обогащение словарного запаса; формирование умения говорить достаточно громко, не торопясь, литературно правильно, интонационно выразительно, давать краткие и полные ответы на вопросы.</w:t>
      </w:r>
    </w:p>
    <w:p w14:paraId="065BC1D4" w14:textId="77777777" w:rsidR="006507E6" w:rsidRPr="006507E6" w:rsidRDefault="006507E6" w:rsidP="006507E6">
      <w:pPr>
        <w:spacing w:line="360" w:lineRule="auto"/>
        <w:rPr>
          <w:b/>
          <w:sz w:val="28"/>
          <w:szCs w:val="28"/>
          <w:u w:val="single"/>
        </w:rPr>
      </w:pPr>
    </w:p>
    <w:p w14:paraId="092794AC" w14:textId="29D7AACA" w:rsidR="00AE3B0F" w:rsidRPr="00F5471E" w:rsidRDefault="006507E6" w:rsidP="00AE3B0F">
      <w:pPr>
        <w:jc w:val="center"/>
        <w:rPr>
          <w:b/>
        </w:rPr>
      </w:pPr>
      <w:r w:rsidRPr="00F5471E">
        <w:rPr>
          <w:rFonts w:eastAsiaTheme="minorHAnsi"/>
          <w:bCs/>
          <w:lang w:eastAsia="en-US"/>
        </w:rPr>
        <w:t xml:space="preserve"> </w:t>
      </w:r>
      <w:r w:rsidR="00AE3B0F" w:rsidRPr="00F5471E">
        <w:rPr>
          <w:b/>
        </w:rPr>
        <w:t xml:space="preserve">Задачи </w:t>
      </w:r>
      <w:r w:rsidR="00C12538">
        <w:rPr>
          <w:b/>
        </w:rPr>
        <w:t xml:space="preserve">подгрупповых занятий </w:t>
      </w:r>
      <w:r w:rsidR="00AE3B0F" w:rsidRPr="00F5471E">
        <w:rPr>
          <w:b/>
        </w:rPr>
        <w:t xml:space="preserve">по формированию </w:t>
      </w:r>
      <w:proofErr w:type="spellStart"/>
      <w:r w:rsidR="00AE3B0F" w:rsidRPr="00F5471E">
        <w:rPr>
          <w:b/>
        </w:rPr>
        <w:t>лексико</w:t>
      </w:r>
      <w:proofErr w:type="spellEnd"/>
      <w:r w:rsidR="00AE3B0F" w:rsidRPr="00F5471E">
        <w:rPr>
          <w:b/>
        </w:rPr>
        <w:t xml:space="preserve"> – грамматических категорий  и развитию связной речи для детей с ОНР </w:t>
      </w:r>
      <w:r w:rsidR="00AE3B0F" w:rsidRPr="00F5471E">
        <w:rPr>
          <w:b/>
          <w:lang w:val="en-US"/>
        </w:rPr>
        <w:t>III</w:t>
      </w:r>
      <w:r w:rsidR="00AE3B0F" w:rsidRPr="00F5471E">
        <w:rPr>
          <w:b/>
        </w:rPr>
        <w:t xml:space="preserve"> уровня (второй год обучения)  на </w:t>
      </w:r>
      <w:r w:rsidR="00AE3B0F" w:rsidRPr="00F5471E">
        <w:rPr>
          <w:b/>
          <w:lang w:val="en-US"/>
        </w:rPr>
        <w:t>I</w:t>
      </w:r>
      <w:r w:rsidR="00AE3B0F" w:rsidRPr="00F5471E">
        <w:rPr>
          <w:b/>
        </w:rPr>
        <w:t xml:space="preserve"> период    (сентябрь, октябрь, 2 недели ноября)</w:t>
      </w:r>
    </w:p>
    <w:p w14:paraId="4E7F35DE" w14:textId="77777777" w:rsidR="00AE3B0F" w:rsidRPr="00F5471E" w:rsidRDefault="00AE3B0F" w:rsidP="00AE3B0F">
      <w:pPr>
        <w:shd w:val="clear" w:color="auto" w:fill="FFFFFF"/>
        <w:rPr>
          <w:color w:val="000000"/>
          <w:u w:val="single"/>
        </w:rPr>
      </w:pPr>
      <w:r w:rsidRPr="00F5471E">
        <w:rPr>
          <w:color w:val="000000"/>
          <w:u w:val="single"/>
        </w:rPr>
        <w:t xml:space="preserve">Формирование </w:t>
      </w:r>
      <w:proofErr w:type="spellStart"/>
      <w:r w:rsidRPr="00F5471E">
        <w:rPr>
          <w:color w:val="000000"/>
          <w:u w:val="single"/>
        </w:rPr>
        <w:t>лексико</w:t>
      </w:r>
      <w:proofErr w:type="spellEnd"/>
      <w:r w:rsidRPr="00F5471E">
        <w:rPr>
          <w:color w:val="000000"/>
          <w:u w:val="single"/>
        </w:rPr>
        <w:t xml:space="preserve"> – грамматических средств языка и развитие связной речи.</w:t>
      </w:r>
    </w:p>
    <w:p w14:paraId="01426603" w14:textId="77777777" w:rsidR="00AE3B0F" w:rsidRPr="00F5471E" w:rsidRDefault="00AE3B0F" w:rsidP="00AE3B0F">
      <w:pPr>
        <w:shd w:val="clear" w:color="auto" w:fill="FFFFFF"/>
        <w:rPr>
          <w:color w:val="000000"/>
        </w:rPr>
      </w:pPr>
      <w:r w:rsidRPr="00F5471E">
        <w:rPr>
          <w:color w:val="000000"/>
        </w:rPr>
        <w:t>1.Расширение словарного запаса.</w:t>
      </w:r>
    </w:p>
    <w:p w14:paraId="6B5024D4" w14:textId="77777777" w:rsidR="00AE3B0F" w:rsidRPr="00F5471E" w:rsidRDefault="00AE3B0F" w:rsidP="00AE3B0F">
      <w:pPr>
        <w:shd w:val="clear" w:color="auto" w:fill="FFFFFF"/>
        <w:rPr>
          <w:color w:val="000000"/>
        </w:rPr>
      </w:pPr>
      <w:r w:rsidRPr="00F5471E">
        <w:rPr>
          <w:color w:val="000000"/>
        </w:rPr>
        <w:t>2.Обучение навыкам образования:</w:t>
      </w:r>
    </w:p>
    <w:p w14:paraId="7CA1CB81" w14:textId="77777777" w:rsidR="00AE3B0F" w:rsidRPr="00F5471E" w:rsidRDefault="00AE3B0F" w:rsidP="00AE3B0F">
      <w:pPr>
        <w:shd w:val="clear" w:color="auto" w:fill="FFFFFF"/>
        <w:rPr>
          <w:color w:val="000000"/>
        </w:rPr>
      </w:pPr>
      <w:r w:rsidRPr="00F5471E">
        <w:rPr>
          <w:color w:val="000000"/>
        </w:rPr>
        <w:t xml:space="preserve">а)слов с ласкательными и увеличительными оттенками (яблочко, ботиночек, горошек, </w:t>
      </w:r>
      <w:proofErr w:type="spellStart"/>
      <w:r w:rsidRPr="00F5471E">
        <w:rPr>
          <w:color w:val="000000"/>
        </w:rPr>
        <w:t>половничек</w:t>
      </w:r>
      <w:proofErr w:type="spellEnd"/>
      <w:r w:rsidRPr="00F5471E">
        <w:rPr>
          <w:color w:val="000000"/>
        </w:rPr>
        <w:t xml:space="preserve">, блюдечко, воробышек, лисичка; волчище, </w:t>
      </w:r>
      <w:proofErr w:type="spellStart"/>
      <w:r w:rsidRPr="00F5471E">
        <w:rPr>
          <w:color w:val="000000"/>
        </w:rPr>
        <w:t>медведище</w:t>
      </w:r>
      <w:proofErr w:type="spellEnd"/>
      <w:r w:rsidRPr="00F5471E">
        <w:rPr>
          <w:color w:val="000000"/>
        </w:rPr>
        <w:t>, ножище, ручища и т. д.);</w:t>
      </w:r>
    </w:p>
    <w:p w14:paraId="66090E38" w14:textId="77777777" w:rsidR="00AE3B0F" w:rsidRPr="00F5471E" w:rsidRDefault="00AE3B0F" w:rsidP="00AE3B0F">
      <w:pPr>
        <w:shd w:val="clear" w:color="auto" w:fill="FFFFFF"/>
        <w:rPr>
          <w:color w:val="000000"/>
        </w:rPr>
      </w:pPr>
      <w:r w:rsidRPr="00F5471E">
        <w:rPr>
          <w:color w:val="000000"/>
        </w:rPr>
        <w:lastRenderedPageBreak/>
        <w:t>б)глаголов с оттенками значений (переливать, выливать, шить, подшивать, кроить, перекраивать, выкраивать и т. д.);</w:t>
      </w:r>
    </w:p>
    <w:p w14:paraId="04736C04" w14:textId="77777777" w:rsidR="00AE3B0F" w:rsidRPr="00F5471E" w:rsidRDefault="00AE3B0F" w:rsidP="00AE3B0F">
      <w:pPr>
        <w:shd w:val="clear" w:color="auto" w:fill="FFFFFF"/>
        <w:rPr>
          <w:color w:val="000000"/>
        </w:rPr>
      </w:pPr>
      <w:r w:rsidRPr="00F5471E">
        <w:rPr>
          <w:color w:val="000000"/>
        </w:rPr>
        <w:t>в)прилагательные со значениями соотнесенности с продуктами питания (клюквенный морс, кисель),</w:t>
      </w:r>
      <w:r w:rsidR="00F5471E" w:rsidRPr="00F5471E">
        <w:rPr>
          <w:color w:val="000000"/>
        </w:rPr>
        <w:t xml:space="preserve"> </w:t>
      </w:r>
      <w:r w:rsidRPr="00F5471E">
        <w:rPr>
          <w:color w:val="000000"/>
        </w:rPr>
        <w:t>материалом (бархатный костюм, фарфоровая чашка), растениями (сосновый лес, дубовая роща);</w:t>
      </w:r>
    </w:p>
    <w:p w14:paraId="5B03779E" w14:textId="77777777" w:rsidR="00AE3B0F" w:rsidRPr="00F5471E" w:rsidRDefault="00AE3B0F" w:rsidP="00AE3B0F">
      <w:pPr>
        <w:shd w:val="clear" w:color="auto" w:fill="FFFFFF"/>
        <w:rPr>
          <w:color w:val="000000"/>
        </w:rPr>
      </w:pPr>
      <w:r w:rsidRPr="00F5471E">
        <w:rPr>
          <w:color w:val="000000"/>
        </w:rPr>
        <w:t>г)сложных слов (хлебороб, садовод, листопад) употребление слов с эмоционально – оценочным</w:t>
      </w:r>
      <w:r w:rsidR="00F5471E" w:rsidRPr="00F5471E">
        <w:rPr>
          <w:color w:val="000000"/>
        </w:rPr>
        <w:t xml:space="preserve"> </w:t>
      </w:r>
      <w:r w:rsidRPr="00F5471E">
        <w:rPr>
          <w:color w:val="000000"/>
        </w:rPr>
        <w:t>значением (хитрая лиса, масляная головушка, шелковая бородушка, мягкие лапки). Объяснение</w:t>
      </w:r>
      <w:r w:rsidR="00F5471E" w:rsidRPr="00F5471E">
        <w:rPr>
          <w:color w:val="000000"/>
        </w:rPr>
        <w:t xml:space="preserve"> </w:t>
      </w:r>
      <w:r w:rsidRPr="00F5471E">
        <w:rPr>
          <w:color w:val="000000"/>
        </w:rPr>
        <w:t>переносного значения слов: золотая осень, золотой ковер, золотые листья.</w:t>
      </w:r>
    </w:p>
    <w:p w14:paraId="2F10E202" w14:textId="77777777" w:rsidR="00F5471E" w:rsidRPr="00F5471E" w:rsidRDefault="00F5471E" w:rsidP="00F5471E">
      <w:pPr>
        <w:shd w:val="clear" w:color="auto" w:fill="FFFFFF"/>
        <w:rPr>
          <w:color w:val="000000"/>
        </w:rPr>
      </w:pPr>
      <w:r w:rsidRPr="00F5471E">
        <w:rPr>
          <w:color w:val="000000"/>
        </w:rPr>
        <w:t>3.Закрепление правильного употребления грамматических категорий:</w:t>
      </w:r>
    </w:p>
    <w:p w14:paraId="35BB3900" w14:textId="77777777" w:rsidR="00F5471E" w:rsidRPr="00F5471E" w:rsidRDefault="00F5471E" w:rsidP="00F5471E">
      <w:pPr>
        <w:shd w:val="clear" w:color="auto" w:fill="FFFFFF"/>
        <w:rPr>
          <w:color w:val="000000"/>
        </w:rPr>
      </w:pPr>
      <w:r w:rsidRPr="00F5471E">
        <w:rPr>
          <w:color w:val="000000"/>
        </w:rPr>
        <w:t>а)употребление в речи глаголов в разных временных формах, отвечающих на вопросы что делать? Что делает? Что сделал? Что будет делать? (копать картофель, печь пироги, жарить блины);</w:t>
      </w:r>
    </w:p>
    <w:p w14:paraId="6A867968" w14:textId="77777777" w:rsidR="00F5471E" w:rsidRPr="00F5471E" w:rsidRDefault="00F5471E" w:rsidP="00F5471E">
      <w:pPr>
        <w:shd w:val="clear" w:color="auto" w:fill="FFFFFF"/>
        <w:rPr>
          <w:color w:val="000000"/>
        </w:rPr>
      </w:pPr>
      <w:r w:rsidRPr="00F5471E">
        <w:rPr>
          <w:color w:val="000000"/>
        </w:rPr>
        <w:t xml:space="preserve">б)практическое использование в речи глаголов и существительных в единственном и множественном числе: улетает (-ют), собирает (-ют), накрывает (-ют) на стол, птица (-ы), колхозник (-и), дежурный (- </w:t>
      </w:r>
      <w:proofErr w:type="spellStart"/>
      <w:r w:rsidRPr="00F5471E">
        <w:rPr>
          <w:color w:val="000000"/>
        </w:rPr>
        <w:t>ые</w:t>
      </w:r>
      <w:proofErr w:type="spellEnd"/>
      <w:r w:rsidRPr="00F5471E">
        <w:rPr>
          <w:color w:val="000000"/>
        </w:rPr>
        <w:t>) и т.д.;</w:t>
      </w:r>
    </w:p>
    <w:p w14:paraId="43EC84C4" w14:textId="77777777" w:rsidR="00F5471E" w:rsidRPr="00F5471E" w:rsidRDefault="00F5471E" w:rsidP="00F5471E">
      <w:pPr>
        <w:shd w:val="clear" w:color="auto" w:fill="FFFFFF"/>
        <w:rPr>
          <w:color w:val="000000"/>
        </w:rPr>
      </w:pPr>
      <w:r w:rsidRPr="00F5471E">
        <w:rPr>
          <w:color w:val="000000"/>
        </w:rPr>
        <w:t>в)согласование в речи прилагательных, обозначающих цвет (оттенки), форму, размер, вкус (кислое яблоко, длинное платье, голубое блюдце, треугольная крыша);</w:t>
      </w:r>
    </w:p>
    <w:p w14:paraId="63AE21F3" w14:textId="77777777" w:rsidR="00F5471E" w:rsidRPr="00F5471E" w:rsidRDefault="00F5471E" w:rsidP="00F5471E">
      <w:pPr>
        <w:shd w:val="clear" w:color="auto" w:fill="FFFFFF"/>
        <w:rPr>
          <w:color w:val="000000"/>
        </w:rPr>
      </w:pPr>
      <w:r w:rsidRPr="00F5471E">
        <w:rPr>
          <w:color w:val="000000"/>
        </w:rPr>
        <w:t>г)подбор прилагательных к существительному, практическое употребление притяжательных</w:t>
      </w:r>
      <w:r>
        <w:rPr>
          <w:color w:val="000000"/>
        </w:rPr>
        <w:t xml:space="preserve"> </w:t>
      </w:r>
      <w:r w:rsidRPr="00F5471E">
        <w:rPr>
          <w:color w:val="000000"/>
        </w:rPr>
        <w:t>прилагательных (медвежья берлога, лисья нора, беличье дупло).</w:t>
      </w:r>
    </w:p>
    <w:p w14:paraId="2A5963CF" w14:textId="77777777" w:rsidR="00F5471E" w:rsidRPr="00F5471E" w:rsidRDefault="00F5471E" w:rsidP="00F5471E">
      <w:pPr>
        <w:shd w:val="clear" w:color="auto" w:fill="FFFFFF"/>
        <w:rPr>
          <w:color w:val="000000"/>
        </w:rPr>
      </w:pPr>
      <w:r w:rsidRPr="00F5471E">
        <w:rPr>
          <w:color w:val="000000"/>
        </w:rPr>
        <w:t>4.Развитие самостоятельной связной речи:</w:t>
      </w:r>
    </w:p>
    <w:p w14:paraId="4256D1B1" w14:textId="77777777" w:rsidR="00F5471E" w:rsidRPr="00F5471E" w:rsidRDefault="00F5471E" w:rsidP="00F5471E">
      <w:pPr>
        <w:shd w:val="clear" w:color="auto" w:fill="FFFFFF"/>
        <w:rPr>
          <w:color w:val="000000"/>
        </w:rPr>
      </w:pPr>
      <w:r w:rsidRPr="00F5471E">
        <w:rPr>
          <w:color w:val="000000"/>
        </w:rPr>
        <w:t>а)составление предложений по вопросам, демонстрации действий, картине;</w:t>
      </w:r>
    </w:p>
    <w:p w14:paraId="17B756CF" w14:textId="77777777" w:rsidR="00F5471E" w:rsidRPr="00F5471E" w:rsidRDefault="00F5471E" w:rsidP="00F5471E">
      <w:pPr>
        <w:shd w:val="clear" w:color="auto" w:fill="FFFFFF"/>
        <w:rPr>
          <w:color w:val="000000"/>
        </w:rPr>
      </w:pPr>
      <w:r w:rsidRPr="00F5471E">
        <w:rPr>
          <w:color w:val="000000"/>
        </w:rPr>
        <w:t>б)распространение предложений однородными членами;</w:t>
      </w:r>
    </w:p>
    <w:p w14:paraId="6F89FF10" w14:textId="77777777" w:rsidR="00F5471E" w:rsidRPr="00F5471E" w:rsidRDefault="00F5471E" w:rsidP="00F5471E">
      <w:pPr>
        <w:shd w:val="clear" w:color="auto" w:fill="FFFFFF"/>
        <w:rPr>
          <w:color w:val="000000"/>
        </w:rPr>
      </w:pPr>
      <w:r w:rsidRPr="00F5471E">
        <w:rPr>
          <w:color w:val="000000"/>
        </w:rPr>
        <w:t>в)составление рассказа по картине (в объеме 5-7 предложений);</w:t>
      </w:r>
    </w:p>
    <w:p w14:paraId="1C0B0E0A" w14:textId="77777777" w:rsidR="00F5471E" w:rsidRDefault="00F5471E" w:rsidP="00F5471E">
      <w:pPr>
        <w:shd w:val="clear" w:color="auto" w:fill="FFFFFF"/>
        <w:rPr>
          <w:rFonts w:ascii="yandex-sans" w:hAnsi="yandex-sans"/>
          <w:color w:val="000000"/>
          <w:sz w:val="23"/>
          <w:szCs w:val="23"/>
        </w:rPr>
      </w:pPr>
      <w:r w:rsidRPr="00F5471E">
        <w:rPr>
          <w:color w:val="000000"/>
        </w:rPr>
        <w:t>г)пересказ с изменением времени действий, умение рассказывать от имени другого действующего лица;</w:t>
      </w:r>
      <w:r w:rsidRPr="00F5471E">
        <w:rPr>
          <w:rFonts w:ascii="yandex-sans" w:hAnsi="yandex-sans"/>
          <w:color w:val="000000"/>
          <w:sz w:val="23"/>
          <w:szCs w:val="23"/>
        </w:rPr>
        <w:t xml:space="preserve"> </w:t>
      </w:r>
    </w:p>
    <w:p w14:paraId="6F26479C" w14:textId="77777777" w:rsidR="00F5471E" w:rsidRPr="00F5471E" w:rsidRDefault="00F5471E" w:rsidP="00F5471E">
      <w:pPr>
        <w:shd w:val="clear" w:color="auto" w:fill="FFFFFF"/>
        <w:rPr>
          <w:color w:val="000000"/>
          <w:szCs w:val="22"/>
        </w:rPr>
      </w:pPr>
      <w:r w:rsidRPr="00F5471E">
        <w:rPr>
          <w:color w:val="000000"/>
          <w:szCs w:val="22"/>
        </w:rPr>
        <w:t>д)составление рассказа-описания овощей, фруктов по заданному плану;</w:t>
      </w:r>
    </w:p>
    <w:p w14:paraId="2A960B6F" w14:textId="77777777" w:rsidR="00F5471E" w:rsidRPr="00F5471E" w:rsidRDefault="00F5471E" w:rsidP="00F5471E">
      <w:pPr>
        <w:shd w:val="clear" w:color="auto" w:fill="FFFFFF"/>
        <w:rPr>
          <w:color w:val="000000"/>
          <w:szCs w:val="22"/>
        </w:rPr>
      </w:pPr>
      <w:r w:rsidRPr="00F5471E">
        <w:rPr>
          <w:color w:val="000000"/>
          <w:szCs w:val="22"/>
        </w:rPr>
        <w:t>е)составление сказок-драматизаций;</w:t>
      </w:r>
    </w:p>
    <w:p w14:paraId="59415A32" w14:textId="77777777" w:rsidR="00F5471E" w:rsidRPr="00F5471E" w:rsidRDefault="00F5471E" w:rsidP="00F5471E">
      <w:pPr>
        <w:shd w:val="clear" w:color="auto" w:fill="FFFFFF"/>
        <w:rPr>
          <w:color w:val="000000"/>
          <w:szCs w:val="22"/>
        </w:rPr>
      </w:pPr>
      <w:r w:rsidRPr="00F5471E">
        <w:rPr>
          <w:color w:val="000000"/>
          <w:szCs w:val="22"/>
        </w:rPr>
        <w:t>ж)составление рассказов-описаний животных, птиц, описание их повадок.</w:t>
      </w:r>
    </w:p>
    <w:p w14:paraId="3B2E04D5" w14:textId="77777777" w:rsidR="00F5471E" w:rsidRPr="00F5471E" w:rsidRDefault="00F5471E" w:rsidP="00F5471E">
      <w:pPr>
        <w:shd w:val="clear" w:color="auto" w:fill="FFFFFF"/>
        <w:rPr>
          <w:color w:val="000000"/>
          <w:szCs w:val="22"/>
          <w:u w:val="single"/>
        </w:rPr>
      </w:pPr>
      <w:r w:rsidRPr="00F5471E">
        <w:rPr>
          <w:color w:val="000000"/>
          <w:szCs w:val="22"/>
          <w:u w:val="single"/>
        </w:rPr>
        <w:t>Формирование правильного звукопроизношения.</w:t>
      </w:r>
    </w:p>
    <w:p w14:paraId="6F7C42F5" w14:textId="77777777" w:rsidR="00F5471E" w:rsidRPr="00F5471E" w:rsidRDefault="00F5471E" w:rsidP="00F5471E">
      <w:pPr>
        <w:shd w:val="clear" w:color="auto" w:fill="FFFFFF"/>
        <w:rPr>
          <w:color w:val="000000"/>
          <w:szCs w:val="22"/>
        </w:rPr>
      </w:pPr>
      <w:r w:rsidRPr="00F5471E">
        <w:rPr>
          <w:color w:val="000000"/>
          <w:szCs w:val="22"/>
        </w:rPr>
        <w:t>1.Формирование операций звукового анализа и синтеза: при помощи интонации в слове выделяется</w:t>
      </w:r>
      <w:r>
        <w:rPr>
          <w:color w:val="000000"/>
          <w:szCs w:val="22"/>
        </w:rPr>
        <w:t xml:space="preserve"> </w:t>
      </w:r>
      <w:r w:rsidRPr="00F5471E">
        <w:rPr>
          <w:color w:val="000000"/>
          <w:szCs w:val="22"/>
        </w:rPr>
        <w:t>каждый звук.</w:t>
      </w:r>
    </w:p>
    <w:p w14:paraId="0D219A35" w14:textId="77777777" w:rsidR="00F5471E" w:rsidRPr="00F5471E" w:rsidRDefault="00F5471E" w:rsidP="00F5471E">
      <w:pPr>
        <w:shd w:val="clear" w:color="auto" w:fill="FFFFFF"/>
        <w:rPr>
          <w:color w:val="000000"/>
          <w:szCs w:val="22"/>
        </w:rPr>
      </w:pPr>
      <w:r w:rsidRPr="00F5471E">
        <w:rPr>
          <w:color w:val="000000"/>
          <w:szCs w:val="22"/>
        </w:rPr>
        <w:t>2.Усвоение понятий слог, слово, звук, предложение. Овладение навыками деления слова на слоги.</w:t>
      </w:r>
    </w:p>
    <w:p w14:paraId="5D2597A1" w14:textId="77777777" w:rsidR="00F5471E" w:rsidRPr="00F5471E" w:rsidRDefault="00F5471E" w:rsidP="00F5471E">
      <w:pPr>
        <w:shd w:val="clear" w:color="auto" w:fill="FFFFFF"/>
        <w:rPr>
          <w:color w:val="000000"/>
          <w:szCs w:val="22"/>
        </w:rPr>
      </w:pPr>
      <w:r w:rsidRPr="00F5471E">
        <w:rPr>
          <w:color w:val="000000"/>
          <w:szCs w:val="22"/>
        </w:rPr>
        <w:t>3.Дифференциация звуков по признакам твердости-мягкости, глухости-звонкости.</w:t>
      </w:r>
    </w:p>
    <w:p w14:paraId="0071EB64" w14:textId="48A05FD8" w:rsidR="00F5471E" w:rsidRPr="00F5471E" w:rsidRDefault="00F5471E" w:rsidP="00F5471E">
      <w:pPr>
        <w:shd w:val="clear" w:color="auto" w:fill="FFFFFF"/>
        <w:rPr>
          <w:b/>
          <w:color w:val="000000"/>
        </w:rPr>
      </w:pPr>
      <w:r w:rsidRPr="00F5471E">
        <w:rPr>
          <w:b/>
        </w:rPr>
        <w:t xml:space="preserve">Задачи </w:t>
      </w:r>
      <w:r w:rsidR="00C12538">
        <w:rPr>
          <w:b/>
        </w:rPr>
        <w:t xml:space="preserve">подгрупповых занятий </w:t>
      </w:r>
      <w:r w:rsidRPr="00F5471E">
        <w:rPr>
          <w:b/>
        </w:rPr>
        <w:t xml:space="preserve">по формированию </w:t>
      </w:r>
      <w:proofErr w:type="spellStart"/>
      <w:r w:rsidRPr="00F5471E">
        <w:rPr>
          <w:b/>
        </w:rPr>
        <w:t>лексико</w:t>
      </w:r>
      <w:proofErr w:type="spellEnd"/>
      <w:r w:rsidRPr="00F5471E">
        <w:rPr>
          <w:b/>
        </w:rPr>
        <w:t xml:space="preserve"> – грамматических категорий  и развитию связной речи для детей с ОНР </w:t>
      </w:r>
      <w:r w:rsidRPr="00F5471E">
        <w:rPr>
          <w:b/>
          <w:lang w:val="en-US"/>
        </w:rPr>
        <w:t>III</w:t>
      </w:r>
      <w:r w:rsidRPr="00F5471E">
        <w:rPr>
          <w:b/>
        </w:rPr>
        <w:t xml:space="preserve"> уровня (второй год обучения)  на </w:t>
      </w:r>
      <w:r w:rsidRPr="00F5471E">
        <w:rPr>
          <w:b/>
          <w:lang w:val="en-US"/>
        </w:rPr>
        <w:t>II</w:t>
      </w:r>
      <w:r w:rsidRPr="00F5471E">
        <w:rPr>
          <w:b/>
        </w:rPr>
        <w:t xml:space="preserve"> период   (</w:t>
      </w:r>
      <w:r w:rsidRPr="00F5471E">
        <w:rPr>
          <w:b/>
          <w:color w:val="000000"/>
        </w:rPr>
        <w:t>вторая половина ноября, декабрь, январь, февраль)</w:t>
      </w:r>
    </w:p>
    <w:p w14:paraId="2D6007B0" w14:textId="77777777" w:rsidR="00F5471E" w:rsidRPr="00F5471E" w:rsidRDefault="00F5471E" w:rsidP="00F5471E">
      <w:pPr>
        <w:shd w:val="clear" w:color="auto" w:fill="FFFFFF"/>
        <w:rPr>
          <w:color w:val="000000"/>
          <w:u w:val="single"/>
        </w:rPr>
      </w:pPr>
      <w:r w:rsidRPr="00F5471E">
        <w:rPr>
          <w:color w:val="000000"/>
          <w:u w:val="single"/>
        </w:rPr>
        <w:t>Формирование лексико-грамматических средств языка и развитие связной речи</w:t>
      </w:r>
    </w:p>
    <w:p w14:paraId="5813B2CB" w14:textId="77777777" w:rsidR="00F5471E" w:rsidRPr="00F5471E" w:rsidRDefault="00F5471E" w:rsidP="00F5471E">
      <w:pPr>
        <w:shd w:val="clear" w:color="auto" w:fill="FFFFFF"/>
        <w:rPr>
          <w:color w:val="000000"/>
        </w:rPr>
      </w:pPr>
      <w:r w:rsidRPr="00F5471E">
        <w:rPr>
          <w:color w:val="000000"/>
        </w:rPr>
        <w:t>1.Расширение словарного запаса. Воспитание навыка словообразования:</w:t>
      </w:r>
    </w:p>
    <w:p w14:paraId="06BF0282" w14:textId="77777777" w:rsidR="00F5471E" w:rsidRPr="00F5471E" w:rsidRDefault="00F5471E" w:rsidP="00F5471E">
      <w:pPr>
        <w:shd w:val="clear" w:color="auto" w:fill="FFFFFF"/>
        <w:rPr>
          <w:color w:val="000000"/>
        </w:rPr>
      </w:pPr>
      <w:r w:rsidRPr="00F5471E">
        <w:rPr>
          <w:color w:val="000000"/>
        </w:rPr>
        <w:t>а) закрепление знаний детей о различных свойствах предметов. Образование сравнительной степени прилагательных. Усвоение простых случаев переносного значения слов (вьюга злится; ветер бушует, воет; лес уснул). Многозначность слов: снег идет, человек идет, поезд идет, часы идут;</w:t>
      </w:r>
    </w:p>
    <w:p w14:paraId="68CFEE78" w14:textId="77777777" w:rsidR="00F5471E" w:rsidRPr="00F5471E" w:rsidRDefault="00F5471E" w:rsidP="00F5471E">
      <w:pPr>
        <w:shd w:val="clear" w:color="auto" w:fill="FFFFFF"/>
        <w:rPr>
          <w:color w:val="000000"/>
        </w:rPr>
      </w:pPr>
      <w:r w:rsidRPr="00F5471E">
        <w:rPr>
          <w:color w:val="000000"/>
        </w:rPr>
        <w:t>б)образование сложных (снегопад) и родственных (снег, снеговик, снежинка, снежок) слов;</w:t>
      </w:r>
    </w:p>
    <w:p w14:paraId="0BFC691C" w14:textId="77777777" w:rsidR="00F5471E" w:rsidRPr="00F5471E" w:rsidRDefault="00F5471E" w:rsidP="00F5471E">
      <w:pPr>
        <w:shd w:val="clear" w:color="auto" w:fill="FFFFFF"/>
        <w:rPr>
          <w:color w:val="000000"/>
        </w:rPr>
      </w:pPr>
      <w:r w:rsidRPr="00F5471E">
        <w:rPr>
          <w:color w:val="000000"/>
        </w:rPr>
        <w:t>в)подбор однородных определений (зима снежная, холодная, суровая; весна ранняя, теплая, дождливая); сказуемых (снег падает, ложится, идет; снежинки летят, кружатся, вьются; дождь моросит, шумит, шелестит, стучит по крыше); усвоение слов с противоположным значением (дом высокий, низкий; улица длинная, короткая).</w:t>
      </w:r>
    </w:p>
    <w:p w14:paraId="6D58FFC8" w14:textId="77777777" w:rsidR="00F5471E" w:rsidRPr="00F5471E" w:rsidRDefault="00F5471E" w:rsidP="00F5471E">
      <w:pPr>
        <w:shd w:val="clear" w:color="auto" w:fill="FFFFFF"/>
        <w:rPr>
          <w:color w:val="000000"/>
        </w:rPr>
      </w:pPr>
      <w:r w:rsidRPr="00F5471E">
        <w:rPr>
          <w:color w:val="000000"/>
        </w:rPr>
        <w:t>2.Закрепление правильного употребления грамматических категорий.</w:t>
      </w:r>
    </w:p>
    <w:p w14:paraId="0A5986BB" w14:textId="77777777" w:rsidR="00F5471E" w:rsidRPr="00F5471E" w:rsidRDefault="00F5471E" w:rsidP="00F5471E">
      <w:pPr>
        <w:shd w:val="clear" w:color="auto" w:fill="FFFFFF"/>
        <w:rPr>
          <w:color w:val="000000"/>
        </w:rPr>
      </w:pPr>
      <w:r w:rsidRPr="00F5471E">
        <w:rPr>
          <w:color w:val="000000"/>
        </w:rPr>
        <w:lastRenderedPageBreak/>
        <w:t>3.Закрепление навыка употребления в речи предложений с однородными членами. Правильность их</w:t>
      </w:r>
      <w:r w:rsidRPr="00927AEE">
        <w:rPr>
          <w:color w:val="000000"/>
        </w:rPr>
        <w:t xml:space="preserve"> </w:t>
      </w:r>
      <w:r w:rsidRPr="00F5471E">
        <w:rPr>
          <w:color w:val="000000"/>
        </w:rPr>
        <w:t>согласования.</w:t>
      </w:r>
    </w:p>
    <w:p w14:paraId="27927D24" w14:textId="77777777" w:rsidR="00F5471E" w:rsidRPr="00F5471E" w:rsidRDefault="00F5471E" w:rsidP="00F5471E">
      <w:pPr>
        <w:shd w:val="clear" w:color="auto" w:fill="FFFFFF"/>
        <w:rPr>
          <w:color w:val="000000"/>
        </w:rPr>
      </w:pPr>
      <w:r w:rsidRPr="00F5471E">
        <w:rPr>
          <w:color w:val="000000"/>
        </w:rPr>
        <w:t>4.Составление рассказа о любой игрушке с использованием описательных приемов в</w:t>
      </w:r>
    </w:p>
    <w:p w14:paraId="39D79350" w14:textId="77777777" w:rsidR="00F5471E" w:rsidRPr="00F5471E" w:rsidRDefault="00F5471E" w:rsidP="00F5471E">
      <w:pPr>
        <w:shd w:val="clear" w:color="auto" w:fill="FFFFFF"/>
        <w:rPr>
          <w:color w:val="000000"/>
        </w:rPr>
      </w:pPr>
      <w:r w:rsidRPr="00F5471E">
        <w:rPr>
          <w:color w:val="000000"/>
        </w:rPr>
        <w:t>самостоятельной речи.</w:t>
      </w:r>
    </w:p>
    <w:p w14:paraId="1E3B379C" w14:textId="77777777" w:rsidR="00F5471E" w:rsidRPr="00F5471E" w:rsidRDefault="00F5471E" w:rsidP="00F5471E">
      <w:pPr>
        <w:shd w:val="clear" w:color="auto" w:fill="FFFFFF"/>
        <w:rPr>
          <w:color w:val="000000"/>
        </w:rPr>
      </w:pPr>
      <w:r w:rsidRPr="00F5471E">
        <w:rPr>
          <w:color w:val="000000"/>
        </w:rPr>
        <w:t>5.Практическое употребление в речи глаголов с изменяющейся основой (иду-пошел).</w:t>
      </w:r>
    </w:p>
    <w:p w14:paraId="60D12374" w14:textId="77777777" w:rsidR="00F5471E" w:rsidRPr="00F5471E" w:rsidRDefault="00F5471E" w:rsidP="00F5471E">
      <w:pPr>
        <w:shd w:val="clear" w:color="auto" w:fill="FFFFFF"/>
        <w:rPr>
          <w:color w:val="000000"/>
        </w:rPr>
      </w:pPr>
      <w:r w:rsidRPr="00F5471E">
        <w:rPr>
          <w:color w:val="000000"/>
        </w:rPr>
        <w:t>6.Употребление в речи глаголов в форме будущего простого и сложного времени с частицей -</w:t>
      </w:r>
      <w:proofErr w:type="spellStart"/>
      <w:r w:rsidRPr="00F5471E">
        <w:rPr>
          <w:color w:val="000000"/>
        </w:rPr>
        <w:t>ся</w:t>
      </w:r>
      <w:proofErr w:type="spellEnd"/>
      <w:r w:rsidRPr="00F5471E">
        <w:rPr>
          <w:color w:val="000000"/>
        </w:rPr>
        <w:t xml:space="preserve"> и без нее (буду кататься-покатаюсь; буду купаться-искупаюсь; буду учится-поучись).</w:t>
      </w:r>
    </w:p>
    <w:p w14:paraId="5249F36E" w14:textId="77777777" w:rsidR="00F5471E" w:rsidRPr="00F5471E" w:rsidRDefault="00F5471E" w:rsidP="00F5471E">
      <w:pPr>
        <w:shd w:val="clear" w:color="auto" w:fill="FFFFFF"/>
        <w:rPr>
          <w:color w:val="000000"/>
        </w:rPr>
      </w:pPr>
      <w:r w:rsidRPr="00F5471E">
        <w:rPr>
          <w:color w:val="000000"/>
        </w:rPr>
        <w:t>7.Самостоятельное использование предлогов для обозначения совместности действия,</w:t>
      </w:r>
    </w:p>
    <w:p w14:paraId="7A0C9814" w14:textId="77777777" w:rsidR="00F5471E" w:rsidRPr="00F5471E" w:rsidRDefault="00F5471E" w:rsidP="00F5471E">
      <w:pPr>
        <w:shd w:val="clear" w:color="auto" w:fill="FFFFFF"/>
        <w:rPr>
          <w:color w:val="000000"/>
        </w:rPr>
      </w:pPr>
      <w:r w:rsidRPr="00F5471E">
        <w:rPr>
          <w:color w:val="000000"/>
        </w:rPr>
        <w:t>пространственного расположения предметов. Употребление сложных предлогов из-за, из-под.</w:t>
      </w:r>
    </w:p>
    <w:p w14:paraId="50331E4B" w14:textId="77777777" w:rsidR="00F5471E" w:rsidRPr="00F5471E" w:rsidRDefault="00F5471E" w:rsidP="00F5471E">
      <w:pPr>
        <w:shd w:val="clear" w:color="auto" w:fill="FFFFFF"/>
        <w:rPr>
          <w:color w:val="000000"/>
        </w:rPr>
      </w:pPr>
      <w:r w:rsidRPr="00F5471E">
        <w:rPr>
          <w:color w:val="000000"/>
        </w:rPr>
        <w:t>8.Введение в самостоятельную речь названий профессий и действий, связанных с ними.</w:t>
      </w:r>
    </w:p>
    <w:p w14:paraId="541DF3CB" w14:textId="77777777" w:rsidR="00F5471E" w:rsidRPr="00F5471E" w:rsidRDefault="00F5471E" w:rsidP="00F5471E">
      <w:pPr>
        <w:shd w:val="clear" w:color="auto" w:fill="FFFFFF"/>
        <w:rPr>
          <w:color w:val="000000"/>
        </w:rPr>
      </w:pPr>
      <w:r w:rsidRPr="00F5471E">
        <w:rPr>
          <w:color w:val="000000"/>
        </w:rPr>
        <w:t>Формирование самостоятельных высказываний в виде небольших рассказов о людях разных профессий.</w:t>
      </w:r>
    </w:p>
    <w:p w14:paraId="1C1E96B4" w14:textId="77777777" w:rsidR="00F5471E" w:rsidRPr="00F5471E" w:rsidRDefault="00F5471E" w:rsidP="00F5471E">
      <w:pPr>
        <w:shd w:val="clear" w:color="auto" w:fill="FFFFFF"/>
        <w:rPr>
          <w:color w:val="000000"/>
        </w:rPr>
      </w:pPr>
      <w:r w:rsidRPr="00F5471E">
        <w:rPr>
          <w:color w:val="000000"/>
        </w:rPr>
        <w:t>9.Употребление в речи простых и сложных предложений со значением противопоставления (с союзами а, но), разделения (с союзами или). Например: Зимой деревья голые, а весной появляются</w:t>
      </w:r>
      <w:r w:rsidRPr="00927AEE">
        <w:rPr>
          <w:color w:val="000000"/>
        </w:rPr>
        <w:t xml:space="preserve"> </w:t>
      </w:r>
      <w:r w:rsidRPr="00F5471E">
        <w:rPr>
          <w:color w:val="000000"/>
        </w:rPr>
        <w:t>листочки. Наша семья большая, а Танина - маленькая. Физкультурники выйдут на площадь или на улицу.</w:t>
      </w:r>
    </w:p>
    <w:p w14:paraId="5C8836B4" w14:textId="77777777" w:rsidR="00F5471E" w:rsidRPr="00F5471E" w:rsidRDefault="00F5471E" w:rsidP="00F5471E">
      <w:pPr>
        <w:shd w:val="clear" w:color="auto" w:fill="FFFFFF"/>
        <w:rPr>
          <w:color w:val="000000"/>
        </w:rPr>
      </w:pPr>
      <w:r w:rsidRPr="00F5471E">
        <w:rPr>
          <w:color w:val="000000"/>
        </w:rPr>
        <w:t>10.Употребление в речи целевых, временных, причинных конструкций в соответствии с вопросами когда? почему? зачем?</w:t>
      </w:r>
    </w:p>
    <w:p w14:paraId="70A783E2" w14:textId="77777777" w:rsidR="00F5471E" w:rsidRPr="00F5471E" w:rsidRDefault="00F5471E" w:rsidP="00F5471E">
      <w:pPr>
        <w:shd w:val="clear" w:color="auto" w:fill="FFFFFF"/>
        <w:rPr>
          <w:color w:val="000000"/>
          <w:u w:val="single"/>
        </w:rPr>
      </w:pPr>
      <w:r w:rsidRPr="00F5471E">
        <w:rPr>
          <w:color w:val="000000"/>
          <w:u w:val="single"/>
        </w:rPr>
        <w:t>Формирование правильного звукопроизношения и обучение элементам грамоты.</w:t>
      </w:r>
    </w:p>
    <w:p w14:paraId="657B75E7" w14:textId="77777777" w:rsidR="00F5471E" w:rsidRPr="00F5471E" w:rsidRDefault="00F5471E" w:rsidP="00F5471E">
      <w:pPr>
        <w:shd w:val="clear" w:color="auto" w:fill="FFFFFF"/>
        <w:rPr>
          <w:color w:val="000000"/>
        </w:rPr>
      </w:pPr>
      <w:r w:rsidRPr="00F5471E">
        <w:rPr>
          <w:color w:val="000000"/>
        </w:rPr>
        <w:t>1.Закрепление навыков деления слов на слоги с помощью наглядно-графических схем.</w:t>
      </w:r>
    </w:p>
    <w:p w14:paraId="4C67020C" w14:textId="77777777" w:rsidR="00F5471E" w:rsidRPr="00F5471E" w:rsidRDefault="00F5471E" w:rsidP="00F5471E">
      <w:pPr>
        <w:shd w:val="clear" w:color="auto" w:fill="FFFFFF"/>
        <w:rPr>
          <w:color w:val="000000"/>
        </w:rPr>
      </w:pPr>
      <w:r w:rsidRPr="00F5471E">
        <w:rPr>
          <w:color w:val="000000"/>
        </w:rPr>
        <w:t>2.Изучение букв, соответствующих гласным и согласным звукам.</w:t>
      </w:r>
    </w:p>
    <w:p w14:paraId="26C66C1D" w14:textId="77777777" w:rsidR="00F5471E" w:rsidRPr="00F5471E" w:rsidRDefault="00F5471E" w:rsidP="00F5471E">
      <w:pPr>
        <w:shd w:val="clear" w:color="auto" w:fill="FFFFFF"/>
        <w:rPr>
          <w:rFonts w:ascii="yandex-sans" w:hAnsi="yandex-sans"/>
          <w:color w:val="000000"/>
        </w:rPr>
      </w:pPr>
      <w:r w:rsidRPr="00F5471E">
        <w:rPr>
          <w:color w:val="000000"/>
        </w:rPr>
        <w:t xml:space="preserve">3.Сложение из букв разрезной азбуки слогов типа </w:t>
      </w:r>
      <w:proofErr w:type="spellStart"/>
      <w:r w:rsidRPr="00F5471E">
        <w:rPr>
          <w:color w:val="000000"/>
        </w:rPr>
        <w:t>па,са</w:t>
      </w:r>
      <w:proofErr w:type="spellEnd"/>
      <w:r w:rsidRPr="00F5471E">
        <w:rPr>
          <w:color w:val="000000"/>
        </w:rPr>
        <w:t xml:space="preserve">, </w:t>
      </w:r>
      <w:proofErr w:type="spellStart"/>
      <w:r w:rsidRPr="00F5471E">
        <w:rPr>
          <w:color w:val="000000"/>
        </w:rPr>
        <w:t>му</w:t>
      </w:r>
      <w:proofErr w:type="spellEnd"/>
      <w:r w:rsidRPr="00F5471E">
        <w:rPr>
          <w:color w:val="000000"/>
        </w:rPr>
        <w:t xml:space="preserve">, ту, а так же простых односложных слов </w:t>
      </w:r>
      <w:r w:rsidRPr="00F5471E">
        <w:rPr>
          <w:rFonts w:ascii="yandex-sans" w:hAnsi="yandex-sans"/>
          <w:color w:val="000000"/>
        </w:rPr>
        <w:t>типа суп, мак.</w:t>
      </w:r>
    </w:p>
    <w:p w14:paraId="252E61A3" w14:textId="77777777" w:rsidR="00F5471E" w:rsidRPr="00F5471E" w:rsidRDefault="00F5471E" w:rsidP="00F5471E">
      <w:pPr>
        <w:shd w:val="clear" w:color="auto" w:fill="FFFFFF"/>
        <w:rPr>
          <w:rFonts w:ascii="yandex-sans" w:hAnsi="yandex-sans"/>
          <w:color w:val="000000"/>
        </w:rPr>
      </w:pPr>
      <w:r w:rsidRPr="00F5471E">
        <w:rPr>
          <w:rFonts w:ascii="yandex-sans" w:hAnsi="yandex-sans"/>
          <w:color w:val="000000"/>
        </w:rPr>
        <w:t>4.Обучение в игровой форме придумывать по заданному количеству хлопков слово, а по заданному слогу целое слово, добавлять недостающий слог в двух-трехсложное слово, отбирать картинки, в названии которых имеется 1-3 слога. По мере знакомства с буквами они записываются в схему слова.</w:t>
      </w:r>
    </w:p>
    <w:p w14:paraId="4DA3C4D6" w14:textId="47E4E1D1" w:rsidR="00F5471E" w:rsidRPr="00F5471E" w:rsidRDefault="00F5471E" w:rsidP="00F5471E">
      <w:pPr>
        <w:shd w:val="clear" w:color="auto" w:fill="FFFFFF"/>
        <w:rPr>
          <w:b/>
          <w:color w:val="000000"/>
        </w:rPr>
      </w:pPr>
      <w:r w:rsidRPr="00F5471E">
        <w:rPr>
          <w:b/>
        </w:rPr>
        <w:t xml:space="preserve">Задачи </w:t>
      </w:r>
      <w:r w:rsidR="00C12538">
        <w:rPr>
          <w:b/>
        </w:rPr>
        <w:t xml:space="preserve">подгрупповых занятий </w:t>
      </w:r>
      <w:r w:rsidRPr="00F5471E">
        <w:rPr>
          <w:b/>
        </w:rPr>
        <w:t xml:space="preserve">по формированию </w:t>
      </w:r>
      <w:proofErr w:type="spellStart"/>
      <w:r w:rsidRPr="00F5471E">
        <w:rPr>
          <w:b/>
        </w:rPr>
        <w:t>лексико</w:t>
      </w:r>
      <w:proofErr w:type="spellEnd"/>
      <w:r w:rsidRPr="00F5471E">
        <w:rPr>
          <w:b/>
        </w:rPr>
        <w:t xml:space="preserve"> – грамматических категорий  и развитию связной речи для детей с ОНР </w:t>
      </w:r>
      <w:r w:rsidRPr="00F5471E">
        <w:rPr>
          <w:b/>
          <w:lang w:val="en-US"/>
        </w:rPr>
        <w:t>III</w:t>
      </w:r>
      <w:r w:rsidRPr="00F5471E">
        <w:rPr>
          <w:b/>
        </w:rPr>
        <w:t xml:space="preserve"> уровня (второй год обучения)  на </w:t>
      </w:r>
      <w:r w:rsidRPr="00F5471E">
        <w:rPr>
          <w:b/>
          <w:lang w:val="en-US"/>
        </w:rPr>
        <w:t>III</w:t>
      </w:r>
      <w:r w:rsidRPr="00F5471E">
        <w:rPr>
          <w:b/>
        </w:rPr>
        <w:t xml:space="preserve"> период  </w:t>
      </w:r>
      <w:r w:rsidRPr="00F5471E">
        <w:rPr>
          <w:b/>
          <w:color w:val="000000"/>
        </w:rPr>
        <w:t>(март, апрель, май, начало июня)</w:t>
      </w:r>
    </w:p>
    <w:p w14:paraId="1EC32115" w14:textId="77777777" w:rsidR="00F5471E" w:rsidRPr="00F5471E" w:rsidRDefault="00F5471E" w:rsidP="00F5471E">
      <w:pPr>
        <w:shd w:val="clear" w:color="auto" w:fill="FFFFFF"/>
        <w:rPr>
          <w:color w:val="000000"/>
        </w:rPr>
      </w:pPr>
      <w:r w:rsidRPr="00F5471E">
        <w:rPr>
          <w:color w:val="000000"/>
        </w:rPr>
        <w:t>Формирование лексико-грамматических средств языка и связной речи</w:t>
      </w:r>
    </w:p>
    <w:p w14:paraId="3ED8E637" w14:textId="77777777" w:rsidR="00F5471E" w:rsidRPr="00F5471E" w:rsidRDefault="00F5471E" w:rsidP="00F5471E">
      <w:pPr>
        <w:shd w:val="clear" w:color="auto" w:fill="FFFFFF"/>
        <w:rPr>
          <w:color w:val="000000"/>
        </w:rPr>
      </w:pPr>
      <w:r w:rsidRPr="00F5471E">
        <w:rPr>
          <w:color w:val="000000"/>
        </w:rPr>
        <w:t>1.Расширение словарного запаса. Воспитание навыка словообразования:</w:t>
      </w:r>
    </w:p>
    <w:p w14:paraId="22049FAD" w14:textId="77777777" w:rsidR="00F5471E" w:rsidRPr="00F5471E" w:rsidRDefault="00F5471E" w:rsidP="00F5471E">
      <w:pPr>
        <w:shd w:val="clear" w:color="auto" w:fill="FFFFFF"/>
        <w:rPr>
          <w:color w:val="000000"/>
        </w:rPr>
      </w:pPr>
      <w:r w:rsidRPr="00F5471E">
        <w:rPr>
          <w:color w:val="000000"/>
        </w:rPr>
        <w:t>а)подбор однородных определений, дополнений, сказуемых (дом-строят, красят, ломают; красят- крышу, стену, забор, потолок, двери). Самостоятельная постановка вопросов (Весна какая? Дом</w:t>
      </w:r>
      <w:r w:rsidRPr="00927AEE">
        <w:rPr>
          <w:color w:val="000000"/>
        </w:rPr>
        <w:t xml:space="preserve"> </w:t>
      </w:r>
      <w:r w:rsidRPr="00F5471E">
        <w:rPr>
          <w:color w:val="000000"/>
        </w:rPr>
        <w:t>какой? Солнышко какое?); закрепление слов-антонимов (Улица какая? Чистая-грязная, широкая-</w:t>
      </w:r>
      <w:r w:rsidRPr="00927AEE">
        <w:rPr>
          <w:color w:val="000000"/>
        </w:rPr>
        <w:t xml:space="preserve"> </w:t>
      </w:r>
      <w:r w:rsidRPr="00F5471E">
        <w:rPr>
          <w:color w:val="000000"/>
        </w:rPr>
        <w:t>узкая, знакомая-незнакомая) и т. д.;</w:t>
      </w:r>
    </w:p>
    <w:p w14:paraId="266E8591" w14:textId="77777777" w:rsidR="00F5471E" w:rsidRPr="00F5471E" w:rsidRDefault="00F5471E" w:rsidP="00F5471E">
      <w:pPr>
        <w:shd w:val="clear" w:color="auto" w:fill="FFFFFF"/>
        <w:rPr>
          <w:color w:val="000000"/>
        </w:rPr>
      </w:pPr>
      <w:r w:rsidRPr="00F5471E">
        <w:rPr>
          <w:color w:val="000000"/>
        </w:rPr>
        <w:t>б)образование сравнительной степени прилагательных(шире, уже, грязнее, светлее, чище);</w:t>
      </w:r>
    </w:p>
    <w:p w14:paraId="7906DDB8" w14:textId="77777777" w:rsidR="00F5471E" w:rsidRPr="00F5471E" w:rsidRDefault="00F5471E" w:rsidP="00F5471E">
      <w:pPr>
        <w:shd w:val="clear" w:color="auto" w:fill="FFFFFF"/>
        <w:rPr>
          <w:color w:val="000000"/>
        </w:rPr>
      </w:pPr>
      <w:r w:rsidRPr="00F5471E">
        <w:rPr>
          <w:color w:val="000000"/>
        </w:rPr>
        <w:t>в)образование существительных от глаголов (учить-учитель, воспитывать-воспитатель, убирать- уборщица, регулировать-регулировщик, строить-строитель и т. д.).</w:t>
      </w:r>
    </w:p>
    <w:p w14:paraId="1774D814" w14:textId="77777777" w:rsidR="00F5471E" w:rsidRPr="00F5471E" w:rsidRDefault="00F5471E" w:rsidP="00F5471E">
      <w:pPr>
        <w:shd w:val="clear" w:color="auto" w:fill="FFFFFF"/>
        <w:rPr>
          <w:color w:val="000000"/>
        </w:rPr>
      </w:pPr>
      <w:r w:rsidRPr="00F5471E">
        <w:rPr>
          <w:color w:val="000000"/>
        </w:rPr>
        <w:t>2.Закрепление правильного употребления грамматических категорий.</w:t>
      </w:r>
    </w:p>
    <w:p w14:paraId="78923108" w14:textId="77777777" w:rsidR="00F5471E" w:rsidRPr="00F5471E" w:rsidRDefault="00F5471E" w:rsidP="00F5471E">
      <w:pPr>
        <w:shd w:val="clear" w:color="auto" w:fill="FFFFFF"/>
        <w:rPr>
          <w:color w:val="000000"/>
        </w:rPr>
      </w:pPr>
      <w:r w:rsidRPr="00F5471E">
        <w:rPr>
          <w:color w:val="000000"/>
        </w:rPr>
        <w:t>3.Практическое усвоение и употребление в речи предлогов над, между, из-за, из-под, выражающих пространственное расположение предметов.</w:t>
      </w:r>
    </w:p>
    <w:p w14:paraId="1B7001D6" w14:textId="77777777" w:rsidR="00F5471E" w:rsidRPr="00F5471E" w:rsidRDefault="00F5471E" w:rsidP="00F5471E">
      <w:pPr>
        <w:shd w:val="clear" w:color="auto" w:fill="FFFFFF"/>
        <w:rPr>
          <w:color w:val="000000"/>
        </w:rPr>
      </w:pPr>
      <w:r w:rsidRPr="00F5471E">
        <w:rPr>
          <w:color w:val="000000"/>
        </w:rPr>
        <w:t>4.Практическое усвоение согласования числительных с существительными (3 куклы-5 кукол; 2 медведя-5 медведей); прилагательных и числительных с существительными (5 белых медведей, много ловких обезьян).</w:t>
      </w:r>
    </w:p>
    <w:p w14:paraId="33032105" w14:textId="77777777" w:rsidR="00F5471E" w:rsidRPr="00F5471E" w:rsidRDefault="00F5471E" w:rsidP="00F5471E">
      <w:pPr>
        <w:shd w:val="clear" w:color="auto" w:fill="FFFFFF"/>
        <w:rPr>
          <w:color w:val="000000"/>
        </w:rPr>
      </w:pPr>
      <w:r w:rsidRPr="00F5471E">
        <w:rPr>
          <w:color w:val="000000"/>
        </w:rPr>
        <w:t xml:space="preserve">5.Закрепление навыка последовательной передачи содержания литературного текста. Использование диалога как средства отражения выразительной интонационной окраски речи разных героев. Умение самостоятельно придумывать события, дополнительные эпизоды при составлении рассказа по картине. Особое внимание уделяется логике развития сюжета, эмоциональной передачи переживаний действующих лиц. Воспитание </w:t>
      </w:r>
      <w:r w:rsidRPr="00F5471E">
        <w:rPr>
          <w:color w:val="000000"/>
        </w:rPr>
        <w:lastRenderedPageBreak/>
        <w:t>внимательного и доброжелательного отношения к ответам других детей. Умение придумывать и составлять загадки путем использования приема сравнения.</w:t>
      </w:r>
    </w:p>
    <w:p w14:paraId="1A169216" w14:textId="77777777" w:rsidR="00F5471E" w:rsidRPr="00F5471E" w:rsidRDefault="00F5471E" w:rsidP="00F5471E">
      <w:pPr>
        <w:shd w:val="clear" w:color="auto" w:fill="FFFFFF"/>
        <w:rPr>
          <w:color w:val="000000"/>
          <w:u w:val="single"/>
        </w:rPr>
      </w:pPr>
      <w:r w:rsidRPr="00F5471E">
        <w:rPr>
          <w:color w:val="000000"/>
          <w:u w:val="single"/>
        </w:rPr>
        <w:t>Формирование правильного звукопроизношения и обучение элементам грамоты.</w:t>
      </w:r>
    </w:p>
    <w:p w14:paraId="6EEF2497" w14:textId="77777777" w:rsidR="00F5471E" w:rsidRPr="00F5471E" w:rsidRDefault="00F5471E" w:rsidP="00F5471E">
      <w:pPr>
        <w:shd w:val="clear" w:color="auto" w:fill="FFFFFF"/>
        <w:rPr>
          <w:color w:val="000000"/>
        </w:rPr>
      </w:pPr>
      <w:r w:rsidRPr="00F5471E">
        <w:rPr>
          <w:color w:val="000000"/>
        </w:rPr>
        <w:t>1.Расширение объема изучаемых звуков: [с]-[ш], [р]-[л], [с], [з], [ц], [ч], [ш] и букв.</w:t>
      </w:r>
    </w:p>
    <w:p w14:paraId="675BA373" w14:textId="77777777" w:rsidR="00F5471E" w:rsidRPr="00F5471E" w:rsidRDefault="00F5471E" w:rsidP="00F5471E">
      <w:pPr>
        <w:shd w:val="clear" w:color="auto" w:fill="FFFFFF"/>
        <w:rPr>
          <w:color w:val="000000"/>
        </w:rPr>
      </w:pPr>
      <w:r w:rsidRPr="00F5471E">
        <w:rPr>
          <w:color w:val="000000"/>
        </w:rPr>
        <w:t>2.Проведение анализа и синтеза: односложных слов со стечением согласных типа стол, шарф; двухсложных слов со стечением согласных в середине слова (кошка), в начале (стакан); трехсложных слов типа панама, капуста, стаканы.</w:t>
      </w:r>
    </w:p>
    <w:p w14:paraId="419A5083" w14:textId="77777777" w:rsidR="00F5471E" w:rsidRPr="00F5471E" w:rsidRDefault="00F5471E" w:rsidP="00F5471E">
      <w:pPr>
        <w:shd w:val="clear" w:color="auto" w:fill="FFFFFF"/>
        <w:rPr>
          <w:color w:val="000000"/>
        </w:rPr>
      </w:pPr>
      <w:r w:rsidRPr="00F5471E">
        <w:rPr>
          <w:color w:val="000000"/>
        </w:rPr>
        <w:t>3.Нахождение пропущенных букв в печатных карточках.</w:t>
      </w:r>
    </w:p>
    <w:p w14:paraId="580F9458" w14:textId="77777777" w:rsidR="00F5471E" w:rsidRPr="00F5471E" w:rsidRDefault="00F5471E" w:rsidP="00F5471E">
      <w:pPr>
        <w:shd w:val="clear" w:color="auto" w:fill="FFFFFF"/>
        <w:rPr>
          <w:color w:val="000000"/>
        </w:rPr>
      </w:pPr>
      <w:r w:rsidRPr="00F5471E">
        <w:rPr>
          <w:color w:val="000000"/>
        </w:rPr>
        <w:t>4.Чтение слогов в лентах-полосках, составление из этих слогов слов, слитное их чтение с</w:t>
      </w:r>
    </w:p>
    <w:p w14:paraId="68BADD3E" w14:textId="77777777" w:rsidR="00F5471E" w:rsidRPr="00F5471E" w:rsidRDefault="00F5471E" w:rsidP="00F5471E">
      <w:pPr>
        <w:shd w:val="clear" w:color="auto" w:fill="FFFFFF"/>
        <w:rPr>
          <w:color w:val="000000"/>
        </w:rPr>
      </w:pPr>
      <w:r w:rsidRPr="00F5471E">
        <w:rPr>
          <w:color w:val="000000"/>
        </w:rPr>
        <w:t>объяснением смысла прочитанного.</w:t>
      </w:r>
    </w:p>
    <w:p w14:paraId="63C6753A" w14:textId="740B3B22" w:rsidR="00F5471E" w:rsidRDefault="00F5471E" w:rsidP="00F5471E">
      <w:pPr>
        <w:shd w:val="clear" w:color="auto" w:fill="FFFFFF"/>
        <w:rPr>
          <w:color w:val="000000"/>
        </w:rPr>
      </w:pPr>
      <w:r w:rsidRPr="00F5471E">
        <w:rPr>
          <w:color w:val="000000"/>
        </w:rPr>
        <w:t>5.Преобразование слогов в слово: ко-</w:t>
      </w:r>
      <w:proofErr w:type="spellStart"/>
      <w:r w:rsidRPr="00F5471E">
        <w:rPr>
          <w:color w:val="000000"/>
        </w:rPr>
        <w:t>шко</w:t>
      </w:r>
      <w:proofErr w:type="spellEnd"/>
      <w:r w:rsidRPr="00F5471E">
        <w:rPr>
          <w:color w:val="000000"/>
        </w:rPr>
        <w:t>-школа.</w:t>
      </w:r>
    </w:p>
    <w:p w14:paraId="0CED0107" w14:textId="77777777" w:rsidR="00EF4CE1" w:rsidRPr="001D3BD7" w:rsidRDefault="00EF4CE1" w:rsidP="00EF4CE1">
      <w:pPr>
        <w:shd w:val="clear" w:color="auto" w:fill="FFFFFF"/>
        <w:rPr>
          <w:b/>
          <w:color w:val="000000"/>
        </w:rPr>
      </w:pPr>
      <w:r w:rsidRPr="00F5471E">
        <w:rPr>
          <w:b/>
        </w:rPr>
        <w:t xml:space="preserve">Задачи организованной образовательной деятельности по формированию </w:t>
      </w:r>
      <w:proofErr w:type="spellStart"/>
      <w:r w:rsidRPr="00F5471E">
        <w:rPr>
          <w:b/>
        </w:rPr>
        <w:t>лексико</w:t>
      </w:r>
      <w:proofErr w:type="spellEnd"/>
      <w:r w:rsidRPr="00F5471E">
        <w:rPr>
          <w:b/>
        </w:rPr>
        <w:t xml:space="preserve"> – грамматических категорий  и развитию связной речи для детей с ОНР </w:t>
      </w:r>
      <w:r>
        <w:rPr>
          <w:b/>
          <w:lang w:val="en-US"/>
        </w:rPr>
        <w:t>IV</w:t>
      </w:r>
      <w:r w:rsidRPr="00F5471E">
        <w:rPr>
          <w:b/>
        </w:rPr>
        <w:t xml:space="preserve"> уровня на </w:t>
      </w:r>
      <w:r w:rsidRPr="00F5471E">
        <w:rPr>
          <w:b/>
          <w:lang w:val="en-US"/>
        </w:rPr>
        <w:t>I</w:t>
      </w:r>
      <w:r w:rsidRPr="00F5471E">
        <w:rPr>
          <w:b/>
        </w:rPr>
        <w:t xml:space="preserve"> период   </w:t>
      </w:r>
      <w:r w:rsidRPr="001D3BD7">
        <w:rPr>
          <w:b/>
          <w:color w:val="000000"/>
        </w:rPr>
        <w:t>(сентябрь - декабрь)</w:t>
      </w:r>
    </w:p>
    <w:p w14:paraId="7B4D28B4" w14:textId="77777777" w:rsidR="00EF4CE1" w:rsidRPr="001D3BD7" w:rsidRDefault="00EF4CE1" w:rsidP="00EF4CE1">
      <w:pPr>
        <w:shd w:val="clear" w:color="auto" w:fill="FFFFFF"/>
        <w:rPr>
          <w:color w:val="000000"/>
          <w:u w:val="single"/>
        </w:rPr>
      </w:pPr>
      <w:r w:rsidRPr="001D3BD7">
        <w:rPr>
          <w:color w:val="000000"/>
          <w:u w:val="single"/>
        </w:rPr>
        <w:t xml:space="preserve">Развитие </w:t>
      </w:r>
      <w:proofErr w:type="spellStart"/>
      <w:r w:rsidRPr="001D3BD7">
        <w:rPr>
          <w:color w:val="000000"/>
          <w:u w:val="single"/>
        </w:rPr>
        <w:t>лексико</w:t>
      </w:r>
      <w:proofErr w:type="spellEnd"/>
      <w:r w:rsidRPr="001D3BD7">
        <w:rPr>
          <w:color w:val="000000"/>
          <w:u w:val="single"/>
        </w:rPr>
        <w:t xml:space="preserve"> – грамматических средств языка:</w:t>
      </w:r>
    </w:p>
    <w:p w14:paraId="5A1F8650" w14:textId="77777777" w:rsidR="00EF4CE1" w:rsidRPr="00F5471E" w:rsidRDefault="00EF4CE1" w:rsidP="00EF4CE1">
      <w:pPr>
        <w:shd w:val="clear" w:color="auto" w:fill="FFFFFF"/>
        <w:rPr>
          <w:color w:val="000000"/>
        </w:rPr>
      </w:pPr>
      <w:r w:rsidRPr="00F5471E">
        <w:rPr>
          <w:color w:val="000000"/>
        </w:rPr>
        <w:t>1 Расширять лексический словарь по темам;</w:t>
      </w:r>
    </w:p>
    <w:p w14:paraId="06708DE6" w14:textId="77777777" w:rsidR="00EF4CE1" w:rsidRPr="00F5471E" w:rsidRDefault="00EF4CE1" w:rsidP="00EF4CE1">
      <w:pPr>
        <w:shd w:val="clear" w:color="auto" w:fill="FFFFFF"/>
        <w:rPr>
          <w:color w:val="000000"/>
        </w:rPr>
      </w:pPr>
      <w:r w:rsidRPr="00F5471E">
        <w:rPr>
          <w:color w:val="000000"/>
        </w:rPr>
        <w:t>2 Упражнять в употреблении слов, образованных за счёт словосложения;</w:t>
      </w:r>
    </w:p>
    <w:p w14:paraId="27005413" w14:textId="77777777" w:rsidR="00EF4CE1" w:rsidRPr="00F5471E" w:rsidRDefault="00EF4CE1" w:rsidP="00EF4CE1">
      <w:pPr>
        <w:shd w:val="clear" w:color="auto" w:fill="FFFFFF"/>
        <w:rPr>
          <w:color w:val="000000"/>
        </w:rPr>
      </w:pPr>
      <w:r w:rsidRPr="00F5471E">
        <w:rPr>
          <w:color w:val="000000"/>
        </w:rPr>
        <w:t>3 Формировать умение употреблять существительные с увеличительным значением</w:t>
      </w:r>
    </w:p>
    <w:p w14:paraId="52A61420" w14:textId="77777777" w:rsidR="00EF4CE1" w:rsidRPr="00F5471E" w:rsidRDefault="00EF4CE1" w:rsidP="00EF4CE1">
      <w:pPr>
        <w:shd w:val="clear" w:color="auto" w:fill="FFFFFF"/>
        <w:rPr>
          <w:color w:val="000000"/>
        </w:rPr>
      </w:pPr>
      <w:r w:rsidRPr="00F5471E">
        <w:rPr>
          <w:color w:val="000000"/>
        </w:rPr>
        <w:t>объяснять и практически употреблять в речи существительные с уменьшительно-</w:t>
      </w:r>
      <w:proofErr w:type="spellStart"/>
      <w:r w:rsidRPr="00F5471E">
        <w:rPr>
          <w:color w:val="000000"/>
        </w:rPr>
        <w:t>ласкательнымизначениями</w:t>
      </w:r>
      <w:proofErr w:type="spellEnd"/>
      <w:r w:rsidRPr="00F5471E">
        <w:rPr>
          <w:color w:val="000000"/>
        </w:rPr>
        <w:t>;</w:t>
      </w:r>
    </w:p>
    <w:p w14:paraId="485EE472" w14:textId="77777777" w:rsidR="00EF4CE1" w:rsidRPr="001D3BD7" w:rsidRDefault="00EF4CE1" w:rsidP="00EF4CE1">
      <w:pPr>
        <w:shd w:val="clear" w:color="auto" w:fill="FFFFFF"/>
        <w:rPr>
          <w:color w:val="000000"/>
        </w:rPr>
      </w:pPr>
      <w:r w:rsidRPr="00F5471E">
        <w:rPr>
          <w:color w:val="000000"/>
        </w:rPr>
        <w:t>4 Совершенствовать навыки подбора и употребления в речи антонимов: глаголов, прилагательных,</w:t>
      </w:r>
      <w:r w:rsidRPr="001D3BD7">
        <w:rPr>
          <w:color w:val="000000"/>
        </w:rPr>
        <w:t xml:space="preserve"> </w:t>
      </w:r>
      <w:r w:rsidRPr="00F5471E">
        <w:rPr>
          <w:color w:val="000000"/>
        </w:rPr>
        <w:t>существительных</w:t>
      </w:r>
    </w:p>
    <w:p w14:paraId="7B6EB490" w14:textId="77777777" w:rsidR="00EF4CE1" w:rsidRPr="00F5471E" w:rsidRDefault="00EF4CE1" w:rsidP="00EF4CE1">
      <w:pPr>
        <w:shd w:val="clear" w:color="auto" w:fill="FFFFFF"/>
        <w:rPr>
          <w:color w:val="000000"/>
        </w:rPr>
      </w:pPr>
      <w:r w:rsidRPr="00F5471E">
        <w:rPr>
          <w:color w:val="000000"/>
        </w:rPr>
        <w:t>5 Продолжать формировать умение объяснять значение слов с опорой на их словообразовательную</w:t>
      </w:r>
      <w:r w:rsidRPr="001D3BD7">
        <w:rPr>
          <w:color w:val="000000"/>
        </w:rPr>
        <w:t xml:space="preserve"> </w:t>
      </w:r>
      <w:r w:rsidRPr="00F5471E">
        <w:rPr>
          <w:color w:val="000000"/>
        </w:rPr>
        <w:t>структуру</w:t>
      </w:r>
    </w:p>
    <w:p w14:paraId="6111FFA2" w14:textId="77777777" w:rsidR="00EF4CE1" w:rsidRPr="00F5471E" w:rsidRDefault="00EF4CE1" w:rsidP="00EF4CE1">
      <w:pPr>
        <w:shd w:val="clear" w:color="auto" w:fill="FFFFFF"/>
        <w:rPr>
          <w:color w:val="000000"/>
        </w:rPr>
      </w:pPr>
      <w:r w:rsidRPr="00F5471E">
        <w:rPr>
          <w:color w:val="000000"/>
        </w:rPr>
        <w:t>6 Упражнять в подборе синонимов и практическом употреблении их в речи</w:t>
      </w:r>
    </w:p>
    <w:p w14:paraId="0A88C57E" w14:textId="77777777" w:rsidR="00EF4CE1" w:rsidRPr="00F5471E" w:rsidRDefault="00EF4CE1" w:rsidP="00EF4CE1">
      <w:pPr>
        <w:shd w:val="clear" w:color="auto" w:fill="FFFFFF"/>
        <w:rPr>
          <w:color w:val="000000"/>
        </w:rPr>
      </w:pPr>
      <w:r w:rsidRPr="00F5471E">
        <w:rPr>
          <w:color w:val="000000"/>
        </w:rPr>
        <w:t>7 Формировать умение дифференцированно использовать в речи простые и сложные предлоги</w:t>
      </w:r>
    </w:p>
    <w:p w14:paraId="3C0D2BDF" w14:textId="77777777" w:rsidR="00EF4CE1" w:rsidRPr="00F5471E" w:rsidRDefault="00EF4CE1" w:rsidP="00EF4CE1">
      <w:pPr>
        <w:shd w:val="clear" w:color="auto" w:fill="FFFFFF"/>
        <w:rPr>
          <w:color w:val="000000"/>
        </w:rPr>
      </w:pPr>
      <w:r w:rsidRPr="00F5471E">
        <w:rPr>
          <w:color w:val="000000"/>
        </w:rPr>
        <w:t>8 Формировать умение образовывать сравнительную степень прилагательных</w:t>
      </w:r>
    </w:p>
    <w:p w14:paraId="6058CD39" w14:textId="77777777" w:rsidR="00EF4CE1" w:rsidRPr="00F5471E" w:rsidRDefault="00EF4CE1" w:rsidP="00EF4CE1">
      <w:pPr>
        <w:shd w:val="clear" w:color="auto" w:fill="FFFFFF"/>
        <w:rPr>
          <w:color w:val="000000"/>
        </w:rPr>
      </w:pPr>
      <w:r w:rsidRPr="00F5471E">
        <w:rPr>
          <w:color w:val="000000"/>
        </w:rPr>
        <w:t xml:space="preserve">упражнять в образовании сложных составных прилагательных ( </w:t>
      </w:r>
      <w:proofErr w:type="spellStart"/>
      <w:r w:rsidRPr="00F5471E">
        <w:rPr>
          <w:color w:val="000000"/>
        </w:rPr>
        <w:t>тёмно</w:t>
      </w:r>
      <w:proofErr w:type="spellEnd"/>
      <w:r w:rsidRPr="00F5471E">
        <w:rPr>
          <w:color w:val="000000"/>
        </w:rPr>
        <w:t xml:space="preserve"> – зелёный)</w:t>
      </w:r>
    </w:p>
    <w:p w14:paraId="49C5DAEC" w14:textId="77777777" w:rsidR="00EF4CE1" w:rsidRPr="00F5471E" w:rsidRDefault="00EF4CE1" w:rsidP="00EF4CE1">
      <w:pPr>
        <w:shd w:val="clear" w:color="auto" w:fill="FFFFFF"/>
        <w:rPr>
          <w:color w:val="000000"/>
        </w:rPr>
      </w:pPr>
      <w:r w:rsidRPr="00F5471E">
        <w:rPr>
          <w:color w:val="000000"/>
        </w:rPr>
        <w:t>9 Развивать понимание и умение объяснять переносное значение выражений</w:t>
      </w:r>
    </w:p>
    <w:p w14:paraId="466C7A0F" w14:textId="77777777" w:rsidR="00EF4CE1" w:rsidRPr="00F5471E" w:rsidRDefault="00EF4CE1" w:rsidP="00EF4CE1">
      <w:pPr>
        <w:shd w:val="clear" w:color="auto" w:fill="FFFFFF"/>
        <w:rPr>
          <w:color w:val="000000"/>
        </w:rPr>
      </w:pPr>
      <w:r w:rsidRPr="00F5471E">
        <w:rPr>
          <w:color w:val="000000"/>
        </w:rPr>
        <w:t xml:space="preserve">10 Совершенствовать умение преобразовывать названия профессий </w:t>
      </w:r>
      <w:proofErr w:type="spellStart"/>
      <w:r w:rsidRPr="00F5471E">
        <w:rPr>
          <w:color w:val="000000"/>
        </w:rPr>
        <w:t>м.р</w:t>
      </w:r>
      <w:proofErr w:type="spellEnd"/>
      <w:r w:rsidRPr="00F5471E">
        <w:rPr>
          <w:color w:val="000000"/>
        </w:rPr>
        <w:t xml:space="preserve">. в профессию </w:t>
      </w:r>
      <w:proofErr w:type="spellStart"/>
      <w:r w:rsidRPr="00F5471E">
        <w:rPr>
          <w:color w:val="000000"/>
        </w:rPr>
        <w:t>ж.р</w:t>
      </w:r>
      <w:proofErr w:type="spellEnd"/>
      <w:r w:rsidRPr="00F5471E">
        <w:rPr>
          <w:color w:val="000000"/>
        </w:rPr>
        <w:t>.</w:t>
      </w:r>
    </w:p>
    <w:p w14:paraId="4A93619F" w14:textId="77777777" w:rsidR="00EF4CE1" w:rsidRPr="00F5471E" w:rsidRDefault="00EF4CE1" w:rsidP="00EF4CE1">
      <w:pPr>
        <w:shd w:val="clear" w:color="auto" w:fill="FFFFFF"/>
        <w:rPr>
          <w:color w:val="000000"/>
        </w:rPr>
      </w:pPr>
      <w:r w:rsidRPr="00F5471E">
        <w:rPr>
          <w:color w:val="000000"/>
        </w:rPr>
        <w:t>11 Формировать умение подбирать однокоренные слова( преобразовывать одну грамматическую</w:t>
      </w:r>
      <w:r w:rsidRPr="001D3BD7">
        <w:rPr>
          <w:color w:val="000000"/>
        </w:rPr>
        <w:t xml:space="preserve"> </w:t>
      </w:r>
      <w:r w:rsidRPr="00F5471E">
        <w:rPr>
          <w:color w:val="000000"/>
        </w:rPr>
        <w:t>категорию в другую)</w:t>
      </w:r>
    </w:p>
    <w:p w14:paraId="1314F83E" w14:textId="77777777" w:rsidR="00EF4CE1" w:rsidRPr="00F5471E" w:rsidRDefault="00EF4CE1" w:rsidP="00EF4CE1">
      <w:pPr>
        <w:shd w:val="clear" w:color="auto" w:fill="FFFFFF"/>
        <w:rPr>
          <w:color w:val="000000"/>
        </w:rPr>
      </w:pPr>
      <w:r w:rsidRPr="00F5471E">
        <w:rPr>
          <w:color w:val="000000"/>
        </w:rPr>
        <w:t>12 Закреплять навыки согласования прилагательных с существительными в роде, числе, падеже</w:t>
      </w:r>
    </w:p>
    <w:p w14:paraId="26841015" w14:textId="77777777" w:rsidR="00EF4CE1" w:rsidRPr="00F5471E" w:rsidRDefault="00EF4CE1" w:rsidP="00EF4CE1">
      <w:pPr>
        <w:shd w:val="clear" w:color="auto" w:fill="FFFFFF"/>
        <w:rPr>
          <w:color w:val="000000"/>
        </w:rPr>
      </w:pPr>
      <w:r w:rsidRPr="00F5471E">
        <w:rPr>
          <w:color w:val="000000"/>
        </w:rPr>
        <w:t>13 Упражнять в умении употреблять в речи притяжательные прилагательные</w:t>
      </w:r>
    </w:p>
    <w:p w14:paraId="3369B9E4" w14:textId="77777777" w:rsidR="00EF4CE1" w:rsidRPr="001D3BD7" w:rsidRDefault="00EF4CE1" w:rsidP="00EF4CE1">
      <w:pPr>
        <w:shd w:val="clear" w:color="auto" w:fill="FFFFFF"/>
        <w:rPr>
          <w:color w:val="000000"/>
          <w:u w:val="single"/>
        </w:rPr>
      </w:pPr>
      <w:r w:rsidRPr="001D3BD7">
        <w:rPr>
          <w:color w:val="000000"/>
          <w:u w:val="single"/>
        </w:rPr>
        <w:t>Развитие самостоятельной развёрнутой связной речи</w:t>
      </w:r>
    </w:p>
    <w:p w14:paraId="7A0D2582" w14:textId="77777777" w:rsidR="00EF4CE1" w:rsidRPr="00F5471E" w:rsidRDefault="00EF4CE1" w:rsidP="00EF4CE1">
      <w:pPr>
        <w:shd w:val="clear" w:color="auto" w:fill="FFFFFF"/>
        <w:rPr>
          <w:color w:val="000000"/>
        </w:rPr>
      </w:pPr>
      <w:r w:rsidRPr="00F5471E">
        <w:rPr>
          <w:color w:val="000000"/>
        </w:rPr>
        <w:t>1 Совершенствовать навыки сравнения предметов и составление рассказов – описаний каждого из</w:t>
      </w:r>
      <w:r w:rsidRPr="001D3BD7">
        <w:rPr>
          <w:color w:val="000000"/>
        </w:rPr>
        <w:t xml:space="preserve"> </w:t>
      </w:r>
      <w:r w:rsidRPr="00F5471E">
        <w:rPr>
          <w:color w:val="000000"/>
        </w:rPr>
        <w:t>них;</w:t>
      </w:r>
    </w:p>
    <w:p w14:paraId="6564E994" w14:textId="77777777" w:rsidR="00EF4CE1" w:rsidRPr="00F5471E" w:rsidRDefault="00EF4CE1" w:rsidP="00EF4CE1">
      <w:pPr>
        <w:shd w:val="clear" w:color="auto" w:fill="FFFFFF"/>
        <w:rPr>
          <w:color w:val="000000"/>
        </w:rPr>
      </w:pPr>
      <w:r w:rsidRPr="00F5471E">
        <w:rPr>
          <w:color w:val="000000"/>
        </w:rPr>
        <w:t>2 Упражнять в конструировании предложений по опорным словам</w:t>
      </w:r>
    </w:p>
    <w:p w14:paraId="6B61CE9F" w14:textId="77777777" w:rsidR="00EF4CE1" w:rsidRPr="00F5471E" w:rsidRDefault="00EF4CE1" w:rsidP="00EF4CE1">
      <w:pPr>
        <w:shd w:val="clear" w:color="auto" w:fill="FFFFFF"/>
        <w:rPr>
          <w:color w:val="000000"/>
        </w:rPr>
      </w:pPr>
      <w:r w:rsidRPr="00F5471E">
        <w:rPr>
          <w:color w:val="000000"/>
        </w:rPr>
        <w:t>3 Формировать навыки составления повествовательного рассказа</w:t>
      </w:r>
    </w:p>
    <w:p w14:paraId="22408D45" w14:textId="77777777" w:rsidR="00EF4CE1" w:rsidRPr="00F5471E" w:rsidRDefault="00EF4CE1" w:rsidP="00EF4CE1">
      <w:pPr>
        <w:shd w:val="clear" w:color="auto" w:fill="FFFFFF"/>
        <w:rPr>
          <w:color w:val="000000"/>
        </w:rPr>
      </w:pPr>
      <w:r w:rsidRPr="00F5471E">
        <w:rPr>
          <w:color w:val="000000"/>
        </w:rPr>
        <w:t>4 Упражнять в распространении предложений за счёт введения однородных членов</w:t>
      </w:r>
    </w:p>
    <w:p w14:paraId="21784BF0" w14:textId="77777777" w:rsidR="00EF4CE1" w:rsidRPr="00F5471E" w:rsidRDefault="00EF4CE1" w:rsidP="00EF4CE1">
      <w:pPr>
        <w:shd w:val="clear" w:color="auto" w:fill="FFFFFF"/>
        <w:rPr>
          <w:color w:val="000000"/>
        </w:rPr>
      </w:pPr>
      <w:r w:rsidRPr="00F5471E">
        <w:rPr>
          <w:color w:val="000000"/>
        </w:rPr>
        <w:t xml:space="preserve">5 Формировать умение анализировать </w:t>
      </w:r>
      <w:proofErr w:type="spellStart"/>
      <w:r w:rsidRPr="00F5471E">
        <w:rPr>
          <w:color w:val="000000"/>
        </w:rPr>
        <w:t>причинно</w:t>
      </w:r>
      <w:proofErr w:type="spellEnd"/>
      <w:r w:rsidRPr="00F5471E">
        <w:rPr>
          <w:color w:val="000000"/>
        </w:rPr>
        <w:t xml:space="preserve"> – следственные связи и времен. связи,</w:t>
      </w:r>
    </w:p>
    <w:p w14:paraId="1F05EEB0" w14:textId="77777777" w:rsidR="00EF4CE1" w:rsidRPr="00F5471E" w:rsidRDefault="00EF4CE1" w:rsidP="00EF4CE1">
      <w:pPr>
        <w:shd w:val="clear" w:color="auto" w:fill="FFFFFF"/>
        <w:rPr>
          <w:color w:val="000000"/>
        </w:rPr>
      </w:pPr>
      <w:r w:rsidRPr="00F5471E">
        <w:rPr>
          <w:color w:val="000000"/>
        </w:rPr>
        <w:t>существующие между частями сюжета</w:t>
      </w:r>
    </w:p>
    <w:p w14:paraId="41A287C4" w14:textId="77777777" w:rsidR="00EF4CE1" w:rsidRPr="00F5471E" w:rsidRDefault="00EF4CE1" w:rsidP="00EF4CE1">
      <w:pPr>
        <w:shd w:val="clear" w:color="auto" w:fill="FFFFFF"/>
        <w:rPr>
          <w:color w:val="000000"/>
        </w:rPr>
      </w:pPr>
      <w:r w:rsidRPr="00F5471E">
        <w:rPr>
          <w:color w:val="000000"/>
        </w:rPr>
        <w:t>6 Закреплять навыки составления рассказа по картине ( с опорой на вопрос. – ответный и наглядно</w:t>
      </w:r>
      <w:r w:rsidRPr="001D3BD7">
        <w:rPr>
          <w:color w:val="000000"/>
        </w:rPr>
        <w:t xml:space="preserve"> </w:t>
      </w:r>
      <w:r w:rsidRPr="00F5471E">
        <w:rPr>
          <w:color w:val="000000"/>
        </w:rPr>
        <w:t>– графические планы)</w:t>
      </w:r>
    </w:p>
    <w:p w14:paraId="133F3C07" w14:textId="77777777" w:rsidR="00EF4CE1" w:rsidRPr="00F5471E" w:rsidRDefault="00EF4CE1" w:rsidP="00EF4CE1">
      <w:pPr>
        <w:shd w:val="clear" w:color="auto" w:fill="FFFFFF"/>
        <w:rPr>
          <w:color w:val="000000"/>
        </w:rPr>
      </w:pPr>
      <w:r w:rsidRPr="00F5471E">
        <w:rPr>
          <w:color w:val="000000"/>
        </w:rPr>
        <w:t>7 Продолжать формировать умение составлять рассказ по серии сюжетных картинок, заучивать</w:t>
      </w:r>
      <w:r w:rsidRPr="001D3BD7">
        <w:rPr>
          <w:color w:val="000000"/>
        </w:rPr>
        <w:t xml:space="preserve"> </w:t>
      </w:r>
      <w:r w:rsidRPr="00F5471E">
        <w:rPr>
          <w:color w:val="000000"/>
        </w:rPr>
        <w:t xml:space="preserve">стихи и </w:t>
      </w:r>
      <w:proofErr w:type="spellStart"/>
      <w:r w:rsidRPr="00F5471E">
        <w:rPr>
          <w:color w:val="000000"/>
        </w:rPr>
        <w:t>потешки</w:t>
      </w:r>
      <w:proofErr w:type="spellEnd"/>
    </w:p>
    <w:p w14:paraId="7BEE9981" w14:textId="77777777" w:rsidR="00EF4CE1" w:rsidRPr="00F5471E" w:rsidRDefault="00EF4CE1" w:rsidP="00EF4CE1">
      <w:pPr>
        <w:shd w:val="clear" w:color="auto" w:fill="FFFFFF"/>
        <w:rPr>
          <w:color w:val="000000"/>
        </w:rPr>
      </w:pPr>
      <w:r w:rsidRPr="00F5471E">
        <w:rPr>
          <w:color w:val="000000"/>
        </w:rPr>
        <w:t>8 Совершенствовать навыки пересказа рассказа, сказки с опорой на картинный, вопросительный</w:t>
      </w:r>
      <w:r w:rsidRPr="001D3BD7">
        <w:rPr>
          <w:color w:val="000000"/>
        </w:rPr>
        <w:t xml:space="preserve"> </w:t>
      </w:r>
      <w:r w:rsidRPr="00F5471E">
        <w:rPr>
          <w:color w:val="000000"/>
        </w:rPr>
        <w:t>план</w:t>
      </w:r>
    </w:p>
    <w:p w14:paraId="0B83D637" w14:textId="77777777" w:rsidR="00EF4CE1" w:rsidRPr="00F5471E" w:rsidRDefault="00EF4CE1" w:rsidP="00EF4CE1">
      <w:pPr>
        <w:shd w:val="clear" w:color="auto" w:fill="FFFFFF"/>
        <w:rPr>
          <w:color w:val="000000"/>
        </w:rPr>
      </w:pPr>
      <w:r w:rsidRPr="00F5471E">
        <w:rPr>
          <w:color w:val="000000"/>
        </w:rPr>
        <w:t>9 Формировать навыки составления предложений, рассказов с элементами творчества</w:t>
      </w:r>
    </w:p>
    <w:p w14:paraId="5BBDA244" w14:textId="77777777" w:rsidR="00EF4CE1" w:rsidRPr="001D3BD7" w:rsidRDefault="00EF4CE1" w:rsidP="00EF4CE1">
      <w:pPr>
        <w:shd w:val="clear" w:color="auto" w:fill="FFFFFF"/>
        <w:rPr>
          <w:color w:val="000000"/>
          <w:u w:val="single"/>
        </w:rPr>
      </w:pPr>
      <w:r w:rsidRPr="001D3BD7">
        <w:rPr>
          <w:color w:val="000000"/>
          <w:u w:val="single"/>
        </w:rPr>
        <w:t>3 Подготовка к овладению элементами грамоты</w:t>
      </w:r>
    </w:p>
    <w:p w14:paraId="150703F1" w14:textId="77777777" w:rsidR="00EF4CE1" w:rsidRPr="00F5471E" w:rsidRDefault="00EF4CE1" w:rsidP="00EF4CE1">
      <w:pPr>
        <w:shd w:val="clear" w:color="auto" w:fill="FFFFFF"/>
        <w:rPr>
          <w:color w:val="000000"/>
        </w:rPr>
      </w:pPr>
      <w:r w:rsidRPr="00F5471E">
        <w:rPr>
          <w:color w:val="000000"/>
        </w:rPr>
        <w:lastRenderedPageBreak/>
        <w:t>- закреплять понятие звук и слог</w:t>
      </w:r>
    </w:p>
    <w:p w14:paraId="492EE3FB" w14:textId="77777777" w:rsidR="00EF4CE1" w:rsidRPr="00F5471E" w:rsidRDefault="00EF4CE1" w:rsidP="00EF4CE1">
      <w:pPr>
        <w:shd w:val="clear" w:color="auto" w:fill="FFFFFF"/>
        <w:rPr>
          <w:color w:val="000000"/>
        </w:rPr>
      </w:pPr>
      <w:r w:rsidRPr="00F5471E">
        <w:rPr>
          <w:color w:val="000000"/>
        </w:rPr>
        <w:t>- совершенствовать навыки различения звуков: речевых и неречевых, гласных-согласных, мягких-</w:t>
      </w:r>
      <w:r w:rsidRPr="001D3BD7">
        <w:rPr>
          <w:color w:val="000000"/>
        </w:rPr>
        <w:t xml:space="preserve"> </w:t>
      </w:r>
      <w:r w:rsidRPr="00F5471E">
        <w:rPr>
          <w:color w:val="000000"/>
        </w:rPr>
        <w:t>твёрдых, звонких-глухих, звуков, отличающихся способом и местом образования</w:t>
      </w:r>
    </w:p>
    <w:p w14:paraId="26ECED33" w14:textId="77777777" w:rsidR="00EF4CE1" w:rsidRPr="00F5471E" w:rsidRDefault="00EF4CE1" w:rsidP="00EF4CE1">
      <w:pPr>
        <w:shd w:val="clear" w:color="auto" w:fill="FFFFFF"/>
        <w:rPr>
          <w:color w:val="000000"/>
        </w:rPr>
      </w:pPr>
      <w:r w:rsidRPr="00F5471E">
        <w:rPr>
          <w:color w:val="000000"/>
        </w:rPr>
        <w:t>- формировать умение выделять начальный гласный звук</w:t>
      </w:r>
    </w:p>
    <w:p w14:paraId="6A548F46" w14:textId="77777777" w:rsidR="00EF4CE1" w:rsidRPr="00F5471E" w:rsidRDefault="00EF4CE1" w:rsidP="00EF4CE1">
      <w:pPr>
        <w:shd w:val="clear" w:color="auto" w:fill="FFFFFF"/>
        <w:rPr>
          <w:color w:val="000000"/>
        </w:rPr>
      </w:pPr>
      <w:r w:rsidRPr="00F5471E">
        <w:rPr>
          <w:color w:val="000000"/>
        </w:rPr>
        <w:t>- формировать умение выделять последний гласный звук в положении после согласного</w:t>
      </w:r>
    </w:p>
    <w:p w14:paraId="490950CA" w14:textId="77777777" w:rsidR="00EF4CE1" w:rsidRPr="00F5471E" w:rsidRDefault="00EF4CE1" w:rsidP="00EF4CE1">
      <w:pPr>
        <w:shd w:val="clear" w:color="auto" w:fill="FFFFFF"/>
        <w:rPr>
          <w:color w:val="000000"/>
        </w:rPr>
      </w:pPr>
      <w:r w:rsidRPr="00F5471E">
        <w:rPr>
          <w:color w:val="000000"/>
        </w:rPr>
        <w:t>- формировать умение выделять начальный согласный звук в слове</w:t>
      </w:r>
    </w:p>
    <w:p w14:paraId="056D1F7E" w14:textId="77777777" w:rsidR="00EF4CE1" w:rsidRPr="00F5471E" w:rsidRDefault="00EF4CE1" w:rsidP="00EF4CE1">
      <w:pPr>
        <w:shd w:val="clear" w:color="auto" w:fill="FFFFFF"/>
        <w:rPr>
          <w:color w:val="000000"/>
        </w:rPr>
      </w:pPr>
      <w:r w:rsidRPr="00F5471E">
        <w:rPr>
          <w:color w:val="000000"/>
        </w:rPr>
        <w:t>- формировать умение выделять последний согласный звук в слове</w:t>
      </w:r>
    </w:p>
    <w:p w14:paraId="465DCA8A" w14:textId="77777777" w:rsidR="00EF4CE1" w:rsidRPr="00F5471E" w:rsidRDefault="00EF4CE1" w:rsidP="00EF4CE1">
      <w:pPr>
        <w:shd w:val="clear" w:color="auto" w:fill="FFFFFF"/>
        <w:rPr>
          <w:color w:val="000000"/>
        </w:rPr>
      </w:pPr>
      <w:r w:rsidRPr="00F5471E">
        <w:rPr>
          <w:color w:val="000000"/>
        </w:rPr>
        <w:t>- формировать умение анализировать звуковой ряд, состоящий из двух-трёх-четырёх гласных звуков</w:t>
      </w:r>
    </w:p>
    <w:p w14:paraId="172FD897" w14:textId="77777777" w:rsidR="00EF4CE1" w:rsidRPr="00F5471E" w:rsidRDefault="00EF4CE1" w:rsidP="00EF4CE1">
      <w:pPr>
        <w:shd w:val="clear" w:color="auto" w:fill="FFFFFF"/>
        <w:rPr>
          <w:color w:val="000000"/>
        </w:rPr>
      </w:pPr>
      <w:r w:rsidRPr="00F5471E">
        <w:rPr>
          <w:color w:val="000000"/>
        </w:rPr>
        <w:t>- осуществлять анализ и синтез обратного слога</w:t>
      </w:r>
    </w:p>
    <w:p w14:paraId="2194E522" w14:textId="77777777" w:rsidR="00EF4CE1" w:rsidRPr="00F5471E" w:rsidRDefault="00EF4CE1" w:rsidP="00EF4CE1">
      <w:pPr>
        <w:shd w:val="clear" w:color="auto" w:fill="FFFFFF"/>
        <w:rPr>
          <w:color w:val="000000"/>
        </w:rPr>
      </w:pPr>
      <w:r w:rsidRPr="00F5471E">
        <w:rPr>
          <w:color w:val="000000"/>
        </w:rPr>
        <w:t>- осуществлять анализ и синтез прямого слога</w:t>
      </w:r>
    </w:p>
    <w:p w14:paraId="68271FBE" w14:textId="77777777" w:rsidR="00EF4CE1" w:rsidRPr="00F5471E" w:rsidRDefault="00EF4CE1" w:rsidP="00EF4CE1">
      <w:pPr>
        <w:shd w:val="clear" w:color="auto" w:fill="FFFFFF"/>
        <w:rPr>
          <w:color w:val="000000"/>
        </w:rPr>
      </w:pPr>
      <w:r w:rsidRPr="00F5471E">
        <w:rPr>
          <w:color w:val="000000"/>
        </w:rPr>
        <w:t>- продолжать знакомить с буквами формировать умение составлять из букв разрезной азбуки слоги:</w:t>
      </w:r>
      <w:r w:rsidRPr="001D3BD7">
        <w:rPr>
          <w:color w:val="000000"/>
        </w:rPr>
        <w:t xml:space="preserve"> </w:t>
      </w:r>
      <w:r w:rsidRPr="00F5471E">
        <w:rPr>
          <w:color w:val="000000"/>
        </w:rPr>
        <w:t>обратные и прямые</w:t>
      </w:r>
    </w:p>
    <w:p w14:paraId="3FF9A66C" w14:textId="77777777" w:rsidR="00EF4CE1" w:rsidRPr="00F5471E" w:rsidRDefault="00EF4CE1" w:rsidP="00EF4CE1">
      <w:pPr>
        <w:shd w:val="clear" w:color="auto" w:fill="FFFFFF"/>
        <w:rPr>
          <w:color w:val="000000"/>
        </w:rPr>
      </w:pPr>
      <w:r w:rsidRPr="00F5471E">
        <w:rPr>
          <w:color w:val="000000"/>
        </w:rPr>
        <w:t xml:space="preserve">- формировать умение осуществлять </w:t>
      </w:r>
      <w:proofErr w:type="spellStart"/>
      <w:r w:rsidRPr="00F5471E">
        <w:rPr>
          <w:color w:val="000000"/>
        </w:rPr>
        <w:t>звуко</w:t>
      </w:r>
      <w:proofErr w:type="spellEnd"/>
      <w:r w:rsidRPr="00F5471E">
        <w:rPr>
          <w:color w:val="000000"/>
        </w:rPr>
        <w:t xml:space="preserve"> – буквенный анализ и синтез слогов</w:t>
      </w:r>
    </w:p>
    <w:p w14:paraId="67725460" w14:textId="77777777" w:rsidR="00EF4CE1" w:rsidRPr="00F5471E" w:rsidRDefault="00EF4CE1" w:rsidP="00EF4CE1">
      <w:pPr>
        <w:shd w:val="clear" w:color="auto" w:fill="FFFFFF"/>
        <w:rPr>
          <w:color w:val="000000"/>
        </w:rPr>
      </w:pPr>
      <w:r w:rsidRPr="00F5471E">
        <w:rPr>
          <w:color w:val="000000"/>
        </w:rPr>
        <w:t>- продолжать формировать навыки деления слова на слоги</w:t>
      </w:r>
    </w:p>
    <w:p w14:paraId="281BCA3B" w14:textId="77777777" w:rsidR="00EF4CE1" w:rsidRPr="00F5471E" w:rsidRDefault="00EF4CE1" w:rsidP="00EF4CE1">
      <w:pPr>
        <w:shd w:val="clear" w:color="auto" w:fill="FFFFFF"/>
        <w:rPr>
          <w:color w:val="000000"/>
        </w:rPr>
      </w:pPr>
      <w:r w:rsidRPr="00F5471E">
        <w:rPr>
          <w:color w:val="000000"/>
        </w:rPr>
        <w:t>- развивать оптико-пространственные ориентировки</w:t>
      </w:r>
    </w:p>
    <w:p w14:paraId="4D2A0DBA" w14:textId="77777777" w:rsidR="00EF4CE1" w:rsidRPr="00F5471E" w:rsidRDefault="00EF4CE1" w:rsidP="00EF4CE1">
      <w:pPr>
        <w:shd w:val="clear" w:color="auto" w:fill="FFFFFF"/>
        <w:rPr>
          <w:color w:val="000000"/>
        </w:rPr>
      </w:pPr>
      <w:r w:rsidRPr="00F5471E">
        <w:rPr>
          <w:color w:val="000000"/>
        </w:rPr>
        <w:t>- развивать графо - моторные навыки</w:t>
      </w:r>
    </w:p>
    <w:p w14:paraId="615D7FAC" w14:textId="77777777" w:rsidR="00EF4CE1" w:rsidRPr="001D3BD7" w:rsidRDefault="00EF4CE1" w:rsidP="00EF4CE1">
      <w:pPr>
        <w:shd w:val="clear" w:color="auto" w:fill="FFFFFF"/>
        <w:rPr>
          <w:color w:val="000000"/>
          <w:u w:val="single"/>
        </w:rPr>
      </w:pPr>
      <w:r w:rsidRPr="001D3BD7">
        <w:rPr>
          <w:color w:val="000000"/>
          <w:u w:val="single"/>
        </w:rPr>
        <w:t>4 Совершенствование произносительной стороны речи</w:t>
      </w:r>
    </w:p>
    <w:p w14:paraId="5AF7C0ED" w14:textId="77777777" w:rsidR="00EF4CE1" w:rsidRPr="00F5471E" w:rsidRDefault="00EF4CE1" w:rsidP="00EF4CE1">
      <w:pPr>
        <w:shd w:val="clear" w:color="auto" w:fill="FFFFFF"/>
        <w:rPr>
          <w:color w:val="000000"/>
        </w:rPr>
      </w:pPr>
      <w:r w:rsidRPr="00F5471E">
        <w:rPr>
          <w:color w:val="000000"/>
        </w:rPr>
        <w:t>- продолжать развивать артикуляционную и мимическую моторику</w:t>
      </w:r>
    </w:p>
    <w:p w14:paraId="6DB11CF6" w14:textId="77777777" w:rsidR="00EF4CE1" w:rsidRPr="00F5471E" w:rsidRDefault="00EF4CE1" w:rsidP="00EF4CE1">
      <w:pPr>
        <w:shd w:val="clear" w:color="auto" w:fill="FFFFFF"/>
        <w:rPr>
          <w:color w:val="000000"/>
        </w:rPr>
      </w:pPr>
      <w:r w:rsidRPr="00F5471E">
        <w:rPr>
          <w:color w:val="000000"/>
        </w:rPr>
        <w:t>- закреплять навыки чёткого произношения гласных и согласных, имеющихся в речи</w:t>
      </w:r>
    </w:p>
    <w:p w14:paraId="3EB0F38A" w14:textId="77777777" w:rsidR="00EF4CE1" w:rsidRPr="00F5471E" w:rsidRDefault="00EF4CE1" w:rsidP="00EF4CE1">
      <w:pPr>
        <w:shd w:val="clear" w:color="auto" w:fill="FFFFFF"/>
        <w:rPr>
          <w:color w:val="000000"/>
        </w:rPr>
      </w:pPr>
      <w:r w:rsidRPr="00F5471E">
        <w:rPr>
          <w:color w:val="000000"/>
        </w:rPr>
        <w:t>корригировать произношение нарушенных звуков</w:t>
      </w:r>
    </w:p>
    <w:p w14:paraId="257BDDCF" w14:textId="77777777" w:rsidR="00EF4CE1" w:rsidRPr="00F5471E" w:rsidRDefault="00EF4CE1" w:rsidP="00EF4CE1">
      <w:pPr>
        <w:shd w:val="clear" w:color="auto" w:fill="FFFFFF"/>
        <w:rPr>
          <w:color w:val="000000"/>
        </w:rPr>
      </w:pPr>
      <w:r w:rsidRPr="00F5471E">
        <w:rPr>
          <w:color w:val="000000"/>
        </w:rPr>
        <w:t>- автоматизировать поставленные звуки в речи</w:t>
      </w:r>
    </w:p>
    <w:p w14:paraId="1BF91E86" w14:textId="77777777" w:rsidR="00EF4CE1" w:rsidRPr="00F5471E" w:rsidRDefault="00EF4CE1" w:rsidP="00EF4CE1">
      <w:pPr>
        <w:shd w:val="clear" w:color="auto" w:fill="FFFFFF"/>
        <w:rPr>
          <w:color w:val="000000"/>
        </w:rPr>
      </w:pPr>
      <w:r w:rsidRPr="00F5471E">
        <w:rPr>
          <w:color w:val="000000"/>
        </w:rPr>
        <w:t>- формировать умение дифференцировать на слух и в речи сохранные звуки с опорой на</w:t>
      </w:r>
    </w:p>
    <w:p w14:paraId="3F14C9BB" w14:textId="77777777" w:rsidR="00EF4CE1" w:rsidRPr="00F5471E" w:rsidRDefault="00EF4CE1" w:rsidP="00EF4CE1">
      <w:pPr>
        <w:shd w:val="clear" w:color="auto" w:fill="FFFFFF"/>
        <w:rPr>
          <w:color w:val="000000"/>
        </w:rPr>
      </w:pPr>
      <w:r w:rsidRPr="00F5471E">
        <w:rPr>
          <w:color w:val="000000"/>
        </w:rPr>
        <w:t>акустические и артикуляционные признаки, на наглядно-графическую символику</w:t>
      </w:r>
    </w:p>
    <w:p w14:paraId="1B8BD69D" w14:textId="77777777" w:rsidR="00EF4CE1" w:rsidRPr="00F5471E" w:rsidRDefault="00EF4CE1" w:rsidP="00EF4CE1">
      <w:pPr>
        <w:shd w:val="clear" w:color="auto" w:fill="FFFFFF"/>
        <w:rPr>
          <w:color w:val="000000"/>
        </w:rPr>
      </w:pPr>
      <w:r w:rsidRPr="00F5471E">
        <w:rPr>
          <w:color w:val="000000"/>
        </w:rPr>
        <w:t>- упражнять в произношении многосложных слов с открытыми и закрытыми слогами, со стечением</w:t>
      </w:r>
    </w:p>
    <w:p w14:paraId="5EB50A0B" w14:textId="77777777" w:rsidR="00EF4CE1" w:rsidRPr="00F5471E" w:rsidRDefault="00EF4CE1" w:rsidP="00EF4CE1">
      <w:pPr>
        <w:shd w:val="clear" w:color="auto" w:fill="FFFFFF"/>
        <w:rPr>
          <w:color w:val="000000"/>
        </w:rPr>
      </w:pPr>
      <w:r w:rsidRPr="00F5471E">
        <w:rPr>
          <w:color w:val="000000"/>
        </w:rPr>
        <w:t>согласных и без них</w:t>
      </w:r>
    </w:p>
    <w:p w14:paraId="624F2CFF" w14:textId="77777777" w:rsidR="00EF4CE1" w:rsidRPr="00F5471E" w:rsidRDefault="00EF4CE1" w:rsidP="00EF4CE1">
      <w:pPr>
        <w:shd w:val="clear" w:color="auto" w:fill="FFFFFF"/>
        <w:rPr>
          <w:color w:val="000000"/>
        </w:rPr>
      </w:pPr>
      <w:r w:rsidRPr="00F5471E">
        <w:rPr>
          <w:color w:val="000000"/>
        </w:rPr>
        <w:t>- вводить в самостоятельные высказывания детей слова сложной слоговой структуры</w:t>
      </w:r>
    </w:p>
    <w:p w14:paraId="127E2D26" w14:textId="77777777" w:rsidR="00EF4CE1" w:rsidRPr="00F5471E" w:rsidRDefault="00EF4CE1" w:rsidP="00EF4CE1">
      <w:pPr>
        <w:shd w:val="clear" w:color="auto" w:fill="FFFFFF"/>
        <w:rPr>
          <w:color w:val="000000"/>
        </w:rPr>
      </w:pPr>
      <w:r w:rsidRPr="00F5471E">
        <w:rPr>
          <w:color w:val="000000"/>
        </w:rPr>
        <w:t xml:space="preserve">- воспитывать правильную </w:t>
      </w:r>
      <w:proofErr w:type="spellStart"/>
      <w:r w:rsidRPr="00F5471E">
        <w:rPr>
          <w:color w:val="000000"/>
        </w:rPr>
        <w:t>ритмико</w:t>
      </w:r>
      <w:proofErr w:type="spellEnd"/>
      <w:r w:rsidRPr="00F5471E">
        <w:rPr>
          <w:color w:val="000000"/>
        </w:rPr>
        <w:t xml:space="preserve"> – интонационную и мелодическую окраску речи</w:t>
      </w:r>
    </w:p>
    <w:p w14:paraId="0D96BD9C" w14:textId="77777777" w:rsidR="00EF4CE1" w:rsidRDefault="00EF4CE1" w:rsidP="00EF4CE1">
      <w:pPr>
        <w:shd w:val="clear" w:color="auto" w:fill="FFFFFF"/>
        <w:rPr>
          <w:b/>
        </w:rPr>
      </w:pPr>
    </w:p>
    <w:p w14:paraId="6AF4C2FD" w14:textId="77777777" w:rsidR="00EF4CE1" w:rsidRPr="001D3BD7" w:rsidRDefault="00EF4CE1" w:rsidP="00EF4CE1">
      <w:pPr>
        <w:shd w:val="clear" w:color="auto" w:fill="FFFFFF"/>
        <w:rPr>
          <w:b/>
          <w:color w:val="000000"/>
        </w:rPr>
      </w:pPr>
      <w:bookmarkStart w:id="12" w:name="_Hlk177451366"/>
      <w:r w:rsidRPr="00F5471E">
        <w:rPr>
          <w:b/>
        </w:rPr>
        <w:t xml:space="preserve">Задачи организованной образовательной деятельности по формированию </w:t>
      </w:r>
      <w:proofErr w:type="spellStart"/>
      <w:r w:rsidRPr="00F5471E">
        <w:rPr>
          <w:b/>
        </w:rPr>
        <w:t>лексико</w:t>
      </w:r>
      <w:proofErr w:type="spellEnd"/>
      <w:r w:rsidRPr="00F5471E">
        <w:rPr>
          <w:b/>
        </w:rPr>
        <w:t xml:space="preserve"> – грамматических категорий  и развитию связной речи для детей с ОНР </w:t>
      </w:r>
      <w:r>
        <w:rPr>
          <w:b/>
          <w:lang w:val="en-US"/>
        </w:rPr>
        <w:t>IV</w:t>
      </w:r>
      <w:r w:rsidRPr="00F5471E">
        <w:rPr>
          <w:b/>
        </w:rPr>
        <w:t xml:space="preserve"> уровня на </w:t>
      </w:r>
      <w:r>
        <w:rPr>
          <w:b/>
          <w:lang w:val="en-US"/>
        </w:rPr>
        <w:t>II</w:t>
      </w:r>
      <w:r w:rsidRPr="00F5471E">
        <w:rPr>
          <w:b/>
        </w:rPr>
        <w:t xml:space="preserve"> период   </w:t>
      </w:r>
      <w:r w:rsidRPr="001D3BD7">
        <w:rPr>
          <w:b/>
          <w:color w:val="000000"/>
        </w:rPr>
        <w:t>(январь -май)</w:t>
      </w:r>
    </w:p>
    <w:p w14:paraId="4AE96264" w14:textId="77777777" w:rsidR="00EF4CE1" w:rsidRPr="001D3BD7" w:rsidRDefault="00EF4CE1" w:rsidP="00EF4CE1">
      <w:pPr>
        <w:shd w:val="clear" w:color="auto" w:fill="FFFFFF"/>
        <w:rPr>
          <w:color w:val="000000"/>
          <w:u w:val="single"/>
        </w:rPr>
      </w:pPr>
      <w:r w:rsidRPr="001D3BD7">
        <w:rPr>
          <w:color w:val="000000"/>
          <w:u w:val="single"/>
        </w:rPr>
        <w:t xml:space="preserve">1 Развитие </w:t>
      </w:r>
      <w:proofErr w:type="spellStart"/>
      <w:r w:rsidRPr="001D3BD7">
        <w:rPr>
          <w:color w:val="000000"/>
          <w:u w:val="single"/>
        </w:rPr>
        <w:t>лексико</w:t>
      </w:r>
      <w:proofErr w:type="spellEnd"/>
      <w:r w:rsidRPr="001D3BD7">
        <w:rPr>
          <w:color w:val="000000"/>
          <w:u w:val="single"/>
        </w:rPr>
        <w:t xml:space="preserve"> – грамматических средств языка</w:t>
      </w:r>
    </w:p>
    <w:p w14:paraId="7670612E" w14:textId="77777777" w:rsidR="00EF4CE1" w:rsidRPr="00F5471E" w:rsidRDefault="00EF4CE1" w:rsidP="00EF4CE1">
      <w:pPr>
        <w:shd w:val="clear" w:color="auto" w:fill="FFFFFF"/>
        <w:rPr>
          <w:color w:val="000000"/>
        </w:rPr>
      </w:pPr>
      <w:r w:rsidRPr="00F5471E">
        <w:rPr>
          <w:color w:val="000000"/>
        </w:rPr>
        <w:t>- уточнять и расширять значения слов с опорой на лексические темы</w:t>
      </w:r>
    </w:p>
    <w:p w14:paraId="504D0D28" w14:textId="77777777" w:rsidR="00EF4CE1" w:rsidRPr="00F5471E" w:rsidRDefault="00EF4CE1" w:rsidP="00EF4CE1">
      <w:pPr>
        <w:shd w:val="clear" w:color="auto" w:fill="FFFFFF"/>
        <w:rPr>
          <w:color w:val="000000"/>
        </w:rPr>
      </w:pPr>
      <w:r w:rsidRPr="00F5471E">
        <w:rPr>
          <w:color w:val="000000"/>
        </w:rPr>
        <w:t>- продолжать активизировать словообразовательные процессы: употреблять слова, образованных за</w:t>
      </w:r>
      <w:r w:rsidRPr="001D3BD7">
        <w:rPr>
          <w:color w:val="000000"/>
        </w:rPr>
        <w:t xml:space="preserve"> </w:t>
      </w:r>
      <w:r w:rsidRPr="00F5471E">
        <w:rPr>
          <w:color w:val="000000"/>
        </w:rPr>
        <w:t>счёт словосложения</w:t>
      </w:r>
    </w:p>
    <w:p w14:paraId="36FEA3A7" w14:textId="77777777" w:rsidR="00EF4CE1" w:rsidRPr="00F5471E" w:rsidRDefault="00EF4CE1" w:rsidP="00EF4CE1">
      <w:pPr>
        <w:shd w:val="clear" w:color="auto" w:fill="FFFFFF"/>
        <w:rPr>
          <w:color w:val="000000"/>
        </w:rPr>
      </w:pPr>
      <w:r w:rsidRPr="00F5471E">
        <w:rPr>
          <w:color w:val="000000"/>
        </w:rPr>
        <w:t>- объяснять и практически употреблять в речи существительные с уменьшительно-ласкательными и</w:t>
      </w:r>
      <w:r w:rsidRPr="001D3BD7">
        <w:rPr>
          <w:color w:val="000000"/>
        </w:rPr>
        <w:t xml:space="preserve"> </w:t>
      </w:r>
      <w:r w:rsidRPr="00F5471E">
        <w:rPr>
          <w:color w:val="000000"/>
        </w:rPr>
        <w:t>увеличительными значениями</w:t>
      </w:r>
    </w:p>
    <w:p w14:paraId="61D91BA0" w14:textId="77777777" w:rsidR="00EF4CE1" w:rsidRPr="00F5471E" w:rsidRDefault="00EF4CE1" w:rsidP="00EF4CE1">
      <w:pPr>
        <w:shd w:val="clear" w:color="auto" w:fill="FFFFFF"/>
        <w:rPr>
          <w:color w:val="000000"/>
        </w:rPr>
      </w:pPr>
      <w:r w:rsidRPr="00F5471E">
        <w:rPr>
          <w:color w:val="000000"/>
        </w:rPr>
        <w:t>- закреплять употребление обобщающих понятий на основе их тонких дифференциаций(цветы:</w:t>
      </w:r>
      <w:r w:rsidRPr="001D3BD7">
        <w:rPr>
          <w:color w:val="000000"/>
        </w:rPr>
        <w:t xml:space="preserve"> </w:t>
      </w:r>
      <w:r w:rsidRPr="00F5471E">
        <w:rPr>
          <w:color w:val="000000"/>
        </w:rPr>
        <w:t>луговые и полевые)</w:t>
      </w:r>
    </w:p>
    <w:p w14:paraId="6105C0C9" w14:textId="77777777" w:rsidR="00EF4CE1" w:rsidRPr="00F5471E" w:rsidRDefault="00EF4CE1" w:rsidP="00EF4CE1">
      <w:pPr>
        <w:shd w:val="clear" w:color="auto" w:fill="FFFFFF"/>
        <w:rPr>
          <w:color w:val="000000"/>
        </w:rPr>
      </w:pPr>
      <w:r w:rsidRPr="00F5471E">
        <w:rPr>
          <w:color w:val="000000"/>
        </w:rPr>
        <w:t>- совершенствовать навык употребления в самостоятельной речи сложных предлогов</w:t>
      </w:r>
    </w:p>
    <w:p w14:paraId="34C1BBEE" w14:textId="77777777" w:rsidR="00EF4CE1" w:rsidRPr="00F5471E" w:rsidRDefault="00EF4CE1" w:rsidP="00EF4CE1">
      <w:pPr>
        <w:shd w:val="clear" w:color="auto" w:fill="FFFFFF"/>
        <w:rPr>
          <w:color w:val="000000"/>
        </w:rPr>
      </w:pPr>
      <w:r w:rsidRPr="00F5471E">
        <w:rPr>
          <w:color w:val="000000"/>
        </w:rPr>
        <w:t>- упражнять в умении объяснять и практически употреблять в речи словосочетания с переносным</w:t>
      </w:r>
      <w:r w:rsidRPr="001D3BD7">
        <w:rPr>
          <w:color w:val="000000"/>
        </w:rPr>
        <w:t xml:space="preserve"> </w:t>
      </w:r>
      <w:r w:rsidRPr="00F5471E">
        <w:rPr>
          <w:color w:val="000000"/>
        </w:rPr>
        <w:t>значением</w:t>
      </w:r>
    </w:p>
    <w:p w14:paraId="07537C4C" w14:textId="77777777" w:rsidR="00EF4CE1" w:rsidRPr="00F5471E" w:rsidRDefault="00EF4CE1" w:rsidP="00EF4CE1">
      <w:pPr>
        <w:shd w:val="clear" w:color="auto" w:fill="FFFFFF"/>
        <w:rPr>
          <w:color w:val="000000"/>
        </w:rPr>
      </w:pPr>
      <w:r w:rsidRPr="00F5471E">
        <w:rPr>
          <w:color w:val="000000"/>
        </w:rPr>
        <w:t>- совершенствовать умение подбирать синонимы и употреблять их в речи</w:t>
      </w:r>
    </w:p>
    <w:p w14:paraId="28D41321" w14:textId="77777777" w:rsidR="00EF4CE1" w:rsidRPr="00F5471E" w:rsidRDefault="00EF4CE1" w:rsidP="00EF4CE1">
      <w:pPr>
        <w:shd w:val="clear" w:color="auto" w:fill="FFFFFF"/>
        <w:rPr>
          <w:color w:val="000000"/>
        </w:rPr>
      </w:pPr>
      <w:r w:rsidRPr="00F5471E">
        <w:rPr>
          <w:color w:val="000000"/>
        </w:rPr>
        <w:t>- закреплять навыки согласования прилагательных с существительными в роде, числе, падеже</w:t>
      </w:r>
    </w:p>
    <w:p w14:paraId="6AEE9035" w14:textId="77777777" w:rsidR="00EF4CE1" w:rsidRPr="00F5471E" w:rsidRDefault="00EF4CE1" w:rsidP="00EF4CE1">
      <w:pPr>
        <w:shd w:val="clear" w:color="auto" w:fill="FFFFFF"/>
        <w:rPr>
          <w:color w:val="000000"/>
        </w:rPr>
      </w:pPr>
      <w:r w:rsidRPr="00F5471E">
        <w:rPr>
          <w:color w:val="000000"/>
        </w:rPr>
        <w:t>- закреплять навыки согласования числительных существительными в роде, падеже</w:t>
      </w:r>
    </w:p>
    <w:p w14:paraId="5D1F3C6F" w14:textId="77777777" w:rsidR="00EF4CE1" w:rsidRPr="00F5471E" w:rsidRDefault="00EF4CE1" w:rsidP="00EF4CE1">
      <w:pPr>
        <w:shd w:val="clear" w:color="auto" w:fill="FFFFFF"/>
        <w:rPr>
          <w:color w:val="000000"/>
        </w:rPr>
      </w:pPr>
      <w:r w:rsidRPr="00F5471E">
        <w:rPr>
          <w:color w:val="000000"/>
        </w:rPr>
        <w:t>- совершенствовать умение подбирать однокоренные слова(преобразовывать одну грамматическую</w:t>
      </w:r>
      <w:r w:rsidRPr="001D3BD7">
        <w:rPr>
          <w:color w:val="000000"/>
        </w:rPr>
        <w:t xml:space="preserve"> </w:t>
      </w:r>
      <w:r w:rsidRPr="00F5471E">
        <w:rPr>
          <w:color w:val="000000"/>
        </w:rPr>
        <w:t>категорию в другую)</w:t>
      </w:r>
    </w:p>
    <w:p w14:paraId="125E5FD8" w14:textId="77777777" w:rsidR="00EF4CE1" w:rsidRPr="00F5471E" w:rsidRDefault="00EF4CE1" w:rsidP="00EF4CE1">
      <w:pPr>
        <w:shd w:val="clear" w:color="auto" w:fill="FFFFFF"/>
        <w:rPr>
          <w:color w:val="000000"/>
        </w:rPr>
      </w:pPr>
      <w:r w:rsidRPr="00F5471E">
        <w:rPr>
          <w:color w:val="000000"/>
        </w:rPr>
        <w:t>- упражнять в умении употреблять в речи притяжательные прилагательные</w:t>
      </w:r>
    </w:p>
    <w:p w14:paraId="498F9C10" w14:textId="77777777" w:rsidR="00EF4CE1" w:rsidRPr="00F5471E" w:rsidRDefault="00EF4CE1" w:rsidP="00EF4CE1">
      <w:pPr>
        <w:shd w:val="clear" w:color="auto" w:fill="FFFFFF"/>
        <w:rPr>
          <w:color w:val="000000"/>
        </w:rPr>
      </w:pPr>
      <w:r w:rsidRPr="00F5471E">
        <w:rPr>
          <w:color w:val="000000"/>
        </w:rPr>
        <w:t>2 Развитие самостоятельной фразовой речи</w:t>
      </w:r>
    </w:p>
    <w:p w14:paraId="2562ED4D" w14:textId="77777777" w:rsidR="00EF4CE1" w:rsidRPr="00F5471E" w:rsidRDefault="00EF4CE1" w:rsidP="00EF4CE1">
      <w:pPr>
        <w:shd w:val="clear" w:color="auto" w:fill="FFFFFF"/>
        <w:rPr>
          <w:color w:val="000000"/>
        </w:rPr>
      </w:pPr>
      <w:r w:rsidRPr="00F5471E">
        <w:rPr>
          <w:color w:val="000000"/>
        </w:rPr>
        <w:lastRenderedPageBreak/>
        <w:t>- закреплять навыки выделения частей рассказа, анализа причинно-следственных связей,</w:t>
      </w:r>
    </w:p>
    <w:p w14:paraId="5F36747E" w14:textId="77777777" w:rsidR="00EF4CE1" w:rsidRPr="00F5471E" w:rsidRDefault="00EF4CE1" w:rsidP="00EF4CE1">
      <w:pPr>
        <w:shd w:val="clear" w:color="auto" w:fill="FFFFFF"/>
        <w:rPr>
          <w:color w:val="000000"/>
        </w:rPr>
      </w:pPr>
      <w:r w:rsidRPr="00F5471E">
        <w:rPr>
          <w:color w:val="000000"/>
        </w:rPr>
        <w:t>существующих между ними упражнять в распространении предложений за счёт введения</w:t>
      </w:r>
    </w:p>
    <w:p w14:paraId="471FF797" w14:textId="77777777" w:rsidR="00EF4CE1" w:rsidRPr="00F5471E" w:rsidRDefault="00EF4CE1" w:rsidP="00EF4CE1">
      <w:pPr>
        <w:shd w:val="clear" w:color="auto" w:fill="FFFFFF"/>
        <w:rPr>
          <w:color w:val="000000"/>
        </w:rPr>
      </w:pPr>
      <w:r w:rsidRPr="00F5471E">
        <w:rPr>
          <w:color w:val="000000"/>
        </w:rPr>
        <w:t>однородных членов</w:t>
      </w:r>
    </w:p>
    <w:p w14:paraId="306A3253" w14:textId="77777777" w:rsidR="00EF4CE1" w:rsidRPr="00F5471E" w:rsidRDefault="00EF4CE1" w:rsidP="00EF4CE1">
      <w:pPr>
        <w:shd w:val="clear" w:color="auto" w:fill="FFFFFF"/>
        <w:rPr>
          <w:color w:val="000000"/>
        </w:rPr>
      </w:pPr>
      <w:r w:rsidRPr="00F5471E">
        <w:rPr>
          <w:color w:val="000000"/>
        </w:rPr>
        <w:t>- продолжать совершенствовать навык пересказа сказок, рассказа: с распространением предложений,</w:t>
      </w:r>
    </w:p>
    <w:p w14:paraId="75196527" w14:textId="77777777" w:rsidR="00EF4CE1" w:rsidRPr="00F5471E" w:rsidRDefault="00EF4CE1" w:rsidP="00EF4CE1">
      <w:pPr>
        <w:shd w:val="clear" w:color="auto" w:fill="FFFFFF"/>
        <w:rPr>
          <w:color w:val="000000"/>
        </w:rPr>
      </w:pPr>
      <w:r w:rsidRPr="00F5471E">
        <w:rPr>
          <w:color w:val="000000"/>
        </w:rPr>
        <w:t>с добавлением эпизодов, с элементами рассуждений, с творческим введением новых частей</w:t>
      </w:r>
      <w:r w:rsidRPr="001D3BD7">
        <w:rPr>
          <w:color w:val="000000"/>
        </w:rPr>
        <w:t xml:space="preserve"> </w:t>
      </w:r>
      <w:r w:rsidRPr="00F5471E">
        <w:rPr>
          <w:color w:val="000000"/>
        </w:rPr>
        <w:t>сюжетной линии ( начала, кульминации, заключения)</w:t>
      </w:r>
    </w:p>
    <w:p w14:paraId="6A4A828D" w14:textId="77777777" w:rsidR="00EF4CE1" w:rsidRPr="00F5471E" w:rsidRDefault="00EF4CE1" w:rsidP="00EF4CE1">
      <w:pPr>
        <w:shd w:val="clear" w:color="auto" w:fill="FFFFFF"/>
        <w:rPr>
          <w:color w:val="000000"/>
        </w:rPr>
      </w:pPr>
      <w:r w:rsidRPr="00F5471E">
        <w:rPr>
          <w:color w:val="000000"/>
        </w:rPr>
        <w:t>- закреплять навыки составления рассказа по картине</w:t>
      </w:r>
    </w:p>
    <w:p w14:paraId="477F3EF4" w14:textId="77777777" w:rsidR="00EF4CE1" w:rsidRPr="00F5471E" w:rsidRDefault="00EF4CE1" w:rsidP="00EF4CE1">
      <w:pPr>
        <w:shd w:val="clear" w:color="auto" w:fill="FFFFFF"/>
        <w:rPr>
          <w:color w:val="000000"/>
        </w:rPr>
      </w:pPr>
      <w:r w:rsidRPr="00F5471E">
        <w:rPr>
          <w:color w:val="000000"/>
        </w:rPr>
        <w:t>- продолжать формировать умение составлять рассказ по серии сюжетных картинок, заучивать стихи</w:t>
      </w:r>
    </w:p>
    <w:p w14:paraId="779EE769" w14:textId="77777777" w:rsidR="00EF4CE1" w:rsidRPr="00F5471E" w:rsidRDefault="00EF4CE1" w:rsidP="00EF4CE1">
      <w:pPr>
        <w:shd w:val="clear" w:color="auto" w:fill="FFFFFF"/>
        <w:rPr>
          <w:color w:val="000000"/>
        </w:rPr>
      </w:pPr>
      <w:r w:rsidRPr="00F5471E">
        <w:rPr>
          <w:color w:val="000000"/>
        </w:rPr>
        <w:t xml:space="preserve">и </w:t>
      </w:r>
      <w:proofErr w:type="spellStart"/>
      <w:r w:rsidRPr="00F5471E">
        <w:rPr>
          <w:color w:val="000000"/>
        </w:rPr>
        <w:t>потешки</w:t>
      </w:r>
      <w:proofErr w:type="spellEnd"/>
      <w:r w:rsidRPr="00F5471E">
        <w:rPr>
          <w:color w:val="000000"/>
        </w:rPr>
        <w:t xml:space="preserve"> совершенствовать навыки составления рассказов – описаний ( одного предмета, в</w:t>
      </w:r>
      <w:r w:rsidRPr="001D3BD7">
        <w:rPr>
          <w:color w:val="000000"/>
        </w:rPr>
        <w:t xml:space="preserve"> </w:t>
      </w:r>
      <w:r w:rsidRPr="00F5471E">
        <w:rPr>
          <w:color w:val="000000"/>
        </w:rPr>
        <w:t>сопоставлении)</w:t>
      </w:r>
    </w:p>
    <w:p w14:paraId="2620A001" w14:textId="77777777" w:rsidR="00EF4CE1" w:rsidRPr="00F5471E" w:rsidRDefault="00EF4CE1" w:rsidP="00EF4CE1">
      <w:pPr>
        <w:shd w:val="clear" w:color="auto" w:fill="FFFFFF"/>
        <w:rPr>
          <w:color w:val="000000"/>
        </w:rPr>
      </w:pPr>
      <w:r w:rsidRPr="00F5471E">
        <w:rPr>
          <w:color w:val="000000"/>
        </w:rPr>
        <w:t>-закреплять умения составлять словосочетания, предложения с рифмующимися словами</w:t>
      </w:r>
    </w:p>
    <w:p w14:paraId="4CA71FC1" w14:textId="77777777" w:rsidR="00EF4CE1" w:rsidRPr="00F5471E" w:rsidRDefault="00EF4CE1" w:rsidP="00EF4CE1">
      <w:pPr>
        <w:shd w:val="clear" w:color="auto" w:fill="FFFFFF"/>
        <w:rPr>
          <w:color w:val="000000"/>
        </w:rPr>
      </w:pPr>
      <w:r w:rsidRPr="00F5471E">
        <w:rPr>
          <w:color w:val="000000"/>
        </w:rPr>
        <w:t>совершенствовать навыки составления развёрнутого рассказа о каком-либо событии, явления за счёт</w:t>
      </w:r>
      <w:r w:rsidRPr="001D3BD7">
        <w:rPr>
          <w:color w:val="000000"/>
        </w:rPr>
        <w:t xml:space="preserve"> </w:t>
      </w:r>
      <w:r w:rsidRPr="00F5471E">
        <w:rPr>
          <w:color w:val="000000"/>
        </w:rPr>
        <w:t>подобного, последовательного описания действий, поступков, его составляющих</w:t>
      </w:r>
    </w:p>
    <w:p w14:paraId="4279FD57" w14:textId="77777777" w:rsidR="00EF4CE1" w:rsidRPr="001D3BD7" w:rsidRDefault="00EF4CE1" w:rsidP="00EF4CE1">
      <w:pPr>
        <w:shd w:val="clear" w:color="auto" w:fill="FFFFFF"/>
        <w:rPr>
          <w:color w:val="000000"/>
          <w:u w:val="single"/>
        </w:rPr>
      </w:pPr>
      <w:r w:rsidRPr="001D3BD7">
        <w:rPr>
          <w:color w:val="000000"/>
          <w:u w:val="single"/>
        </w:rPr>
        <w:t>3 Подготовка к овладению элементарными навыками письма и чтения</w:t>
      </w:r>
    </w:p>
    <w:p w14:paraId="5CF8BE5B" w14:textId="77777777" w:rsidR="00EF4CE1" w:rsidRPr="00F5471E" w:rsidRDefault="00EF4CE1" w:rsidP="00EF4CE1">
      <w:pPr>
        <w:shd w:val="clear" w:color="auto" w:fill="FFFFFF"/>
        <w:rPr>
          <w:color w:val="000000"/>
        </w:rPr>
      </w:pPr>
      <w:r w:rsidRPr="00F5471E">
        <w:rPr>
          <w:color w:val="000000"/>
        </w:rPr>
        <w:t>- продолжать развивать оптико-пространственные ориентировки</w:t>
      </w:r>
    </w:p>
    <w:p w14:paraId="4DAB9B66" w14:textId="77777777" w:rsidR="00EF4CE1" w:rsidRPr="00F5471E" w:rsidRDefault="00EF4CE1" w:rsidP="00EF4CE1">
      <w:pPr>
        <w:shd w:val="clear" w:color="auto" w:fill="FFFFFF"/>
        <w:rPr>
          <w:color w:val="000000"/>
        </w:rPr>
      </w:pPr>
      <w:r w:rsidRPr="00F5471E">
        <w:rPr>
          <w:color w:val="000000"/>
        </w:rPr>
        <w:t>- совершенствовать графико-моторные навыки</w:t>
      </w:r>
    </w:p>
    <w:p w14:paraId="4B7578F0" w14:textId="77777777" w:rsidR="00EF4CE1" w:rsidRPr="00F5471E" w:rsidRDefault="00EF4CE1" w:rsidP="00EF4CE1">
      <w:pPr>
        <w:shd w:val="clear" w:color="auto" w:fill="FFFFFF"/>
        <w:rPr>
          <w:color w:val="000000"/>
        </w:rPr>
      </w:pPr>
      <w:r w:rsidRPr="00F5471E">
        <w:rPr>
          <w:color w:val="000000"/>
        </w:rPr>
        <w:t>- закреплять понятия: мягкий, твёрдый, глухой, звонкий, гласный, согласный</w:t>
      </w:r>
    </w:p>
    <w:p w14:paraId="74AD63B4" w14:textId="77777777" w:rsidR="00EF4CE1" w:rsidRPr="00F5471E" w:rsidRDefault="00EF4CE1" w:rsidP="00EF4CE1">
      <w:pPr>
        <w:shd w:val="clear" w:color="auto" w:fill="FFFFFF"/>
        <w:rPr>
          <w:color w:val="000000"/>
        </w:rPr>
      </w:pPr>
      <w:r w:rsidRPr="00F5471E">
        <w:rPr>
          <w:color w:val="000000"/>
        </w:rPr>
        <w:t>- ввести в речь новое понятие ,, ударный гласный”</w:t>
      </w:r>
    </w:p>
    <w:p w14:paraId="3AD6EC66" w14:textId="77777777" w:rsidR="00EF4CE1" w:rsidRPr="00F5471E" w:rsidRDefault="00EF4CE1" w:rsidP="00EF4CE1">
      <w:pPr>
        <w:shd w:val="clear" w:color="auto" w:fill="FFFFFF"/>
        <w:rPr>
          <w:color w:val="000000"/>
        </w:rPr>
      </w:pPr>
      <w:r w:rsidRPr="00F5471E">
        <w:rPr>
          <w:color w:val="000000"/>
        </w:rPr>
        <w:t>- закреплять изученные ранее буквы</w:t>
      </w:r>
    </w:p>
    <w:p w14:paraId="6237D035" w14:textId="77777777" w:rsidR="00EF4CE1" w:rsidRPr="00F5471E" w:rsidRDefault="00EF4CE1" w:rsidP="00EF4CE1">
      <w:pPr>
        <w:shd w:val="clear" w:color="auto" w:fill="FFFFFF"/>
        <w:rPr>
          <w:color w:val="000000"/>
        </w:rPr>
      </w:pPr>
      <w:r w:rsidRPr="00F5471E">
        <w:rPr>
          <w:color w:val="000000"/>
        </w:rPr>
        <w:t>- познакомить с буквами, обозначающими звуки, близкие по акустическим признакам(с-</w:t>
      </w:r>
      <w:proofErr w:type="spellStart"/>
      <w:r w:rsidRPr="00F5471E">
        <w:rPr>
          <w:color w:val="000000"/>
        </w:rPr>
        <w:t>ш,з</w:t>
      </w:r>
      <w:proofErr w:type="spellEnd"/>
      <w:r w:rsidRPr="00F5471E">
        <w:rPr>
          <w:color w:val="000000"/>
        </w:rPr>
        <w:t>-</w:t>
      </w:r>
      <w:proofErr w:type="spellStart"/>
      <w:r w:rsidRPr="00F5471E">
        <w:rPr>
          <w:color w:val="000000"/>
        </w:rPr>
        <w:t>ж,п</w:t>
      </w:r>
      <w:proofErr w:type="spellEnd"/>
      <w:r w:rsidRPr="00F5471E">
        <w:rPr>
          <w:color w:val="000000"/>
        </w:rPr>
        <w:t>-</w:t>
      </w:r>
      <w:proofErr w:type="spellStart"/>
      <w:r w:rsidRPr="00F5471E">
        <w:rPr>
          <w:color w:val="000000"/>
        </w:rPr>
        <w:t>б,с</w:t>
      </w:r>
      <w:proofErr w:type="spellEnd"/>
      <w:r w:rsidRPr="00F5471E">
        <w:rPr>
          <w:color w:val="000000"/>
        </w:rPr>
        <w:t>-з</w:t>
      </w:r>
      <w:r w:rsidRPr="001D3BD7">
        <w:rPr>
          <w:color w:val="000000"/>
        </w:rPr>
        <w:t xml:space="preserve">  </w:t>
      </w:r>
      <w:r w:rsidRPr="00F5471E">
        <w:rPr>
          <w:color w:val="000000"/>
        </w:rPr>
        <w:t>и т.д.)</w:t>
      </w:r>
    </w:p>
    <w:p w14:paraId="123B6237" w14:textId="77777777" w:rsidR="00EF4CE1" w:rsidRPr="00F5471E" w:rsidRDefault="00EF4CE1" w:rsidP="00EF4CE1">
      <w:pPr>
        <w:shd w:val="clear" w:color="auto" w:fill="FFFFFF"/>
        <w:rPr>
          <w:color w:val="000000"/>
        </w:rPr>
      </w:pPr>
      <w:r w:rsidRPr="00F5471E">
        <w:rPr>
          <w:color w:val="000000"/>
        </w:rPr>
        <w:t>- формировать навыки дифференциации близких по акустическим признакам звуков</w:t>
      </w:r>
    </w:p>
    <w:p w14:paraId="0B338D1C" w14:textId="77777777" w:rsidR="00EF4CE1" w:rsidRPr="00F5471E" w:rsidRDefault="00EF4CE1" w:rsidP="00EF4CE1">
      <w:pPr>
        <w:shd w:val="clear" w:color="auto" w:fill="FFFFFF"/>
        <w:rPr>
          <w:color w:val="000000"/>
        </w:rPr>
      </w:pPr>
      <w:r w:rsidRPr="00F5471E">
        <w:rPr>
          <w:color w:val="000000"/>
        </w:rPr>
        <w:t>- продолжать формировать навыки деления слова на слоги</w:t>
      </w:r>
    </w:p>
    <w:p w14:paraId="53B91654" w14:textId="77777777" w:rsidR="00EF4CE1" w:rsidRPr="00F5471E" w:rsidRDefault="00EF4CE1" w:rsidP="00EF4CE1">
      <w:pPr>
        <w:shd w:val="clear" w:color="auto" w:fill="FFFFFF"/>
        <w:rPr>
          <w:color w:val="000000"/>
        </w:rPr>
      </w:pPr>
      <w:r w:rsidRPr="00F5471E">
        <w:rPr>
          <w:color w:val="000000"/>
        </w:rPr>
        <w:t xml:space="preserve">- формировать операции </w:t>
      </w:r>
      <w:proofErr w:type="spellStart"/>
      <w:r w:rsidRPr="00F5471E">
        <w:rPr>
          <w:color w:val="000000"/>
        </w:rPr>
        <w:t>звуко</w:t>
      </w:r>
      <w:proofErr w:type="spellEnd"/>
      <w:r w:rsidRPr="00F5471E">
        <w:rPr>
          <w:color w:val="000000"/>
        </w:rPr>
        <w:t xml:space="preserve"> – буквенного анализа и синтеза на основе наглядно – </w:t>
      </w:r>
      <w:proofErr w:type="spellStart"/>
      <w:r w:rsidRPr="00F5471E">
        <w:rPr>
          <w:color w:val="000000"/>
        </w:rPr>
        <w:t>графич</w:t>
      </w:r>
      <w:proofErr w:type="spellEnd"/>
      <w:r w:rsidRPr="00F5471E">
        <w:rPr>
          <w:color w:val="000000"/>
        </w:rPr>
        <w:t>. Схем</w:t>
      </w:r>
      <w:r w:rsidRPr="001D3BD7">
        <w:rPr>
          <w:color w:val="000000"/>
        </w:rPr>
        <w:t xml:space="preserve"> </w:t>
      </w:r>
      <w:r w:rsidRPr="00F5471E">
        <w:rPr>
          <w:color w:val="000000"/>
        </w:rPr>
        <w:t xml:space="preserve">слов: </w:t>
      </w:r>
      <w:proofErr w:type="spellStart"/>
      <w:r w:rsidRPr="00F5471E">
        <w:rPr>
          <w:color w:val="000000"/>
        </w:rPr>
        <w:t>сгс</w:t>
      </w:r>
      <w:proofErr w:type="spellEnd"/>
      <w:r w:rsidRPr="00F5471E">
        <w:rPr>
          <w:color w:val="000000"/>
        </w:rPr>
        <w:t xml:space="preserve">, </w:t>
      </w:r>
      <w:proofErr w:type="spellStart"/>
      <w:r w:rsidRPr="00F5471E">
        <w:rPr>
          <w:color w:val="000000"/>
        </w:rPr>
        <w:t>сг</w:t>
      </w:r>
      <w:proofErr w:type="spellEnd"/>
      <w:r w:rsidRPr="00F5471E">
        <w:rPr>
          <w:color w:val="000000"/>
        </w:rPr>
        <w:t xml:space="preserve"> </w:t>
      </w:r>
      <w:proofErr w:type="spellStart"/>
      <w:r w:rsidRPr="00F5471E">
        <w:rPr>
          <w:color w:val="000000"/>
        </w:rPr>
        <w:t>сг</w:t>
      </w:r>
      <w:proofErr w:type="spellEnd"/>
      <w:r w:rsidRPr="00F5471E">
        <w:rPr>
          <w:color w:val="000000"/>
        </w:rPr>
        <w:t xml:space="preserve">, </w:t>
      </w:r>
      <w:proofErr w:type="spellStart"/>
      <w:r w:rsidRPr="00F5471E">
        <w:rPr>
          <w:color w:val="000000"/>
        </w:rPr>
        <w:t>сгс</w:t>
      </w:r>
      <w:proofErr w:type="spellEnd"/>
      <w:r w:rsidRPr="00F5471E">
        <w:rPr>
          <w:color w:val="000000"/>
        </w:rPr>
        <w:t xml:space="preserve"> </w:t>
      </w:r>
      <w:proofErr w:type="spellStart"/>
      <w:r w:rsidRPr="00F5471E">
        <w:rPr>
          <w:color w:val="000000"/>
        </w:rPr>
        <w:t>сг</w:t>
      </w:r>
      <w:proofErr w:type="spellEnd"/>
      <w:r w:rsidRPr="00F5471E">
        <w:rPr>
          <w:color w:val="000000"/>
        </w:rPr>
        <w:t xml:space="preserve"> вводить изученные буквы в наглядно – графическую схему слова</w:t>
      </w:r>
    </w:p>
    <w:p w14:paraId="7E9A8654" w14:textId="77777777" w:rsidR="00EF4CE1" w:rsidRPr="00F5471E" w:rsidRDefault="00EF4CE1" w:rsidP="00EF4CE1">
      <w:pPr>
        <w:shd w:val="clear" w:color="auto" w:fill="FFFFFF"/>
        <w:rPr>
          <w:color w:val="000000"/>
        </w:rPr>
      </w:pPr>
      <w:r w:rsidRPr="00F5471E">
        <w:rPr>
          <w:color w:val="000000"/>
        </w:rPr>
        <w:t xml:space="preserve">- обучать чтению слогов, слов </w:t>
      </w:r>
      <w:proofErr w:type="spellStart"/>
      <w:r w:rsidRPr="00F5471E">
        <w:rPr>
          <w:color w:val="000000"/>
        </w:rPr>
        <w:t>аналитико</w:t>
      </w:r>
      <w:proofErr w:type="spellEnd"/>
      <w:r w:rsidRPr="00F5471E">
        <w:rPr>
          <w:color w:val="000000"/>
        </w:rPr>
        <w:t xml:space="preserve"> – синтетическим способом</w:t>
      </w:r>
    </w:p>
    <w:p w14:paraId="0920415A" w14:textId="77777777" w:rsidR="00EF4CE1" w:rsidRPr="00F5471E" w:rsidRDefault="00EF4CE1" w:rsidP="00EF4CE1">
      <w:pPr>
        <w:shd w:val="clear" w:color="auto" w:fill="FFFFFF"/>
        <w:rPr>
          <w:color w:val="000000"/>
        </w:rPr>
      </w:pPr>
      <w:r w:rsidRPr="00F5471E">
        <w:rPr>
          <w:color w:val="000000"/>
        </w:rPr>
        <w:t>- формировать навыки написания слогов, слов</w:t>
      </w:r>
    </w:p>
    <w:p w14:paraId="3577BE7C" w14:textId="77777777" w:rsidR="00EF4CE1" w:rsidRPr="00F5471E" w:rsidRDefault="00EF4CE1" w:rsidP="00EF4CE1">
      <w:pPr>
        <w:shd w:val="clear" w:color="auto" w:fill="FFFFFF"/>
        <w:rPr>
          <w:color w:val="000000"/>
        </w:rPr>
      </w:pPr>
      <w:r w:rsidRPr="00F5471E">
        <w:rPr>
          <w:color w:val="000000"/>
        </w:rPr>
        <w:t>- формировать навыки преобразования слогов, слов с помощью замены букв, удаления или</w:t>
      </w:r>
      <w:r w:rsidRPr="001D3BD7">
        <w:rPr>
          <w:color w:val="000000"/>
        </w:rPr>
        <w:t xml:space="preserve"> </w:t>
      </w:r>
      <w:r w:rsidRPr="00F5471E">
        <w:rPr>
          <w:color w:val="000000"/>
        </w:rPr>
        <w:t>добавления буквы формировать умение определять количество слов в предложении, их</w:t>
      </w:r>
      <w:r w:rsidRPr="001D3BD7">
        <w:rPr>
          <w:color w:val="000000"/>
        </w:rPr>
        <w:t xml:space="preserve"> </w:t>
      </w:r>
      <w:r w:rsidRPr="00F5471E">
        <w:rPr>
          <w:color w:val="000000"/>
        </w:rPr>
        <w:t>последовательность</w:t>
      </w:r>
    </w:p>
    <w:p w14:paraId="4DD37C01" w14:textId="77777777" w:rsidR="00EF4CE1" w:rsidRPr="00F5471E" w:rsidRDefault="00EF4CE1" w:rsidP="00EF4CE1">
      <w:pPr>
        <w:shd w:val="clear" w:color="auto" w:fill="FFFFFF"/>
        <w:rPr>
          <w:color w:val="000000"/>
        </w:rPr>
      </w:pPr>
      <w:r w:rsidRPr="00F5471E">
        <w:rPr>
          <w:color w:val="000000"/>
        </w:rPr>
        <w:t>- формировать умение читать небольшие предложения</w:t>
      </w:r>
    </w:p>
    <w:p w14:paraId="45490DDA" w14:textId="77777777" w:rsidR="00EF4CE1" w:rsidRPr="00F5471E" w:rsidRDefault="00EF4CE1" w:rsidP="00EF4CE1">
      <w:pPr>
        <w:shd w:val="clear" w:color="auto" w:fill="FFFFFF"/>
        <w:rPr>
          <w:color w:val="000000"/>
        </w:rPr>
      </w:pPr>
      <w:r w:rsidRPr="00F5471E">
        <w:rPr>
          <w:color w:val="000000"/>
        </w:rPr>
        <w:t>- формировать навык беглого, сознательного, последовательного чтения коротких текстов</w:t>
      </w:r>
    </w:p>
    <w:p w14:paraId="1EA535B8" w14:textId="77777777" w:rsidR="00EF4CE1" w:rsidRPr="001D3BD7" w:rsidRDefault="00EF4CE1" w:rsidP="00EF4CE1">
      <w:pPr>
        <w:shd w:val="clear" w:color="auto" w:fill="FFFFFF"/>
        <w:rPr>
          <w:color w:val="000000"/>
          <w:u w:val="single"/>
        </w:rPr>
      </w:pPr>
      <w:r w:rsidRPr="001D3BD7">
        <w:rPr>
          <w:color w:val="000000"/>
          <w:u w:val="single"/>
        </w:rPr>
        <w:t>4 Совершенствование произносительной стороны речи.</w:t>
      </w:r>
    </w:p>
    <w:p w14:paraId="430A9F4C" w14:textId="77777777" w:rsidR="00EF4CE1" w:rsidRPr="00F5471E" w:rsidRDefault="00EF4CE1" w:rsidP="00EF4CE1">
      <w:pPr>
        <w:shd w:val="clear" w:color="auto" w:fill="FFFFFF"/>
        <w:rPr>
          <w:color w:val="000000"/>
        </w:rPr>
      </w:pPr>
      <w:r w:rsidRPr="00F5471E">
        <w:rPr>
          <w:color w:val="000000"/>
        </w:rPr>
        <w:t>- продолжать развивать артикуляционную и мимическую моторику</w:t>
      </w:r>
    </w:p>
    <w:p w14:paraId="098DFD15" w14:textId="77777777" w:rsidR="00EF4CE1" w:rsidRPr="00F5471E" w:rsidRDefault="00EF4CE1" w:rsidP="00EF4CE1">
      <w:pPr>
        <w:shd w:val="clear" w:color="auto" w:fill="FFFFFF"/>
        <w:rPr>
          <w:color w:val="000000"/>
        </w:rPr>
      </w:pPr>
      <w:r w:rsidRPr="00F5471E">
        <w:rPr>
          <w:color w:val="000000"/>
        </w:rPr>
        <w:t>- закреплять поставленные звуки в речи</w:t>
      </w:r>
    </w:p>
    <w:p w14:paraId="2732B345" w14:textId="77777777" w:rsidR="00EF4CE1" w:rsidRPr="00F5471E" w:rsidRDefault="00EF4CE1" w:rsidP="00EF4CE1">
      <w:pPr>
        <w:shd w:val="clear" w:color="auto" w:fill="FFFFFF"/>
        <w:rPr>
          <w:color w:val="000000"/>
        </w:rPr>
      </w:pPr>
      <w:r w:rsidRPr="00F5471E">
        <w:rPr>
          <w:color w:val="000000"/>
        </w:rPr>
        <w:t>- развивать умение дифференцировать звуки в речи( оппозиционные: с-ш и т.д.)</w:t>
      </w:r>
    </w:p>
    <w:p w14:paraId="5F143116" w14:textId="77777777" w:rsidR="00EF4CE1" w:rsidRPr="00F5471E" w:rsidRDefault="00EF4CE1" w:rsidP="00EF4CE1">
      <w:pPr>
        <w:shd w:val="clear" w:color="auto" w:fill="FFFFFF"/>
        <w:rPr>
          <w:color w:val="000000"/>
        </w:rPr>
      </w:pPr>
      <w:r w:rsidRPr="00F5471E">
        <w:rPr>
          <w:color w:val="000000"/>
        </w:rPr>
        <w:t>- развивать умение воспроизводить тонкие звуковые дифференцировки( т-</w:t>
      </w:r>
      <w:proofErr w:type="spellStart"/>
      <w:r w:rsidRPr="00F5471E">
        <w:rPr>
          <w:color w:val="000000"/>
        </w:rPr>
        <w:t>ть</w:t>
      </w:r>
      <w:proofErr w:type="spellEnd"/>
      <w:r w:rsidRPr="00F5471E">
        <w:rPr>
          <w:color w:val="000000"/>
        </w:rPr>
        <w:t>-ч, ш-щ, т-с-ц, ч-щ и т.д.)</w:t>
      </w:r>
    </w:p>
    <w:p w14:paraId="24ABFCB9" w14:textId="77777777" w:rsidR="00EF4CE1" w:rsidRPr="00F5471E" w:rsidRDefault="00EF4CE1" w:rsidP="00EF4CE1">
      <w:pPr>
        <w:shd w:val="clear" w:color="auto" w:fill="FFFFFF"/>
        <w:rPr>
          <w:color w:val="000000"/>
        </w:rPr>
      </w:pPr>
      <w:r w:rsidRPr="00F5471E">
        <w:rPr>
          <w:color w:val="000000"/>
        </w:rPr>
        <w:t>- совершенствовать навыки употребления в речевом контексте слов сложной слоговой структуры и</w:t>
      </w:r>
      <w:r w:rsidRPr="001D3BD7">
        <w:rPr>
          <w:color w:val="000000"/>
        </w:rPr>
        <w:t xml:space="preserve"> </w:t>
      </w:r>
      <w:proofErr w:type="spellStart"/>
      <w:r w:rsidRPr="00F5471E">
        <w:rPr>
          <w:color w:val="000000"/>
        </w:rPr>
        <w:t>звуконаполняемости</w:t>
      </w:r>
      <w:proofErr w:type="spellEnd"/>
    </w:p>
    <w:p w14:paraId="750B15FA" w14:textId="77777777" w:rsidR="00EF4CE1" w:rsidRPr="00F5471E" w:rsidRDefault="00EF4CE1" w:rsidP="00EF4CE1">
      <w:pPr>
        <w:shd w:val="clear" w:color="auto" w:fill="FFFFFF"/>
        <w:rPr>
          <w:color w:val="000000"/>
        </w:rPr>
      </w:pPr>
      <w:r w:rsidRPr="00F5471E">
        <w:rPr>
          <w:color w:val="000000"/>
        </w:rPr>
        <w:t>- продолжать работу по воспитанию правильного темпа и ритма речи, её богатой интонационно –</w:t>
      </w:r>
      <w:r w:rsidRPr="001D3BD7">
        <w:rPr>
          <w:color w:val="000000"/>
        </w:rPr>
        <w:t xml:space="preserve"> </w:t>
      </w:r>
      <w:r w:rsidRPr="00F5471E">
        <w:rPr>
          <w:color w:val="000000"/>
        </w:rPr>
        <w:t>мелодической окраски</w:t>
      </w:r>
    </w:p>
    <w:bookmarkEnd w:id="12"/>
    <w:p w14:paraId="455710AE" w14:textId="77777777" w:rsidR="00EF4CE1" w:rsidRPr="00F5471E" w:rsidRDefault="00EF4CE1" w:rsidP="00EF4CE1">
      <w:pPr>
        <w:shd w:val="clear" w:color="auto" w:fill="FFFFFF"/>
        <w:rPr>
          <w:b/>
          <w:color w:val="000000"/>
        </w:rPr>
      </w:pPr>
    </w:p>
    <w:p w14:paraId="6DE8896D" w14:textId="77777777" w:rsidR="00EF4CE1" w:rsidRPr="00F5471E" w:rsidRDefault="00EF4CE1" w:rsidP="00F5471E">
      <w:pPr>
        <w:shd w:val="clear" w:color="auto" w:fill="FFFFFF"/>
        <w:rPr>
          <w:color w:val="000000"/>
        </w:rPr>
      </w:pPr>
    </w:p>
    <w:p w14:paraId="4F8C2CE1" w14:textId="77777777" w:rsidR="001D3BD7" w:rsidRPr="00927AEE" w:rsidRDefault="001D3BD7" w:rsidP="00F5471E">
      <w:pPr>
        <w:shd w:val="clear" w:color="auto" w:fill="FFFFFF"/>
        <w:rPr>
          <w:b/>
        </w:rPr>
      </w:pPr>
    </w:p>
    <w:p w14:paraId="0771427F" w14:textId="77777777" w:rsidR="006507E6" w:rsidRPr="006507E6" w:rsidRDefault="006507E6" w:rsidP="006507E6">
      <w:pPr>
        <w:tabs>
          <w:tab w:val="left" w:pos="1155"/>
          <w:tab w:val="center" w:pos="4677"/>
          <w:tab w:val="left" w:pos="9781"/>
        </w:tabs>
        <w:rPr>
          <w:rFonts w:eastAsiaTheme="minorHAnsi"/>
          <w:b/>
          <w:lang w:eastAsia="en-US"/>
        </w:rPr>
      </w:pPr>
    </w:p>
    <w:p w14:paraId="3088BA59" w14:textId="73CDC7AC" w:rsidR="00810C3D" w:rsidRPr="00810C3D" w:rsidRDefault="00810C3D" w:rsidP="00810C3D">
      <w:pPr>
        <w:tabs>
          <w:tab w:val="left" w:pos="1155"/>
          <w:tab w:val="center" w:pos="4677"/>
          <w:tab w:val="left" w:pos="9781"/>
        </w:tabs>
        <w:jc w:val="center"/>
        <w:rPr>
          <w:rFonts w:eastAsiaTheme="minorHAnsi"/>
          <w:b/>
          <w:bCs/>
          <w:lang w:eastAsia="en-US"/>
        </w:rPr>
      </w:pPr>
      <w:bookmarkStart w:id="13" w:name="_Hlk177453225"/>
      <w:bookmarkStart w:id="14" w:name="_Hlk81421969"/>
    </w:p>
    <w:bookmarkEnd w:id="13"/>
    <w:p w14:paraId="71222E88" w14:textId="77777777" w:rsidR="00810C3D" w:rsidRPr="00810C3D" w:rsidRDefault="00810C3D" w:rsidP="00810C3D">
      <w:pPr>
        <w:tabs>
          <w:tab w:val="left" w:pos="9781"/>
        </w:tabs>
        <w:spacing w:after="200"/>
        <w:jc w:val="center"/>
        <w:rPr>
          <w:rFonts w:eastAsiaTheme="minorHAnsi"/>
          <w:b/>
          <w:bCs/>
          <w:lang w:eastAsia="en-US"/>
        </w:rPr>
      </w:pPr>
    </w:p>
    <w:bookmarkEnd w:id="14"/>
    <w:p w14:paraId="5DABA753" w14:textId="270ECF30" w:rsidR="00755F58" w:rsidRPr="00755F58" w:rsidRDefault="00755F58" w:rsidP="00755F58">
      <w:pPr>
        <w:rPr>
          <w:b/>
          <w:bCs/>
        </w:rPr>
      </w:pPr>
      <w:r w:rsidRPr="00755F58">
        <w:rPr>
          <w:b/>
          <w:bCs/>
        </w:rPr>
        <w:lastRenderedPageBreak/>
        <w:t>2.6 Программа воспитания.</w:t>
      </w:r>
    </w:p>
    <w:p w14:paraId="1D3F010F" w14:textId="6AA7CB7F" w:rsidR="00755F58" w:rsidRPr="00755F58" w:rsidRDefault="00755F58" w:rsidP="00755F58">
      <w:r w:rsidRPr="00755F58">
        <w:t>Программа воспитания ДО создана на основе требований Федерального закона от 29.12.2012г. №273 ФЗ «Об образовании в Российской Федерации» и ФАОП ДО п.49 Федеральной рабочей программы воспитания.</w:t>
      </w:r>
    </w:p>
    <w:p w14:paraId="0026E536" w14:textId="1D01426B" w:rsidR="00755F58" w:rsidRPr="00755F58" w:rsidRDefault="00755F58" w:rsidP="00755F58">
      <w:r w:rsidRPr="00755F58">
        <w:t>Работа по воспитанию, формированию личности обучающихся с ТНР в ДО предполагает преемственность по отношению к достижению воспитательных целей начального общего образования.</w:t>
      </w:r>
      <w:r>
        <w:t xml:space="preserve"> </w:t>
      </w:r>
      <w:r w:rsidRPr="00755F58">
        <w:t>В основе процесса воспитания обучающихся в ДО лежат конституционные и</w:t>
      </w:r>
    </w:p>
    <w:p w14:paraId="6F33F679" w14:textId="77777777" w:rsidR="00755F58" w:rsidRPr="00755F58" w:rsidRDefault="00755F58" w:rsidP="00755F58">
      <w:r w:rsidRPr="00755F58">
        <w:t>национальные ценности российского общества.</w:t>
      </w:r>
    </w:p>
    <w:p w14:paraId="11BB2FE8" w14:textId="14A9A088" w:rsidR="00755F58" w:rsidRPr="00755F58" w:rsidRDefault="00755F58" w:rsidP="00755F58">
      <w:r w:rsidRPr="00755F58">
        <w:t xml:space="preserve">Основные направления воспитательной работы </w:t>
      </w:r>
      <w:r w:rsidR="00881D21">
        <w:t>с детьми с ТНР</w:t>
      </w:r>
      <w:r w:rsidRPr="00755F58">
        <w:t>:</w:t>
      </w:r>
    </w:p>
    <w:p w14:paraId="55298284" w14:textId="77777777" w:rsidR="00755F58" w:rsidRPr="00755F58" w:rsidRDefault="00755F58" w:rsidP="00755F58">
      <w:r w:rsidRPr="00755F58">
        <w:t>-ценности Родины и природы лежат в основе патриотического воспитания;</w:t>
      </w:r>
    </w:p>
    <w:p w14:paraId="3480D460" w14:textId="77777777" w:rsidR="00755F58" w:rsidRPr="00755F58" w:rsidRDefault="00755F58" w:rsidP="00755F58">
      <w:r w:rsidRPr="00755F58">
        <w:t>-ценности человека, семьи, дружбы, сотрудничества лежат в основе социального направления воспитания;</w:t>
      </w:r>
    </w:p>
    <w:p w14:paraId="4D603938" w14:textId="77777777" w:rsidR="00755F58" w:rsidRPr="00755F58" w:rsidRDefault="00755F58" w:rsidP="00755F58">
      <w:r w:rsidRPr="00755F58">
        <w:t>-ценность здоровья лежит в основе физического и оздоровительного направления воспитания;</w:t>
      </w:r>
    </w:p>
    <w:p w14:paraId="7F800B15" w14:textId="77777777" w:rsidR="00755F58" w:rsidRPr="00755F58" w:rsidRDefault="00755F58" w:rsidP="00755F58">
      <w:r w:rsidRPr="00755F58">
        <w:t>-ценность труда лежит в основе трудового направления воспитания;</w:t>
      </w:r>
    </w:p>
    <w:p w14:paraId="6E361A7D" w14:textId="77777777" w:rsidR="00755F58" w:rsidRPr="00755F58" w:rsidRDefault="00755F58" w:rsidP="00755F58">
      <w:r w:rsidRPr="00755F58">
        <w:t>-ценность культуры и красоты лежат в основе этико-эстетического направления воспитания.</w:t>
      </w:r>
    </w:p>
    <w:p w14:paraId="48B7698A" w14:textId="77777777" w:rsidR="00755F58" w:rsidRPr="00755F58" w:rsidRDefault="00755F58" w:rsidP="00755F58">
      <w:pPr>
        <w:rPr>
          <w:b/>
          <w:bCs/>
        </w:rPr>
      </w:pPr>
      <w:r w:rsidRPr="00755F58">
        <w:rPr>
          <w:b/>
          <w:bCs/>
        </w:rPr>
        <w:t>Целевой раздел.</w:t>
      </w:r>
    </w:p>
    <w:p w14:paraId="3F58B4C4" w14:textId="74C1BD74" w:rsidR="00755F58" w:rsidRPr="00755F58" w:rsidRDefault="00881D21" w:rsidP="00755F58">
      <w:r>
        <w:t>Ц</w:t>
      </w:r>
      <w:r w:rsidR="00755F58" w:rsidRPr="00755F58">
        <w:t xml:space="preserve">ель воспитания </w:t>
      </w:r>
      <w:r>
        <w:t xml:space="preserve">детей </w:t>
      </w:r>
      <w:r w:rsidR="00755F58" w:rsidRPr="00755F58">
        <w:t>–личностное развитие дошкольников с ОВЗ и создание условий для позитивной социализации на основе базовых ценностей российского общества через:</w:t>
      </w:r>
    </w:p>
    <w:p w14:paraId="491B90AE" w14:textId="77777777" w:rsidR="00755F58" w:rsidRPr="00755F58" w:rsidRDefault="00755F58" w:rsidP="00755F58">
      <w:r w:rsidRPr="00755F58">
        <w:t>1) формирование ценностного отношения к окружающему миру, другим людям, себе;</w:t>
      </w:r>
    </w:p>
    <w:p w14:paraId="418A3602" w14:textId="77777777" w:rsidR="00755F58" w:rsidRPr="00755F58" w:rsidRDefault="00755F58" w:rsidP="00755F58">
      <w:r w:rsidRPr="00755F58">
        <w:t>2) овладение первичными представлениями о базовых ценностях, а также выработанных обществом нормах и правилах поведения;</w:t>
      </w:r>
    </w:p>
    <w:p w14:paraId="6E46B98C" w14:textId="77777777" w:rsidR="00755F58" w:rsidRPr="00755F58" w:rsidRDefault="00755F58" w:rsidP="00755F58">
      <w:r w:rsidRPr="00755F58">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554421DE" w14:textId="77777777" w:rsidR="00755F58" w:rsidRPr="00755F58" w:rsidRDefault="00755F58" w:rsidP="00755F58">
      <w:pPr>
        <w:rPr>
          <w:i/>
          <w:iCs/>
        </w:rPr>
      </w:pPr>
      <w:r w:rsidRPr="00755F58">
        <w:rPr>
          <w:i/>
          <w:iCs/>
        </w:rPr>
        <w:t>Основные условия реализации Программы воспитания:</w:t>
      </w:r>
    </w:p>
    <w:p w14:paraId="31D42C7F" w14:textId="40D0FC19" w:rsidR="00755F58" w:rsidRPr="00755F58" w:rsidRDefault="00755F58" w:rsidP="00755F58">
      <w:r w:rsidRPr="00755F58">
        <w:t>1) полноценное проживание ребенком всех этапов детства, обогащение (амплификация) детского развития;</w:t>
      </w:r>
    </w:p>
    <w:p w14:paraId="33BBDEBA" w14:textId="77777777" w:rsidR="00755F58" w:rsidRPr="00755F58" w:rsidRDefault="00755F58" w:rsidP="00755F58">
      <w:r w:rsidRPr="00755F58">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495C5033" w14:textId="77777777" w:rsidR="00755F58" w:rsidRPr="00755F58" w:rsidRDefault="00755F58" w:rsidP="00755F58">
      <w:r w:rsidRPr="00755F58">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757D8B11" w14:textId="77777777" w:rsidR="00755F58" w:rsidRPr="00755F58" w:rsidRDefault="00755F58" w:rsidP="00755F58">
      <w:r w:rsidRPr="00755F58">
        <w:t>4) формирование и поддержка инициативы обучающихся в различных видах детской деятельности;</w:t>
      </w:r>
    </w:p>
    <w:p w14:paraId="6C4D0382" w14:textId="77777777" w:rsidR="00755F58" w:rsidRPr="00755F58" w:rsidRDefault="00755F58" w:rsidP="00755F58">
      <w:r w:rsidRPr="00755F58">
        <w:t>5) активное привлечение ближайшего социального окружения к воспитанию ребенка.</w:t>
      </w:r>
    </w:p>
    <w:p w14:paraId="618C87A3" w14:textId="77777777" w:rsidR="00755F58" w:rsidRPr="00755F58" w:rsidRDefault="00755F58" w:rsidP="00755F58">
      <w:pPr>
        <w:rPr>
          <w:i/>
          <w:iCs/>
        </w:rPr>
      </w:pPr>
      <w:r w:rsidRPr="00755F58">
        <w:rPr>
          <w:i/>
          <w:iCs/>
        </w:rPr>
        <w:t>Задачами является:</w:t>
      </w:r>
    </w:p>
    <w:p w14:paraId="673C6A54" w14:textId="77777777" w:rsidR="00755F58" w:rsidRPr="00755F58" w:rsidRDefault="00755F58" w:rsidP="00755F58">
      <w:r w:rsidRPr="00755F58">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13C80ADC" w14:textId="77777777" w:rsidR="00755F58" w:rsidRPr="00755F58" w:rsidRDefault="00755F58" w:rsidP="00755F58">
      <w:r w:rsidRPr="00755F58">
        <w:t>2) формирование доброжелательного отношения к детям с ТНР и их семьям со стороны участников образовательных отношений;</w:t>
      </w:r>
    </w:p>
    <w:p w14:paraId="7C555470" w14:textId="77777777" w:rsidR="00755F58" w:rsidRPr="00755F58" w:rsidRDefault="00755F58" w:rsidP="00755F58">
      <w:r w:rsidRPr="00755F58">
        <w:t>3) обеспечение психолого-педагогической поддержки семьи ребенка с ТНР и содействие повышению уровня педагогической компетентности родителей (законных представителей);</w:t>
      </w:r>
    </w:p>
    <w:p w14:paraId="70954791" w14:textId="77777777" w:rsidR="00755F58" w:rsidRPr="00755F58" w:rsidRDefault="00755F58" w:rsidP="00755F58">
      <w:r w:rsidRPr="00755F58">
        <w:t>4) обеспечение эмоционально-положительного взаимодействия обучающихся с окружающими в целях их успешной адаптации и интеграции в обществе;</w:t>
      </w:r>
    </w:p>
    <w:p w14:paraId="29E781AF" w14:textId="77777777" w:rsidR="00755F58" w:rsidRPr="00755F58" w:rsidRDefault="00755F58" w:rsidP="00755F58">
      <w:r w:rsidRPr="00755F58">
        <w:t>5) расширение у обучающихся с ТНР развития знаний и представлений об окружающем мире;</w:t>
      </w:r>
    </w:p>
    <w:p w14:paraId="3166E1BA" w14:textId="77777777" w:rsidR="00755F58" w:rsidRPr="00755F58" w:rsidRDefault="00755F58" w:rsidP="00755F58">
      <w:r w:rsidRPr="00755F58">
        <w:t>6) взаимодействие с семьей для обеспечения полноценного развития обучающихся с ТНР;</w:t>
      </w:r>
    </w:p>
    <w:p w14:paraId="52EE7D87" w14:textId="77777777" w:rsidR="00755F58" w:rsidRPr="00755F58" w:rsidRDefault="00755F58" w:rsidP="00755F58">
      <w:r w:rsidRPr="00755F58">
        <w:t>7) охрана и укрепление физического и психического здоровья обучающихся, в том числе их эмоционального благополучия;</w:t>
      </w:r>
    </w:p>
    <w:p w14:paraId="22527F88" w14:textId="77777777" w:rsidR="00755F58" w:rsidRPr="00755F58" w:rsidRDefault="00755F58" w:rsidP="00755F58">
      <w:r w:rsidRPr="00755F58">
        <w:lastRenderedPageBreak/>
        <w:t>8) объединение обучения и воспитания в целостный образовательный процесс на основе духовно-нравственного и социокультурных ценностей и принятых в обществе правил и норм поведения в интересах человека, семьи, общества.</w:t>
      </w:r>
    </w:p>
    <w:p w14:paraId="51F355ED" w14:textId="77777777" w:rsidR="00755F58" w:rsidRPr="00755F58" w:rsidRDefault="00755F58" w:rsidP="00755F58">
      <w:r w:rsidRPr="00755F58">
        <w:t xml:space="preserve">Программа воспитания построена на основе духовно-нравственных и </w:t>
      </w:r>
    </w:p>
    <w:p w14:paraId="7F3456E9" w14:textId="77777777" w:rsidR="00755F58" w:rsidRPr="00755F58" w:rsidRDefault="00755F58" w:rsidP="00755F58">
      <w:r w:rsidRPr="00755F58">
        <w:t>социокультурных ценностей и принятых в обществе правил и норм поведения в интересах человека, семьи, общества и опирается на следующие принципы:</w:t>
      </w:r>
    </w:p>
    <w:p w14:paraId="15F7257A" w14:textId="77777777" w:rsidR="00755F58" w:rsidRPr="00755F58" w:rsidRDefault="00755F58" w:rsidP="00755F58">
      <w:r w:rsidRPr="00755F58">
        <w:t>* 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45658479" w14:textId="77777777" w:rsidR="00755F58" w:rsidRPr="00755F58" w:rsidRDefault="00755F58" w:rsidP="00755F58">
      <w:r w:rsidRPr="00755F58">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w:t>
      </w:r>
    </w:p>
    <w:p w14:paraId="6297F6EA" w14:textId="77777777" w:rsidR="00755F58" w:rsidRPr="00755F58" w:rsidRDefault="00755F58" w:rsidP="00755F58">
      <w:r w:rsidRPr="00755F58">
        <w:t>сотрудничество и сопереживание, взаимопонимание и взаимное уважение;</w:t>
      </w:r>
    </w:p>
    <w:p w14:paraId="7AE84A7E" w14:textId="77777777" w:rsidR="00755F58" w:rsidRPr="00755F58" w:rsidRDefault="00755F58" w:rsidP="00755F58">
      <w:r w:rsidRPr="00755F58">
        <w:t>*принцип общего культурного образования: воспитание основывается на культуре и традициях России, включая культурные особенности региона;</w:t>
      </w:r>
    </w:p>
    <w:p w14:paraId="3C7EBBA9" w14:textId="77777777" w:rsidR="00755F58" w:rsidRPr="00755F58" w:rsidRDefault="00755F58" w:rsidP="00755F58">
      <w:r w:rsidRPr="00755F58">
        <w:t>*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демонстрировать ребенку реальную возможность следования идеалу в жизни;</w:t>
      </w:r>
    </w:p>
    <w:p w14:paraId="64F20DD8" w14:textId="77777777" w:rsidR="00755F58" w:rsidRPr="00755F58" w:rsidRDefault="00755F58" w:rsidP="00755F58">
      <w:r w:rsidRPr="00755F58">
        <w:t>* принцип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14:paraId="350A144D" w14:textId="77777777" w:rsidR="00755F58" w:rsidRPr="00755F58" w:rsidRDefault="00755F58" w:rsidP="00755F58">
      <w:r w:rsidRPr="00755F58">
        <w:t>* 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основания;</w:t>
      </w:r>
    </w:p>
    <w:p w14:paraId="5EB998F9" w14:textId="77777777" w:rsidR="00755F58" w:rsidRPr="00755F58" w:rsidRDefault="00755F58" w:rsidP="00755F58">
      <w:r w:rsidRPr="00755F58">
        <w:t xml:space="preserve">* принцип </w:t>
      </w:r>
      <w:proofErr w:type="spellStart"/>
      <w:r w:rsidRPr="00755F58">
        <w:t>инклюзивности</w:t>
      </w:r>
      <w:proofErr w:type="spellEnd"/>
      <w:r w:rsidRPr="00755F58">
        <w:t>: организация образовательного процесса, при котором все обучающиеся, независимо от их физических, психических, интеллектуальных, культурно- этнических, языковых и иных особенностей, включены в общую систему образования.</w:t>
      </w:r>
    </w:p>
    <w:p w14:paraId="6A046C72" w14:textId="77777777" w:rsidR="00755F58" w:rsidRPr="00755F58" w:rsidRDefault="00755F58" w:rsidP="00755F58">
      <w:r w:rsidRPr="00755F58">
        <w:t>Между всеми сотрудниками ДО прослеживается устойчивая связь, единство целей и задач воспитания.</w:t>
      </w:r>
    </w:p>
    <w:p w14:paraId="46C15117" w14:textId="77777777" w:rsidR="00755F58" w:rsidRPr="00755F58" w:rsidRDefault="00755F58" w:rsidP="00755F58">
      <w:pPr>
        <w:rPr>
          <w:i/>
          <w:iCs/>
        </w:rPr>
      </w:pPr>
      <w:r w:rsidRPr="00755F58">
        <w:rPr>
          <w:i/>
          <w:iCs/>
        </w:rPr>
        <w:t>Педагогические работники:</w:t>
      </w:r>
    </w:p>
    <w:p w14:paraId="0150CCFB" w14:textId="77777777" w:rsidR="00755F58" w:rsidRPr="00755F58" w:rsidRDefault="00755F58" w:rsidP="00755F58">
      <w:r w:rsidRPr="00755F58">
        <w:t>-являются примером в формировании полноценных и сформированных ценностных ориентиров, норм общения и поведения;</w:t>
      </w:r>
    </w:p>
    <w:p w14:paraId="13D462B2" w14:textId="166DFFFD" w:rsidR="00755F58" w:rsidRPr="00755F58" w:rsidRDefault="00755F58" w:rsidP="00755F58">
      <w:r w:rsidRPr="00755F58">
        <w:t xml:space="preserve">-мотивируют обучающихся с ТНР </w:t>
      </w:r>
      <w:r w:rsidR="00CD15F0" w:rsidRPr="00755F58">
        <w:t>к общению</w:t>
      </w:r>
      <w:r w:rsidRPr="00755F58">
        <w:t xml:space="preserve"> друг с другом, поощряют даже самые незначительные стремления к общению и взаимодействию;</w:t>
      </w:r>
    </w:p>
    <w:p w14:paraId="55DB1244" w14:textId="77777777" w:rsidR="00755F58" w:rsidRPr="00755F58" w:rsidRDefault="00755F58" w:rsidP="00755F58">
      <w:r w:rsidRPr="00755F58">
        <w:t>-поощряют детскую дружбу, стараются, чтобы дружба между отдельными детьми внутри группы принимала общественную направленность;</w:t>
      </w:r>
    </w:p>
    <w:p w14:paraId="5058AA9C" w14:textId="77777777" w:rsidR="00755F58" w:rsidRPr="00755F58" w:rsidRDefault="00755F58" w:rsidP="00755F58">
      <w:r w:rsidRPr="00755F58">
        <w:t>-заботятся о том, чтобы обучающиеся непрерывно приобретали опыт общения на основе чувства доброжелательности;</w:t>
      </w:r>
    </w:p>
    <w:p w14:paraId="7495F40B" w14:textId="77777777" w:rsidR="00755F58" w:rsidRPr="00755F58" w:rsidRDefault="00755F58" w:rsidP="00755F58">
      <w:r w:rsidRPr="00755F58">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ребенку;</w:t>
      </w:r>
    </w:p>
    <w:p w14:paraId="37C02DE0" w14:textId="77777777" w:rsidR="00755F58" w:rsidRPr="00755F58" w:rsidRDefault="00755F58" w:rsidP="00755F58">
      <w:r w:rsidRPr="00755F58">
        <w:t>- воспитывать в детях качества личности, которые помогают влиться в общество других детей (организованность, общительность, отзывчивость, щедрость, доброжелательность);</w:t>
      </w:r>
    </w:p>
    <w:p w14:paraId="62ACC928" w14:textId="77777777" w:rsidR="00755F58" w:rsidRPr="00755F58" w:rsidRDefault="00755F58" w:rsidP="00755F58">
      <w:r w:rsidRPr="00755F58">
        <w:t>-учить совместной деятельности, насыщать жизнь событиями, которые сплачивают и объединяют;</w:t>
      </w:r>
    </w:p>
    <w:p w14:paraId="19ADFB1F" w14:textId="77777777" w:rsidR="00755F58" w:rsidRPr="00755F58" w:rsidRDefault="00755F58" w:rsidP="00755F58">
      <w:r w:rsidRPr="00755F58">
        <w:t>-воспитывать чувство ответственности перед группой за свое поведение.</w:t>
      </w:r>
    </w:p>
    <w:p w14:paraId="428783D7" w14:textId="77777777" w:rsidR="00755F58" w:rsidRPr="00755F58" w:rsidRDefault="00755F58" w:rsidP="00755F58">
      <w:pPr>
        <w:rPr>
          <w:i/>
          <w:iCs/>
        </w:rPr>
      </w:pPr>
      <w:r w:rsidRPr="00755F58">
        <w:rPr>
          <w:i/>
          <w:iCs/>
        </w:rPr>
        <w:t>Сотрудничество с родителями (законными представителями), сотрудников ДО и всех педагогических работников:</w:t>
      </w:r>
    </w:p>
    <w:p w14:paraId="63D9B60E" w14:textId="77777777" w:rsidR="00755F58" w:rsidRPr="00755F58" w:rsidRDefault="00755F58" w:rsidP="00755F58">
      <w:r w:rsidRPr="00755F58">
        <w:t>-объединение усилий по воспитанию ребенка в семье и в ДО;</w:t>
      </w:r>
    </w:p>
    <w:p w14:paraId="322A26F4" w14:textId="77777777" w:rsidR="00755F58" w:rsidRPr="00755F58" w:rsidRDefault="00755F58" w:rsidP="00755F58">
      <w:r w:rsidRPr="00755F58">
        <w:t>- общие ценности и уважение друг к другу.</w:t>
      </w:r>
    </w:p>
    <w:p w14:paraId="16253FC0" w14:textId="77777777" w:rsidR="00755F58" w:rsidRPr="00755F58" w:rsidRDefault="00755F58" w:rsidP="00755F58">
      <w:r w:rsidRPr="00755F58">
        <w:rPr>
          <w:i/>
          <w:iCs/>
        </w:rPr>
        <w:lastRenderedPageBreak/>
        <w:t>Детско-взрослая общность:</w:t>
      </w:r>
      <w:r w:rsidRPr="00755F58">
        <w:t xml:space="preserve"> содействие друг другу, сотворчество и сопереживание, взаимопонимание и взаимное уважение, отношение к ребенку как полноправному человеку, наличие общих симпатий, ценностей и смыслов у всех участников общности.</w:t>
      </w:r>
    </w:p>
    <w:p w14:paraId="2E0B6BD0" w14:textId="77777777" w:rsidR="00755F58" w:rsidRPr="00755F58" w:rsidRDefault="00755F58" w:rsidP="00755F58">
      <w:r w:rsidRPr="00755F58">
        <w:t>Взаимодействие взрослого и ребенка является механизмом и источником воспитания. С начало ребенок приобщается к тем правилам и нормам, которые вносит педагогический работник, а затем эти нормы усваиваются ребенком и становятся его собственными.</w:t>
      </w:r>
    </w:p>
    <w:p w14:paraId="0733D3D9" w14:textId="77777777" w:rsidR="00755F58" w:rsidRPr="00755F58" w:rsidRDefault="00755F58" w:rsidP="00755F58">
      <w:r w:rsidRPr="00755F58">
        <w:rPr>
          <w:i/>
          <w:iCs/>
        </w:rPr>
        <w:t>Детская общность:</w:t>
      </w:r>
      <w:r w:rsidRPr="00755F58">
        <w:t xml:space="preserve"> другие дети являются необходимым условием полноценного развития личности ребенка. Здесь он приобретает способы общественного поведения, под руководством педагога учится умению дружить, сообща играть, трудиться, заниматься,</w:t>
      </w:r>
    </w:p>
    <w:p w14:paraId="40A4ECCD" w14:textId="7CFC1B2D" w:rsidR="00755F58" w:rsidRPr="00755F58" w:rsidRDefault="00755F58" w:rsidP="00961674">
      <w:r w:rsidRPr="00755F58">
        <w:t xml:space="preserve">достигать поставленные цели. </w:t>
      </w:r>
    </w:p>
    <w:p w14:paraId="121D4B3E" w14:textId="77777777" w:rsidR="00755F58" w:rsidRPr="00755F58" w:rsidRDefault="00755F58" w:rsidP="00755F58">
      <w:r w:rsidRPr="00755F58">
        <w:t>Цели и задачи воспитания реализуются во всех видах деятельности дошкольника с ТНР:</w:t>
      </w:r>
    </w:p>
    <w:p w14:paraId="08DC4A0A" w14:textId="77777777" w:rsidR="00755F58" w:rsidRPr="00755F58" w:rsidRDefault="00755F58" w:rsidP="00755F58">
      <w:r w:rsidRPr="00755F58">
        <w:t>*предметно-целевая (открывает ребенку смысл и ценность человеческой деятельности, способы реализации совместно с родителями (законными представителями);</w:t>
      </w:r>
    </w:p>
    <w:p w14:paraId="0611242C" w14:textId="77777777" w:rsidR="00755F58" w:rsidRPr="00755F58" w:rsidRDefault="00755F58" w:rsidP="00755F58">
      <w:r w:rsidRPr="00755F58">
        <w:t>*культурные практики (в различных видах деятельности через личный опыт ребенка);</w:t>
      </w:r>
    </w:p>
    <w:p w14:paraId="5AA56AD9" w14:textId="77777777" w:rsidR="00755F58" w:rsidRPr="00755F58" w:rsidRDefault="00755F58" w:rsidP="00755F58">
      <w:r w:rsidRPr="00755F58">
        <w:t>*свободная инициативная деятельность ребенка.</w:t>
      </w:r>
    </w:p>
    <w:p w14:paraId="1700EFE2" w14:textId="77777777" w:rsidR="00755F58" w:rsidRPr="00755F58" w:rsidRDefault="00755F58" w:rsidP="00755F58">
      <w:pPr>
        <w:rPr>
          <w:b/>
          <w:bCs/>
        </w:rPr>
      </w:pPr>
      <w:r w:rsidRPr="00755F58">
        <w:rPr>
          <w:b/>
          <w:bCs/>
        </w:rPr>
        <w:t>Планируемые результаты воспитания:</w:t>
      </w:r>
    </w:p>
    <w:p w14:paraId="19FF7DE8" w14:textId="4BA89137" w:rsidR="00755F58" w:rsidRPr="00755F58" w:rsidRDefault="00755F58" w:rsidP="00755F58">
      <w:pPr>
        <w:rPr>
          <w:i/>
          <w:iCs/>
        </w:rPr>
      </w:pPr>
      <w:r w:rsidRPr="00755F58">
        <w:rPr>
          <w:i/>
          <w:iCs/>
        </w:rPr>
        <w:t>Портрет ребенка с ТНР дошкольного возраста к 7 годам.</w:t>
      </w:r>
    </w:p>
    <w:tbl>
      <w:tblPr>
        <w:tblStyle w:val="a6"/>
        <w:tblW w:w="9527" w:type="dxa"/>
        <w:tblInd w:w="-34" w:type="dxa"/>
        <w:tblLook w:val="04A0" w:firstRow="1" w:lastRow="0" w:firstColumn="1" w:lastColumn="0" w:noHBand="0" w:noVBand="1"/>
      </w:tblPr>
      <w:tblGrid>
        <w:gridCol w:w="1662"/>
        <w:gridCol w:w="1913"/>
        <w:gridCol w:w="5952"/>
      </w:tblGrid>
      <w:tr w:rsidR="00755F58" w:rsidRPr="002E6A87" w14:paraId="1FBED627" w14:textId="77777777" w:rsidTr="009D544A">
        <w:tc>
          <w:tcPr>
            <w:tcW w:w="1477" w:type="dxa"/>
          </w:tcPr>
          <w:p w14:paraId="798DE7B9" w14:textId="77777777" w:rsidR="00755F58" w:rsidRPr="002E6A87" w:rsidRDefault="00755F58" w:rsidP="00755F58">
            <w:pPr>
              <w:rPr>
                <w:sz w:val="20"/>
                <w:szCs w:val="20"/>
              </w:rPr>
            </w:pPr>
            <w:r w:rsidRPr="002E6A87">
              <w:rPr>
                <w:sz w:val="20"/>
                <w:szCs w:val="20"/>
              </w:rPr>
              <w:t xml:space="preserve">Направление воспитания </w:t>
            </w:r>
          </w:p>
          <w:p w14:paraId="53FF981F" w14:textId="77777777" w:rsidR="00755F58" w:rsidRPr="002E6A87" w:rsidRDefault="00755F58" w:rsidP="00755F58">
            <w:pPr>
              <w:rPr>
                <w:sz w:val="20"/>
                <w:szCs w:val="20"/>
              </w:rPr>
            </w:pPr>
          </w:p>
          <w:p w14:paraId="0F7BB71B" w14:textId="77777777" w:rsidR="00755F58" w:rsidRPr="002E6A87" w:rsidRDefault="00755F58" w:rsidP="00755F58">
            <w:pPr>
              <w:rPr>
                <w:sz w:val="20"/>
                <w:szCs w:val="20"/>
              </w:rPr>
            </w:pPr>
            <w:r w:rsidRPr="002E6A87">
              <w:rPr>
                <w:sz w:val="20"/>
                <w:szCs w:val="20"/>
              </w:rPr>
              <w:t xml:space="preserve">Патриотическое </w:t>
            </w:r>
          </w:p>
          <w:p w14:paraId="182C321F" w14:textId="77777777" w:rsidR="00755F58" w:rsidRPr="002E6A87" w:rsidRDefault="00755F58" w:rsidP="00755F58">
            <w:pPr>
              <w:rPr>
                <w:sz w:val="20"/>
                <w:szCs w:val="20"/>
              </w:rPr>
            </w:pPr>
          </w:p>
          <w:p w14:paraId="728B8249" w14:textId="77777777" w:rsidR="00755F58" w:rsidRPr="002E6A87" w:rsidRDefault="00755F58" w:rsidP="00755F58">
            <w:pPr>
              <w:rPr>
                <w:sz w:val="20"/>
                <w:szCs w:val="20"/>
              </w:rPr>
            </w:pPr>
          </w:p>
          <w:p w14:paraId="6D121F1B" w14:textId="77777777" w:rsidR="00755F58" w:rsidRPr="002E6A87" w:rsidRDefault="00755F58" w:rsidP="00755F58">
            <w:pPr>
              <w:rPr>
                <w:sz w:val="20"/>
                <w:szCs w:val="20"/>
              </w:rPr>
            </w:pPr>
          </w:p>
          <w:p w14:paraId="6B4040EC" w14:textId="77777777" w:rsidR="00755F58" w:rsidRPr="002E6A87" w:rsidRDefault="00755F58" w:rsidP="00755F58">
            <w:pPr>
              <w:rPr>
                <w:sz w:val="20"/>
                <w:szCs w:val="20"/>
              </w:rPr>
            </w:pPr>
          </w:p>
          <w:p w14:paraId="1B079027" w14:textId="77777777" w:rsidR="00755F58" w:rsidRPr="002E6A87" w:rsidRDefault="00755F58" w:rsidP="00755F58">
            <w:pPr>
              <w:rPr>
                <w:sz w:val="20"/>
                <w:szCs w:val="20"/>
              </w:rPr>
            </w:pPr>
            <w:r w:rsidRPr="002E6A87">
              <w:rPr>
                <w:sz w:val="20"/>
                <w:szCs w:val="20"/>
              </w:rPr>
              <w:t xml:space="preserve">Социальное </w:t>
            </w:r>
          </w:p>
          <w:p w14:paraId="0C31E9BC" w14:textId="77777777" w:rsidR="00755F58" w:rsidRPr="002E6A87" w:rsidRDefault="00755F58" w:rsidP="00755F58">
            <w:pPr>
              <w:rPr>
                <w:sz w:val="20"/>
                <w:szCs w:val="20"/>
              </w:rPr>
            </w:pPr>
          </w:p>
          <w:p w14:paraId="71E0824C" w14:textId="77777777" w:rsidR="00755F58" w:rsidRPr="002E6A87" w:rsidRDefault="00755F58" w:rsidP="00755F58">
            <w:pPr>
              <w:rPr>
                <w:sz w:val="20"/>
                <w:szCs w:val="20"/>
              </w:rPr>
            </w:pPr>
          </w:p>
          <w:p w14:paraId="4CF395DE" w14:textId="77777777" w:rsidR="00755F58" w:rsidRPr="002E6A87" w:rsidRDefault="00755F58" w:rsidP="00755F58">
            <w:pPr>
              <w:rPr>
                <w:sz w:val="20"/>
                <w:szCs w:val="20"/>
              </w:rPr>
            </w:pPr>
          </w:p>
          <w:p w14:paraId="37C95405" w14:textId="77777777" w:rsidR="00755F58" w:rsidRPr="002E6A87" w:rsidRDefault="00755F58" w:rsidP="00755F58">
            <w:pPr>
              <w:rPr>
                <w:sz w:val="20"/>
                <w:szCs w:val="20"/>
              </w:rPr>
            </w:pPr>
          </w:p>
          <w:p w14:paraId="41A90CA6" w14:textId="77777777" w:rsidR="00755F58" w:rsidRPr="002E6A87" w:rsidRDefault="00755F58" w:rsidP="00755F58">
            <w:pPr>
              <w:rPr>
                <w:sz w:val="20"/>
                <w:szCs w:val="20"/>
              </w:rPr>
            </w:pPr>
          </w:p>
          <w:p w14:paraId="0D570510" w14:textId="77777777" w:rsidR="00755F58" w:rsidRPr="002E6A87" w:rsidRDefault="00755F58" w:rsidP="00755F58">
            <w:pPr>
              <w:rPr>
                <w:sz w:val="20"/>
                <w:szCs w:val="20"/>
              </w:rPr>
            </w:pPr>
          </w:p>
          <w:p w14:paraId="5E69F899" w14:textId="77777777" w:rsidR="00755F58" w:rsidRPr="002E6A87" w:rsidRDefault="00755F58" w:rsidP="00755F58">
            <w:pPr>
              <w:rPr>
                <w:sz w:val="20"/>
                <w:szCs w:val="20"/>
              </w:rPr>
            </w:pPr>
          </w:p>
          <w:p w14:paraId="2272F1DB" w14:textId="77777777" w:rsidR="00755F58" w:rsidRPr="002E6A87" w:rsidRDefault="00755F58" w:rsidP="00755F58">
            <w:pPr>
              <w:rPr>
                <w:sz w:val="20"/>
                <w:szCs w:val="20"/>
              </w:rPr>
            </w:pPr>
          </w:p>
          <w:p w14:paraId="2EB52418" w14:textId="77777777" w:rsidR="00755F58" w:rsidRPr="002E6A87" w:rsidRDefault="00755F58" w:rsidP="00755F58">
            <w:pPr>
              <w:rPr>
                <w:sz w:val="20"/>
                <w:szCs w:val="20"/>
              </w:rPr>
            </w:pPr>
          </w:p>
          <w:p w14:paraId="763675C5" w14:textId="77777777" w:rsidR="00755F58" w:rsidRPr="002E6A87" w:rsidRDefault="00755F58" w:rsidP="00755F58">
            <w:pPr>
              <w:rPr>
                <w:sz w:val="20"/>
                <w:szCs w:val="20"/>
              </w:rPr>
            </w:pPr>
          </w:p>
          <w:p w14:paraId="5FCAF910" w14:textId="77777777" w:rsidR="00755F58" w:rsidRPr="002E6A87" w:rsidRDefault="00755F58" w:rsidP="00755F58">
            <w:pPr>
              <w:rPr>
                <w:sz w:val="20"/>
                <w:szCs w:val="20"/>
              </w:rPr>
            </w:pPr>
            <w:r w:rsidRPr="002E6A87">
              <w:rPr>
                <w:sz w:val="20"/>
                <w:szCs w:val="20"/>
              </w:rPr>
              <w:t xml:space="preserve">Познавательное </w:t>
            </w:r>
          </w:p>
          <w:p w14:paraId="08C1CA29" w14:textId="77777777" w:rsidR="00755F58" w:rsidRPr="002E6A87" w:rsidRDefault="00755F58" w:rsidP="00755F58">
            <w:pPr>
              <w:rPr>
                <w:sz w:val="20"/>
                <w:szCs w:val="20"/>
              </w:rPr>
            </w:pPr>
          </w:p>
          <w:p w14:paraId="0D75373A" w14:textId="77777777" w:rsidR="00755F58" w:rsidRPr="002E6A87" w:rsidRDefault="00755F58" w:rsidP="00755F58">
            <w:pPr>
              <w:rPr>
                <w:sz w:val="20"/>
                <w:szCs w:val="20"/>
              </w:rPr>
            </w:pPr>
          </w:p>
          <w:p w14:paraId="64D4659D" w14:textId="77777777" w:rsidR="00755F58" w:rsidRPr="002E6A87" w:rsidRDefault="00755F58" w:rsidP="00755F58">
            <w:pPr>
              <w:rPr>
                <w:sz w:val="20"/>
                <w:szCs w:val="20"/>
              </w:rPr>
            </w:pPr>
          </w:p>
          <w:p w14:paraId="434B250E" w14:textId="77777777" w:rsidR="00755F58" w:rsidRPr="002E6A87" w:rsidRDefault="00755F58" w:rsidP="00755F58">
            <w:pPr>
              <w:rPr>
                <w:sz w:val="20"/>
                <w:szCs w:val="20"/>
              </w:rPr>
            </w:pPr>
          </w:p>
          <w:p w14:paraId="34D96EF1" w14:textId="77777777" w:rsidR="00755F58" w:rsidRPr="002E6A87" w:rsidRDefault="00755F58" w:rsidP="00755F58">
            <w:pPr>
              <w:rPr>
                <w:sz w:val="20"/>
                <w:szCs w:val="20"/>
              </w:rPr>
            </w:pPr>
          </w:p>
          <w:p w14:paraId="1481D9C3" w14:textId="77777777" w:rsidR="00755F58" w:rsidRPr="002E6A87" w:rsidRDefault="00755F58" w:rsidP="00755F58">
            <w:pPr>
              <w:rPr>
                <w:sz w:val="20"/>
                <w:szCs w:val="20"/>
              </w:rPr>
            </w:pPr>
          </w:p>
          <w:p w14:paraId="548BC8E2" w14:textId="77777777" w:rsidR="00755F58" w:rsidRPr="002E6A87" w:rsidRDefault="00755F58" w:rsidP="00755F58">
            <w:pPr>
              <w:rPr>
                <w:sz w:val="20"/>
                <w:szCs w:val="20"/>
              </w:rPr>
            </w:pPr>
          </w:p>
          <w:p w14:paraId="6949B118" w14:textId="77777777" w:rsidR="00755F58" w:rsidRPr="002E6A87" w:rsidRDefault="00755F58" w:rsidP="00755F58">
            <w:pPr>
              <w:rPr>
                <w:sz w:val="20"/>
                <w:szCs w:val="20"/>
              </w:rPr>
            </w:pPr>
            <w:r w:rsidRPr="002E6A87">
              <w:rPr>
                <w:sz w:val="20"/>
                <w:szCs w:val="20"/>
              </w:rPr>
              <w:t>Физическое и</w:t>
            </w:r>
          </w:p>
          <w:p w14:paraId="4B1BCE8B" w14:textId="77777777" w:rsidR="00755F58" w:rsidRPr="002E6A87" w:rsidRDefault="00755F58" w:rsidP="00755F58">
            <w:pPr>
              <w:rPr>
                <w:sz w:val="20"/>
                <w:szCs w:val="20"/>
              </w:rPr>
            </w:pPr>
            <w:r w:rsidRPr="002E6A87">
              <w:rPr>
                <w:sz w:val="20"/>
                <w:szCs w:val="20"/>
              </w:rPr>
              <w:t>оздоровительное</w:t>
            </w:r>
          </w:p>
          <w:p w14:paraId="04CF88C3" w14:textId="77777777" w:rsidR="00755F58" w:rsidRPr="002E6A87" w:rsidRDefault="00755F58" w:rsidP="00755F58">
            <w:pPr>
              <w:rPr>
                <w:sz w:val="20"/>
                <w:szCs w:val="20"/>
              </w:rPr>
            </w:pPr>
          </w:p>
          <w:p w14:paraId="28BE4149" w14:textId="77777777" w:rsidR="00755F58" w:rsidRPr="002E6A87" w:rsidRDefault="00755F58" w:rsidP="00755F58">
            <w:pPr>
              <w:rPr>
                <w:sz w:val="20"/>
                <w:szCs w:val="20"/>
              </w:rPr>
            </w:pPr>
          </w:p>
          <w:p w14:paraId="25DB59F3" w14:textId="77777777" w:rsidR="00755F58" w:rsidRPr="002E6A87" w:rsidRDefault="00755F58" w:rsidP="00755F58">
            <w:pPr>
              <w:rPr>
                <w:sz w:val="20"/>
                <w:szCs w:val="20"/>
              </w:rPr>
            </w:pPr>
          </w:p>
          <w:p w14:paraId="2EAE0C41" w14:textId="77777777" w:rsidR="00755F58" w:rsidRPr="002E6A87" w:rsidRDefault="00755F58" w:rsidP="00755F58">
            <w:pPr>
              <w:rPr>
                <w:sz w:val="20"/>
                <w:szCs w:val="20"/>
              </w:rPr>
            </w:pPr>
            <w:r w:rsidRPr="002E6A87">
              <w:rPr>
                <w:sz w:val="20"/>
                <w:szCs w:val="20"/>
              </w:rPr>
              <w:t xml:space="preserve">Трудовое </w:t>
            </w:r>
          </w:p>
          <w:p w14:paraId="6618DD7F" w14:textId="77777777" w:rsidR="00755F58" w:rsidRPr="002E6A87" w:rsidRDefault="00755F58" w:rsidP="00755F58">
            <w:pPr>
              <w:rPr>
                <w:sz w:val="20"/>
                <w:szCs w:val="20"/>
              </w:rPr>
            </w:pPr>
          </w:p>
          <w:p w14:paraId="62F640B4" w14:textId="77777777" w:rsidR="00755F58" w:rsidRPr="002E6A87" w:rsidRDefault="00755F58" w:rsidP="00755F58">
            <w:pPr>
              <w:rPr>
                <w:sz w:val="20"/>
                <w:szCs w:val="20"/>
              </w:rPr>
            </w:pPr>
          </w:p>
          <w:p w14:paraId="1C1D24FD" w14:textId="77777777" w:rsidR="00755F58" w:rsidRPr="002E6A87" w:rsidRDefault="00755F58" w:rsidP="00755F58">
            <w:pPr>
              <w:rPr>
                <w:sz w:val="20"/>
                <w:szCs w:val="20"/>
              </w:rPr>
            </w:pPr>
          </w:p>
          <w:p w14:paraId="2520D175" w14:textId="77777777" w:rsidR="00755F58" w:rsidRPr="002E6A87" w:rsidRDefault="00755F58" w:rsidP="00755F58">
            <w:pPr>
              <w:rPr>
                <w:sz w:val="20"/>
                <w:szCs w:val="20"/>
              </w:rPr>
            </w:pPr>
          </w:p>
          <w:p w14:paraId="77103D48" w14:textId="572B87B2" w:rsidR="00755F58" w:rsidRPr="002E6A87" w:rsidRDefault="00755F58" w:rsidP="00755F58">
            <w:pPr>
              <w:rPr>
                <w:i/>
                <w:iCs/>
                <w:sz w:val="20"/>
                <w:szCs w:val="20"/>
              </w:rPr>
            </w:pPr>
            <w:r w:rsidRPr="002E6A87">
              <w:rPr>
                <w:sz w:val="20"/>
                <w:szCs w:val="20"/>
              </w:rPr>
              <w:t>Этико-эстетическое</w:t>
            </w:r>
          </w:p>
        </w:tc>
        <w:tc>
          <w:tcPr>
            <w:tcW w:w="1926" w:type="dxa"/>
          </w:tcPr>
          <w:p w14:paraId="450BF3CF" w14:textId="77777777" w:rsidR="00755F58" w:rsidRPr="002E6A87" w:rsidRDefault="00755F58" w:rsidP="00755F58">
            <w:pPr>
              <w:rPr>
                <w:sz w:val="20"/>
                <w:szCs w:val="20"/>
              </w:rPr>
            </w:pPr>
            <w:r w:rsidRPr="002E6A87">
              <w:rPr>
                <w:sz w:val="20"/>
                <w:szCs w:val="20"/>
              </w:rPr>
              <w:t xml:space="preserve">Ценности </w:t>
            </w:r>
          </w:p>
          <w:p w14:paraId="76952164" w14:textId="77777777" w:rsidR="00755F58" w:rsidRPr="002E6A87" w:rsidRDefault="00755F58" w:rsidP="00755F58">
            <w:pPr>
              <w:rPr>
                <w:sz w:val="20"/>
                <w:szCs w:val="20"/>
              </w:rPr>
            </w:pPr>
          </w:p>
          <w:p w14:paraId="522EE752" w14:textId="77777777" w:rsidR="00755F58" w:rsidRPr="002E6A87" w:rsidRDefault="00755F58" w:rsidP="00755F58">
            <w:pPr>
              <w:rPr>
                <w:sz w:val="20"/>
                <w:szCs w:val="20"/>
              </w:rPr>
            </w:pPr>
          </w:p>
          <w:p w14:paraId="6C6D2780" w14:textId="77777777" w:rsidR="00755F58" w:rsidRPr="002E6A87" w:rsidRDefault="00755F58" w:rsidP="00755F58">
            <w:pPr>
              <w:rPr>
                <w:sz w:val="20"/>
                <w:szCs w:val="20"/>
              </w:rPr>
            </w:pPr>
            <w:r w:rsidRPr="002E6A87">
              <w:rPr>
                <w:sz w:val="20"/>
                <w:szCs w:val="20"/>
              </w:rPr>
              <w:t xml:space="preserve">Родина, природа </w:t>
            </w:r>
          </w:p>
          <w:p w14:paraId="32915D3A" w14:textId="77777777" w:rsidR="00755F58" w:rsidRPr="002E6A87" w:rsidRDefault="00755F58" w:rsidP="00755F58">
            <w:pPr>
              <w:rPr>
                <w:sz w:val="20"/>
                <w:szCs w:val="20"/>
              </w:rPr>
            </w:pPr>
          </w:p>
          <w:p w14:paraId="0DB23A23" w14:textId="77777777" w:rsidR="00755F58" w:rsidRPr="002E6A87" w:rsidRDefault="00755F58" w:rsidP="00755F58">
            <w:pPr>
              <w:rPr>
                <w:sz w:val="20"/>
                <w:szCs w:val="20"/>
              </w:rPr>
            </w:pPr>
          </w:p>
          <w:p w14:paraId="096D0FCF" w14:textId="77777777" w:rsidR="00755F58" w:rsidRPr="002E6A87" w:rsidRDefault="00755F58" w:rsidP="00755F58">
            <w:pPr>
              <w:rPr>
                <w:sz w:val="20"/>
                <w:szCs w:val="20"/>
              </w:rPr>
            </w:pPr>
          </w:p>
          <w:p w14:paraId="3804296E" w14:textId="77777777" w:rsidR="00755F58" w:rsidRPr="002E6A87" w:rsidRDefault="00755F58" w:rsidP="00755F58">
            <w:pPr>
              <w:rPr>
                <w:sz w:val="20"/>
                <w:szCs w:val="20"/>
              </w:rPr>
            </w:pPr>
            <w:r w:rsidRPr="002E6A87">
              <w:rPr>
                <w:sz w:val="20"/>
                <w:szCs w:val="20"/>
              </w:rPr>
              <w:t>Человек, семья, дружба,</w:t>
            </w:r>
          </w:p>
          <w:p w14:paraId="12B62167" w14:textId="77777777" w:rsidR="00755F58" w:rsidRPr="002E6A87" w:rsidRDefault="00755F58" w:rsidP="00755F58">
            <w:pPr>
              <w:rPr>
                <w:sz w:val="20"/>
                <w:szCs w:val="20"/>
              </w:rPr>
            </w:pPr>
            <w:r w:rsidRPr="002E6A87">
              <w:rPr>
                <w:sz w:val="20"/>
                <w:szCs w:val="20"/>
              </w:rPr>
              <w:t>сотрудничество.</w:t>
            </w:r>
          </w:p>
          <w:p w14:paraId="702C27FC" w14:textId="77777777" w:rsidR="00755F58" w:rsidRPr="002E6A87" w:rsidRDefault="00755F58" w:rsidP="00755F58">
            <w:pPr>
              <w:rPr>
                <w:sz w:val="20"/>
                <w:szCs w:val="20"/>
              </w:rPr>
            </w:pPr>
          </w:p>
          <w:p w14:paraId="6906D7E5" w14:textId="77777777" w:rsidR="00755F58" w:rsidRPr="002E6A87" w:rsidRDefault="00755F58" w:rsidP="00755F58">
            <w:pPr>
              <w:rPr>
                <w:sz w:val="20"/>
                <w:szCs w:val="20"/>
              </w:rPr>
            </w:pPr>
          </w:p>
          <w:p w14:paraId="46955504" w14:textId="77777777" w:rsidR="00755F58" w:rsidRPr="002E6A87" w:rsidRDefault="00755F58" w:rsidP="00755F58">
            <w:pPr>
              <w:rPr>
                <w:sz w:val="20"/>
                <w:szCs w:val="20"/>
              </w:rPr>
            </w:pPr>
          </w:p>
          <w:p w14:paraId="69EB58B6" w14:textId="77777777" w:rsidR="00755F58" w:rsidRPr="002E6A87" w:rsidRDefault="00755F58" w:rsidP="00755F58">
            <w:pPr>
              <w:rPr>
                <w:sz w:val="20"/>
                <w:szCs w:val="20"/>
              </w:rPr>
            </w:pPr>
          </w:p>
          <w:p w14:paraId="04B72B4B" w14:textId="77777777" w:rsidR="00755F58" w:rsidRPr="002E6A87" w:rsidRDefault="00755F58" w:rsidP="00755F58">
            <w:pPr>
              <w:rPr>
                <w:sz w:val="20"/>
                <w:szCs w:val="20"/>
              </w:rPr>
            </w:pPr>
          </w:p>
          <w:p w14:paraId="02048250" w14:textId="77777777" w:rsidR="00755F58" w:rsidRPr="002E6A87" w:rsidRDefault="00755F58" w:rsidP="00755F58">
            <w:pPr>
              <w:rPr>
                <w:sz w:val="20"/>
                <w:szCs w:val="20"/>
              </w:rPr>
            </w:pPr>
          </w:p>
          <w:p w14:paraId="0207F508" w14:textId="77777777" w:rsidR="00755F58" w:rsidRPr="002E6A87" w:rsidRDefault="00755F58" w:rsidP="00755F58">
            <w:pPr>
              <w:rPr>
                <w:sz w:val="20"/>
                <w:szCs w:val="20"/>
              </w:rPr>
            </w:pPr>
          </w:p>
          <w:p w14:paraId="064FEFB5" w14:textId="77777777" w:rsidR="00755F58" w:rsidRPr="002E6A87" w:rsidRDefault="00755F58" w:rsidP="00755F58">
            <w:pPr>
              <w:rPr>
                <w:sz w:val="20"/>
                <w:szCs w:val="20"/>
              </w:rPr>
            </w:pPr>
          </w:p>
          <w:p w14:paraId="43AB94EB" w14:textId="77777777" w:rsidR="00755F58" w:rsidRPr="002E6A87" w:rsidRDefault="00755F58" w:rsidP="00755F58">
            <w:pPr>
              <w:rPr>
                <w:sz w:val="20"/>
                <w:szCs w:val="20"/>
              </w:rPr>
            </w:pPr>
          </w:p>
          <w:p w14:paraId="14FC2619" w14:textId="77777777" w:rsidR="00755F58" w:rsidRPr="002E6A87" w:rsidRDefault="00755F58" w:rsidP="00755F58">
            <w:pPr>
              <w:rPr>
                <w:sz w:val="20"/>
                <w:szCs w:val="20"/>
              </w:rPr>
            </w:pPr>
            <w:r w:rsidRPr="002E6A87">
              <w:rPr>
                <w:sz w:val="20"/>
                <w:szCs w:val="20"/>
              </w:rPr>
              <w:t xml:space="preserve">Знания </w:t>
            </w:r>
          </w:p>
          <w:p w14:paraId="284E4F6E" w14:textId="77777777" w:rsidR="00755F58" w:rsidRPr="002E6A87" w:rsidRDefault="00755F58" w:rsidP="00755F58">
            <w:pPr>
              <w:rPr>
                <w:sz w:val="20"/>
                <w:szCs w:val="20"/>
              </w:rPr>
            </w:pPr>
          </w:p>
          <w:p w14:paraId="5F49E7F6" w14:textId="77777777" w:rsidR="00755F58" w:rsidRPr="002E6A87" w:rsidRDefault="00755F58" w:rsidP="00755F58">
            <w:pPr>
              <w:rPr>
                <w:sz w:val="20"/>
                <w:szCs w:val="20"/>
              </w:rPr>
            </w:pPr>
          </w:p>
          <w:p w14:paraId="3154B2D7" w14:textId="77777777" w:rsidR="00755F58" w:rsidRPr="002E6A87" w:rsidRDefault="00755F58" w:rsidP="00755F58">
            <w:pPr>
              <w:rPr>
                <w:sz w:val="20"/>
                <w:szCs w:val="20"/>
              </w:rPr>
            </w:pPr>
          </w:p>
          <w:p w14:paraId="195DC038" w14:textId="77777777" w:rsidR="00755F58" w:rsidRPr="002E6A87" w:rsidRDefault="00755F58" w:rsidP="00755F58">
            <w:pPr>
              <w:rPr>
                <w:sz w:val="20"/>
                <w:szCs w:val="20"/>
              </w:rPr>
            </w:pPr>
          </w:p>
          <w:p w14:paraId="3CA3DD37" w14:textId="77777777" w:rsidR="00755F58" w:rsidRPr="002E6A87" w:rsidRDefault="00755F58" w:rsidP="00755F58">
            <w:pPr>
              <w:rPr>
                <w:sz w:val="20"/>
                <w:szCs w:val="20"/>
              </w:rPr>
            </w:pPr>
          </w:p>
          <w:p w14:paraId="756A5BA6" w14:textId="77777777" w:rsidR="00755F58" w:rsidRPr="002E6A87" w:rsidRDefault="00755F58" w:rsidP="00755F58">
            <w:pPr>
              <w:rPr>
                <w:sz w:val="20"/>
                <w:szCs w:val="20"/>
              </w:rPr>
            </w:pPr>
          </w:p>
          <w:p w14:paraId="0C4AD2E3" w14:textId="77777777" w:rsidR="00755F58" w:rsidRPr="002E6A87" w:rsidRDefault="00755F58" w:rsidP="00755F58">
            <w:pPr>
              <w:rPr>
                <w:sz w:val="20"/>
                <w:szCs w:val="20"/>
              </w:rPr>
            </w:pPr>
          </w:p>
          <w:p w14:paraId="506A1727" w14:textId="77777777" w:rsidR="00755F58" w:rsidRPr="002E6A87" w:rsidRDefault="00755F58" w:rsidP="00755F58">
            <w:pPr>
              <w:rPr>
                <w:sz w:val="20"/>
                <w:szCs w:val="20"/>
              </w:rPr>
            </w:pPr>
            <w:r w:rsidRPr="002E6A87">
              <w:rPr>
                <w:sz w:val="20"/>
                <w:szCs w:val="20"/>
              </w:rPr>
              <w:t xml:space="preserve">Здоровье </w:t>
            </w:r>
          </w:p>
          <w:p w14:paraId="11070957" w14:textId="77777777" w:rsidR="00755F58" w:rsidRPr="002E6A87" w:rsidRDefault="00755F58" w:rsidP="00755F58">
            <w:pPr>
              <w:rPr>
                <w:sz w:val="20"/>
                <w:szCs w:val="20"/>
              </w:rPr>
            </w:pPr>
          </w:p>
          <w:p w14:paraId="55FDFDBC" w14:textId="77777777" w:rsidR="00755F58" w:rsidRPr="002E6A87" w:rsidRDefault="00755F58" w:rsidP="00755F58">
            <w:pPr>
              <w:rPr>
                <w:sz w:val="20"/>
                <w:szCs w:val="20"/>
              </w:rPr>
            </w:pPr>
          </w:p>
          <w:p w14:paraId="0BFBF8CE" w14:textId="77777777" w:rsidR="00755F58" w:rsidRPr="002E6A87" w:rsidRDefault="00755F58" w:rsidP="00755F58">
            <w:pPr>
              <w:rPr>
                <w:sz w:val="20"/>
                <w:szCs w:val="20"/>
              </w:rPr>
            </w:pPr>
          </w:p>
          <w:p w14:paraId="5C84B2B4" w14:textId="77777777" w:rsidR="00755F58" w:rsidRPr="002E6A87" w:rsidRDefault="00755F58" w:rsidP="00755F58">
            <w:pPr>
              <w:rPr>
                <w:sz w:val="20"/>
                <w:szCs w:val="20"/>
              </w:rPr>
            </w:pPr>
          </w:p>
          <w:p w14:paraId="5B2625DF" w14:textId="77777777" w:rsidR="00755F58" w:rsidRPr="002E6A87" w:rsidRDefault="00755F58" w:rsidP="00755F58">
            <w:pPr>
              <w:rPr>
                <w:sz w:val="20"/>
                <w:szCs w:val="20"/>
              </w:rPr>
            </w:pPr>
            <w:r w:rsidRPr="002E6A87">
              <w:rPr>
                <w:sz w:val="20"/>
                <w:szCs w:val="20"/>
              </w:rPr>
              <w:t xml:space="preserve">Труд </w:t>
            </w:r>
          </w:p>
          <w:p w14:paraId="6187C356" w14:textId="77777777" w:rsidR="00755F58" w:rsidRPr="002E6A87" w:rsidRDefault="00755F58" w:rsidP="00755F58">
            <w:pPr>
              <w:rPr>
                <w:sz w:val="20"/>
                <w:szCs w:val="20"/>
              </w:rPr>
            </w:pPr>
          </w:p>
          <w:p w14:paraId="305DA697" w14:textId="77777777" w:rsidR="00755F58" w:rsidRPr="002E6A87" w:rsidRDefault="00755F58" w:rsidP="00755F58">
            <w:pPr>
              <w:rPr>
                <w:sz w:val="20"/>
                <w:szCs w:val="20"/>
              </w:rPr>
            </w:pPr>
          </w:p>
          <w:p w14:paraId="13CCBB5C" w14:textId="77777777" w:rsidR="00755F58" w:rsidRPr="002E6A87" w:rsidRDefault="00755F58" w:rsidP="00755F58">
            <w:pPr>
              <w:rPr>
                <w:sz w:val="20"/>
                <w:szCs w:val="20"/>
              </w:rPr>
            </w:pPr>
          </w:p>
          <w:p w14:paraId="303C7D5B" w14:textId="77777777" w:rsidR="00755F58" w:rsidRPr="002E6A87" w:rsidRDefault="00755F58" w:rsidP="00755F58">
            <w:pPr>
              <w:rPr>
                <w:sz w:val="20"/>
                <w:szCs w:val="20"/>
              </w:rPr>
            </w:pPr>
          </w:p>
          <w:p w14:paraId="1BA1EA19" w14:textId="22B6795B" w:rsidR="00755F58" w:rsidRPr="002E6A87" w:rsidRDefault="00755F58" w:rsidP="00755F58">
            <w:pPr>
              <w:rPr>
                <w:i/>
                <w:iCs/>
                <w:sz w:val="20"/>
                <w:szCs w:val="20"/>
              </w:rPr>
            </w:pPr>
            <w:r w:rsidRPr="002E6A87">
              <w:rPr>
                <w:sz w:val="20"/>
                <w:szCs w:val="20"/>
              </w:rPr>
              <w:t>Культура и красота</w:t>
            </w:r>
          </w:p>
        </w:tc>
        <w:tc>
          <w:tcPr>
            <w:tcW w:w="6124" w:type="dxa"/>
          </w:tcPr>
          <w:p w14:paraId="2D9E72FC" w14:textId="77777777" w:rsidR="00755F58" w:rsidRPr="002E6A87" w:rsidRDefault="00755F58" w:rsidP="00755F58">
            <w:pPr>
              <w:rPr>
                <w:sz w:val="20"/>
                <w:szCs w:val="20"/>
              </w:rPr>
            </w:pPr>
            <w:r w:rsidRPr="002E6A87">
              <w:rPr>
                <w:sz w:val="20"/>
                <w:szCs w:val="20"/>
              </w:rPr>
              <w:t>Показатели</w:t>
            </w:r>
          </w:p>
          <w:p w14:paraId="32AE0657" w14:textId="77777777" w:rsidR="00755F58" w:rsidRPr="002E6A87" w:rsidRDefault="00755F58" w:rsidP="00755F58">
            <w:pPr>
              <w:rPr>
                <w:sz w:val="20"/>
                <w:szCs w:val="20"/>
              </w:rPr>
            </w:pPr>
          </w:p>
          <w:p w14:paraId="5935F472" w14:textId="77777777" w:rsidR="00755F58" w:rsidRPr="002E6A87" w:rsidRDefault="00755F58" w:rsidP="00755F58">
            <w:pPr>
              <w:rPr>
                <w:sz w:val="20"/>
                <w:szCs w:val="20"/>
              </w:rPr>
            </w:pPr>
          </w:p>
          <w:p w14:paraId="05EFA624" w14:textId="77777777" w:rsidR="00755F58" w:rsidRPr="002E6A87" w:rsidRDefault="00755F58" w:rsidP="00755F58">
            <w:pPr>
              <w:rPr>
                <w:sz w:val="20"/>
                <w:szCs w:val="20"/>
              </w:rPr>
            </w:pPr>
            <w:r w:rsidRPr="002E6A87">
              <w:rPr>
                <w:sz w:val="20"/>
                <w:szCs w:val="20"/>
              </w:rPr>
              <w:t>Любящий свою малую Родину и имеющий представление о стране, испытывающий чувство привязанности к родному дому, семье, близким людям.</w:t>
            </w:r>
          </w:p>
          <w:p w14:paraId="55C555B2" w14:textId="77777777" w:rsidR="00755F58" w:rsidRPr="002E6A87" w:rsidRDefault="00755F58" w:rsidP="00755F58">
            <w:pPr>
              <w:rPr>
                <w:sz w:val="20"/>
                <w:szCs w:val="20"/>
              </w:rPr>
            </w:pPr>
          </w:p>
          <w:p w14:paraId="2822E09B" w14:textId="5791546F" w:rsidR="00755F58" w:rsidRPr="002E6A87" w:rsidRDefault="00755F58" w:rsidP="00755F58">
            <w:pPr>
              <w:rPr>
                <w:sz w:val="20"/>
                <w:szCs w:val="20"/>
              </w:rPr>
            </w:pPr>
            <w:r w:rsidRPr="002E6A87">
              <w:rPr>
                <w:sz w:val="20"/>
                <w:szCs w:val="20"/>
              </w:rPr>
              <w:t>Различающий основные проявления добра и зла, принимающий и уважающий ценности семьи и общества, правдивый, искренний,</w:t>
            </w:r>
            <w:r w:rsidR="00961674" w:rsidRPr="002E6A87">
              <w:rPr>
                <w:sz w:val="20"/>
                <w:szCs w:val="20"/>
              </w:rPr>
              <w:t xml:space="preserve"> </w:t>
            </w:r>
            <w:r w:rsidRPr="002E6A87">
              <w:rPr>
                <w:sz w:val="20"/>
                <w:szCs w:val="20"/>
              </w:rPr>
              <w:t>способный к сочувствию и заботе, к нравственным поступкам, проявляющий</w:t>
            </w:r>
            <w:r w:rsidR="00961674" w:rsidRPr="002E6A87">
              <w:rPr>
                <w:sz w:val="20"/>
                <w:szCs w:val="20"/>
              </w:rPr>
              <w:t xml:space="preserve"> </w:t>
            </w:r>
            <w:r w:rsidRPr="002E6A87">
              <w:rPr>
                <w:sz w:val="20"/>
                <w:szCs w:val="20"/>
              </w:rPr>
              <w:t>задатки чувства долга: ответственность за свои</w:t>
            </w:r>
            <w:r w:rsidR="00961674" w:rsidRPr="002E6A87">
              <w:rPr>
                <w:sz w:val="20"/>
                <w:szCs w:val="20"/>
              </w:rPr>
              <w:t xml:space="preserve"> </w:t>
            </w:r>
            <w:r w:rsidRPr="002E6A87">
              <w:rPr>
                <w:sz w:val="20"/>
                <w:szCs w:val="20"/>
              </w:rPr>
              <w:t>действия и поведение; принимающий и уважающий различия между людьми.</w:t>
            </w:r>
          </w:p>
          <w:p w14:paraId="5A006D5B" w14:textId="4B917E60" w:rsidR="00755F58" w:rsidRPr="002E6A87" w:rsidRDefault="00755F58" w:rsidP="00755F58">
            <w:pPr>
              <w:rPr>
                <w:sz w:val="20"/>
                <w:szCs w:val="20"/>
              </w:rPr>
            </w:pPr>
            <w:r w:rsidRPr="002E6A87">
              <w:rPr>
                <w:sz w:val="20"/>
                <w:szCs w:val="20"/>
              </w:rPr>
              <w:t>Освоивший основы речевой культуры. Дружелюбный и доброжелательный, умеющий</w:t>
            </w:r>
            <w:r w:rsidR="00961674" w:rsidRPr="002E6A87">
              <w:rPr>
                <w:sz w:val="20"/>
                <w:szCs w:val="20"/>
              </w:rPr>
              <w:t xml:space="preserve"> </w:t>
            </w:r>
            <w:r w:rsidRPr="002E6A87">
              <w:rPr>
                <w:sz w:val="20"/>
                <w:szCs w:val="20"/>
              </w:rPr>
              <w:t>слушать и слышать собеседника, способный</w:t>
            </w:r>
            <w:r w:rsidR="00961674" w:rsidRPr="002E6A87">
              <w:rPr>
                <w:sz w:val="20"/>
                <w:szCs w:val="20"/>
              </w:rPr>
              <w:t xml:space="preserve"> </w:t>
            </w:r>
            <w:r w:rsidRPr="002E6A87">
              <w:rPr>
                <w:sz w:val="20"/>
                <w:szCs w:val="20"/>
              </w:rPr>
              <w:t>взаимодействовать с педагогическим работником и другими детьми на основе</w:t>
            </w:r>
          </w:p>
          <w:p w14:paraId="5D701B37" w14:textId="77777777" w:rsidR="00755F58" w:rsidRPr="002E6A87" w:rsidRDefault="00755F58" w:rsidP="00755F58">
            <w:pPr>
              <w:rPr>
                <w:sz w:val="20"/>
                <w:szCs w:val="20"/>
              </w:rPr>
            </w:pPr>
            <w:r w:rsidRPr="002E6A87">
              <w:rPr>
                <w:sz w:val="20"/>
                <w:szCs w:val="20"/>
              </w:rPr>
              <w:t>общих интересов и дел.</w:t>
            </w:r>
          </w:p>
          <w:p w14:paraId="30D1010C" w14:textId="77777777" w:rsidR="00755F58" w:rsidRPr="002E6A87" w:rsidRDefault="00755F58" w:rsidP="00755F58">
            <w:pPr>
              <w:rPr>
                <w:sz w:val="20"/>
                <w:szCs w:val="20"/>
              </w:rPr>
            </w:pPr>
          </w:p>
          <w:p w14:paraId="7935977C" w14:textId="3E42CEA8" w:rsidR="00755F58" w:rsidRPr="002E6A87" w:rsidRDefault="00755F58" w:rsidP="00755F58">
            <w:pPr>
              <w:rPr>
                <w:sz w:val="20"/>
                <w:szCs w:val="20"/>
              </w:rPr>
            </w:pPr>
            <w:r w:rsidRPr="002E6A87">
              <w:rPr>
                <w:sz w:val="20"/>
                <w:szCs w:val="20"/>
              </w:rPr>
              <w:t>Любознательный, наблюдательный,</w:t>
            </w:r>
            <w:r w:rsidR="00961674" w:rsidRPr="002E6A87">
              <w:rPr>
                <w:sz w:val="20"/>
                <w:szCs w:val="20"/>
              </w:rPr>
              <w:t xml:space="preserve"> </w:t>
            </w:r>
            <w:r w:rsidRPr="002E6A87">
              <w:rPr>
                <w:sz w:val="20"/>
                <w:szCs w:val="20"/>
              </w:rPr>
              <w:t>испытывающий потребность в самовыражении, в том числе творческом, проявляющий активность, самостоятельность,</w:t>
            </w:r>
          </w:p>
          <w:p w14:paraId="180174AC" w14:textId="23FED096" w:rsidR="00755F58" w:rsidRPr="002E6A87" w:rsidRDefault="00755F58" w:rsidP="00755F58">
            <w:pPr>
              <w:rPr>
                <w:sz w:val="20"/>
                <w:szCs w:val="20"/>
              </w:rPr>
            </w:pPr>
            <w:r w:rsidRPr="002E6A87">
              <w:rPr>
                <w:sz w:val="20"/>
                <w:szCs w:val="20"/>
              </w:rPr>
              <w:t xml:space="preserve">инициативу в познавательной, игровой, коммуникативной </w:t>
            </w:r>
          </w:p>
          <w:p w14:paraId="11C9BC99" w14:textId="429A6CB5" w:rsidR="00755F58" w:rsidRPr="002E6A87" w:rsidRDefault="00755F58" w:rsidP="00755F58">
            <w:pPr>
              <w:rPr>
                <w:sz w:val="20"/>
                <w:szCs w:val="20"/>
              </w:rPr>
            </w:pPr>
            <w:r w:rsidRPr="002E6A87">
              <w:rPr>
                <w:sz w:val="20"/>
                <w:szCs w:val="20"/>
              </w:rPr>
              <w:t>деятельности и в самообслуживании,</w:t>
            </w:r>
            <w:r w:rsidR="00961674" w:rsidRPr="002E6A87">
              <w:rPr>
                <w:sz w:val="20"/>
                <w:szCs w:val="20"/>
              </w:rPr>
              <w:t xml:space="preserve"> </w:t>
            </w:r>
            <w:r w:rsidRPr="002E6A87">
              <w:rPr>
                <w:sz w:val="20"/>
                <w:szCs w:val="20"/>
              </w:rPr>
              <w:t>обладающий первичной картиной мира на основе традиционных ценностей</w:t>
            </w:r>
            <w:r w:rsidR="00961674" w:rsidRPr="002E6A87">
              <w:rPr>
                <w:sz w:val="20"/>
                <w:szCs w:val="20"/>
              </w:rPr>
              <w:t xml:space="preserve"> </w:t>
            </w:r>
            <w:r w:rsidRPr="002E6A87">
              <w:rPr>
                <w:sz w:val="20"/>
                <w:szCs w:val="20"/>
              </w:rPr>
              <w:t>российского общества.</w:t>
            </w:r>
          </w:p>
          <w:p w14:paraId="0354F621" w14:textId="77777777" w:rsidR="00755F58" w:rsidRPr="002E6A87" w:rsidRDefault="00755F58" w:rsidP="00755F58">
            <w:pPr>
              <w:rPr>
                <w:sz w:val="20"/>
                <w:szCs w:val="20"/>
              </w:rPr>
            </w:pPr>
          </w:p>
          <w:p w14:paraId="6D72FA78" w14:textId="77777777" w:rsidR="00755F58" w:rsidRPr="002E6A87" w:rsidRDefault="00755F58" w:rsidP="00755F58">
            <w:pPr>
              <w:rPr>
                <w:sz w:val="20"/>
                <w:szCs w:val="20"/>
              </w:rPr>
            </w:pPr>
            <w:r w:rsidRPr="002E6A87">
              <w:rPr>
                <w:sz w:val="20"/>
                <w:szCs w:val="20"/>
              </w:rPr>
              <w:t>Владеющий основными навыками личной и</w:t>
            </w:r>
          </w:p>
          <w:p w14:paraId="66789481" w14:textId="7D124454" w:rsidR="00755F58" w:rsidRPr="002E6A87" w:rsidRDefault="00755F58" w:rsidP="00755F58">
            <w:pPr>
              <w:rPr>
                <w:sz w:val="20"/>
                <w:szCs w:val="20"/>
              </w:rPr>
            </w:pPr>
            <w:r w:rsidRPr="002E6A87">
              <w:rPr>
                <w:sz w:val="20"/>
                <w:szCs w:val="20"/>
              </w:rPr>
              <w:t>общественной гигиены, стремящихся соблюдать правила безопасного поведения</w:t>
            </w:r>
            <w:r w:rsidR="00961674" w:rsidRPr="002E6A87">
              <w:rPr>
                <w:sz w:val="20"/>
                <w:szCs w:val="20"/>
              </w:rPr>
              <w:t xml:space="preserve"> </w:t>
            </w:r>
            <w:r w:rsidRPr="002E6A87">
              <w:rPr>
                <w:sz w:val="20"/>
                <w:szCs w:val="20"/>
              </w:rPr>
              <w:t>в быту, социуме, природе.</w:t>
            </w:r>
          </w:p>
          <w:p w14:paraId="3AE604D6" w14:textId="77777777" w:rsidR="00755F58" w:rsidRPr="002E6A87" w:rsidRDefault="00755F58" w:rsidP="00755F58">
            <w:pPr>
              <w:rPr>
                <w:sz w:val="20"/>
                <w:szCs w:val="20"/>
              </w:rPr>
            </w:pPr>
          </w:p>
          <w:p w14:paraId="255455C4" w14:textId="77777777" w:rsidR="00755F58" w:rsidRPr="002E6A87" w:rsidRDefault="00755F58" w:rsidP="00755F58">
            <w:pPr>
              <w:rPr>
                <w:sz w:val="20"/>
                <w:szCs w:val="20"/>
              </w:rPr>
            </w:pPr>
          </w:p>
          <w:p w14:paraId="0F4176F4" w14:textId="7B629DC8" w:rsidR="00755F58" w:rsidRPr="002E6A87" w:rsidRDefault="00755F58" w:rsidP="00755F58">
            <w:pPr>
              <w:rPr>
                <w:sz w:val="20"/>
                <w:szCs w:val="20"/>
              </w:rPr>
            </w:pPr>
            <w:r w:rsidRPr="002E6A87">
              <w:rPr>
                <w:sz w:val="20"/>
                <w:szCs w:val="20"/>
              </w:rPr>
              <w:t>Понимающий ценность труда в семье и в обществе на основе уважения к людям труда,</w:t>
            </w:r>
            <w:r w:rsidR="00961674" w:rsidRPr="002E6A87">
              <w:rPr>
                <w:sz w:val="20"/>
                <w:szCs w:val="20"/>
              </w:rPr>
              <w:t xml:space="preserve"> </w:t>
            </w:r>
            <w:r w:rsidRPr="002E6A87">
              <w:rPr>
                <w:sz w:val="20"/>
                <w:szCs w:val="20"/>
              </w:rPr>
              <w:t>результатам их деятельности, проявляющий трудолюбие при выполнении поручений и в</w:t>
            </w:r>
            <w:r w:rsidR="00961674" w:rsidRPr="002E6A87">
              <w:rPr>
                <w:sz w:val="20"/>
                <w:szCs w:val="20"/>
              </w:rPr>
              <w:t xml:space="preserve"> </w:t>
            </w:r>
            <w:r w:rsidRPr="002E6A87">
              <w:rPr>
                <w:sz w:val="20"/>
                <w:szCs w:val="20"/>
              </w:rPr>
              <w:t>самостоятельной деятельности.</w:t>
            </w:r>
          </w:p>
          <w:p w14:paraId="5D7D1501" w14:textId="77777777" w:rsidR="00755F58" w:rsidRPr="002E6A87" w:rsidRDefault="00755F58" w:rsidP="00755F58">
            <w:pPr>
              <w:rPr>
                <w:sz w:val="20"/>
                <w:szCs w:val="20"/>
              </w:rPr>
            </w:pPr>
          </w:p>
          <w:p w14:paraId="31D582B4" w14:textId="43E547D2" w:rsidR="00755F58" w:rsidRPr="002E6A87" w:rsidRDefault="00755F58" w:rsidP="00755F58">
            <w:pPr>
              <w:rPr>
                <w:sz w:val="20"/>
                <w:szCs w:val="20"/>
              </w:rPr>
            </w:pPr>
            <w:r w:rsidRPr="002E6A87">
              <w:rPr>
                <w:sz w:val="20"/>
                <w:szCs w:val="20"/>
              </w:rPr>
              <w:t>Способный воспринимать и чувствовать прекрасное в быту, природе, поступках, искусстве, обладающий зачатками</w:t>
            </w:r>
            <w:r w:rsidR="00901F13" w:rsidRPr="002E6A87">
              <w:rPr>
                <w:sz w:val="20"/>
                <w:szCs w:val="20"/>
              </w:rPr>
              <w:t xml:space="preserve"> </w:t>
            </w:r>
            <w:r w:rsidRPr="002E6A87">
              <w:rPr>
                <w:sz w:val="20"/>
                <w:szCs w:val="20"/>
              </w:rPr>
              <w:t>художественно-эстетического вкуса.</w:t>
            </w:r>
          </w:p>
          <w:p w14:paraId="6704019D" w14:textId="77777777" w:rsidR="00755F58" w:rsidRPr="002E6A87" w:rsidRDefault="00755F58" w:rsidP="00755F58">
            <w:pPr>
              <w:rPr>
                <w:i/>
                <w:iCs/>
                <w:sz w:val="20"/>
                <w:szCs w:val="20"/>
              </w:rPr>
            </w:pPr>
          </w:p>
        </w:tc>
      </w:tr>
    </w:tbl>
    <w:p w14:paraId="772A6224" w14:textId="77777777" w:rsidR="00755F58" w:rsidRPr="00755F58" w:rsidRDefault="00755F58" w:rsidP="00755F58">
      <w:pPr>
        <w:rPr>
          <w:i/>
          <w:iCs/>
        </w:rPr>
      </w:pPr>
    </w:p>
    <w:p w14:paraId="35271EA0" w14:textId="77777777" w:rsidR="00755F58" w:rsidRPr="00755F58" w:rsidRDefault="00755F58" w:rsidP="00755F58">
      <w:pPr>
        <w:rPr>
          <w:b/>
          <w:bCs/>
        </w:rPr>
      </w:pPr>
      <w:r w:rsidRPr="00755F58">
        <w:rPr>
          <w:b/>
          <w:bCs/>
        </w:rPr>
        <w:lastRenderedPageBreak/>
        <w:t>Патриотическое направление воспитания.</w:t>
      </w:r>
    </w:p>
    <w:p w14:paraId="38CEB552" w14:textId="77777777" w:rsidR="00755F58" w:rsidRPr="00755F58" w:rsidRDefault="00755F58" w:rsidP="00755F58">
      <w:pPr>
        <w:rPr>
          <w:b/>
          <w:bCs/>
        </w:rPr>
      </w:pPr>
      <w:r w:rsidRPr="00755F58">
        <w:rPr>
          <w:b/>
          <w:bCs/>
        </w:rPr>
        <w:t>Родина и природа.</w:t>
      </w:r>
    </w:p>
    <w:p w14:paraId="6D0ED26B" w14:textId="77777777" w:rsidR="00755F58" w:rsidRPr="00755F58" w:rsidRDefault="00755F58" w:rsidP="00755F58">
      <w:r w:rsidRPr="00755F58">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14:paraId="6CAB4595" w14:textId="77777777" w:rsidR="00755F58" w:rsidRPr="00755F58" w:rsidRDefault="00755F58" w:rsidP="00755F58">
      <w:r w:rsidRPr="00755F58">
        <w:t>-</w:t>
      </w:r>
      <w:proofErr w:type="spellStart"/>
      <w:r w:rsidRPr="00755F58">
        <w:t>когнитивно</w:t>
      </w:r>
      <w:proofErr w:type="spellEnd"/>
      <w:r w:rsidRPr="00755F58">
        <w:t>-смысловой, связанный со знаниями об истории России, своего края, духовных и культурных традиций и достижений многонационального народа России;</w:t>
      </w:r>
    </w:p>
    <w:p w14:paraId="019968EF" w14:textId="77777777" w:rsidR="00755F58" w:rsidRPr="00755F58" w:rsidRDefault="00755F58" w:rsidP="00755F58">
      <w:r w:rsidRPr="00755F58">
        <w:t>-эмоционально-ценностный, характеризующийся любовь к Родине-России, уважением к своему народу, народу России в целом;</w:t>
      </w:r>
    </w:p>
    <w:p w14:paraId="755B396A" w14:textId="77777777" w:rsidR="00755F58" w:rsidRPr="00755F58" w:rsidRDefault="00755F58" w:rsidP="00755F58">
      <w:r w:rsidRPr="00755F58">
        <w:t>-регулярно-волевой,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47B6983C" w14:textId="77777777" w:rsidR="00755F58" w:rsidRPr="00755F58" w:rsidRDefault="00755F58" w:rsidP="00755F58">
      <w:r w:rsidRPr="00755F58">
        <w:t>Задачи:</w:t>
      </w:r>
    </w:p>
    <w:p w14:paraId="42FB1D6C" w14:textId="77777777" w:rsidR="00755F58" w:rsidRPr="00755F58" w:rsidRDefault="00755F58" w:rsidP="00755F58">
      <w:r w:rsidRPr="00755F58">
        <w:t>1) формирование любви к родному краю, родной природе, родному языку, культурному наследию своего народа;</w:t>
      </w:r>
    </w:p>
    <w:p w14:paraId="36A49A17" w14:textId="77777777" w:rsidR="00755F58" w:rsidRPr="00755F58" w:rsidRDefault="00755F58" w:rsidP="00755F58">
      <w:r w:rsidRPr="00755F58">
        <w:t>2) воспитание любви, уважения к своим национальным особенностям и чувства собственного достоинства как представителя своего народа;</w:t>
      </w:r>
    </w:p>
    <w:p w14:paraId="63B846BC" w14:textId="77777777" w:rsidR="00755F58" w:rsidRPr="00755F58" w:rsidRDefault="00755F58" w:rsidP="00755F58">
      <w:r w:rsidRPr="00755F58">
        <w:t>3) воспитание уважительного отношения к гражданам России в целом, своим</w:t>
      </w:r>
    </w:p>
    <w:p w14:paraId="2F7E8718" w14:textId="77777777" w:rsidR="00755F58" w:rsidRPr="00755F58" w:rsidRDefault="00755F58" w:rsidP="00755F58">
      <w:r w:rsidRPr="00755F58">
        <w:t>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14:paraId="241173AB" w14:textId="77777777" w:rsidR="00755F58" w:rsidRPr="00755F58" w:rsidRDefault="00755F58" w:rsidP="00755F58">
      <w:r w:rsidRPr="00755F58">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4C8F39B1" w14:textId="7E673518" w:rsidR="00755F58" w:rsidRPr="00901F13" w:rsidRDefault="00901F13" w:rsidP="00755F58">
      <w:pPr>
        <w:rPr>
          <w:i/>
          <w:iCs/>
        </w:rPr>
      </w:pPr>
      <w:r w:rsidRPr="00901F13">
        <w:rPr>
          <w:i/>
          <w:iCs/>
        </w:rPr>
        <w:t>О</w:t>
      </w:r>
      <w:r w:rsidR="00755F58" w:rsidRPr="00901F13">
        <w:rPr>
          <w:i/>
          <w:iCs/>
        </w:rPr>
        <w:t>сновны</w:t>
      </w:r>
      <w:r>
        <w:rPr>
          <w:i/>
          <w:iCs/>
        </w:rPr>
        <w:t>е</w:t>
      </w:r>
      <w:r w:rsidR="00755F58" w:rsidRPr="00901F13">
        <w:rPr>
          <w:i/>
          <w:iCs/>
        </w:rPr>
        <w:t xml:space="preserve"> направления воспитательной работы:</w:t>
      </w:r>
    </w:p>
    <w:p w14:paraId="2DA51B96" w14:textId="77777777" w:rsidR="00755F58" w:rsidRPr="00755F58" w:rsidRDefault="00755F58" w:rsidP="00755F58">
      <w:r w:rsidRPr="00755F58">
        <w:t>-ознакомлении обучающихся с ТНР с историей, героями, культурой, традициями России и своего народа;</w:t>
      </w:r>
    </w:p>
    <w:p w14:paraId="32200CA1" w14:textId="77777777" w:rsidR="00755F58" w:rsidRPr="00755F58" w:rsidRDefault="00755F58" w:rsidP="00755F58">
      <w:r w:rsidRPr="00755F58">
        <w:t>-организации коллективных творческих проектов, направленных на приобщение обучающихся с ТНР к российским общенациональным традициям;</w:t>
      </w:r>
    </w:p>
    <w:p w14:paraId="12914CBD" w14:textId="77777777" w:rsidR="00755F58" w:rsidRPr="00755F58" w:rsidRDefault="00755F58" w:rsidP="00755F58">
      <w:r w:rsidRPr="00755F58">
        <w:t>-формирование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202466D3" w14:textId="70B86438" w:rsidR="00755F58" w:rsidRPr="00755F58" w:rsidRDefault="00755F58" w:rsidP="00755F58">
      <w:pPr>
        <w:rPr>
          <w:b/>
          <w:bCs/>
        </w:rPr>
      </w:pPr>
      <w:r w:rsidRPr="00755F58">
        <w:rPr>
          <w:b/>
          <w:bCs/>
        </w:rPr>
        <w:t>Социальное направление воспитания.</w:t>
      </w:r>
      <w:r w:rsidR="00901F13">
        <w:rPr>
          <w:b/>
          <w:bCs/>
        </w:rPr>
        <w:t xml:space="preserve"> </w:t>
      </w:r>
      <w:r w:rsidRPr="00755F58">
        <w:rPr>
          <w:b/>
          <w:bCs/>
        </w:rPr>
        <w:t>Семья, дружба, человек и сотрудничество.</w:t>
      </w:r>
    </w:p>
    <w:p w14:paraId="46CEC5EA" w14:textId="77777777" w:rsidR="00755F58" w:rsidRPr="00755F58" w:rsidRDefault="00755F58" w:rsidP="00755F58">
      <w:r w:rsidRPr="00755F58">
        <w:t>Основная цель социального направления воспитания дошкольника с ТНР заключается в формировании ценностного отношения обучающихся к семье, другому человеку, развитию дружелюбия, создания условий для реализации в обществе.</w:t>
      </w:r>
    </w:p>
    <w:p w14:paraId="058B86A4" w14:textId="77777777" w:rsidR="00755F58" w:rsidRPr="00755F58" w:rsidRDefault="00755F58" w:rsidP="00755F58">
      <w:r w:rsidRPr="00755F58">
        <w:t>Задачи:</w:t>
      </w:r>
    </w:p>
    <w:p w14:paraId="54B8F2E1" w14:textId="77777777" w:rsidR="00755F58" w:rsidRPr="00755F58" w:rsidRDefault="00755F58" w:rsidP="00755F58">
      <w:r w:rsidRPr="00755F58">
        <w:t>1) формирование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ТНР в группе в различных ситуациях.</w:t>
      </w:r>
    </w:p>
    <w:p w14:paraId="564A8F82" w14:textId="77777777" w:rsidR="00755F58" w:rsidRPr="00755F58" w:rsidRDefault="00755F58" w:rsidP="00755F58">
      <w:r w:rsidRPr="00755F58">
        <w:t xml:space="preserve">2) формирование навыков, необходимых для полноценного существования в обществе: </w:t>
      </w:r>
      <w:proofErr w:type="spellStart"/>
      <w:r w:rsidRPr="00755F58">
        <w:t>эмпатии</w:t>
      </w:r>
      <w:proofErr w:type="spellEnd"/>
      <w:r w:rsidRPr="00755F58">
        <w:t xml:space="preserve"> (сопереживания), коммуникабельности, заботы, ответственности, сотрудничества, умения договариваться, умения соблюдать правила.</w:t>
      </w:r>
    </w:p>
    <w:p w14:paraId="05704C0A" w14:textId="2BF1A8C7" w:rsidR="00755F58" w:rsidRPr="004C7908" w:rsidRDefault="004C7908" w:rsidP="00755F58">
      <w:pPr>
        <w:rPr>
          <w:i/>
          <w:iCs/>
        </w:rPr>
      </w:pPr>
      <w:r w:rsidRPr="004C7908">
        <w:rPr>
          <w:i/>
          <w:iCs/>
        </w:rPr>
        <w:t>О</w:t>
      </w:r>
      <w:r w:rsidR="00755F58" w:rsidRPr="004C7908">
        <w:rPr>
          <w:i/>
          <w:iCs/>
        </w:rPr>
        <w:t>сновны</w:t>
      </w:r>
      <w:r w:rsidRPr="004C7908">
        <w:rPr>
          <w:i/>
          <w:iCs/>
        </w:rPr>
        <w:t>е</w:t>
      </w:r>
      <w:r w:rsidR="00755F58" w:rsidRPr="004C7908">
        <w:rPr>
          <w:i/>
          <w:iCs/>
        </w:rPr>
        <w:t xml:space="preserve"> направления воспитательной работы:</w:t>
      </w:r>
    </w:p>
    <w:p w14:paraId="4021DEFE" w14:textId="1E631371" w:rsidR="00755F58" w:rsidRPr="00755F58" w:rsidRDefault="004C7908" w:rsidP="00755F58">
      <w:r>
        <w:t>-</w:t>
      </w:r>
      <w:r w:rsidR="00755F58" w:rsidRPr="00755F58">
        <w:t>организовать игры с правилами, традиционные народные игры;</w:t>
      </w:r>
    </w:p>
    <w:p w14:paraId="0A7B86AF" w14:textId="5337CA92" w:rsidR="00755F58" w:rsidRPr="00755F58" w:rsidRDefault="004C7908" w:rsidP="00755F58">
      <w:r>
        <w:t>-</w:t>
      </w:r>
      <w:r w:rsidR="00755F58" w:rsidRPr="00755F58">
        <w:t>учить обучающихся с ТНР анализировать поступки и чувства-свои и других людей;</w:t>
      </w:r>
    </w:p>
    <w:p w14:paraId="3FEA9235" w14:textId="082F3850" w:rsidR="00755F58" w:rsidRPr="00755F58" w:rsidRDefault="004C7908" w:rsidP="00755F58">
      <w:r>
        <w:t>-</w:t>
      </w:r>
      <w:r w:rsidR="00755F58" w:rsidRPr="00755F58">
        <w:t>организовывать коллективные проекты заботы и помощи;</w:t>
      </w:r>
    </w:p>
    <w:p w14:paraId="24F7E2A8" w14:textId="315368E6" w:rsidR="00755F58" w:rsidRPr="00755F58" w:rsidRDefault="004C7908" w:rsidP="00755F58">
      <w:r>
        <w:t>-</w:t>
      </w:r>
      <w:r w:rsidR="00755F58" w:rsidRPr="00755F58">
        <w:t>создавать доброжелательный психологический климат в группе.</w:t>
      </w:r>
    </w:p>
    <w:p w14:paraId="54BF13FB" w14:textId="77777777" w:rsidR="00755F58" w:rsidRPr="00755F58" w:rsidRDefault="00755F58" w:rsidP="00755F58">
      <w:pPr>
        <w:rPr>
          <w:b/>
          <w:bCs/>
        </w:rPr>
      </w:pPr>
      <w:r w:rsidRPr="00755F58">
        <w:rPr>
          <w:b/>
          <w:bCs/>
        </w:rPr>
        <w:t>Познавательное направление воспитания.</w:t>
      </w:r>
    </w:p>
    <w:p w14:paraId="416E72EE" w14:textId="77777777" w:rsidR="00755F58" w:rsidRPr="00755F58" w:rsidRDefault="00755F58" w:rsidP="00755F58">
      <w:pPr>
        <w:rPr>
          <w:b/>
          <w:bCs/>
        </w:rPr>
      </w:pPr>
      <w:r w:rsidRPr="00755F58">
        <w:rPr>
          <w:b/>
          <w:bCs/>
        </w:rPr>
        <w:t>Формирование целостной картины мира (отношение к миру, людям, природе, деятельности человека).</w:t>
      </w:r>
    </w:p>
    <w:p w14:paraId="453BD9C5" w14:textId="77777777" w:rsidR="00755F58" w:rsidRPr="00755F58" w:rsidRDefault="00755F58" w:rsidP="00755F58">
      <w:r w:rsidRPr="00755F58">
        <w:t>Задачи:</w:t>
      </w:r>
    </w:p>
    <w:p w14:paraId="241E3515" w14:textId="77777777" w:rsidR="00755F58" w:rsidRPr="00755F58" w:rsidRDefault="00755F58" w:rsidP="00755F58">
      <w:r w:rsidRPr="00755F58">
        <w:t>1) развитие любознательности, формирование опыта познавательной инициативы;</w:t>
      </w:r>
    </w:p>
    <w:p w14:paraId="35E72A4A" w14:textId="77777777" w:rsidR="00755F58" w:rsidRPr="00755F58" w:rsidRDefault="00755F58" w:rsidP="00755F58">
      <w:r w:rsidRPr="00755F58">
        <w:lastRenderedPageBreak/>
        <w:t>2) формирование ценностного отношения к педагогическому работнику как источнику знаний;</w:t>
      </w:r>
    </w:p>
    <w:p w14:paraId="004E338D" w14:textId="77777777" w:rsidR="00755F58" w:rsidRPr="00755F58" w:rsidRDefault="00755F58" w:rsidP="00755F58">
      <w:r w:rsidRPr="00755F58">
        <w:t>3) приобщение ребенка к культурным способам познания (книги, интернет-источники, дискуссии).</w:t>
      </w:r>
    </w:p>
    <w:p w14:paraId="0BF7268B" w14:textId="77777777" w:rsidR="004C7908" w:rsidRPr="00901F13" w:rsidRDefault="004C7908" w:rsidP="004C7908">
      <w:pPr>
        <w:rPr>
          <w:i/>
          <w:iCs/>
        </w:rPr>
      </w:pPr>
      <w:r w:rsidRPr="00901F13">
        <w:rPr>
          <w:i/>
          <w:iCs/>
        </w:rPr>
        <w:t>Основны</w:t>
      </w:r>
      <w:r>
        <w:rPr>
          <w:i/>
          <w:iCs/>
        </w:rPr>
        <w:t>е</w:t>
      </w:r>
      <w:r w:rsidRPr="00901F13">
        <w:rPr>
          <w:i/>
          <w:iCs/>
        </w:rPr>
        <w:t xml:space="preserve"> направления воспитательной работы:</w:t>
      </w:r>
    </w:p>
    <w:p w14:paraId="00BA81EE" w14:textId="67EBFF17" w:rsidR="00755F58" w:rsidRPr="00755F58" w:rsidRDefault="00755F58" w:rsidP="00755F58">
      <w:r w:rsidRPr="00755F58">
        <w:t>-совместная деятельность на основе наблюдения, сравнения, организации походов и экскурсий, просмотра доступных для восприятия ребенка познавательных фильмов, чтения и просмотра книг;</w:t>
      </w:r>
    </w:p>
    <w:p w14:paraId="0E1741D5" w14:textId="63A616C1" w:rsidR="00755F58" w:rsidRPr="00755F58" w:rsidRDefault="00755F58" w:rsidP="00755F58">
      <w:r w:rsidRPr="00755F58">
        <w:t>-организация проектной и исследовательской деятельности обучающихся с ТНР совместно с педагогическими работником;</w:t>
      </w:r>
    </w:p>
    <w:p w14:paraId="2D454EF7" w14:textId="36E562B7" w:rsidR="00755F58" w:rsidRPr="00755F58" w:rsidRDefault="00755F58" w:rsidP="00755F58">
      <w:r w:rsidRPr="00755F58">
        <w:t>- организация насыщенной и структурированной образовательной среды, включающей иллюстрации, видеоматериалы, ориентированные на детскую аудиторию</w:t>
      </w:r>
      <w:r w:rsidR="004C7908">
        <w:t>.</w:t>
      </w:r>
      <w:r w:rsidRPr="00755F58">
        <w:t xml:space="preserve"> </w:t>
      </w:r>
    </w:p>
    <w:p w14:paraId="56F31CC1" w14:textId="77777777" w:rsidR="00755F58" w:rsidRPr="00755F58" w:rsidRDefault="00755F58" w:rsidP="00755F58">
      <w:pPr>
        <w:rPr>
          <w:b/>
          <w:bCs/>
        </w:rPr>
      </w:pPr>
      <w:r w:rsidRPr="00755F58">
        <w:rPr>
          <w:b/>
          <w:bCs/>
        </w:rPr>
        <w:t>Физическое и оздоровительное направление воспитания.</w:t>
      </w:r>
    </w:p>
    <w:p w14:paraId="47A2F117" w14:textId="1CD7CC2A" w:rsidR="00755F58" w:rsidRPr="00755F58" w:rsidRDefault="00755F58" w:rsidP="00755F58">
      <w:r w:rsidRPr="00755F58">
        <w:t xml:space="preserve">Цель: сформировать навыки здорового образа жизни, где безопасность жизнедеятельности лежит в основе всего. </w:t>
      </w:r>
    </w:p>
    <w:p w14:paraId="5107E0C3" w14:textId="77777777" w:rsidR="00755F58" w:rsidRPr="00755F58" w:rsidRDefault="00755F58" w:rsidP="00755F58">
      <w:r w:rsidRPr="00755F58">
        <w:t>Задачи по формированию здорового образа жизни:</w:t>
      </w:r>
    </w:p>
    <w:p w14:paraId="364677C6" w14:textId="1908C74C" w:rsidR="00755F58" w:rsidRPr="00755F58" w:rsidRDefault="00755F58" w:rsidP="00755F58">
      <w:r w:rsidRPr="00755F58">
        <w:t>1) обеспечение построения образовательного процесса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486DC617" w14:textId="77777777" w:rsidR="00755F58" w:rsidRPr="00755F58" w:rsidRDefault="00755F58" w:rsidP="00755F58">
      <w:r w:rsidRPr="00755F58">
        <w:t>2) закаливание, повышение сопротивляемости к воздействию условий внешней среды;</w:t>
      </w:r>
    </w:p>
    <w:p w14:paraId="36552E0F" w14:textId="00D266A9" w:rsidR="00755F58" w:rsidRPr="00755F58" w:rsidRDefault="00755F58" w:rsidP="00755F58">
      <w:r w:rsidRPr="00755F58">
        <w:t>3) укрепление опорно-двигательного аппарата; развитие двигательных способностей;</w:t>
      </w:r>
    </w:p>
    <w:p w14:paraId="077525D9" w14:textId="620CCCA0" w:rsidR="00755F58" w:rsidRPr="00755F58" w:rsidRDefault="00A12D92" w:rsidP="00755F58">
      <w:r>
        <w:t>4</w:t>
      </w:r>
      <w:r w:rsidR="00755F58" w:rsidRPr="00755F58">
        <w:t>) организация сна, здорового питания, выстраивание правильного режима дня;</w:t>
      </w:r>
    </w:p>
    <w:p w14:paraId="3439ADCE" w14:textId="14BD03AD" w:rsidR="00755F58" w:rsidRPr="00755F58" w:rsidRDefault="00A12D92" w:rsidP="00755F58">
      <w:r>
        <w:t>5</w:t>
      </w:r>
      <w:r w:rsidR="00755F58" w:rsidRPr="00755F58">
        <w:t>) воспитание экологической культуры, обучение безопасности жизнедеятельности.</w:t>
      </w:r>
    </w:p>
    <w:p w14:paraId="309F097B" w14:textId="77777777" w:rsidR="004C7908" w:rsidRPr="004C7908" w:rsidRDefault="004C7908" w:rsidP="004C7908">
      <w:pPr>
        <w:rPr>
          <w:i/>
          <w:iCs/>
        </w:rPr>
      </w:pPr>
      <w:r w:rsidRPr="004C7908">
        <w:rPr>
          <w:i/>
          <w:iCs/>
        </w:rPr>
        <w:t>Основные направления воспитательной работы:</w:t>
      </w:r>
    </w:p>
    <w:p w14:paraId="1E8BA058" w14:textId="2E90BBF7" w:rsidR="00755F58" w:rsidRPr="00755F58" w:rsidRDefault="004C7908" w:rsidP="00755F58">
      <w:r>
        <w:t>- о</w:t>
      </w:r>
      <w:r w:rsidR="00755F58" w:rsidRPr="00755F58">
        <w:t>рганизация подвижных, традиционных народных игр, дворовых игр на территории детского сада;</w:t>
      </w:r>
    </w:p>
    <w:p w14:paraId="3D98CB56" w14:textId="77777777" w:rsidR="00755F58" w:rsidRPr="00755F58" w:rsidRDefault="00755F58" w:rsidP="00755F58">
      <w:r w:rsidRPr="00755F58">
        <w:t>-введение оздоровительных традиций ДО.</w:t>
      </w:r>
    </w:p>
    <w:p w14:paraId="2ABD07F6" w14:textId="025A0014" w:rsidR="00755F58" w:rsidRPr="00755F58" w:rsidRDefault="00522383" w:rsidP="00522383">
      <w:r>
        <w:t>- ф</w:t>
      </w:r>
      <w:r w:rsidR="00755F58" w:rsidRPr="00755F58">
        <w:t>ормирование у дошкольников культурно-гигиенических навыков</w:t>
      </w:r>
      <w:r>
        <w:t>.</w:t>
      </w:r>
      <w:r w:rsidR="00755F58" w:rsidRPr="00755F58">
        <w:t xml:space="preserve"> </w:t>
      </w:r>
    </w:p>
    <w:p w14:paraId="30E73146" w14:textId="77777777" w:rsidR="00755F58" w:rsidRPr="00755F58" w:rsidRDefault="00755F58" w:rsidP="00755F58">
      <w:pPr>
        <w:rPr>
          <w:b/>
          <w:bCs/>
        </w:rPr>
      </w:pPr>
      <w:r w:rsidRPr="00755F58">
        <w:rPr>
          <w:b/>
          <w:bCs/>
        </w:rPr>
        <w:t>Трудовое направление воспитания.</w:t>
      </w:r>
    </w:p>
    <w:p w14:paraId="305A1A28" w14:textId="77777777" w:rsidR="00755F58" w:rsidRPr="00755F58" w:rsidRDefault="00755F58" w:rsidP="00755F58">
      <w:r w:rsidRPr="00755F58">
        <w:t>Цель: формирование ценностного отношения обучающихся к труду, трудолюбия, а также в приобщении ребенка к труду.</w:t>
      </w:r>
    </w:p>
    <w:p w14:paraId="0BAA2E33" w14:textId="77777777" w:rsidR="00755F58" w:rsidRPr="00755F58" w:rsidRDefault="00755F58" w:rsidP="00755F58">
      <w:r w:rsidRPr="00755F58">
        <w:t>Задачи:</w:t>
      </w:r>
    </w:p>
    <w:p w14:paraId="1ABB20D0" w14:textId="0FFE48AC" w:rsidR="00755F58" w:rsidRPr="00755F58" w:rsidRDefault="00755F58" w:rsidP="00755F58">
      <w:r w:rsidRPr="00755F58">
        <w:t>1) ознакомление с видами труда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и труда самих обучающихся;</w:t>
      </w:r>
    </w:p>
    <w:p w14:paraId="17E68D94" w14:textId="77777777" w:rsidR="00755F58" w:rsidRPr="00755F58" w:rsidRDefault="00755F58" w:rsidP="00755F58">
      <w:r w:rsidRPr="00755F58">
        <w:t>2) формирование навыков, необходимых для трудовой деятельности, воспитание навыков организации своей работы, формирование элементарных навыков планирования;</w:t>
      </w:r>
    </w:p>
    <w:p w14:paraId="02D21B38" w14:textId="77777777" w:rsidR="00755F58" w:rsidRPr="00755F58" w:rsidRDefault="00755F58" w:rsidP="00755F58">
      <w:r w:rsidRPr="00755F58">
        <w:t>3) формирования трудового усилия (привычки к доступному напряжению физических, умственных и нравственных сил для решения трудовой задачи).</w:t>
      </w:r>
    </w:p>
    <w:p w14:paraId="335FC477" w14:textId="77777777" w:rsidR="00522383" w:rsidRPr="004C7908" w:rsidRDefault="00522383" w:rsidP="00522383">
      <w:pPr>
        <w:rPr>
          <w:i/>
          <w:iCs/>
        </w:rPr>
      </w:pPr>
      <w:r w:rsidRPr="004C7908">
        <w:rPr>
          <w:i/>
          <w:iCs/>
        </w:rPr>
        <w:t>Основные направления воспитательной работы:</w:t>
      </w:r>
    </w:p>
    <w:p w14:paraId="0E004E23" w14:textId="77777777" w:rsidR="00755F58" w:rsidRPr="00755F58" w:rsidRDefault="00755F58" w:rsidP="00755F58">
      <w:r w:rsidRPr="00755F58">
        <w:t>- показать необходимость постоянного труда в повседневной жизни; использовать его возможности для нравственного воспитания;</w:t>
      </w:r>
    </w:p>
    <w:p w14:paraId="3CC25873" w14:textId="77777777" w:rsidR="00755F58" w:rsidRPr="00755F58" w:rsidRDefault="00755F58" w:rsidP="00755F58">
      <w:r w:rsidRPr="00755F58">
        <w:t>-воспитывать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14:paraId="06C8156A" w14:textId="77777777" w:rsidR="00755F58" w:rsidRPr="00755F58" w:rsidRDefault="00755F58" w:rsidP="00755F58">
      <w:r w:rsidRPr="00755F58">
        <w:t>-предоставлять самостоятельность в выполнении работы, чтобы они чувствовали ответственность за свои действия;</w:t>
      </w:r>
    </w:p>
    <w:p w14:paraId="44EA2A9F" w14:textId="77777777" w:rsidR="00755F58" w:rsidRPr="00755F58" w:rsidRDefault="00755F58" w:rsidP="00755F58">
      <w:r w:rsidRPr="00755F58">
        <w:t>-собственным примером трудолюбия и занятости создавать у обучающихся</w:t>
      </w:r>
    </w:p>
    <w:p w14:paraId="6671E88E" w14:textId="77777777" w:rsidR="00755F58" w:rsidRPr="00755F58" w:rsidRDefault="00755F58" w:rsidP="00755F58">
      <w:r w:rsidRPr="00755F58">
        <w:t>соответствующее настроение, формировать стремление к полезной деятельности;</w:t>
      </w:r>
    </w:p>
    <w:p w14:paraId="2B397D11" w14:textId="77777777" w:rsidR="00755F58" w:rsidRPr="00755F58" w:rsidRDefault="00755F58" w:rsidP="00755F58">
      <w:pPr>
        <w:rPr>
          <w:b/>
          <w:bCs/>
        </w:rPr>
      </w:pPr>
      <w:r w:rsidRPr="00755F58">
        <w:rPr>
          <w:b/>
          <w:bCs/>
        </w:rPr>
        <w:t>Этико-эстетическое направление воспитания.</w:t>
      </w:r>
    </w:p>
    <w:p w14:paraId="577FC68C" w14:textId="77777777" w:rsidR="00755F58" w:rsidRPr="00755F58" w:rsidRDefault="00755F58" w:rsidP="00755F58">
      <w:r w:rsidRPr="00755F58">
        <w:t>Цель: формирование конкретных представления о культуре поведения.</w:t>
      </w:r>
    </w:p>
    <w:p w14:paraId="5BF0CCBD" w14:textId="77777777" w:rsidR="00755F58" w:rsidRPr="00755F58" w:rsidRDefault="00755F58" w:rsidP="00755F58">
      <w:r w:rsidRPr="00755F58">
        <w:t>Задачи:</w:t>
      </w:r>
    </w:p>
    <w:p w14:paraId="3FEB4D5F" w14:textId="77777777" w:rsidR="00755F58" w:rsidRPr="00755F58" w:rsidRDefault="00755F58" w:rsidP="00755F58">
      <w:r w:rsidRPr="00755F58">
        <w:lastRenderedPageBreak/>
        <w:t>1) формирование культуры общения, поведения, этических представлений;</w:t>
      </w:r>
    </w:p>
    <w:p w14:paraId="4103FFC4" w14:textId="77777777" w:rsidR="00755F58" w:rsidRPr="00755F58" w:rsidRDefault="00755F58" w:rsidP="00755F58">
      <w:r w:rsidRPr="00755F58">
        <w:t>2) воспитание представлений о значении опрятности и красоты внешней, ее влиянии на внутренний мир человека;</w:t>
      </w:r>
    </w:p>
    <w:p w14:paraId="5177DC44" w14:textId="77777777" w:rsidR="00755F58" w:rsidRPr="00755F58" w:rsidRDefault="00755F58" w:rsidP="00755F58">
      <w:r w:rsidRPr="00755F58">
        <w:t>3) развитие предпосылок ценностно-смыслового восприятия и понимания произведений искусства, явлений жизни, отношений между людьми;</w:t>
      </w:r>
    </w:p>
    <w:p w14:paraId="7E4A0347" w14:textId="77777777" w:rsidR="00755F58" w:rsidRPr="00755F58" w:rsidRDefault="00755F58" w:rsidP="00755F58">
      <w:r w:rsidRPr="00755F58">
        <w:t>4) воспитание любви к прекрасному, уважения к традициям и культуре родной страны и других народов;</w:t>
      </w:r>
    </w:p>
    <w:p w14:paraId="786CAE2E" w14:textId="77777777" w:rsidR="00755F58" w:rsidRPr="00755F58" w:rsidRDefault="00755F58" w:rsidP="00755F58">
      <w:r w:rsidRPr="00755F58">
        <w:t>5) развитие творческого отношения к миру, природе, быту и к окружающей ребенка с ТНР действительности;</w:t>
      </w:r>
    </w:p>
    <w:p w14:paraId="7C63106C" w14:textId="77777777" w:rsidR="00755F58" w:rsidRPr="00755F58" w:rsidRDefault="00755F58" w:rsidP="00755F58">
      <w:r w:rsidRPr="00755F58">
        <w:t>6) формирование у обучающихся с ТНР эстетического вкуса, стремления окружать себя прекрасным, создавать его.</w:t>
      </w:r>
    </w:p>
    <w:p w14:paraId="7F79E6DB" w14:textId="77777777" w:rsidR="00755F58" w:rsidRPr="00522383" w:rsidRDefault="00755F58" w:rsidP="00755F58">
      <w:pPr>
        <w:rPr>
          <w:i/>
          <w:iCs/>
        </w:rPr>
      </w:pPr>
      <w:r w:rsidRPr="00522383">
        <w:rPr>
          <w:i/>
          <w:iCs/>
        </w:rPr>
        <w:t>Основные направления воспитательной работе:</w:t>
      </w:r>
    </w:p>
    <w:p w14:paraId="029A67DB" w14:textId="49C07373" w:rsidR="00755F58" w:rsidRPr="00755F58" w:rsidRDefault="00755F58" w:rsidP="00755F58">
      <w:r w:rsidRPr="00755F58">
        <w:t xml:space="preserve">-учить уважительно относиться к окружающим людям, считаться с их делами, </w:t>
      </w:r>
      <w:r w:rsidR="00522383">
        <w:t>и</w:t>
      </w:r>
      <w:r w:rsidRPr="00755F58">
        <w:t>нтересами, удобствами;</w:t>
      </w:r>
    </w:p>
    <w:p w14:paraId="788EFF9E" w14:textId="77777777" w:rsidR="00755F58" w:rsidRPr="00755F58" w:rsidRDefault="00755F58" w:rsidP="00755F58">
      <w:r w:rsidRPr="00755F58">
        <w:t>-воспитывать культуру общения ребенка с ТНР, выражающуюся в общительности, этикет вежливости, предупредительность, сдержанность, умение вести себя в общественных местах;</w:t>
      </w:r>
    </w:p>
    <w:p w14:paraId="20F1400C" w14:textId="77777777" w:rsidR="00755F58" w:rsidRPr="00755F58" w:rsidRDefault="00755F58" w:rsidP="00755F58">
      <w:r w:rsidRPr="00755F58">
        <w:t>- 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14:paraId="395646DC" w14:textId="77777777" w:rsidR="00522383" w:rsidRDefault="00755F58" w:rsidP="00755F58">
      <w:r w:rsidRPr="00755F58">
        <w:t xml:space="preserve">-воспитывать культуру деятельности, что подразумевает умение общаться с игрушками, книгами, личными вещами, имуществом ДО; </w:t>
      </w:r>
    </w:p>
    <w:p w14:paraId="5160761E" w14:textId="02A3CDAA" w:rsidR="00755F58" w:rsidRPr="00755F58" w:rsidRDefault="00522383" w:rsidP="00522383">
      <w:r>
        <w:t xml:space="preserve">- </w:t>
      </w:r>
      <w:r w:rsidR="00755F58" w:rsidRPr="00755F58">
        <w:t>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w:t>
      </w:r>
      <w:r>
        <w:t>.</w:t>
      </w:r>
      <w:r w:rsidR="00755F58" w:rsidRPr="00755F58">
        <w:t xml:space="preserve"> </w:t>
      </w:r>
    </w:p>
    <w:p w14:paraId="4DE6D921" w14:textId="77777777" w:rsidR="00A12D92" w:rsidRDefault="00755F58" w:rsidP="00755F58">
      <w:r w:rsidRPr="00755F58">
        <w:t xml:space="preserve">Цель </w:t>
      </w:r>
      <w:r w:rsidRPr="00755F58">
        <w:rPr>
          <w:b/>
          <w:bCs/>
        </w:rPr>
        <w:t>эстетического воспитания</w:t>
      </w:r>
      <w:r w:rsidRPr="00755F58">
        <w:t xml:space="preserve"> –становление у ребенка с ТНР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ТНР. </w:t>
      </w:r>
    </w:p>
    <w:p w14:paraId="7CA0481E" w14:textId="2374AB93" w:rsidR="00755F58" w:rsidRPr="00522383" w:rsidRDefault="00755F58" w:rsidP="00755F58">
      <w:pPr>
        <w:rPr>
          <w:i/>
          <w:iCs/>
        </w:rPr>
      </w:pPr>
      <w:r w:rsidRPr="00522383">
        <w:rPr>
          <w:i/>
          <w:iCs/>
        </w:rPr>
        <w:t>Направления по эстетическому воспитанию:</w:t>
      </w:r>
    </w:p>
    <w:p w14:paraId="2BFBA454" w14:textId="1826AB7F" w:rsidR="00755F58" w:rsidRPr="00755F58" w:rsidRDefault="00522383" w:rsidP="00755F58">
      <w:r>
        <w:t>-</w:t>
      </w:r>
      <w:r w:rsidR="00755F58" w:rsidRPr="00755F58">
        <w:t>выстраивание взаимосвязи художественно-творческой деятельности самих обучающихся с ТНР с воспитательной работой через развитие восприятия, образных представлений, воображения и творчества;</w:t>
      </w:r>
    </w:p>
    <w:p w14:paraId="6FDC070D" w14:textId="15D65CB3" w:rsidR="00755F58" w:rsidRPr="00755F58" w:rsidRDefault="00A64CFC" w:rsidP="00755F58">
      <w:r>
        <w:t>-</w:t>
      </w:r>
      <w:r w:rsidR="00755F58" w:rsidRPr="00755F58">
        <w:t>уважительное отношение к результатам творчества обучающихся с ТНР, широкое включение их произведений в жизнь ДО;</w:t>
      </w:r>
    </w:p>
    <w:p w14:paraId="67076413" w14:textId="6174B237" w:rsidR="00755F58" w:rsidRPr="00755F58" w:rsidRDefault="00A64CFC" w:rsidP="00755F58">
      <w:r>
        <w:t>-</w:t>
      </w:r>
      <w:r w:rsidR="00755F58" w:rsidRPr="00755F58">
        <w:t>организация выставок, концертов, создание эстетической развивающей среды;</w:t>
      </w:r>
    </w:p>
    <w:p w14:paraId="21970B8A" w14:textId="0F7FAD7D" w:rsidR="00755F58" w:rsidRPr="00755F58" w:rsidRDefault="00A64CFC" w:rsidP="00755F58">
      <w:r>
        <w:t>-</w:t>
      </w:r>
      <w:r w:rsidR="00755F58" w:rsidRPr="00755F58">
        <w:t>формирование чувства прекрасного на основе восприятия художественного слова на русском языке;</w:t>
      </w:r>
    </w:p>
    <w:p w14:paraId="65132E47" w14:textId="77777777" w:rsidR="00755F58" w:rsidRPr="00755F58" w:rsidRDefault="00755F58" w:rsidP="00755F58">
      <w:pPr>
        <w:rPr>
          <w:i/>
          <w:iCs/>
        </w:rPr>
      </w:pPr>
      <w:r w:rsidRPr="00755F58">
        <w:rPr>
          <w:i/>
          <w:iCs/>
        </w:rPr>
        <w:t>Взаимодействие педагогического коллектива с семьями воспитанников обучающихся с ТНР.</w:t>
      </w:r>
    </w:p>
    <w:p w14:paraId="14C16FE8" w14:textId="4DE8C4D6" w:rsidR="00755F58" w:rsidRPr="00755F58" w:rsidRDefault="00755F58" w:rsidP="00A64CFC">
      <w:r w:rsidRPr="00755F58">
        <w:t xml:space="preserve">Используются различные формы взаимодействия с семьями воспитанников: консультирование, анкетирование, родительские собрания и т.д. </w:t>
      </w:r>
    </w:p>
    <w:p w14:paraId="78D762C3" w14:textId="1FBEFF0C" w:rsidR="00904FFB" w:rsidRDefault="00904FFB" w:rsidP="006507E6">
      <w:pPr>
        <w:tabs>
          <w:tab w:val="left" w:pos="1950"/>
          <w:tab w:val="left" w:pos="9781"/>
        </w:tabs>
        <w:spacing w:after="200"/>
        <w:jc w:val="center"/>
        <w:rPr>
          <w:rFonts w:eastAsiaTheme="minorHAnsi"/>
          <w:b/>
          <w:bCs/>
          <w:lang w:eastAsia="en-US"/>
        </w:rPr>
      </w:pPr>
    </w:p>
    <w:p w14:paraId="7D4B3736" w14:textId="49921A3D" w:rsidR="00F0447A" w:rsidRDefault="00F0447A" w:rsidP="006507E6">
      <w:pPr>
        <w:tabs>
          <w:tab w:val="left" w:pos="1950"/>
          <w:tab w:val="left" w:pos="9781"/>
        </w:tabs>
        <w:spacing w:after="200"/>
        <w:jc w:val="center"/>
        <w:rPr>
          <w:rFonts w:eastAsiaTheme="minorHAnsi"/>
          <w:b/>
          <w:bCs/>
          <w:lang w:eastAsia="en-US"/>
        </w:rPr>
      </w:pPr>
    </w:p>
    <w:p w14:paraId="05056750" w14:textId="3B5910AD" w:rsidR="00F0447A" w:rsidRDefault="00F0447A" w:rsidP="006507E6">
      <w:pPr>
        <w:tabs>
          <w:tab w:val="left" w:pos="1950"/>
          <w:tab w:val="left" w:pos="9781"/>
        </w:tabs>
        <w:spacing w:after="200"/>
        <w:jc w:val="center"/>
        <w:rPr>
          <w:rFonts w:eastAsiaTheme="minorHAnsi"/>
          <w:b/>
          <w:bCs/>
          <w:lang w:eastAsia="en-US"/>
        </w:rPr>
      </w:pPr>
    </w:p>
    <w:p w14:paraId="62E1818E" w14:textId="00341415" w:rsidR="00F0447A" w:rsidRDefault="00F0447A" w:rsidP="006507E6">
      <w:pPr>
        <w:tabs>
          <w:tab w:val="left" w:pos="1950"/>
          <w:tab w:val="left" w:pos="9781"/>
        </w:tabs>
        <w:spacing w:after="200"/>
        <w:jc w:val="center"/>
        <w:rPr>
          <w:rFonts w:eastAsiaTheme="minorHAnsi"/>
          <w:b/>
          <w:bCs/>
          <w:lang w:eastAsia="en-US"/>
        </w:rPr>
      </w:pPr>
    </w:p>
    <w:p w14:paraId="62455527" w14:textId="77777777" w:rsidR="002E6A87" w:rsidRDefault="002E6A87" w:rsidP="006507E6">
      <w:pPr>
        <w:tabs>
          <w:tab w:val="left" w:pos="1950"/>
          <w:tab w:val="left" w:pos="9781"/>
        </w:tabs>
        <w:spacing w:after="200"/>
        <w:jc w:val="center"/>
        <w:rPr>
          <w:rFonts w:eastAsiaTheme="minorHAnsi"/>
          <w:b/>
          <w:bCs/>
          <w:lang w:eastAsia="en-US"/>
        </w:rPr>
      </w:pPr>
    </w:p>
    <w:p w14:paraId="7BF5B411" w14:textId="77777777" w:rsidR="002E6A87" w:rsidRDefault="002E6A87" w:rsidP="006507E6">
      <w:pPr>
        <w:tabs>
          <w:tab w:val="left" w:pos="1950"/>
          <w:tab w:val="left" w:pos="9781"/>
        </w:tabs>
        <w:spacing w:after="200"/>
        <w:jc w:val="center"/>
        <w:rPr>
          <w:rFonts w:eastAsiaTheme="minorHAnsi"/>
          <w:b/>
          <w:bCs/>
          <w:lang w:eastAsia="en-US"/>
        </w:rPr>
      </w:pPr>
    </w:p>
    <w:p w14:paraId="63EB859D" w14:textId="18E09D0D" w:rsidR="006507E6" w:rsidRPr="006507E6" w:rsidRDefault="006507E6" w:rsidP="006507E6">
      <w:pPr>
        <w:tabs>
          <w:tab w:val="left" w:pos="1950"/>
          <w:tab w:val="left" w:pos="9781"/>
        </w:tabs>
        <w:spacing w:after="200"/>
        <w:jc w:val="center"/>
        <w:rPr>
          <w:rFonts w:eastAsiaTheme="minorHAnsi"/>
          <w:b/>
          <w:bCs/>
          <w:lang w:eastAsia="en-US"/>
        </w:rPr>
      </w:pPr>
      <w:r w:rsidRPr="006507E6">
        <w:rPr>
          <w:rFonts w:eastAsiaTheme="minorHAnsi"/>
          <w:b/>
          <w:bCs/>
          <w:lang w:eastAsia="en-US"/>
        </w:rPr>
        <w:lastRenderedPageBreak/>
        <w:t>3. ОРГАНИЗАЦИОННЫЙ РАЗДЕЛ.</w:t>
      </w:r>
    </w:p>
    <w:p w14:paraId="5D71C308" w14:textId="77777777" w:rsidR="006507E6" w:rsidRPr="006507E6" w:rsidRDefault="006507E6" w:rsidP="006507E6">
      <w:pPr>
        <w:tabs>
          <w:tab w:val="left" w:pos="9781"/>
        </w:tabs>
        <w:spacing w:after="200"/>
        <w:rPr>
          <w:rFonts w:eastAsiaTheme="minorHAnsi"/>
          <w:b/>
          <w:lang w:eastAsia="en-US"/>
        </w:rPr>
      </w:pPr>
      <w:r w:rsidRPr="006507E6">
        <w:rPr>
          <w:rFonts w:eastAsiaTheme="minorHAnsi"/>
          <w:b/>
          <w:lang w:eastAsia="en-US"/>
        </w:rPr>
        <w:t>3.1 Психолого-педагогические условия, обеспечивающие развитие ребенка.</w:t>
      </w:r>
    </w:p>
    <w:p w14:paraId="7053F26E" w14:textId="77777777" w:rsidR="006507E6" w:rsidRPr="006507E6" w:rsidRDefault="006507E6" w:rsidP="006507E6">
      <w:pPr>
        <w:tabs>
          <w:tab w:val="left" w:pos="9781"/>
        </w:tabs>
        <w:rPr>
          <w:rFonts w:eastAsiaTheme="minorHAnsi"/>
          <w:lang w:eastAsia="en-US"/>
        </w:rPr>
      </w:pPr>
      <w:r w:rsidRPr="006507E6">
        <w:rPr>
          <w:rFonts w:eastAsiaTheme="minorHAnsi"/>
          <w:b/>
          <w:lang w:eastAsia="en-US"/>
        </w:rPr>
        <w:t xml:space="preserve">        </w:t>
      </w:r>
      <w:r w:rsidRPr="006507E6">
        <w:rPr>
          <w:rFonts w:eastAsiaTheme="minorHAnsi"/>
          <w:lang w:eastAsia="en-US"/>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14:paraId="5F884EB6" w14:textId="77777777" w:rsidR="006507E6" w:rsidRPr="006507E6" w:rsidRDefault="006507E6" w:rsidP="006507E6">
      <w:pPr>
        <w:tabs>
          <w:tab w:val="left" w:pos="9781"/>
        </w:tabs>
        <w:rPr>
          <w:rFonts w:eastAsiaTheme="minorHAnsi"/>
          <w:b/>
          <w:lang w:eastAsia="en-US"/>
        </w:rPr>
      </w:pPr>
      <w:r w:rsidRPr="006507E6">
        <w:rPr>
          <w:rFonts w:eastAsiaTheme="minorHAnsi"/>
          <w:b/>
          <w:lang w:eastAsia="en-US"/>
        </w:rPr>
        <w:t xml:space="preserve"> </w:t>
      </w:r>
      <w:r w:rsidRPr="006507E6">
        <w:rPr>
          <w:rFonts w:eastAsiaTheme="minorHAnsi"/>
          <w:lang w:eastAsia="en-US"/>
        </w:rPr>
        <w:t>1.</w:t>
      </w:r>
      <w:r w:rsidRPr="006507E6">
        <w:rPr>
          <w:rFonts w:eastAsiaTheme="minorHAnsi"/>
          <w:b/>
          <w:i/>
          <w:lang w:eastAsia="en-US"/>
        </w:rPr>
        <w:t>Личностно-порождающее взаимодействие взрослых с детьми</w:t>
      </w:r>
      <w:r w:rsidRPr="006507E6">
        <w:rPr>
          <w:rFonts w:eastAsiaTheme="minorHAnsi"/>
          <w:lang w:eastAsia="en-US"/>
        </w:rPr>
        <w:t xml:space="preserve">,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sidRPr="006507E6">
        <w:rPr>
          <w:rFonts w:eastAsiaTheme="minorHAnsi"/>
          <w:lang w:eastAsia="en-US"/>
        </w:rPr>
        <w:t>рече</w:t>
      </w:r>
      <w:proofErr w:type="spellEnd"/>
      <w:r w:rsidRPr="006507E6">
        <w:rPr>
          <w:rFonts w:eastAsiaTheme="minorHAnsi"/>
          <w:lang w:eastAsia="en-US"/>
        </w:rPr>
        <w:t>- языкового развития особенности деятельности (в том числе речевой), средств ее реализации,  ограниченный объем личного опыта.</w:t>
      </w:r>
      <w:r w:rsidRPr="006507E6">
        <w:rPr>
          <w:rFonts w:eastAsiaTheme="minorHAnsi"/>
          <w:b/>
          <w:lang w:eastAsia="en-US"/>
        </w:rPr>
        <w:t xml:space="preserve">                                                                                                                            </w:t>
      </w:r>
      <w:r w:rsidRPr="006507E6">
        <w:rPr>
          <w:rFonts w:eastAsiaTheme="minorHAnsi"/>
          <w:lang w:eastAsia="en-US"/>
        </w:rPr>
        <w:t xml:space="preserve">2. </w:t>
      </w:r>
      <w:r w:rsidRPr="006507E6">
        <w:rPr>
          <w:rFonts w:eastAsiaTheme="minorHAnsi"/>
          <w:b/>
          <w:i/>
          <w:lang w:eastAsia="en-US"/>
        </w:rPr>
        <w:t>Ориентированность педагогической оценки на относительные показатели детской успешности</w:t>
      </w:r>
      <w:r w:rsidRPr="006507E6">
        <w:rPr>
          <w:rFonts w:eastAsiaTheme="minorHAnsi"/>
          <w:lang w:eastAsia="en-US"/>
        </w:rPr>
        <w:t>, то есть сравнение нынешних и предыдущих достижений ребенка с ТНР, стимулирование самооценки.</w:t>
      </w:r>
      <w:r w:rsidRPr="006507E6">
        <w:rPr>
          <w:rFonts w:eastAsiaTheme="minorHAnsi"/>
          <w:b/>
          <w:lang w:eastAsia="en-US"/>
        </w:rPr>
        <w:t xml:space="preserve">                                                                                                           </w:t>
      </w:r>
    </w:p>
    <w:p w14:paraId="0B407390" w14:textId="77777777" w:rsidR="006507E6" w:rsidRPr="006507E6" w:rsidRDefault="006507E6" w:rsidP="006507E6">
      <w:pPr>
        <w:tabs>
          <w:tab w:val="left" w:pos="9781"/>
        </w:tabs>
        <w:rPr>
          <w:rFonts w:eastAsiaTheme="minorHAnsi"/>
          <w:b/>
          <w:lang w:eastAsia="en-US"/>
        </w:rPr>
      </w:pPr>
      <w:r w:rsidRPr="006507E6">
        <w:rPr>
          <w:rFonts w:eastAsiaTheme="minorHAnsi"/>
          <w:lang w:eastAsia="en-US"/>
        </w:rPr>
        <w:t xml:space="preserve">3. </w:t>
      </w:r>
      <w:r w:rsidRPr="006507E6">
        <w:rPr>
          <w:rFonts w:eastAsiaTheme="minorHAnsi"/>
          <w:b/>
          <w:i/>
          <w:lang w:eastAsia="en-US"/>
        </w:rPr>
        <w:t>Формирование игры как важнейшего фактора развития ребенка с ТНР</w:t>
      </w:r>
      <w:r w:rsidRPr="006507E6">
        <w:rPr>
          <w:rFonts w:eastAsiaTheme="minorHAnsi"/>
          <w:lang w:eastAsia="en-US"/>
        </w:rPr>
        <w:t>, с учетом необходимости развития вербальных и невербальных компонентов развития ребенка с ТНР и ЗПР в разных видах игры.</w:t>
      </w:r>
      <w:r w:rsidRPr="006507E6">
        <w:rPr>
          <w:rFonts w:eastAsiaTheme="minorHAnsi"/>
          <w:b/>
          <w:lang w:eastAsia="en-US"/>
        </w:rPr>
        <w:t xml:space="preserve">                                                                                         </w:t>
      </w:r>
    </w:p>
    <w:p w14:paraId="429E0DD0" w14:textId="77777777" w:rsidR="006507E6" w:rsidRPr="006507E6" w:rsidRDefault="006507E6" w:rsidP="006507E6">
      <w:pPr>
        <w:tabs>
          <w:tab w:val="left" w:pos="9781"/>
        </w:tabs>
        <w:rPr>
          <w:rFonts w:eastAsiaTheme="minorHAnsi"/>
          <w:b/>
          <w:lang w:eastAsia="en-US"/>
        </w:rPr>
      </w:pPr>
      <w:r w:rsidRPr="006507E6">
        <w:rPr>
          <w:rFonts w:eastAsiaTheme="minorHAnsi"/>
          <w:lang w:eastAsia="en-US"/>
        </w:rPr>
        <w:t xml:space="preserve">4. </w:t>
      </w:r>
      <w:r w:rsidRPr="006507E6">
        <w:rPr>
          <w:rFonts w:eastAsiaTheme="minorHAnsi"/>
          <w:b/>
          <w:i/>
          <w:lang w:eastAsia="en-US"/>
        </w:rPr>
        <w:t>Создание развивающей образовательной среды</w:t>
      </w:r>
      <w:r w:rsidRPr="006507E6">
        <w:rPr>
          <w:rFonts w:eastAsiaTheme="minorHAnsi"/>
          <w:lang w:eastAsia="en-US"/>
        </w:rPr>
        <w:t>, способствующей физическому, социально-коммуникативному, познавательному, речевому, художественно-эстетическому развитию ребенка с ТНР,  сохранению его индивидуальности.</w:t>
      </w:r>
      <w:r w:rsidRPr="006507E6">
        <w:rPr>
          <w:rFonts w:eastAsiaTheme="minorHAnsi"/>
          <w:b/>
          <w:lang w:eastAsia="en-US"/>
        </w:rPr>
        <w:t xml:space="preserve">                 </w:t>
      </w:r>
    </w:p>
    <w:p w14:paraId="4484CEBC" w14:textId="77777777" w:rsidR="006507E6" w:rsidRPr="006507E6" w:rsidRDefault="006507E6" w:rsidP="006507E6">
      <w:pPr>
        <w:tabs>
          <w:tab w:val="left" w:pos="9781"/>
        </w:tabs>
        <w:rPr>
          <w:rFonts w:eastAsiaTheme="minorHAnsi"/>
          <w:lang w:eastAsia="en-US"/>
        </w:rPr>
      </w:pPr>
      <w:r w:rsidRPr="006507E6">
        <w:rPr>
          <w:rFonts w:eastAsiaTheme="minorHAnsi"/>
          <w:lang w:eastAsia="en-US"/>
        </w:rPr>
        <w:t xml:space="preserve">5. </w:t>
      </w:r>
      <w:r w:rsidRPr="006507E6">
        <w:rPr>
          <w:rFonts w:eastAsiaTheme="minorHAnsi"/>
          <w:b/>
          <w:i/>
          <w:lang w:eastAsia="en-US"/>
        </w:rPr>
        <w:t>Сбалансированность репродуктивной (воспроизводящей готовый образец) и продуктивной (производящей субъективно новый продукт) деятельности</w:t>
      </w:r>
      <w:r w:rsidRPr="006507E6">
        <w:rPr>
          <w:rFonts w:eastAsiaTheme="minorHAnsi"/>
          <w:lang w:eastAsia="en-US"/>
        </w:rPr>
        <w:t>,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14:paraId="35FBEAE6" w14:textId="77777777" w:rsidR="006507E6" w:rsidRPr="006507E6" w:rsidRDefault="006507E6" w:rsidP="006507E6">
      <w:pPr>
        <w:tabs>
          <w:tab w:val="left" w:pos="9781"/>
        </w:tabs>
        <w:rPr>
          <w:rFonts w:asciiTheme="minorHAnsi" w:hAnsiTheme="minorHAnsi" w:cstheme="minorBidi"/>
          <w:lang w:eastAsia="en-US"/>
        </w:rPr>
      </w:pPr>
      <w:r w:rsidRPr="006507E6">
        <w:rPr>
          <w:rFonts w:eastAsiaTheme="minorHAnsi"/>
          <w:lang w:eastAsia="en-US"/>
        </w:rPr>
        <w:t xml:space="preserve">6. </w:t>
      </w:r>
      <w:r w:rsidRPr="006507E6">
        <w:rPr>
          <w:rFonts w:eastAsiaTheme="minorHAnsi"/>
          <w:b/>
          <w:i/>
          <w:lang w:eastAsia="en-US"/>
        </w:rPr>
        <w:t>Участие семьи как необходимое условие для полноценного развития ребенка дошкольного возраста  с ТНР</w:t>
      </w:r>
      <w:r w:rsidRPr="006507E6">
        <w:rPr>
          <w:rFonts w:eastAsiaTheme="minorHAnsi"/>
          <w:lang w:eastAsia="en-US"/>
        </w:rPr>
        <w:t>.</w:t>
      </w:r>
      <w:r w:rsidRPr="006507E6">
        <w:rPr>
          <w:rFonts w:asciiTheme="minorHAnsi" w:hAnsiTheme="minorHAnsi" w:cstheme="minorBidi"/>
          <w:lang w:eastAsia="en-US"/>
        </w:rPr>
        <w:t xml:space="preserve"> </w:t>
      </w:r>
      <w:r w:rsidRPr="006507E6">
        <w:rPr>
          <w:lang w:eastAsia="en-US"/>
        </w:rPr>
        <w:t>Это условие имеет особое значение, так как одной из причин задержки развития у детей могут быть неблагоприятные условия жизнедеятельности и воспитания в семье.</w:t>
      </w:r>
      <w:r w:rsidRPr="006507E6">
        <w:rPr>
          <w:rFonts w:asciiTheme="minorHAnsi" w:hAnsiTheme="minorHAnsi" w:cstheme="minorBidi"/>
          <w:lang w:eastAsia="en-US"/>
        </w:rPr>
        <w:t xml:space="preserve">                                                                                                  </w:t>
      </w:r>
      <w:r w:rsidRPr="006507E6">
        <w:rPr>
          <w:lang w:eastAsia="en-US"/>
        </w:rPr>
        <w:t xml:space="preserve">7. </w:t>
      </w:r>
      <w:r w:rsidRPr="006507E6">
        <w:rPr>
          <w:b/>
          <w:i/>
          <w:lang w:eastAsia="en-US"/>
        </w:rPr>
        <w:t>Профессиональное развитие педагогов, направленное на развитие профессиональных компетентностей,</w:t>
      </w:r>
      <w:r w:rsidRPr="006507E6">
        <w:rPr>
          <w:lang w:eastAsia="en-US"/>
        </w:rPr>
        <w:t xml:space="preserve"> овладения новыми технологиями, в том числе коммуникативной компетентности и мастерства мотивирования ребенка с ТНР,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14:paraId="1C6F42E9" w14:textId="77777777" w:rsidR="00042A92" w:rsidRDefault="00042A92" w:rsidP="00042A92">
      <w:pPr>
        <w:tabs>
          <w:tab w:val="left" w:pos="9781"/>
        </w:tabs>
        <w:suppressAutoHyphens/>
        <w:spacing w:after="200" w:line="276" w:lineRule="auto"/>
        <w:contextualSpacing/>
        <w:jc w:val="both"/>
        <w:textAlignment w:val="baseline"/>
        <w:rPr>
          <w:rFonts w:eastAsia="Calibri"/>
          <w:b/>
          <w:color w:val="00000A"/>
          <w:lang w:eastAsia="en-US"/>
        </w:rPr>
      </w:pPr>
    </w:p>
    <w:p w14:paraId="7366B7D0" w14:textId="77777777" w:rsidR="006507E6" w:rsidRPr="006507E6" w:rsidRDefault="00042A92" w:rsidP="00042A92">
      <w:pPr>
        <w:tabs>
          <w:tab w:val="left" w:pos="9781"/>
        </w:tabs>
        <w:suppressAutoHyphens/>
        <w:spacing w:after="200" w:line="276" w:lineRule="auto"/>
        <w:contextualSpacing/>
        <w:jc w:val="both"/>
        <w:textAlignment w:val="baseline"/>
        <w:rPr>
          <w:rFonts w:eastAsia="Calibri"/>
          <w:b/>
          <w:color w:val="00000A"/>
          <w:lang w:eastAsia="en-US"/>
        </w:rPr>
      </w:pPr>
      <w:r>
        <w:rPr>
          <w:rFonts w:eastAsia="Calibri"/>
          <w:b/>
          <w:color w:val="00000A"/>
          <w:lang w:eastAsia="en-US"/>
        </w:rPr>
        <w:t>3.2.</w:t>
      </w:r>
      <w:r w:rsidR="006507E6" w:rsidRPr="006507E6">
        <w:rPr>
          <w:rFonts w:eastAsia="Calibri"/>
          <w:b/>
          <w:color w:val="00000A"/>
          <w:lang w:eastAsia="en-US"/>
        </w:rPr>
        <w:t xml:space="preserve">Организация развивающей предметно-пространственной среды.                                            </w:t>
      </w:r>
    </w:p>
    <w:p w14:paraId="46A6983B" w14:textId="77777777" w:rsidR="006507E6" w:rsidRPr="006507E6" w:rsidRDefault="006507E6" w:rsidP="006507E6">
      <w:pPr>
        <w:tabs>
          <w:tab w:val="left" w:pos="9781"/>
        </w:tabs>
        <w:rPr>
          <w:rFonts w:eastAsiaTheme="minorHAnsi"/>
          <w:lang w:eastAsia="en-US"/>
        </w:rPr>
      </w:pPr>
      <w:r w:rsidRPr="006507E6">
        <w:rPr>
          <w:rFonts w:eastAsiaTheme="minorHAnsi"/>
          <w:b/>
          <w:lang w:eastAsia="en-US"/>
        </w:rPr>
        <w:t xml:space="preserve">          </w:t>
      </w:r>
      <w:r w:rsidRPr="006507E6">
        <w:rPr>
          <w:rFonts w:eastAsia="SimSun"/>
          <w:iCs/>
          <w:kern w:val="28"/>
          <w:lang w:eastAsia="hi-IN" w:bidi="hi-IN"/>
        </w:rPr>
        <w:t xml:space="preserve">Предметно-пространственная развивающая образовательная среда </w:t>
      </w:r>
      <w:r w:rsidRPr="006507E6">
        <w:rPr>
          <w:rFonts w:eastAsiaTheme="minorHAnsi"/>
          <w:lang w:eastAsia="en-US"/>
        </w:rPr>
        <w:t xml:space="preserve"> соответствует требованиям Стандарта и санитарно-эпидемиологическим требованиям. </w:t>
      </w:r>
      <w:r w:rsidRPr="006507E6">
        <w:rPr>
          <w:rFonts w:eastAsia="SimSun"/>
          <w:iCs/>
          <w:kern w:val="28"/>
          <w:lang w:eastAsia="hi-IN" w:bidi="hi-IN"/>
        </w:rPr>
        <w:t xml:space="preserve">Предметно-пространственная развивающая образовательная среда </w:t>
      </w:r>
      <w:r w:rsidRPr="006507E6">
        <w:rPr>
          <w:rFonts w:eastAsiaTheme="minorHAnsi"/>
          <w:lang w:eastAsia="en-US"/>
        </w:rPr>
        <w:t xml:space="preserve">в группе обеспечивает </w:t>
      </w:r>
      <w:r w:rsidRPr="006507E6">
        <w:rPr>
          <w:rFonts w:eastAsiaTheme="minorHAnsi"/>
          <w:i/>
          <w:lang w:eastAsia="en-US"/>
        </w:rPr>
        <w:t xml:space="preserve"> реализацию адаптированной основной образовательной программы для детей с ТНР.</w:t>
      </w:r>
      <w:r w:rsidRPr="006507E6">
        <w:rPr>
          <w:rFonts w:eastAsiaTheme="minorHAnsi"/>
          <w:lang w:eastAsia="en-US"/>
        </w:rPr>
        <w:t xml:space="preserve">    </w:t>
      </w:r>
    </w:p>
    <w:p w14:paraId="002AD80B" w14:textId="77777777" w:rsidR="006507E6" w:rsidRPr="006507E6" w:rsidRDefault="006507E6" w:rsidP="006507E6">
      <w:pPr>
        <w:tabs>
          <w:tab w:val="left" w:pos="9781"/>
        </w:tabs>
        <w:rPr>
          <w:rFonts w:eastAsiaTheme="minorHAnsi"/>
          <w:lang w:eastAsia="en-US"/>
        </w:rPr>
      </w:pPr>
      <w:r w:rsidRPr="006507E6">
        <w:rPr>
          <w:rFonts w:eastAsiaTheme="minorHAnsi"/>
          <w:lang w:eastAsia="en-US"/>
        </w:rPr>
        <w:t xml:space="preserve">    </w:t>
      </w:r>
      <w:r w:rsidRPr="006507E6">
        <w:rPr>
          <w:rFonts w:eastAsia="SimSun"/>
          <w:iCs/>
          <w:kern w:val="28"/>
          <w:lang w:eastAsia="hi-IN" w:bidi="hi-IN"/>
        </w:rPr>
        <w:t xml:space="preserve">Предметно-пространственная развивающая образовательная среда кабинета учителя – логопеда и группы </w:t>
      </w:r>
      <w:r w:rsidRPr="006507E6">
        <w:rPr>
          <w:rFonts w:eastAsiaTheme="minorHAnsi"/>
        </w:rPr>
        <w:t>создана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строится  на основе принципа</w:t>
      </w:r>
      <w:r w:rsidRPr="006507E6">
        <w:rPr>
          <w:rFonts w:eastAsiaTheme="minorHAnsi"/>
          <w:i/>
          <w:lang w:eastAsia="en-US"/>
        </w:rPr>
        <w:t xml:space="preserve"> соответствия анатомо-физиологическим особенностям детей </w:t>
      </w:r>
      <w:r w:rsidRPr="006507E6">
        <w:rPr>
          <w:rFonts w:eastAsiaTheme="minorHAnsi"/>
          <w:lang w:eastAsia="en-US"/>
        </w:rPr>
        <w:t>(соответствие росту, массе тела, размеру руки, дающей возможность захвата предмета и др.).</w:t>
      </w:r>
    </w:p>
    <w:p w14:paraId="06AED1DA" w14:textId="77777777" w:rsidR="006507E6" w:rsidRPr="006507E6" w:rsidRDefault="006507E6" w:rsidP="006507E6">
      <w:pPr>
        <w:tabs>
          <w:tab w:val="left" w:pos="9781"/>
        </w:tabs>
        <w:rPr>
          <w:rFonts w:eastAsiaTheme="minorHAnsi"/>
          <w:i/>
        </w:rPr>
      </w:pPr>
      <w:r w:rsidRPr="006507E6">
        <w:rPr>
          <w:rFonts w:eastAsia="SchoolBookAC"/>
          <w:lang w:eastAsia="en-US"/>
        </w:rPr>
        <w:t>–</w:t>
      </w:r>
      <w:r w:rsidRPr="006507E6">
        <w:rPr>
          <w:rFonts w:eastAsiaTheme="minorHAnsi"/>
          <w:lang w:val="x-none" w:eastAsia="x-none"/>
        </w:rPr>
        <w:t> </w:t>
      </w:r>
      <w:r w:rsidRPr="006507E6">
        <w:rPr>
          <w:rFonts w:eastAsiaTheme="minorHAnsi"/>
          <w:i/>
        </w:rPr>
        <w:t>содержательно-насыщенна</w:t>
      </w:r>
    </w:p>
    <w:p w14:paraId="7BB53FFB" w14:textId="77777777" w:rsidR="006507E6" w:rsidRPr="006507E6" w:rsidRDefault="006507E6" w:rsidP="006507E6">
      <w:pPr>
        <w:tabs>
          <w:tab w:val="left" w:pos="9781"/>
        </w:tabs>
        <w:rPr>
          <w:rFonts w:eastAsiaTheme="minorHAnsi"/>
          <w:i/>
        </w:rPr>
      </w:pPr>
      <w:r w:rsidRPr="006507E6">
        <w:rPr>
          <w:rFonts w:eastAsiaTheme="minorHAnsi"/>
          <w:i/>
        </w:rPr>
        <w:t>-</w:t>
      </w:r>
      <w:r w:rsidRPr="006507E6">
        <w:rPr>
          <w:rFonts w:eastAsiaTheme="minorHAnsi"/>
          <w:lang w:val="x-none" w:eastAsia="x-none"/>
        </w:rPr>
        <w:t> </w:t>
      </w:r>
      <w:r w:rsidRPr="006507E6">
        <w:rPr>
          <w:rFonts w:eastAsiaTheme="minorHAnsi"/>
          <w:i/>
        </w:rPr>
        <w:t xml:space="preserve">трансформируема </w:t>
      </w:r>
      <w:r w:rsidRPr="006507E6">
        <w:rPr>
          <w:rFonts w:eastAsiaTheme="minorHAnsi"/>
          <w:b/>
          <w:lang w:eastAsia="en-US"/>
        </w:rPr>
        <w:t xml:space="preserve">                                                                                                                                                       </w:t>
      </w:r>
      <w:r w:rsidRPr="006507E6">
        <w:rPr>
          <w:rFonts w:eastAsia="SchoolBookAC"/>
          <w:lang w:eastAsia="en-US"/>
        </w:rPr>
        <w:t>–</w:t>
      </w:r>
      <w:r w:rsidRPr="006507E6">
        <w:rPr>
          <w:rFonts w:eastAsiaTheme="minorHAnsi"/>
          <w:lang w:val="x-none" w:eastAsia="x-none"/>
        </w:rPr>
        <w:t> </w:t>
      </w:r>
      <w:proofErr w:type="spellStart"/>
      <w:r w:rsidRPr="006507E6">
        <w:rPr>
          <w:rFonts w:eastAsiaTheme="minorHAnsi"/>
          <w:i/>
        </w:rPr>
        <w:t>полифункциональна</w:t>
      </w:r>
      <w:proofErr w:type="spellEnd"/>
      <w:r w:rsidRPr="006507E6">
        <w:rPr>
          <w:rFonts w:eastAsiaTheme="minorHAnsi"/>
          <w:i/>
        </w:rPr>
        <w:t xml:space="preserve"> </w:t>
      </w:r>
    </w:p>
    <w:p w14:paraId="736479B5" w14:textId="77777777" w:rsidR="006507E6" w:rsidRPr="006507E6" w:rsidRDefault="006507E6" w:rsidP="006507E6">
      <w:pPr>
        <w:tabs>
          <w:tab w:val="left" w:pos="9781"/>
        </w:tabs>
        <w:rPr>
          <w:rFonts w:eastAsiaTheme="minorHAnsi"/>
          <w:b/>
          <w:lang w:eastAsia="en-US"/>
        </w:rPr>
      </w:pPr>
      <w:r w:rsidRPr="006507E6">
        <w:rPr>
          <w:rFonts w:eastAsiaTheme="minorHAnsi"/>
          <w:b/>
          <w:lang w:eastAsia="en-US"/>
        </w:rPr>
        <w:lastRenderedPageBreak/>
        <w:t xml:space="preserve"> </w:t>
      </w:r>
      <w:r w:rsidRPr="006507E6">
        <w:rPr>
          <w:rFonts w:eastAsia="SchoolBookAC"/>
          <w:lang w:eastAsia="en-US"/>
        </w:rPr>
        <w:t>–</w:t>
      </w:r>
      <w:r w:rsidRPr="006507E6">
        <w:rPr>
          <w:rFonts w:eastAsiaTheme="minorHAnsi"/>
          <w:lang w:val="x-none" w:eastAsia="x-none"/>
        </w:rPr>
        <w:t> </w:t>
      </w:r>
      <w:r w:rsidRPr="006507E6">
        <w:rPr>
          <w:rFonts w:eastAsiaTheme="minorHAnsi"/>
          <w:i/>
        </w:rPr>
        <w:t>доступна</w:t>
      </w:r>
      <w:r w:rsidRPr="006507E6">
        <w:rPr>
          <w:rFonts w:eastAsiaTheme="minorHAnsi"/>
        </w:rPr>
        <w:t xml:space="preserve"> </w:t>
      </w:r>
    </w:p>
    <w:p w14:paraId="709DF748" w14:textId="77777777" w:rsidR="006507E6" w:rsidRPr="006507E6" w:rsidRDefault="006507E6" w:rsidP="006507E6">
      <w:pPr>
        <w:tabs>
          <w:tab w:val="left" w:pos="9781"/>
        </w:tabs>
        <w:rPr>
          <w:rFonts w:eastAsiaTheme="minorHAnsi"/>
          <w:i/>
        </w:rPr>
      </w:pPr>
      <w:r w:rsidRPr="006507E6">
        <w:rPr>
          <w:rFonts w:eastAsia="SchoolBookAC"/>
          <w:lang w:eastAsia="en-US"/>
        </w:rPr>
        <w:t>–</w:t>
      </w:r>
      <w:r w:rsidRPr="006507E6">
        <w:rPr>
          <w:rFonts w:eastAsiaTheme="minorHAnsi"/>
          <w:lang w:val="x-none" w:eastAsia="x-none"/>
        </w:rPr>
        <w:t> </w:t>
      </w:r>
      <w:r w:rsidRPr="006507E6">
        <w:rPr>
          <w:rFonts w:eastAsiaTheme="minorHAnsi"/>
          <w:i/>
        </w:rPr>
        <w:t>безопасна</w:t>
      </w:r>
    </w:p>
    <w:p w14:paraId="77247FF6" w14:textId="77777777" w:rsidR="006507E6" w:rsidRPr="006507E6" w:rsidRDefault="006507E6" w:rsidP="006507E6">
      <w:pPr>
        <w:tabs>
          <w:tab w:val="left" w:pos="9781"/>
        </w:tabs>
        <w:rPr>
          <w:rFonts w:eastAsiaTheme="minorHAnsi"/>
          <w:b/>
          <w:lang w:eastAsia="en-US"/>
        </w:rPr>
      </w:pPr>
      <w:r w:rsidRPr="006507E6">
        <w:rPr>
          <w:rFonts w:eastAsia="SchoolBookAC"/>
          <w:lang w:eastAsia="en-US"/>
        </w:rPr>
        <w:t>–</w:t>
      </w:r>
      <w:r w:rsidRPr="006507E6">
        <w:rPr>
          <w:rFonts w:eastAsiaTheme="minorHAnsi"/>
          <w:lang w:val="x-none" w:eastAsia="x-none"/>
        </w:rPr>
        <w:t> </w:t>
      </w:r>
      <w:r w:rsidRPr="006507E6">
        <w:rPr>
          <w:rFonts w:eastAsiaTheme="minorHAnsi"/>
          <w:i/>
          <w:lang w:eastAsia="en-US"/>
        </w:rPr>
        <w:t xml:space="preserve">эстетична </w:t>
      </w:r>
    </w:p>
    <w:p w14:paraId="4E4DF57B" w14:textId="77777777" w:rsidR="006507E6" w:rsidRPr="006507E6" w:rsidRDefault="006507E6" w:rsidP="006507E6">
      <w:pPr>
        <w:spacing w:before="100" w:beforeAutospacing="1"/>
        <w:rPr>
          <w:color w:val="000000"/>
        </w:rPr>
      </w:pPr>
      <w:r w:rsidRPr="006507E6">
        <w:rPr>
          <w:rFonts w:eastAsiaTheme="minorHAnsi"/>
          <w:b/>
          <w:lang w:eastAsia="en-US"/>
        </w:rPr>
        <w:t xml:space="preserve">  </w:t>
      </w:r>
      <w:r w:rsidRPr="006507E6">
        <w:rPr>
          <w:b/>
          <w:bCs/>
          <w:i/>
          <w:iCs/>
          <w:color w:val="000000"/>
        </w:rPr>
        <w:t>Оборудование предметно-пространственной развивающей среды в кабинете логопеда: </w:t>
      </w:r>
    </w:p>
    <w:p w14:paraId="1FCF45EE" w14:textId="77777777" w:rsidR="006507E6" w:rsidRPr="006507E6" w:rsidRDefault="006507E6" w:rsidP="006507E6">
      <w:pPr>
        <w:rPr>
          <w:color w:val="000000"/>
        </w:rPr>
      </w:pPr>
      <w:r w:rsidRPr="006507E6">
        <w:rPr>
          <w:b/>
          <w:bCs/>
          <w:color w:val="000000"/>
        </w:rPr>
        <w:t xml:space="preserve">Речевой центр. </w:t>
      </w:r>
    </w:p>
    <w:p w14:paraId="6DBA718F" w14:textId="77777777" w:rsidR="006507E6" w:rsidRPr="006507E6" w:rsidRDefault="006507E6" w:rsidP="006507E6">
      <w:pPr>
        <w:rPr>
          <w:color w:val="000000"/>
        </w:rPr>
      </w:pPr>
      <w:r w:rsidRPr="006507E6">
        <w:rPr>
          <w:i/>
          <w:iCs/>
          <w:color w:val="000000"/>
        </w:rPr>
        <w:t>Зеркало настенное</w:t>
      </w:r>
      <w:r w:rsidRPr="006507E6">
        <w:rPr>
          <w:color w:val="000000"/>
        </w:rPr>
        <w:t>, индивидуальные зеркала перед которыми проводится значительная часть работы, требующей зрительного контроля ребёнка (артикуляционные и мимические упражнения, постановка звуков и их первичная автоматизация). Кассы букв, слогов, дидактические игры, дыхательные тренажеры и т.д.</w:t>
      </w:r>
    </w:p>
    <w:p w14:paraId="24A35A56" w14:textId="77777777" w:rsidR="006507E6" w:rsidRPr="006507E6" w:rsidRDefault="006507E6" w:rsidP="006507E6">
      <w:pPr>
        <w:rPr>
          <w:color w:val="000000"/>
        </w:rPr>
      </w:pPr>
      <w:r w:rsidRPr="006507E6">
        <w:rPr>
          <w:rFonts w:asciiTheme="minorHAnsi" w:eastAsiaTheme="minorHAnsi" w:hAnsiTheme="minorHAnsi" w:cstheme="minorBidi"/>
          <w:noProof/>
          <w:color w:val="000000"/>
          <w:sz w:val="22"/>
          <w:szCs w:val="22"/>
        </w:rPr>
        <w:drawing>
          <wp:inline distT="0" distB="0" distL="0" distR="0" wp14:anchorId="60848D63" wp14:editId="58310354">
            <wp:extent cx="2828925" cy="1905000"/>
            <wp:effectExtent l="0" t="0" r="9525" b="0"/>
            <wp:docPr id="6" name="Рисунок 6" descr="DSC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SC023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8925" cy="1905000"/>
                    </a:xfrm>
                    <a:prstGeom prst="rect">
                      <a:avLst/>
                    </a:prstGeom>
                    <a:noFill/>
                    <a:ln>
                      <a:noFill/>
                    </a:ln>
                  </pic:spPr>
                </pic:pic>
              </a:graphicData>
            </a:graphic>
          </wp:inline>
        </w:drawing>
      </w:r>
    </w:p>
    <w:p w14:paraId="29CD5190" w14:textId="77777777" w:rsidR="006507E6" w:rsidRPr="006507E6" w:rsidRDefault="006507E6" w:rsidP="006507E6">
      <w:pPr>
        <w:rPr>
          <w:b/>
          <w:bCs/>
          <w:color w:val="000000"/>
        </w:rPr>
      </w:pPr>
    </w:p>
    <w:p w14:paraId="44BEBD41" w14:textId="77777777" w:rsidR="006507E6" w:rsidRPr="006507E6" w:rsidRDefault="006507E6" w:rsidP="006507E6">
      <w:pPr>
        <w:rPr>
          <w:color w:val="000000"/>
        </w:rPr>
      </w:pPr>
      <w:r w:rsidRPr="006507E6">
        <w:rPr>
          <w:b/>
          <w:bCs/>
          <w:color w:val="000000"/>
        </w:rPr>
        <w:t>Сенсорный центр</w:t>
      </w:r>
      <w:r w:rsidRPr="006507E6">
        <w:rPr>
          <w:color w:val="000000"/>
        </w:rPr>
        <w:t>  (предметы по цвету, по форме, карточки, настольно-печатные дидактические игры, игрушки для развития тактильных ощущений и др.).</w:t>
      </w:r>
    </w:p>
    <w:p w14:paraId="646F4C70" w14:textId="77777777" w:rsidR="006507E6" w:rsidRPr="006507E6" w:rsidRDefault="006507E6" w:rsidP="006507E6">
      <w:pPr>
        <w:rPr>
          <w:b/>
          <w:bCs/>
          <w:color w:val="000000"/>
        </w:rPr>
      </w:pPr>
      <w:r w:rsidRPr="006507E6">
        <w:rPr>
          <w:rFonts w:asciiTheme="minorHAnsi" w:eastAsiaTheme="minorHAnsi" w:hAnsiTheme="minorHAnsi" w:cstheme="minorBidi"/>
          <w:noProof/>
          <w:color w:val="000000"/>
          <w:sz w:val="22"/>
          <w:szCs w:val="22"/>
        </w:rPr>
        <w:drawing>
          <wp:inline distT="0" distB="0" distL="0" distR="0" wp14:anchorId="6B598AB9" wp14:editId="652BD9E9">
            <wp:extent cx="2743200" cy="2952624"/>
            <wp:effectExtent l="0" t="0" r="0" b="635"/>
            <wp:docPr id="7" name="Рисунок 7" descr="DSC0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C023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336" cy="2952771"/>
                    </a:xfrm>
                    <a:prstGeom prst="rect">
                      <a:avLst/>
                    </a:prstGeom>
                    <a:noFill/>
                    <a:ln>
                      <a:noFill/>
                    </a:ln>
                  </pic:spPr>
                </pic:pic>
              </a:graphicData>
            </a:graphic>
          </wp:inline>
        </w:drawing>
      </w:r>
      <w:r w:rsidRPr="006507E6">
        <w:rPr>
          <w:rFonts w:asciiTheme="minorHAnsi" w:eastAsiaTheme="minorHAnsi" w:hAnsiTheme="minorHAnsi" w:cstheme="minorBidi"/>
          <w:noProof/>
          <w:color w:val="000000"/>
          <w:sz w:val="22"/>
          <w:szCs w:val="22"/>
        </w:rPr>
        <w:drawing>
          <wp:inline distT="0" distB="0" distL="0" distR="0" wp14:anchorId="5E539F7A" wp14:editId="4919F15F">
            <wp:extent cx="2828925" cy="2952750"/>
            <wp:effectExtent l="0" t="0" r="9525" b="0"/>
            <wp:docPr id="8" name="Рисунок 8" descr="DSC0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SC023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2828925" cy="2952750"/>
                    </a:xfrm>
                    <a:prstGeom prst="rect">
                      <a:avLst/>
                    </a:prstGeom>
                    <a:noFill/>
                    <a:ln>
                      <a:noFill/>
                    </a:ln>
                  </pic:spPr>
                </pic:pic>
              </a:graphicData>
            </a:graphic>
          </wp:inline>
        </w:drawing>
      </w:r>
    </w:p>
    <w:p w14:paraId="1CD45F1F" w14:textId="77777777" w:rsidR="006507E6" w:rsidRPr="006507E6" w:rsidRDefault="00042A92" w:rsidP="006507E6">
      <w:pPr>
        <w:rPr>
          <w:b/>
          <w:bCs/>
          <w:color w:val="000000"/>
        </w:rPr>
      </w:pPr>
      <w:r w:rsidRPr="006507E6">
        <w:rPr>
          <w:rFonts w:eastAsiaTheme="minorHAnsi"/>
          <w:noProof/>
        </w:rPr>
        <w:drawing>
          <wp:anchor distT="0" distB="0" distL="114300" distR="114300" simplePos="0" relativeHeight="251659264" behindDoc="0" locked="0" layoutInCell="1" allowOverlap="1" wp14:anchorId="034DB27E" wp14:editId="56C52B3E">
            <wp:simplePos x="0" y="0"/>
            <wp:positionH relativeFrom="column">
              <wp:posOffset>2565400</wp:posOffset>
            </wp:positionH>
            <wp:positionV relativeFrom="paragraph">
              <wp:posOffset>105410</wp:posOffset>
            </wp:positionV>
            <wp:extent cx="3429000" cy="2437765"/>
            <wp:effectExtent l="0" t="0" r="0" b="63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0" cy="2437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51FA76" w14:textId="77777777" w:rsidR="006507E6" w:rsidRPr="006507E6" w:rsidRDefault="006507E6" w:rsidP="006507E6">
      <w:pPr>
        <w:rPr>
          <w:color w:val="000000"/>
        </w:rPr>
      </w:pPr>
      <w:r w:rsidRPr="006507E6">
        <w:rPr>
          <w:b/>
          <w:bCs/>
          <w:color w:val="000000"/>
        </w:rPr>
        <w:t>Центр проведения логопедических компонентов НОД</w:t>
      </w:r>
      <w:r w:rsidRPr="006507E6">
        <w:rPr>
          <w:color w:val="000000"/>
        </w:rPr>
        <w:t> : ноутбук, наушники, колонки к ноутбуку, доска магнитная, столы и стулья детские, стол учителя-логопеда.</w:t>
      </w:r>
    </w:p>
    <w:p w14:paraId="56023E4F" w14:textId="77777777" w:rsidR="006507E6" w:rsidRPr="006507E6" w:rsidRDefault="006507E6" w:rsidP="006507E6">
      <w:pPr>
        <w:rPr>
          <w:color w:val="000000"/>
        </w:rPr>
      </w:pPr>
    </w:p>
    <w:p w14:paraId="2F1D3471" w14:textId="77777777" w:rsidR="006507E6" w:rsidRPr="006507E6" w:rsidRDefault="006507E6" w:rsidP="006507E6">
      <w:pPr>
        <w:rPr>
          <w:color w:val="000000"/>
        </w:rPr>
      </w:pPr>
    </w:p>
    <w:p w14:paraId="0E71A16E" w14:textId="77777777" w:rsidR="006507E6" w:rsidRPr="006507E6" w:rsidRDefault="006507E6" w:rsidP="006507E6">
      <w:pPr>
        <w:rPr>
          <w:color w:val="000000"/>
        </w:rPr>
      </w:pPr>
    </w:p>
    <w:p w14:paraId="384AAC4A" w14:textId="77777777" w:rsidR="006507E6" w:rsidRPr="006507E6" w:rsidRDefault="006507E6" w:rsidP="006507E6">
      <w:pPr>
        <w:rPr>
          <w:b/>
          <w:bCs/>
          <w:color w:val="000000"/>
        </w:rPr>
      </w:pPr>
    </w:p>
    <w:p w14:paraId="20117962" w14:textId="77777777" w:rsidR="006507E6" w:rsidRPr="006507E6" w:rsidRDefault="006507E6" w:rsidP="006507E6">
      <w:pPr>
        <w:rPr>
          <w:b/>
          <w:bCs/>
          <w:color w:val="000000"/>
        </w:rPr>
      </w:pPr>
      <w:r w:rsidRPr="006507E6">
        <w:rPr>
          <w:b/>
          <w:bCs/>
          <w:color w:val="000000"/>
        </w:rPr>
        <w:lastRenderedPageBreak/>
        <w:t>Центр моторного  развития.</w:t>
      </w:r>
      <w:r w:rsidRPr="006507E6">
        <w:rPr>
          <w:color w:val="000000"/>
        </w:rPr>
        <w:t> Трафареты, обводки, массажные мячики, шнуровки, разрезные картинки, дидактические игры на развитие моторики.</w:t>
      </w:r>
      <w:r w:rsidRPr="006507E6">
        <w:rPr>
          <w:b/>
          <w:bCs/>
          <w:color w:val="000000"/>
        </w:rPr>
        <w:t xml:space="preserve"> </w:t>
      </w:r>
    </w:p>
    <w:p w14:paraId="596A7765" w14:textId="77777777" w:rsidR="006507E6" w:rsidRPr="006507E6" w:rsidRDefault="006507E6" w:rsidP="006507E6">
      <w:pPr>
        <w:rPr>
          <w:color w:val="000000"/>
        </w:rPr>
      </w:pPr>
      <w:r w:rsidRPr="006507E6">
        <w:rPr>
          <w:b/>
          <w:bCs/>
          <w:color w:val="000000"/>
        </w:rPr>
        <w:t>Центр зрительного восприятия.</w:t>
      </w:r>
      <w:r w:rsidRPr="006507E6">
        <w:rPr>
          <w:color w:val="000000"/>
        </w:rPr>
        <w:t xml:space="preserve"> Пособия для гимнастики глаз. </w:t>
      </w:r>
    </w:p>
    <w:p w14:paraId="647352E1" w14:textId="77777777" w:rsidR="006507E6" w:rsidRPr="006507E6" w:rsidRDefault="006507E6" w:rsidP="006507E6">
      <w:pPr>
        <w:rPr>
          <w:color w:val="000000"/>
        </w:rPr>
      </w:pPr>
    </w:p>
    <w:p w14:paraId="373F5EE0" w14:textId="77777777" w:rsidR="006507E6" w:rsidRPr="006507E6" w:rsidRDefault="006507E6" w:rsidP="006507E6">
      <w:pPr>
        <w:rPr>
          <w:b/>
          <w:bCs/>
          <w:color w:val="000000"/>
        </w:rPr>
      </w:pPr>
      <w:r w:rsidRPr="006507E6">
        <w:rPr>
          <w:rFonts w:asciiTheme="minorHAnsi" w:eastAsiaTheme="minorHAnsi" w:hAnsiTheme="minorHAnsi" w:cstheme="minorBidi"/>
          <w:noProof/>
          <w:sz w:val="22"/>
          <w:szCs w:val="22"/>
        </w:rPr>
        <w:drawing>
          <wp:inline distT="0" distB="0" distL="0" distR="0" wp14:anchorId="6518CE74" wp14:editId="03B51C53">
            <wp:extent cx="3028950" cy="2314575"/>
            <wp:effectExtent l="0" t="0" r="0" b="9525"/>
            <wp:docPr id="10" name="Рисунок 10" descr="DSC02316"/>
            <wp:cNvGraphicFramePr/>
            <a:graphic xmlns:a="http://schemas.openxmlformats.org/drawingml/2006/main">
              <a:graphicData uri="http://schemas.openxmlformats.org/drawingml/2006/picture">
                <pic:pic xmlns:pic="http://schemas.openxmlformats.org/drawingml/2006/picture">
                  <pic:nvPicPr>
                    <pic:cNvPr id="5" name="Рисунок 5" descr="DSC02316"/>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8950" cy="2314575"/>
                    </a:xfrm>
                    <a:prstGeom prst="rect">
                      <a:avLst/>
                    </a:prstGeom>
                    <a:noFill/>
                    <a:ln>
                      <a:noFill/>
                    </a:ln>
                  </pic:spPr>
                </pic:pic>
              </a:graphicData>
            </a:graphic>
          </wp:inline>
        </w:drawing>
      </w:r>
    </w:p>
    <w:p w14:paraId="152788C0" w14:textId="77777777" w:rsidR="006507E6" w:rsidRPr="006507E6" w:rsidRDefault="006507E6" w:rsidP="006507E6">
      <w:pPr>
        <w:rPr>
          <w:color w:val="000000"/>
        </w:rPr>
      </w:pPr>
      <w:r w:rsidRPr="006507E6">
        <w:rPr>
          <w:b/>
          <w:bCs/>
          <w:color w:val="000000"/>
        </w:rPr>
        <w:t>Центр речевого дыхания</w:t>
      </w:r>
      <w:r w:rsidRPr="006507E6">
        <w:rPr>
          <w:color w:val="000000"/>
        </w:rPr>
        <w:t> представлен картотекой дыхательных упражнений, разнообразием вертушек, трубочек, мыльными пузырями и т.д.</w:t>
      </w:r>
    </w:p>
    <w:p w14:paraId="28B5EB45" w14:textId="77777777" w:rsidR="006507E6" w:rsidRPr="006507E6" w:rsidRDefault="006507E6" w:rsidP="006507E6">
      <w:pPr>
        <w:rPr>
          <w:b/>
          <w:bCs/>
          <w:color w:val="000000"/>
        </w:rPr>
      </w:pPr>
      <w:r w:rsidRPr="006507E6">
        <w:rPr>
          <w:rFonts w:asciiTheme="minorHAnsi" w:eastAsiaTheme="minorHAnsi" w:hAnsiTheme="minorHAnsi" w:cstheme="minorBidi"/>
          <w:noProof/>
          <w:sz w:val="22"/>
          <w:szCs w:val="22"/>
        </w:rPr>
        <w:drawing>
          <wp:inline distT="0" distB="0" distL="0" distR="0" wp14:anchorId="560C4A02" wp14:editId="30800EDC">
            <wp:extent cx="3028950" cy="2600325"/>
            <wp:effectExtent l="0" t="0" r="0" b="9525"/>
            <wp:docPr id="11" name="Рисунок 11" descr="DSC02297"/>
            <wp:cNvGraphicFramePr/>
            <a:graphic xmlns:a="http://schemas.openxmlformats.org/drawingml/2006/main">
              <a:graphicData uri="http://schemas.openxmlformats.org/drawingml/2006/picture">
                <pic:pic xmlns:pic="http://schemas.openxmlformats.org/drawingml/2006/picture">
                  <pic:nvPicPr>
                    <pic:cNvPr id="4" name="Рисунок 4" descr="DSC02297"/>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8950" cy="2600325"/>
                    </a:xfrm>
                    <a:prstGeom prst="rect">
                      <a:avLst/>
                    </a:prstGeom>
                    <a:noFill/>
                    <a:ln>
                      <a:noFill/>
                    </a:ln>
                  </pic:spPr>
                </pic:pic>
              </a:graphicData>
            </a:graphic>
          </wp:inline>
        </w:drawing>
      </w:r>
    </w:p>
    <w:p w14:paraId="660F6E69" w14:textId="77777777" w:rsidR="006507E6" w:rsidRPr="006507E6" w:rsidRDefault="006507E6" w:rsidP="006507E6">
      <w:pPr>
        <w:rPr>
          <w:color w:val="000000"/>
        </w:rPr>
      </w:pPr>
      <w:r w:rsidRPr="006507E6">
        <w:rPr>
          <w:b/>
          <w:bCs/>
          <w:color w:val="000000"/>
        </w:rPr>
        <w:t>Центр релаксации</w:t>
      </w:r>
      <w:r w:rsidRPr="006507E6">
        <w:rPr>
          <w:color w:val="000000"/>
        </w:rPr>
        <w:t>.  В нём и мягкие игрушки, пальчиковые игры.</w:t>
      </w:r>
    </w:p>
    <w:p w14:paraId="790BA2C2" w14:textId="77777777" w:rsidR="006507E6" w:rsidRPr="006507E6" w:rsidRDefault="006507E6" w:rsidP="006507E6">
      <w:pPr>
        <w:rPr>
          <w:color w:val="000000"/>
        </w:rPr>
      </w:pPr>
      <w:r w:rsidRPr="006507E6">
        <w:rPr>
          <w:b/>
          <w:bCs/>
          <w:color w:val="000000"/>
        </w:rPr>
        <w:t>Информационно-консультативный центр</w:t>
      </w:r>
      <w:r w:rsidRPr="006507E6">
        <w:rPr>
          <w:color w:val="000000"/>
        </w:rPr>
        <w:t> находится в раздевалке логопедической группы. Оборудован папкой «Консультации для родителей и педагогов», стендом «Советы логопеда», в котором располагается сменная информация по различным видам нарушений речи, занимательными упражнениями и другими необходимыми рекомендациями логопеда, раздаточным материалом (буклеты, памятки).</w:t>
      </w:r>
    </w:p>
    <w:p w14:paraId="4E6FECE7" w14:textId="77777777" w:rsidR="006507E6" w:rsidRPr="006507E6" w:rsidRDefault="006507E6" w:rsidP="006507E6">
      <w:pPr>
        <w:rPr>
          <w:b/>
          <w:bCs/>
          <w:color w:val="000000"/>
        </w:rPr>
      </w:pPr>
      <w:r w:rsidRPr="006507E6">
        <w:rPr>
          <w:rFonts w:asciiTheme="minorHAnsi" w:eastAsiaTheme="minorHAnsi" w:hAnsiTheme="minorHAnsi" w:cstheme="minorBidi"/>
          <w:noProof/>
          <w:color w:val="000000"/>
          <w:sz w:val="22"/>
          <w:szCs w:val="22"/>
        </w:rPr>
        <w:drawing>
          <wp:inline distT="0" distB="0" distL="0" distR="0" wp14:anchorId="3BC6E97C" wp14:editId="58F81289">
            <wp:extent cx="2400300" cy="1657350"/>
            <wp:effectExtent l="0" t="0" r="0" b="0"/>
            <wp:docPr id="12" name="Рисунок 12" descr="DSC0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023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1657350"/>
                    </a:xfrm>
                    <a:prstGeom prst="rect">
                      <a:avLst/>
                    </a:prstGeom>
                    <a:noFill/>
                    <a:ln>
                      <a:noFill/>
                    </a:ln>
                  </pic:spPr>
                </pic:pic>
              </a:graphicData>
            </a:graphic>
          </wp:inline>
        </w:drawing>
      </w:r>
    </w:p>
    <w:p w14:paraId="36E040A5" w14:textId="77777777" w:rsidR="006507E6" w:rsidRPr="006507E6" w:rsidRDefault="006507E6" w:rsidP="006507E6">
      <w:pPr>
        <w:rPr>
          <w:color w:val="000000"/>
          <w:sz w:val="25"/>
          <w:szCs w:val="25"/>
          <w:shd w:val="clear" w:color="auto" w:fill="FFFFFF"/>
        </w:rPr>
      </w:pPr>
      <w:r w:rsidRPr="006507E6">
        <w:rPr>
          <w:b/>
          <w:bCs/>
          <w:color w:val="000000"/>
        </w:rPr>
        <w:t>Центр методического сопровождения</w:t>
      </w:r>
      <w:r w:rsidRPr="006507E6">
        <w:rPr>
          <w:color w:val="000000"/>
        </w:rPr>
        <w:t> представлен справочной и методической литературой, учебно-методическими пособиями по разделам коррекции и развития речи.</w:t>
      </w:r>
    </w:p>
    <w:p w14:paraId="541CD4E7" w14:textId="77777777" w:rsidR="006507E6" w:rsidRPr="006507E6" w:rsidRDefault="006507E6" w:rsidP="006507E6">
      <w:pPr>
        <w:spacing w:after="200"/>
        <w:rPr>
          <w:rFonts w:eastAsiaTheme="minorHAnsi"/>
          <w:b/>
          <w:lang w:eastAsia="en-US"/>
        </w:rPr>
      </w:pPr>
      <w:r w:rsidRPr="006507E6">
        <w:rPr>
          <w:rFonts w:asciiTheme="minorHAnsi" w:eastAsiaTheme="minorHAnsi" w:hAnsiTheme="minorHAnsi" w:cstheme="minorBidi"/>
          <w:noProof/>
          <w:sz w:val="22"/>
          <w:szCs w:val="22"/>
          <w:shd w:val="clear" w:color="auto" w:fill="FFFFFF"/>
        </w:rPr>
        <w:lastRenderedPageBreak/>
        <w:drawing>
          <wp:inline distT="0" distB="0" distL="0" distR="0" wp14:anchorId="3FEBFF77" wp14:editId="5BB44F12">
            <wp:extent cx="2771775" cy="1866900"/>
            <wp:effectExtent l="0" t="0" r="9525" b="0"/>
            <wp:docPr id="13" name="Рисунок 13" descr="DSC0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023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1775" cy="1866900"/>
                    </a:xfrm>
                    <a:prstGeom prst="rect">
                      <a:avLst/>
                    </a:prstGeom>
                    <a:noFill/>
                    <a:ln>
                      <a:noFill/>
                    </a:ln>
                  </pic:spPr>
                </pic:pic>
              </a:graphicData>
            </a:graphic>
          </wp:inline>
        </w:drawing>
      </w:r>
      <w:r w:rsidRPr="006507E6">
        <w:rPr>
          <w:rFonts w:asciiTheme="minorHAnsi" w:eastAsiaTheme="minorHAnsi" w:hAnsiTheme="minorHAnsi" w:cstheme="minorBidi"/>
          <w:noProof/>
          <w:sz w:val="22"/>
          <w:szCs w:val="22"/>
          <w:shd w:val="clear" w:color="auto" w:fill="FFFFFF"/>
          <w:lang w:eastAsia="en-US"/>
        </w:rPr>
        <w:t xml:space="preserve">       </w:t>
      </w:r>
      <w:r w:rsidRPr="006507E6">
        <w:rPr>
          <w:rFonts w:asciiTheme="minorHAnsi" w:eastAsiaTheme="minorHAnsi" w:hAnsiTheme="minorHAnsi" w:cstheme="minorBidi"/>
          <w:noProof/>
          <w:sz w:val="22"/>
          <w:szCs w:val="22"/>
          <w:shd w:val="clear" w:color="auto" w:fill="FFFFFF"/>
        </w:rPr>
        <w:drawing>
          <wp:inline distT="0" distB="0" distL="0" distR="0" wp14:anchorId="2F4A5363" wp14:editId="516DBB61">
            <wp:extent cx="2762250" cy="1866900"/>
            <wp:effectExtent l="0" t="0" r="0" b="0"/>
            <wp:docPr id="14" name="Рисунок 14" descr="DSC0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023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762250" cy="1866900"/>
                    </a:xfrm>
                    <a:prstGeom prst="rect">
                      <a:avLst/>
                    </a:prstGeom>
                    <a:noFill/>
                    <a:ln>
                      <a:noFill/>
                    </a:ln>
                  </pic:spPr>
                </pic:pic>
              </a:graphicData>
            </a:graphic>
          </wp:inline>
        </w:drawing>
      </w:r>
    </w:p>
    <w:p w14:paraId="71208F63" w14:textId="77777777" w:rsidR="006507E6" w:rsidRPr="006507E6" w:rsidRDefault="00042A92" w:rsidP="00042A92">
      <w:pPr>
        <w:tabs>
          <w:tab w:val="left" w:pos="9781"/>
        </w:tabs>
        <w:suppressAutoHyphens/>
        <w:spacing w:after="200" w:line="276" w:lineRule="auto"/>
        <w:ind w:left="60"/>
        <w:contextualSpacing/>
        <w:jc w:val="both"/>
        <w:textAlignment w:val="baseline"/>
        <w:rPr>
          <w:b/>
          <w:color w:val="00000A"/>
        </w:rPr>
      </w:pPr>
      <w:r>
        <w:rPr>
          <w:b/>
          <w:color w:val="00000A"/>
        </w:rPr>
        <w:t>3.3.</w:t>
      </w:r>
      <w:r w:rsidR="006507E6" w:rsidRPr="006507E6">
        <w:rPr>
          <w:b/>
          <w:color w:val="00000A"/>
        </w:rPr>
        <w:t>Кадровые условия реализации Программы</w:t>
      </w:r>
    </w:p>
    <w:p w14:paraId="0929B145" w14:textId="77777777" w:rsidR="006507E6" w:rsidRPr="006507E6" w:rsidRDefault="006507E6" w:rsidP="006507E6">
      <w:pPr>
        <w:widowControl w:val="0"/>
        <w:tabs>
          <w:tab w:val="left" w:pos="1095"/>
        </w:tabs>
        <w:rPr>
          <w:b/>
          <w:sz w:val="25"/>
          <w:szCs w:val="25"/>
        </w:rPr>
      </w:pPr>
      <w:r w:rsidRPr="006507E6">
        <w:rPr>
          <w:b/>
          <w:lang w:eastAsia="en-US"/>
        </w:rPr>
        <w:tab/>
      </w:r>
      <w:r w:rsidRPr="006507E6">
        <w:rPr>
          <w:b/>
          <w:bCs/>
          <w:sz w:val="25"/>
          <w:szCs w:val="25"/>
        </w:rPr>
        <w:t>Описание кадрового состава группы</w:t>
      </w:r>
    </w:p>
    <w:tbl>
      <w:tblPr>
        <w:tblStyle w:val="1f7"/>
        <w:tblW w:w="0" w:type="auto"/>
        <w:tblInd w:w="0" w:type="dxa"/>
        <w:tblLook w:val="04A0" w:firstRow="1" w:lastRow="0" w:firstColumn="1" w:lastColumn="0" w:noHBand="0" w:noVBand="1"/>
      </w:tblPr>
      <w:tblGrid>
        <w:gridCol w:w="517"/>
        <w:gridCol w:w="2267"/>
        <w:gridCol w:w="1796"/>
        <w:gridCol w:w="2136"/>
        <w:gridCol w:w="2855"/>
      </w:tblGrid>
      <w:tr w:rsidR="006507E6" w:rsidRPr="006507E6" w14:paraId="6CD62C3F" w14:textId="77777777" w:rsidTr="006507E6">
        <w:tc>
          <w:tcPr>
            <w:tcW w:w="548" w:type="dxa"/>
            <w:tcBorders>
              <w:top w:val="single" w:sz="4" w:space="0" w:color="auto"/>
              <w:left w:val="single" w:sz="4" w:space="0" w:color="auto"/>
              <w:bottom w:val="single" w:sz="4" w:space="0" w:color="auto"/>
              <w:right w:val="single" w:sz="4" w:space="0" w:color="auto"/>
            </w:tcBorders>
            <w:hideMark/>
          </w:tcPr>
          <w:p w14:paraId="1F82518D" w14:textId="77777777" w:rsidR="006507E6" w:rsidRPr="006507E6" w:rsidRDefault="006507E6" w:rsidP="006507E6">
            <w:pPr>
              <w:autoSpaceDE w:val="0"/>
              <w:autoSpaceDN w:val="0"/>
              <w:adjustRightInd w:val="0"/>
              <w:rPr>
                <w:b/>
                <w:i/>
                <w:sz w:val="20"/>
                <w:szCs w:val="20"/>
              </w:rPr>
            </w:pPr>
            <w:r w:rsidRPr="006507E6">
              <w:rPr>
                <w:b/>
                <w:bCs/>
                <w:i/>
                <w:sz w:val="20"/>
                <w:szCs w:val="20"/>
                <w:lang w:eastAsia="en-US"/>
              </w:rPr>
              <w:t>№</w:t>
            </w:r>
          </w:p>
        </w:tc>
        <w:tc>
          <w:tcPr>
            <w:tcW w:w="2460" w:type="dxa"/>
            <w:tcBorders>
              <w:top w:val="single" w:sz="4" w:space="0" w:color="auto"/>
              <w:left w:val="single" w:sz="4" w:space="0" w:color="auto"/>
              <w:bottom w:val="single" w:sz="4" w:space="0" w:color="auto"/>
              <w:right w:val="single" w:sz="4" w:space="0" w:color="auto"/>
            </w:tcBorders>
            <w:hideMark/>
          </w:tcPr>
          <w:p w14:paraId="657F4B83" w14:textId="77777777" w:rsidR="006507E6" w:rsidRPr="006507E6" w:rsidRDefault="006507E6" w:rsidP="006507E6">
            <w:pPr>
              <w:autoSpaceDE w:val="0"/>
              <w:autoSpaceDN w:val="0"/>
              <w:adjustRightInd w:val="0"/>
              <w:rPr>
                <w:b/>
                <w:i/>
                <w:sz w:val="20"/>
                <w:szCs w:val="20"/>
              </w:rPr>
            </w:pPr>
            <w:r w:rsidRPr="006507E6">
              <w:rPr>
                <w:b/>
                <w:bCs/>
                <w:i/>
                <w:sz w:val="20"/>
                <w:szCs w:val="20"/>
                <w:lang w:eastAsia="en-US"/>
              </w:rPr>
              <w:t>Ф.И. О педагога</w:t>
            </w:r>
          </w:p>
        </w:tc>
        <w:tc>
          <w:tcPr>
            <w:tcW w:w="1934" w:type="dxa"/>
            <w:tcBorders>
              <w:top w:val="single" w:sz="4" w:space="0" w:color="auto"/>
              <w:left w:val="single" w:sz="4" w:space="0" w:color="auto"/>
              <w:bottom w:val="single" w:sz="4" w:space="0" w:color="auto"/>
              <w:right w:val="single" w:sz="4" w:space="0" w:color="auto"/>
            </w:tcBorders>
            <w:hideMark/>
          </w:tcPr>
          <w:p w14:paraId="5F80D0C2" w14:textId="77777777" w:rsidR="006507E6" w:rsidRPr="006507E6" w:rsidRDefault="006507E6" w:rsidP="006507E6">
            <w:pPr>
              <w:autoSpaceDE w:val="0"/>
              <w:autoSpaceDN w:val="0"/>
              <w:adjustRightInd w:val="0"/>
              <w:rPr>
                <w:b/>
                <w:i/>
                <w:sz w:val="20"/>
                <w:szCs w:val="20"/>
              </w:rPr>
            </w:pPr>
            <w:r w:rsidRPr="006507E6">
              <w:rPr>
                <w:b/>
                <w:bCs/>
                <w:i/>
                <w:sz w:val="20"/>
                <w:szCs w:val="20"/>
                <w:lang w:eastAsia="en-US"/>
              </w:rPr>
              <w:t>должность</w:t>
            </w:r>
          </w:p>
        </w:tc>
        <w:tc>
          <w:tcPr>
            <w:tcW w:w="2320" w:type="dxa"/>
            <w:tcBorders>
              <w:top w:val="single" w:sz="4" w:space="0" w:color="auto"/>
              <w:left w:val="single" w:sz="4" w:space="0" w:color="auto"/>
              <w:bottom w:val="single" w:sz="4" w:space="0" w:color="auto"/>
              <w:right w:val="single" w:sz="4" w:space="0" w:color="auto"/>
            </w:tcBorders>
            <w:hideMark/>
          </w:tcPr>
          <w:p w14:paraId="6BD57917" w14:textId="77777777" w:rsidR="006507E6" w:rsidRPr="006507E6" w:rsidRDefault="006507E6" w:rsidP="006507E6">
            <w:pPr>
              <w:autoSpaceDE w:val="0"/>
              <w:autoSpaceDN w:val="0"/>
              <w:adjustRightInd w:val="0"/>
              <w:rPr>
                <w:b/>
                <w:i/>
                <w:sz w:val="20"/>
                <w:szCs w:val="20"/>
              </w:rPr>
            </w:pPr>
            <w:r w:rsidRPr="006507E6">
              <w:rPr>
                <w:b/>
                <w:bCs/>
                <w:i/>
                <w:sz w:val="20"/>
                <w:szCs w:val="20"/>
                <w:lang w:eastAsia="en-US"/>
              </w:rPr>
              <w:t xml:space="preserve">Аттестация </w:t>
            </w:r>
          </w:p>
        </w:tc>
        <w:tc>
          <w:tcPr>
            <w:tcW w:w="3159" w:type="dxa"/>
            <w:tcBorders>
              <w:top w:val="single" w:sz="4" w:space="0" w:color="auto"/>
              <w:left w:val="single" w:sz="4" w:space="0" w:color="auto"/>
              <w:bottom w:val="single" w:sz="4" w:space="0" w:color="auto"/>
              <w:right w:val="single" w:sz="4" w:space="0" w:color="auto"/>
            </w:tcBorders>
            <w:hideMark/>
          </w:tcPr>
          <w:p w14:paraId="779366A8" w14:textId="77777777" w:rsidR="006507E6" w:rsidRPr="006507E6" w:rsidRDefault="006507E6" w:rsidP="006507E6">
            <w:pPr>
              <w:autoSpaceDE w:val="0"/>
              <w:autoSpaceDN w:val="0"/>
              <w:adjustRightInd w:val="0"/>
              <w:rPr>
                <w:b/>
                <w:i/>
                <w:sz w:val="20"/>
                <w:szCs w:val="20"/>
              </w:rPr>
            </w:pPr>
            <w:r w:rsidRPr="006507E6">
              <w:rPr>
                <w:b/>
                <w:bCs/>
                <w:i/>
                <w:sz w:val="20"/>
                <w:szCs w:val="20"/>
                <w:lang w:eastAsia="en-US"/>
              </w:rPr>
              <w:t>Курсовая подготовка</w:t>
            </w:r>
          </w:p>
        </w:tc>
      </w:tr>
      <w:tr w:rsidR="006507E6" w:rsidRPr="006507E6" w14:paraId="5186606A" w14:textId="77777777" w:rsidTr="006507E6">
        <w:tc>
          <w:tcPr>
            <w:tcW w:w="548" w:type="dxa"/>
            <w:tcBorders>
              <w:top w:val="single" w:sz="4" w:space="0" w:color="auto"/>
              <w:left w:val="single" w:sz="4" w:space="0" w:color="auto"/>
              <w:bottom w:val="single" w:sz="4" w:space="0" w:color="auto"/>
              <w:right w:val="single" w:sz="4" w:space="0" w:color="auto"/>
            </w:tcBorders>
          </w:tcPr>
          <w:p w14:paraId="6F6C5868" w14:textId="77777777" w:rsidR="006507E6" w:rsidRPr="006507E6" w:rsidRDefault="006507E6" w:rsidP="006507E6">
            <w:pPr>
              <w:autoSpaceDE w:val="0"/>
              <w:autoSpaceDN w:val="0"/>
              <w:adjustRightInd w:val="0"/>
              <w:rPr>
                <w:b/>
                <w:i/>
                <w:sz w:val="20"/>
                <w:szCs w:val="20"/>
              </w:rPr>
            </w:pPr>
            <w:r w:rsidRPr="006507E6">
              <w:rPr>
                <w:b/>
                <w:i/>
                <w:sz w:val="20"/>
                <w:szCs w:val="20"/>
              </w:rPr>
              <w:t>1.</w:t>
            </w:r>
          </w:p>
        </w:tc>
        <w:tc>
          <w:tcPr>
            <w:tcW w:w="2460" w:type="dxa"/>
            <w:tcBorders>
              <w:top w:val="single" w:sz="4" w:space="0" w:color="auto"/>
              <w:left w:val="single" w:sz="4" w:space="0" w:color="auto"/>
              <w:bottom w:val="single" w:sz="4" w:space="0" w:color="auto"/>
              <w:right w:val="single" w:sz="4" w:space="0" w:color="auto"/>
            </w:tcBorders>
          </w:tcPr>
          <w:p w14:paraId="2A8880CC" w14:textId="77777777" w:rsidR="006507E6" w:rsidRPr="006507E6" w:rsidRDefault="006507E6" w:rsidP="006507E6">
            <w:pPr>
              <w:autoSpaceDE w:val="0"/>
              <w:autoSpaceDN w:val="0"/>
              <w:adjustRightInd w:val="0"/>
              <w:rPr>
                <w:b/>
                <w:i/>
                <w:sz w:val="20"/>
                <w:szCs w:val="20"/>
              </w:rPr>
            </w:pPr>
            <w:proofErr w:type="spellStart"/>
            <w:r w:rsidRPr="006507E6">
              <w:rPr>
                <w:b/>
                <w:i/>
                <w:sz w:val="20"/>
                <w:szCs w:val="20"/>
              </w:rPr>
              <w:t>Вьюнова</w:t>
            </w:r>
            <w:proofErr w:type="spellEnd"/>
            <w:r w:rsidRPr="006507E6">
              <w:rPr>
                <w:b/>
                <w:i/>
                <w:sz w:val="20"/>
                <w:szCs w:val="20"/>
              </w:rPr>
              <w:t xml:space="preserve"> Татьяна Владимировна</w:t>
            </w:r>
          </w:p>
        </w:tc>
        <w:tc>
          <w:tcPr>
            <w:tcW w:w="1934" w:type="dxa"/>
            <w:tcBorders>
              <w:top w:val="single" w:sz="4" w:space="0" w:color="auto"/>
              <w:left w:val="single" w:sz="4" w:space="0" w:color="auto"/>
              <w:bottom w:val="single" w:sz="4" w:space="0" w:color="auto"/>
              <w:right w:val="single" w:sz="4" w:space="0" w:color="auto"/>
            </w:tcBorders>
          </w:tcPr>
          <w:p w14:paraId="51C1E50E" w14:textId="77777777" w:rsidR="006507E6" w:rsidRPr="006507E6" w:rsidRDefault="006507E6" w:rsidP="006507E6">
            <w:pPr>
              <w:autoSpaceDE w:val="0"/>
              <w:autoSpaceDN w:val="0"/>
              <w:adjustRightInd w:val="0"/>
              <w:rPr>
                <w:b/>
                <w:i/>
                <w:sz w:val="20"/>
                <w:szCs w:val="20"/>
              </w:rPr>
            </w:pPr>
            <w:r w:rsidRPr="006507E6">
              <w:rPr>
                <w:b/>
                <w:i/>
                <w:sz w:val="20"/>
                <w:szCs w:val="20"/>
              </w:rPr>
              <w:t>Учитель – логопед</w:t>
            </w:r>
          </w:p>
        </w:tc>
        <w:tc>
          <w:tcPr>
            <w:tcW w:w="2320" w:type="dxa"/>
            <w:tcBorders>
              <w:top w:val="single" w:sz="4" w:space="0" w:color="auto"/>
              <w:left w:val="single" w:sz="4" w:space="0" w:color="auto"/>
              <w:bottom w:val="single" w:sz="4" w:space="0" w:color="auto"/>
              <w:right w:val="single" w:sz="4" w:space="0" w:color="auto"/>
            </w:tcBorders>
          </w:tcPr>
          <w:p w14:paraId="167D26DA" w14:textId="77777777" w:rsidR="006507E6" w:rsidRPr="006507E6" w:rsidRDefault="006507E6" w:rsidP="006507E6">
            <w:pPr>
              <w:autoSpaceDE w:val="0"/>
              <w:autoSpaceDN w:val="0"/>
              <w:adjustRightInd w:val="0"/>
              <w:rPr>
                <w:b/>
                <w:i/>
                <w:sz w:val="20"/>
                <w:szCs w:val="20"/>
              </w:rPr>
            </w:pPr>
            <w:r w:rsidRPr="006507E6">
              <w:rPr>
                <w:b/>
                <w:i/>
                <w:sz w:val="20"/>
                <w:szCs w:val="20"/>
              </w:rPr>
              <w:t>Высшая категория</w:t>
            </w:r>
          </w:p>
          <w:p w14:paraId="5A4827B9" w14:textId="0C469132" w:rsidR="006507E6" w:rsidRPr="006507E6" w:rsidRDefault="006507E6" w:rsidP="006507E6">
            <w:pPr>
              <w:autoSpaceDE w:val="0"/>
              <w:autoSpaceDN w:val="0"/>
              <w:adjustRightInd w:val="0"/>
              <w:rPr>
                <w:b/>
                <w:i/>
                <w:sz w:val="20"/>
                <w:szCs w:val="20"/>
              </w:rPr>
            </w:pPr>
            <w:r w:rsidRPr="006507E6">
              <w:rPr>
                <w:b/>
                <w:i/>
                <w:sz w:val="20"/>
                <w:szCs w:val="20"/>
              </w:rPr>
              <w:t>20</w:t>
            </w:r>
            <w:r w:rsidR="00612609">
              <w:rPr>
                <w:b/>
                <w:i/>
                <w:sz w:val="20"/>
                <w:szCs w:val="20"/>
              </w:rPr>
              <w:t>24</w:t>
            </w:r>
            <w:r w:rsidRPr="006507E6">
              <w:rPr>
                <w:b/>
                <w:i/>
                <w:sz w:val="20"/>
                <w:szCs w:val="20"/>
              </w:rPr>
              <w:t>год</w:t>
            </w:r>
          </w:p>
          <w:p w14:paraId="1D28DCB2" w14:textId="46990D14" w:rsidR="006507E6" w:rsidRPr="006507E6" w:rsidRDefault="006507E6" w:rsidP="006507E6">
            <w:pPr>
              <w:autoSpaceDE w:val="0"/>
              <w:autoSpaceDN w:val="0"/>
              <w:adjustRightInd w:val="0"/>
              <w:rPr>
                <w:sz w:val="20"/>
                <w:szCs w:val="20"/>
              </w:rPr>
            </w:pPr>
            <w:r w:rsidRPr="006507E6">
              <w:rPr>
                <w:sz w:val="18"/>
                <w:szCs w:val="20"/>
              </w:rPr>
              <w:t xml:space="preserve">Распоряжение </w:t>
            </w:r>
            <w:proofErr w:type="spellStart"/>
            <w:r w:rsidRPr="006507E6">
              <w:rPr>
                <w:sz w:val="18"/>
                <w:szCs w:val="20"/>
              </w:rPr>
              <w:t>минобнауки</w:t>
            </w:r>
            <w:proofErr w:type="spellEnd"/>
            <w:r w:rsidRPr="006507E6">
              <w:rPr>
                <w:sz w:val="18"/>
                <w:szCs w:val="20"/>
              </w:rPr>
              <w:t xml:space="preserve"> 06.02.</w:t>
            </w:r>
            <w:r w:rsidR="00612609">
              <w:rPr>
                <w:sz w:val="18"/>
                <w:szCs w:val="20"/>
              </w:rPr>
              <w:t>24</w:t>
            </w:r>
            <w:r w:rsidRPr="006507E6">
              <w:rPr>
                <w:sz w:val="18"/>
                <w:szCs w:val="20"/>
              </w:rPr>
              <w:t>г. приказ № 200 – Р</w:t>
            </w:r>
          </w:p>
        </w:tc>
        <w:tc>
          <w:tcPr>
            <w:tcW w:w="3159" w:type="dxa"/>
            <w:tcBorders>
              <w:top w:val="single" w:sz="4" w:space="0" w:color="auto"/>
              <w:left w:val="single" w:sz="4" w:space="0" w:color="auto"/>
              <w:bottom w:val="single" w:sz="4" w:space="0" w:color="auto"/>
              <w:right w:val="single" w:sz="4" w:space="0" w:color="auto"/>
            </w:tcBorders>
          </w:tcPr>
          <w:p w14:paraId="43A74F23" w14:textId="77777777" w:rsidR="006507E6" w:rsidRPr="006507E6" w:rsidRDefault="006507E6" w:rsidP="006507E6">
            <w:pPr>
              <w:autoSpaceDE w:val="0"/>
              <w:autoSpaceDN w:val="0"/>
              <w:adjustRightInd w:val="0"/>
              <w:rPr>
                <w:b/>
                <w:i/>
                <w:sz w:val="20"/>
                <w:szCs w:val="20"/>
              </w:rPr>
            </w:pPr>
            <w:r w:rsidRPr="006507E6">
              <w:rPr>
                <w:b/>
                <w:i/>
                <w:sz w:val="20"/>
                <w:szCs w:val="20"/>
              </w:rPr>
              <w:t xml:space="preserve">На базе УИПК ПРО </w:t>
            </w:r>
          </w:p>
          <w:p w14:paraId="0493CD95" w14:textId="3BD5858D" w:rsidR="006507E6" w:rsidRPr="006507E6" w:rsidRDefault="006507E6" w:rsidP="006507E6">
            <w:pPr>
              <w:autoSpaceDE w:val="0"/>
              <w:autoSpaceDN w:val="0"/>
              <w:adjustRightInd w:val="0"/>
              <w:rPr>
                <w:b/>
                <w:i/>
                <w:sz w:val="20"/>
                <w:szCs w:val="20"/>
              </w:rPr>
            </w:pPr>
            <w:r w:rsidRPr="006507E6">
              <w:rPr>
                <w:b/>
                <w:i/>
                <w:sz w:val="20"/>
                <w:szCs w:val="20"/>
              </w:rPr>
              <w:t>с 0</w:t>
            </w:r>
            <w:r w:rsidR="00811923">
              <w:rPr>
                <w:b/>
                <w:i/>
                <w:sz w:val="20"/>
                <w:szCs w:val="20"/>
              </w:rPr>
              <w:t>6</w:t>
            </w:r>
            <w:r w:rsidRPr="006507E6">
              <w:rPr>
                <w:b/>
                <w:i/>
                <w:sz w:val="20"/>
                <w:szCs w:val="20"/>
              </w:rPr>
              <w:t>.0</w:t>
            </w:r>
            <w:r w:rsidR="002E6A87">
              <w:rPr>
                <w:b/>
                <w:i/>
                <w:sz w:val="20"/>
                <w:szCs w:val="20"/>
              </w:rPr>
              <w:t>6</w:t>
            </w:r>
            <w:r w:rsidRPr="006507E6">
              <w:rPr>
                <w:b/>
                <w:i/>
                <w:sz w:val="20"/>
                <w:szCs w:val="20"/>
              </w:rPr>
              <w:t>.</w:t>
            </w:r>
            <w:r w:rsidR="002E6A87">
              <w:rPr>
                <w:b/>
                <w:i/>
                <w:sz w:val="20"/>
                <w:szCs w:val="20"/>
              </w:rPr>
              <w:t>23</w:t>
            </w:r>
            <w:r w:rsidRPr="006507E6">
              <w:rPr>
                <w:b/>
                <w:i/>
                <w:sz w:val="20"/>
                <w:szCs w:val="20"/>
              </w:rPr>
              <w:t xml:space="preserve"> по 2</w:t>
            </w:r>
            <w:r w:rsidR="00811923">
              <w:rPr>
                <w:b/>
                <w:i/>
                <w:sz w:val="20"/>
                <w:szCs w:val="20"/>
              </w:rPr>
              <w:t>5</w:t>
            </w:r>
            <w:r w:rsidRPr="006507E6">
              <w:rPr>
                <w:b/>
                <w:i/>
                <w:sz w:val="20"/>
                <w:szCs w:val="20"/>
              </w:rPr>
              <w:t>.0</w:t>
            </w:r>
            <w:r w:rsidR="002E6A87">
              <w:rPr>
                <w:b/>
                <w:i/>
                <w:sz w:val="20"/>
                <w:szCs w:val="20"/>
              </w:rPr>
              <w:t>6</w:t>
            </w:r>
            <w:r w:rsidRPr="006507E6">
              <w:rPr>
                <w:b/>
                <w:i/>
                <w:sz w:val="20"/>
                <w:szCs w:val="20"/>
              </w:rPr>
              <w:t>.</w:t>
            </w:r>
            <w:r w:rsidR="002E6A87">
              <w:rPr>
                <w:b/>
                <w:i/>
                <w:sz w:val="20"/>
                <w:szCs w:val="20"/>
              </w:rPr>
              <w:t>23</w:t>
            </w:r>
            <w:r w:rsidRPr="006507E6">
              <w:rPr>
                <w:b/>
                <w:i/>
                <w:sz w:val="20"/>
                <w:szCs w:val="20"/>
              </w:rPr>
              <w:t>.</w:t>
            </w:r>
          </w:p>
          <w:p w14:paraId="354274C4" w14:textId="77777777" w:rsidR="006507E6" w:rsidRPr="006507E6" w:rsidRDefault="006507E6" w:rsidP="006507E6">
            <w:pPr>
              <w:autoSpaceDE w:val="0"/>
              <w:autoSpaceDN w:val="0"/>
              <w:adjustRightInd w:val="0"/>
              <w:rPr>
                <w:sz w:val="20"/>
                <w:szCs w:val="20"/>
              </w:rPr>
            </w:pPr>
            <w:r w:rsidRPr="006507E6">
              <w:rPr>
                <w:sz w:val="20"/>
                <w:szCs w:val="20"/>
              </w:rPr>
              <w:t>Тема: «Современные образовательные технологии в области логопедии»</w:t>
            </w:r>
          </w:p>
        </w:tc>
      </w:tr>
    </w:tbl>
    <w:p w14:paraId="2B2D9ADA" w14:textId="77777777" w:rsidR="006507E6" w:rsidRPr="006507E6" w:rsidRDefault="006507E6" w:rsidP="006507E6">
      <w:pPr>
        <w:tabs>
          <w:tab w:val="left" w:pos="9781"/>
        </w:tabs>
        <w:rPr>
          <w:rFonts w:eastAsiaTheme="minorHAnsi"/>
          <w:lang w:eastAsia="en-US"/>
        </w:rPr>
      </w:pPr>
      <w:r w:rsidRPr="006507E6">
        <w:rPr>
          <w:rFonts w:eastAsiaTheme="minorHAnsi"/>
          <w:lang w:eastAsia="en-US"/>
        </w:rPr>
        <w:t xml:space="preserve">        </w:t>
      </w:r>
      <w:r w:rsidRPr="006507E6">
        <w:rPr>
          <w:rFonts w:eastAsiaTheme="minorHAnsi"/>
          <w:b/>
          <w:bCs/>
          <w:i/>
          <w:iCs/>
          <w:lang w:eastAsia="en-US"/>
        </w:rPr>
        <w:t>Психолого-медико- педагогический консилиум (</w:t>
      </w:r>
      <w:proofErr w:type="spellStart"/>
      <w:r w:rsidRPr="006507E6">
        <w:rPr>
          <w:rFonts w:eastAsiaTheme="minorHAnsi"/>
          <w:b/>
          <w:i/>
          <w:lang w:eastAsia="en-US"/>
        </w:rPr>
        <w:t>ПМПк</w:t>
      </w:r>
      <w:proofErr w:type="spellEnd"/>
      <w:r w:rsidRPr="006507E6">
        <w:rPr>
          <w:rFonts w:eastAsiaTheme="minorHAnsi"/>
          <w:b/>
          <w:i/>
          <w:lang w:eastAsia="en-US"/>
        </w:rPr>
        <w:t>),</w:t>
      </w:r>
      <w:r w:rsidRPr="006507E6">
        <w:rPr>
          <w:rFonts w:eastAsia="SimSun"/>
        </w:rPr>
        <w:t xml:space="preserve"> который создан в образовательной организации, выполняет организационно-управленческую функцию и координирует деятельность участников коррекционно-педагогического процесса. Его главные задачи: защита прав и интересов ребенка; углубленная диагностика по проблемам развития; выявление групп детей, требующих особого внимания специалистов; консультирование всех участников образовательного процесса. Консилиум можно рассматривать как механизм психолого-медико- педагогического сопровождения детей с ОВЗ в образовательной организации. Консилиум  утверждает индивидуальные АОП и образовательные маршруты, отслеживает их выполнение. Выполняет консультативные функции, а также служит для повышения компетенции педагогических кадров, работающих с детьми с ОВЗ.</w:t>
      </w:r>
      <w:r w:rsidRPr="006507E6">
        <w:rPr>
          <w:rFonts w:eastAsiaTheme="minorHAnsi"/>
          <w:lang w:eastAsia="en-US"/>
        </w:rPr>
        <w:t xml:space="preserve"> Программа коррекционной работы обсуждается и утверждается участниками </w:t>
      </w:r>
      <w:proofErr w:type="spellStart"/>
      <w:r w:rsidRPr="006507E6">
        <w:rPr>
          <w:rFonts w:eastAsiaTheme="minorHAnsi"/>
          <w:lang w:eastAsia="en-US"/>
        </w:rPr>
        <w:t>ПМПк</w:t>
      </w:r>
      <w:proofErr w:type="spellEnd"/>
      <w:r w:rsidRPr="006507E6">
        <w:rPr>
          <w:rFonts w:eastAsiaTheme="minorHAnsi"/>
          <w:lang w:eastAsia="en-US"/>
        </w:rPr>
        <w:t xml:space="preserve">.  </w:t>
      </w:r>
    </w:p>
    <w:p w14:paraId="0F9A5698" w14:textId="77777777" w:rsidR="006507E6" w:rsidRPr="006507E6" w:rsidRDefault="006507E6" w:rsidP="006507E6">
      <w:pPr>
        <w:tabs>
          <w:tab w:val="left" w:pos="9781"/>
        </w:tabs>
        <w:spacing w:after="200"/>
        <w:rPr>
          <w:rFonts w:eastAsiaTheme="minorHAnsi"/>
          <w:lang w:eastAsia="en-US"/>
        </w:rPr>
      </w:pPr>
      <w:r w:rsidRPr="006507E6">
        <w:rPr>
          <w:rFonts w:eastAsiaTheme="minorHAnsi"/>
          <w:lang w:eastAsia="en-US"/>
        </w:rPr>
        <w:t xml:space="preserve">     </w:t>
      </w:r>
      <w:proofErr w:type="spellStart"/>
      <w:r w:rsidRPr="006507E6">
        <w:rPr>
          <w:rFonts w:eastAsiaTheme="minorHAnsi"/>
          <w:lang w:eastAsia="en-US"/>
        </w:rPr>
        <w:t>ПМПк</w:t>
      </w:r>
      <w:proofErr w:type="spellEnd"/>
      <w:r w:rsidRPr="006507E6">
        <w:rPr>
          <w:rFonts w:eastAsiaTheme="minorHAnsi"/>
          <w:lang w:eastAsia="en-US"/>
        </w:rPr>
        <w:t xml:space="preserve"> также обеспечивает обсуждение промежуточных результатов реализации программы коррекционной работы, анализирует динамику развития детей, корректирует содержание коррекционно-развивающих программ, формы работы, используемые технологии, разрабатывает рекомендации для дальнейшей работы педагогов. </w:t>
      </w:r>
      <w:proofErr w:type="spellStart"/>
      <w:r w:rsidRPr="006507E6">
        <w:rPr>
          <w:rFonts w:eastAsiaTheme="minorHAnsi"/>
          <w:lang w:eastAsia="en-US"/>
        </w:rPr>
        <w:t>ПМПк</w:t>
      </w:r>
      <w:proofErr w:type="spellEnd"/>
      <w:r w:rsidRPr="006507E6">
        <w:rPr>
          <w:rFonts w:eastAsiaTheme="minorHAnsi"/>
          <w:lang w:eastAsia="en-US"/>
        </w:rPr>
        <w:t xml:space="preserve"> тесно взаимодействует с ПМПК и семьями воспитанников.</w:t>
      </w:r>
      <w:bookmarkStart w:id="15" w:name="_Toc485825621"/>
      <w:r w:rsidRPr="006507E6">
        <w:rPr>
          <w:rFonts w:eastAsiaTheme="minorHAnsi"/>
          <w:lang w:eastAsia="en-US"/>
        </w:rPr>
        <w:t xml:space="preserve"> </w:t>
      </w:r>
    </w:p>
    <w:tbl>
      <w:tblPr>
        <w:tblStyle w:val="1f7"/>
        <w:tblpPr w:leftFromText="180" w:rightFromText="180" w:vertAnchor="text" w:horzAnchor="margin" w:tblpXSpec="center" w:tblpY="404"/>
        <w:tblW w:w="0" w:type="auto"/>
        <w:tblInd w:w="0" w:type="dxa"/>
        <w:tblLook w:val="04A0" w:firstRow="1" w:lastRow="0" w:firstColumn="1" w:lastColumn="0" w:noHBand="0" w:noVBand="1"/>
      </w:tblPr>
      <w:tblGrid>
        <w:gridCol w:w="521"/>
        <w:gridCol w:w="9050"/>
      </w:tblGrid>
      <w:tr w:rsidR="00042A92" w:rsidRPr="006507E6" w14:paraId="4587EEFA" w14:textId="77777777" w:rsidTr="00042A92">
        <w:tc>
          <w:tcPr>
            <w:tcW w:w="521" w:type="dxa"/>
            <w:tcBorders>
              <w:top w:val="single" w:sz="4" w:space="0" w:color="auto"/>
              <w:left w:val="single" w:sz="4" w:space="0" w:color="auto"/>
              <w:bottom w:val="single" w:sz="4" w:space="0" w:color="auto"/>
              <w:right w:val="single" w:sz="4" w:space="0" w:color="auto"/>
            </w:tcBorders>
            <w:hideMark/>
          </w:tcPr>
          <w:p w14:paraId="2EF8BDF1" w14:textId="77777777" w:rsidR="00042A92" w:rsidRPr="006507E6" w:rsidRDefault="00042A92" w:rsidP="00042A92">
            <w:pPr>
              <w:keepNext/>
              <w:keepLines/>
              <w:outlineLvl w:val="1"/>
              <w:rPr>
                <w:b/>
                <w:shd w:val="clear" w:color="auto" w:fill="FFFFFF"/>
                <w:lang w:eastAsia="en-US"/>
              </w:rPr>
            </w:pPr>
            <w:r w:rsidRPr="006507E6">
              <w:rPr>
                <w:shd w:val="clear" w:color="auto" w:fill="FFFFFF"/>
                <w:lang w:eastAsia="en-US"/>
              </w:rPr>
              <w:t>№</w:t>
            </w:r>
          </w:p>
        </w:tc>
        <w:tc>
          <w:tcPr>
            <w:tcW w:w="9050" w:type="dxa"/>
            <w:tcBorders>
              <w:top w:val="single" w:sz="4" w:space="0" w:color="auto"/>
              <w:left w:val="single" w:sz="4" w:space="0" w:color="auto"/>
              <w:bottom w:val="single" w:sz="4" w:space="0" w:color="auto"/>
              <w:right w:val="single" w:sz="4" w:space="0" w:color="auto"/>
            </w:tcBorders>
            <w:hideMark/>
          </w:tcPr>
          <w:p w14:paraId="179B8D49" w14:textId="77777777" w:rsidR="00042A92" w:rsidRPr="006507E6" w:rsidRDefault="00042A92" w:rsidP="00042A92">
            <w:pPr>
              <w:keepNext/>
              <w:keepLines/>
              <w:outlineLvl w:val="1"/>
              <w:rPr>
                <w:b/>
                <w:shd w:val="clear" w:color="auto" w:fill="FFFFFF"/>
                <w:lang w:eastAsia="en-US"/>
              </w:rPr>
            </w:pPr>
            <w:r w:rsidRPr="006507E6">
              <w:rPr>
                <w:shd w:val="clear" w:color="auto" w:fill="FFFFFF"/>
                <w:lang w:eastAsia="en-US"/>
              </w:rPr>
              <w:t xml:space="preserve">Наличие помещений  </w:t>
            </w:r>
          </w:p>
        </w:tc>
      </w:tr>
      <w:tr w:rsidR="00042A92" w:rsidRPr="006507E6" w14:paraId="569F8AA0" w14:textId="77777777" w:rsidTr="00042A92">
        <w:tc>
          <w:tcPr>
            <w:tcW w:w="521" w:type="dxa"/>
            <w:tcBorders>
              <w:top w:val="single" w:sz="4" w:space="0" w:color="auto"/>
              <w:left w:val="single" w:sz="4" w:space="0" w:color="auto"/>
              <w:bottom w:val="single" w:sz="4" w:space="0" w:color="auto"/>
              <w:right w:val="single" w:sz="4" w:space="0" w:color="auto"/>
            </w:tcBorders>
            <w:hideMark/>
          </w:tcPr>
          <w:p w14:paraId="0AE7D546" w14:textId="77777777" w:rsidR="00042A92" w:rsidRPr="006507E6" w:rsidRDefault="00042A92" w:rsidP="00042A92">
            <w:pPr>
              <w:keepNext/>
              <w:keepLines/>
              <w:outlineLvl w:val="1"/>
              <w:rPr>
                <w:b/>
                <w:shd w:val="clear" w:color="auto" w:fill="FFFFFF"/>
                <w:lang w:eastAsia="en-US"/>
              </w:rPr>
            </w:pPr>
            <w:r w:rsidRPr="006507E6">
              <w:rPr>
                <w:shd w:val="clear" w:color="auto" w:fill="FFFFFF"/>
                <w:lang w:eastAsia="en-US"/>
              </w:rPr>
              <w:t>1</w:t>
            </w:r>
            <w:r w:rsidRPr="006507E6">
              <w:rPr>
                <w:b/>
                <w:shd w:val="clear" w:color="auto" w:fill="FFFFFF"/>
                <w:lang w:eastAsia="en-US"/>
              </w:rPr>
              <w:t>.</w:t>
            </w:r>
          </w:p>
        </w:tc>
        <w:tc>
          <w:tcPr>
            <w:tcW w:w="9050" w:type="dxa"/>
            <w:tcBorders>
              <w:top w:val="single" w:sz="4" w:space="0" w:color="auto"/>
              <w:left w:val="single" w:sz="4" w:space="0" w:color="auto"/>
              <w:bottom w:val="single" w:sz="4" w:space="0" w:color="auto"/>
              <w:right w:val="single" w:sz="4" w:space="0" w:color="auto"/>
            </w:tcBorders>
            <w:hideMark/>
          </w:tcPr>
          <w:p w14:paraId="7AED99D8" w14:textId="77777777" w:rsidR="00042A92" w:rsidRPr="006507E6" w:rsidRDefault="00042A92" w:rsidP="00042A92">
            <w:pPr>
              <w:keepNext/>
              <w:keepLines/>
              <w:outlineLvl w:val="1"/>
              <w:rPr>
                <w:shd w:val="clear" w:color="auto" w:fill="FFFFFF"/>
                <w:lang w:eastAsia="en-US"/>
              </w:rPr>
            </w:pPr>
            <w:r w:rsidRPr="006507E6">
              <w:rPr>
                <w:shd w:val="clear" w:color="auto" w:fill="FFFFFF"/>
                <w:lang w:eastAsia="en-US"/>
              </w:rPr>
              <w:t>Приемная  -  информационный стенд: «Советы логопеда»</w:t>
            </w:r>
          </w:p>
          <w:p w14:paraId="0833F540" w14:textId="77777777" w:rsidR="00042A92" w:rsidRPr="006507E6" w:rsidRDefault="00042A92" w:rsidP="00042A92">
            <w:pPr>
              <w:keepNext/>
              <w:keepLines/>
              <w:numPr>
                <w:ilvl w:val="0"/>
                <w:numId w:val="10"/>
              </w:numPr>
              <w:outlineLvl w:val="1"/>
              <w:rPr>
                <w:b/>
                <w:shd w:val="clear" w:color="auto" w:fill="FFFFFF"/>
                <w:lang w:eastAsia="en-US"/>
              </w:rPr>
            </w:pPr>
            <w:r w:rsidRPr="006507E6">
              <w:rPr>
                <w:shd w:val="clear" w:color="auto" w:fill="FFFFFF"/>
                <w:lang w:eastAsia="en-US"/>
              </w:rPr>
              <w:t>Еженедельная тематическая картотека</w:t>
            </w:r>
          </w:p>
          <w:p w14:paraId="4C543C71" w14:textId="77777777" w:rsidR="00042A92" w:rsidRPr="006507E6" w:rsidRDefault="00042A92" w:rsidP="00042A92">
            <w:pPr>
              <w:keepNext/>
              <w:keepLines/>
              <w:numPr>
                <w:ilvl w:val="0"/>
                <w:numId w:val="10"/>
              </w:numPr>
              <w:outlineLvl w:val="1"/>
              <w:rPr>
                <w:b/>
                <w:shd w:val="clear" w:color="auto" w:fill="FFFFFF"/>
                <w:lang w:eastAsia="en-US"/>
              </w:rPr>
            </w:pPr>
            <w:r w:rsidRPr="006507E6">
              <w:rPr>
                <w:shd w:val="clear" w:color="auto" w:fill="FFFFFF"/>
                <w:lang w:eastAsia="en-US"/>
              </w:rPr>
              <w:t>Информация для родителей (меняется 1 раз в месяц)</w:t>
            </w:r>
          </w:p>
        </w:tc>
      </w:tr>
      <w:tr w:rsidR="00042A92" w:rsidRPr="006507E6" w14:paraId="61E94B26" w14:textId="77777777" w:rsidTr="00042A92">
        <w:tc>
          <w:tcPr>
            <w:tcW w:w="521" w:type="dxa"/>
            <w:tcBorders>
              <w:top w:val="single" w:sz="4" w:space="0" w:color="auto"/>
              <w:left w:val="single" w:sz="4" w:space="0" w:color="auto"/>
              <w:bottom w:val="single" w:sz="4" w:space="0" w:color="auto"/>
              <w:right w:val="single" w:sz="4" w:space="0" w:color="auto"/>
            </w:tcBorders>
            <w:hideMark/>
          </w:tcPr>
          <w:p w14:paraId="4195F238" w14:textId="77777777" w:rsidR="00042A92" w:rsidRPr="006507E6" w:rsidRDefault="00042A92" w:rsidP="00042A92">
            <w:pPr>
              <w:keepNext/>
              <w:keepLines/>
              <w:outlineLvl w:val="1"/>
              <w:rPr>
                <w:b/>
                <w:shd w:val="clear" w:color="auto" w:fill="FFFFFF"/>
                <w:lang w:eastAsia="en-US"/>
              </w:rPr>
            </w:pPr>
            <w:r w:rsidRPr="006507E6">
              <w:rPr>
                <w:shd w:val="clear" w:color="auto" w:fill="FFFFFF"/>
                <w:lang w:eastAsia="en-US"/>
              </w:rPr>
              <w:t>2.</w:t>
            </w:r>
          </w:p>
        </w:tc>
        <w:tc>
          <w:tcPr>
            <w:tcW w:w="9050" w:type="dxa"/>
            <w:tcBorders>
              <w:top w:val="single" w:sz="4" w:space="0" w:color="auto"/>
              <w:left w:val="single" w:sz="4" w:space="0" w:color="auto"/>
              <w:bottom w:val="single" w:sz="4" w:space="0" w:color="auto"/>
              <w:right w:val="single" w:sz="4" w:space="0" w:color="auto"/>
            </w:tcBorders>
            <w:hideMark/>
          </w:tcPr>
          <w:p w14:paraId="307A1CDF" w14:textId="77777777" w:rsidR="00042A92" w:rsidRPr="006507E6" w:rsidRDefault="00042A92" w:rsidP="00042A92">
            <w:pPr>
              <w:keepNext/>
              <w:keepLines/>
              <w:outlineLvl w:val="1"/>
              <w:rPr>
                <w:shd w:val="clear" w:color="auto" w:fill="FFFFFF"/>
                <w:lang w:eastAsia="en-US"/>
              </w:rPr>
            </w:pPr>
            <w:r w:rsidRPr="006507E6">
              <w:rPr>
                <w:shd w:val="clear" w:color="auto" w:fill="FFFFFF"/>
                <w:lang w:eastAsia="en-US"/>
              </w:rPr>
              <w:t xml:space="preserve">Групповая комната - «Речевой уголок»: </w:t>
            </w:r>
          </w:p>
          <w:p w14:paraId="57B25846" w14:textId="77777777" w:rsidR="00042A92" w:rsidRPr="006507E6" w:rsidRDefault="00042A92" w:rsidP="00042A92">
            <w:pPr>
              <w:keepNext/>
              <w:keepLines/>
              <w:outlineLvl w:val="1"/>
              <w:rPr>
                <w:rFonts w:ascii="Tahoma" w:hAnsi="Tahoma" w:cs="Tahoma"/>
                <w:color w:val="000000"/>
                <w:szCs w:val="27"/>
                <w:lang w:eastAsia="en-US"/>
              </w:rPr>
            </w:pPr>
            <w:r w:rsidRPr="006507E6">
              <w:rPr>
                <w:shd w:val="clear" w:color="auto" w:fill="FFFFFF"/>
                <w:lang w:eastAsia="en-US"/>
              </w:rPr>
              <w:t>- сенсорная зона;</w:t>
            </w:r>
            <w:r w:rsidRPr="006507E6">
              <w:rPr>
                <w:rFonts w:ascii="Tahoma" w:hAnsi="Tahoma" w:cs="Tahoma"/>
                <w:color w:val="000000"/>
                <w:szCs w:val="27"/>
                <w:lang w:eastAsia="en-US"/>
              </w:rPr>
              <w:t xml:space="preserve"> </w:t>
            </w:r>
          </w:p>
          <w:p w14:paraId="6FF15749" w14:textId="77777777" w:rsidR="00042A92" w:rsidRPr="006507E6" w:rsidRDefault="00042A92" w:rsidP="00042A92">
            <w:pPr>
              <w:keepNext/>
              <w:keepLines/>
              <w:outlineLvl w:val="1"/>
              <w:rPr>
                <w:bCs/>
                <w:color w:val="000000"/>
                <w:szCs w:val="20"/>
                <w:lang w:eastAsia="en-US"/>
              </w:rPr>
            </w:pPr>
            <w:r w:rsidRPr="006507E6">
              <w:rPr>
                <w:color w:val="000000"/>
                <w:szCs w:val="20"/>
                <w:lang w:eastAsia="en-US"/>
              </w:rPr>
              <w:t>- центр проведения логопедических компонентов НОД</w:t>
            </w:r>
            <w:r w:rsidRPr="006507E6">
              <w:rPr>
                <w:bCs/>
                <w:color w:val="000000"/>
                <w:szCs w:val="20"/>
                <w:lang w:eastAsia="en-US"/>
              </w:rPr>
              <w:t>;</w:t>
            </w:r>
          </w:p>
          <w:p w14:paraId="18AE6DE7" w14:textId="77777777" w:rsidR="00042A92" w:rsidRPr="006507E6" w:rsidRDefault="00042A92" w:rsidP="00042A92">
            <w:pPr>
              <w:keepNext/>
              <w:keepLines/>
              <w:outlineLvl w:val="1"/>
              <w:rPr>
                <w:bCs/>
                <w:color w:val="000000"/>
                <w:szCs w:val="20"/>
                <w:lang w:eastAsia="en-US"/>
              </w:rPr>
            </w:pPr>
            <w:r w:rsidRPr="006507E6">
              <w:rPr>
                <w:bCs/>
                <w:color w:val="000000"/>
                <w:szCs w:val="20"/>
                <w:lang w:eastAsia="en-US"/>
              </w:rPr>
              <w:t>- зона моторного развития;</w:t>
            </w:r>
          </w:p>
          <w:p w14:paraId="76BAFD6C" w14:textId="77777777" w:rsidR="00042A92" w:rsidRPr="006507E6" w:rsidRDefault="00042A92" w:rsidP="00042A92">
            <w:pPr>
              <w:keepNext/>
              <w:keepLines/>
              <w:outlineLvl w:val="1"/>
              <w:rPr>
                <w:bCs/>
                <w:color w:val="000000"/>
                <w:szCs w:val="20"/>
                <w:lang w:eastAsia="en-US"/>
              </w:rPr>
            </w:pPr>
            <w:r w:rsidRPr="006507E6">
              <w:rPr>
                <w:bCs/>
                <w:color w:val="000000"/>
                <w:szCs w:val="20"/>
                <w:lang w:eastAsia="en-US"/>
              </w:rPr>
              <w:t>- зона зрительного восприятия;</w:t>
            </w:r>
          </w:p>
          <w:p w14:paraId="7E991583" w14:textId="77777777" w:rsidR="00042A92" w:rsidRPr="006507E6" w:rsidRDefault="00042A92" w:rsidP="00042A92">
            <w:pPr>
              <w:keepNext/>
              <w:keepLines/>
              <w:outlineLvl w:val="1"/>
              <w:rPr>
                <w:bCs/>
                <w:color w:val="000000"/>
                <w:szCs w:val="20"/>
                <w:lang w:eastAsia="en-US"/>
              </w:rPr>
            </w:pPr>
            <w:r w:rsidRPr="006507E6">
              <w:rPr>
                <w:bCs/>
                <w:color w:val="000000"/>
                <w:szCs w:val="20"/>
                <w:lang w:eastAsia="en-US"/>
              </w:rPr>
              <w:t>- зона речевого дыхания;</w:t>
            </w:r>
          </w:p>
          <w:p w14:paraId="51DB3767" w14:textId="77777777" w:rsidR="00042A92" w:rsidRPr="006507E6" w:rsidRDefault="00042A92" w:rsidP="00042A92">
            <w:pPr>
              <w:keepNext/>
              <w:keepLines/>
              <w:outlineLvl w:val="1"/>
              <w:rPr>
                <w:b/>
                <w:shd w:val="clear" w:color="auto" w:fill="FFFFFF"/>
                <w:lang w:eastAsia="en-US"/>
              </w:rPr>
            </w:pPr>
            <w:r w:rsidRPr="006507E6">
              <w:rPr>
                <w:bCs/>
                <w:color w:val="000000"/>
                <w:szCs w:val="20"/>
                <w:lang w:eastAsia="en-US"/>
              </w:rPr>
              <w:t>- зона релаксации;</w:t>
            </w:r>
          </w:p>
        </w:tc>
      </w:tr>
      <w:tr w:rsidR="00042A92" w:rsidRPr="006507E6" w14:paraId="06E1F38C" w14:textId="77777777" w:rsidTr="00042A92">
        <w:tc>
          <w:tcPr>
            <w:tcW w:w="521" w:type="dxa"/>
            <w:tcBorders>
              <w:top w:val="single" w:sz="4" w:space="0" w:color="auto"/>
              <w:left w:val="single" w:sz="4" w:space="0" w:color="auto"/>
              <w:bottom w:val="single" w:sz="4" w:space="0" w:color="auto"/>
              <w:right w:val="single" w:sz="4" w:space="0" w:color="auto"/>
            </w:tcBorders>
          </w:tcPr>
          <w:p w14:paraId="4DF4DDC0" w14:textId="77777777" w:rsidR="00042A92" w:rsidRPr="006507E6" w:rsidRDefault="00042A92" w:rsidP="00042A92">
            <w:pPr>
              <w:keepNext/>
              <w:keepLines/>
              <w:outlineLvl w:val="1"/>
              <w:rPr>
                <w:shd w:val="clear" w:color="auto" w:fill="FFFFFF"/>
                <w:lang w:eastAsia="en-US"/>
              </w:rPr>
            </w:pPr>
            <w:r w:rsidRPr="006507E6">
              <w:rPr>
                <w:shd w:val="clear" w:color="auto" w:fill="FFFFFF"/>
                <w:lang w:eastAsia="en-US"/>
              </w:rPr>
              <w:t>3.</w:t>
            </w:r>
          </w:p>
        </w:tc>
        <w:tc>
          <w:tcPr>
            <w:tcW w:w="9050" w:type="dxa"/>
            <w:tcBorders>
              <w:top w:val="single" w:sz="4" w:space="0" w:color="auto"/>
              <w:left w:val="single" w:sz="4" w:space="0" w:color="auto"/>
              <w:bottom w:val="single" w:sz="4" w:space="0" w:color="auto"/>
              <w:right w:val="single" w:sz="4" w:space="0" w:color="auto"/>
            </w:tcBorders>
          </w:tcPr>
          <w:p w14:paraId="45EBECA3" w14:textId="77777777" w:rsidR="00042A92" w:rsidRPr="006507E6" w:rsidRDefault="00042A92" w:rsidP="00042A92">
            <w:pPr>
              <w:keepNext/>
              <w:keepLines/>
              <w:outlineLvl w:val="1"/>
              <w:rPr>
                <w:b/>
                <w:shd w:val="clear" w:color="auto" w:fill="FFFFFF"/>
                <w:lang w:eastAsia="en-US"/>
              </w:rPr>
            </w:pPr>
            <w:r w:rsidRPr="006507E6">
              <w:rPr>
                <w:shd w:val="clear" w:color="auto" w:fill="FFFFFF"/>
                <w:lang w:eastAsia="en-US"/>
              </w:rPr>
              <w:t>Логопедический кабинет</w:t>
            </w:r>
          </w:p>
        </w:tc>
      </w:tr>
      <w:tr w:rsidR="00042A92" w:rsidRPr="006507E6" w14:paraId="7C0CA97F" w14:textId="77777777" w:rsidTr="00042A92">
        <w:tc>
          <w:tcPr>
            <w:tcW w:w="9571" w:type="dxa"/>
            <w:gridSpan w:val="2"/>
            <w:tcBorders>
              <w:top w:val="single" w:sz="4" w:space="0" w:color="auto"/>
              <w:left w:val="single" w:sz="4" w:space="0" w:color="auto"/>
              <w:bottom w:val="single" w:sz="4" w:space="0" w:color="auto"/>
              <w:right w:val="single" w:sz="4" w:space="0" w:color="auto"/>
            </w:tcBorders>
            <w:hideMark/>
          </w:tcPr>
          <w:p w14:paraId="2548FC88" w14:textId="77777777" w:rsidR="00042A92" w:rsidRPr="006507E6" w:rsidRDefault="00042A92" w:rsidP="00042A92">
            <w:pPr>
              <w:keepNext/>
              <w:keepLines/>
              <w:jc w:val="center"/>
              <w:outlineLvl w:val="1"/>
              <w:rPr>
                <w:b/>
                <w:shd w:val="clear" w:color="auto" w:fill="FFFFFF"/>
                <w:lang w:eastAsia="en-US"/>
              </w:rPr>
            </w:pPr>
            <w:r w:rsidRPr="006507E6">
              <w:rPr>
                <w:shd w:val="clear" w:color="auto" w:fill="FFFFFF"/>
                <w:lang w:eastAsia="en-US"/>
              </w:rPr>
              <w:t>ТСО</w:t>
            </w:r>
          </w:p>
        </w:tc>
      </w:tr>
      <w:tr w:rsidR="00042A92" w:rsidRPr="006507E6" w14:paraId="4DADD734" w14:textId="77777777" w:rsidTr="00042A92">
        <w:tc>
          <w:tcPr>
            <w:tcW w:w="521" w:type="dxa"/>
            <w:tcBorders>
              <w:top w:val="single" w:sz="4" w:space="0" w:color="auto"/>
              <w:left w:val="single" w:sz="4" w:space="0" w:color="auto"/>
              <w:bottom w:val="single" w:sz="4" w:space="0" w:color="auto"/>
              <w:right w:val="single" w:sz="4" w:space="0" w:color="auto"/>
            </w:tcBorders>
            <w:hideMark/>
          </w:tcPr>
          <w:p w14:paraId="0CCF60E8" w14:textId="77777777" w:rsidR="00042A92" w:rsidRPr="006507E6" w:rsidRDefault="00042A92" w:rsidP="00042A92">
            <w:pPr>
              <w:keepNext/>
              <w:keepLines/>
              <w:outlineLvl w:val="1"/>
              <w:rPr>
                <w:b/>
                <w:shd w:val="clear" w:color="auto" w:fill="FFFFFF"/>
                <w:lang w:eastAsia="en-US"/>
              </w:rPr>
            </w:pPr>
          </w:p>
        </w:tc>
        <w:tc>
          <w:tcPr>
            <w:tcW w:w="9050" w:type="dxa"/>
            <w:tcBorders>
              <w:top w:val="single" w:sz="4" w:space="0" w:color="auto"/>
              <w:left w:val="single" w:sz="4" w:space="0" w:color="auto"/>
              <w:bottom w:val="single" w:sz="4" w:space="0" w:color="auto"/>
              <w:right w:val="single" w:sz="4" w:space="0" w:color="auto"/>
            </w:tcBorders>
            <w:hideMark/>
          </w:tcPr>
          <w:p w14:paraId="0AC549D3" w14:textId="77777777" w:rsidR="00042A92" w:rsidRPr="006507E6" w:rsidRDefault="00042A92" w:rsidP="00042A92">
            <w:pPr>
              <w:keepNext/>
              <w:keepLines/>
              <w:outlineLvl w:val="1"/>
              <w:rPr>
                <w:b/>
                <w:shd w:val="clear" w:color="auto" w:fill="FFFFFF"/>
                <w:lang w:eastAsia="en-US"/>
              </w:rPr>
            </w:pPr>
            <w:r w:rsidRPr="006507E6">
              <w:rPr>
                <w:shd w:val="clear" w:color="auto" w:fill="FFFFFF"/>
                <w:lang w:eastAsia="en-US"/>
              </w:rPr>
              <w:t>Компьютер, магнитофон, колонки, наушники.</w:t>
            </w:r>
          </w:p>
        </w:tc>
      </w:tr>
    </w:tbl>
    <w:p w14:paraId="2125BE88" w14:textId="77777777" w:rsidR="006507E6" w:rsidRPr="006507E6" w:rsidRDefault="00042A92" w:rsidP="00042A92">
      <w:pPr>
        <w:tabs>
          <w:tab w:val="left" w:pos="9781"/>
        </w:tabs>
        <w:suppressAutoHyphens/>
        <w:spacing w:after="200" w:line="276" w:lineRule="auto"/>
        <w:contextualSpacing/>
        <w:jc w:val="both"/>
        <w:textAlignment w:val="baseline"/>
        <w:rPr>
          <w:rFonts w:eastAsia="Calibri"/>
          <w:color w:val="00000A"/>
          <w:lang w:eastAsia="en-US"/>
        </w:rPr>
      </w:pPr>
      <w:r>
        <w:rPr>
          <w:rFonts w:eastAsia="Calibri"/>
          <w:b/>
          <w:color w:val="00000A"/>
          <w:lang w:eastAsia="en-US"/>
        </w:rPr>
        <w:t xml:space="preserve"> 3.4.</w:t>
      </w:r>
      <w:r w:rsidR="006507E6" w:rsidRPr="006507E6">
        <w:rPr>
          <w:rFonts w:eastAsia="Calibri"/>
          <w:b/>
          <w:color w:val="00000A"/>
          <w:lang w:eastAsia="en-US"/>
        </w:rPr>
        <w:t>Материально-техническое обеспечение Программы</w:t>
      </w:r>
      <w:bookmarkEnd w:id="15"/>
      <w:r w:rsidR="006507E6" w:rsidRPr="006507E6">
        <w:rPr>
          <w:rFonts w:eastAsia="Calibri"/>
          <w:color w:val="00000A"/>
          <w:lang w:eastAsia="en-US"/>
        </w:rPr>
        <w:t>.</w:t>
      </w:r>
    </w:p>
    <w:p w14:paraId="400B3CAD" w14:textId="77777777" w:rsidR="006507E6" w:rsidRPr="006507E6" w:rsidRDefault="006507E6" w:rsidP="006507E6">
      <w:pPr>
        <w:widowControl w:val="0"/>
        <w:suppressAutoHyphens/>
        <w:autoSpaceDN w:val="0"/>
        <w:spacing w:after="200"/>
        <w:ind w:left="150" w:right="150" w:firstLine="375"/>
        <w:jc w:val="center"/>
        <w:rPr>
          <w:rFonts w:eastAsia="SimSun"/>
          <w:b/>
          <w:kern w:val="3"/>
          <w:sz w:val="22"/>
          <w:szCs w:val="22"/>
          <w:lang w:eastAsia="zh-CN" w:bidi="hi-IN"/>
        </w:rPr>
      </w:pPr>
      <w:bookmarkStart w:id="16" w:name="bookmark423"/>
      <w:r w:rsidRPr="006507E6">
        <w:rPr>
          <w:rFonts w:eastAsia="SimSun"/>
          <w:b/>
          <w:kern w:val="3"/>
          <w:sz w:val="22"/>
          <w:szCs w:val="22"/>
          <w:lang w:eastAsia="zh-CN" w:bidi="hi-IN"/>
        </w:rPr>
        <w:lastRenderedPageBreak/>
        <w:t>График занятости логопедического кабинета</w:t>
      </w:r>
    </w:p>
    <w:tbl>
      <w:tblPr>
        <w:tblW w:w="5000" w:type="pct"/>
        <w:tblInd w:w="18" w:type="dxa"/>
        <w:tblLayout w:type="fixed"/>
        <w:tblCellMar>
          <w:left w:w="10" w:type="dxa"/>
          <w:right w:w="10" w:type="dxa"/>
        </w:tblCellMar>
        <w:tblLook w:val="04A0" w:firstRow="1" w:lastRow="0" w:firstColumn="1" w:lastColumn="0" w:noHBand="0" w:noVBand="1"/>
      </w:tblPr>
      <w:tblGrid>
        <w:gridCol w:w="1727"/>
        <w:gridCol w:w="1536"/>
        <w:gridCol w:w="1537"/>
        <w:gridCol w:w="1537"/>
        <w:gridCol w:w="1537"/>
        <w:gridCol w:w="1537"/>
      </w:tblGrid>
      <w:tr w:rsidR="006507E6" w:rsidRPr="006507E6" w14:paraId="67C2C444" w14:textId="77777777" w:rsidTr="006507E6">
        <w:tc>
          <w:tcPr>
            <w:tcW w:w="1727" w:type="dxa"/>
            <w:tcBorders>
              <w:top w:val="single" w:sz="8" w:space="0" w:color="808080"/>
              <w:left w:val="single" w:sz="8" w:space="0" w:color="808080"/>
              <w:bottom w:val="single" w:sz="8" w:space="0" w:color="808080"/>
              <w:right w:val="nil"/>
            </w:tcBorders>
            <w:tcMar>
              <w:top w:w="28" w:type="dxa"/>
              <w:left w:w="28" w:type="dxa"/>
              <w:bottom w:w="28" w:type="dxa"/>
              <w:right w:w="28" w:type="dxa"/>
            </w:tcMar>
            <w:vAlign w:val="center"/>
            <w:hideMark/>
          </w:tcPr>
          <w:p w14:paraId="0A238773"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День недели</w:t>
            </w:r>
          </w:p>
        </w:tc>
        <w:tc>
          <w:tcPr>
            <w:tcW w:w="1536" w:type="dxa"/>
            <w:tcBorders>
              <w:top w:val="single" w:sz="8" w:space="0" w:color="808080"/>
              <w:left w:val="single" w:sz="8" w:space="0" w:color="808080"/>
              <w:bottom w:val="single" w:sz="8" w:space="0" w:color="808080"/>
              <w:right w:val="nil"/>
            </w:tcBorders>
            <w:tcMar>
              <w:top w:w="28" w:type="dxa"/>
              <w:left w:w="28" w:type="dxa"/>
              <w:bottom w:w="28" w:type="dxa"/>
              <w:right w:w="28" w:type="dxa"/>
            </w:tcMar>
            <w:vAlign w:val="center"/>
            <w:hideMark/>
          </w:tcPr>
          <w:p w14:paraId="10100F03"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Понедельник</w:t>
            </w:r>
          </w:p>
        </w:tc>
        <w:tc>
          <w:tcPr>
            <w:tcW w:w="1537" w:type="dxa"/>
            <w:tcBorders>
              <w:top w:val="single" w:sz="8" w:space="0" w:color="808080"/>
              <w:left w:val="single" w:sz="8" w:space="0" w:color="808080"/>
              <w:bottom w:val="single" w:sz="8" w:space="0" w:color="808080"/>
              <w:right w:val="nil"/>
            </w:tcBorders>
            <w:tcMar>
              <w:top w:w="28" w:type="dxa"/>
              <w:left w:w="28" w:type="dxa"/>
              <w:bottom w:w="28" w:type="dxa"/>
              <w:right w:w="28" w:type="dxa"/>
            </w:tcMar>
            <w:vAlign w:val="center"/>
            <w:hideMark/>
          </w:tcPr>
          <w:p w14:paraId="531C9D76"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Вторник</w:t>
            </w:r>
          </w:p>
        </w:tc>
        <w:tc>
          <w:tcPr>
            <w:tcW w:w="1537" w:type="dxa"/>
            <w:tcBorders>
              <w:top w:val="single" w:sz="8" w:space="0" w:color="808080"/>
              <w:left w:val="single" w:sz="8" w:space="0" w:color="808080"/>
              <w:bottom w:val="single" w:sz="8" w:space="0" w:color="808080"/>
              <w:right w:val="nil"/>
            </w:tcBorders>
            <w:tcMar>
              <w:top w:w="28" w:type="dxa"/>
              <w:left w:w="28" w:type="dxa"/>
              <w:bottom w:w="28" w:type="dxa"/>
              <w:right w:w="28" w:type="dxa"/>
            </w:tcMar>
            <w:vAlign w:val="center"/>
            <w:hideMark/>
          </w:tcPr>
          <w:p w14:paraId="0BD19AA0"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Среда</w:t>
            </w:r>
          </w:p>
        </w:tc>
        <w:tc>
          <w:tcPr>
            <w:tcW w:w="1537" w:type="dxa"/>
            <w:tcBorders>
              <w:top w:val="single" w:sz="8" w:space="0" w:color="808080"/>
              <w:left w:val="single" w:sz="8" w:space="0" w:color="808080"/>
              <w:bottom w:val="single" w:sz="8" w:space="0" w:color="808080"/>
              <w:right w:val="nil"/>
            </w:tcBorders>
            <w:tcMar>
              <w:top w:w="28" w:type="dxa"/>
              <w:left w:w="28" w:type="dxa"/>
              <w:bottom w:w="28" w:type="dxa"/>
              <w:right w:w="28" w:type="dxa"/>
            </w:tcMar>
            <w:vAlign w:val="center"/>
            <w:hideMark/>
          </w:tcPr>
          <w:p w14:paraId="0325AF0A"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Четверг</w:t>
            </w:r>
          </w:p>
        </w:tc>
        <w:tc>
          <w:tcPr>
            <w:tcW w:w="1537" w:type="dxa"/>
            <w:tcBorders>
              <w:top w:val="single" w:sz="8" w:space="0" w:color="808080"/>
              <w:left w:val="single" w:sz="8" w:space="0" w:color="808080"/>
              <w:bottom w:val="single" w:sz="8" w:space="0" w:color="808080"/>
              <w:right w:val="single" w:sz="8" w:space="0" w:color="808080"/>
            </w:tcBorders>
            <w:tcMar>
              <w:top w:w="28" w:type="dxa"/>
              <w:left w:w="28" w:type="dxa"/>
              <w:bottom w:w="28" w:type="dxa"/>
              <w:right w:w="28" w:type="dxa"/>
            </w:tcMar>
            <w:vAlign w:val="center"/>
            <w:hideMark/>
          </w:tcPr>
          <w:p w14:paraId="57B8CDFA"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Пятница</w:t>
            </w:r>
          </w:p>
        </w:tc>
      </w:tr>
      <w:tr w:rsidR="002626AB" w:rsidRPr="006507E6" w14:paraId="2EED5221" w14:textId="77777777" w:rsidTr="0047418B">
        <w:tc>
          <w:tcPr>
            <w:tcW w:w="1727" w:type="dxa"/>
            <w:tcBorders>
              <w:top w:val="nil"/>
              <w:left w:val="single" w:sz="8" w:space="0" w:color="808080"/>
              <w:bottom w:val="single" w:sz="8" w:space="0" w:color="808080"/>
              <w:right w:val="nil"/>
            </w:tcBorders>
            <w:tcMar>
              <w:top w:w="28" w:type="dxa"/>
              <w:left w:w="28" w:type="dxa"/>
              <w:bottom w:w="28" w:type="dxa"/>
              <w:right w:w="28" w:type="dxa"/>
            </w:tcMar>
            <w:vAlign w:val="center"/>
            <w:hideMark/>
          </w:tcPr>
          <w:p w14:paraId="35F04A62" w14:textId="77777777" w:rsidR="002626AB" w:rsidRPr="006507E6" w:rsidRDefault="002626AB" w:rsidP="002626AB">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Образовательная</w:t>
            </w:r>
          </w:p>
          <w:p w14:paraId="5E6257BC" w14:textId="77777777" w:rsidR="002626AB" w:rsidRPr="006507E6" w:rsidRDefault="002626AB" w:rsidP="002626AB">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деятельность</w:t>
            </w:r>
          </w:p>
        </w:tc>
        <w:tc>
          <w:tcPr>
            <w:tcW w:w="1536" w:type="dxa"/>
            <w:tcBorders>
              <w:top w:val="nil"/>
              <w:left w:val="single" w:sz="8" w:space="0" w:color="808080"/>
              <w:bottom w:val="single" w:sz="8" w:space="0" w:color="808080"/>
              <w:right w:val="nil"/>
            </w:tcBorders>
            <w:tcMar>
              <w:top w:w="28" w:type="dxa"/>
              <w:left w:w="28" w:type="dxa"/>
              <w:bottom w:w="28" w:type="dxa"/>
              <w:right w:w="28" w:type="dxa"/>
            </w:tcMar>
            <w:vAlign w:val="center"/>
            <w:hideMark/>
          </w:tcPr>
          <w:p w14:paraId="7DCCA1BB" w14:textId="547570A1" w:rsidR="002626AB" w:rsidRPr="006507E6" w:rsidRDefault="002626AB" w:rsidP="002626AB">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 xml:space="preserve">   </w:t>
            </w:r>
            <w:r w:rsidR="0047418B">
              <w:rPr>
                <w:rFonts w:eastAsia="SimSun"/>
                <w:kern w:val="3"/>
                <w:sz w:val="22"/>
                <w:szCs w:val="22"/>
                <w:lang w:eastAsia="zh-CN" w:bidi="hi-IN"/>
              </w:rPr>
              <w:t>8.00</w:t>
            </w:r>
            <w:r w:rsidRPr="006507E6">
              <w:rPr>
                <w:rFonts w:eastAsia="SimSun"/>
                <w:kern w:val="3"/>
                <w:sz w:val="22"/>
                <w:szCs w:val="22"/>
                <w:lang w:eastAsia="zh-CN" w:bidi="hi-IN"/>
              </w:rPr>
              <w:t>-</w:t>
            </w:r>
            <w:r>
              <w:rPr>
                <w:rFonts w:eastAsia="SimSun"/>
                <w:kern w:val="3"/>
                <w:sz w:val="22"/>
                <w:szCs w:val="22"/>
                <w:lang w:eastAsia="zh-CN" w:bidi="hi-IN"/>
              </w:rPr>
              <w:t>12.</w:t>
            </w:r>
            <w:r w:rsidR="0047418B">
              <w:rPr>
                <w:rFonts w:eastAsia="SimSun"/>
                <w:kern w:val="3"/>
                <w:sz w:val="22"/>
                <w:szCs w:val="22"/>
                <w:lang w:eastAsia="zh-CN" w:bidi="hi-IN"/>
              </w:rPr>
              <w:t>0</w:t>
            </w:r>
            <w:r>
              <w:rPr>
                <w:rFonts w:eastAsia="SimSun"/>
                <w:kern w:val="3"/>
                <w:sz w:val="22"/>
                <w:szCs w:val="22"/>
                <w:lang w:eastAsia="zh-CN" w:bidi="hi-IN"/>
              </w:rPr>
              <w:t>0</w:t>
            </w:r>
          </w:p>
          <w:p w14:paraId="2E658C5A" w14:textId="5BEEEF98" w:rsidR="002626AB" w:rsidRPr="006507E6" w:rsidRDefault="002626AB" w:rsidP="002626AB">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 xml:space="preserve">  </w:t>
            </w:r>
          </w:p>
        </w:tc>
        <w:tc>
          <w:tcPr>
            <w:tcW w:w="1537" w:type="dxa"/>
            <w:tcBorders>
              <w:top w:val="nil"/>
              <w:left w:val="single" w:sz="8" w:space="0" w:color="808080"/>
              <w:bottom w:val="single" w:sz="8" w:space="0" w:color="808080"/>
              <w:right w:val="nil"/>
            </w:tcBorders>
            <w:tcMar>
              <w:top w:w="28" w:type="dxa"/>
              <w:left w:w="28" w:type="dxa"/>
              <w:bottom w:w="28" w:type="dxa"/>
              <w:right w:w="28" w:type="dxa"/>
            </w:tcMar>
            <w:vAlign w:val="center"/>
            <w:hideMark/>
          </w:tcPr>
          <w:p w14:paraId="1FEA9BC5" w14:textId="77777777" w:rsidR="0047418B" w:rsidRPr="006507E6" w:rsidRDefault="0047418B" w:rsidP="0047418B">
            <w:pPr>
              <w:widowControl w:val="0"/>
              <w:suppressLineNumbers/>
              <w:suppressAutoHyphens/>
              <w:autoSpaceDN w:val="0"/>
              <w:rPr>
                <w:rFonts w:eastAsia="SimSun"/>
                <w:kern w:val="3"/>
                <w:sz w:val="22"/>
                <w:szCs w:val="22"/>
                <w:lang w:eastAsia="zh-CN" w:bidi="hi-IN"/>
              </w:rPr>
            </w:pPr>
            <w:r>
              <w:rPr>
                <w:rFonts w:eastAsia="SimSun"/>
                <w:kern w:val="3"/>
                <w:sz w:val="22"/>
                <w:szCs w:val="22"/>
                <w:lang w:eastAsia="zh-CN" w:bidi="hi-IN"/>
              </w:rPr>
              <w:t>8.00</w:t>
            </w:r>
            <w:r w:rsidRPr="006507E6">
              <w:rPr>
                <w:rFonts w:eastAsia="SimSun"/>
                <w:kern w:val="3"/>
                <w:sz w:val="22"/>
                <w:szCs w:val="22"/>
                <w:lang w:eastAsia="zh-CN" w:bidi="hi-IN"/>
              </w:rPr>
              <w:t>-</w:t>
            </w:r>
            <w:r>
              <w:rPr>
                <w:rFonts w:eastAsia="SimSun"/>
                <w:kern w:val="3"/>
                <w:sz w:val="22"/>
                <w:szCs w:val="22"/>
                <w:lang w:eastAsia="zh-CN" w:bidi="hi-IN"/>
              </w:rPr>
              <w:t>12.00</w:t>
            </w:r>
          </w:p>
          <w:p w14:paraId="08C637A2" w14:textId="12FBF181" w:rsidR="002626AB" w:rsidRPr="006507E6" w:rsidRDefault="002626AB" w:rsidP="002626AB">
            <w:pPr>
              <w:widowControl w:val="0"/>
              <w:suppressLineNumbers/>
              <w:suppressAutoHyphens/>
              <w:autoSpaceDN w:val="0"/>
              <w:rPr>
                <w:rFonts w:eastAsia="SimSun"/>
                <w:kern w:val="3"/>
                <w:sz w:val="22"/>
                <w:szCs w:val="22"/>
                <w:lang w:eastAsia="zh-CN" w:bidi="hi-IN"/>
              </w:rPr>
            </w:pPr>
          </w:p>
        </w:tc>
        <w:tc>
          <w:tcPr>
            <w:tcW w:w="1537" w:type="dxa"/>
            <w:tcBorders>
              <w:top w:val="nil"/>
              <w:left w:val="single" w:sz="8" w:space="0" w:color="808080"/>
              <w:bottom w:val="single" w:sz="8" w:space="0" w:color="808080"/>
              <w:right w:val="nil"/>
            </w:tcBorders>
            <w:tcMar>
              <w:top w:w="28" w:type="dxa"/>
              <w:left w:w="28" w:type="dxa"/>
              <w:bottom w:w="28" w:type="dxa"/>
              <w:right w:w="28" w:type="dxa"/>
            </w:tcMar>
            <w:vAlign w:val="center"/>
          </w:tcPr>
          <w:p w14:paraId="0666936F" w14:textId="77777777" w:rsidR="0047418B" w:rsidRPr="006507E6" w:rsidRDefault="0047418B" w:rsidP="0047418B">
            <w:pPr>
              <w:widowControl w:val="0"/>
              <w:suppressLineNumbers/>
              <w:suppressAutoHyphens/>
              <w:autoSpaceDN w:val="0"/>
              <w:rPr>
                <w:rFonts w:eastAsia="SimSun"/>
                <w:kern w:val="3"/>
                <w:sz w:val="22"/>
                <w:szCs w:val="22"/>
                <w:lang w:eastAsia="zh-CN" w:bidi="hi-IN"/>
              </w:rPr>
            </w:pPr>
            <w:r>
              <w:rPr>
                <w:rFonts w:eastAsia="SimSun"/>
                <w:kern w:val="3"/>
                <w:sz w:val="22"/>
                <w:szCs w:val="22"/>
                <w:lang w:eastAsia="zh-CN" w:bidi="hi-IN"/>
              </w:rPr>
              <w:t>8.00</w:t>
            </w:r>
            <w:r w:rsidRPr="006507E6">
              <w:rPr>
                <w:rFonts w:eastAsia="SimSun"/>
                <w:kern w:val="3"/>
                <w:sz w:val="22"/>
                <w:szCs w:val="22"/>
                <w:lang w:eastAsia="zh-CN" w:bidi="hi-IN"/>
              </w:rPr>
              <w:t>-</w:t>
            </w:r>
            <w:r>
              <w:rPr>
                <w:rFonts w:eastAsia="SimSun"/>
                <w:kern w:val="3"/>
                <w:sz w:val="22"/>
                <w:szCs w:val="22"/>
                <w:lang w:eastAsia="zh-CN" w:bidi="hi-IN"/>
              </w:rPr>
              <w:t>12.00</w:t>
            </w:r>
          </w:p>
          <w:p w14:paraId="3750FAA6" w14:textId="4784D032" w:rsidR="002626AB" w:rsidRPr="006507E6" w:rsidRDefault="002626AB" w:rsidP="002626AB">
            <w:pPr>
              <w:widowControl w:val="0"/>
              <w:suppressLineNumbers/>
              <w:suppressAutoHyphens/>
              <w:autoSpaceDN w:val="0"/>
              <w:rPr>
                <w:rFonts w:eastAsia="SimSun"/>
                <w:kern w:val="3"/>
                <w:sz w:val="22"/>
                <w:szCs w:val="22"/>
                <w:lang w:eastAsia="zh-CN" w:bidi="hi-IN"/>
              </w:rPr>
            </w:pPr>
          </w:p>
        </w:tc>
        <w:tc>
          <w:tcPr>
            <w:tcW w:w="1537" w:type="dxa"/>
            <w:tcBorders>
              <w:top w:val="nil"/>
              <w:left w:val="single" w:sz="8" w:space="0" w:color="808080"/>
              <w:bottom w:val="single" w:sz="8" w:space="0" w:color="808080"/>
              <w:right w:val="nil"/>
            </w:tcBorders>
            <w:tcMar>
              <w:top w:w="28" w:type="dxa"/>
              <w:left w:w="28" w:type="dxa"/>
              <w:bottom w:w="28" w:type="dxa"/>
              <w:right w:w="28" w:type="dxa"/>
            </w:tcMar>
            <w:vAlign w:val="center"/>
          </w:tcPr>
          <w:p w14:paraId="2832CC03" w14:textId="77777777" w:rsidR="0047418B" w:rsidRPr="006507E6" w:rsidRDefault="0047418B" w:rsidP="0047418B">
            <w:pPr>
              <w:widowControl w:val="0"/>
              <w:suppressLineNumbers/>
              <w:suppressAutoHyphens/>
              <w:autoSpaceDN w:val="0"/>
              <w:rPr>
                <w:rFonts w:eastAsia="SimSun"/>
                <w:kern w:val="3"/>
                <w:sz w:val="22"/>
                <w:szCs w:val="22"/>
                <w:lang w:eastAsia="zh-CN" w:bidi="hi-IN"/>
              </w:rPr>
            </w:pPr>
            <w:r>
              <w:rPr>
                <w:rFonts w:eastAsia="SimSun"/>
                <w:kern w:val="3"/>
                <w:sz w:val="22"/>
                <w:szCs w:val="22"/>
                <w:lang w:eastAsia="zh-CN" w:bidi="hi-IN"/>
              </w:rPr>
              <w:t>8.00</w:t>
            </w:r>
            <w:r w:rsidRPr="006507E6">
              <w:rPr>
                <w:rFonts w:eastAsia="SimSun"/>
                <w:kern w:val="3"/>
                <w:sz w:val="22"/>
                <w:szCs w:val="22"/>
                <w:lang w:eastAsia="zh-CN" w:bidi="hi-IN"/>
              </w:rPr>
              <w:t>-</w:t>
            </w:r>
            <w:r>
              <w:rPr>
                <w:rFonts w:eastAsia="SimSun"/>
                <w:kern w:val="3"/>
                <w:sz w:val="22"/>
                <w:szCs w:val="22"/>
                <w:lang w:eastAsia="zh-CN" w:bidi="hi-IN"/>
              </w:rPr>
              <w:t>12.00</w:t>
            </w:r>
          </w:p>
          <w:p w14:paraId="4CB78E10" w14:textId="6D53EBAA" w:rsidR="002626AB" w:rsidRPr="006507E6" w:rsidRDefault="002626AB" w:rsidP="002626AB">
            <w:pPr>
              <w:widowControl w:val="0"/>
              <w:suppressLineNumbers/>
              <w:suppressAutoHyphens/>
              <w:autoSpaceDN w:val="0"/>
              <w:rPr>
                <w:rFonts w:eastAsia="SimSun"/>
                <w:kern w:val="3"/>
                <w:sz w:val="22"/>
                <w:szCs w:val="22"/>
                <w:lang w:eastAsia="zh-CN" w:bidi="hi-IN"/>
              </w:rPr>
            </w:pPr>
          </w:p>
        </w:tc>
        <w:tc>
          <w:tcPr>
            <w:tcW w:w="1537" w:type="dxa"/>
            <w:tcBorders>
              <w:top w:val="nil"/>
              <w:left w:val="single" w:sz="8" w:space="0" w:color="808080"/>
              <w:bottom w:val="single" w:sz="8" w:space="0" w:color="808080"/>
              <w:right w:val="single" w:sz="8" w:space="0" w:color="808080"/>
            </w:tcBorders>
            <w:tcMar>
              <w:top w:w="28" w:type="dxa"/>
              <w:left w:w="28" w:type="dxa"/>
              <w:bottom w:w="28" w:type="dxa"/>
              <w:right w:w="28" w:type="dxa"/>
            </w:tcMar>
            <w:vAlign w:val="center"/>
          </w:tcPr>
          <w:p w14:paraId="3FC95BE4" w14:textId="77777777" w:rsidR="0047418B" w:rsidRPr="006507E6" w:rsidRDefault="0047418B" w:rsidP="0047418B">
            <w:pPr>
              <w:widowControl w:val="0"/>
              <w:suppressLineNumbers/>
              <w:suppressAutoHyphens/>
              <w:autoSpaceDN w:val="0"/>
              <w:rPr>
                <w:rFonts w:eastAsia="SimSun"/>
                <w:kern w:val="3"/>
                <w:sz w:val="22"/>
                <w:szCs w:val="22"/>
                <w:lang w:eastAsia="zh-CN" w:bidi="hi-IN"/>
              </w:rPr>
            </w:pPr>
            <w:r>
              <w:rPr>
                <w:rFonts w:eastAsia="SimSun"/>
                <w:kern w:val="3"/>
                <w:sz w:val="22"/>
                <w:szCs w:val="22"/>
                <w:lang w:eastAsia="zh-CN" w:bidi="hi-IN"/>
              </w:rPr>
              <w:t>8.00</w:t>
            </w:r>
            <w:r w:rsidRPr="006507E6">
              <w:rPr>
                <w:rFonts w:eastAsia="SimSun"/>
                <w:kern w:val="3"/>
                <w:sz w:val="22"/>
                <w:szCs w:val="22"/>
                <w:lang w:eastAsia="zh-CN" w:bidi="hi-IN"/>
              </w:rPr>
              <w:t>-</w:t>
            </w:r>
            <w:r>
              <w:rPr>
                <w:rFonts w:eastAsia="SimSun"/>
                <w:kern w:val="3"/>
                <w:sz w:val="22"/>
                <w:szCs w:val="22"/>
                <w:lang w:eastAsia="zh-CN" w:bidi="hi-IN"/>
              </w:rPr>
              <w:t>12.00</w:t>
            </w:r>
          </w:p>
          <w:p w14:paraId="673D1F79" w14:textId="666C8C6C" w:rsidR="002626AB" w:rsidRPr="006507E6" w:rsidRDefault="002626AB" w:rsidP="002626AB">
            <w:pPr>
              <w:widowControl w:val="0"/>
              <w:suppressLineNumbers/>
              <w:suppressAutoHyphens/>
              <w:autoSpaceDN w:val="0"/>
              <w:rPr>
                <w:rFonts w:eastAsia="SimSun"/>
                <w:kern w:val="3"/>
                <w:sz w:val="22"/>
                <w:szCs w:val="22"/>
                <w:lang w:eastAsia="zh-CN" w:bidi="hi-IN"/>
              </w:rPr>
            </w:pPr>
          </w:p>
        </w:tc>
      </w:tr>
      <w:tr w:rsidR="002626AB" w:rsidRPr="006507E6" w14:paraId="21938E61" w14:textId="77777777" w:rsidTr="006507E6">
        <w:tc>
          <w:tcPr>
            <w:tcW w:w="1727" w:type="dxa"/>
            <w:tcBorders>
              <w:top w:val="nil"/>
              <w:left w:val="single" w:sz="8" w:space="0" w:color="808080"/>
              <w:bottom w:val="single" w:sz="8" w:space="0" w:color="808080"/>
              <w:right w:val="nil"/>
            </w:tcBorders>
            <w:tcMar>
              <w:top w:w="28" w:type="dxa"/>
              <w:left w:w="28" w:type="dxa"/>
              <w:bottom w:w="28" w:type="dxa"/>
              <w:right w:w="28" w:type="dxa"/>
            </w:tcMar>
            <w:vAlign w:val="center"/>
            <w:hideMark/>
          </w:tcPr>
          <w:p w14:paraId="6174886A" w14:textId="77777777" w:rsidR="002626AB" w:rsidRPr="006507E6" w:rsidRDefault="002626AB" w:rsidP="002626AB">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Консультации для педагогов</w:t>
            </w:r>
          </w:p>
        </w:tc>
        <w:tc>
          <w:tcPr>
            <w:tcW w:w="1536" w:type="dxa"/>
            <w:tcBorders>
              <w:top w:val="nil"/>
              <w:left w:val="single" w:sz="8" w:space="0" w:color="808080"/>
              <w:bottom w:val="single" w:sz="8" w:space="0" w:color="808080"/>
              <w:right w:val="nil"/>
            </w:tcBorders>
            <w:tcMar>
              <w:top w:w="28" w:type="dxa"/>
              <w:left w:w="28" w:type="dxa"/>
              <w:bottom w:w="28" w:type="dxa"/>
              <w:right w:w="28" w:type="dxa"/>
            </w:tcMar>
            <w:vAlign w:val="center"/>
          </w:tcPr>
          <w:p w14:paraId="4EA22ED6" w14:textId="786A7F98" w:rsidR="002626AB" w:rsidRPr="006507E6" w:rsidRDefault="002626AB" w:rsidP="002626AB">
            <w:pPr>
              <w:widowControl w:val="0"/>
              <w:suppressLineNumbers/>
              <w:suppressAutoHyphens/>
              <w:autoSpaceDN w:val="0"/>
              <w:jc w:val="center"/>
              <w:rPr>
                <w:rFonts w:eastAsia="SimSun"/>
                <w:kern w:val="3"/>
                <w:sz w:val="22"/>
                <w:szCs w:val="22"/>
                <w:lang w:eastAsia="zh-CN" w:bidi="hi-IN"/>
              </w:rPr>
            </w:pPr>
          </w:p>
        </w:tc>
        <w:tc>
          <w:tcPr>
            <w:tcW w:w="1537" w:type="dxa"/>
            <w:tcBorders>
              <w:top w:val="nil"/>
              <w:left w:val="single" w:sz="8" w:space="0" w:color="808080"/>
              <w:bottom w:val="single" w:sz="8" w:space="0" w:color="808080"/>
              <w:right w:val="nil"/>
            </w:tcBorders>
            <w:tcMar>
              <w:top w:w="28" w:type="dxa"/>
              <w:left w:w="28" w:type="dxa"/>
              <w:bottom w:w="28" w:type="dxa"/>
              <w:right w:w="28" w:type="dxa"/>
            </w:tcMar>
            <w:vAlign w:val="center"/>
            <w:hideMark/>
          </w:tcPr>
          <w:p w14:paraId="3EEBA9E6" w14:textId="266AE30D" w:rsidR="002626AB" w:rsidRPr="006507E6" w:rsidRDefault="002626AB" w:rsidP="002626AB">
            <w:pPr>
              <w:widowControl w:val="0"/>
              <w:suppressLineNumbers/>
              <w:suppressAutoHyphens/>
              <w:autoSpaceDN w:val="0"/>
              <w:jc w:val="center"/>
              <w:rPr>
                <w:rFonts w:eastAsia="SimSun"/>
                <w:kern w:val="3"/>
                <w:sz w:val="22"/>
                <w:szCs w:val="22"/>
                <w:lang w:eastAsia="zh-CN" w:bidi="hi-IN"/>
              </w:rPr>
            </w:pPr>
          </w:p>
        </w:tc>
        <w:tc>
          <w:tcPr>
            <w:tcW w:w="1537" w:type="dxa"/>
            <w:tcBorders>
              <w:top w:val="nil"/>
              <w:left w:val="single" w:sz="8" w:space="0" w:color="808080"/>
              <w:bottom w:val="single" w:sz="8" w:space="0" w:color="808080"/>
              <w:right w:val="nil"/>
            </w:tcBorders>
            <w:tcMar>
              <w:top w:w="28" w:type="dxa"/>
              <w:left w:w="28" w:type="dxa"/>
              <w:bottom w:w="28" w:type="dxa"/>
              <w:right w:w="28" w:type="dxa"/>
            </w:tcMar>
            <w:vAlign w:val="center"/>
          </w:tcPr>
          <w:p w14:paraId="71E1B471" w14:textId="31A572D1" w:rsidR="002626AB" w:rsidRPr="006507E6" w:rsidRDefault="002626AB" w:rsidP="002626AB">
            <w:pPr>
              <w:widowControl w:val="0"/>
              <w:suppressLineNumbers/>
              <w:suppressAutoHyphens/>
              <w:autoSpaceDN w:val="0"/>
              <w:jc w:val="center"/>
              <w:rPr>
                <w:rFonts w:eastAsia="SimSun"/>
                <w:kern w:val="3"/>
                <w:sz w:val="22"/>
                <w:szCs w:val="22"/>
                <w:lang w:eastAsia="zh-CN" w:bidi="hi-IN"/>
              </w:rPr>
            </w:pPr>
          </w:p>
        </w:tc>
        <w:tc>
          <w:tcPr>
            <w:tcW w:w="1537" w:type="dxa"/>
            <w:tcBorders>
              <w:top w:val="nil"/>
              <w:left w:val="single" w:sz="8" w:space="0" w:color="808080"/>
              <w:bottom w:val="single" w:sz="8" w:space="0" w:color="808080"/>
              <w:right w:val="nil"/>
            </w:tcBorders>
            <w:tcMar>
              <w:top w:w="28" w:type="dxa"/>
              <w:left w:w="28" w:type="dxa"/>
              <w:bottom w:w="28" w:type="dxa"/>
              <w:right w:w="28" w:type="dxa"/>
            </w:tcMar>
            <w:vAlign w:val="center"/>
          </w:tcPr>
          <w:p w14:paraId="7AD455B9" w14:textId="77777777" w:rsidR="002626AB" w:rsidRPr="006507E6" w:rsidRDefault="002626AB" w:rsidP="002626AB">
            <w:pPr>
              <w:widowControl w:val="0"/>
              <w:suppressLineNumbers/>
              <w:suppressAutoHyphens/>
              <w:autoSpaceDN w:val="0"/>
              <w:rPr>
                <w:rFonts w:eastAsia="SimSun"/>
                <w:kern w:val="3"/>
                <w:sz w:val="22"/>
                <w:szCs w:val="22"/>
                <w:lang w:eastAsia="zh-CN" w:bidi="hi-IN"/>
              </w:rPr>
            </w:pPr>
          </w:p>
        </w:tc>
        <w:tc>
          <w:tcPr>
            <w:tcW w:w="1537" w:type="dxa"/>
            <w:tcBorders>
              <w:top w:val="nil"/>
              <w:left w:val="single" w:sz="8" w:space="0" w:color="808080"/>
              <w:bottom w:val="single" w:sz="8" w:space="0" w:color="808080"/>
              <w:right w:val="single" w:sz="8" w:space="0" w:color="808080"/>
            </w:tcBorders>
            <w:tcMar>
              <w:top w:w="28" w:type="dxa"/>
              <w:left w:w="28" w:type="dxa"/>
              <w:bottom w:w="28" w:type="dxa"/>
              <w:right w:w="28" w:type="dxa"/>
            </w:tcMar>
            <w:vAlign w:val="center"/>
            <w:hideMark/>
          </w:tcPr>
          <w:p w14:paraId="3EE99205" w14:textId="2AD71AA3" w:rsidR="002626AB" w:rsidRPr="006507E6" w:rsidRDefault="002626AB" w:rsidP="002626AB">
            <w:pPr>
              <w:widowControl w:val="0"/>
              <w:suppressLineNumbers/>
              <w:suppressAutoHyphens/>
              <w:autoSpaceDN w:val="0"/>
              <w:jc w:val="center"/>
              <w:rPr>
                <w:rFonts w:eastAsia="SimSun"/>
                <w:kern w:val="3"/>
                <w:sz w:val="22"/>
                <w:szCs w:val="22"/>
                <w:lang w:eastAsia="zh-CN" w:bidi="hi-IN"/>
              </w:rPr>
            </w:pPr>
          </w:p>
        </w:tc>
      </w:tr>
      <w:tr w:rsidR="002626AB" w:rsidRPr="006507E6" w14:paraId="0F700612" w14:textId="77777777" w:rsidTr="006507E6">
        <w:tc>
          <w:tcPr>
            <w:tcW w:w="1727" w:type="dxa"/>
            <w:tcBorders>
              <w:top w:val="nil"/>
              <w:left w:val="single" w:sz="8" w:space="0" w:color="808080"/>
              <w:bottom w:val="nil"/>
              <w:right w:val="nil"/>
            </w:tcBorders>
            <w:tcMar>
              <w:top w:w="28" w:type="dxa"/>
              <w:left w:w="28" w:type="dxa"/>
              <w:bottom w:w="28" w:type="dxa"/>
              <w:right w:w="28" w:type="dxa"/>
            </w:tcMar>
            <w:vAlign w:val="center"/>
            <w:hideMark/>
          </w:tcPr>
          <w:p w14:paraId="34C9DA6F" w14:textId="77777777" w:rsidR="002626AB" w:rsidRPr="006507E6" w:rsidRDefault="002626AB" w:rsidP="002626AB">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Консультации для родителей</w:t>
            </w:r>
          </w:p>
        </w:tc>
        <w:tc>
          <w:tcPr>
            <w:tcW w:w="1536" w:type="dxa"/>
            <w:tcBorders>
              <w:top w:val="nil"/>
              <w:left w:val="single" w:sz="8" w:space="0" w:color="808080"/>
              <w:bottom w:val="nil"/>
              <w:right w:val="nil"/>
            </w:tcBorders>
            <w:tcMar>
              <w:top w:w="28" w:type="dxa"/>
              <w:left w:w="28" w:type="dxa"/>
              <w:bottom w:w="28" w:type="dxa"/>
              <w:right w:w="28" w:type="dxa"/>
            </w:tcMar>
            <w:vAlign w:val="center"/>
            <w:hideMark/>
          </w:tcPr>
          <w:p w14:paraId="3ECD9AD5" w14:textId="603E238D" w:rsidR="002626AB" w:rsidRPr="006507E6" w:rsidRDefault="002626AB" w:rsidP="002626AB">
            <w:pPr>
              <w:widowControl w:val="0"/>
              <w:suppressLineNumbers/>
              <w:suppressAutoHyphens/>
              <w:autoSpaceDN w:val="0"/>
              <w:jc w:val="center"/>
              <w:rPr>
                <w:rFonts w:eastAsia="SimSun"/>
                <w:kern w:val="3"/>
                <w:sz w:val="22"/>
                <w:szCs w:val="22"/>
                <w:lang w:eastAsia="zh-CN" w:bidi="hi-IN"/>
              </w:rPr>
            </w:pPr>
          </w:p>
        </w:tc>
        <w:tc>
          <w:tcPr>
            <w:tcW w:w="1537" w:type="dxa"/>
            <w:tcBorders>
              <w:top w:val="nil"/>
              <w:left w:val="single" w:sz="8" w:space="0" w:color="808080"/>
              <w:bottom w:val="nil"/>
              <w:right w:val="nil"/>
            </w:tcBorders>
            <w:tcMar>
              <w:top w:w="28" w:type="dxa"/>
              <w:left w:w="28" w:type="dxa"/>
              <w:bottom w:w="28" w:type="dxa"/>
              <w:right w:w="28" w:type="dxa"/>
            </w:tcMar>
            <w:vAlign w:val="center"/>
          </w:tcPr>
          <w:p w14:paraId="70B9B44B" w14:textId="1F0693A8" w:rsidR="002626AB" w:rsidRPr="006507E6" w:rsidRDefault="00641404" w:rsidP="002626AB">
            <w:pPr>
              <w:widowControl w:val="0"/>
              <w:suppressLineNumbers/>
              <w:suppressAutoHyphens/>
              <w:autoSpaceDN w:val="0"/>
              <w:jc w:val="center"/>
              <w:rPr>
                <w:rFonts w:eastAsia="SimSun"/>
                <w:kern w:val="3"/>
                <w:sz w:val="22"/>
                <w:szCs w:val="22"/>
                <w:lang w:eastAsia="zh-CN" w:bidi="hi-IN"/>
              </w:rPr>
            </w:pPr>
            <w:r>
              <w:rPr>
                <w:rFonts w:eastAsia="SimSun"/>
                <w:kern w:val="3"/>
                <w:sz w:val="22"/>
                <w:szCs w:val="22"/>
                <w:lang w:eastAsia="zh-CN" w:bidi="hi-IN"/>
              </w:rPr>
              <w:t>8.00-8.10</w:t>
            </w:r>
          </w:p>
        </w:tc>
        <w:tc>
          <w:tcPr>
            <w:tcW w:w="1537" w:type="dxa"/>
            <w:tcBorders>
              <w:top w:val="nil"/>
              <w:left w:val="single" w:sz="8" w:space="0" w:color="808080"/>
              <w:bottom w:val="nil"/>
              <w:right w:val="nil"/>
            </w:tcBorders>
            <w:tcMar>
              <w:top w:w="28" w:type="dxa"/>
              <w:left w:w="28" w:type="dxa"/>
              <w:bottom w:w="28" w:type="dxa"/>
              <w:right w:w="28" w:type="dxa"/>
            </w:tcMar>
            <w:vAlign w:val="center"/>
          </w:tcPr>
          <w:p w14:paraId="1F469610" w14:textId="77777777" w:rsidR="002626AB" w:rsidRPr="006507E6" w:rsidRDefault="002626AB" w:rsidP="002626AB">
            <w:pPr>
              <w:widowControl w:val="0"/>
              <w:suppressLineNumbers/>
              <w:suppressAutoHyphens/>
              <w:autoSpaceDN w:val="0"/>
              <w:jc w:val="center"/>
              <w:rPr>
                <w:rFonts w:eastAsia="SimSun"/>
                <w:kern w:val="3"/>
                <w:sz w:val="22"/>
                <w:szCs w:val="22"/>
                <w:lang w:eastAsia="zh-CN" w:bidi="hi-IN"/>
              </w:rPr>
            </w:pPr>
          </w:p>
        </w:tc>
        <w:tc>
          <w:tcPr>
            <w:tcW w:w="1537" w:type="dxa"/>
            <w:tcBorders>
              <w:top w:val="nil"/>
              <w:left w:val="single" w:sz="8" w:space="0" w:color="808080"/>
              <w:bottom w:val="nil"/>
              <w:right w:val="nil"/>
            </w:tcBorders>
            <w:tcMar>
              <w:top w:w="28" w:type="dxa"/>
              <w:left w:w="28" w:type="dxa"/>
              <w:bottom w:w="28" w:type="dxa"/>
              <w:right w:w="28" w:type="dxa"/>
            </w:tcMar>
            <w:vAlign w:val="center"/>
            <w:hideMark/>
          </w:tcPr>
          <w:p w14:paraId="71F79E2E" w14:textId="77777777" w:rsidR="002626AB" w:rsidRPr="006507E6" w:rsidRDefault="002626AB" w:rsidP="002626AB">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 xml:space="preserve">  </w:t>
            </w:r>
          </w:p>
        </w:tc>
        <w:tc>
          <w:tcPr>
            <w:tcW w:w="1537" w:type="dxa"/>
            <w:tcBorders>
              <w:top w:val="nil"/>
              <w:left w:val="single" w:sz="8" w:space="0" w:color="808080"/>
              <w:bottom w:val="nil"/>
              <w:right w:val="single" w:sz="8" w:space="0" w:color="808080"/>
            </w:tcBorders>
            <w:tcMar>
              <w:top w:w="28" w:type="dxa"/>
              <w:left w:w="28" w:type="dxa"/>
              <w:bottom w:w="28" w:type="dxa"/>
              <w:right w:w="28" w:type="dxa"/>
            </w:tcMar>
            <w:vAlign w:val="center"/>
          </w:tcPr>
          <w:p w14:paraId="437C37A8" w14:textId="54EA6415" w:rsidR="002626AB" w:rsidRPr="006507E6" w:rsidRDefault="0047418B" w:rsidP="002626AB">
            <w:pPr>
              <w:widowControl w:val="0"/>
              <w:suppressLineNumbers/>
              <w:suppressAutoHyphens/>
              <w:autoSpaceDN w:val="0"/>
              <w:jc w:val="center"/>
              <w:rPr>
                <w:rFonts w:eastAsia="SimSun"/>
                <w:kern w:val="3"/>
                <w:sz w:val="22"/>
                <w:szCs w:val="22"/>
                <w:lang w:eastAsia="zh-CN" w:bidi="hi-IN"/>
              </w:rPr>
            </w:pPr>
            <w:r>
              <w:rPr>
                <w:rFonts w:eastAsia="SimSun"/>
                <w:kern w:val="3"/>
                <w:sz w:val="22"/>
                <w:szCs w:val="22"/>
                <w:lang w:eastAsia="zh-CN" w:bidi="hi-IN"/>
              </w:rPr>
              <w:t>8.00-8.20</w:t>
            </w:r>
          </w:p>
        </w:tc>
      </w:tr>
      <w:tr w:rsidR="002626AB" w:rsidRPr="006507E6" w14:paraId="40A1F965" w14:textId="77777777" w:rsidTr="006507E6">
        <w:trPr>
          <w:trHeight w:val="53"/>
        </w:trPr>
        <w:tc>
          <w:tcPr>
            <w:tcW w:w="1727" w:type="dxa"/>
            <w:tcBorders>
              <w:top w:val="nil"/>
              <w:left w:val="single" w:sz="8" w:space="0" w:color="808080"/>
              <w:bottom w:val="single" w:sz="4" w:space="0" w:color="auto"/>
              <w:right w:val="nil"/>
            </w:tcBorders>
            <w:tcMar>
              <w:top w:w="28" w:type="dxa"/>
              <w:left w:w="28" w:type="dxa"/>
              <w:bottom w:w="28" w:type="dxa"/>
              <w:right w:w="28" w:type="dxa"/>
            </w:tcMar>
            <w:vAlign w:val="center"/>
          </w:tcPr>
          <w:p w14:paraId="57A59271" w14:textId="77777777" w:rsidR="002626AB" w:rsidRPr="006507E6" w:rsidRDefault="002626AB" w:rsidP="002626AB">
            <w:pPr>
              <w:widowControl w:val="0"/>
              <w:suppressLineNumbers/>
              <w:suppressAutoHyphens/>
              <w:autoSpaceDN w:val="0"/>
              <w:rPr>
                <w:rFonts w:eastAsia="SimSun"/>
                <w:kern w:val="3"/>
                <w:sz w:val="22"/>
                <w:szCs w:val="22"/>
                <w:lang w:eastAsia="zh-CN" w:bidi="hi-IN"/>
              </w:rPr>
            </w:pPr>
          </w:p>
        </w:tc>
        <w:tc>
          <w:tcPr>
            <w:tcW w:w="1536" w:type="dxa"/>
            <w:tcBorders>
              <w:top w:val="nil"/>
              <w:left w:val="single" w:sz="8" w:space="0" w:color="808080"/>
              <w:bottom w:val="single" w:sz="4" w:space="0" w:color="auto"/>
              <w:right w:val="nil"/>
            </w:tcBorders>
            <w:tcMar>
              <w:top w:w="28" w:type="dxa"/>
              <w:left w:w="28" w:type="dxa"/>
              <w:bottom w:w="28" w:type="dxa"/>
              <w:right w:w="28" w:type="dxa"/>
            </w:tcMar>
            <w:vAlign w:val="center"/>
          </w:tcPr>
          <w:p w14:paraId="05EFD1D8" w14:textId="77777777" w:rsidR="002626AB" w:rsidRPr="006507E6" w:rsidRDefault="002626AB" w:rsidP="002626AB">
            <w:pPr>
              <w:widowControl w:val="0"/>
              <w:suppressLineNumbers/>
              <w:suppressAutoHyphens/>
              <w:autoSpaceDN w:val="0"/>
              <w:jc w:val="center"/>
              <w:rPr>
                <w:rFonts w:eastAsia="SimSun"/>
                <w:kern w:val="3"/>
                <w:sz w:val="22"/>
                <w:szCs w:val="22"/>
                <w:lang w:eastAsia="zh-CN" w:bidi="hi-IN"/>
              </w:rPr>
            </w:pPr>
          </w:p>
        </w:tc>
        <w:tc>
          <w:tcPr>
            <w:tcW w:w="1537" w:type="dxa"/>
            <w:tcBorders>
              <w:top w:val="nil"/>
              <w:left w:val="single" w:sz="8" w:space="0" w:color="808080"/>
              <w:bottom w:val="single" w:sz="4" w:space="0" w:color="auto"/>
              <w:right w:val="nil"/>
            </w:tcBorders>
            <w:tcMar>
              <w:top w:w="28" w:type="dxa"/>
              <w:left w:w="28" w:type="dxa"/>
              <w:bottom w:w="28" w:type="dxa"/>
              <w:right w:w="28" w:type="dxa"/>
            </w:tcMar>
            <w:vAlign w:val="center"/>
          </w:tcPr>
          <w:p w14:paraId="5C52084F" w14:textId="77777777" w:rsidR="002626AB" w:rsidRPr="006507E6" w:rsidRDefault="002626AB" w:rsidP="002626AB">
            <w:pPr>
              <w:widowControl w:val="0"/>
              <w:suppressLineNumbers/>
              <w:suppressAutoHyphens/>
              <w:autoSpaceDN w:val="0"/>
              <w:jc w:val="center"/>
              <w:rPr>
                <w:rFonts w:eastAsia="SimSun"/>
                <w:kern w:val="3"/>
                <w:sz w:val="22"/>
                <w:szCs w:val="22"/>
                <w:lang w:eastAsia="zh-CN" w:bidi="hi-IN"/>
              </w:rPr>
            </w:pPr>
          </w:p>
        </w:tc>
        <w:tc>
          <w:tcPr>
            <w:tcW w:w="1537" w:type="dxa"/>
            <w:tcBorders>
              <w:top w:val="nil"/>
              <w:left w:val="single" w:sz="8" w:space="0" w:color="808080"/>
              <w:bottom w:val="single" w:sz="4" w:space="0" w:color="auto"/>
              <w:right w:val="nil"/>
            </w:tcBorders>
            <w:tcMar>
              <w:top w:w="28" w:type="dxa"/>
              <w:left w:w="28" w:type="dxa"/>
              <w:bottom w:w="28" w:type="dxa"/>
              <w:right w:w="28" w:type="dxa"/>
            </w:tcMar>
            <w:vAlign w:val="center"/>
          </w:tcPr>
          <w:p w14:paraId="5215AB6B" w14:textId="77777777" w:rsidR="002626AB" w:rsidRPr="006507E6" w:rsidRDefault="002626AB" w:rsidP="002626AB">
            <w:pPr>
              <w:widowControl w:val="0"/>
              <w:suppressLineNumbers/>
              <w:suppressAutoHyphens/>
              <w:autoSpaceDN w:val="0"/>
              <w:jc w:val="center"/>
              <w:rPr>
                <w:rFonts w:eastAsia="SimSun"/>
                <w:kern w:val="3"/>
                <w:sz w:val="22"/>
                <w:szCs w:val="22"/>
                <w:lang w:eastAsia="zh-CN" w:bidi="hi-IN"/>
              </w:rPr>
            </w:pPr>
          </w:p>
        </w:tc>
        <w:tc>
          <w:tcPr>
            <w:tcW w:w="1537" w:type="dxa"/>
            <w:tcBorders>
              <w:top w:val="nil"/>
              <w:left w:val="single" w:sz="8" w:space="0" w:color="808080"/>
              <w:bottom w:val="single" w:sz="4" w:space="0" w:color="auto"/>
              <w:right w:val="nil"/>
            </w:tcBorders>
            <w:tcMar>
              <w:top w:w="28" w:type="dxa"/>
              <w:left w:w="28" w:type="dxa"/>
              <w:bottom w:w="28" w:type="dxa"/>
              <w:right w:w="28" w:type="dxa"/>
            </w:tcMar>
            <w:vAlign w:val="center"/>
          </w:tcPr>
          <w:p w14:paraId="245E1737" w14:textId="77777777" w:rsidR="002626AB" w:rsidRPr="006507E6" w:rsidRDefault="002626AB" w:rsidP="002626AB">
            <w:pPr>
              <w:widowControl w:val="0"/>
              <w:suppressLineNumbers/>
              <w:suppressAutoHyphens/>
              <w:autoSpaceDN w:val="0"/>
              <w:rPr>
                <w:rFonts w:eastAsia="SimSun"/>
                <w:kern w:val="3"/>
                <w:sz w:val="22"/>
                <w:szCs w:val="22"/>
                <w:lang w:eastAsia="zh-CN" w:bidi="hi-IN"/>
              </w:rPr>
            </w:pPr>
          </w:p>
        </w:tc>
        <w:tc>
          <w:tcPr>
            <w:tcW w:w="1537" w:type="dxa"/>
            <w:tcBorders>
              <w:top w:val="nil"/>
              <w:left w:val="single" w:sz="8" w:space="0" w:color="808080"/>
              <w:bottom w:val="single" w:sz="4" w:space="0" w:color="auto"/>
              <w:right w:val="single" w:sz="8" w:space="0" w:color="808080"/>
            </w:tcBorders>
            <w:tcMar>
              <w:top w:w="28" w:type="dxa"/>
              <w:left w:w="28" w:type="dxa"/>
              <w:bottom w:w="28" w:type="dxa"/>
              <w:right w:w="28" w:type="dxa"/>
            </w:tcMar>
            <w:vAlign w:val="center"/>
          </w:tcPr>
          <w:p w14:paraId="48AD6FAC" w14:textId="77777777" w:rsidR="002626AB" w:rsidRPr="006507E6" w:rsidRDefault="002626AB" w:rsidP="002626AB">
            <w:pPr>
              <w:widowControl w:val="0"/>
              <w:suppressLineNumbers/>
              <w:suppressAutoHyphens/>
              <w:autoSpaceDN w:val="0"/>
              <w:jc w:val="center"/>
              <w:rPr>
                <w:rFonts w:eastAsia="SimSun"/>
                <w:kern w:val="3"/>
                <w:sz w:val="22"/>
                <w:szCs w:val="22"/>
                <w:lang w:eastAsia="zh-CN" w:bidi="hi-IN"/>
              </w:rPr>
            </w:pPr>
          </w:p>
        </w:tc>
      </w:tr>
      <w:tr w:rsidR="002626AB" w:rsidRPr="006507E6" w14:paraId="55C58E10" w14:textId="77777777" w:rsidTr="006507E6">
        <w:trPr>
          <w:trHeight w:val="166"/>
        </w:trPr>
        <w:tc>
          <w:tcPr>
            <w:tcW w:w="1727" w:type="dxa"/>
            <w:tcBorders>
              <w:top w:val="single" w:sz="4" w:space="0" w:color="auto"/>
              <w:left w:val="single" w:sz="8" w:space="0" w:color="808080"/>
              <w:bottom w:val="nil"/>
              <w:right w:val="nil"/>
            </w:tcBorders>
            <w:tcMar>
              <w:top w:w="28" w:type="dxa"/>
              <w:left w:w="28" w:type="dxa"/>
              <w:bottom w:w="28" w:type="dxa"/>
              <w:right w:w="28" w:type="dxa"/>
            </w:tcMar>
            <w:vAlign w:val="center"/>
          </w:tcPr>
          <w:p w14:paraId="20E95E5A" w14:textId="77777777" w:rsidR="002626AB" w:rsidRPr="006507E6" w:rsidRDefault="002626AB" w:rsidP="002626AB">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 xml:space="preserve">Работа с документацией  </w:t>
            </w:r>
          </w:p>
        </w:tc>
        <w:tc>
          <w:tcPr>
            <w:tcW w:w="1536" w:type="dxa"/>
            <w:tcBorders>
              <w:top w:val="single" w:sz="4" w:space="0" w:color="auto"/>
              <w:left w:val="single" w:sz="8" w:space="0" w:color="808080"/>
              <w:bottom w:val="nil"/>
              <w:right w:val="nil"/>
            </w:tcBorders>
            <w:tcMar>
              <w:top w:w="28" w:type="dxa"/>
              <w:left w:w="28" w:type="dxa"/>
              <w:bottom w:w="28" w:type="dxa"/>
              <w:right w:w="28" w:type="dxa"/>
            </w:tcMar>
            <w:vAlign w:val="center"/>
          </w:tcPr>
          <w:p w14:paraId="73E0E896" w14:textId="77777777" w:rsidR="002626AB" w:rsidRDefault="002626AB" w:rsidP="002626AB">
            <w:pPr>
              <w:widowControl w:val="0"/>
              <w:suppressLineNumbers/>
              <w:suppressAutoHyphens/>
              <w:autoSpaceDN w:val="0"/>
              <w:jc w:val="center"/>
              <w:rPr>
                <w:rFonts w:eastAsia="SimSun"/>
                <w:kern w:val="3"/>
                <w:sz w:val="22"/>
                <w:szCs w:val="22"/>
                <w:lang w:eastAsia="zh-CN" w:bidi="hi-IN"/>
              </w:rPr>
            </w:pPr>
            <w:r>
              <w:rPr>
                <w:rFonts w:eastAsia="SimSun"/>
                <w:kern w:val="3"/>
                <w:sz w:val="22"/>
                <w:szCs w:val="22"/>
                <w:lang w:eastAsia="zh-CN" w:bidi="hi-IN"/>
              </w:rPr>
              <w:t>9.</w:t>
            </w:r>
            <w:r w:rsidR="0047418B">
              <w:rPr>
                <w:rFonts w:eastAsia="SimSun"/>
                <w:kern w:val="3"/>
                <w:sz w:val="22"/>
                <w:szCs w:val="22"/>
                <w:lang w:eastAsia="zh-CN" w:bidi="hi-IN"/>
              </w:rPr>
              <w:t>30</w:t>
            </w:r>
            <w:r>
              <w:rPr>
                <w:rFonts w:eastAsia="SimSun"/>
                <w:kern w:val="3"/>
                <w:sz w:val="22"/>
                <w:szCs w:val="22"/>
                <w:lang w:eastAsia="zh-CN" w:bidi="hi-IN"/>
              </w:rPr>
              <w:t>-</w:t>
            </w:r>
            <w:r w:rsidR="00A03746">
              <w:rPr>
                <w:rFonts w:eastAsia="SimSun"/>
                <w:kern w:val="3"/>
                <w:sz w:val="22"/>
                <w:szCs w:val="22"/>
                <w:lang w:eastAsia="zh-CN" w:bidi="hi-IN"/>
              </w:rPr>
              <w:t>9.40</w:t>
            </w:r>
          </w:p>
          <w:p w14:paraId="33D56130" w14:textId="66242067" w:rsidR="0047418B" w:rsidRPr="006507E6" w:rsidRDefault="0047418B" w:rsidP="002626AB">
            <w:pPr>
              <w:widowControl w:val="0"/>
              <w:suppressLineNumbers/>
              <w:suppressAutoHyphens/>
              <w:autoSpaceDN w:val="0"/>
              <w:jc w:val="center"/>
              <w:rPr>
                <w:rFonts w:eastAsia="SimSun"/>
                <w:kern w:val="3"/>
                <w:sz w:val="22"/>
                <w:szCs w:val="22"/>
                <w:lang w:eastAsia="zh-CN" w:bidi="hi-IN"/>
              </w:rPr>
            </w:pPr>
            <w:r>
              <w:rPr>
                <w:rFonts w:eastAsia="SimSun"/>
                <w:kern w:val="3"/>
                <w:sz w:val="22"/>
                <w:szCs w:val="22"/>
                <w:lang w:eastAsia="zh-CN" w:bidi="hi-IN"/>
              </w:rPr>
              <w:t>11.50-12.00</w:t>
            </w:r>
          </w:p>
        </w:tc>
        <w:tc>
          <w:tcPr>
            <w:tcW w:w="1537" w:type="dxa"/>
            <w:tcBorders>
              <w:top w:val="single" w:sz="4" w:space="0" w:color="auto"/>
              <w:left w:val="single" w:sz="8" w:space="0" w:color="808080"/>
              <w:bottom w:val="nil"/>
              <w:right w:val="nil"/>
            </w:tcBorders>
            <w:tcMar>
              <w:top w:w="28" w:type="dxa"/>
              <w:left w:w="28" w:type="dxa"/>
              <w:bottom w:w="28" w:type="dxa"/>
              <w:right w:w="28" w:type="dxa"/>
            </w:tcMar>
            <w:vAlign w:val="center"/>
          </w:tcPr>
          <w:p w14:paraId="450324DE" w14:textId="056C679F" w:rsidR="002626AB" w:rsidRDefault="00A03746" w:rsidP="002626AB">
            <w:pPr>
              <w:widowControl w:val="0"/>
              <w:suppressLineNumbers/>
              <w:suppressAutoHyphens/>
              <w:autoSpaceDN w:val="0"/>
              <w:jc w:val="center"/>
              <w:rPr>
                <w:rFonts w:eastAsia="SimSun"/>
                <w:kern w:val="3"/>
                <w:sz w:val="22"/>
                <w:szCs w:val="22"/>
                <w:lang w:eastAsia="zh-CN" w:bidi="hi-IN"/>
              </w:rPr>
            </w:pPr>
            <w:r>
              <w:rPr>
                <w:rFonts w:eastAsia="SimSun"/>
                <w:kern w:val="3"/>
                <w:sz w:val="22"/>
                <w:szCs w:val="22"/>
                <w:lang w:eastAsia="zh-CN" w:bidi="hi-IN"/>
              </w:rPr>
              <w:t>9.</w:t>
            </w:r>
            <w:r w:rsidR="00641404">
              <w:rPr>
                <w:rFonts w:eastAsia="SimSun"/>
                <w:kern w:val="3"/>
                <w:sz w:val="22"/>
                <w:szCs w:val="22"/>
                <w:lang w:eastAsia="zh-CN" w:bidi="hi-IN"/>
              </w:rPr>
              <w:t>30</w:t>
            </w:r>
            <w:r>
              <w:rPr>
                <w:rFonts w:eastAsia="SimSun"/>
                <w:kern w:val="3"/>
                <w:sz w:val="22"/>
                <w:szCs w:val="22"/>
                <w:lang w:eastAsia="zh-CN" w:bidi="hi-IN"/>
              </w:rPr>
              <w:t>-9.40</w:t>
            </w:r>
          </w:p>
          <w:p w14:paraId="1BFE34A6" w14:textId="25E34262" w:rsidR="00A03746" w:rsidRPr="006507E6" w:rsidRDefault="00A03746" w:rsidP="002626AB">
            <w:pPr>
              <w:widowControl w:val="0"/>
              <w:suppressLineNumbers/>
              <w:suppressAutoHyphens/>
              <w:autoSpaceDN w:val="0"/>
              <w:jc w:val="center"/>
              <w:rPr>
                <w:rFonts w:eastAsia="SimSun"/>
                <w:kern w:val="3"/>
                <w:sz w:val="22"/>
                <w:szCs w:val="22"/>
                <w:lang w:eastAsia="zh-CN" w:bidi="hi-IN"/>
              </w:rPr>
            </w:pPr>
            <w:r>
              <w:rPr>
                <w:rFonts w:eastAsia="SimSun"/>
                <w:kern w:val="3"/>
                <w:sz w:val="22"/>
                <w:szCs w:val="22"/>
                <w:lang w:eastAsia="zh-CN" w:bidi="hi-IN"/>
              </w:rPr>
              <w:t>10.10-10.20</w:t>
            </w:r>
          </w:p>
        </w:tc>
        <w:tc>
          <w:tcPr>
            <w:tcW w:w="1537" w:type="dxa"/>
            <w:tcBorders>
              <w:top w:val="single" w:sz="4" w:space="0" w:color="auto"/>
              <w:left w:val="single" w:sz="8" w:space="0" w:color="808080"/>
              <w:bottom w:val="nil"/>
              <w:right w:val="nil"/>
            </w:tcBorders>
            <w:tcMar>
              <w:top w:w="28" w:type="dxa"/>
              <w:left w:w="28" w:type="dxa"/>
              <w:bottom w:w="28" w:type="dxa"/>
              <w:right w:w="28" w:type="dxa"/>
            </w:tcMar>
            <w:vAlign w:val="center"/>
          </w:tcPr>
          <w:p w14:paraId="636F42E8" w14:textId="2BBC074A" w:rsidR="00A03746" w:rsidRDefault="00A03746" w:rsidP="00A03746">
            <w:pPr>
              <w:widowControl w:val="0"/>
              <w:suppressLineNumbers/>
              <w:suppressAutoHyphens/>
              <w:autoSpaceDN w:val="0"/>
              <w:jc w:val="center"/>
              <w:rPr>
                <w:rFonts w:eastAsia="SimSun"/>
                <w:kern w:val="3"/>
                <w:sz w:val="22"/>
                <w:szCs w:val="22"/>
                <w:lang w:eastAsia="zh-CN" w:bidi="hi-IN"/>
              </w:rPr>
            </w:pPr>
            <w:r>
              <w:rPr>
                <w:rFonts w:eastAsia="SimSun"/>
                <w:kern w:val="3"/>
                <w:sz w:val="22"/>
                <w:szCs w:val="22"/>
                <w:lang w:eastAsia="zh-CN" w:bidi="hi-IN"/>
              </w:rPr>
              <w:t>9.</w:t>
            </w:r>
            <w:r w:rsidR="00641404">
              <w:rPr>
                <w:rFonts w:eastAsia="SimSun"/>
                <w:kern w:val="3"/>
                <w:sz w:val="22"/>
                <w:szCs w:val="22"/>
                <w:lang w:eastAsia="zh-CN" w:bidi="hi-IN"/>
              </w:rPr>
              <w:t>30</w:t>
            </w:r>
            <w:r>
              <w:rPr>
                <w:rFonts w:eastAsia="SimSun"/>
                <w:kern w:val="3"/>
                <w:sz w:val="22"/>
                <w:szCs w:val="22"/>
                <w:lang w:eastAsia="zh-CN" w:bidi="hi-IN"/>
              </w:rPr>
              <w:t>-9.40</w:t>
            </w:r>
          </w:p>
          <w:p w14:paraId="02367F5A" w14:textId="3E66AA07" w:rsidR="002626AB" w:rsidRPr="006507E6" w:rsidRDefault="00A03746" w:rsidP="00A03746">
            <w:pPr>
              <w:widowControl w:val="0"/>
              <w:suppressLineNumbers/>
              <w:suppressAutoHyphens/>
              <w:autoSpaceDN w:val="0"/>
              <w:jc w:val="center"/>
              <w:rPr>
                <w:rFonts w:eastAsia="SimSun"/>
                <w:kern w:val="3"/>
                <w:sz w:val="22"/>
                <w:szCs w:val="22"/>
                <w:lang w:eastAsia="zh-CN" w:bidi="hi-IN"/>
              </w:rPr>
            </w:pPr>
            <w:r>
              <w:rPr>
                <w:rFonts w:eastAsia="SimSun"/>
                <w:kern w:val="3"/>
                <w:sz w:val="22"/>
                <w:szCs w:val="22"/>
                <w:lang w:eastAsia="zh-CN" w:bidi="hi-IN"/>
              </w:rPr>
              <w:t>10.10-10.20</w:t>
            </w:r>
          </w:p>
        </w:tc>
        <w:tc>
          <w:tcPr>
            <w:tcW w:w="1537" w:type="dxa"/>
            <w:tcBorders>
              <w:top w:val="single" w:sz="4" w:space="0" w:color="auto"/>
              <w:left w:val="single" w:sz="8" w:space="0" w:color="808080"/>
              <w:bottom w:val="nil"/>
              <w:right w:val="nil"/>
            </w:tcBorders>
            <w:tcMar>
              <w:top w:w="28" w:type="dxa"/>
              <w:left w:w="28" w:type="dxa"/>
              <w:bottom w:w="28" w:type="dxa"/>
              <w:right w:w="28" w:type="dxa"/>
            </w:tcMar>
            <w:vAlign w:val="center"/>
          </w:tcPr>
          <w:p w14:paraId="527C89C7" w14:textId="77777777" w:rsidR="002626AB" w:rsidRDefault="00A03746" w:rsidP="002626AB">
            <w:pPr>
              <w:widowControl w:val="0"/>
              <w:suppressLineNumbers/>
              <w:suppressAutoHyphens/>
              <w:autoSpaceDN w:val="0"/>
              <w:rPr>
                <w:rFonts w:eastAsia="SimSun"/>
                <w:kern w:val="3"/>
                <w:sz w:val="22"/>
                <w:szCs w:val="22"/>
                <w:lang w:eastAsia="zh-CN" w:bidi="hi-IN"/>
              </w:rPr>
            </w:pPr>
            <w:r>
              <w:rPr>
                <w:rFonts w:eastAsia="SimSun"/>
                <w:kern w:val="3"/>
                <w:sz w:val="22"/>
                <w:szCs w:val="22"/>
                <w:lang w:eastAsia="zh-CN" w:bidi="hi-IN"/>
              </w:rPr>
              <w:t>9.</w:t>
            </w:r>
            <w:r w:rsidR="00641404">
              <w:rPr>
                <w:rFonts w:eastAsia="SimSun"/>
                <w:kern w:val="3"/>
                <w:sz w:val="22"/>
                <w:szCs w:val="22"/>
                <w:lang w:eastAsia="zh-CN" w:bidi="hi-IN"/>
              </w:rPr>
              <w:t>30</w:t>
            </w:r>
            <w:r>
              <w:rPr>
                <w:rFonts w:eastAsia="SimSun"/>
                <w:kern w:val="3"/>
                <w:sz w:val="22"/>
                <w:szCs w:val="22"/>
                <w:lang w:eastAsia="zh-CN" w:bidi="hi-IN"/>
              </w:rPr>
              <w:t>-9.40</w:t>
            </w:r>
          </w:p>
          <w:p w14:paraId="7FC05843" w14:textId="66B6B5AB" w:rsidR="00641404" w:rsidRPr="006507E6" w:rsidRDefault="00641404" w:rsidP="002626AB">
            <w:pPr>
              <w:widowControl w:val="0"/>
              <w:suppressLineNumbers/>
              <w:suppressAutoHyphens/>
              <w:autoSpaceDN w:val="0"/>
              <w:rPr>
                <w:rFonts w:eastAsia="SimSun"/>
                <w:kern w:val="3"/>
                <w:sz w:val="22"/>
                <w:szCs w:val="22"/>
                <w:lang w:eastAsia="zh-CN" w:bidi="hi-IN"/>
              </w:rPr>
            </w:pPr>
            <w:r>
              <w:rPr>
                <w:rFonts w:eastAsia="SimSun"/>
                <w:kern w:val="3"/>
                <w:sz w:val="22"/>
                <w:szCs w:val="22"/>
                <w:lang w:eastAsia="zh-CN" w:bidi="hi-IN"/>
              </w:rPr>
              <w:t>10.10-10.20</w:t>
            </w:r>
          </w:p>
        </w:tc>
        <w:tc>
          <w:tcPr>
            <w:tcW w:w="1537" w:type="dxa"/>
            <w:tcBorders>
              <w:top w:val="single" w:sz="4" w:space="0" w:color="auto"/>
              <w:left w:val="single" w:sz="8" w:space="0" w:color="808080"/>
              <w:bottom w:val="nil"/>
              <w:right w:val="single" w:sz="8" w:space="0" w:color="808080"/>
            </w:tcBorders>
            <w:tcMar>
              <w:top w:w="28" w:type="dxa"/>
              <w:left w:w="28" w:type="dxa"/>
              <w:bottom w:w="28" w:type="dxa"/>
              <w:right w:w="28" w:type="dxa"/>
            </w:tcMar>
            <w:vAlign w:val="center"/>
          </w:tcPr>
          <w:p w14:paraId="79EC63BF" w14:textId="77777777" w:rsidR="002626AB" w:rsidRDefault="00641404" w:rsidP="002626AB">
            <w:pPr>
              <w:widowControl w:val="0"/>
              <w:suppressLineNumbers/>
              <w:suppressAutoHyphens/>
              <w:autoSpaceDN w:val="0"/>
              <w:jc w:val="center"/>
              <w:rPr>
                <w:rFonts w:eastAsia="SimSun"/>
                <w:kern w:val="3"/>
                <w:sz w:val="22"/>
                <w:szCs w:val="22"/>
                <w:lang w:eastAsia="zh-CN" w:bidi="hi-IN"/>
              </w:rPr>
            </w:pPr>
            <w:r>
              <w:rPr>
                <w:rFonts w:eastAsia="SimSun"/>
                <w:kern w:val="3"/>
                <w:sz w:val="22"/>
                <w:szCs w:val="22"/>
                <w:lang w:eastAsia="zh-CN" w:bidi="hi-IN"/>
              </w:rPr>
              <w:t>9.30-9.40</w:t>
            </w:r>
          </w:p>
          <w:p w14:paraId="110707DE" w14:textId="698B1572" w:rsidR="00641404" w:rsidRPr="006507E6" w:rsidRDefault="00641404" w:rsidP="002626AB">
            <w:pPr>
              <w:widowControl w:val="0"/>
              <w:suppressLineNumbers/>
              <w:suppressAutoHyphens/>
              <w:autoSpaceDN w:val="0"/>
              <w:jc w:val="center"/>
              <w:rPr>
                <w:rFonts w:eastAsia="SimSun"/>
                <w:kern w:val="3"/>
                <w:sz w:val="22"/>
                <w:szCs w:val="22"/>
                <w:lang w:eastAsia="zh-CN" w:bidi="hi-IN"/>
              </w:rPr>
            </w:pPr>
            <w:r>
              <w:rPr>
                <w:rFonts w:eastAsia="SimSun"/>
                <w:kern w:val="3"/>
                <w:sz w:val="22"/>
                <w:szCs w:val="22"/>
                <w:lang w:eastAsia="zh-CN" w:bidi="hi-IN"/>
              </w:rPr>
              <w:t>11.50-12.00</w:t>
            </w:r>
          </w:p>
        </w:tc>
      </w:tr>
      <w:tr w:rsidR="002626AB" w:rsidRPr="006507E6" w14:paraId="558B6DCE" w14:textId="77777777" w:rsidTr="006507E6">
        <w:trPr>
          <w:trHeight w:val="214"/>
        </w:trPr>
        <w:tc>
          <w:tcPr>
            <w:tcW w:w="1727" w:type="dxa"/>
            <w:tcBorders>
              <w:top w:val="nil"/>
              <w:left w:val="single" w:sz="8" w:space="0" w:color="808080"/>
              <w:bottom w:val="single" w:sz="8" w:space="0" w:color="808080"/>
              <w:right w:val="nil"/>
            </w:tcBorders>
            <w:tcMar>
              <w:top w:w="28" w:type="dxa"/>
              <w:left w:w="28" w:type="dxa"/>
              <w:bottom w:w="28" w:type="dxa"/>
              <w:right w:w="28" w:type="dxa"/>
            </w:tcMar>
            <w:vAlign w:val="center"/>
            <w:hideMark/>
          </w:tcPr>
          <w:p w14:paraId="16E7E16B" w14:textId="77777777" w:rsidR="002626AB" w:rsidRPr="006507E6" w:rsidRDefault="002626AB" w:rsidP="002626AB">
            <w:pPr>
              <w:widowControl w:val="0"/>
              <w:suppressLineNumbers/>
              <w:suppressAutoHyphens/>
              <w:autoSpaceDN w:val="0"/>
              <w:rPr>
                <w:rFonts w:eastAsia="SimSun"/>
                <w:kern w:val="3"/>
                <w:sz w:val="22"/>
                <w:szCs w:val="22"/>
                <w:lang w:eastAsia="zh-CN" w:bidi="hi-IN"/>
              </w:rPr>
            </w:pPr>
          </w:p>
        </w:tc>
        <w:tc>
          <w:tcPr>
            <w:tcW w:w="1536" w:type="dxa"/>
            <w:tcBorders>
              <w:top w:val="nil"/>
              <w:left w:val="single" w:sz="8" w:space="0" w:color="808080"/>
              <w:bottom w:val="single" w:sz="8" w:space="0" w:color="808080"/>
              <w:right w:val="nil"/>
            </w:tcBorders>
            <w:tcMar>
              <w:top w:w="28" w:type="dxa"/>
              <w:left w:w="28" w:type="dxa"/>
              <w:bottom w:w="28" w:type="dxa"/>
              <w:right w:w="28" w:type="dxa"/>
            </w:tcMar>
            <w:vAlign w:val="center"/>
            <w:hideMark/>
          </w:tcPr>
          <w:p w14:paraId="58BF8509" w14:textId="77777777" w:rsidR="002626AB" w:rsidRPr="006507E6" w:rsidRDefault="002626AB" w:rsidP="002626AB">
            <w:pPr>
              <w:widowControl w:val="0"/>
              <w:suppressLineNumbers/>
              <w:suppressAutoHyphens/>
              <w:autoSpaceDN w:val="0"/>
              <w:jc w:val="center"/>
              <w:rPr>
                <w:rFonts w:eastAsia="SimSun"/>
                <w:kern w:val="3"/>
                <w:sz w:val="22"/>
                <w:szCs w:val="22"/>
                <w:lang w:eastAsia="zh-CN" w:bidi="hi-IN"/>
              </w:rPr>
            </w:pPr>
          </w:p>
        </w:tc>
        <w:tc>
          <w:tcPr>
            <w:tcW w:w="1537" w:type="dxa"/>
            <w:tcBorders>
              <w:top w:val="nil"/>
              <w:left w:val="single" w:sz="8" w:space="0" w:color="808080"/>
              <w:bottom w:val="single" w:sz="8" w:space="0" w:color="808080"/>
              <w:right w:val="nil"/>
            </w:tcBorders>
            <w:tcMar>
              <w:top w:w="28" w:type="dxa"/>
              <w:left w:w="28" w:type="dxa"/>
              <w:bottom w:w="28" w:type="dxa"/>
              <w:right w:w="28" w:type="dxa"/>
            </w:tcMar>
            <w:vAlign w:val="center"/>
            <w:hideMark/>
          </w:tcPr>
          <w:p w14:paraId="465F88D4" w14:textId="77777777" w:rsidR="002626AB" w:rsidRPr="006507E6" w:rsidRDefault="002626AB" w:rsidP="002626AB">
            <w:pPr>
              <w:widowControl w:val="0"/>
              <w:suppressLineNumbers/>
              <w:suppressAutoHyphens/>
              <w:autoSpaceDN w:val="0"/>
              <w:jc w:val="center"/>
              <w:rPr>
                <w:rFonts w:eastAsia="SimSun"/>
                <w:kern w:val="3"/>
                <w:sz w:val="22"/>
                <w:szCs w:val="22"/>
                <w:lang w:eastAsia="zh-CN" w:bidi="hi-IN"/>
              </w:rPr>
            </w:pPr>
          </w:p>
        </w:tc>
        <w:tc>
          <w:tcPr>
            <w:tcW w:w="1537" w:type="dxa"/>
            <w:tcBorders>
              <w:top w:val="nil"/>
              <w:left w:val="single" w:sz="8" w:space="0" w:color="808080"/>
              <w:bottom w:val="single" w:sz="8" w:space="0" w:color="808080"/>
              <w:right w:val="nil"/>
            </w:tcBorders>
            <w:tcMar>
              <w:top w:w="28" w:type="dxa"/>
              <w:left w:w="28" w:type="dxa"/>
              <w:bottom w:w="28" w:type="dxa"/>
              <w:right w:w="28" w:type="dxa"/>
            </w:tcMar>
            <w:vAlign w:val="center"/>
          </w:tcPr>
          <w:p w14:paraId="5A110FB2" w14:textId="77777777" w:rsidR="002626AB" w:rsidRPr="006507E6" w:rsidRDefault="002626AB" w:rsidP="002626AB">
            <w:pPr>
              <w:widowControl w:val="0"/>
              <w:suppressLineNumbers/>
              <w:suppressAutoHyphens/>
              <w:autoSpaceDN w:val="0"/>
              <w:jc w:val="center"/>
              <w:rPr>
                <w:rFonts w:eastAsia="SimSun"/>
                <w:kern w:val="3"/>
                <w:sz w:val="22"/>
                <w:szCs w:val="22"/>
                <w:lang w:eastAsia="zh-CN" w:bidi="hi-IN"/>
              </w:rPr>
            </w:pPr>
          </w:p>
        </w:tc>
        <w:tc>
          <w:tcPr>
            <w:tcW w:w="1537" w:type="dxa"/>
            <w:tcBorders>
              <w:top w:val="nil"/>
              <w:left w:val="single" w:sz="8" w:space="0" w:color="808080"/>
              <w:bottom w:val="single" w:sz="8" w:space="0" w:color="808080"/>
              <w:right w:val="nil"/>
            </w:tcBorders>
            <w:tcMar>
              <w:top w:w="28" w:type="dxa"/>
              <w:left w:w="28" w:type="dxa"/>
              <w:bottom w:w="28" w:type="dxa"/>
              <w:right w:w="28" w:type="dxa"/>
            </w:tcMar>
            <w:vAlign w:val="center"/>
            <w:hideMark/>
          </w:tcPr>
          <w:p w14:paraId="5B9401F8" w14:textId="77777777" w:rsidR="002626AB" w:rsidRPr="006507E6" w:rsidRDefault="002626AB" w:rsidP="002626AB">
            <w:pPr>
              <w:widowControl w:val="0"/>
              <w:suppressLineNumbers/>
              <w:suppressAutoHyphens/>
              <w:autoSpaceDN w:val="0"/>
              <w:rPr>
                <w:rFonts w:eastAsia="SimSun"/>
                <w:kern w:val="3"/>
                <w:sz w:val="22"/>
                <w:szCs w:val="22"/>
                <w:lang w:eastAsia="zh-CN" w:bidi="hi-IN"/>
              </w:rPr>
            </w:pPr>
          </w:p>
        </w:tc>
        <w:tc>
          <w:tcPr>
            <w:tcW w:w="1537" w:type="dxa"/>
            <w:tcBorders>
              <w:top w:val="nil"/>
              <w:left w:val="single" w:sz="8" w:space="0" w:color="808080"/>
              <w:bottom w:val="single" w:sz="8" w:space="0" w:color="808080"/>
              <w:right w:val="single" w:sz="8" w:space="0" w:color="808080"/>
            </w:tcBorders>
            <w:tcMar>
              <w:top w:w="28" w:type="dxa"/>
              <w:left w:w="28" w:type="dxa"/>
              <w:bottom w:w="28" w:type="dxa"/>
              <w:right w:w="28" w:type="dxa"/>
            </w:tcMar>
            <w:vAlign w:val="center"/>
            <w:hideMark/>
          </w:tcPr>
          <w:p w14:paraId="581C6CEC" w14:textId="77777777" w:rsidR="002626AB" w:rsidRPr="006507E6" w:rsidRDefault="002626AB" w:rsidP="002626AB">
            <w:pPr>
              <w:widowControl w:val="0"/>
              <w:suppressLineNumbers/>
              <w:suppressAutoHyphens/>
              <w:autoSpaceDN w:val="0"/>
              <w:jc w:val="center"/>
              <w:rPr>
                <w:rFonts w:eastAsia="SimSun"/>
                <w:kern w:val="3"/>
                <w:sz w:val="22"/>
                <w:szCs w:val="22"/>
                <w:lang w:eastAsia="zh-CN" w:bidi="hi-IN"/>
              </w:rPr>
            </w:pPr>
          </w:p>
        </w:tc>
      </w:tr>
    </w:tbl>
    <w:p w14:paraId="61004A08" w14:textId="77777777" w:rsidR="006507E6" w:rsidRPr="006507E6" w:rsidRDefault="006507E6" w:rsidP="006507E6">
      <w:pPr>
        <w:widowControl w:val="0"/>
        <w:suppressAutoHyphens/>
        <w:autoSpaceDN w:val="0"/>
        <w:ind w:left="150" w:right="150" w:firstLine="375"/>
        <w:jc w:val="center"/>
        <w:rPr>
          <w:rFonts w:eastAsia="SimSun"/>
          <w:kern w:val="3"/>
          <w:lang w:eastAsia="zh-CN" w:bidi="hi-IN"/>
        </w:rPr>
      </w:pPr>
      <w:r w:rsidRPr="006507E6">
        <w:rPr>
          <w:rFonts w:eastAsia="SimSun"/>
          <w:b/>
          <w:kern w:val="3"/>
          <w:lang w:eastAsia="zh-CN" w:bidi="hi-IN"/>
        </w:rPr>
        <w:t>Правила пользования логопедическим кабинетом</w:t>
      </w:r>
    </w:p>
    <w:p w14:paraId="6324F8B5" w14:textId="77777777" w:rsidR="006507E6" w:rsidRPr="006507E6" w:rsidRDefault="006507E6" w:rsidP="00EB3EC8">
      <w:pPr>
        <w:widowControl w:val="0"/>
        <w:numPr>
          <w:ilvl w:val="0"/>
          <w:numId w:val="12"/>
        </w:numPr>
        <w:suppressAutoHyphens/>
        <w:autoSpaceDN w:val="0"/>
        <w:spacing w:after="200"/>
        <w:jc w:val="both"/>
        <w:rPr>
          <w:rFonts w:eastAsia="SimSun"/>
          <w:kern w:val="3"/>
          <w:lang w:eastAsia="zh-CN" w:bidi="hi-IN"/>
        </w:rPr>
      </w:pPr>
      <w:r w:rsidRPr="006507E6">
        <w:rPr>
          <w:rFonts w:eastAsia="SimSun"/>
          <w:kern w:val="3"/>
          <w:lang w:eastAsia="zh-CN" w:bidi="hi-IN"/>
        </w:rPr>
        <w:t>ключи от кабинета в двух экземплярах (один у логопеда, второй у заведующей);</w:t>
      </w:r>
    </w:p>
    <w:p w14:paraId="1C6635DC" w14:textId="77777777" w:rsidR="006507E6" w:rsidRPr="006507E6" w:rsidRDefault="006507E6" w:rsidP="00EB3EC8">
      <w:pPr>
        <w:widowControl w:val="0"/>
        <w:numPr>
          <w:ilvl w:val="0"/>
          <w:numId w:val="12"/>
        </w:numPr>
        <w:suppressAutoHyphens/>
        <w:autoSpaceDN w:val="0"/>
        <w:spacing w:after="200"/>
        <w:jc w:val="both"/>
        <w:rPr>
          <w:rFonts w:eastAsia="SimSun"/>
          <w:kern w:val="3"/>
          <w:lang w:eastAsia="zh-CN" w:bidi="hi-IN"/>
        </w:rPr>
      </w:pPr>
      <w:r w:rsidRPr="006507E6">
        <w:rPr>
          <w:rFonts w:eastAsia="SimSun"/>
          <w:kern w:val="3"/>
          <w:lang w:eastAsia="zh-CN" w:bidi="hi-IN"/>
        </w:rPr>
        <w:t>влажная уборка кабинета производится 2 раза в день;</w:t>
      </w:r>
    </w:p>
    <w:p w14:paraId="182D074D" w14:textId="77777777" w:rsidR="006507E6" w:rsidRPr="006507E6" w:rsidRDefault="006507E6" w:rsidP="00EB3EC8">
      <w:pPr>
        <w:widowControl w:val="0"/>
        <w:numPr>
          <w:ilvl w:val="0"/>
          <w:numId w:val="12"/>
        </w:numPr>
        <w:suppressAutoHyphens/>
        <w:autoSpaceDN w:val="0"/>
        <w:spacing w:after="200"/>
        <w:jc w:val="both"/>
        <w:rPr>
          <w:rFonts w:eastAsia="SimSun"/>
          <w:kern w:val="3"/>
          <w:lang w:eastAsia="zh-CN" w:bidi="hi-IN"/>
        </w:rPr>
      </w:pPr>
      <w:r w:rsidRPr="006507E6">
        <w:rPr>
          <w:rFonts w:eastAsia="SimSun"/>
          <w:kern w:val="3"/>
          <w:lang w:eastAsia="zh-CN" w:bidi="hi-IN"/>
        </w:rPr>
        <w:t>ежедневно проводится проветривание кабинета;</w:t>
      </w:r>
    </w:p>
    <w:p w14:paraId="127DC84D" w14:textId="77777777" w:rsidR="006507E6" w:rsidRPr="006507E6" w:rsidRDefault="006507E6" w:rsidP="00EB3EC8">
      <w:pPr>
        <w:widowControl w:val="0"/>
        <w:numPr>
          <w:ilvl w:val="0"/>
          <w:numId w:val="12"/>
        </w:numPr>
        <w:suppressAutoHyphens/>
        <w:autoSpaceDN w:val="0"/>
        <w:spacing w:after="200"/>
        <w:jc w:val="both"/>
        <w:rPr>
          <w:rFonts w:eastAsia="SimSun"/>
          <w:kern w:val="3"/>
          <w:lang w:eastAsia="zh-CN" w:bidi="hi-IN"/>
        </w:rPr>
      </w:pPr>
      <w:r w:rsidRPr="006507E6">
        <w:rPr>
          <w:rFonts w:eastAsia="SimSun"/>
          <w:kern w:val="3"/>
          <w:lang w:eastAsia="zh-CN" w:bidi="hi-IN"/>
        </w:rPr>
        <w:t>кабинет оборудован зоной для индивидуальных занятий;</w:t>
      </w:r>
    </w:p>
    <w:p w14:paraId="7E79F5B4" w14:textId="77777777" w:rsidR="006507E6" w:rsidRPr="006507E6" w:rsidRDefault="006507E6" w:rsidP="00EB3EC8">
      <w:pPr>
        <w:widowControl w:val="0"/>
        <w:numPr>
          <w:ilvl w:val="0"/>
          <w:numId w:val="12"/>
        </w:numPr>
        <w:suppressAutoHyphens/>
        <w:autoSpaceDN w:val="0"/>
        <w:spacing w:after="120"/>
        <w:jc w:val="both"/>
        <w:rPr>
          <w:rFonts w:eastAsia="SimSun"/>
          <w:kern w:val="3"/>
          <w:lang w:eastAsia="zh-CN" w:bidi="hi-IN"/>
        </w:rPr>
      </w:pPr>
      <w:r w:rsidRPr="006507E6">
        <w:rPr>
          <w:rFonts w:eastAsia="SimSun"/>
          <w:kern w:val="3"/>
          <w:lang w:eastAsia="zh-CN" w:bidi="hi-IN"/>
        </w:rPr>
        <w:t>по окончании рабочего дня проверяется закрытость окон, отключение электрических приборов.</w:t>
      </w:r>
    </w:p>
    <w:p w14:paraId="27D40263" w14:textId="77777777" w:rsidR="006507E6" w:rsidRPr="006507E6" w:rsidRDefault="006507E6" w:rsidP="006507E6">
      <w:pPr>
        <w:shd w:val="clear" w:color="auto" w:fill="FFFFFF"/>
        <w:jc w:val="center"/>
        <w:rPr>
          <w:szCs w:val="22"/>
        </w:rPr>
      </w:pPr>
      <w:bookmarkStart w:id="17" w:name="hypercontext"/>
      <w:bookmarkEnd w:id="17"/>
      <w:r w:rsidRPr="006507E6">
        <w:rPr>
          <w:rFonts w:eastAsiaTheme="minorHAnsi"/>
          <w:b/>
          <w:bCs/>
          <w:szCs w:val="22"/>
          <w:lang w:eastAsia="en-US"/>
        </w:rPr>
        <w:t>Оснащение кабинета</w:t>
      </w:r>
    </w:p>
    <w:p w14:paraId="0B6C5D85" w14:textId="77777777" w:rsidR="006507E6" w:rsidRPr="006507E6" w:rsidRDefault="006507E6" w:rsidP="00EB3EC8">
      <w:pPr>
        <w:numPr>
          <w:ilvl w:val="0"/>
          <w:numId w:val="13"/>
        </w:numPr>
        <w:shd w:val="clear" w:color="auto" w:fill="FFFFFF"/>
        <w:tabs>
          <w:tab w:val="num" w:pos="720"/>
        </w:tabs>
        <w:spacing w:after="200"/>
        <w:rPr>
          <w:rFonts w:eastAsiaTheme="minorHAnsi"/>
          <w:szCs w:val="22"/>
          <w:lang w:eastAsia="en-US"/>
        </w:rPr>
      </w:pPr>
      <w:r w:rsidRPr="006507E6">
        <w:rPr>
          <w:rFonts w:eastAsiaTheme="minorHAnsi"/>
          <w:szCs w:val="22"/>
          <w:lang w:eastAsia="en-US"/>
        </w:rPr>
        <w:t>Настенное зеркало (1.10*0,40) со шторками.</w:t>
      </w:r>
    </w:p>
    <w:p w14:paraId="574C6AB7" w14:textId="77777777" w:rsidR="006507E6" w:rsidRPr="006507E6" w:rsidRDefault="006507E6" w:rsidP="00EB3EC8">
      <w:pPr>
        <w:numPr>
          <w:ilvl w:val="0"/>
          <w:numId w:val="13"/>
        </w:numPr>
        <w:shd w:val="clear" w:color="auto" w:fill="FFFFFF"/>
        <w:tabs>
          <w:tab w:val="num" w:pos="720"/>
        </w:tabs>
        <w:spacing w:after="200"/>
        <w:rPr>
          <w:rFonts w:eastAsiaTheme="minorHAnsi"/>
          <w:szCs w:val="22"/>
          <w:lang w:eastAsia="en-US"/>
        </w:rPr>
      </w:pPr>
      <w:r w:rsidRPr="006507E6">
        <w:rPr>
          <w:rFonts w:eastAsiaTheme="minorHAnsi"/>
          <w:szCs w:val="22"/>
          <w:lang w:eastAsia="en-US"/>
        </w:rPr>
        <w:t>Стол для детей – 1 штука</w:t>
      </w:r>
    </w:p>
    <w:p w14:paraId="29A6DF8D" w14:textId="77777777" w:rsidR="006507E6" w:rsidRPr="006507E6" w:rsidRDefault="006507E6" w:rsidP="00EB3EC8">
      <w:pPr>
        <w:numPr>
          <w:ilvl w:val="0"/>
          <w:numId w:val="13"/>
        </w:numPr>
        <w:shd w:val="clear" w:color="auto" w:fill="FFFFFF"/>
        <w:tabs>
          <w:tab w:val="num" w:pos="720"/>
        </w:tabs>
        <w:spacing w:after="200"/>
        <w:rPr>
          <w:rFonts w:eastAsiaTheme="minorHAnsi"/>
          <w:szCs w:val="22"/>
          <w:lang w:eastAsia="en-US"/>
        </w:rPr>
      </w:pPr>
      <w:r w:rsidRPr="006507E6">
        <w:rPr>
          <w:rFonts w:eastAsiaTheme="minorHAnsi"/>
          <w:szCs w:val="22"/>
          <w:lang w:eastAsia="en-US"/>
        </w:rPr>
        <w:t>Стулья детские – 3 штуки</w:t>
      </w:r>
    </w:p>
    <w:p w14:paraId="01DADB60" w14:textId="77777777" w:rsidR="006507E6" w:rsidRPr="006507E6" w:rsidRDefault="006507E6" w:rsidP="00EB3EC8">
      <w:pPr>
        <w:numPr>
          <w:ilvl w:val="0"/>
          <w:numId w:val="13"/>
        </w:numPr>
        <w:shd w:val="clear" w:color="auto" w:fill="FFFFFF"/>
        <w:tabs>
          <w:tab w:val="num" w:pos="720"/>
        </w:tabs>
        <w:spacing w:after="200"/>
        <w:rPr>
          <w:rFonts w:eastAsiaTheme="minorHAnsi"/>
          <w:szCs w:val="22"/>
          <w:lang w:eastAsia="en-US"/>
        </w:rPr>
      </w:pPr>
      <w:r w:rsidRPr="006507E6">
        <w:rPr>
          <w:rFonts w:eastAsiaTheme="minorHAnsi"/>
          <w:szCs w:val="22"/>
          <w:lang w:eastAsia="en-US"/>
        </w:rPr>
        <w:t>Стол для логопеда</w:t>
      </w:r>
    </w:p>
    <w:p w14:paraId="441E995D" w14:textId="77777777" w:rsidR="006507E6" w:rsidRPr="006507E6" w:rsidRDefault="006507E6" w:rsidP="00EB3EC8">
      <w:pPr>
        <w:numPr>
          <w:ilvl w:val="0"/>
          <w:numId w:val="13"/>
        </w:numPr>
        <w:shd w:val="clear" w:color="auto" w:fill="FFFFFF"/>
        <w:tabs>
          <w:tab w:val="num" w:pos="720"/>
        </w:tabs>
        <w:spacing w:after="200"/>
        <w:rPr>
          <w:rFonts w:eastAsiaTheme="minorHAnsi"/>
          <w:szCs w:val="22"/>
          <w:lang w:eastAsia="en-US"/>
        </w:rPr>
      </w:pPr>
      <w:r w:rsidRPr="006507E6">
        <w:rPr>
          <w:rFonts w:eastAsiaTheme="minorHAnsi"/>
          <w:szCs w:val="22"/>
          <w:lang w:eastAsia="en-US"/>
        </w:rPr>
        <w:t>Один стул  для взрослых</w:t>
      </w:r>
    </w:p>
    <w:p w14:paraId="64EE540F" w14:textId="77777777" w:rsidR="006507E6" w:rsidRPr="006507E6" w:rsidRDefault="006507E6" w:rsidP="00EB3EC8">
      <w:pPr>
        <w:numPr>
          <w:ilvl w:val="0"/>
          <w:numId w:val="13"/>
        </w:numPr>
        <w:shd w:val="clear" w:color="auto" w:fill="FFFFFF"/>
        <w:tabs>
          <w:tab w:val="num" w:pos="720"/>
        </w:tabs>
        <w:spacing w:after="200"/>
        <w:rPr>
          <w:rFonts w:eastAsiaTheme="minorHAnsi"/>
          <w:szCs w:val="22"/>
          <w:lang w:eastAsia="en-US"/>
        </w:rPr>
      </w:pPr>
      <w:r w:rsidRPr="006507E6">
        <w:rPr>
          <w:rFonts w:eastAsiaTheme="minorHAnsi"/>
          <w:szCs w:val="22"/>
          <w:lang w:eastAsia="en-US"/>
        </w:rPr>
        <w:t>Магнитная доска</w:t>
      </w:r>
    </w:p>
    <w:p w14:paraId="261BBB09" w14:textId="77777777" w:rsidR="006507E6" w:rsidRPr="006507E6" w:rsidRDefault="006507E6" w:rsidP="00EB3EC8">
      <w:pPr>
        <w:numPr>
          <w:ilvl w:val="0"/>
          <w:numId w:val="13"/>
        </w:numPr>
        <w:shd w:val="clear" w:color="auto" w:fill="FFFFFF"/>
        <w:tabs>
          <w:tab w:val="num" w:pos="720"/>
        </w:tabs>
        <w:spacing w:after="200"/>
        <w:rPr>
          <w:rFonts w:eastAsiaTheme="minorHAnsi"/>
          <w:szCs w:val="22"/>
          <w:lang w:eastAsia="en-US"/>
        </w:rPr>
      </w:pPr>
      <w:r w:rsidRPr="006507E6">
        <w:rPr>
          <w:rFonts w:eastAsiaTheme="minorHAnsi"/>
          <w:szCs w:val="22"/>
          <w:lang w:eastAsia="en-US"/>
        </w:rPr>
        <w:t>Дополнительное освещение у зеркала</w:t>
      </w:r>
    </w:p>
    <w:p w14:paraId="10E31E37" w14:textId="77777777" w:rsidR="006507E6" w:rsidRPr="006507E6" w:rsidRDefault="006507E6" w:rsidP="00EB3EC8">
      <w:pPr>
        <w:numPr>
          <w:ilvl w:val="0"/>
          <w:numId w:val="13"/>
        </w:numPr>
        <w:shd w:val="clear" w:color="auto" w:fill="FFFFFF"/>
        <w:tabs>
          <w:tab w:val="num" w:pos="720"/>
        </w:tabs>
        <w:spacing w:after="200"/>
        <w:rPr>
          <w:rFonts w:eastAsiaTheme="minorHAnsi"/>
          <w:szCs w:val="22"/>
          <w:lang w:eastAsia="en-US"/>
        </w:rPr>
      </w:pPr>
      <w:r w:rsidRPr="006507E6">
        <w:rPr>
          <w:rFonts w:eastAsiaTheme="minorHAnsi"/>
          <w:szCs w:val="22"/>
          <w:lang w:eastAsia="en-US"/>
        </w:rPr>
        <w:t>Шкафы для методической работы</w:t>
      </w:r>
    </w:p>
    <w:p w14:paraId="740AE491" w14:textId="77777777" w:rsidR="006507E6" w:rsidRPr="006507E6" w:rsidRDefault="006507E6" w:rsidP="00EB3EC8">
      <w:pPr>
        <w:numPr>
          <w:ilvl w:val="0"/>
          <w:numId w:val="13"/>
        </w:numPr>
        <w:shd w:val="clear" w:color="auto" w:fill="FFFFFF"/>
        <w:tabs>
          <w:tab w:val="num" w:pos="720"/>
        </w:tabs>
        <w:spacing w:after="200"/>
        <w:rPr>
          <w:rFonts w:eastAsiaTheme="minorHAnsi"/>
          <w:szCs w:val="22"/>
          <w:lang w:eastAsia="en-US"/>
        </w:rPr>
      </w:pPr>
      <w:r w:rsidRPr="006507E6">
        <w:rPr>
          <w:rFonts w:eastAsiaTheme="minorHAnsi"/>
          <w:szCs w:val="22"/>
          <w:lang w:eastAsia="en-US"/>
        </w:rPr>
        <w:t>Стенды для наглядности (в приёмной)</w:t>
      </w:r>
    </w:p>
    <w:p w14:paraId="60EF7E8B" w14:textId="77777777" w:rsidR="006507E6" w:rsidRPr="006507E6" w:rsidRDefault="006507E6" w:rsidP="00EB3EC8">
      <w:pPr>
        <w:numPr>
          <w:ilvl w:val="0"/>
          <w:numId w:val="13"/>
        </w:numPr>
        <w:shd w:val="clear" w:color="auto" w:fill="FFFFFF"/>
        <w:spacing w:after="200"/>
        <w:rPr>
          <w:rFonts w:eastAsiaTheme="minorHAnsi"/>
          <w:szCs w:val="22"/>
          <w:lang w:eastAsia="en-US"/>
        </w:rPr>
      </w:pPr>
      <w:r w:rsidRPr="006507E6">
        <w:rPr>
          <w:rFonts w:eastAsiaTheme="minorHAnsi"/>
          <w:szCs w:val="22"/>
          <w:lang w:eastAsia="en-US"/>
        </w:rPr>
        <w:t>Коробки и папки для пособий</w:t>
      </w:r>
    </w:p>
    <w:p w14:paraId="5ED67BAD" w14:textId="77777777" w:rsidR="006507E6" w:rsidRPr="006507E6" w:rsidRDefault="006507E6" w:rsidP="00EB3EC8">
      <w:pPr>
        <w:widowControl w:val="0"/>
        <w:numPr>
          <w:ilvl w:val="0"/>
          <w:numId w:val="13"/>
        </w:numPr>
        <w:suppressAutoHyphens/>
        <w:autoSpaceDN w:val="0"/>
        <w:spacing w:after="200"/>
        <w:jc w:val="both"/>
        <w:rPr>
          <w:rFonts w:eastAsia="SimSun"/>
          <w:kern w:val="3"/>
          <w:szCs w:val="22"/>
          <w:lang w:eastAsia="zh-CN" w:bidi="hi-IN"/>
        </w:rPr>
      </w:pPr>
      <w:r w:rsidRPr="006507E6">
        <w:rPr>
          <w:rFonts w:eastAsia="SimSun"/>
          <w:kern w:val="3"/>
          <w:szCs w:val="22"/>
          <w:lang w:eastAsia="zh-CN" w:bidi="hi-IN"/>
        </w:rPr>
        <w:t>Ноутбук — 1 шт., колонки – 2 шт.</w:t>
      </w:r>
    </w:p>
    <w:p w14:paraId="65538C3D" w14:textId="77777777" w:rsidR="006507E6" w:rsidRPr="006507E6" w:rsidRDefault="006507E6" w:rsidP="006507E6">
      <w:pPr>
        <w:widowControl w:val="0"/>
        <w:suppressAutoHyphens/>
        <w:autoSpaceDN w:val="0"/>
        <w:ind w:left="360"/>
        <w:jc w:val="center"/>
        <w:rPr>
          <w:rFonts w:eastAsia="SimSun"/>
          <w:kern w:val="3"/>
          <w:szCs w:val="22"/>
          <w:lang w:eastAsia="zh-CN" w:bidi="hi-IN"/>
        </w:rPr>
      </w:pPr>
      <w:r w:rsidRPr="006507E6">
        <w:rPr>
          <w:rFonts w:eastAsia="SimSun"/>
          <w:b/>
          <w:kern w:val="3"/>
          <w:szCs w:val="22"/>
          <w:lang w:eastAsia="zh-CN" w:bidi="hi-IN"/>
        </w:rPr>
        <w:t>Оснащение зоны индивидуальной работы с детьми</w:t>
      </w:r>
    </w:p>
    <w:p w14:paraId="5137EBAE" w14:textId="77777777" w:rsidR="006507E6" w:rsidRPr="006507E6" w:rsidRDefault="006507E6" w:rsidP="006507E6">
      <w:pPr>
        <w:widowControl w:val="0"/>
        <w:suppressAutoHyphens/>
        <w:autoSpaceDN w:val="0"/>
        <w:ind w:left="75" w:right="75"/>
        <w:rPr>
          <w:rFonts w:eastAsia="SimSun"/>
          <w:kern w:val="3"/>
          <w:szCs w:val="22"/>
          <w:lang w:eastAsia="zh-CN" w:bidi="hi-IN"/>
        </w:rPr>
      </w:pPr>
      <w:r w:rsidRPr="006507E6">
        <w:rPr>
          <w:rFonts w:eastAsia="SimSun"/>
          <w:kern w:val="3"/>
          <w:szCs w:val="22"/>
          <w:lang w:eastAsia="zh-CN" w:bidi="hi-IN"/>
        </w:rPr>
        <w:t>1.Пособия для индивидуальной работы.</w:t>
      </w:r>
    </w:p>
    <w:p w14:paraId="69596526" w14:textId="77777777" w:rsidR="006507E6" w:rsidRPr="006507E6" w:rsidRDefault="006507E6" w:rsidP="006507E6">
      <w:pPr>
        <w:widowControl w:val="0"/>
        <w:suppressAutoHyphens/>
        <w:autoSpaceDN w:val="0"/>
        <w:ind w:left="75" w:right="75"/>
        <w:rPr>
          <w:rFonts w:eastAsia="SimSun"/>
          <w:kern w:val="3"/>
          <w:szCs w:val="22"/>
          <w:lang w:eastAsia="zh-CN" w:bidi="hi-IN"/>
        </w:rPr>
      </w:pPr>
      <w:r w:rsidRPr="006507E6">
        <w:rPr>
          <w:rFonts w:eastAsia="SimSun"/>
          <w:kern w:val="3"/>
          <w:szCs w:val="22"/>
          <w:lang w:eastAsia="zh-CN" w:bidi="hi-IN"/>
        </w:rPr>
        <w:t>2.Текстовой материал для автоматизации и дифференциации звуков, работы над слоговой структурой слова.</w:t>
      </w:r>
    </w:p>
    <w:p w14:paraId="123725CD" w14:textId="77777777" w:rsidR="00811923" w:rsidRDefault="00811923" w:rsidP="006507E6">
      <w:pPr>
        <w:widowControl w:val="0"/>
        <w:suppressAutoHyphens/>
        <w:autoSpaceDN w:val="0"/>
        <w:ind w:left="75" w:right="75"/>
        <w:rPr>
          <w:rFonts w:eastAsia="SimSun"/>
          <w:kern w:val="3"/>
          <w:szCs w:val="22"/>
          <w:lang w:eastAsia="zh-CN" w:bidi="hi-IN"/>
        </w:rPr>
      </w:pPr>
    </w:p>
    <w:p w14:paraId="0B8FDB47" w14:textId="77777777" w:rsidR="00811923" w:rsidRDefault="00811923" w:rsidP="006507E6">
      <w:pPr>
        <w:widowControl w:val="0"/>
        <w:suppressAutoHyphens/>
        <w:autoSpaceDN w:val="0"/>
        <w:ind w:left="75" w:right="75"/>
        <w:rPr>
          <w:rFonts w:eastAsia="SimSun"/>
          <w:kern w:val="3"/>
          <w:szCs w:val="22"/>
          <w:lang w:eastAsia="zh-CN" w:bidi="hi-IN"/>
        </w:rPr>
      </w:pPr>
    </w:p>
    <w:p w14:paraId="19C41838" w14:textId="77777777" w:rsidR="00811923" w:rsidRDefault="00811923" w:rsidP="006507E6">
      <w:pPr>
        <w:widowControl w:val="0"/>
        <w:suppressAutoHyphens/>
        <w:autoSpaceDN w:val="0"/>
        <w:ind w:left="75" w:right="75"/>
        <w:rPr>
          <w:rFonts w:eastAsia="SimSun"/>
          <w:kern w:val="3"/>
          <w:szCs w:val="22"/>
          <w:lang w:eastAsia="zh-CN" w:bidi="hi-IN"/>
        </w:rPr>
      </w:pPr>
    </w:p>
    <w:p w14:paraId="7F9792CC" w14:textId="77777777" w:rsidR="00811923" w:rsidRDefault="00811923" w:rsidP="006507E6">
      <w:pPr>
        <w:widowControl w:val="0"/>
        <w:suppressAutoHyphens/>
        <w:autoSpaceDN w:val="0"/>
        <w:ind w:left="75" w:right="75"/>
        <w:rPr>
          <w:rFonts w:eastAsia="SimSun"/>
          <w:kern w:val="3"/>
          <w:szCs w:val="22"/>
          <w:lang w:eastAsia="zh-CN" w:bidi="hi-IN"/>
        </w:rPr>
      </w:pPr>
    </w:p>
    <w:p w14:paraId="258A5513" w14:textId="12E1E840" w:rsidR="006507E6" w:rsidRPr="006507E6" w:rsidRDefault="006507E6" w:rsidP="006507E6">
      <w:pPr>
        <w:widowControl w:val="0"/>
        <w:suppressAutoHyphens/>
        <w:autoSpaceDN w:val="0"/>
        <w:ind w:left="75" w:right="75"/>
        <w:rPr>
          <w:rFonts w:eastAsia="SimSun"/>
          <w:kern w:val="3"/>
          <w:szCs w:val="22"/>
          <w:lang w:eastAsia="zh-CN" w:bidi="hi-IN"/>
        </w:rPr>
      </w:pPr>
      <w:r w:rsidRPr="006507E6">
        <w:rPr>
          <w:rFonts w:eastAsia="SimSun"/>
          <w:kern w:val="3"/>
          <w:szCs w:val="22"/>
          <w:lang w:eastAsia="zh-CN" w:bidi="hi-IN"/>
        </w:rPr>
        <w:lastRenderedPageBreak/>
        <w:t>3. Материалы для обследования устной речи.</w:t>
      </w:r>
    </w:p>
    <w:p w14:paraId="46EE6D74" w14:textId="77777777" w:rsidR="006507E6" w:rsidRPr="006507E6" w:rsidRDefault="006507E6" w:rsidP="006507E6">
      <w:pPr>
        <w:widowControl w:val="0"/>
        <w:suppressAutoHyphens/>
        <w:autoSpaceDN w:val="0"/>
        <w:ind w:left="150" w:right="150" w:firstLine="375"/>
        <w:jc w:val="center"/>
        <w:rPr>
          <w:rFonts w:eastAsia="SimSun"/>
          <w:kern w:val="3"/>
          <w:szCs w:val="22"/>
          <w:lang w:eastAsia="zh-CN" w:bidi="hi-IN"/>
        </w:rPr>
      </w:pPr>
      <w:r w:rsidRPr="006507E6">
        <w:rPr>
          <w:rFonts w:eastAsia="SimSun"/>
          <w:b/>
          <w:kern w:val="3"/>
          <w:szCs w:val="22"/>
          <w:lang w:eastAsia="zh-CN" w:bidi="hi-IN"/>
        </w:rPr>
        <w:t>Документация</w:t>
      </w:r>
    </w:p>
    <w:p w14:paraId="43E9D3C8" w14:textId="77777777" w:rsidR="006507E6" w:rsidRPr="006507E6" w:rsidRDefault="006507E6" w:rsidP="00EB3EC8">
      <w:pPr>
        <w:widowControl w:val="0"/>
        <w:numPr>
          <w:ilvl w:val="0"/>
          <w:numId w:val="14"/>
        </w:numPr>
        <w:suppressAutoHyphens/>
        <w:autoSpaceDN w:val="0"/>
        <w:jc w:val="both"/>
        <w:rPr>
          <w:rFonts w:eastAsia="SimSun"/>
          <w:kern w:val="3"/>
          <w:szCs w:val="22"/>
          <w:lang w:eastAsia="zh-CN" w:bidi="hi-IN"/>
        </w:rPr>
      </w:pPr>
      <w:r w:rsidRPr="006507E6">
        <w:rPr>
          <w:rFonts w:eastAsia="SimSun"/>
          <w:kern w:val="3"/>
          <w:szCs w:val="22"/>
          <w:lang w:eastAsia="zh-CN" w:bidi="hi-IN"/>
        </w:rPr>
        <w:t>Журнал учета посещаемости детьми логопедических занятий.</w:t>
      </w:r>
    </w:p>
    <w:p w14:paraId="7C6E74EC" w14:textId="77777777" w:rsidR="006507E6" w:rsidRPr="006507E6" w:rsidRDefault="006507E6" w:rsidP="00EB3EC8">
      <w:pPr>
        <w:widowControl w:val="0"/>
        <w:numPr>
          <w:ilvl w:val="0"/>
          <w:numId w:val="15"/>
        </w:numPr>
        <w:suppressAutoHyphens/>
        <w:autoSpaceDN w:val="0"/>
        <w:jc w:val="both"/>
        <w:rPr>
          <w:rFonts w:eastAsia="SimSun"/>
          <w:kern w:val="3"/>
          <w:szCs w:val="22"/>
          <w:lang w:eastAsia="zh-CN" w:bidi="hi-IN"/>
        </w:rPr>
      </w:pPr>
      <w:r w:rsidRPr="006507E6">
        <w:rPr>
          <w:rFonts w:eastAsia="SimSun"/>
          <w:kern w:val="3"/>
          <w:szCs w:val="22"/>
          <w:lang w:eastAsia="zh-CN" w:bidi="hi-IN"/>
        </w:rPr>
        <w:t>Речевые карты на каждого ребёнка.</w:t>
      </w:r>
    </w:p>
    <w:p w14:paraId="348876B3" w14:textId="77777777" w:rsidR="006507E6" w:rsidRPr="006507E6" w:rsidRDefault="006507E6" w:rsidP="00EB3EC8">
      <w:pPr>
        <w:widowControl w:val="0"/>
        <w:numPr>
          <w:ilvl w:val="0"/>
          <w:numId w:val="16"/>
        </w:numPr>
        <w:suppressAutoHyphens/>
        <w:autoSpaceDN w:val="0"/>
        <w:jc w:val="both"/>
        <w:rPr>
          <w:rFonts w:eastAsia="SimSun"/>
          <w:kern w:val="3"/>
          <w:szCs w:val="22"/>
          <w:lang w:eastAsia="zh-CN" w:bidi="hi-IN"/>
        </w:rPr>
      </w:pPr>
      <w:r w:rsidRPr="006507E6">
        <w:rPr>
          <w:rFonts w:eastAsia="SimSun"/>
          <w:kern w:val="3"/>
          <w:szCs w:val="22"/>
          <w:lang w:eastAsia="zh-CN" w:bidi="hi-IN"/>
        </w:rPr>
        <w:t>Журнал взаимодействия учителя – логопеда и воспитателей.</w:t>
      </w:r>
    </w:p>
    <w:p w14:paraId="723E7955" w14:textId="77777777" w:rsidR="006507E6" w:rsidRPr="006507E6" w:rsidRDefault="006507E6" w:rsidP="00EB3EC8">
      <w:pPr>
        <w:widowControl w:val="0"/>
        <w:numPr>
          <w:ilvl w:val="0"/>
          <w:numId w:val="17"/>
        </w:numPr>
        <w:suppressAutoHyphens/>
        <w:autoSpaceDN w:val="0"/>
        <w:jc w:val="both"/>
        <w:rPr>
          <w:rFonts w:eastAsia="SimSun"/>
          <w:kern w:val="3"/>
          <w:szCs w:val="22"/>
          <w:lang w:eastAsia="zh-CN" w:bidi="hi-IN"/>
        </w:rPr>
      </w:pPr>
      <w:r w:rsidRPr="006507E6">
        <w:rPr>
          <w:rFonts w:eastAsia="SimSun"/>
          <w:kern w:val="3"/>
          <w:szCs w:val="22"/>
          <w:lang w:eastAsia="zh-CN" w:bidi="hi-IN"/>
        </w:rPr>
        <w:t>Журнал регистрации мероприятий по взаимодействию с родителями.</w:t>
      </w:r>
    </w:p>
    <w:p w14:paraId="61C19695" w14:textId="77777777" w:rsidR="006507E6" w:rsidRPr="006507E6" w:rsidRDefault="006507E6" w:rsidP="00EB3EC8">
      <w:pPr>
        <w:numPr>
          <w:ilvl w:val="0"/>
          <w:numId w:val="17"/>
        </w:numPr>
        <w:shd w:val="clear" w:color="auto" w:fill="FFFFFF"/>
        <w:rPr>
          <w:szCs w:val="22"/>
        </w:rPr>
      </w:pPr>
      <w:r w:rsidRPr="006507E6">
        <w:rPr>
          <w:rFonts w:eastAsiaTheme="minorHAnsi"/>
          <w:szCs w:val="22"/>
          <w:lang w:eastAsia="en-US"/>
        </w:rPr>
        <w:t>Журнал взаимодействия с педагогами МБДОУ.</w:t>
      </w:r>
    </w:p>
    <w:p w14:paraId="5ABAB0C3" w14:textId="77777777" w:rsidR="006507E6" w:rsidRPr="006507E6" w:rsidRDefault="006507E6" w:rsidP="00EB3EC8">
      <w:pPr>
        <w:numPr>
          <w:ilvl w:val="0"/>
          <w:numId w:val="17"/>
        </w:numPr>
        <w:shd w:val="clear" w:color="auto" w:fill="FFFFFF"/>
        <w:rPr>
          <w:rFonts w:eastAsiaTheme="minorHAnsi"/>
          <w:szCs w:val="22"/>
          <w:lang w:eastAsia="en-US"/>
        </w:rPr>
      </w:pPr>
      <w:r w:rsidRPr="006507E6">
        <w:rPr>
          <w:rFonts w:eastAsiaTheme="minorHAnsi"/>
          <w:szCs w:val="22"/>
          <w:lang w:eastAsia="en-US"/>
        </w:rPr>
        <w:t>Экран звукопроизношения.</w:t>
      </w:r>
    </w:p>
    <w:p w14:paraId="471C127D" w14:textId="77777777" w:rsidR="006507E6" w:rsidRPr="006507E6" w:rsidRDefault="006507E6" w:rsidP="00EB3EC8">
      <w:pPr>
        <w:numPr>
          <w:ilvl w:val="0"/>
          <w:numId w:val="17"/>
        </w:numPr>
        <w:shd w:val="clear" w:color="auto" w:fill="FFFFFF"/>
        <w:rPr>
          <w:rFonts w:eastAsiaTheme="minorHAnsi"/>
          <w:szCs w:val="22"/>
          <w:lang w:eastAsia="en-US"/>
        </w:rPr>
      </w:pPr>
      <w:r w:rsidRPr="006507E6">
        <w:rPr>
          <w:rFonts w:eastAsiaTheme="minorHAnsi"/>
          <w:szCs w:val="22"/>
          <w:lang w:eastAsia="en-US"/>
        </w:rPr>
        <w:t xml:space="preserve">Журнал учета индивидуальной </w:t>
      </w:r>
      <w:proofErr w:type="spellStart"/>
      <w:r w:rsidRPr="006507E6">
        <w:rPr>
          <w:rFonts w:eastAsiaTheme="minorHAnsi"/>
          <w:szCs w:val="22"/>
          <w:lang w:eastAsia="en-US"/>
        </w:rPr>
        <w:t>коррекционно</w:t>
      </w:r>
      <w:proofErr w:type="spellEnd"/>
      <w:r w:rsidRPr="006507E6">
        <w:rPr>
          <w:rFonts w:eastAsiaTheme="minorHAnsi"/>
          <w:szCs w:val="22"/>
          <w:lang w:eastAsia="en-US"/>
        </w:rPr>
        <w:t xml:space="preserve"> – развивающей образовательной деятельности.</w:t>
      </w:r>
    </w:p>
    <w:p w14:paraId="1AFE2399" w14:textId="77777777" w:rsidR="006507E6" w:rsidRPr="006507E6" w:rsidRDefault="006507E6" w:rsidP="00EB3EC8">
      <w:pPr>
        <w:numPr>
          <w:ilvl w:val="0"/>
          <w:numId w:val="17"/>
        </w:numPr>
        <w:shd w:val="clear" w:color="auto" w:fill="FFFFFF"/>
        <w:rPr>
          <w:rFonts w:eastAsiaTheme="minorHAnsi"/>
          <w:szCs w:val="22"/>
          <w:lang w:eastAsia="en-US"/>
        </w:rPr>
      </w:pPr>
      <w:r w:rsidRPr="006507E6">
        <w:rPr>
          <w:rFonts w:eastAsiaTheme="minorHAnsi"/>
          <w:szCs w:val="22"/>
          <w:lang w:eastAsia="en-US"/>
        </w:rPr>
        <w:t>Тетрадь для индивидуальных коррекционных занятий на каждого ребенка</w:t>
      </w:r>
    </w:p>
    <w:p w14:paraId="22A8646C" w14:textId="77777777" w:rsidR="006507E6" w:rsidRPr="006507E6" w:rsidRDefault="006507E6" w:rsidP="00EB3EC8">
      <w:pPr>
        <w:widowControl w:val="0"/>
        <w:numPr>
          <w:ilvl w:val="0"/>
          <w:numId w:val="17"/>
        </w:numPr>
        <w:suppressAutoHyphens/>
        <w:autoSpaceDN w:val="0"/>
        <w:jc w:val="both"/>
        <w:rPr>
          <w:rFonts w:eastAsia="SimSun"/>
          <w:kern w:val="3"/>
          <w:szCs w:val="22"/>
          <w:lang w:eastAsia="zh-CN" w:bidi="hi-IN"/>
        </w:rPr>
      </w:pPr>
      <w:r w:rsidRPr="006507E6">
        <w:rPr>
          <w:rFonts w:eastAsia="SimSun"/>
          <w:kern w:val="3"/>
          <w:szCs w:val="22"/>
          <w:lang w:eastAsia="zh-CN" w:bidi="hi-IN"/>
        </w:rPr>
        <w:t>График работы логопедического кабинета.</w:t>
      </w:r>
    </w:p>
    <w:p w14:paraId="312153C9" w14:textId="77777777" w:rsidR="006507E6" w:rsidRPr="006507E6" w:rsidRDefault="006507E6" w:rsidP="006507E6">
      <w:pPr>
        <w:shd w:val="clear" w:color="auto" w:fill="FFFFFF"/>
        <w:jc w:val="center"/>
        <w:rPr>
          <w:rFonts w:eastAsiaTheme="minorHAnsi"/>
          <w:b/>
          <w:bCs/>
          <w:szCs w:val="22"/>
          <w:lang w:eastAsia="en-US"/>
        </w:rPr>
      </w:pPr>
      <w:r w:rsidRPr="006507E6">
        <w:rPr>
          <w:rFonts w:eastAsiaTheme="minorHAnsi"/>
          <w:b/>
          <w:bCs/>
          <w:szCs w:val="22"/>
          <w:lang w:eastAsia="en-US"/>
        </w:rPr>
        <w:t>Пособия по речевому обследованию дошкольников.</w:t>
      </w:r>
    </w:p>
    <w:p w14:paraId="6698039C" w14:textId="77777777" w:rsidR="006507E6" w:rsidRPr="006507E6" w:rsidRDefault="006507E6" w:rsidP="006507E6">
      <w:pPr>
        <w:shd w:val="clear" w:color="auto" w:fill="FFFFFF"/>
        <w:rPr>
          <w:rFonts w:eastAsiaTheme="minorHAnsi"/>
          <w:bCs/>
          <w:szCs w:val="22"/>
          <w:lang w:eastAsia="en-US"/>
        </w:rPr>
      </w:pPr>
      <w:r w:rsidRPr="006507E6">
        <w:rPr>
          <w:rFonts w:eastAsiaTheme="minorHAnsi"/>
          <w:bCs/>
          <w:szCs w:val="22"/>
          <w:lang w:eastAsia="en-US"/>
        </w:rPr>
        <w:t>Используется методическое пособие и наглядный материал для обследования детей:</w:t>
      </w:r>
    </w:p>
    <w:p w14:paraId="70CF5D59" w14:textId="77777777" w:rsidR="006507E6" w:rsidRPr="006507E6" w:rsidRDefault="006507E6" w:rsidP="006507E6">
      <w:pPr>
        <w:shd w:val="clear" w:color="auto" w:fill="FFFFFF"/>
        <w:rPr>
          <w:rFonts w:eastAsiaTheme="minorHAnsi"/>
          <w:bCs/>
          <w:szCs w:val="22"/>
          <w:lang w:eastAsia="en-US"/>
        </w:rPr>
      </w:pPr>
      <w:r w:rsidRPr="006507E6">
        <w:rPr>
          <w:rFonts w:eastAsiaTheme="minorHAnsi"/>
          <w:bCs/>
          <w:szCs w:val="22"/>
          <w:lang w:eastAsia="en-US"/>
        </w:rPr>
        <w:t>-  Наглядный материал для обследования детей. Приложение к методическому пособию «</w:t>
      </w:r>
      <w:proofErr w:type="spellStart"/>
      <w:r w:rsidRPr="006507E6">
        <w:rPr>
          <w:rFonts w:eastAsiaTheme="minorHAnsi"/>
          <w:bCs/>
          <w:szCs w:val="22"/>
          <w:lang w:eastAsia="en-US"/>
        </w:rPr>
        <w:t>Психолого</w:t>
      </w:r>
      <w:proofErr w:type="spellEnd"/>
      <w:r w:rsidRPr="006507E6">
        <w:rPr>
          <w:rFonts w:eastAsiaTheme="minorHAnsi"/>
          <w:bCs/>
          <w:szCs w:val="22"/>
          <w:lang w:eastAsia="en-US"/>
        </w:rPr>
        <w:t xml:space="preserve"> – педагогическая диагностика развития детей раннего и дошкольного возраста» под редакцией Е.А. </w:t>
      </w:r>
      <w:proofErr w:type="spellStart"/>
      <w:r w:rsidRPr="006507E6">
        <w:rPr>
          <w:rFonts w:eastAsiaTheme="minorHAnsi"/>
          <w:bCs/>
          <w:szCs w:val="22"/>
          <w:lang w:eastAsia="en-US"/>
        </w:rPr>
        <w:t>Стребелевой</w:t>
      </w:r>
      <w:proofErr w:type="spellEnd"/>
      <w:r w:rsidRPr="006507E6">
        <w:rPr>
          <w:rFonts w:eastAsiaTheme="minorHAnsi"/>
          <w:bCs/>
          <w:szCs w:val="22"/>
          <w:lang w:eastAsia="en-US"/>
        </w:rPr>
        <w:t xml:space="preserve">, </w:t>
      </w:r>
    </w:p>
    <w:p w14:paraId="5E3D0BD4" w14:textId="77777777" w:rsidR="006507E6" w:rsidRPr="006507E6" w:rsidRDefault="006507E6" w:rsidP="006507E6">
      <w:pPr>
        <w:shd w:val="clear" w:color="auto" w:fill="FFFFFF"/>
        <w:rPr>
          <w:rFonts w:eastAsiaTheme="minorHAnsi"/>
          <w:bCs/>
          <w:szCs w:val="22"/>
          <w:lang w:eastAsia="en-US"/>
        </w:rPr>
      </w:pPr>
      <w:r w:rsidRPr="006507E6">
        <w:rPr>
          <w:rFonts w:eastAsiaTheme="minorHAnsi"/>
          <w:bCs/>
          <w:szCs w:val="22"/>
          <w:lang w:eastAsia="en-US"/>
        </w:rPr>
        <w:t xml:space="preserve">- Дидактический материал по исправлению недостатков речи под редакцией Т.Б. Филичевой, </w:t>
      </w:r>
      <w:proofErr w:type="spellStart"/>
      <w:r w:rsidRPr="006507E6">
        <w:rPr>
          <w:rFonts w:eastAsiaTheme="minorHAnsi"/>
          <w:bCs/>
          <w:szCs w:val="22"/>
          <w:lang w:eastAsia="en-US"/>
        </w:rPr>
        <w:t>Г.А.Каше</w:t>
      </w:r>
      <w:proofErr w:type="spellEnd"/>
      <w:r w:rsidRPr="006507E6">
        <w:rPr>
          <w:rFonts w:eastAsiaTheme="minorHAnsi"/>
          <w:bCs/>
          <w:szCs w:val="22"/>
          <w:lang w:eastAsia="en-US"/>
        </w:rPr>
        <w:t>;</w:t>
      </w:r>
    </w:p>
    <w:p w14:paraId="66FB9E74" w14:textId="77777777" w:rsidR="006507E6" w:rsidRPr="006507E6" w:rsidRDefault="006507E6" w:rsidP="006507E6">
      <w:pPr>
        <w:shd w:val="clear" w:color="auto" w:fill="FFFFFF"/>
        <w:rPr>
          <w:rFonts w:eastAsiaTheme="minorHAnsi"/>
          <w:szCs w:val="22"/>
          <w:lang w:eastAsia="en-US"/>
        </w:rPr>
      </w:pPr>
      <w:r w:rsidRPr="006507E6">
        <w:rPr>
          <w:rFonts w:eastAsiaTheme="minorHAnsi"/>
          <w:bCs/>
          <w:szCs w:val="22"/>
          <w:lang w:eastAsia="en-US"/>
        </w:rPr>
        <w:t xml:space="preserve">- Альбом для логопеда под редакцией </w:t>
      </w:r>
      <w:proofErr w:type="spellStart"/>
      <w:r w:rsidRPr="006507E6">
        <w:rPr>
          <w:rFonts w:eastAsiaTheme="minorHAnsi"/>
          <w:bCs/>
          <w:szCs w:val="22"/>
          <w:lang w:eastAsia="en-US"/>
        </w:rPr>
        <w:t>О.Б.Иншаковой</w:t>
      </w:r>
      <w:proofErr w:type="spellEnd"/>
      <w:r w:rsidRPr="006507E6">
        <w:rPr>
          <w:rFonts w:eastAsiaTheme="minorHAnsi"/>
          <w:bCs/>
          <w:szCs w:val="22"/>
          <w:lang w:eastAsia="en-US"/>
        </w:rPr>
        <w:t>.</w:t>
      </w:r>
    </w:p>
    <w:p w14:paraId="5DFAAB32" w14:textId="77777777" w:rsidR="006507E6" w:rsidRPr="006507E6" w:rsidRDefault="006507E6" w:rsidP="006507E6">
      <w:pPr>
        <w:shd w:val="clear" w:color="auto" w:fill="FFFFFF"/>
        <w:ind w:left="360"/>
        <w:rPr>
          <w:rFonts w:eastAsiaTheme="minorHAnsi"/>
          <w:sz w:val="22"/>
          <w:szCs w:val="22"/>
          <w:lang w:eastAsia="en-US"/>
        </w:rPr>
      </w:pPr>
      <w:r w:rsidRPr="006507E6">
        <w:rPr>
          <w:rFonts w:eastAsiaTheme="minorHAnsi"/>
          <w:sz w:val="22"/>
          <w:szCs w:val="22"/>
          <w:lang w:eastAsia="en-US"/>
        </w:rPr>
        <w:t xml:space="preserve"> </w:t>
      </w:r>
    </w:p>
    <w:p w14:paraId="74867BF2" w14:textId="77777777" w:rsidR="006507E6" w:rsidRPr="006507E6" w:rsidRDefault="006507E6" w:rsidP="006507E6">
      <w:pPr>
        <w:widowControl w:val="0"/>
        <w:suppressAutoHyphens/>
        <w:autoSpaceDN w:val="0"/>
        <w:spacing w:after="120"/>
        <w:jc w:val="center"/>
        <w:rPr>
          <w:rFonts w:eastAsia="SimSun"/>
          <w:b/>
          <w:color w:val="000000"/>
          <w:kern w:val="3"/>
          <w:szCs w:val="22"/>
          <w:lang w:eastAsia="zh-CN" w:bidi="hi-IN"/>
        </w:rPr>
      </w:pPr>
      <w:r w:rsidRPr="006507E6">
        <w:rPr>
          <w:rFonts w:eastAsia="SimSun"/>
          <w:b/>
          <w:kern w:val="3"/>
          <w:szCs w:val="22"/>
          <w:lang w:eastAsia="zh-CN" w:bidi="hi-IN"/>
        </w:rPr>
        <w:t xml:space="preserve"> Перечень учебно-методических и игровых материалов логопедического кабинета.</w:t>
      </w:r>
    </w:p>
    <w:tbl>
      <w:tblPr>
        <w:tblW w:w="9645" w:type="dxa"/>
        <w:tblLayout w:type="fixed"/>
        <w:tblCellMar>
          <w:left w:w="10" w:type="dxa"/>
          <w:right w:w="10" w:type="dxa"/>
        </w:tblCellMar>
        <w:tblLook w:val="04A0" w:firstRow="1" w:lastRow="0" w:firstColumn="1" w:lastColumn="0" w:noHBand="0" w:noVBand="1"/>
      </w:tblPr>
      <w:tblGrid>
        <w:gridCol w:w="2685"/>
        <w:gridCol w:w="6960"/>
      </w:tblGrid>
      <w:tr w:rsidR="006507E6" w:rsidRPr="006507E6" w14:paraId="25460401" w14:textId="77777777" w:rsidTr="006507E6">
        <w:tc>
          <w:tcPr>
            <w:tcW w:w="2685" w:type="dxa"/>
            <w:tcBorders>
              <w:top w:val="single" w:sz="8" w:space="0" w:color="808080"/>
              <w:left w:val="single" w:sz="8" w:space="0" w:color="808080"/>
              <w:bottom w:val="single" w:sz="8" w:space="0" w:color="808080"/>
              <w:right w:val="nil"/>
            </w:tcBorders>
            <w:tcMar>
              <w:top w:w="28" w:type="dxa"/>
              <w:left w:w="28" w:type="dxa"/>
              <w:bottom w:w="28" w:type="dxa"/>
              <w:right w:w="28" w:type="dxa"/>
            </w:tcMar>
            <w:hideMark/>
          </w:tcPr>
          <w:p w14:paraId="664DEA7F" w14:textId="77777777" w:rsidR="006507E6" w:rsidRPr="006507E6" w:rsidRDefault="006507E6" w:rsidP="006507E6">
            <w:pPr>
              <w:widowControl w:val="0"/>
              <w:suppressLineNumbers/>
              <w:suppressAutoHyphens/>
              <w:autoSpaceDN w:val="0"/>
              <w:spacing w:after="200"/>
              <w:rPr>
                <w:rFonts w:eastAsia="SimSun"/>
                <w:kern w:val="3"/>
                <w:szCs w:val="22"/>
                <w:lang w:eastAsia="zh-CN" w:bidi="hi-IN"/>
              </w:rPr>
            </w:pPr>
            <w:r w:rsidRPr="006507E6">
              <w:rPr>
                <w:rFonts w:eastAsia="SimSun"/>
                <w:kern w:val="3"/>
                <w:szCs w:val="22"/>
                <w:lang w:eastAsia="zh-CN" w:bidi="hi-IN"/>
              </w:rPr>
              <w:t>Разделы</w:t>
            </w:r>
          </w:p>
        </w:tc>
        <w:tc>
          <w:tcPr>
            <w:tcW w:w="6960" w:type="dxa"/>
            <w:tcBorders>
              <w:top w:val="single" w:sz="8" w:space="0" w:color="808080"/>
              <w:left w:val="single" w:sz="8" w:space="0" w:color="808080"/>
              <w:bottom w:val="single" w:sz="8" w:space="0" w:color="808080"/>
              <w:right w:val="single" w:sz="8" w:space="0" w:color="808080"/>
            </w:tcBorders>
            <w:tcMar>
              <w:top w:w="28" w:type="dxa"/>
              <w:left w:w="28" w:type="dxa"/>
              <w:bottom w:w="28" w:type="dxa"/>
              <w:right w:w="28" w:type="dxa"/>
            </w:tcMar>
            <w:hideMark/>
          </w:tcPr>
          <w:p w14:paraId="562A0671" w14:textId="77777777" w:rsidR="006507E6" w:rsidRPr="006507E6" w:rsidRDefault="006507E6" w:rsidP="006507E6">
            <w:pPr>
              <w:widowControl w:val="0"/>
              <w:suppressLineNumbers/>
              <w:suppressAutoHyphens/>
              <w:autoSpaceDN w:val="0"/>
              <w:spacing w:after="200"/>
              <w:rPr>
                <w:rFonts w:eastAsia="SimSun"/>
                <w:kern w:val="3"/>
                <w:szCs w:val="22"/>
                <w:lang w:eastAsia="zh-CN" w:bidi="hi-IN"/>
              </w:rPr>
            </w:pPr>
            <w:r w:rsidRPr="006507E6">
              <w:rPr>
                <w:rFonts w:eastAsia="SimSun"/>
                <w:kern w:val="3"/>
                <w:szCs w:val="22"/>
                <w:lang w:eastAsia="zh-CN" w:bidi="hi-IN"/>
              </w:rPr>
              <w:t>Дидактические игры и пособия</w:t>
            </w:r>
          </w:p>
        </w:tc>
      </w:tr>
      <w:tr w:rsidR="006507E6" w:rsidRPr="006507E6" w14:paraId="3DDF26F8" w14:textId="77777777" w:rsidTr="006507E6">
        <w:tc>
          <w:tcPr>
            <w:tcW w:w="2685" w:type="dxa"/>
            <w:tcBorders>
              <w:top w:val="nil"/>
              <w:left w:val="single" w:sz="8" w:space="0" w:color="808080"/>
              <w:bottom w:val="single" w:sz="8" w:space="0" w:color="808080"/>
              <w:right w:val="nil"/>
            </w:tcBorders>
            <w:tcMar>
              <w:top w:w="28" w:type="dxa"/>
              <w:left w:w="28" w:type="dxa"/>
              <w:bottom w:w="28" w:type="dxa"/>
              <w:right w:w="28" w:type="dxa"/>
            </w:tcMar>
            <w:hideMark/>
          </w:tcPr>
          <w:p w14:paraId="0A1463DF"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r w:rsidRPr="006507E6">
              <w:rPr>
                <w:rFonts w:eastAsia="SimSun"/>
                <w:kern w:val="3"/>
                <w:szCs w:val="22"/>
                <w:lang w:eastAsia="zh-CN" w:bidi="hi-IN"/>
              </w:rPr>
              <w:t xml:space="preserve">Развитие внимания, памяти, словесно-логического мышления, зрительно-пространственных отношений, сенсомоторных процессов». </w:t>
            </w:r>
          </w:p>
        </w:tc>
        <w:tc>
          <w:tcPr>
            <w:tcW w:w="6960" w:type="dxa"/>
            <w:tcBorders>
              <w:top w:val="nil"/>
              <w:left w:val="single" w:sz="8" w:space="0" w:color="808080"/>
              <w:bottom w:val="single" w:sz="8" w:space="0" w:color="808080"/>
              <w:right w:val="single" w:sz="8" w:space="0" w:color="808080"/>
            </w:tcBorders>
            <w:tcMar>
              <w:top w:w="28" w:type="dxa"/>
              <w:left w:w="28" w:type="dxa"/>
              <w:bottom w:w="28" w:type="dxa"/>
              <w:right w:w="28" w:type="dxa"/>
            </w:tcMar>
          </w:tcPr>
          <w:p w14:paraId="4B481CC1" w14:textId="77777777" w:rsidR="006507E6" w:rsidRPr="006507E6" w:rsidRDefault="006507E6" w:rsidP="00042A92">
            <w:pPr>
              <w:rPr>
                <w:i/>
                <w:sz w:val="22"/>
                <w:szCs w:val="22"/>
                <w:lang w:eastAsia="en-US"/>
              </w:rPr>
            </w:pPr>
            <w:r w:rsidRPr="006507E6">
              <w:rPr>
                <w:rFonts w:eastAsiaTheme="minorHAnsi"/>
                <w:sz w:val="22"/>
                <w:szCs w:val="22"/>
                <w:lang w:eastAsia="en-US"/>
              </w:rPr>
              <w:t xml:space="preserve">- </w:t>
            </w:r>
            <w:r w:rsidRPr="006507E6">
              <w:rPr>
                <w:rFonts w:eastAsiaTheme="minorHAnsi"/>
                <w:i/>
                <w:sz w:val="22"/>
                <w:szCs w:val="22"/>
                <w:lang w:eastAsia="en-US"/>
              </w:rPr>
              <w:t>Пирамидки из 4-8 колец</w:t>
            </w:r>
          </w:p>
          <w:p w14:paraId="2884018A" w14:textId="77777777" w:rsidR="006507E6" w:rsidRPr="006507E6" w:rsidRDefault="006507E6" w:rsidP="00042A92">
            <w:pPr>
              <w:rPr>
                <w:rFonts w:eastAsiaTheme="minorHAnsi"/>
                <w:i/>
                <w:sz w:val="22"/>
                <w:szCs w:val="22"/>
                <w:lang w:eastAsia="en-US"/>
              </w:rPr>
            </w:pPr>
            <w:r w:rsidRPr="006507E6">
              <w:rPr>
                <w:rFonts w:eastAsiaTheme="minorHAnsi"/>
                <w:i/>
                <w:sz w:val="22"/>
                <w:szCs w:val="22"/>
                <w:lang w:eastAsia="en-US"/>
              </w:rPr>
              <w:t>- Набор матрешек и кубиков разной величины</w:t>
            </w:r>
          </w:p>
          <w:p w14:paraId="6B3BD469" w14:textId="77777777" w:rsidR="006507E6" w:rsidRPr="006507E6" w:rsidRDefault="006507E6" w:rsidP="00042A92">
            <w:pPr>
              <w:rPr>
                <w:rFonts w:eastAsiaTheme="minorHAnsi"/>
                <w:sz w:val="22"/>
                <w:szCs w:val="22"/>
                <w:lang w:eastAsia="en-US"/>
              </w:rPr>
            </w:pPr>
            <w:r w:rsidRPr="006507E6">
              <w:rPr>
                <w:rFonts w:eastAsiaTheme="minorHAnsi"/>
                <w:i/>
                <w:sz w:val="22"/>
                <w:szCs w:val="22"/>
                <w:lang w:eastAsia="en-US"/>
              </w:rPr>
              <w:t>- Предметные картинки для игр</w:t>
            </w:r>
            <w:r w:rsidRPr="006507E6">
              <w:rPr>
                <w:rFonts w:eastAsiaTheme="minorHAnsi"/>
                <w:sz w:val="22"/>
                <w:szCs w:val="22"/>
                <w:lang w:eastAsia="en-US"/>
              </w:rPr>
              <w:t xml:space="preserve">(из набора Каше Г.А., Стрельниковой): </w:t>
            </w:r>
          </w:p>
          <w:p w14:paraId="7150B2B5" w14:textId="77777777" w:rsidR="006507E6" w:rsidRPr="006507E6" w:rsidRDefault="006507E6" w:rsidP="00EB3EC8">
            <w:pPr>
              <w:numPr>
                <w:ilvl w:val="0"/>
                <w:numId w:val="18"/>
              </w:numPr>
              <w:spacing w:after="200"/>
              <w:contextualSpacing/>
              <w:rPr>
                <w:rFonts w:eastAsia="Calibri"/>
                <w:color w:val="00000A"/>
                <w:sz w:val="22"/>
                <w:szCs w:val="22"/>
                <w:lang w:eastAsia="en-US"/>
              </w:rPr>
            </w:pPr>
            <w:r w:rsidRPr="006507E6">
              <w:rPr>
                <w:rFonts w:eastAsia="Calibri"/>
                <w:color w:val="00000A"/>
                <w:sz w:val="22"/>
                <w:szCs w:val="22"/>
                <w:lang w:eastAsia="en-US"/>
              </w:rPr>
              <w:t>«Что изменилось?»,</w:t>
            </w:r>
          </w:p>
          <w:p w14:paraId="3FE4BF9E" w14:textId="77777777" w:rsidR="006507E6" w:rsidRPr="006507E6" w:rsidRDefault="006507E6" w:rsidP="00EB3EC8">
            <w:pPr>
              <w:numPr>
                <w:ilvl w:val="0"/>
                <w:numId w:val="18"/>
              </w:numPr>
              <w:spacing w:after="200"/>
              <w:contextualSpacing/>
              <w:rPr>
                <w:rFonts w:eastAsia="Calibri"/>
                <w:color w:val="00000A"/>
                <w:sz w:val="22"/>
                <w:szCs w:val="22"/>
                <w:lang w:eastAsia="en-US"/>
              </w:rPr>
            </w:pPr>
            <w:r w:rsidRPr="006507E6">
              <w:rPr>
                <w:rFonts w:eastAsia="Calibri"/>
                <w:color w:val="00000A"/>
                <w:sz w:val="22"/>
                <w:szCs w:val="22"/>
                <w:lang w:eastAsia="en-US"/>
              </w:rPr>
              <w:t xml:space="preserve">«Чего не стало?», </w:t>
            </w:r>
          </w:p>
          <w:p w14:paraId="4597DF99" w14:textId="77777777" w:rsidR="006507E6" w:rsidRPr="006507E6" w:rsidRDefault="006507E6" w:rsidP="00EB3EC8">
            <w:pPr>
              <w:numPr>
                <w:ilvl w:val="0"/>
                <w:numId w:val="18"/>
              </w:numPr>
              <w:spacing w:after="200"/>
              <w:contextualSpacing/>
              <w:rPr>
                <w:rFonts w:eastAsia="Calibri"/>
                <w:color w:val="00000A"/>
                <w:sz w:val="22"/>
                <w:szCs w:val="22"/>
                <w:lang w:eastAsia="en-US"/>
              </w:rPr>
            </w:pPr>
            <w:r w:rsidRPr="006507E6">
              <w:rPr>
                <w:rFonts w:eastAsia="Calibri"/>
                <w:color w:val="00000A"/>
                <w:sz w:val="22"/>
                <w:szCs w:val="22"/>
                <w:lang w:eastAsia="en-US"/>
              </w:rPr>
              <w:t xml:space="preserve">«Путаница», </w:t>
            </w:r>
          </w:p>
          <w:p w14:paraId="6E69CA32" w14:textId="77777777" w:rsidR="006507E6" w:rsidRPr="006507E6" w:rsidRDefault="006507E6" w:rsidP="00EB3EC8">
            <w:pPr>
              <w:numPr>
                <w:ilvl w:val="0"/>
                <w:numId w:val="18"/>
              </w:numPr>
              <w:spacing w:after="200"/>
              <w:contextualSpacing/>
              <w:rPr>
                <w:rFonts w:eastAsia="Calibri"/>
                <w:color w:val="00000A"/>
                <w:sz w:val="22"/>
                <w:szCs w:val="22"/>
                <w:lang w:eastAsia="en-US"/>
              </w:rPr>
            </w:pPr>
            <w:r w:rsidRPr="006507E6">
              <w:rPr>
                <w:rFonts w:eastAsia="Calibri"/>
                <w:color w:val="00000A"/>
                <w:sz w:val="22"/>
                <w:szCs w:val="22"/>
                <w:lang w:eastAsia="en-US"/>
              </w:rPr>
              <w:t xml:space="preserve">«Чей силуэт?», </w:t>
            </w:r>
          </w:p>
          <w:p w14:paraId="6B7EC34B" w14:textId="77777777" w:rsidR="006507E6" w:rsidRPr="006507E6" w:rsidRDefault="006507E6" w:rsidP="00EB3EC8">
            <w:pPr>
              <w:numPr>
                <w:ilvl w:val="0"/>
                <w:numId w:val="18"/>
              </w:numPr>
              <w:spacing w:after="200"/>
              <w:contextualSpacing/>
              <w:rPr>
                <w:rFonts w:eastAsia="Calibri"/>
                <w:color w:val="00000A"/>
                <w:sz w:val="22"/>
                <w:szCs w:val="22"/>
                <w:lang w:eastAsia="en-US"/>
              </w:rPr>
            </w:pPr>
            <w:r w:rsidRPr="006507E6">
              <w:rPr>
                <w:rFonts w:eastAsia="Calibri"/>
                <w:color w:val="00000A"/>
                <w:sz w:val="22"/>
                <w:szCs w:val="22"/>
                <w:lang w:eastAsia="en-US"/>
              </w:rPr>
              <w:t xml:space="preserve">«Узнай, что это?» </w:t>
            </w:r>
          </w:p>
          <w:p w14:paraId="7916FA12" w14:textId="77777777" w:rsidR="006507E6" w:rsidRPr="006507E6" w:rsidRDefault="006507E6" w:rsidP="00042A92">
            <w:pPr>
              <w:suppressAutoHyphens/>
              <w:rPr>
                <w:rFonts w:eastAsia="Calibri"/>
                <w:i/>
                <w:color w:val="00000A"/>
                <w:sz w:val="22"/>
                <w:szCs w:val="22"/>
                <w:lang w:eastAsia="en-US"/>
              </w:rPr>
            </w:pPr>
            <w:r w:rsidRPr="006507E6">
              <w:rPr>
                <w:rFonts w:eastAsia="Calibri"/>
                <w:color w:val="00000A"/>
                <w:sz w:val="22"/>
                <w:szCs w:val="22"/>
                <w:lang w:eastAsia="en-US"/>
              </w:rPr>
              <w:t xml:space="preserve">-  </w:t>
            </w:r>
            <w:r w:rsidRPr="006507E6">
              <w:rPr>
                <w:rFonts w:eastAsia="Calibri"/>
                <w:i/>
                <w:color w:val="00000A"/>
                <w:sz w:val="22"/>
                <w:szCs w:val="22"/>
                <w:lang w:eastAsia="en-US"/>
              </w:rPr>
              <w:t>Дидактические игры на развитие психических процессов:</w:t>
            </w:r>
          </w:p>
          <w:p w14:paraId="01847F0D" w14:textId="77777777" w:rsidR="006507E6" w:rsidRPr="006507E6" w:rsidRDefault="006507E6" w:rsidP="00EB3EC8">
            <w:pPr>
              <w:numPr>
                <w:ilvl w:val="0"/>
                <w:numId w:val="18"/>
              </w:numPr>
              <w:spacing w:after="200"/>
              <w:contextualSpacing/>
              <w:rPr>
                <w:rFonts w:eastAsia="Calibri"/>
                <w:color w:val="00000A"/>
                <w:sz w:val="22"/>
                <w:szCs w:val="22"/>
                <w:lang w:eastAsia="en-US"/>
              </w:rPr>
            </w:pPr>
            <w:r w:rsidRPr="006507E6">
              <w:rPr>
                <w:rFonts w:eastAsia="Calibri"/>
                <w:color w:val="00000A"/>
                <w:sz w:val="22"/>
                <w:szCs w:val="22"/>
                <w:lang w:eastAsia="en-US"/>
              </w:rPr>
              <w:t xml:space="preserve"> «Развиваем речь» (логическое мышление, внимание, восприятие)</w:t>
            </w:r>
          </w:p>
          <w:p w14:paraId="530AC899" w14:textId="77777777" w:rsidR="006507E6" w:rsidRPr="006507E6" w:rsidRDefault="006507E6" w:rsidP="00EB3EC8">
            <w:pPr>
              <w:numPr>
                <w:ilvl w:val="0"/>
                <w:numId w:val="18"/>
              </w:numPr>
              <w:rPr>
                <w:rFonts w:eastAsia="Calibri"/>
                <w:color w:val="00000A"/>
                <w:sz w:val="22"/>
                <w:szCs w:val="22"/>
                <w:lang w:eastAsia="en-US"/>
              </w:rPr>
            </w:pPr>
            <w:r w:rsidRPr="006507E6">
              <w:rPr>
                <w:rFonts w:eastAsia="Calibri"/>
                <w:color w:val="00000A"/>
                <w:sz w:val="22"/>
                <w:szCs w:val="22"/>
                <w:lang w:eastAsia="en-US"/>
              </w:rPr>
              <w:t xml:space="preserve">«Что лишнее?» (логическое мышление, зрительное восприятие), </w:t>
            </w:r>
          </w:p>
          <w:p w14:paraId="5FBE7C3C" w14:textId="77777777" w:rsidR="006507E6" w:rsidRPr="006507E6" w:rsidRDefault="006507E6" w:rsidP="00EB3EC8">
            <w:pPr>
              <w:numPr>
                <w:ilvl w:val="0"/>
                <w:numId w:val="18"/>
              </w:numPr>
              <w:rPr>
                <w:rFonts w:eastAsia="Calibri"/>
                <w:color w:val="00000A"/>
                <w:sz w:val="22"/>
                <w:szCs w:val="22"/>
                <w:lang w:eastAsia="en-US"/>
              </w:rPr>
            </w:pPr>
            <w:r w:rsidRPr="006507E6">
              <w:rPr>
                <w:rFonts w:eastAsia="Calibri"/>
                <w:color w:val="00000A"/>
                <w:sz w:val="22"/>
                <w:szCs w:val="22"/>
                <w:lang w:eastAsia="en-US"/>
              </w:rPr>
              <w:t xml:space="preserve"> «Аналогии» (логическое мышление, внимание), </w:t>
            </w:r>
          </w:p>
          <w:p w14:paraId="29B0E942" w14:textId="77777777" w:rsidR="006507E6" w:rsidRPr="006507E6" w:rsidRDefault="006507E6" w:rsidP="00EB3EC8">
            <w:pPr>
              <w:numPr>
                <w:ilvl w:val="0"/>
                <w:numId w:val="18"/>
              </w:numPr>
              <w:rPr>
                <w:rFonts w:eastAsia="Calibri"/>
                <w:color w:val="00000A"/>
                <w:sz w:val="22"/>
                <w:szCs w:val="22"/>
                <w:lang w:eastAsia="en-US"/>
              </w:rPr>
            </w:pPr>
            <w:r w:rsidRPr="006507E6">
              <w:rPr>
                <w:rFonts w:eastAsia="Calibri"/>
                <w:color w:val="00000A"/>
                <w:sz w:val="22"/>
                <w:szCs w:val="22"/>
                <w:lang w:eastAsia="en-US"/>
              </w:rPr>
              <w:t xml:space="preserve">«Что к чему и почему?» (логическое мышление, зрительное  восприятие, внимание), </w:t>
            </w:r>
          </w:p>
          <w:p w14:paraId="02F14C31" w14:textId="77777777" w:rsidR="006507E6" w:rsidRPr="006507E6" w:rsidRDefault="006507E6" w:rsidP="00EB3EC8">
            <w:pPr>
              <w:numPr>
                <w:ilvl w:val="0"/>
                <w:numId w:val="18"/>
              </w:numPr>
              <w:spacing w:after="200"/>
              <w:rPr>
                <w:rFonts w:eastAsia="Calibri"/>
                <w:color w:val="00000A"/>
                <w:sz w:val="22"/>
                <w:szCs w:val="22"/>
                <w:lang w:eastAsia="en-US"/>
              </w:rPr>
            </w:pPr>
            <w:r w:rsidRPr="006507E6">
              <w:rPr>
                <w:rFonts w:eastAsia="Calibri"/>
                <w:color w:val="00000A"/>
                <w:sz w:val="22"/>
                <w:szCs w:val="22"/>
                <w:lang w:eastAsia="en-US"/>
              </w:rPr>
              <w:t>«Наши чувства и эмоции» (логическое мышление),</w:t>
            </w:r>
          </w:p>
          <w:p w14:paraId="7E04A4A7" w14:textId="77777777" w:rsidR="006507E6" w:rsidRPr="006507E6" w:rsidRDefault="006507E6" w:rsidP="00EB3EC8">
            <w:pPr>
              <w:numPr>
                <w:ilvl w:val="0"/>
                <w:numId w:val="18"/>
              </w:numPr>
              <w:spacing w:after="200"/>
              <w:rPr>
                <w:rFonts w:eastAsia="Calibri"/>
                <w:color w:val="00000A"/>
                <w:sz w:val="22"/>
                <w:szCs w:val="22"/>
                <w:lang w:eastAsia="en-US"/>
              </w:rPr>
            </w:pPr>
            <w:r w:rsidRPr="006507E6">
              <w:rPr>
                <w:rFonts w:eastAsia="Calibri"/>
                <w:color w:val="00000A"/>
                <w:sz w:val="22"/>
                <w:szCs w:val="22"/>
                <w:lang w:eastAsia="en-US"/>
              </w:rPr>
              <w:t xml:space="preserve"> «Подбери по контуру» (зрительное восприятие), </w:t>
            </w:r>
          </w:p>
          <w:p w14:paraId="132D84FF" w14:textId="77777777" w:rsidR="006507E6" w:rsidRPr="006507E6" w:rsidRDefault="006507E6" w:rsidP="00EB3EC8">
            <w:pPr>
              <w:numPr>
                <w:ilvl w:val="0"/>
                <w:numId w:val="18"/>
              </w:numPr>
              <w:spacing w:after="200"/>
              <w:rPr>
                <w:rFonts w:eastAsia="Calibri"/>
                <w:color w:val="00000A"/>
                <w:sz w:val="22"/>
                <w:szCs w:val="22"/>
                <w:lang w:eastAsia="en-US"/>
              </w:rPr>
            </w:pPr>
            <w:r w:rsidRPr="006507E6">
              <w:rPr>
                <w:rFonts w:eastAsia="Calibri"/>
                <w:color w:val="00000A"/>
                <w:sz w:val="22"/>
                <w:szCs w:val="22"/>
                <w:lang w:eastAsia="en-US"/>
              </w:rPr>
              <w:t xml:space="preserve">«Собираем-различаем» (зрительное восприятие, внимание), </w:t>
            </w:r>
          </w:p>
          <w:p w14:paraId="5453EB73" w14:textId="77777777" w:rsidR="006507E6" w:rsidRPr="006507E6" w:rsidRDefault="006507E6" w:rsidP="00EB3EC8">
            <w:pPr>
              <w:numPr>
                <w:ilvl w:val="0"/>
                <w:numId w:val="18"/>
              </w:numPr>
              <w:spacing w:after="200"/>
              <w:rPr>
                <w:rFonts w:eastAsia="Calibri"/>
                <w:color w:val="00000A"/>
                <w:sz w:val="22"/>
                <w:szCs w:val="22"/>
                <w:lang w:eastAsia="en-US"/>
              </w:rPr>
            </w:pPr>
            <w:r w:rsidRPr="006507E6">
              <w:rPr>
                <w:rFonts w:eastAsia="Calibri"/>
                <w:color w:val="00000A"/>
                <w:sz w:val="22"/>
                <w:szCs w:val="22"/>
                <w:lang w:eastAsia="en-US"/>
              </w:rPr>
              <w:t xml:space="preserve">«Найди различия» (внимание, зрительное восприятие), </w:t>
            </w:r>
          </w:p>
          <w:p w14:paraId="327C7930" w14:textId="77777777" w:rsidR="006507E6" w:rsidRPr="006507E6" w:rsidRDefault="006507E6" w:rsidP="00EB3EC8">
            <w:pPr>
              <w:numPr>
                <w:ilvl w:val="0"/>
                <w:numId w:val="18"/>
              </w:numPr>
              <w:spacing w:after="200"/>
              <w:rPr>
                <w:rFonts w:eastAsia="Calibri"/>
                <w:color w:val="00000A"/>
                <w:sz w:val="22"/>
                <w:szCs w:val="22"/>
                <w:lang w:eastAsia="en-US"/>
              </w:rPr>
            </w:pPr>
            <w:r w:rsidRPr="006507E6">
              <w:rPr>
                <w:rFonts w:eastAsia="Calibri"/>
                <w:color w:val="00000A"/>
                <w:sz w:val="22"/>
                <w:szCs w:val="22"/>
                <w:lang w:eastAsia="en-US"/>
              </w:rPr>
              <w:t xml:space="preserve"> «Запоминай – ка» (зрительное восприятие, память, пространственная ориентировка) </w:t>
            </w:r>
          </w:p>
          <w:p w14:paraId="6C41FB2E" w14:textId="77777777" w:rsidR="006507E6" w:rsidRPr="006507E6" w:rsidRDefault="006507E6" w:rsidP="00EB3EC8">
            <w:pPr>
              <w:numPr>
                <w:ilvl w:val="0"/>
                <w:numId w:val="18"/>
              </w:numPr>
              <w:spacing w:after="200"/>
              <w:rPr>
                <w:rFonts w:eastAsia="Calibri"/>
                <w:color w:val="00000A"/>
                <w:sz w:val="22"/>
                <w:szCs w:val="22"/>
                <w:lang w:eastAsia="en-US"/>
              </w:rPr>
            </w:pPr>
            <w:r w:rsidRPr="006507E6">
              <w:rPr>
                <w:rFonts w:eastAsia="Calibri"/>
                <w:color w:val="00000A"/>
                <w:sz w:val="22"/>
                <w:szCs w:val="22"/>
                <w:lang w:eastAsia="en-US"/>
              </w:rPr>
              <w:t xml:space="preserve">«Цвет, форма, размер» (внимание, зрительное восприятие), </w:t>
            </w:r>
          </w:p>
          <w:p w14:paraId="3A4DFE42" w14:textId="77777777" w:rsidR="006507E6" w:rsidRPr="006507E6" w:rsidRDefault="006507E6" w:rsidP="00EB3EC8">
            <w:pPr>
              <w:numPr>
                <w:ilvl w:val="0"/>
                <w:numId w:val="18"/>
              </w:numPr>
              <w:spacing w:after="200"/>
              <w:rPr>
                <w:rFonts w:eastAsia="Calibri"/>
                <w:color w:val="00000A"/>
                <w:sz w:val="22"/>
                <w:szCs w:val="22"/>
                <w:lang w:eastAsia="en-US"/>
              </w:rPr>
            </w:pPr>
            <w:r w:rsidRPr="006507E6">
              <w:rPr>
                <w:rFonts w:eastAsia="Calibri"/>
                <w:color w:val="00000A"/>
                <w:sz w:val="22"/>
                <w:szCs w:val="22"/>
                <w:lang w:eastAsia="en-US"/>
              </w:rPr>
              <w:t xml:space="preserve"> «Что быстрее, кто сильнее?» (зрительное восприятие, </w:t>
            </w:r>
            <w:r w:rsidRPr="006507E6">
              <w:rPr>
                <w:rFonts w:eastAsia="Calibri"/>
                <w:color w:val="00000A"/>
                <w:sz w:val="22"/>
                <w:szCs w:val="22"/>
                <w:lang w:eastAsia="en-US"/>
              </w:rPr>
              <w:lastRenderedPageBreak/>
              <w:t xml:space="preserve">произвольное внимание, логическое мышление), </w:t>
            </w:r>
          </w:p>
          <w:p w14:paraId="5D200F34" w14:textId="77777777" w:rsidR="006507E6" w:rsidRPr="006507E6" w:rsidRDefault="006507E6" w:rsidP="00EB3EC8">
            <w:pPr>
              <w:numPr>
                <w:ilvl w:val="0"/>
                <w:numId w:val="18"/>
              </w:numPr>
              <w:spacing w:after="200"/>
              <w:rPr>
                <w:rFonts w:eastAsia="Calibri"/>
                <w:color w:val="00000A"/>
                <w:sz w:val="22"/>
                <w:szCs w:val="22"/>
                <w:lang w:eastAsia="en-US"/>
              </w:rPr>
            </w:pPr>
            <w:r w:rsidRPr="006507E6">
              <w:rPr>
                <w:rFonts w:eastAsia="Calibri"/>
                <w:color w:val="00000A"/>
                <w:sz w:val="22"/>
                <w:szCs w:val="22"/>
                <w:lang w:eastAsia="en-US"/>
              </w:rPr>
              <w:t xml:space="preserve">«Готов ли ты к школе?» (логическое мышление, внимание, зрительное восприятие), </w:t>
            </w:r>
          </w:p>
          <w:p w14:paraId="31F426F1" w14:textId="77777777" w:rsidR="006507E6" w:rsidRPr="006507E6" w:rsidRDefault="006507E6" w:rsidP="00EB3EC8">
            <w:pPr>
              <w:numPr>
                <w:ilvl w:val="0"/>
                <w:numId w:val="18"/>
              </w:numPr>
              <w:spacing w:after="200"/>
              <w:rPr>
                <w:rFonts w:eastAsia="Calibri"/>
                <w:color w:val="00000A"/>
                <w:sz w:val="22"/>
                <w:szCs w:val="22"/>
                <w:lang w:eastAsia="en-US"/>
              </w:rPr>
            </w:pPr>
            <w:r w:rsidRPr="006507E6">
              <w:rPr>
                <w:rFonts w:eastAsia="Calibri"/>
                <w:color w:val="00000A"/>
                <w:sz w:val="22"/>
                <w:szCs w:val="22"/>
                <w:lang w:eastAsia="en-US"/>
              </w:rPr>
              <w:t xml:space="preserve">«Профессии» (логическое мышление, зрительное восприятие), </w:t>
            </w:r>
          </w:p>
          <w:p w14:paraId="7E86B859" w14:textId="77777777" w:rsidR="006507E6" w:rsidRPr="006507E6" w:rsidRDefault="006507E6" w:rsidP="00EB3EC8">
            <w:pPr>
              <w:numPr>
                <w:ilvl w:val="0"/>
                <w:numId w:val="18"/>
              </w:numPr>
              <w:spacing w:after="200"/>
              <w:rPr>
                <w:rFonts w:eastAsia="Calibri"/>
                <w:color w:val="00000A"/>
                <w:sz w:val="22"/>
                <w:szCs w:val="22"/>
                <w:lang w:eastAsia="en-US"/>
              </w:rPr>
            </w:pPr>
            <w:r w:rsidRPr="006507E6">
              <w:rPr>
                <w:rFonts w:eastAsia="Calibri"/>
                <w:color w:val="00000A"/>
                <w:sz w:val="22"/>
                <w:szCs w:val="22"/>
                <w:lang w:eastAsia="en-US"/>
              </w:rPr>
              <w:t>«Предметы» (логическое мышление, зрительное восприятие),</w:t>
            </w:r>
          </w:p>
          <w:p w14:paraId="115B3581" w14:textId="77777777" w:rsidR="006507E6" w:rsidRPr="006507E6" w:rsidRDefault="006507E6" w:rsidP="00EB3EC8">
            <w:pPr>
              <w:numPr>
                <w:ilvl w:val="0"/>
                <w:numId w:val="18"/>
              </w:numPr>
              <w:spacing w:after="200"/>
              <w:rPr>
                <w:rFonts w:eastAsia="Calibri"/>
                <w:color w:val="00000A"/>
                <w:sz w:val="22"/>
                <w:szCs w:val="22"/>
                <w:lang w:eastAsia="en-US"/>
              </w:rPr>
            </w:pPr>
            <w:r w:rsidRPr="006507E6">
              <w:rPr>
                <w:rFonts w:eastAsia="Calibri"/>
                <w:color w:val="00000A"/>
                <w:sz w:val="22"/>
                <w:szCs w:val="22"/>
                <w:lang w:eastAsia="en-US"/>
              </w:rPr>
              <w:t>«Семья» (логическое мышление, зрительное восприятие),</w:t>
            </w:r>
          </w:p>
          <w:p w14:paraId="73206369" w14:textId="77777777" w:rsidR="006507E6" w:rsidRPr="006507E6" w:rsidRDefault="006507E6" w:rsidP="00EB3EC8">
            <w:pPr>
              <w:numPr>
                <w:ilvl w:val="0"/>
                <w:numId w:val="18"/>
              </w:numPr>
              <w:spacing w:after="200"/>
              <w:rPr>
                <w:rFonts w:eastAsia="Calibri"/>
                <w:color w:val="00000A"/>
                <w:sz w:val="22"/>
                <w:szCs w:val="22"/>
                <w:lang w:eastAsia="en-US"/>
              </w:rPr>
            </w:pPr>
            <w:r w:rsidRPr="006507E6">
              <w:rPr>
                <w:rFonts w:eastAsia="Calibri"/>
                <w:color w:val="00000A"/>
                <w:sz w:val="22"/>
                <w:szCs w:val="22"/>
                <w:lang w:eastAsia="en-US"/>
              </w:rPr>
              <w:t>«Что не так?» (логическое мышление, зрительное восприятие),</w:t>
            </w:r>
          </w:p>
          <w:p w14:paraId="3C92B346" w14:textId="77777777" w:rsidR="006507E6" w:rsidRPr="006507E6" w:rsidRDefault="006507E6" w:rsidP="00EB3EC8">
            <w:pPr>
              <w:numPr>
                <w:ilvl w:val="0"/>
                <w:numId w:val="18"/>
              </w:numPr>
              <w:spacing w:after="200"/>
              <w:rPr>
                <w:rFonts w:eastAsia="Calibri"/>
                <w:color w:val="00000A"/>
                <w:sz w:val="22"/>
                <w:szCs w:val="22"/>
                <w:lang w:eastAsia="en-US"/>
              </w:rPr>
            </w:pPr>
            <w:r w:rsidRPr="006507E6">
              <w:rPr>
                <w:rFonts w:eastAsia="Calibri"/>
                <w:color w:val="00000A"/>
                <w:sz w:val="22"/>
                <w:szCs w:val="22"/>
                <w:lang w:eastAsia="en-US"/>
              </w:rPr>
              <w:t xml:space="preserve"> «Отгадай, чей силуэт?» (логическое мышление, зрительное восприятие), </w:t>
            </w:r>
          </w:p>
          <w:p w14:paraId="62F44F48" w14:textId="77777777" w:rsidR="006507E6" w:rsidRPr="006507E6" w:rsidRDefault="006507E6" w:rsidP="00EB3EC8">
            <w:pPr>
              <w:numPr>
                <w:ilvl w:val="0"/>
                <w:numId w:val="18"/>
              </w:numPr>
              <w:spacing w:after="200"/>
              <w:rPr>
                <w:rFonts w:eastAsia="Calibri"/>
                <w:color w:val="00000A"/>
                <w:sz w:val="22"/>
                <w:szCs w:val="22"/>
                <w:lang w:eastAsia="en-US"/>
              </w:rPr>
            </w:pPr>
            <w:r w:rsidRPr="006507E6">
              <w:rPr>
                <w:rFonts w:eastAsia="Calibri"/>
                <w:color w:val="00000A"/>
                <w:sz w:val="22"/>
                <w:szCs w:val="22"/>
                <w:lang w:eastAsia="en-US"/>
              </w:rPr>
              <w:t xml:space="preserve">«Скоро в школу» (логическое мышление, зрительное восприятие), </w:t>
            </w:r>
          </w:p>
          <w:p w14:paraId="5192689A" w14:textId="77777777" w:rsidR="006507E6" w:rsidRPr="006507E6" w:rsidRDefault="006507E6" w:rsidP="00EB3EC8">
            <w:pPr>
              <w:numPr>
                <w:ilvl w:val="0"/>
                <w:numId w:val="18"/>
              </w:numPr>
              <w:spacing w:after="200"/>
              <w:contextualSpacing/>
              <w:rPr>
                <w:rFonts w:eastAsia="Calibri"/>
                <w:color w:val="00000A"/>
                <w:sz w:val="22"/>
                <w:szCs w:val="22"/>
                <w:lang w:eastAsia="en-US"/>
              </w:rPr>
            </w:pPr>
            <w:r w:rsidRPr="006507E6">
              <w:rPr>
                <w:rFonts w:eastAsia="Calibri"/>
                <w:color w:val="00000A"/>
                <w:sz w:val="22"/>
                <w:szCs w:val="22"/>
                <w:lang w:eastAsia="en-US"/>
              </w:rPr>
              <w:t>«Для умников и умниц» (логическое мышление, внимание, восприятие, пространственная ориентировка)</w:t>
            </w:r>
          </w:p>
          <w:p w14:paraId="78C3C7EA" w14:textId="77777777" w:rsidR="006507E6" w:rsidRPr="006507E6" w:rsidRDefault="006507E6" w:rsidP="00EB3EC8">
            <w:pPr>
              <w:numPr>
                <w:ilvl w:val="0"/>
                <w:numId w:val="18"/>
              </w:numPr>
              <w:spacing w:after="200"/>
              <w:rPr>
                <w:rFonts w:eastAsia="Calibri"/>
                <w:color w:val="00000A"/>
                <w:sz w:val="22"/>
                <w:szCs w:val="22"/>
                <w:lang w:eastAsia="en-US"/>
              </w:rPr>
            </w:pPr>
            <w:r w:rsidRPr="006507E6">
              <w:rPr>
                <w:rFonts w:eastAsia="Calibri"/>
                <w:color w:val="00000A"/>
                <w:sz w:val="22"/>
                <w:szCs w:val="22"/>
                <w:lang w:eastAsia="en-US"/>
              </w:rPr>
              <w:t>«Учимся играть с лисёнком» (зрительное восприятие, внимание)</w:t>
            </w:r>
          </w:p>
          <w:p w14:paraId="09D95266" w14:textId="77777777" w:rsidR="006507E6" w:rsidRPr="006507E6" w:rsidRDefault="006507E6" w:rsidP="00EB3EC8">
            <w:pPr>
              <w:numPr>
                <w:ilvl w:val="0"/>
                <w:numId w:val="18"/>
              </w:numPr>
              <w:spacing w:after="200"/>
              <w:rPr>
                <w:rFonts w:eastAsia="Calibri"/>
                <w:color w:val="00000A"/>
                <w:sz w:val="22"/>
                <w:szCs w:val="22"/>
                <w:lang w:eastAsia="en-US"/>
              </w:rPr>
            </w:pPr>
            <w:r w:rsidRPr="006507E6">
              <w:rPr>
                <w:rFonts w:eastAsia="Calibri"/>
                <w:color w:val="00000A"/>
                <w:sz w:val="22"/>
                <w:szCs w:val="22"/>
                <w:lang w:eastAsia="en-US"/>
              </w:rPr>
              <w:t>«Подбери по росту» (зрительное восприятие, внимание)</w:t>
            </w:r>
          </w:p>
          <w:p w14:paraId="713AC63A" w14:textId="77777777" w:rsidR="006507E6" w:rsidRPr="006507E6" w:rsidRDefault="006507E6" w:rsidP="00EB3EC8">
            <w:pPr>
              <w:numPr>
                <w:ilvl w:val="0"/>
                <w:numId w:val="18"/>
              </w:numPr>
              <w:spacing w:after="200"/>
              <w:contextualSpacing/>
              <w:rPr>
                <w:rFonts w:eastAsia="Calibri"/>
                <w:color w:val="00000A"/>
                <w:sz w:val="22"/>
                <w:szCs w:val="22"/>
                <w:lang w:eastAsia="en-US"/>
              </w:rPr>
            </w:pPr>
            <w:r w:rsidRPr="006507E6">
              <w:rPr>
                <w:rFonts w:eastAsia="Calibri"/>
                <w:color w:val="00000A"/>
                <w:sz w:val="22"/>
                <w:szCs w:val="22"/>
                <w:lang w:eastAsia="en-US"/>
              </w:rPr>
              <w:t>«Что изменилось?» (логическое мышление, внимание, восприятие, пространственная ориентировка)</w:t>
            </w:r>
          </w:p>
          <w:p w14:paraId="76D3A198" w14:textId="77777777" w:rsidR="006507E6" w:rsidRPr="006507E6" w:rsidRDefault="006507E6" w:rsidP="00EB3EC8">
            <w:pPr>
              <w:numPr>
                <w:ilvl w:val="0"/>
                <w:numId w:val="18"/>
              </w:numPr>
              <w:spacing w:after="200"/>
              <w:rPr>
                <w:rFonts w:eastAsia="Calibri"/>
                <w:color w:val="00000A"/>
                <w:sz w:val="22"/>
                <w:szCs w:val="22"/>
                <w:lang w:eastAsia="en-US"/>
              </w:rPr>
            </w:pPr>
            <w:r w:rsidRPr="006507E6">
              <w:rPr>
                <w:rFonts w:eastAsia="Calibri"/>
                <w:color w:val="00000A"/>
                <w:sz w:val="22"/>
                <w:szCs w:val="22"/>
                <w:lang w:eastAsia="en-US"/>
              </w:rPr>
              <w:t>«Найди пару» (зрительное восприятие)</w:t>
            </w:r>
          </w:p>
          <w:p w14:paraId="2FEB2E3E" w14:textId="77777777" w:rsidR="006507E6" w:rsidRPr="006507E6" w:rsidRDefault="006507E6" w:rsidP="00EB3EC8">
            <w:pPr>
              <w:numPr>
                <w:ilvl w:val="0"/>
                <w:numId w:val="18"/>
              </w:numPr>
              <w:spacing w:after="200"/>
              <w:rPr>
                <w:rFonts w:eastAsia="Calibri"/>
                <w:color w:val="00000A"/>
                <w:sz w:val="22"/>
                <w:szCs w:val="22"/>
                <w:lang w:eastAsia="en-US"/>
              </w:rPr>
            </w:pPr>
            <w:r w:rsidRPr="006507E6">
              <w:rPr>
                <w:rFonts w:eastAsia="SimSun"/>
                <w:color w:val="00000A"/>
                <w:kern w:val="3"/>
                <w:sz w:val="22"/>
                <w:szCs w:val="22"/>
                <w:lang w:eastAsia="zh-CN" w:bidi="hi-IN"/>
              </w:rPr>
              <w:t>«Геометрическое лото»</w:t>
            </w:r>
            <w:r w:rsidRPr="006507E6">
              <w:rPr>
                <w:rFonts w:eastAsia="Calibri"/>
                <w:color w:val="00000A"/>
                <w:sz w:val="22"/>
                <w:szCs w:val="22"/>
                <w:lang w:eastAsia="en-US"/>
              </w:rPr>
              <w:t xml:space="preserve"> (логическое мышление, зрительное восприятие),</w:t>
            </w:r>
            <w:r w:rsidRPr="006507E6">
              <w:rPr>
                <w:rFonts w:eastAsia="SimSun"/>
                <w:color w:val="00000A"/>
                <w:kern w:val="3"/>
                <w:sz w:val="22"/>
                <w:szCs w:val="22"/>
                <w:lang w:eastAsia="zh-CN" w:bidi="hi-IN"/>
              </w:rPr>
              <w:t xml:space="preserve"> </w:t>
            </w:r>
          </w:p>
          <w:p w14:paraId="6C59DB42" w14:textId="77777777" w:rsidR="006507E6" w:rsidRPr="006507E6" w:rsidRDefault="006507E6" w:rsidP="00EB3EC8">
            <w:pPr>
              <w:numPr>
                <w:ilvl w:val="0"/>
                <w:numId w:val="18"/>
              </w:numPr>
              <w:spacing w:after="200"/>
              <w:rPr>
                <w:rFonts w:eastAsia="Calibri"/>
                <w:color w:val="00000A"/>
                <w:sz w:val="22"/>
                <w:szCs w:val="22"/>
                <w:lang w:eastAsia="en-US"/>
              </w:rPr>
            </w:pPr>
            <w:r w:rsidRPr="006507E6">
              <w:rPr>
                <w:rFonts w:eastAsia="SimSun"/>
                <w:color w:val="00000A"/>
                <w:kern w:val="3"/>
                <w:sz w:val="22"/>
                <w:szCs w:val="22"/>
                <w:lang w:eastAsia="zh-CN" w:bidi="hi-IN"/>
              </w:rPr>
              <w:t>«Мои первые часы»</w:t>
            </w:r>
            <w:r w:rsidRPr="006507E6">
              <w:rPr>
                <w:rFonts w:eastAsia="Calibri"/>
                <w:color w:val="00000A"/>
                <w:sz w:val="22"/>
                <w:szCs w:val="22"/>
                <w:lang w:eastAsia="en-US"/>
              </w:rPr>
              <w:t xml:space="preserve"> (логическое мышление, зрительное восприятие),</w:t>
            </w:r>
          </w:p>
          <w:p w14:paraId="4E3D71E8" w14:textId="77777777" w:rsidR="006507E6" w:rsidRPr="006507E6" w:rsidRDefault="006507E6" w:rsidP="00EB3EC8">
            <w:pPr>
              <w:numPr>
                <w:ilvl w:val="0"/>
                <w:numId w:val="18"/>
              </w:numPr>
              <w:spacing w:after="200"/>
              <w:rPr>
                <w:rFonts w:eastAsia="Calibri"/>
                <w:color w:val="00000A"/>
                <w:sz w:val="22"/>
                <w:szCs w:val="22"/>
                <w:lang w:eastAsia="en-US"/>
              </w:rPr>
            </w:pPr>
            <w:r w:rsidRPr="006507E6">
              <w:rPr>
                <w:rFonts w:eastAsia="SimSun"/>
                <w:color w:val="00000A"/>
                <w:kern w:val="3"/>
                <w:sz w:val="22"/>
                <w:szCs w:val="22"/>
                <w:lang w:eastAsia="zh-CN" w:bidi="hi-IN"/>
              </w:rPr>
              <w:t>«Выложи картинку из палочек»</w:t>
            </w:r>
            <w:r w:rsidRPr="006507E6">
              <w:rPr>
                <w:rFonts w:eastAsia="Calibri"/>
                <w:color w:val="00000A"/>
                <w:sz w:val="22"/>
                <w:szCs w:val="22"/>
                <w:lang w:eastAsia="en-US"/>
              </w:rPr>
              <w:t xml:space="preserve"> (логическое мышление, зрительное восприятие, пространственная ориентировка)</w:t>
            </w:r>
            <w:r w:rsidRPr="006507E6">
              <w:rPr>
                <w:rFonts w:eastAsia="SimSun"/>
                <w:color w:val="00000A"/>
                <w:kern w:val="3"/>
                <w:sz w:val="22"/>
                <w:szCs w:val="22"/>
                <w:lang w:eastAsia="zh-CN" w:bidi="hi-IN"/>
              </w:rPr>
              <w:t xml:space="preserve">, </w:t>
            </w:r>
          </w:p>
          <w:p w14:paraId="26479FBC" w14:textId="77777777" w:rsidR="006507E6" w:rsidRPr="006507E6" w:rsidRDefault="006507E6" w:rsidP="00EB3EC8">
            <w:pPr>
              <w:widowControl w:val="0"/>
              <w:numPr>
                <w:ilvl w:val="0"/>
                <w:numId w:val="18"/>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«Обведи и объясни» (зрительное восприятие и логическое мышление) </w:t>
            </w:r>
          </w:p>
          <w:p w14:paraId="24C7A998" w14:textId="77777777" w:rsidR="006507E6" w:rsidRPr="006507E6" w:rsidRDefault="006507E6" w:rsidP="00EB3EC8">
            <w:pPr>
              <w:widowControl w:val="0"/>
              <w:numPr>
                <w:ilvl w:val="0"/>
                <w:numId w:val="18"/>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«Что сначала, что потом?» (логическое мышление)</w:t>
            </w:r>
          </w:p>
          <w:p w14:paraId="1AC1EBD6" w14:textId="77777777" w:rsidR="006507E6" w:rsidRPr="006507E6" w:rsidRDefault="006507E6" w:rsidP="00EB3EC8">
            <w:pPr>
              <w:widowControl w:val="0"/>
              <w:numPr>
                <w:ilvl w:val="0"/>
                <w:numId w:val="18"/>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«Справа, слева, вверху, внизу» (зрительное восприятие и логическое мышление, пространственная ориентировка) </w:t>
            </w:r>
          </w:p>
          <w:p w14:paraId="1C812C63" w14:textId="77777777" w:rsidR="006507E6" w:rsidRPr="006507E6" w:rsidRDefault="006507E6" w:rsidP="00EB3EC8">
            <w:pPr>
              <w:numPr>
                <w:ilvl w:val="0"/>
                <w:numId w:val="18"/>
              </w:numPr>
              <w:spacing w:after="200"/>
              <w:rPr>
                <w:color w:val="00000A"/>
                <w:sz w:val="22"/>
                <w:szCs w:val="22"/>
                <w:lang w:eastAsia="en-US"/>
              </w:rPr>
            </w:pPr>
            <w:r w:rsidRPr="006507E6">
              <w:rPr>
                <w:rFonts w:eastAsia="SimSun"/>
                <w:color w:val="00000A"/>
                <w:kern w:val="3"/>
                <w:sz w:val="22"/>
                <w:szCs w:val="22"/>
                <w:lang w:eastAsia="zh-CN" w:bidi="hi-IN"/>
              </w:rPr>
              <w:t>«Из какой сказки?»</w:t>
            </w:r>
            <w:r w:rsidRPr="006507E6">
              <w:rPr>
                <w:rFonts w:eastAsia="Calibri"/>
                <w:color w:val="00000A"/>
                <w:sz w:val="22"/>
                <w:szCs w:val="22"/>
                <w:lang w:eastAsia="en-US"/>
              </w:rPr>
              <w:t xml:space="preserve"> (логическое мышление, зрительное восприятие)</w:t>
            </w:r>
          </w:p>
          <w:p w14:paraId="22909BEC" w14:textId="77777777" w:rsidR="006507E6" w:rsidRPr="006507E6" w:rsidRDefault="006507E6" w:rsidP="00EB3EC8">
            <w:pPr>
              <w:widowControl w:val="0"/>
              <w:numPr>
                <w:ilvl w:val="0"/>
                <w:numId w:val="18"/>
              </w:numPr>
              <w:suppressLineNumbers/>
              <w:suppressAutoHyphens/>
              <w:autoSpaceDN w:val="0"/>
              <w:spacing w:after="200"/>
              <w:contextualSpacing/>
              <w:rPr>
                <w:rFonts w:eastAsia="Calibri"/>
                <w:color w:val="00000A"/>
                <w:sz w:val="22"/>
                <w:szCs w:val="22"/>
                <w:lang w:eastAsia="en-US"/>
              </w:rPr>
            </w:pPr>
            <w:r w:rsidRPr="006507E6">
              <w:rPr>
                <w:rFonts w:eastAsia="Calibri"/>
                <w:color w:val="00000A"/>
                <w:sz w:val="22"/>
                <w:szCs w:val="22"/>
                <w:lang w:eastAsia="en-US"/>
              </w:rPr>
              <w:t>«Назови лишний предмет» (логическое мышление, зрительное восприятие)</w:t>
            </w:r>
          </w:p>
          <w:p w14:paraId="20BA6AED" w14:textId="77777777" w:rsidR="006507E6" w:rsidRPr="006507E6" w:rsidRDefault="006507E6" w:rsidP="00EB3EC8">
            <w:pPr>
              <w:widowControl w:val="0"/>
              <w:numPr>
                <w:ilvl w:val="0"/>
                <w:numId w:val="18"/>
              </w:numPr>
              <w:suppressLineNumbers/>
              <w:suppressAutoHyphens/>
              <w:autoSpaceDN w:val="0"/>
              <w:spacing w:after="200"/>
              <w:contextualSpacing/>
              <w:rPr>
                <w:rFonts w:eastAsia="Calibri"/>
                <w:color w:val="00000A"/>
                <w:sz w:val="22"/>
                <w:szCs w:val="22"/>
                <w:lang w:eastAsia="en-US"/>
              </w:rPr>
            </w:pPr>
            <w:r w:rsidRPr="006507E6">
              <w:rPr>
                <w:rFonts w:eastAsia="Calibri"/>
                <w:color w:val="00000A"/>
                <w:sz w:val="22"/>
                <w:szCs w:val="22"/>
                <w:lang w:eastAsia="en-US"/>
              </w:rPr>
              <w:t>« Четвёртый лишний» (логическое мышление, зрительное восприятие)</w:t>
            </w:r>
          </w:p>
          <w:p w14:paraId="2AA4D6CC" w14:textId="77777777" w:rsidR="006507E6" w:rsidRPr="006507E6" w:rsidRDefault="006507E6" w:rsidP="00EB3EC8">
            <w:pPr>
              <w:widowControl w:val="0"/>
              <w:numPr>
                <w:ilvl w:val="0"/>
                <w:numId w:val="18"/>
              </w:numPr>
              <w:suppressLineNumbers/>
              <w:suppressAutoHyphens/>
              <w:autoSpaceDN w:val="0"/>
              <w:spacing w:after="200"/>
              <w:contextualSpacing/>
              <w:rPr>
                <w:rFonts w:eastAsia="Calibri"/>
                <w:color w:val="00000A"/>
                <w:sz w:val="22"/>
                <w:szCs w:val="22"/>
                <w:lang w:eastAsia="en-US"/>
              </w:rPr>
            </w:pPr>
            <w:r w:rsidRPr="006507E6">
              <w:rPr>
                <w:rFonts w:eastAsia="Calibri"/>
                <w:color w:val="00000A"/>
                <w:sz w:val="22"/>
                <w:szCs w:val="22"/>
                <w:lang w:eastAsia="en-US"/>
              </w:rPr>
              <w:t>«Зашумленные картинки» (зрительное восприятие)</w:t>
            </w:r>
          </w:p>
          <w:p w14:paraId="10D11BA4" w14:textId="77777777" w:rsidR="006507E6" w:rsidRPr="006507E6" w:rsidRDefault="006507E6" w:rsidP="00042A92">
            <w:pPr>
              <w:suppressAutoHyphens/>
              <w:rPr>
                <w:rFonts w:eastAsia="SimSun"/>
                <w:i/>
                <w:color w:val="00000A"/>
                <w:sz w:val="22"/>
                <w:szCs w:val="22"/>
                <w:lang w:eastAsia="zh-CN" w:bidi="hi-IN"/>
              </w:rPr>
            </w:pPr>
            <w:r w:rsidRPr="006507E6">
              <w:rPr>
                <w:rFonts w:eastAsia="SimSun"/>
                <w:color w:val="00000A"/>
                <w:sz w:val="22"/>
                <w:szCs w:val="22"/>
                <w:lang w:eastAsia="zh-CN" w:bidi="hi-IN"/>
              </w:rPr>
              <w:t xml:space="preserve"> </w:t>
            </w:r>
            <w:r w:rsidRPr="006507E6">
              <w:rPr>
                <w:rFonts w:eastAsia="SimSun"/>
                <w:i/>
                <w:color w:val="00000A"/>
                <w:sz w:val="22"/>
                <w:szCs w:val="22"/>
                <w:lang w:eastAsia="zh-CN" w:bidi="hi-IN"/>
              </w:rPr>
              <w:t xml:space="preserve">- Набор картинок для выделения 4- </w:t>
            </w:r>
            <w:proofErr w:type="spellStart"/>
            <w:r w:rsidRPr="006507E6">
              <w:rPr>
                <w:rFonts w:eastAsia="SimSun"/>
                <w:i/>
                <w:color w:val="00000A"/>
                <w:sz w:val="22"/>
                <w:szCs w:val="22"/>
                <w:lang w:eastAsia="zh-CN" w:bidi="hi-IN"/>
              </w:rPr>
              <w:t>го</w:t>
            </w:r>
            <w:proofErr w:type="spellEnd"/>
            <w:r w:rsidRPr="006507E6">
              <w:rPr>
                <w:rFonts w:eastAsia="SimSun"/>
                <w:i/>
                <w:color w:val="00000A"/>
                <w:sz w:val="22"/>
                <w:szCs w:val="22"/>
                <w:lang w:eastAsia="zh-CN" w:bidi="hi-IN"/>
              </w:rPr>
              <w:t xml:space="preserve"> лишнего. </w:t>
            </w:r>
          </w:p>
          <w:p w14:paraId="411E19A7" w14:textId="77777777" w:rsidR="006507E6" w:rsidRPr="006507E6" w:rsidRDefault="006507E6" w:rsidP="00042A92">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Серия «Развиваем логику»</w:t>
            </w:r>
            <w:r w:rsidRPr="006507E6">
              <w:rPr>
                <w:rFonts w:eastAsia="SimSun"/>
                <w:kern w:val="3"/>
                <w:sz w:val="22"/>
                <w:szCs w:val="22"/>
                <w:lang w:val="en-US" w:eastAsia="zh-CN" w:bidi="hi-IN"/>
              </w:rPr>
              <w:t>:</w:t>
            </w:r>
          </w:p>
          <w:p w14:paraId="3ACAE28D" w14:textId="77777777" w:rsidR="006507E6" w:rsidRPr="006507E6" w:rsidRDefault="006507E6" w:rsidP="00EB3EC8">
            <w:pPr>
              <w:widowControl w:val="0"/>
              <w:numPr>
                <w:ilvl w:val="0"/>
                <w:numId w:val="18"/>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«Кто где?», </w:t>
            </w:r>
          </w:p>
          <w:p w14:paraId="14620E9F" w14:textId="77777777" w:rsidR="006507E6" w:rsidRPr="006507E6" w:rsidRDefault="006507E6" w:rsidP="00EB3EC8">
            <w:pPr>
              <w:widowControl w:val="0"/>
              <w:numPr>
                <w:ilvl w:val="0"/>
                <w:numId w:val="18"/>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«Мой дом»,</w:t>
            </w:r>
          </w:p>
          <w:p w14:paraId="10D7A39C" w14:textId="77777777" w:rsidR="006507E6" w:rsidRPr="006507E6" w:rsidRDefault="006507E6" w:rsidP="00EB3EC8">
            <w:pPr>
              <w:widowControl w:val="0"/>
              <w:numPr>
                <w:ilvl w:val="0"/>
                <w:numId w:val="18"/>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«Логика» (альбом с развивающими заданиями)</w:t>
            </w:r>
          </w:p>
          <w:p w14:paraId="3BAC53D7" w14:textId="77777777" w:rsidR="006507E6" w:rsidRPr="006507E6" w:rsidRDefault="006507E6" w:rsidP="00042A92">
            <w:pPr>
              <w:suppressAutoHyphens/>
              <w:rPr>
                <w:rFonts w:eastAsia="SimSun"/>
                <w:i/>
                <w:color w:val="00000A"/>
                <w:sz w:val="22"/>
                <w:szCs w:val="22"/>
                <w:lang w:eastAsia="zh-CN" w:bidi="hi-IN"/>
              </w:rPr>
            </w:pPr>
            <w:r w:rsidRPr="006507E6">
              <w:rPr>
                <w:rFonts w:eastAsia="SimSun"/>
                <w:color w:val="00000A"/>
                <w:sz w:val="22"/>
                <w:szCs w:val="22"/>
                <w:lang w:eastAsia="zh-CN" w:bidi="hi-IN"/>
              </w:rPr>
              <w:t xml:space="preserve">- </w:t>
            </w:r>
            <w:r w:rsidRPr="006507E6">
              <w:rPr>
                <w:rFonts w:eastAsia="SimSun"/>
                <w:i/>
                <w:color w:val="00000A"/>
                <w:sz w:val="22"/>
                <w:szCs w:val="22"/>
                <w:lang w:eastAsia="zh-CN" w:bidi="hi-IN"/>
              </w:rPr>
              <w:t xml:space="preserve">Логические блоки </w:t>
            </w:r>
            <w:proofErr w:type="spellStart"/>
            <w:r w:rsidRPr="006507E6">
              <w:rPr>
                <w:rFonts w:eastAsia="SimSun"/>
                <w:i/>
                <w:color w:val="00000A"/>
                <w:sz w:val="22"/>
                <w:szCs w:val="22"/>
                <w:lang w:eastAsia="zh-CN" w:bidi="hi-IN"/>
              </w:rPr>
              <w:t>Дьенеша</w:t>
            </w:r>
            <w:proofErr w:type="spellEnd"/>
          </w:p>
          <w:p w14:paraId="5D193379" w14:textId="77777777" w:rsidR="006507E6" w:rsidRPr="006507E6" w:rsidRDefault="006507E6" w:rsidP="00042A92">
            <w:pPr>
              <w:widowControl w:val="0"/>
              <w:suppressLineNumbers/>
              <w:suppressAutoHyphens/>
              <w:autoSpaceDN w:val="0"/>
              <w:rPr>
                <w:rFonts w:eastAsia="SimSun"/>
                <w:i/>
                <w:kern w:val="3"/>
                <w:sz w:val="22"/>
                <w:szCs w:val="22"/>
                <w:lang w:eastAsia="zh-CN" w:bidi="hi-IN"/>
              </w:rPr>
            </w:pPr>
            <w:r w:rsidRPr="006507E6">
              <w:rPr>
                <w:rFonts w:eastAsia="SimSun"/>
                <w:i/>
                <w:kern w:val="3"/>
                <w:sz w:val="22"/>
                <w:szCs w:val="22"/>
                <w:lang w:eastAsia="zh-CN" w:bidi="hi-IN"/>
              </w:rPr>
              <w:t xml:space="preserve">- Цветные счетные полочки </w:t>
            </w:r>
            <w:proofErr w:type="spellStart"/>
            <w:r w:rsidRPr="006507E6">
              <w:rPr>
                <w:rFonts w:eastAsia="SimSun"/>
                <w:i/>
                <w:kern w:val="3"/>
                <w:sz w:val="22"/>
                <w:szCs w:val="22"/>
                <w:lang w:eastAsia="zh-CN" w:bidi="hi-IN"/>
              </w:rPr>
              <w:t>Кюизенера</w:t>
            </w:r>
            <w:proofErr w:type="spellEnd"/>
            <w:r w:rsidRPr="006507E6">
              <w:rPr>
                <w:rFonts w:eastAsia="SimSun"/>
                <w:i/>
                <w:kern w:val="3"/>
                <w:sz w:val="22"/>
                <w:szCs w:val="22"/>
                <w:lang w:eastAsia="zh-CN" w:bidi="hi-IN"/>
              </w:rPr>
              <w:t xml:space="preserve"> (1 шт.)</w:t>
            </w:r>
          </w:p>
          <w:p w14:paraId="2AD89707" w14:textId="77777777" w:rsidR="006507E6" w:rsidRPr="006507E6" w:rsidRDefault="006507E6" w:rsidP="00042A92">
            <w:pPr>
              <w:widowControl w:val="0"/>
              <w:suppressLineNumbers/>
              <w:suppressAutoHyphens/>
              <w:autoSpaceDN w:val="0"/>
              <w:rPr>
                <w:rFonts w:eastAsia="SimSun"/>
                <w:i/>
                <w:kern w:val="3"/>
                <w:sz w:val="22"/>
                <w:szCs w:val="22"/>
                <w:lang w:eastAsia="zh-CN" w:bidi="hi-IN"/>
              </w:rPr>
            </w:pPr>
            <w:r w:rsidRPr="006507E6">
              <w:rPr>
                <w:rFonts w:eastAsia="SimSun"/>
                <w:i/>
                <w:kern w:val="3"/>
                <w:sz w:val="22"/>
                <w:szCs w:val="22"/>
                <w:lang w:eastAsia="zh-CN" w:bidi="hi-IN"/>
              </w:rPr>
              <w:lastRenderedPageBreak/>
              <w:t>- «</w:t>
            </w:r>
            <w:proofErr w:type="spellStart"/>
            <w:r w:rsidRPr="006507E6">
              <w:rPr>
                <w:rFonts w:eastAsia="SimSun"/>
                <w:i/>
                <w:kern w:val="3"/>
                <w:sz w:val="22"/>
                <w:szCs w:val="22"/>
                <w:lang w:eastAsia="zh-CN" w:bidi="hi-IN"/>
              </w:rPr>
              <w:t>Уникуб</w:t>
            </w:r>
            <w:proofErr w:type="spellEnd"/>
            <w:r w:rsidRPr="006507E6">
              <w:rPr>
                <w:rFonts w:eastAsia="SimSun"/>
                <w:i/>
                <w:kern w:val="3"/>
                <w:sz w:val="22"/>
                <w:szCs w:val="22"/>
                <w:lang w:eastAsia="zh-CN" w:bidi="hi-IN"/>
              </w:rPr>
              <w:t>» (1 шт.)</w:t>
            </w:r>
          </w:p>
          <w:p w14:paraId="5226BADD" w14:textId="77777777" w:rsidR="006507E6" w:rsidRPr="006507E6" w:rsidRDefault="006507E6" w:rsidP="00042A92">
            <w:pPr>
              <w:widowControl w:val="0"/>
              <w:suppressLineNumbers/>
              <w:suppressAutoHyphens/>
              <w:autoSpaceDN w:val="0"/>
              <w:rPr>
                <w:rFonts w:eastAsia="SimSun"/>
                <w:i/>
                <w:kern w:val="3"/>
                <w:sz w:val="22"/>
                <w:szCs w:val="22"/>
                <w:lang w:eastAsia="zh-CN" w:bidi="hi-IN"/>
              </w:rPr>
            </w:pPr>
            <w:r w:rsidRPr="006507E6">
              <w:rPr>
                <w:rFonts w:eastAsia="SimSun"/>
                <w:i/>
                <w:kern w:val="3"/>
                <w:sz w:val="22"/>
                <w:szCs w:val="22"/>
                <w:lang w:eastAsia="zh-CN" w:bidi="hi-IN"/>
              </w:rPr>
              <w:t>- Кубики «Хамелеон»</w:t>
            </w:r>
          </w:p>
          <w:p w14:paraId="32DB8987" w14:textId="77777777" w:rsidR="006507E6" w:rsidRPr="006507E6" w:rsidRDefault="006507E6" w:rsidP="00042A92">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 xml:space="preserve">«Кубики для всех» </w:t>
            </w:r>
            <w:r w:rsidRPr="006507E6">
              <w:rPr>
                <w:rFonts w:eastAsia="SimSun"/>
                <w:kern w:val="3"/>
                <w:sz w:val="22"/>
                <w:szCs w:val="22"/>
                <w:lang w:eastAsia="zh-CN" w:bidi="hi-IN"/>
              </w:rPr>
              <w:t xml:space="preserve">(игра – головоломка разного уровня сложности) </w:t>
            </w:r>
          </w:p>
          <w:p w14:paraId="2B37C055" w14:textId="77777777" w:rsidR="006507E6" w:rsidRPr="006507E6" w:rsidRDefault="006507E6" w:rsidP="00042A92">
            <w:pPr>
              <w:widowControl w:val="0"/>
              <w:suppressLineNumbers/>
              <w:suppressAutoHyphens/>
              <w:autoSpaceDN w:val="0"/>
              <w:rPr>
                <w:rFonts w:eastAsia="SimSun"/>
                <w:i/>
                <w:kern w:val="3"/>
                <w:sz w:val="22"/>
                <w:szCs w:val="22"/>
                <w:lang w:eastAsia="zh-CN" w:bidi="hi-IN"/>
              </w:rPr>
            </w:pPr>
            <w:r w:rsidRPr="006507E6">
              <w:rPr>
                <w:rFonts w:eastAsia="SimSun"/>
                <w:i/>
                <w:kern w:val="3"/>
                <w:sz w:val="22"/>
                <w:szCs w:val="22"/>
                <w:lang w:eastAsia="zh-CN" w:bidi="hi-IN"/>
              </w:rPr>
              <w:t>- Календарь природы</w:t>
            </w:r>
          </w:p>
          <w:p w14:paraId="14DA50E0" w14:textId="77777777" w:rsidR="006507E6" w:rsidRPr="006507E6" w:rsidRDefault="006507E6" w:rsidP="00042A92">
            <w:pPr>
              <w:widowControl w:val="0"/>
              <w:suppressLineNumbers/>
              <w:suppressAutoHyphens/>
              <w:autoSpaceDN w:val="0"/>
              <w:rPr>
                <w:rFonts w:eastAsia="SimSun"/>
                <w:i/>
                <w:kern w:val="3"/>
                <w:sz w:val="22"/>
                <w:szCs w:val="22"/>
                <w:lang w:eastAsia="zh-CN" w:bidi="hi-IN"/>
              </w:rPr>
            </w:pPr>
            <w:r w:rsidRPr="006507E6">
              <w:rPr>
                <w:rFonts w:eastAsia="SimSun"/>
                <w:i/>
                <w:kern w:val="3"/>
                <w:sz w:val="22"/>
                <w:szCs w:val="22"/>
                <w:lang w:eastAsia="zh-CN" w:bidi="hi-IN"/>
              </w:rPr>
              <w:t>- Лото «Мир вокруг нас»</w:t>
            </w:r>
          </w:p>
          <w:p w14:paraId="165D6C9B" w14:textId="77777777" w:rsidR="006507E6" w:rsidRPr="006507E6" w:rsidRDefault="006507E6" w:rsidP="00042A92">
            <w:pPr>
              <w:widowControl w:val="0"/>
              <w:suppressLineNumbers/>
              <w:suppressAutoHyphens/>
              <w:autoSpaceDN w:val="0"/>
              <w:rPr>
                <w:rFonts w:eastAsia="SimSun"/>
                <w:i/>
                <w:kern w:val="3"/>
                <w:sz w:val="22"/>
                <w:szCs w:val="22"/>
                <w:lang w:eastAsia="zh-CN" w:bidi="hi-IN"/>
              </w:rPr>
            </w:pPr>
            <w:r w:rsidRPr="006507E6">
              <w:rPr>
                <w:rFonts w:eastAsia="SimSun"/>
                <w:i/>
                <w:kern w:val="3"/>
                <w:sz w:val="22"/>
                <w:szCs w:val="22"/>
                <w:lang w:eastAsia="zh-CN" w:bidi="hi-IN"/>
              </w:rPr>
              <w:t>- Конструктор «Сложи узор»</w:t>
            </w:r>
          </w:p>
          <w:p w14:paraId="191C37E0" w14:textId="77777777" w:rsidR="006507E6" w:rsidRPr="006507E6" w:rsidRDefault="006507E6" w:rsidP="00042A92">
            <w:pPr>
              <w:widowControl w:val="0"/>
              <w:suppressLineNumbers/>
              <w:suppressAutoHyphens/>
              <w:autoSpaceDN w:val="0"/>
              <w:rPr>
                <w:rFonts w:eastAsia="SimSun"/>
                <w:i/>
                <w:kern w:val="3"/>
                <w:sz w:val="22"/>
                <w:szCs w:val="22"/>
                <w:lang w:eastAsia="zh-CN" w:bidi="hi-IN"/>
              </w:rPr>
            </w:pPr>
            <w:r w:rsidRPr="006507E6">
              <w:rPr>
                <w:rFonts w:eastAsia="SimSun"/>
                <w:i/>
                <w:kern w:val="3"/>
                <w:sz w:val="22"/>
                <w:szCs w:val="22"/>
                <w:lang w:eastAsia="zh-CN" w:bidi="hi-IN"/>
              </w:rPr>
              <w:t>- Собери картинку:</w:t>
            </w:r>
          </w:p>
          <w:p w14:paraId="6A983D60" w14:textId="77777777" w:rsidR="006507E6" w:rsidRPr="006507E6" w:rsidRDefault="006507E6" w:rsidP="00EB3EC8">
            <w:pPr>
              <w:widowControl w:val="0"/>
              <w:numPr>
                <w:ilvl w:val="0"/>
                <w:numId w:val="18"/>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«Профессии» (деревянный набор из 6 частей)</w:t>
            </w:r>
          </w:p>
          <w:p w14:paraId="6D778422" w14:textId="77777777" w:rsidR="006507E6" w:rsidRPr="006507E6" w:rsidRDefault="006507E6" w:rsidP="00EB3EC8">
            <w:pPr>
              <w:widowControl w:val="0"/>
              <w:numPr>
                <w:ilvl w:val="0"/>
                <w:numId w:val="18"/>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«Предметы» (деревянный набор из 2-4 частей)</w:t>
            </w:r>
          </w:p>
          <w:p w14:paraId="1D14FAA6" w14:textId="77777777" w:rsidR="006507E6" w:rsidRPr="006507E6" w:rsidRDefault="006507E6" w:rsidP="00EB3EC8">
            <w:pPr>
              <w:widowControl w:val="0"/>
              <w:numPr>
                <w:ilvl w:val="0"/>
                <w:numId w:val="18"/>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«Семья» (деревянный набор из 6 частей)</w:t>
            </w:r>
          </w:p>
          <w:p w14:paraId="48E0742B" w14:textId="77777777" w:rsidR="006507E6" w:rsidRPr="006507E6" w:rsidRDefault="006507E6" w:rsidP="00EB3EC8">
            <w:pPr>
              <w:widowControl w:val="0"/>
              <w:numPr>
                <w:ilvl w:val="0"/>
                <w:numId w:val="18"/>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«Игрушки» (разрезные картинки из 2-3-4 частей)</w:t>
            </w:r>
          </w:p>
          <w:p w14:paraId="65D5627F" w14:textId="77777777" w:rsidR="006507E6" w:rsidRPr="006507E6" w:rsidRDefault="006507E6" w:rsidP="00EB3EC8">
            <w:pPr>
              <w:widowControl w:val="0"/>
              <w:numPr>
                <w:ilvl w:val="0"/>
                <w:numId w:val="18"/>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«Времена года» (деревянный набор из 4 частей)</w:t>
            </w:r>
          </w:p>
          <w:p w14:paraId="463089EA" w14:textId="77777777" w:rsidR="006507E6" w:rsidRPr="006507E6" w:rsidRDefault="006507E6" w:rsidP="00EB3EC8">
            <w:pPr>
              <w:widowControl w:val="0"/>
              <w:numPr>
                <w:ilvl w:val="0"/>
                <w:numId w:val="18"/>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«Времена года» (разрезные картинки из 6-10 частей)</w:t>
            </w:r>
          </w:p>
          <w:p w14:paraId="4F279F70" w14:textId="77777777" w:rsidR="006507E6" w:rsidRPr="006507E6" w:rsidRDefault="006507E6" w:rsidP="00EB3EC8">
            <w:pPr>
              <w:widowControl w:val="0"/>
              <w:numPr>
                <w:ilvl w:val="0"/>
                <w:numId w:val="18"/>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«Животные» (разрезные картинки из 2-3-4 частей)</w:t>
            </w:r>
          </w:p>
          <w:p w14:paraId="3E1C65D4" w14:textId="77777777" w:rsidR="006507E6" w:rsidRPr="006507E6" w:rsidRDefault="006507E6" w:rsidP="00EB3EC8">
            <w:pPr>
              <w:widowControl w:val="0"/>
              <w:numPr>
                <w:ilvl w:val="0"/>
                <w:numId w:val="18"/>
              </w:numPr>
              <w:suppressLineNumbers/>
              <w:suppressAutoHyphens/>
              <w:autoSpaceDN w:val="0"/>
              <w:spacing w:after="200"/>
              <w:contextualSpacing/>
              <w:rPr>
                <w:rFonts w:eastAsia="Calibri"/>
                <w:color w:val="00000A"/>
                <w:sz w:val="22"/>
                <w:szCs w:val="22"/>
                <w:lang w:eastAsia="en-US"/>
              </w:rPr>
            </w:pPr>
            <w:r w:rsidRPr="006507E6">
              <w:rPr>
                <w:rFonts w:eastAsia="Calibri"/>
                <w:color w:val="00000A"/>
                <w:sz w:val="22"/>
                <w:szCs w:val="22"/>
                <w:lang w:eastAsia="en-US"/>
              </w:rPr>
              <w:t>«Разрезные кубики» (4 части)</w:t>
            </w:r>
          </w:p>
          <w:p w14:paraId="627B3D32" w14:textId="77777777" w:rsidR="006507E6" w:rsidRPr="006507E6" w:rsidRDefault="006507E6" w:rsidP="00EB3EC8">
            <w:pPr>
              <w:widowControl w:val="0"/>
              <w:numPr>
                <w:ilvl w:val="0"/>
                <w:numId w:val="18"/>
              </w:numPr>
              <w:suppressLineNumbers/>
              <w:suppressAutoHyphens/>
              <w:autoSpaceDN w:val="0"/>
              <w:spacing w:after="200"/>
              <w:contextualSpacing/>
              <w:rPr>
                <w:rFonts w:eastAsia="Calibri"/>
                <w:color w:val="00000A"/>
                <w:sz w:val="22"/>
                <w:szCs w:val="22"/>
                <w:lang w:eastAsia="en-US"/>
              </w:rPr>
            </w:pPr>
            <w:r w:rsidRPr="006507E6">
              <w:rPr>
                <w:rFonts w:eastAsia="Calibri"/>
                <w:color w:val="00000A"/>
                <w:sz w:val="22"/>
                <w:szCs w:val="22"/>
                <w:lang w:eastAsia="en-US"/>
              </w:rPr>
              <w:t>«Анатомия» (</w:t>
            </w:r>
            <w:r w:rsidRPr="006507E6">
              <w:rPr>
                <w:rFonts w:eastAsia="SimSun"/>
                <w:color w:val="00000A"/>
                <w:kern w:val="3"/>
                <w:sz w:val="22"/>
                <w:szCs w:val="22"/>
                <w:lang w:eastAsia="zh-CN" w:bidi="hi-IN"/>
              </w:rPr>
              <w:t xml:space="preserve">деревянный набор </w:t>
            </w:r>
            <w:r w:rsidRPr="006507E6">
              <w:rPr>
                <w:rFonts w:eastAsia="Calibri"/>
                <w:color w:val="00000A"/>
                <w:sz w:val="22"/>
                <w:szCs w:val="22"/>
                <w:lang w:eastAsia="en-US"/>
              </w:rPr>
              <w:t>из 6 частей)</w:t>
            </w:r>
          </w:p>
          <w:p w14:paraId="2CE7966F" w14:textId="77777777" w:rsidR="006507E6" w:rsidRPr="006507E6" w:rsidRDefault="006507E6" w:rsidP="00EB3EC8">
            <w:pPr>
              <w:widowControl w:val="0"/>
              <w:numPr>
                <w:ilvl w:val="0"/>
                <w:numId w:val="18"/>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«Градусник» (деревянный набор из 6 частей)</w:t>
            </w:r>
          </w:p>
          <w:p w14:paraId="4B82F00C" w14:textId="77777777" w:rsidR="006507E6" w:rsidRPr="006507E6" w:rsidRDefault="006507E6" w:rsidP="00EB3EC8">
            <w:pPr>
              <w:widowControl w:val="0"/>
              <w:numPr>
                <w:ilvl w:val="0"/>
                <w:numId w:val="18"/>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«Африканские животные» (деревянный набор из2-6 частей)</w:t>
            </w:r>
          </w:p>
          <w:p w14:paraId="793FE063" w14:textId="77777777" w:rsidR="006507E6" w:rsidRPr="006507E6" w:rsidRDefault="006507E6" w:rsidP="00EB3EC8">
            <w:pPr>
              <w:widowControl w:val="0"/>
              <w:numPr>
                <w:ilvl w:val="0"/>
                <w:numId w:val="18"/>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«Матрёшки» (деревянный набор из 2-4 частей)</w:t>
            </w:r>
          </w:p>
          <w:p w14:paraId="2290229D" w14:textId="77777777" w:rsidR="006507E6" w:rsidRPr="006507E6" w:rsidRDefault="006507E6" w:rsidP="00042A92">
            <w:pPr>
              <w:widowControl w:val="0"/>
              <w:suppressLineNumbers/>
              <w:suppressAutoHyphens/>
              <w:autoSpaceDN w:val="0"/>
              <w:rPr>
                <w:rFonts w:eastAsia="SimSun"/>
                <w:i/>
                <w:kern w:val="3"/>
                <w:sz w:val="22"/>
                <w:szCs w:val="22"/>
                <w:lang w:eastAsia="zh-CN" w:bidi="hi-IN"/>
              </w:rPr>
            </w:pPr>
            <w:r w:rsidRPr="006507E6">
              <w:rPr>
                <w:rFonts w:eastAsia="SimSun"/>
                <w:i/>
                <w:kern w:val="3"/>
                <w:sz w:val="22"/>
                <w:szCs w:val="22"/>
                <w:lang w:eastAsia="zh-CN" w:bidi="hi-IN"/>
              </w:rPr>
              <w:t xml:space="preserve">- </w:t>
            </w:r>
            <w:proofErr w:type="spellStart"/>
            <w:r w:rsidRPr="006507E6">
              <w:rPr>
                <w:rFonts w:eastAsia="SimSun"/>
                <w:i/>
                <w:kern w:val="3"/>
                <w:sz w:val="22"/>
                <w:szCs w:val="22"/>
                <w:lang w:eastAsia="zh-CN" w:bidi="hi-IN"/>
              </w:rPr>
              <w:t>Пазлы</w:t>
            </w:r>
            <w:proofErr w:type="spellEnd"/>
            <w:r w:rsidRPr="006507E6">
              <w:rPr>
                <w:rFonts w:eastAsia="SimSun"/>
                <w:i/>
                <w:kern w:val="3"/>
                <w:sz w:val="22"/>
                <w:szCs w:val="22"/>
                <w:lang w:val="en-US" w:eastAsia="zh-CN" w:bidi="hi-IN"/>
              </w:rPr>
              <w:t>:</w:t>
            </w:r>
          </w:p>
          <w:p w14:paraId="0E8CA333" w14:textId="77777777" w:rsidR="006507E6" w:rsidRPr="006507E6" w:rsidRDefault="006507E6" w:rsidP="00EB3EC8">
            <w:pPr>
              <w:widowControl w:val="0"/>
              <w:numPr>
                <w:ilvl w:val="0"/>
                <w:numId w:val="18"/>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«Времена года»</w:t>
            </w:r>
          </w:p>
          <w:p w14:paraId="445D9DEA" w14:textId="77777777" w:rsidR="006507E6" w:rsidRPr="006507E6" w:rsidRDefault="006507E6" w:rsidP="00EB3EC8">
            <w:pPr>
              <w:widowControl w:val="0"/>
              <w:numPr>
                <w:ilvl w:val="0"/>
                <w:numId w:val="18"/>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«Бабочки»</w:t>
            </w:r>
          </w:p>
          <w:p w14:paraId="567FF14C" w14:textId="77777777" w:rsidR="006507E6" w:rsidRPr="006507E6" w:rsidRDefault="006507E6" w:rsidP="00042A92">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w:t>
            </w:r>
            <w:r w:rsidRPr="006507E6">
              <w:rPr>
                <w:rFonts w:eastAsia="SimSun"/>
                <w:i/>
                <w:kern w:val="3"/>
                <w:sz w:val="22"/>
                <w:szCs w:val="22"/>
                <w:lang w:eastAsia="zh-CN" w:bidi="hi-IN"/>
              </w:rPr>
              <w:t xml:space="preserve"> Чудесный мешочек</w:t>
            </w:r>
            <w:r w:rsidRPr="006507E6">
              <w:rPr>
                <w:rFonts w:eastAsia="SimSun"/>
                <w:kern w:val="3"/>
                <w:sz w:val="22"/>
                <w:szCs w:val="22"/>
                <w:lang w:eastAsia="zh-CN" w:bidi="hi-IN"/>
              </w:rPr>
              <w:t xml:space="preserve"> (2 шт.)</w:t>
            </w:r>
          </w:p>
          <w:p w14:paraId="0558E1E8" w14:textId="77777777" w:rsidR="006507E6" w:rsidRPr="006507E6" w:rsidRDefault="006507E6" w:rsidP="00042A92">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w:t>
            </w:r>
            <w:r w:rsidRPr="006507E6">
              <w:rPr>
                <w:rFonts w:eastAsia="SimSun"/>
                <w:i/>
                <w:kern w:val="3"/>
                <w:sz w:val="22"/>
                <w:szCs w:val="22"/>
                <w:lang w:eastAsia="zh-CN" w:bidi="hi-IN"/>
              </w:rPr>
              <w:t xml:space="preserve"> Занимательные материалы по развитию психических процессов</w:t>
            </w:r>
            <w:r w:rsidRPr="006507E6">
              <w:rPr>
                <w:rFonts w:eastAsia="SimSun"/>
                <w:kern w:val="3"/>
                <w:sz w:val="22"/>
                <w:szCs w:val="22"/>
                <w:lang w:eastAsia="zh-CN" w:bidi="hi-IN"/>
              </w:rPr>
              <w:t xml:space="preserve"> (ребусы, лабиринты)</w:t>
            </w:r>
          </w:p>
        </w:tc>
      </w:tr>
      <w:tr w:rsidR="006507E6" w:rsidRPr="006507E6" w14:paraId="68AB5F5D" w14:textId="77777777" w:rsidTr="006507E6">
        <w:tc>
          <w:tcPr>
            <w:tcW w:w="2685" w:type="dxa"/>
            <w:tcBorders>
              <w:top w:val="nil"/>
              <w:left w:val="single" w:sz="8" w:space="0" w:color="808080"/>
              <w:bottom w:val="single" w:sz="8" w:space="0" w:color="808080"/>
              <w:right w:val="nil"/>
            </w:tcBorders>
            <w:tcMar>
              <w:top w:w="28" w:type="dxa"/>
              <w:left w:w="28" w:type="dxa"/>
              <w:bottom w:w="28" w:type="dxa"/>
              <w:right w:w="28" w:type="dxa"/>
            </w:tcMar>
            <w:hideMark/>
          </w:tcPr>
          <w:p w14:paraId="34E6DFF2" w14:textId="77777777" w:rsidR="006507E6" w:rsidRPr="006507E6" w:rsidRDefault="006507E6" w:rsidP="006507E6">
            <w:pPr>
              <w:widowControl w:val="0"/>
              <w:suppressLineNumbers/>
              <w:suppressAutoHyphens/>
              <w:autoSpaceDN w:val="0"/>
              <w:spacing w:after="200"/>
              <w:rPr>
                <w:rFonts w:eastAsia="SimSun"/>
                <w:kern w:val="3"/>
                <w:sz w:val="22"/>
                <w:szCs w:val="22"/>
                <w:lang w:eastAsia="zh-CN" w:bidi="hi-IN"/>
              </w:rPr>
            </w:pPr>
            <w:r w:rsidRPr="006507E6">
              <w:rPr>
                <w:rFonts w:eastAsia="SimSun"/>
                <w:kern w:val="3"/>
                <w:szCs w:val="22"/>
                <w:lang w:eastAsia="zh-CN" w:bidi="hi-IN"/>
              </w:rPr>
              <w:lastRenderedPageBreak/>
              <w:t xml:space="preserve">Формирование звукопроизношения. </w:t>
            </w:r>
          </w:p>
        </w:tc>
        <w:tc>
          <w:tcPr>
            <w:tcW w:w="6960" w:type="dxa"/>
            <w:tcBorders>
              <w:top w:val="nil"/>
              <w:left w:val="single" w:sz="8" w:space="0" w:color="808080"/>
              <w:bottom w:val="single" w:sz="8" w:space="0" w:color="808080"/>
              <w:right w:val="single" w:sz="8" w:space="0" w:color="808080"/>
            </w:tcBorders>
            <w:tcMar>
              <w:top w:w="28" w:type="dxa"/>
              <w:left w:w="28" w:type="dxa"/>
              <w:bottom w:w="28" w:type="dxa"/>
              <w:right w:w="28" w:type="dxa"/>
            </w:tcMar>
          </w:tcPr>
          <w:p w14:paraId="182A1751" w14:textId="77777777" w:rsidR="006507E6" w:rsidRPr="006507E6" w:rsidRDefault="006507E6" w:rsidP="00042A92">
            <w:pPr>
              <w:widowControl w:val="0"/>
              <w:suppressLineNumbers/>
              <w:suppressAutoHyphens/>
              <w:autoSpaceDN w:val="0"/>
              <w:rPr>
                <w:rFonts w:eastAsia="SimSun"/>
                <w:kern w:val="3"/>
                <w:sz w:val="22"/>
                <w:szCs w:val="22"/>
                <w:lang w:eastAsia="zh-CN" w:bidi="hi-IN"/>
              </w:rPr>
            </w:pPr>
            <w:r w:rsidRPr="006507E6">
              <w:rPr>
                <w:rFonts w:eastAsia="SimSun"/>
                <w:i/>
                <w:kern w:val="3"/>
                <w:sz w:val="22"/>
                <w:szCs w:val="22"/>
                <w:lang w:eastAsia="zh-CN" w:bidi="hi-IN"/>
              </w:rPr>
              <w:t>- Картотека комплексов артикуляционной гимнастики с картинками для детей 4-7 лет</w:t>
            </w:r>
            <w:r w:rsidRPr="006507E6">
              <w:rPr>
                <w:rFonts w:eastAsia="SimSun"/>
                <w:kern w:val="3"/>
                <w:sz w:val="22"/>
                <w:szCs w:val="22"/>
                <w:lang w:eastAsia="zh-CN" w:bidi="hi-IN"/>
              </w:rPr>
              <w:t xml:space="preserve"> (Коноваленко):</w:t>
            </w:r>
          </w:p>
          <w:p w14:paraId="21CD2E15" w14:textId="77777777" w:rsidR="006507E6" w:rsidRPr="006507E6" w:rsidRDefault="006507E6" w:rsidP="00EB3EC8">
            <w:pPr>
              <w:widowControl w:val="0"/>
              <w:numPr>
                <w:ilvl w:val="0"/>
                <w:numId w:val="19"/>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Для шипящих,</w:t>
            </w:r>
          </w:p>
          <w:p w14:paraId="576DA32F" w14:textId="77777777" w:rsidR="006507E6" w:rsidRPr="006507E6" w:rsidRDefault="006507E6" w:rsidP="00EB3EC8">
            <w:pPr>
              <w:widowControl w:val="0"/>
              <w:numPr>
                <w:ilvl w:val="0"/>
                <w:numId w:val="19"/>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Для свистящих,</w:t>
            </w:r>
          </w:p>
          <w:p w14:paraId="241A2DD3" w14:textId="77777777" w:rsidR="006507E6" w:rsidRPr="006507E6" w:rsidRDefault="006507E6" w:rsidP="00EB3EC8">
            <w:pPr>
              <w:widowControl w:val="0"/>
              <w:numPr>
                <w:ilvl w:val="0"/>
                <w:numId w:val="19"/>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Для </w:t>
            </w:r>
            <w:proofErr w:type="spellStart"/>
            <w:r w:rsidRPr="006507E6">
              <w:rPr>
                <w:rFonts w:eastAsia="SimSun"/>
                <w:color w:val="00000A"/>
                <w:kern w:val="3"/>
                <w:sz w:val="22"/>
                <w:szCs w:val="22"/>
                <w:lang w:eastAsia="zh-CN" w:bidi="hi-IN"/>
              </w:rPr>
              <w:t>аффрикатов</w:t>
            </w:r>
            <w:proofErr w:type="spellEnd"/>
            <w:r w:rsidRPr="006507E6">
              <w:rPr>
                <w:rFonts w:eastAsia="SimSun"/>
                <w:color w:val="00000A"/>
                <w:kern w:val="3"/>
                <w:sz w:val="22"/>
                <w:szCs w:val="22"/>
                <w:lang w:eastAsia="zh-CN" w:bidi="hi-IN"/>
              </w:rPr>
              <w:t>,</w:t>
            </w:r>
          </w:p>
          <w:p w14:paraId="1B5CB2C6" w14:textId="77777777" w:rsidR="006507E6" w:rsidRPr="006507E6" w:rsidRDefault="006507E6" w:rsidP="00EB3EC8">
            <w:pPr>
              <w:widowControl w:val="0"/>
              <w:numPr>
                <w:ilvl w:val="0"/>
                <w:numId w:val="19"/>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Для </w:t>
            </w:r>
            <w:proofErr w:type="spellStart"/>
            <w:r w:rsidRPr="006507E6">
              <w:rPr>
                <w:rFonts w:eastAsia="SimSun"/>
                <w:color w:val="00000A"/>
                <w:kern w:val="3"/>
                <w:sz w:val="22"/>
                <w:szCs w:val="22"/>
                <w:lang w:eastAsia="zh-CN" w:bidi="hi-IN"/>
              </w:rPr>
              <w:t>соноров</w:t>
            </w:r>
            <w:proofErr w:type="spellEnd"/>
            <w:r w:rsidRPr="006507E6">
              <w:rPr>
                <w:rFonts w:eastAsia="SimSun"/>
                <w:color w:val="00000A"/>
                <w:kern w:val="3"/>
                <w:sz w:val="22"/>
                <w:szCs w:val="22"/>
                <w:lang w:eastAsia="zh-CN" w:bidi="hi-IN"/>
              </w:rPr>
              <w:t>,</w:t>
            </w:r>
          </w:p>
          <w:p w14:paraId="4E431578" w14:textId="77777777" w:rsidR="006507E6" w:rsidRPr="006507E6" w:rsidRDefault="006507E6" w:rsidP="00042A92">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Предметные картинки для диагностики звукопроизношения</w:t>
            </w:r>
            <w:r w:rsidRPr="006507E6">
              <w:rPr>
                <w:rFonts w:eastAsia="SimSun"/>
                <w:kern w:val="3"/>
                <w:sz w:val="22"/>
                <w:szCs w:val="22"/>
                <w:lang w:eastAsia="zh-CN" w:bidi="hi-IN"/>
              </w:rPr>
              <w:t xml:space="preserve"> ( по часто нарушенным звукам русского языка)</w:t>
            </w:r>
          </w:p>
          <w:p w14:paraId="7E9B77A1" w14:textId="77777777" w:rsidR="006507E6" w:rsidRPr="006507E6" w:rsidRDefault="006507E6" w:rsidP="00042A92">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 xml:space="preserve">Предметные картинки для диагностики </w:t>
            </w:r>
            <w:proofErr w:type="spellStart"/>
            <w:r w:rsidRPr="006507E6">
              <w:rPr>
                <w:rFonts w:eastAsia="SimSun"/>
                <w:i/>
                <w:kern w:val="3"/>
                <w:sz w:val="22"/>
                <w:szCs w:val="22"/>
                <w:lang w:eastAsia="zh-CN" w:bidi="hi-IN"/>
              </w:rPr>
              <w:t>словопроизношения</w:t>
            </w:r>
            <w:proofErr w:type="spellEnd"/>
            <w:r w:rsidRPr="006507E6">
              <w:rPr>
                <w:rFonts w:eastAsia="SimSun"/>
                <w:kern w:val="3"/>
                <w:sz w:val="22"/>
                <w:szCs w:val="22"/>
                <w:lang w:eastAsia="zh-CN" w:bidi="hi-IN"/>
              </w:rPr>
              <w:t>( по всем звукам русского языка)</w:t>
            </w:r>
          </w:p>
          <w:p w14:paraId="2D494FEE" w14:textId="77777777" w:rsidR="006507E6" w:rsidRPr="006507E6" w:rsidRDefault="006507E6" w:rsidP="00042A92">
            <w:pPr>
              <w:widowControl w:val="0"/>
              <w:suppressLineNumbers/>
              <w:suppressAutoHyphens/>
              <w:autoSpaceDN w:val="0"/>
              <w:rPr>
                <w:rFonts w:eastAsia="SimSun"/>
                <w:i/>
                <w:kern w:val="3"/>
                <w:sz w:val="22"/>
                <w:szCs w:val="22"/>
                <w:lang w:eastAsia="zh-CN" w:bidi="hi-IN"/>
              </w:rPr>
            </w:pPr>
            <w:r w:rsidRPr="006507E6">
              <w:rPr>
                <w:rFonts w:eastAsia="SimSun"/>
                <w:i/>
                <w:kern w:val="3"/>
                <w:sz w:val="22"/>
                <w:szCs w:val="22"/>
                <w:lang w:eastAsia="zh-CN" w:bidi="hi-IN"/>
              </w:rPr>
              <w:t xml:space="preserve">- Предметные картинки для уточнения произношения в звукоподражаниях </w:t>
            </w:r>
          </w:p>
          <w:p w14:paraId="708C1B6D" w14:textId="77777777" w:rsidR="006507E6" w:rsidRPr="006507E6" w:rsidRDefault="006507E6" w:rsidP="00042A92">
            <w:pPr>
              <w:widowControl w:val="0"/>
              <w:suppressLineNumbers/>
              <w:suppressAutoHyphens/>
              <w:autoSpaceDN w:val="0"/>
              <w:rPr>
                <w:rFonts w:eastAsia="SimSun"/>
                <w:i/>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Предметные картинки для уточнения произношения гласных и согласных раннего онтогенеза</w:t>
            </w:r>
          </w:p>
          <w:p w14:paraId="4A0506C1" w14:textId="77777777" w:rsidR="006507E6" w:rsidRPr="006507E6" w:rsidRDefault="006507E6" w:rsidP="00042A92">
            <w:pPr>
              <w:widowControl w:val="0"/>
              <w:suppressLineNumbers/>
              <w:suppressAutoHyphens/>
              <w:autoSpaceDN w:val="0"/>
              <w:rPr>
                <w:rFonts w:eastAsia="SimSun"/>
                <w:kern w:val="3"/>
                <w:sz w:val="22"/>
                <w:szCs w:val="22"/>
                <w:lang w:eastAsia="zh-CN" w:bidi="hi-IN"/>
              </w:rPr>
            </w:pPr>
            <w:r w:rsidRPr="006507E6">
              <w:rPr>
                <w:rFonts w:eastAsia="SimSun"/>
                <w:i/>
                <w:kern w:val="3"/>
                <w:sz w:val="22"/>
                <w:szCs w:val="22"/>
                <w:lang w:eastAsia="zh-CN" w:bidi="hi-IN"/>
              </w:rPr>
              <w:t>- Набор материалов для автоматизации и дифференциации произношения свистящих звуков</w:t>
            </w:r>
            <w:r w:rsidRPr="006507E6">
              <w:rPr>
                <w:rFonts w:eastAsia="SimSun"/>
                <w:kern w:val="3"/>
                <w:sz w:val="22"/>
                <w:szCs w:val="22"/>
                <w:lang w:eastAsia="zh-CN" w:bidi="hi-IN"/>
              </w:rPr>
              <w:t xml:space="preserve"> (слоги, слова, словосочетания, предложения, </w:t>
            </w:r>
            <w:proofErr w:type="spellStart"/>
            <w:r w:rsidRPr="006507E6">
              <w:rPr>
                <w:rFonts w:eastAsia="SimSun"/>
                <w:kern w:val="3"/>
                <w:sz w:val="22"/>
                <w:szCs w:val="22"/>
                <w:lang w:eastAsia="zh-CN" w:bidi="hi-IN"/>
              </w:rPr>
              <w:t>чистоговорки</w:t>
            </w:r>
            <w:proofErr w:type="spellEnd"/>
            <w:r w:rsidRPr="006507E6">
              <w:rPr>
                <w:rFonts w:eastAsia="SimSun"/>
                <w:kern w:val="3"/>
                <w:sz w:val="22"/>
                <w:szCs w:val="22"/>
                <w:lang w:eastAsia="zh-CN" w:bidi="hi-IN"/>
              </w:rPr>
              <w:t>, тексты)</w:t>
            </w:r>
          </w:p>
          <w:p w14:paraId="3DE0F228" w14:textId="77777777" w:rsidR="006507E6" w:rsidRPr="006507E6" w:rsidRDefault="006507E6" w:rsidP="00EB3EC8">
            <w:pPr>
              <w:widowControl w:val="0"/>
              <w:numPr>
                <w:ilvl w:val="0"/>
                <w:numId w:val="20"/>
              </w:numPr>
              <w:suppressLineNumbers/>
              <w:suppressAutoHyphens/>
              <w:autoSpaceDN w:val="0"/>
              <w:spacing w:after="200"/>
              <w:contextualSpacing/>
              <w:rPr>
                <w:rFonts w:eastAsia="Calibri"/>
                <w:color w:val="00000A"/>
                <w:sz w:val="22"/>
                <w:szCs w:val="22"/>
                <w:lang w:eastAsia="en-US"/>
              </w:rPr>
            </w:pPr>
            <w:r w:rsidRPr="006507E6">
              <w:rPr>
                <w:rFonts w:eastAsia="SimSun"/>
                <w:color w:val="00000A"/>
                <w:kern w:val="3"/>
                <w:sz w:val="22"/>
                <w:szCs w:val="22"/>
                <w:lang w:eastAsia="zh-CN" w:bidi="hi-IN"/>
              </w:rPr>
              <w:t>Богомолова А.И.</w:t>
            </w:r>
            <w:r w:rsidRPr="006507E6">
              <w:rPr>
                <w:rFonts w:eastAsia="Calibri"/>
                <w:b/>
                <w:bCs/>
                <w:color w:val="333333"/>
                <w:sz w:val="22"/>
                <w:szCs w:val="22"/>
                <w:shd w:val="clear" w:color="auto" w:fill="FFFFFF"/>
                <w:lang w:eastAsia="en-US"/>
              </w:rPr>
              <w:t xml:space="preserve"> </w:t>
            </w:r>
            <w:r w:rsidRPr="006507E6">
              <w:rPr>
                <w:rFonts w:eastAsia="Calibri"/>
                <w:b/>
                <w:bCs/>
                <w:color w:val="00000A"/>
                <w:sz w:val="22"/>
                <w:szCs w:val="22"/>
                <w:shd w:val="clear" w:color="auto" w:fill="FFFFFF"/>
                <w:lang w:eastAsia="en-US"/>
              </w:rPr>
              <w:t>«</w:t>
            </w:r>
            <w:r w:rsidRPr="006507E6">
              <w:rPr>
                <w:rFonts w:eastAsia="Calibri"/>
                <w:bCs/>
                <w:color w:val="00000A"/>
                <w:sz w:val="22"/>
                <w:szCs w:val="22"/>
                <w:shd w:val="clear" w:color="auto" w:fill="FFFFFF"/>
                <w:lang w:eastAsia="en-US"/>
              </w:rPr>
              <w:t>Логопедическое</w:t>
            </w:r>
            <w:r w:rsidRPr="006507E6">
              <w:rPr>
                <w:rFonts w:eastAsia="Calibri"/>
                <w:color w:val="00000A"/>
                <w:sz w:val="22"/>
                <w:szCs w:val="22"/>
                <w:shd w:val="clear" w:color="auto" w:fill="FFFFFF"/>
                <w:lang w:eastAsia="en-US"/>
              </w:rPr>
              <w:t> </w:t>
            </w:r>
            <w:r w:rsidRPr="006507E6">
              <w:rPr>
                <w:rFonts w:eastAsia="Calibri"/>
                <w:bCs/>
                <w:color w:val="00000A"/>
                <w:sz w:val="22"/>
                <w:szCs w:val="22"/>
                <w:shd w:val="clear" w:color="auto" w:fill="FFFFFF"/>
                <w:lang w:eastAsia="en-US"/>
              </w:rPr>
              <w:t>пособие</w:t>
            </w:r>
            <w:r w:rsidRPr="006507E6">
              <w:rPr>
                <w:rFonts w:eastAsia="Calibri"/>
                <w:color w:val="00000A"/>
                <w:sz w:val="22"/>
                <w:szCs w:val="22"/>
                <w:shd w:val="clear" w:color="auto" w:fill="FFFFFF"/>
                <w:lang w:eastAsia="en-US"/>
              </w:rPr>
              <w:t> </w:t>
            </w:r>
            <w:r w:rsidRPr="006507E6">
              <w:rPr>
                <w:rFonts w:eastAsia="Calibri"/>
                <w:bCs/>
                <w:color w:val="00000A"/>
                <w:sz w:val="22"/>
                <w:szCs w:val="22"/>
                <w:shd w:val="clear" w:color="auto" w:fill="FFFFFF"/>
                <w:lang w:eastAsia="en-US"/>
              </w:rPr>
              <w:t>для</w:t>
            </w:r>
            <w:r w:rsidRPr="006507E6">
              <w:rPr>
                <w:rFonts w:eastAsia="Calibri"/>
                <w:color w:val="00000A"/>
                <w:sz w:val="22"/>
                <w:szCs w:val="22"/>
                <w:shd w:val="clear" w:color="auto" w:fill="FFFFFF"/>
                <w:lang w:eastAsia="en-US"/>
              </w:rPr>
              <w:t> </w:t>
            </w:r>
            <w:r w:rsidRPr="006507E6">
              <w:rPr>
                <w:rFonts w:eastAsia="Calibri"/>
                <w:bCs/>
                <w:color w:val="00000A"/>
                <w:sz w:val="22"/>
                <w:szCs w:val="22"/>
                <w:shd w:val="clear" w:color="auto" w:fill="FFFFFF"/>
                <w:lang w:eastAsia="en-US"/>
              </w:rPr>
              <w:t>занятий</w:t>
            </w:r>
            <w:r w:rsidRPr="006507E6">
              <w:rPr>
                <w:rFonts w:eastAsia="Calibri"/>
                <w:color w:val="00000A"/>
                <w:sz w:val="22"/>
                <w:szCs w:val="22"/>
                <w:shd w:val="clear" w:color="auto" w:fill="FFFFFF"/>
                <w:lang w:eastAsia="en-US"/>
              </w:rPr>
              <w:t> </w:t>
            </w:r>
            <w:r w:rsidRPr="006507E6">
              <w:rPr>
                <w:rFonts w:eastAsia="Calibri"/>
                <w:bCs/>
                <w:color w:val="00000A"/>
                <w:sz w:val="22"/>
                <w:szCs w:val="22"/>
                <w:shd w:val="clear" w:color="auto" w:fill="FFFFFF"/>
                <w:lang w:eastAsia="en-US"/>
              </w:rPr>
              <w:t>с</w:t>
            </w:r>
            <w:r w:rsidRPr="006507E6">
              <w:rPr>
                <w:rFonts w:eastAsia="Calibri"/>
                <w:color w:val="00000A"/>
                <w:sz w:val="22"/>
                <w:szCs w:val="22"/>
                <w:shd w:val="clear" w:color="auto" w:fill="FFFFFF"/>
                <w:lang w:eastAsia="en-US"/>
              </w:rPr>
              <w:t> </w:t>
            </w:r>
          </w:p>
          <w:p w14:paraId="79B6AC6A" w14:textId="77777777" w:rsidR="006507E6" w:rsidRPr="006507E6" w:rsidRDefault="006507E6" w:rsidP="00042A92">
            <w:pPr>
              <w:widowControl w:val="0"/>
              <w:suppressLineNumbers/>
              <w:suppressAutoHyphens/>
              <w:autoSpaceDN w:val="0"/>
              <w:ind w:left="360"/>
              <w:rPr>
                <w:rFonts w:eastAsiaTheme="minorHAnsi"/>
                <w:sz w:val="22"/>
                <w:szCs w:val="22"/>
                <w:lang w:eastAsia="en-US"/>
              </w:rPr>
            </w:pPr>
            <w:r w:rsidRPr="006507E6">
              <w:rPr>
                <w:rFonts w:eastAsiaTheme="minorHAnsi"/>
                <w:bCs/>
                <w:sz w:val="22"/>
                <w:szCs w:val="22"/>
                <w:shd w:val="clear" w:color="auto" w:fill="FFFFFF"/>
                <w:lang w:eastAsia="en-US"/>
              </w:rPr>
              <w:t>детьми»</w:t>
            </w:r>
            <w:r w:rsidRPr="006507E6">
              <w:rPr>
                <w:rFonts w:eastAsia="SimSun"/>
                <w:kern w:val="3"/>
                <w:sz w:val="22"/>
                <w:szCs w:val="22"/>
                <w:lang w:eastAsia="zh-CN" w:bidi="hi-IN"/>
              </w:rPr>
              <w:t xml:space="preserve"> </w:t>
            </w:r>
          </w:p>
          <w:p w14:paraId="70014E13" w14:textId="77777777" w:rsidR="006507E6" w:rsidRPr="006507E6" w:rsidRDefault="006507E6" w:rsidP="00EB3EC8">
            <w:pPr>
              <w:numPr>
                <w:ilvl w:val="0"/>
                <w:numId w:val="21"/>
              </w:numPr>
              <w:spacing w:after="200"/>
              <w:rPr>
                <w:rFonts w:eastAsia="SimSun"/>
                <w:color w:val="00000A"/>
                <w:kern w:val="3"/>
                <w:sz w:val="22"/>
                <w:szCs w:val="22"/>
                <w:lang w:eastAsia="zh-CN" w:bidi="hi-IN"/>
              </w:rPr>
            </w:pPr>
            <w:r w:rsidRPr="006507E6">
              <w:rPr>
                <w:rFonts w:eastAsia="SimSun"/>
                <w:color w:val="00000A"/>
                <w:kern w:val="3"/>
                <w:sz w:val="22"/>
                <w:szCs w:val="22"/>
                <w:lang w:eastAsia="zh-CN" w:bidi="hi-IN"/>
              </w:rPr>
              <w:t>Комарова Л.А.</w:t>
            </w:r>
            <w:r w:rsidRPr="006507E6">
              <w:rPr>
                <w:rFonts w:eastAsia="Calibri"/>
                <w:b/>
                <w:bCs/>
                <w:color w:val="333333"/>
                <w:sz w:val="22"/>
                <w:szCs w:val="22"/>
                <w:shd w:val="clear" w:color="auto" w:fill="FFFFFF"/>
                <w:lang w:eastAsia="en-US"/>
              </w:rPr>
              <w:t xml:space="preserve"> </w:t>
            </w:r>
            <w:r w:rsidRPr="006507E6">
              <w:rPr>
                <w:rFonts w:eastAsia="Calibri"/>
                <w:bCs/>
                <w:color w:val="333333"/>
                <w:sz w:val="22"/>
                <w:szCs w:val="22"/>
                <w:shd w:val="clear" w:color="auto" w:fill="FFFFFF"/>
                <w:lang w:eastAsia="en-US"/>
              </w:rPr>
              <w:t>«</w:t>
            </w:r>
            <w:r w:rsidRPr="006507E6">
              <w:rPr>
                <w:rFonts w:eastAsia="Calibri"/>
                <w:bCs/>
                <w:color w:val="00000A"/>
                <w:sz w:val="22"/>
                <w:szCs w:val="22"/>
                <w:shd w:val="clear" w:color="auto" w:fill="FFFFFF"/>
                <w:lang w:eastAsia="en-US"/>
              </w:rPr>
              <w:t>Автоматизация</w:t>
            </w:r>
            <w:r w:rsidRPr="006507E6">
              <w:rPr>
                <w:rFonts w:eastAsia="Calibri"/>
                <w:color w:val="00000A"/>
                <w:sz w:val="22"/>
                <w:szCs w:val="22"/>
                <w:shd w:val="clear" w:color="auto" w:fill="FFFFFF"/>
                <w:lang w:eastAsia="en-US"/>
              </w:rPr>
              <w:t> звуков в игровых упражнениях»</w:t>
            </w:r>
            <w:r w:rsidRPr="006507E6">
              <w:rPr>
                <w:rFonts w:eastAsia="SimSun"/>
                <w:color w:val="00000A"/>
                <w:kern w:val="3"/>
                <w:sz w:val="22"/>
                <w:szCs w:val="22"/>
                <w:lang w:eastAsia="zh-CN" w:bidi="hi-IN"/>
              </w:rPr>
              <w:t xml:space="preserve"> </w:t>
            </w:r>
          </w:p>
          <w:p w14:paraId="7D1D1A92" w14:textId="77777777" w:rsidR="006507E6" w:rsidRPr="006507E6" w:rsidRDefault="006507E6" w:rsidP="00042A92">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Набор материалов для автоматизации и дифференциации произношения шипящих звуков</w:t>
            </w:r>
            <w:r w:rsidRPr="006507E6">
              <w:rPr>
                <w:rFonts w:eastAsia="SimSun"/>
                <w:kern w:val="3"/>
                <w:sz w:val="22"/>
                <w:szCs w:val="22"/>
                <w:lang w:eastAsia="zh-CN" w:bidi="hi-IN"/>
              </w:rPr>
              <w:t xml:space="preserve"> (слоги, слова, словосочетания, предложения, </w:t>
            </w:r>
            <w:proofErr w:type="spellStart"/>
            <w:r w:rsidRPr="006507E6">
              <w:rPr>
                <w:rFonts w:eastAsia="SimSun"/>
                <w:kern w:val="3"/>
                <w:sz w:val="22"/>
                <w:szCs w:val="22"/>
                <w:lang w:eastAsia="zh-CN" w:bidi="hi-IN"/>
              </w:rPr>
              <w:t>чистоговорки</w:t>
            </w:r>
            <w:proofErr w:type="spellEnd"/>
            <w:r w:rsidRPr="006507E6">
              <w:rPr>
                <w:rFonts w:eastAsia="SimSun"/>
                <w:kern w:val="3"/>
                <w:sz w:val="22"/>
                <w:szCs w:val="22"/>
                <w:lang w:eastAsia="zh-CN" w:bidi="hi-IN"/>
              </w:rPr>
              <w:t>, тексты)</w:t>
            </w:r>
          </w:p>
          <w:p w14:paraId="609153FD" w14:textId="77777777" w:rsidR="006507E6" w:rsidRPr="006507E6" w:rsidRDefault="006507E6" w:rsidP="00EB3EC8">
            <w:pPr>
              <w:widowControl w:val="0"/>
              <w:numPr>
                <w:ilvl w:val="0"/>
                <w:numId w:val="20"/>
              </w:numPr>
              <w:suppressLineNumbers/>
              <w:suppressAutoHyphens/>
              <w:autoSpaceDN w:val="0"/>
              <w:spacing w:after="200"/>
              <w:contextualSpacing/>
              <w:rPr>
                <w:rFonts w:eastAsia="Calibri"/>
                <w:color w:val="00000A"/>
                <w:sz w:val="22"/>
                <w:szCs w:val="22"/>
                <w:lang w:eastAsia="en-US"/>
              </w:rPr>
            </w:pPr>
            <w:r w:rsidRPr="006507E6">
              <w:rPr>
                <w:rFonts w:eastAsia="SimSun"/>
                <w:color w:val="00000A"/>
                <w:kern w:val="3"/>
                <w:sz w:val="22"/>
                <w:szCs w:val="22"/>
                <w:lang w:eastAsia="zh-CN" w:bidi="hi-IN"/>
              </w:rPr>
              <w:t>Богомолова А.И.</w:t>
            </w:r>
            <w:r w:rsidRPr="006507E6">
              <w:rPr>
                <w:rFonts w:eastAsia="Calibri"/>
                <w:b/>
                <w:bCs/>
                <w:color w:val="333333"/>
                <w:sz w:val="22"/>
                <w:szCs w:val="22"/>
                <w:shd w:val="clear" w:color="auto" w:fill="FFFFFF"/>
                <w:lang w:eastAsia="en-US"/>
              </w:rPr>
              <w:t xml:space="preserve"> </w:t>
            </w:r>
            <w:r w:rsidRPr="006507E6">
              <w:rPr>
                <w:rFonts w:eastAsia="Calibri"/>
                <w:b/>
                <w:bCs/>
                <w:color w:val="00000A"/>
                <w:sz w:val="22"/>
                <w:szCs w:val="22"/>
                <w:shd w:val="clear" w:color="auto" w:fill="FFFFFF"/>
                <w:lang w:eastAsia="en-US"/>
              </w:rPr>
              <w:t>«</w:t>
            </w:r>
            <w:r w:rsidRPr="006507E6">
              <w:rPr>
                <w:rFonts w:eastAsia="Calibri"/>
                <w:bCs/>
                <w:color w:val="00000A"/>
                <w:sz w:val="22"/>
                <w:szCs w:val="22"/>
                <w:shd w:val="clear" w:color="auto" w:fill="FFFFFF"/>
                <w:lang w:eastAsia="en-US"/>
              </w:rPr>
              <w:t>Логопедическое</w:t>
            </w:r>
            <w:r w:rsidRPr="006507E6">
              <w:rPr>
                <w:rFonts w:eastAsia="Calibri"/>
                <w:color w:val="00000A"/>
                <w:sz w:val="22"/>
                <w:szCs w:val="22"/>
                <w:shd w:val="clear" w:color="auto" w:fill="FFFFFF"/>
                <w:lang w:eastAsia="en-US"/>
              </w:rPr>
              <w:t> </w:t>
            </w:r>
            <w:r w:rsidRPr="006507E6">
              <w:rPr>
                <w:rFonts w:eastAsia="Calibri"/>
                <w:bCs/>
                <w:color w:val="00000A"/>
                <w:sz w:val="22"/>
                <w:szCs w:val="22"/>
                <w:shd w:val="clear" w:color="auto" w:fill="FFFFFF"/>
                <w:lang w:eastAsia="en-US"/>
              </w:rPr>
              <w:t>пособие</w:t>
            </w:r>
            <w:r w:rsidRPr="006507E6">
              <w:rPr>
                <w:rFonts w:eastAsia="Calibri"/>
                <w:color w:val="00000A"/>
                <w:sz w:val="22"/>
                <w:szCs w:val="22"/>
                <w:shd w:val="clear" w:color="auto" w:fill="FFFFFF"/>
                <w:lang w:eastAsia="en-US"/>
              </w:rPr>
              <w:t> </w:t>
            </w:r>
            <w:r w:rsidRPr="006507E6">
              <w:rPr>
                <w:rFonts w:eastAsia="Calibri"/>
                <w:bCs/>
                <w:color w:val="00000A"/>
                <w:sz w:val="22"/>
                <w:szCs w:val="22"/>
                <w:shd w:val="clear" w:color="auto" w:fill="FFFFFF"/>
                <w:lang w:eastAsia="en-US"/>
              </w:rPr>
              <w:t>для</w:t>
            </w:r>
            <w:r w:rsidRPr="006507E6">
              <w:rPr>
                <w:rFonts w:eastAsia="Calibri"/>
                <w:color w:val="00000A"/>
                <w:sz w:val="22"/>
                <w:szCs w:val="22"/>
                <w:shd w:val="clear" w:color="auto" w:fill="FFFFFF"/>
                <w:lang w:eastAsia="en-US"/>
              </w:rPr>
              <w:t> </w:t>
            </w:r>
            <w:r w:rsidRPr="006507E6">
              <w:rPr>
                <w:rFonts w:eastAsia="Calibri"/>
                <w:bCs/>
                <w:color w:val="00000A"/>
                <w:sz w:val="22"/>
                <w:szCs w:val="22"/>
                <w:shd w:val="clear" w:color="auto" w:fill="FFFFFF"/>
                <w:lang w:eastAsia="en-US"/>
              </w:rPr>
              <w:t>занятий</w:t>
            </w:r>
            <w:r w:rsidRPr="006507E6">
              <w:rPr>
                <w:rFonts w:eastAsia="Calibri"/>
                <w:color w:val="00000A"/>
                <w:sz w:val="22"/>
                <w:szCs w:val="22"/>
                <w:shd w:val="clear" w:color="auto" w:fill="FFFFFF"/>
                <w:lang w:eastAsia="en-US"/>
              </w:rPr>
              <w:t> </w:t>
            </w:r>
            <w:r w:rsidRPr="006507E6">
              <w:rPr>
                <w:rFonts w:eastAsia="Calibri"/>
                <w:bCs/>
                <w:color w:val="00000A"/>
                <w:sz w:val="22"/>
                <w:szCs w:val="22"/>
                <w:shd w:val="clear" w:color="auto" w:fill="FFFFFF"/>
                <w:lang w:eastAsia="en-US"/>
              </w:rPr>
              <w:t>с</w:t>
            </w:r>
            <w:r w:rsidRPr="006507E6">
              <w:rPr>
                <w:rFonts w:eastAsia="Calibri"/>
                <w:color w:val="00000A"/>
                <w:sz w:val="22"/>
                <w:szCs w:val="22"/>
                <w:shd w:val="clear" w:color="auto" w:fill="FFFFFF"/>
                <w:lang w:eastAsia="en-US"/>
              </w:rPr>
              <w:t> </w:t>
            </w:r>
          </w:p>
          <w:p w14:paraId="425001FA" w14:textId="77777777" w:rsidR="006507E6" w:rsidRPr="006507E6" w:rsidRDefault="006507E6" w:rsidP="00042A92">
            <w:pPr>
              <w:widowControl w:val="0"/>
              <w:suppressLineNumbers/>
              <w:suppressAutoHyphens/>
              <w:autoSpaceDN w:val="0"/>
              <w:ind w:left="360"/>
              <w:rPr>
                <w:rFonts w:eastAsiaTheme="minorHAnsi"/>
                <w:sz w:val="22"/>
                <w:szCs w:val="22"/>
                <w:lang w:eastAsia="en-US"/>
              </w:rPr>
            </w:pPr>
            <w:r w:rsidRPr="006507E6">
              <w:rPr>
                <w:rFonts w:eastAsiaTheme="minorHAnsi"/>
                <w:bCs/>
                <w:sz w:val="22"/>
                <w:szCs w:val="22"/>
                <w:shd w:val="clear" w:color="auto" w:fill="FFFFFF"/>
                <w:lang w:eastAsia="en-US"/>
              </w:rPr>
              <w:t>детьми»</w:t>
            </w:r>
            <w:r w:rsidRPr="006507E6">
              <w:rPr>
                <w:rFonts w:eastAsia="SimSun"/>
                <w:kern w:val="3"/>
                <w:sz w:val="22"/>
                <w:szCs w:val="22"/>
                <w:lang w:eastAsia="zh-CN" w:bidi="hi-IN"/>
              </w:rPr>
              <w:t xml:space="preserve"> </w:t>
            </w:r>
          </w:p>
          <w:p w14:paraId="1268B155" w14:textId="77777777" w:rsidR="006507E6" w:rsidRPr="006507E6" w:rsidRDefault="006507E6" w:rsidP="00EB3EC8">
            <w:pPr>
              <w:numPr>
                <w:ilvl w:val="0"/>
                <w:numId w:val="21"/>
              </w:numPr>
              <w:spacing w:after="200"/>
              <w:rPr>
                <w:rFonts w:eastAsia="SimSun"/>
                <w:color w:val="00000A"/>
                <w:kern w:val="3"/>
                <w:sz w:val="22"/>
                <w:szCs w:val="22"/>
                <w:lang w:eastAsia="zh-CN" w:bidi="hi-IN"/>
              </w:rPr>
            </w:pPr>
            <w:r w:rsidRPr="006507E6">
              <w:rPr>
                <w:rFonts w:eastAsia="SimSun"/>
                <w:color w:val="00000A"/>
                <w:kern w:val="3"/>
                <w:sz w:val="22"/>
                <w:szCs w:val="22"/>
                <w:lang w:eastAsia="zh-CN" w:bidi="hi-IN"/>
              </w:rPr>
              <w:t>Комарова Л.А.</w:t>
            </w:r>
            <w:r w:rsidRPr="006507E6">
              <w:rPr>
                <w:rFonts w:eastAsia="Calibri"/>
                <w:b/>
                <w:bCs/>
                <w:color w:val="333333"/>
                <w:sz w:val="22"/>
                <w:szCs w:val="22"/>
                <w:shd w:val="clear" w:color="auto" w:fill="FFFFFF"/>
                <w:lang w:eastAsia="en-US"/>
              </w:rPr>
              <w:t xml:space="preserve"> </w:t>
            </w:r>
            <w:r w:rsidRPr="006507E6">
              <w:rPr>
                <w:rFonts w:eastAsia="Calibri"/>
                <w:bCs/>
                <w:color w:val="333333"/>
                <w:sz w:val="22"/>
                <w:szCs w:val="22"/>
                <w:shd w:val="clear" w:color="auto" w:fill="FFFFFF"/>
                <w:lang w:eastAsia="en-US"/>
              </w:rPr>
              <w:t>«</w:t>
            </w:r>
            <w:r w:rsidRPr="006507E6">
              <w:rPr>
                <w:rFonts w:eastAsia="Calibri"/>
                <w:bCs/>
                <w:color w:val="00000A"/>
                <w:sz w:val="22"/>
                <w:szCs w:val="22"/>
                <w:shd w:val="clear" w:color="auto" w:fill="FFFFFF"/>
                <w:lang w:eastAsia="en-US"/>
              </w:rPr>
              <w:t>Автоматизация</w:t>
            </w:r>
            <w:r w:rsidRPr="006507E6">
              <w:rPr>
                <w:rFonts w:eastAsia="Calibri"/>
                <w:color w:val="00000A"/>
                <w:sz w:val="22"/>
                <w:szCs w:val="22"/>
                <w:shd w:val="clear" w:color="auto" w:fill="FFFFFF"/>
                <w:lang w:eastAsia="en-US"/>
              </w:rPr>
              <w:t> звуков в игровых упражнениях»</w:t>
            </w:r>
            <w:r w:rsidRPr="006507E6">
              <w:rPr>
                <w:rFonts w:eastAsia="SimSun"/>
                <w:color w:val="00000A"/>
                <w:kern w:val="3"/>
                <w:sz w:val="22"/>
                <w:szCs w:val="22"/>
                <w:lang w:eastAsia="zh-CN" w:bidi="hi-IN"/>
              </w:rPr>
              <w:t xml:space="preserve"> </w:t>
            </w:r>
          </w:p>
          <w:p w14:paraId="5567D7BA" w14:textId="77777777" w:rsidR="006507E6" w:rsidRPr="006507E6" w:rsidRDefault="006507E6" w:rsidP="00042A92">
            <w:pPr>
              <w:widowControl w:val="0"/>
              <w:suppressLineNumbers/>
              <w:suppressAutoHyphens/>
              <w:autoSpaceDN w:val="0"/>
              <w:rPr>
                <w:rFonts w:eastAsia="SimSun"/>
                <w:kern w:val="3"/>
                <w:sz w:val="22"/>
                <w:szCs w:val="22"/>
                <w:lang w:eastAsia="zh-CN" w:bidi="hi-IN"/>
              </w:rPr>
            </w:pPr>
            <w:r w:rsidRPr="006507E6">
              <w:rPr>
                <w:rFonts w:eastAsia="SimSun"/>
                <w:i/>
                <w:kern w:val="3"/>
                <w:sz w:val="22"/>
                <w:szCs w:val="22"/>
                <w:lang w:eastAsia="zh-CN" w:bidi="hi-IN"/>
              </w:rPr>
              <w:t>- Набор материалов для автоматизации и дифференциации произношения аффрикат</w:t>
            </w:r>
            <w:r w:rsidRPr="006507E6">
              <w:rPr>
                <w:rFonts w:eastAsia="SimSun"/>
                <w:kern w:val="3"/>
                <w:sz w:val="22"/>
                <w:szCs w:val="22"/>
                <w:lang w:eastAsia="zh-CN" w:bidi="hi-IN"/>
              </w:rPr>
              <w:t xml:space="preserve"> (слоги, слова, словосочетания, предложения, </w:t>
            </w:r>
            <w:proofErr w:type="spellStart"/>
            <w:r w:rsidRPr="006507E6">
              <w:rPr>
                <w:rFonts w:eastAsia="SimSun"/>
                <w:kern w:val="3"/>
                <w:sz w:val="22"/>
                <w:szCs w:val="22"/>
                <w:lang w:eastAsia="zh-CN" w:bidi="hi-IN"/>
              </w:rPr>
              <w:lastRenderedPageBreak/>
              <w:t>чистоговорки</w:t>
            </w:r>
            <w:proofErr w:type="spellEnd"/>
            <w:r w:rsidRPr="006507E6">
              <w:rPr>
                <w:rFonts w:eastAsia="SimSun"/>
                <w:kern w:val="3"/>
                <w:sz w:val="22"/>
                <w:szCs w:val="22"/>
                <w:lang w:eastAsia="zh-CN" w:bidi="hi-IN"/>
              </w:rPr>
              <w:t>, тексты)</w:t>
            </w:r>
          </w:p>
          <w:p w14:paraId="0BCBF036" w14:textId="77777777" w:rsidR="006507E6" w:rsidRPr="006507E6" w:rsidRDefault="006507E6" w:rsidP="00EB3EC8">
            <w:pPr>
              <w:widowControl w:val="0"/>
              <w:numPr>
                <w:ilvl w:val="0"/>
                <w:numId w:val="20"/>
              </w:numPr>
              <w:suppressLineNumbers/>
              <w:suppressAutoHyphens/>
              <w:autoSpaceDN w:val="0"/>
              <w:spacing w:after="200"/>
              <w:contextualSpacing/>
              <w:rPr>
                <w:rFonts w:eastAsia="Calibri"/>
                <w:color w:val="00000A"/>
                <w:sz w:val="22"/>
                <w:szCs w:val="22"/>
                <w:lang w:eastAsia="en-US"/>
              </w:rPr>
            </w:pPr>
            <w:r w:rsidRPr="006507E6">
              <w:rPr>
                <w:rFonts w:eastAsia="SimSun"/>
                <w:color w:val="00000A"/>
                <w:kern w:val="3"/>
                <w:sz w:val="22"/>
                <w:szCs w:val="22"/>
                <w:lang w:eastAsia="zh-CN" w:bidi="hi-IN"/>
              </w:rPr>
              <w:t>Богомолова А.И.</w:t>
            </w:r>
            <w:r w:rsidRPr="006507E6">
              <w:rPr>
                <w:rFonts w:eastAsia="Calibri"/>
                <w:b/>
                <w:bCs/>
                <w:color w:val="333333"/>
                <w:sz w:val="22"/>
                <w:szCs w:val="22"/>
                <w:shd w:val="clear" w:color="auto" w:fill="FFFFFF"/>
                <w:lang w:eastAsia="en-US"/>
              </w:rPr>
              <w:t xml:space="preserve"> </w:t>
            </w:r>
            <w:r w:rsidRPr="006507E6">
              <w:rPr>
                <w:rFonts w:eastAsia="Calibri"/>
                <w:b/>
                <w:bCs/>
                <w:color w:val="00000A"/>
                <w:sz w:val="22"/>
                <w:szCs w:val="22"/>
                <w:shd w:val="clear" w:color="auto" w:fill="FFFFFF"/>
                <w:lang w:eastAsia="en-US"/>
              </w:rPr>
              <w:t>«</w:t>
            </w:r>
            <w:r w:rsidRPr="006507E6">
              <w:rPr>
                <w:rFonts w:eastAsia="Calibri"/>
                <w:bCs/>
                <w:color w:val="00000A"/>
                <w:sz w:val="22"/>
                <w:szCs w:val="22"/>
                <w:shd w:val="clear" w:color="auto" w:fill="FFFFFF"/>
                <w:lang w:eastAsia="en-US"/>
              </w:rPr>
              <w:t>Логопедическое</w:t>
            </w:r>
            <w:r w:rsidRPr="006507E6">
              <w:rPr>
                <w:rFonts w:eastAsia="Calibri"/>
                <w:color w:val="00000A"/>
                <w:sz w:val="22"/>
                <w:szCs w:val="22"/>
                <w:shd w:val="clear" w:color="auto" w:fill="FFFFFF"/>
                <w:lang w:eastAsia="en-US"/>
              </w:rPr>
              <w:t> </w:t>
            </w:r>
            <w:r w:rsidRPr="006507E6">
              <w:rPr>
                <w:rFonts w:eastAsia="Calibri"/>
                <w:bCs/>
                <w:color w:val="00000A"/>
                <w:sz w:val="22"/>
                <w:szCs w:val="22"/>
                <w:shd w:val="clear" w:color="auto" w:fill="FFFFFF"/>
                <w:lang w:eastAsia="en-US"/>
              </w:rPr>
              <w:t>пособие</w:t>
            </w:r>
            <w:r w:rsidRPr="006507E6">
              <w:rPr>
                <w:rFonts w:eastAsia="Calibri"/>
                <w:color w:val="00000A"/>
                <w:sz w:val="22"/>
                <w:szCs w:val="22"/>
                <w:shd w:val="clear" w:color="auto" w:fill="FFFFFF"/>
                <w:lang w:eastAsia="en-US"/>
              </w:rPr>
              <w:t> </w:t>
            </w:r>
            <w:r w:rsidRPr="006507E6">
              <w:rPr>
                <w:rFonts w:eastAsia="Calibri"/>
                <w:bCs/>
                <w:color w:val="00000A"/>
                <w:sz w:val="22"/>
                <w:szCs w:val="22"/>
                <w:shd w:val="clear" w:color="auto" w:fill="FFFFFF"/>
                <w:lang w:eastAsia="en-US"/>
              </w:rPr>
              <w:t>для</w:t>
            </w:r>
            <w:r w:rsidRPr="006507E6">
              <w:rPr>
                <w:rFonts w:eastAsia="Calibri"/>
                <w:color w:val="00000A"/>
                <w:sz w:val="22"/>
                <w:szCs w:val="22"/>
                <w:shd w:val="clear" w:color="auto" w:fill="FFFFFF"/>
                <w:lang w:eastAsia="en-US"/>
              </w:rPr>
              <w:t> </w:t>
            </w:r>
            <w:r w:rsidRPr="006507E6">
              <w:rPr>
                <w:rFonts w:eastAsia="Calibri"/>
                <w:bCs/>
                <w:color w:val="00000A"/>
                <w:sz w:val="22"/>
                <w:szCs w:val="22"/>
                <w:shd w:val="clear" w:color="auto" w:fill="FFFFFF"/>
                <w:lang w:eastAsia="en-US"/>
              </w:rPr>
              <w:t>занятий</w:t>
            </w:r>
            <w:r w:rsidRPr="006507E6">
              <w:rPr>
                <w:rFonts w:eastAsia="Calibri"/>
                <w:color w:val="00000A"/>
                <w:sz w:val="22"/>
                <w:szCs w:val="22"/>
                <w:shd w:val="clear" w:color="auto" w:fill="FFFFFF"/>
                <w:lang w:eastAsia="en-US"/>
              </w:rPr>
              <w:t> </w:t>
            </w:r>
            <w:r w:rsidRPr="006507E6">
              <w:rPr>
                <w:rFonts w:eastAsia="Calibri"/>
                <w:bCs/>
                <w:color w:val="00000A"/>
                <w:sz w:val="22"/>
                <w:szCs w:val="22"/>
                <w:shd w:val="clear" w:color="auto" w:fill="FFFFFF"/>
                <w:lang w:eastAsia="en-US"/>
              </w:rPr>
              <w:t>с</w:t>
            </w:r>
            <w:r w:rsidRPr="006507E6">
              <w:rPr>
                <w:rFonts w:eastAsia="Calibri"/>
                <w:color w:val="00000A"/>
                <w:sz w:val="22"/>
                <w:szCs w:val="22"/>
                <w:shd w:val="clear" w:color="auto" w:fill="FFFFFF"/>
                <w:lang w:eastAsia="en-US"/>
              </w:rPr>
              <w:t> </w:t>
            </w:r>
          </w:p>
          <w:p w14:paraId="29CB01D7" w14:textId="77777777" w:rsidR="006507E6" w:rsidRPr="006507E6" w:rsidRDefault="006507E6" w:rsidP="00042A92">
            <w:pPr>
              <w:widowControl w:val="0"/>
              <w:suppressLineNumbers/>
              <w:suppressAutoHyphens/>
              <w:autoSpaceDN w:val="0"/>
              <w:ind w:left="360"/>
              <w:rPr>
                <w:rFonts w:eastAsiaTheme="minorHAnsi"/>
                <w:sz w:val="22"/>
                <w:szCs w:val="22"/>
                <w:lang w:eastAsia="en-US"/>
              </w:rPr>
            </w:pPr>
            <w:r w:rsidRPr="006507E6">
              <w:rPr>
                <w:rFonts w:eastAsiaTheme="minorHAnsi"/>
                <w:bCs/>
                <w:sz w:val="22"/>
                <w:szCs w:val="22"/>
                <w:shd w:val="clear" w:color="auto" w:fill="FFFFFF"/>
                <w:lang w:eastAsia="en-US"/>
              </w:rPr>
              <w:t>детьми»</w:t>
            </w:r>
            <w:r w:rsidRPr="006507E6">
              <w:rPr>
                <w:rFonts w:eastAsia="SimSun"/>
                <w:kern w:val="3"/>
                <w:sz w:val="22"/>
                <w:szCs w:val="22"/>
                <w:lang w:eastAsia="zh-CN" w:bidi="hi-IN"/>
              </w:rPr>
              <w:t xml:space="preserve"> </w:t>
            </w:r>
          </w:p>
          <w:p w14:paraId="6C124DC0" w14:textId="77777777" w:rsidR="006507E6" w:rsidRPr="006507E6" w:rsidRDefault="006507E6" w:rsidP="00EB3EC8">
            <w:pPr>
              <w:numPr>
                <w:ilvl w:val="0"/>
                <w:numId w:val="21"/>
              </w:numPr>
              <w:spacing w:after="200"/>
              <w:rPr>
                <w:rFonts w:eastAsia="SimSun"/>
                <w:color w:val="00000A"/>
                <w:kern w:val="3"/>
                <w:sz w:val="22"/>
                <w:szCs w:val="22"/>
                <w:lang w:eastAsia="zh-CN" w:bidi="hi-IN"/>
              </w:rPr>
            </w:pPr>
            <w:r w:rsidRPr="006507E6">
              <w:rPr>
                <w:rFonts w:eastAsia="SimSun"/>
                <w:color w:val="00000A"/>
                <w:kern w:val="3"/>
                <w:sz w:val="22"/>
                <w:szCs w:val="22"/>
                <w:lang w:eastAsia="zh-CN" w:bidi="hi-IN"/>
              </w:rPr>
              <w:t>Комарова Л.А.</w:t>
            </w:r>
            <w:r w:rsidRPr="006507E6">
              <w:rPr>
                <w:rFonts w:eastAsia="Calibri"/>
                <w:b/>
                <w:bCs/>
                <w:color w:val="333333"/>
                <w:sz w:val="22"/>
                <w:szCs w:val="22"/>
                <w:shd w:val="clear" w:color="auto" w:fill="FFFFFF"/>
                <w:lang w:eastAsia="en-US"/>
              </w:rPr>
              <w:t xml:space="preserve"> </w:t>
            </w:r>
            <w:r w:rsidRPr="006507E6">
              <w:rPr>
                <w:rFonts w:eastAsia="Calibri"/>
                <w:bCs/>
                <w:color w:val="333333"/>
                <w:sz w:val="22"/>
                <w:szCs w:val="22"/>
                <w:shd w:val="clear" w:color="auto" w:fill="FFFFFF"/>
                <w:lang w:eastAsia="en-US"/>
              </w:rPr>
              <w:t>«</w:t>
            </w:r>
            <w:r w:rsidRPr="006507E6">
              <w:rPr>
                <w:rFonts w:eastAsia="Calibri"/>
                <w:bCs/>
                <w:color w:val="00000A"/>
                <w:sz w:val="22"/>
                <w:szCs w:val="22"/>
                <w:shd w:val="clear" w:color="auto" w:fill="FFFFFF"/>
                <w:lang w:eastAsia="en-US"/>
              </w:rPr>
              <w:t>Автоматизация</w:t>
            </w:r>
            <w:r w:rsidRPr="006507E6">
              <w:rPr>
                <w:rFonts w:eastAsia="Calibri"/>
                <w:color w:val="00000A"/>
                <w:sz w:val="22"/>
                <w:szCs w:val="22"/>
                <w:shd w:val="clear" w:color="auto" w:fill="FFFFFF"/>
                <w:lang w:eastAsia="en-US"/>
              </w:rPr>
              <w:t> звуков в игровых упражнениях»</w:t>
            </w:r>
            <w:r w:rsidRPr="006507E6">
              <w:rPr>
                <w:rFonts w:eastAsia="SimSun"/>
                <w:color w:val="00000A"/>
                <w:kern w:val="3"/>
                <w:sz w:val="22"/>
                <w:szCs w:val="22"/>
                <w:lang w:eastAsia="zh-CN" w:bidi="hi-IN"/>
              </w:rPr>
              <w:t xml:space="preserve"> </w:t>
            </w:r>
          </w:p>
          <w:p w14:paraId="153DA4E1" w14:textId="77777777" w:rsidR="006507E6" w:rsidRPr="006507E6" w:rsidRDefault="006507E6" w:rsidP="00042A92">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 Набор материалов для автоматизации и дифференциации произношения сонорных звуков</w:t>
            </w:r>
            <w:r w:rsidRPr="006507E6">
              <w:rPr>
                <w:rFonts w:eastAsia="SimSun"/>
                <w:kern w:val="3"/>
                <w:sz w:val="22"/>
                <w:szCs w:val="22"/>
                <w:lang w:eastAsia="zh-CN" w:bidi="hi-IN"/>
              </w:rPr>
              <w:t xml:space="preserve"> (слоги, слова, словосочетания, предложения, </w:t>
            </w:r>
            <w:proofErr w:type="spellStart"/>
            <w:r w:rsidRPr="006507E6">
              <w:rPr>
                <w:rFonts w:eastAsia="SimSun"/>
                <w:kern w:val="3"/>
                <w:sz w:val="22"/>
                <w:szCs w:val="22"/>
                <w:lang w:eastAsia="zh-CN" w:bidi="hi-IN"/>
              </w:rPr>
              <w:t>чистоговорки</w:t>
            </w:r>
            <w:proofErr w:type="spellEnd"/>
            <w:r w:rsidRPr="006507E6">
              <w:rPr>
                <w:rFonts w:eastAsia="SimSun"/>
                <w:kern w:val="3"/>
                <w:sz w:val="22"/>
                <w:szCs w:val="22"/>
                <w:lang w:eastAsia="zh-CN" w:bidi="hi-IN"/>
              </w:rPr>
              <w:t>, тексты)</w:t>
            </w:r>
          </w:p>
          <w:p w14:paraId="78EB1564" w14:textId="77777777" w:rsidR="006507E6" w:rsidRPr="006507E6" w:rsidRDefault="006507E6" w:rsidP="00EB3EC8">
            <w:pPr>
              <w:widowControl w:val="0"/>
              <w:numPr>
                <w:ilvl w:val="0"/>
                <w:numId w:val="20"/>
              </w:numPr>
              <w:suppressLineNumbers/>
              <w:suppressAutoHyphens/>
              <w:autoSpaceDN w:val="0"/>
              <w:spacing w:after="200"/>
              <w:contextualSpacing/>
              <w:rPr>
                <w:rFonts w:eastAsia="Calibri"/>
                <w:color w:val="00000A"/>
                <w:sz w:val="22"/>
                <w:szCs w:val="22"/>
                <w:lang w:eastAsia="en-US"/>
              </w:rPr>
            </w:pPr>
            <w:r w:rsidRPr="006507E6">
              <w:rPr>
                <w:rFonts w:eastAsia="SimSun"/>
                <w:color w:val="00000A"/>
                <w:kern w:val="3"/>
                <w:sz w:val="22"/>
                <w:szCs w:val="22"/>
                <w:lang w:eastAsia="zh-CN" w:bidi="hi-IN"/>
              </w:rPr>
              <w:t>Богомолова А.И.</w:t>
            </w:r>
            <w:r w:rsidRPr="006507E6">
              <w:rPr>
                <w:rFonts w:eastAsia="Calibri"/>
                <w:b/>
                <w:bCs/>
                <w:color w:val="333333"/>
                <w:sz w:val="22"/>
                <w:szCs w:val="22"/>
                <w:shd w:val="clear" w:color="auto" w:fill="FFFFFF"/>
                <w:lang w:eastAsia="en-US"/>
              </w:rPr>
              <w:t xml:space="preserve"> </w:t>
            </w:r>
            <w:r w:rsidRPr="006507E6">
              <w:rPr>
                <w:rFonts w:eastAsia="Calibri"/>
                <w:b/>
                <w:bCs/>
                <w:color w:val="00000A"/>
                <w:sz w:val="22"/>
                <w:szCs w:val="22"/>
                <w:shd w:val="clear" w:color="auto" w:fill="FFFFFF"/>
                <w:lang w:eastAsia="en-US"/>
              </w:rPr>
              <w:t>«</w:t>
            </w:r>
            <w:r w:rsidRPr="006507E6">
              <w:rPr>
                <w:rFonts w:eastAsia="Calibri"/>
                <w:bCs/>
                <w:color w:val="00000A"/>
                <w:sz w:val="22"/>
                <w:szCs w:val="22"/>
                <w:shd w:val="clear" w:color="auto" w:fill="FFFFFF"/>
                <w:lang w:eastAsia="en-US"/>
              </w:rPr>
              <w:t>Логопедическое</w:t>
            </w:r>
            <w:r w:rsidRPr="006507E6">
              <w:rPr>
                <w:rFonts w:eastAsia="Calibri"/>
                <w:color w:val="00000A"/>
                <w:sz w:val="22"/>
                <w:szCs w:val="22"/>
                <w:shd w:val="clear" w:color="auto" w:fill="FFFFFF"/>
                <w:lang w:eastAsia="en-US"/>
              </w:rPr>
              <w:t> </w:t>
            </w:r>
            <w:r w:rsidRPr="006507E6">
              <w:rPr>
                <w:rFonts w:eastAsia="Calibri"/>
                <w:bCs/>
                <w:color w:val="00000A"/>
                <w:sz w:val="22"/>
                <w:szCs w:val="22"/>
                <w:shd w:val="clear" w:color="auto" w:fill="FFFFFF"/>
                <w:lang w:eastAsia="en-US"/>
              </w:rPr>
              <w:t>пособие</w:t>
            </w:r>
            <w:r w:rsidRPr="006507E6">
              <w:rPr>
                <w:rFonts w:eastAsia="Calibri"/>
                <w:color w:val="00000A"/>
                <w:sz w:val="22"/>
                <w:szCs w:val="22"/>
                <w:shd w:val="clear" w:color="auto" w:fill="FFFFFF"/>
                <w:lang w:eastAsia="en-US"/>
              </w:rPr>
              <w:t> </w:t>
            </w:r>
            <w:r w:rsidRPr="006507E6">
              <w:rPr>
                <w:rFonts w:eastAsia="Calibri"/>
                <w:bCs/>
                <w:color w:val="00000A"/>
                <w:sz w:val="22"/>
                <w:szCs w:val="22"/>
                <w:shd w:val="clear" w:color="auto" w:fill="FFFFFF"/>
                <w:lang w:eastAsia="en-US"/>
              </w:rPr>
              <w:t>для</w:t>
            </w:r>
            <w:r w:rsidRPr="006507E6">
              <w:rPr>
                <w:rFonts w:eastAsia="Calibri"/>
                <w:color w:val="00000A"/>
                <w:sz w:val="22"/>
                <w:szCs w:val="22"/>
                <w:shd w:val="clear" w:color="auto" w:fill="FFFFFF"/>
                <w:lang w:eastAsia="en-US"/>
              </w:rPr>
              <w:t> </w:t>
            </w:r>
            <w:r w:rsidRPr="006507E6">
              <w:rPr>
                <w:rFonts w:eastAsia="Calibri"/>
                <w:bCs/>
                <w:color w:val="00000A"/>
                <w:sz w:val="22"/>
                <w:szCs w:val="22"/>
                <w:shd w:val="clear" w:color="auto" w:fill="FFFFFF"/>
                <w:lang w:eastAsia="en-US"/>
              </w:rPr>
              <w:t>занятий</w:t>
            </w:r>
            <w:r w:rsidRPr="006507E6">
              <w:rPr>
                <w:rFonts w:eastAsia="Calibri"/>
                <w:color w:val="00000A"/>
                <w:sz w:val="22"/>
                <w:szCs w:val="22"/>
                <w:shd w:val="clear" w:color="auto" w:fill="FFFFFF"/>
                <w:lang w:eastAsia="en-US"/>
              </w:rPr>
              <w:t> </w:t>
            </w:r>
            <w:r w:rsidRPr="006507E6">
              <w:rPr>
                <w:rFonts w:eastAsia="Calibri"/>
                <w:bCs/>
                <w:color w:val="00000A"/>
                <w:sz w:val="22"/>
                <w:szCs w:val="22"/>
                <w:shd w:val="clear" w:color="auto" w:fill="FFFFFF"/>
                <w:lang w:eastAsia="en-US"/>
              </w:rPr>
              <w:t>с</w:t>
            </w:r>
            <w:r w:rsidRPr="006507E6">
              <w:rPr>
                <w:rFonts w:eastAsia="Calibri"/>
                <w:color w:val="00000A"/>
                <w:sz w:val="22"/>
                <w:szCs w:val="22"/>
                <w:shd w:val="clear" w:color="auto" w:fill="FFFFFF"/>
                <w:lang w:eastAsia="en-US"/>
              </w:rPr>
              <w:t> </w:t>
            </w:r>
          </w:p>
          <w:p w14:paraId="6DA08C5F" w14:textId="77777777" w:rsidR="006507E6" w:rsidRPr="006507E6" w:rsidRDefault="006507E6" w:rsidP="00042A92">
            <w:pPr>
              <w:widowControl w:val="0"/>
              <w:suppressLineNumbers/>
              <w:suppressAutoHyphens/>
              <w:autoSpaceDN w:val="0"/>
              <w:ind w:left="360"/>
              <w:rPr>
                <w:rFonts w:eastAsiaTheme="minorHAnsi"/>
                <w:sz w:val="22"/>
                <w:szCs w:val="22"/>
                <w:lang w:eastAsia="en-US"/>
              </w:rPr>
            </w:pPr>
            <w:r w:rsidRPr="006507E6">
              <w:rPr>
                <w:rFonts w:eastAsiaTheme="minorHAnsi"/>
                <w:bCs/>
                <w:sz w:val="22"/>
                <w:szCs w:val="22"/>
                <w:shd w:val="clear" w:color="auto" w:fill="FFFFFF"/>
                <w:lang w:eastAsia="en-US"/>
              </w:rPr>
              <w:t>детьми»</w:t>
            </w:r>
            <w:r w:rsidRPr="006507E6">
              <w:rPr>
                <w:rFonts w:eastAsia="SimSun"/>
                <w:kern w:val="3"/>
                <w:sz w:val="22"/>
                <w:szCs w:val="22"/>
                <w:lang w:eastAsia="zh-CN" w:bidi="hi-IN"/>
              </w:rPr>
              <w:t xml:space="preserve"> </w:t>
            </w:r>
          </w:p>
          <w:p w14:paraId="4335F9D8" w14:textId="77777777" w:rsidR="006507E6" w:rsidRPr="006507E6" w:rsidRDefault="006507E6" w:rsidP="00EB3EC8">
            <w:pPr>
              <w:numPr>
                <w:ilvl w:val="0"/>
                <w:numId w:val="21"/>
              </w:numPr>
              <w:spacing w:after="200"/>
              <w:rPr>
                <w:rFonts w:eastAsia="SimSun"/>
                <w:color w:val="00000A"/>
                <w:kern w:val="3"/>
                <w:sz w:val="22"/>
                <w:szCs w:val="22"/>
                <w:lang w:eastAsia="zh-CN" w:bidi="hi-IN"/>
              </w:rPr>
            </w:pPr>
            <w:r w:rsidRPr="006507E6">
              <w:rPr>
                <w:rFonts w:eastAsia="SimSun"/>
                <w:color w:val="00000A"/>
                <w:kern w:val="3"/>
                <w:sz w:val="22"/>
                <w:szCs w:val="22"/>
                <w:lang w:eastAsia="zh-CN" w:bidi="hi-IN"/>
              </w:rPr>
              <w:t>Комарова Л.А.</w:t>
            </w:r>
            <w:r w:rsidRPr="006507E6">
              <w:rPr>
                <w:rFonts w:eastAsia="Calibri"/>
                <w:b/>
                <w:bCs/>
                <w:color w:val="333333"/>
                <w:sz w:val="22"/>
                <w:szCs w:val="22"/>
                <w:shd w:val="clear" w:color="auto" w:fill="FFFFFF"/>
                <w:lang w:eastAsia="en-US"/>
              </w:rPr>
              <w:t xml:space="preserve"> </w:t>
            </w:r>
            <w:r w:rsidRPr="006507E6">
              <w:rPr>
                <w:rFonts w:eastAsia="Calibri"/>
                <w:bCs/>
                <w:color w:val="333333"/>
                <w:sz w:val="22"/>
                <w:szCs w:val="22"/>
                <w:shd w:val="clear" w:color="auto" w:fill="FFFFFF"/>
                <w:lang w:eastAsia="en-US"/>
              </w:rPr>
              <w:t>«</w:t>
            </w:r>
            <w:r w:rsidRPr="006507E6">
              <w:rPr>
                <w:rFonts w:eastAsia="Calibri"/>
                <w:bCs/>
                <w:color w:val="00000A"/>
                <w:sz w:val="22"/>
                <w:szCs w:val="22"/>
                <w:shd w:val="clear" w:color="auto" w:fill="FFFFFF"/>
                <w:lang w:eastAsia="en-US"/>
              </w:rPr>
              <w:t>Автоматизация</w:t>
            </w:r>
            <w:r w:rsidRPr="006507E6">
              <w:rPr>
                <w:rFonts w:eastAsia="Calibri"/>
                <w:color w:val="00000A"/>
                <w:sz w:val="22"/>
                <w:szCs w:val="22"/>
                <w:shd w:val="clear" w:color="auto" w:fill="FFFFFF"/>
                <w:lang w:eastAsia="en-US"/>
              </w:rPr>
              <w:t> звуков в игровых упражнениях»</w:t>
            </w:r>
            <w:r w:rsidRPr="006507E6">
              <w:rPr>
                <w:rFonts w:eastAsia="SimSun"/>
                <w:color w:val="00000A"/>
                <w:kern w:val="3"/>
                <w:sz w:val="22"/>
                <w:szCs w:val="22"/>
                <w:lang w:eastAsia="zh-CN" w:bidi="hi-IN"/>
              </w:rPr>
              <w:t xml:space="preserve"> </w:t>
            </w:r>
          </w:p>
          <w:p w14:paraId="08BEAB83" w14:textId="77777777" w:rsidR="006507E6" w:rsidRPr="006507E6" w:rsidRDefault="006507E6" w:rsidP="00042A92">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 Набор материалов для автоматизации и дифференциации произношения йотированных звуков</w:t>
            </w:r>
            <w:r w:rsidRPr="006507E6">
              <w:rPr>
                <w:rFonts w:eastAsia="SimSun"/>
                <w:kern w:val="3"/>
                <w:sz w:val="22"/>
                <w:szCs w:val="22"/>
                <w:lang w:eastAsia="zh-CN" w:bidi="hi-IN"/>
              </w:rPr>
              <w:t xml:space="preserve"> (слоги, слова, словосочетания, предложения, </w:t>
            </w:r>
            <w:proofErr w:type="spellStart"/>
            <w:r w:rsidRPr="006507E6">
              <w:rPr>
                <w:rFonts w:eastAsia="SimSun"/>
                <w:kern w:val="3"/>
                <w:sz w:val="22"/>
                <w:szCs w:val="22"/>
                <w:lang w:eastAsia="zh-CN" w:bidi="hi-IN"/>
              </w:rPr>
              <w:t>чистоговорки</w:t>
            </w:r>
            <w:proofErr w:type="spellEnd"/>
            <w:r w:rsidRPr="006507E6">
              <w:rPr>
                <w:rFonts w:eastAsia="SimSun"/>
                <w:kern w:val="3"/>
                <w:sz w:val="22"/>
                <w:szCs w:val="22"/>
                <w:lang w:eastAsia="zh-CN" w:bidi="hi-IN"/>
              </w:rPr>
              <w:t>, тексты)</w:t>
            </w:r>
          </w:p>
          <w:p w14:paraId="15C6847A" w14:textId="77777777" w:rsidR="006507E6" w:rsidRPr="006507E6" w:rsidRDefault="006507E6" w:rsidP="00EB3EC8">
            <w:pPr>
              <w:widowControl w:val="0"/>
              <w:numPr>
                <w:ilvl w:val="0"/>
                <w:numId w:val="20"/>
              </w:numPr>
              <w:suppressLineNumbers/>
              <w:suppressAutoHyphens/>
              <w:autoSpaceDN w:val="0"/>
              <w:spacing w:after="200"/>
              <w:contextualSpacing/>
              <w:rPr>
                <w:rFonts w:eastAsia="Calibri"/>
                <w:color w:val="00000A"/>
                <w:sz w:val="22"/>
                <w:szCs w:val="22"/>
                <w:lang w:eastAsia="en-US"/>
              </w:rPr>
            </w:pPr>
            <w:r w:rsidRPr="006507E6">
              <w:rPr>
                <w:rFonts w:eastAsia="SimSun"/>
                <w:color w:val="00000A"/>
                <w:kern w:val="3"/>
                <w:sz w:val="22"/>
                <w:szCs w:val="22"/>
                <w:lang w:eastAsia="zh-CN" w:bidi="hi-IN"/>
              </w:rPr>
              <w:t>Богомолова А.И.</w:t>
            </w:r>
            <w:r w:rsidRPr="006507E6">
              <w:rPr>
                <w:rFonts w:eastAsia="Calibri"/>
                <w:b/>
                <w:bCs/>
                <w:color w:val="333333"/>
                <w:sz w:val="22"/>
                <w:szCs w:val="22"/>
                <w:shd w:val="clear" w:color="auto" w:fill="FFFFFF"/>
                <w:lang w:eastAsia="en-US"/>
              </w:rPr>
              <w:t xml:space="preserve"> </w:t>
            </w:r>
            <w:r w:rsidRPr="006507E6">
              <w:rPr>
                <w:rFonts w:eastAsia="Calibri"/>
                <w:b/>
                <w:bCs/>
                <w:color w:val="00000A"/>
                <w:sz w:val="22"/>
                <w:szCs w:val="22"/>
                <w:shd w:val="clear" w:color="auto" w:fill="FFFFFF"/>
                <w:lang w:eastAsia="en-US"/>
              </w:rPr>
              <w:t>«</w:t>
            </w:r>
            <w:r w:rsidRPr="006507E6">
              <w:rPr>
                <w:rFonts w:eastAsia="Calibri"/>
                <w:bCs/>
                <w:color w:val="00000A"/>
                <w:sz w:val="22"/>
                <w:szCs w:val="22"/>
                <w:shd w:val="clear" w:color="auto" w:fill="FFFFFF"/>
                <w:lang w:eastAsia="en-US"/>
              </w:rPr>
              <w:t>Логопедическое</w:t>
            </w:r>
            <w:r w:rsidRPr="006507E6">
              <w:rPr>
                <w:rFonts w:eastAsia="Calibri"/>
                <w:color w:val="00000A"/>
                <w:sz w:val="22"/>
                <w:szCs w:val="22"/>
                <w:shd w:val="clear" w:color="auto" w:fill="FFFFFF"/>
                <w:lang w:eastAsia="en-US"/>
              </w:rPr>
              <w:t> </w:t>
            </w:r>
            <w:r w:rsidRPr="006507E6">
              <w:rPr>
                <w:rFonts w:eastAsia="Calibri"/>
                <w:bCs/>
                <w:color w:val="00000A"/>
                <w:sz w:val="22"/>
                <w:szCs w:val="22"/>
                <w:shd w:val="clear" w:color="auto" w:fill="FFFFFF"/>
                <w:lang w:eastAsia="en-US"/>
              </w:rPr>
              <w:t>пособие</w:t>
            </w:r>
            <w:r w:rsidRPr="006507E6">
              <w:rPr>
                <w:rFonts w:eastAsia="Calibri"/>
                <w:color w:val="00000A"/>
                <w:sz w:val="22"/>
                <w:szCs w:val="22"/>
                <w:shd w:val="clear" w:color="auto" w:fill="FFFFFF"/>
                <w:lang w:eastAsia="en-US"/>
              </w:rPr>
              <w:t> </w:t>
            </w:r>
            <w:r w:rsidRPr="006507E6">
              <w:rPr>
                <w:rFonts w:eastAsia="Calibri"/>
                <w:bCs/>
                <w:color w:val="00000A"/>
                <w:sz w:val="22"/>
                <w:szCs w:val="22"/>
                <w:shd w:val="clear" w:color="auto" w:fill="FFFFFF"/>
                <w:lang w:eastAsia="en-US"/>
              </w:rPr>
              <w:t>для</w:t>
            </w:r>
            <w:r w:rsidRPr="006507E6">
              <w:rPr>
                <w:rFonts w:eastAsia="Calibri"/>
                <w:color w:val="00000A"/>
                <w:sz w:val="22"/>
                <w:szCs w:val="22"/>
                <w:shd w:val="clear" w:color="auto" w:fill="FFFFFF"/>
                <w:lang w:eastAsia="en-US"/>
              </w:rPr>
              <w:t> </w:t>
            </w:r>
            <w:r w:rsidRPr="006507E6">
              <w:rPr>
                <w:rFonts w:eastAsia="Calibri"/>
                <w:bCs/>
                <w:color w:val="00000A"/>
                <w:sz w:val="22"/>
                <w:szCs w:val="22"/>
                <w:shd w:val="clear" w:color="auto" w:fill="FFFFFF"/>
                <w:lang w:eastAsia="en-US"/>
              </w:rPr>
              <w:t>занятий</w:t>
            </w:r>
            <w:r w:rsidRPr="006507E6">
              <w:rPr>
                <w:rFonts w:eastAsia="Calibri"/>
                <w:color w:val="00000A"/>
                <w:sz w:val="22"/>
                <w:szCs w:val="22"/>
                <w:shd w:val="clear" w:color="auto" w:fill="FFFFFF"/>
                <w:lang w:eastAsia="en-US"/>
              </w:rPr>
              <w:t> </w:t>
            </w:r>
            <w:r w:rsidRPr="006507E6">
              <w:rPr>
                <w:rFonts w:eastAsia="Calibri"/>
                <w:bCs/>
                <w:color w:val="00000A"/>
                <w:sz w:val="22"/>
                <w:szCs w:val="22"/>
                <w:shd w:val="clear" w:color="auto" w:fill="FFFFFF"/>
                <w:lang w:eastAsia="en-US"/>
              </w:rPr>
              <w:t>с</w:t>
            </w:r>
            <w:r w:rsidRPr="006507E6">
              <w:rPr>
                <w:rFonts w:eastAsia="Calibri"/>
                <w:color w:val="00000A"/>
                <w:sz w:val="22"/>
                <w:szCs w:val="22"/>
                <w:shd w:val="clear" w:color="auto" w:fill="FFFFFF"/>
                <w:lang w:eastAsia="en-US"/>
              </w:rPr>
              <w:t> </w:t>
            </w:r>
          </w:p>
          <w:p w14:paraId="7BD50586" w14:textId="77777777" w:rsidR="006507E6" w:rsidRPr="006507E6" w:rsidRDefault="006507E6" w:rsidP="00042A92">
            <w:pPr>
              <w:widowControl w:val="0"/>
              <w:suppressLineNumbers/>
              <w:suppressAutoHyphens/>
              <w:autoSpaceDN w:val="0"/>
              <w:ind w:left="360"/>
              <w:rPr>
                <w:rFonts w:eastAsiaTheme="minorHAnsi"/>
                <w:sz w:val="22"/>
                <w:szCs w:val="22"/>
                <w:lang w:eastAsia="en-US"/>
              </w:rPr>
            </w:pPr>
            <w:r w:rsidRPr="006507E6">
              <w:rPr>
                <w:rFonts w:eastAsiaTheme="minorHAnsi"/>
                <w:bCs/>
                <w:sz w:val="22"/>
                <w:szCs w:val="22"/>
                <w:shd w:val="clear" w:color="auto" w:fill="FFFFFF"/>
                <w:lang w:eastAsia="en-US"/>
              </w:rPr>
              <w:t>детьми»</w:t>
            </w:r>
            <w:r w:rsidRPr="006507E6">
              <w:rPr>
                <w:rFonts w:eastAsia="SimSun"/>
                <w:kern w:val="3"/>
                <w:sz w:val="22"/>
                <w:szCs w:val="22"/>
                <w:lang w:eastAsia="zh-CN" w:bidi="hi-IN"/>
              </w:rPr>
              <w:t xml:space="preserve"> </w:t>
            </w:r>
          </w:p>
          <w:p w14:paraId="3641D147" w14:textId="77777777" w:rsidR="006507E6" w:rsidRPr="006507E6" w:rsidRDefault="006507E6" w:rsidP="00042A92">
            <w:pPr>
              <w:widowControl w:val="0"/>
              <w:suppressLineNumbers/>
              <w:suppressAutoHyphens/>
              <w:autoSpaceDN w:val="0"/>
              <w:rPr>
                <w:rFonts w:eastAsia="SimSun"/>
                <w:i/>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Набор предметных и сюжетных картинок, включающих многосложные слова со стечением согласных для составления предложений.</w:t>
            </w:r>
          </w:p>
          <w:p w14:paraId="16066457" w14:textId="77777777" w:rsidR="006507E6" w:rsidRPr="006507E6" w:rsidRDefault="006507E6" w:rsidP="00042A92">
            <w:pPr>
              <w:widowControl w:val="0"/>
              <w:suppressLineNumbers/>
              <w:suppressAutoHyphens/>
              <w:autoSpaceDN w:val="0"/>
              <w:rPr>
                <w:rFonts w:eastAsia="SimSun"/>
                <w:i/>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Речевой материал для закрепления правильного произношения многосложных слов со стечением согласных (предложения, стихи, скороговорки, небольшие тексты)</w:t>
            </w:r>
          </w:p>
          <w:p w14:paraId="0E442564" w14:textId="77777777" w:rsidR="006507E6" w:rsidRPr="006507E6" w:rsidRDefault="006507E6" w:rsidP="00042A92">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«Формируем слоговую структуру слова»</w:t>
            </w:r>
            <w:r w:rsidRPr="006507E6">
              <w:rPr>
                <w:rFonts w:eastAsia="SimSun"/>
                <w:kern w:val="3"/>
                <w:sz w:val="22"/>
                <w:szCs w:val="22"/>
                <w:lang w:eastAsia="zh-CN" w:bidi="hi-IN"/>
              </w:rPr>
              <w:t xml:space="preserve"> (наглядно-дидактический материал)</w:t>
            </w:r>
          </w:p>
          <w:p w14:paraId="675B2140" w14:textId="77777777" w:rsidR="006507E6" w:rsidRPr="006507E6" w:rsidRDefault="006507E6" w:rsidP="00042A92">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 Настольные зеркала для подгруппы детей</w:t>
            </w:r>
            <w:r w:rsidRPr="006507E6">
              <w:rPr>
                <w:rFonts w:eastAsia="SimSun"/>
                <w:kern w:val="3"/>
                <w:sz w:val="22"/>
                <w:szCs w:val="22"/>
                <w:lang w:eastAsia="zh-CN" w:bidi="hi-IN"/>
              </w:rPr>
              <w:t xml:space="preserve"> (15 штук)</w:t>
            </w:r>
          </w:p>
          <w:p w14:paraId="2E178FBC" w14:textId="77777777" w:rsidR="006507E6" w:rsidRPr="006507E6" w:rsidRDefault="006507E6" w:rsidP="00042A92">
            <w:pPr>
              <w:widowControl w:val="0"/>
              <w:suppressLineNumbers/>
              <w:suppressAutoHyphens/>
              <w:autoSpaceDN w:val="0"/>
              <w:rPr>
                <w:rFonts w:eastAsia="SimSun"/>
                <w:i/>
                <w:kern w:val="3"/>
                <w:sz w:val="22"/>
                <w:szCs w:val="22"/>
                <w:lang w:eastAsia="zh-CN" w:bidi="hi-IN"/>
              </w:rPr>
            </w:pPr>
            <w:r w:rsidRPr="006507E6">
              <w:rPr>
                <w:rFonts w:eastAsia="SimSun"/>
                <w:i/>
                <w:kern w:val="3"/>
                <w:sz w:val="22"/>
                <w:szCs w:val="22"/>
                <w:lang w:eastAsia="zh-CN" w:bidi="hi-IN"/>
              </w:rPr>
              <w:t xml:space="preserve">- Игры по автоматизации и дифференциации звуков: </w:t>
            </w:r>
          </w:p>
          <w:p w14:paraId="58F1DFF5" w14:textId="77777777" w:rsidR="006507E6" w:rsidRPr="006507E6" w:rsidRDefault="006507E6" w:rsidP="00EB3EC8">
            <w:pPr>
              <w:numPr>
                <w:ilvl w:val="0"/>
                <w:numId w:val="20"/>
              </w:numPr>
              <w:spacing w:after="200"/>
              <w:rPr>
                <w:rFonts w:eastAsia="SimSun"/>
                <w:color w:val="00000A"/>
                <w:kern w:val="3"/>
                <w:sz w:val="22"/>
                <w:szCs w:val="22"/>
                <w:lang w:eastAsia="zh-CN" w:bidi="hi-IN"/>
              </w:rPr>
            </w:pPr>
            <w:r w:rsidRPr="006507E6">
              <w:rPr>
                <w:rFonts w:eastAsia="SimSun"/>
                <w:color w:val="00000A"/>
                <w:sz w:val="22"/>
                <w:szCs w:val="22"/>
                <w:lang w:eastAsia="zh-CN" w:bidi="hi-IN"/>
              </w:rPr>
              <w:t xml:space="preserve">«Подбери  и назови» (логопедическое лото </w:t>
            </w:r>
            <w:r w:rsidRPr="006507E6">
              <w:rPr>
                <w:rFonts w:eastAsia="SimSun"/>
                <w:color w:val="00000A"/>
                <w:kern w:val="3"/>
                <w:sz w:val="22"/>
                <w:szCs w:val="22"/>
                <w:lang w:eastAsia="zh-CN" w:bidi="hi-IN"/>
              </w:rPr>
              <w:t>на все звуки),</w:t>
            </w:r>
          </w:p>
          <w:p w14:paraId="5229B0D7" w14:textId="77777777" w:rsidR="006507E6" w:rsidRPr="006507E6" w:rsidRDefault="006507E6" w:rsidP="00EB3EC8">
            <w:pPr>
              <w:widowControl w:val="0"/>
              <w:numPr>
                <w:ilvl w:val="0"/>
                <w:numId w:val="20"/>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«Узор из звуков» (автоматизация звуков раннего онтогенеза),</w:t>
            </w:r>
          </w:p>
          <w:p w14:paraId="24720518" w14:textId="77777777" w:rsidR="006507E6" w:rsidRPr="006507E6" w:rsidRDefault="006507E6" w:rsidP="00EB3EC8">
            <w:pPr>
              <w:widowControl w:val="0"/>
              <w:numPr>
                <w:ilvl w:val="0"/>
                <w:numId w:val="20"/>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«Парные карточки» (автоматизация звуков ш, ж, ч, щ),</w:t>
            </w:r>
          </w:p>
          <w:p w14:paraId="453A2D27" w14:textId="77777777" w:rsidR="006507E6" w:rsidRPr="006507E6" w:rsidRDefault="006507E6" w:rsidP="00EB3EC8">
            <w:pPr>
              <w:widowControl w:val="0"/>
              <w:numPr>
                <w:ilvl w:val="0"/>
                <w:numId w:val="20"/>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«Игры в картинках» (автоматизация и дифференциация звуков с-ш),</w:t>
            </w:r>
          </w:p>
          <w:p w14:paraId="63E31D4A" w14:textId="77777777" w:rsidR="006507E6" w:rsidRPr="006507E6" w:rsidRDefault="006507E6" w:rsidP="00EB3EC8">
            <w:pPr>
              <w:widowControl w:val="0"/>
              <w:numPr>
                <w:ilvl w:val="0"/>
                <w:numId w:val="20"/>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«Логопедическая ромашка» (автоматизация и дифференциация звуков с-ш, з-ж),</w:t>
            </w:r>
          </w:p>
          <w:p w14:paraId="1AE77DD8" w14:textId="77777777" w:rsidR="006507E6" w:rsidRPr="006507E6" w:rsidRDefault="006507E6" w:rsidP="00EB3EC8">
            <w:pPr>
              <w:widowControl w:val="0"/>
              <w:numPr>
                <w:ilvl w:val="0"/>
                <w:numId w:val="20"/>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«Лабиринт» ((автоматизация звука р)</w:t>
            </w:r>
          </w:p>
          <w:p w14:paraId="3DD398C4" w14:textId="77777777" w:rsidR="006507E6" w:rsidRPr="006507E6" w:rsidRDefault="006507E6" w:rsidP="00042A92">
            <w:pPr>
              <w:widowControl w:val="0"/>
              <w:suppressLineNumbers/>
              <w:suppressAutoHyphens/>
              <w:autoSpaceDN w:val="0"/>
              <w:rPr>
                <w:rFonts w:eastAsia="SimSun"/>
                <w:kern w:val="3"/>
                <w:sz w:val="22"/>
                <w:szCs w:val="22"/>
                <w:lang w:eastAsia="zh-CN" w:bidi="hi-IN"/>
              </w:rPr>
            </w:pPr>
            <w:r w:rsidRPr="006507E6">
              <w:rPr>
                <w:rFonts w:eastAsia="SimSun"/>
                <w:i/>
                <w:kern w:val="3"/>
                <w:sz w:val="22"/>
                <w:szCs w:val="22"/>
                <w:lang w:eastAsia="zh-CN" w:bidi="hi-IN"/>
              </w:rPr>
              <w:t>- Символы гласных и согласных звуков</w:t>
            </w:r>
            <w:r w:rsidRPr="006507E6">
              <w:rPr>
                <w:rFonts w:eastAsia="SimSun"/>
                <w:kern w:val="3"/>
                <w:sz w:val="22"/>
                <w:szCs w:val="22"/>
                <w:lang w:eastAsia="zh-CN" w:bidi="hi-IN"/>
              </w:rPr>
              <w:t xml:space="preserve"> (по Ткаченко Т.А.)</w:t>
            </w:r>
          </w:p>
          <w:p w14:paraId="7998741C" w14:textId="77777777" w:rsidR="006507E6" w:rsidRPr="006507E6" w:rsidRDefault="006507E6" w:rsidP="00042A92">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 «</w:t>
            </w:r>
            <w:r w:rsidRPr="006507E6">
              <w:rPr>
                <w:rFonts w:eastAsia="SimSun"/>
                <w:i/>
                <w:kern w:val="3"/>
                <w:sz w:val="22"/>
                <w:szCs w:val="22"/>
                <w:lang w:eastAsia="zh-CN" w:bidi="hi-IN"/>
              </w:rPr>
              <w:t>Формирование речевых навыков у детей с моторной алалией»</w:t>
            </w:r>
            <w:r w:rsidRPr="006507E6">
              <w:rPr>
                <w:rFonts w:eastAsia="SimSun"/>
                <w:kern w:val="3"/>
                <w:sz w:val="22"/>
                <w:szCs w:val="22"/>
                <w:lang w:eastAsia="zh-CN" w:bidi="hi-IN"/>
              </w:rPr>
              <w:t xml:space="preserve"> (Наглядно-дидактический материал для работы с детьми в доречевой период)</w:t>
            </w:r>
          </w:p>
        </w:tc>
      </w:tr>
      <w:tr w:rsidR="006507E6" w:rsidRPr="006507E6" w14:paraId="764C069E" w14:textId="77777777" w:rsidTr="006507E6">
        <w:tc>
          <w:tcPr>
            <w:tcW w:w="2685" w:type="dxa"/>
            <w:tcBorders>
              <w:top w:val="nil"/>
              <w:left w:val="single" w:sz="8" w:space="0" w:color="808080"/>
              <w:bottom w:val="single" w:sz="8" w:space="0" w:color="808080"/>
              <w:right w:val="nil"/>
            </w:tcBorders>
            <w:tcMar>
              <w:top w:w="28" w:type="dxa"/>
              <w:left w:w="28" w:type="dxa"/>
              <w:bottom w:w="28" w:type="dxa"/>
              <w:right w:w="28" w:type="dxa"/>
            </w:tcMar>
            <w:hideMark/>
          </w:tcPr>
          <w:p w14:paraId="1176631B"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r w:rsidRPr="006507E6">
              <w:rPr>
                <w:rFonts w:eastAsia="SimSun"/>
                <w:kern w:val="3"/>
                <w:szCs w:val="22"/>
                <w:lang w:eastAsia="zh-CN" w:bidi="hi-IN"/>
              </w:rPr>
              <w:lastRenderedPageBreak/>
              <w:t>Формирование слухового и фонематического восприятия, навыков звукового анализа.</w:t>
            </w:r>
          </w:p>
        </w:tc>
        <w:tc>
          <w:tcPr>
            <w:tcW w:w="6960" w:type="dxa"/>
            <w:tcBorders>
              <w:top w:val="nil"/>
              <w:left w:val="single" w:sz="8" w:space="0" w:color="808080"/>
              <w:bottom w:val="single" w:sz="8" w:space="0" w:color="808080"/>
              <w:right w:val="single" w:sz="8" w:space="0" w:color="808080"/>
            </w:tcBorders>
            <w:tcMar>
              <w:top w:w="28" w:type="dxa"/>
              <w:left w:w="28" w:type="dxa"/>
              <w:bottom w:w="28" w:type="dxa"/>
              <w:right w:w="28" w:type="dxa"/>
            </w:tcMar>
          </w:tcPr>
          <w:p w14:paraId="05C4C101" w14:textId="77777777" w:rsidR="006507E6" w:rsidRPr="006507E6" w:rsidRDefault="006507E6" w:rsidP="00042A92">
            <w:pPr>
              <w:widowControl w:val="0"/>
              <w:suppressLineNumbers/>
              <w:suppressAutoHyphens/>
              <w:autoSpaceDN w:val="0"/>
              <w:rPr>
                <w:rFonts w:eastAsia="SimSun"/>
                <w:i/>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 xml:space="preserve">Картотека игр: «Развитие слухового восприятия, памяти и внимания» </w:t>
            </w:r>
          </w:p>
          <w:p w14:paraId="682CEDB2" w14:textId="77777777" w:rsidR="006507E6" w:rsidRPr="006507E6" w:rsidRDefault="006507E6" w:rsidP="00042A92">
            <w:pPr>
              <w:widowControl w:val="0"/>
              <w:suppressLineNumbers/>
              <w:suppressAutoHyphens/>
              <w:autoSpaceDN w:val="0"/>
              <w:rPr>
                <w:rFonts w:eastAsia="SimSun"/>
                <w:i/>
                <w:kern w:val="3"/>
                <w:sz w:val="22"/>
                <w:szCs w:val="22"/>
                <w:lang w:eastAsia="zh-CN" w:bidi="hi-IN"/>
              </w:rPr>
            </w:pPr>
            <w:r w:rsidRPr="006507E6">
              <w:rPr>
                <w:rFonts w:eastAsia="SimSun"/>
                <w:i/>
                <w:kern w:val="3"/>
                <w:sz w:val="22"/>
                <w:szCs w:val="22"/>
                <w:lang w:eastAsia="zh-CN" w:bidi="hi-IN"/>
              </w:rPr>
              <w:t>- Набор звучащих предметов:</w:t>
            </w:r>
          </w:p>
          <w:p w14:paraId="1EA7B78F" w14:textId="77777777" w:rsidR="006507E6" w:rsidRPr="006507E6" w:rsidRDefault="006507E6" w:rsidP="00EB3EC8">
            <w:pPr>
              <w:widowControl w:val="0"/>
              <w:numPr>
                <w:ilvl w:val="0"/>
                <w:numId w:val="22"/>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Погремушки, </w:t>
            </w:r>
          </w:p>
          <w:p w14:paraId="2339A006" w14:textId="77777777" w:rsidR="006507E6" w:rsidRPr="006507E6" w:rsidRDefault="006507E6" w:rsidP="00EB3EC8">
            <w:pPr>
              <w:widowControl w:val="0"/>
              <w:numPr>
                <w:ilvl w:val="0"/>
                <w:numId w:val="22"/>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Бубен, </w:t>
            </w:r>
          </w:p>
          <w:p w14:paraId="74BCCD0F" w14:textId="77777777" w:rsidR="006507E6" w:rsidRPr="006507E6" w:rsidRDefault="006507E6" w:rsidP="00EB3EC8">
            <w:pPr>
              <w:widowControl w:val="0"/>
              <w:numPr>
                <w:ilvl w:val="0"/>
                <w:numId w:val="22"/>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Губная гармошка, </w:t>
            </w:r>
          </w:p>
          <w:p w14:paraId="0A13B236" w14:textId="77777777" w:rsidR="006507E6" w:rsidRPr="006507E6" w:rsidRDefault="006507E6" w:rsidP="00EB3EC8">
            <w:pPr>
              <w:widowControl w:val="0"/>
              <w:numPr>
                <w:ilvl w:val="0"/>
                <w:numId w:val="22"/>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Дудочка, </w:t>
            </w:r>
          </w:p>
          <w:p w14:paraId="30A87B8A" w14:textId="77777777" w:rsidR="006507E6" w:rsidRPr="006507E6" w:rsidRDefault="006507E6" w:rsidP="00EB3EC8">
            <w:pPr>
              <w:widowControl w:val="0"/>
              <w:numPr>
                <w:ilvl w:val="0"/>
                <w:numId w:val="22"/>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«Птичка» (свистулька),</w:t>
            </w:r>
          </w:p>
          <w:p w14:paraId="4A982045" w14:textId="77777777" w:rsidR="006507E6" w:rsidRPr="006507E6" w:rsidRDefault="006507E6" w:rsidP="00EB3EC8">
            <w:pPr>
              <w:widowControl w:val="0"/>
              <w:numPr>
                <w:ilvl w:val="0"/>
                <w:numId w:val="22"/>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Колокольчики (5 шт.)  </w:t>
            </w:r>
          </w:p>
          <w:p w14:paraId="491AC750" w14:textId="77777777" w:rsidR="006507E6" w:rsidRPr="006507E6" w:rsidRDefault="006507E6" w:rsidP="00042A92">
            <w:pPr>
              <w:suppressAutoHyphens/>
              <w:rPr>
                <w:rFonts w:eastAsia="SimSun"/>
                <w:color w:val="00000A"/>
                <w:sz w:val="22"/>
                <w:szCs w:val="22"/>
                <w:lang w:eastAsia="zh-CN" w:bidi="hi-IN"/>
              </w:rPr>
            </w:pPr>
            <w:r w:rsidRPr="006507E6">
              <w:rPr>
                <w:rFonts w:eastAsia="SimSun"/>
                <w:color w:val="00000A"/>
                <w:sz w:val="22"/>
                <w:szCs w:val="22"/>
                <w:lang w:eastAsia="zh-CN" w:bidi="hi-IN"/>
              </w:rPr>
              <w:t xml:space="preserve">- </w:t>
            </w:r>
            <w:r w:rsidRPr="006507E6">
              <w:rPr>
                <w:rFonts w:eastAsia="SimSun"/>
                <w:i/>
                <w:color w:val="00000A"/>
                <w:sz w:val="22"/>
                <w:szCs w:val="22"/>
                <w:lang w:eastAsia="zh-CN" w:bidi="hi-IN"/>
              </w:rPr>
              <w:t>Набор материалов для обучения звуковому анализу слова:</w:t>
            </w:r>
            <w:r w:rsidRPr="006507E6">
              <w:rPr>
                <w:rFonts w:eastAsia="SimSun"/>
                <w:color w:val="00000A"/>
                <w:sz w:val="22"/>
                <w:szCs w:val="22"/>
                <w:lang w:eastAsia="zh-CN" w:bidi="hi-IN"/>
              </w:rPr>
              <w:t xml:space="preserve"> </w:t>
            </w:r>
          </w:p>
          <w:p w14:paraId="235D3682" w14:textId="77777777" w:rsidR="006507E6" w:rsidRPr="006507E6" w:rsidRDefault="006507E6" w:rsidP="00EB3EC8">
            <w:pPr>
              <w:widowControl w:val="0"/>
              <w:numPr>
                <w:ilvl w:val="0"/>
                <w:numId w:val="23"/>
              </w:numPr>
              <w:suppressLineNumbers/>
              <w:suppressAutoHyphens/>
              <w:autoSpaceDN w:val="0"/>
              <w:spacing w:after="200"/>
              <w:contextualSpacing/>
              <w:rPr>
                <w:rFonts w:eastAsia="SimSun"/>
                <w:i/>
                <w:color w:val="00000A"/>
                <w:kern w:val="3"/>
                <w:sz w:val="22"/>
                <w:szCs w:val="22"/>
                <w:lang w:eastAsia="zh-CN" w:bidi="hi-IN"/>
              </w:rPr>
            </w:pPr>
            <w:r w:rsidRPr="006507E6">
              <w:rPr>
                <w:rFonts w:eastAsia="SimSun"/>
                <w:color w:val="00000A"/>
                <w:kern w:val="3"/>
                <w:sz w:val="22"/>
                <w:szCs w:val="22"/>
                <w:lang w:eastAsia="zh-CN" w:bidi="hi-IN"/>
              </w:rPr>
              <w:t>Сигнальные карточки, схемы слова для определения позиции звука в слове,</w:t>
            </w:r>
            <w:r w:rsidRPr="006507E6">
              <w:rPr>
                <w:rFonts w:eastAsia="SimSun"/>
                <w:i/>
                <w:color w:val="00000A"/>
                <w:kern w:val="3"/>
                <w:sz w:val="22"/>
                <w:szCs w:val="22"/>
                <w:lang w:eastAsia="zh-CN" w:bidi="hi-IN"/>
              </w:rPr>
              <w:t xml:space="preserve"> </w:t>
            </w:r>
          </w:p>
          <w:p w14:paraId="4A00E906" w14:textId="77777777" w:rsidR="006507E6" w:rsidRPr="006507E6" w:rsidRDefault="006507E6" w:rsidP="00EB3EC8">
            <w:pPr>
              <w:widowControl w:val="0"/>
              <w:numPr>
                <w:ilvl w:val="0"/>
                <w:numId w:val="23"/>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Пенал с фишками 3-х цветов для обозначения гласных, твердых и мягких согласных на каждого ребенка (20 шт.) </w:t>
            </w:r>
          </w:p>
          <w:p w14:paraId="1FF8762E" w14:textId="77777777" w:rsidR="006507E6" w:rsidRPr="006507E6" w:rsidRDefault="006507E6" w:rsidP="00EB3EC8">
            <w:pPr>
              <w:widowControl w:val="0"/>
              <w:numPr>
                <w:ilvl w:val="0"/>
                <w:numId w:val="23"/>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Схема для обозначения слов и предложения (полоски различной длины и 3-х цветов для обозначения слов – предметов, слов – признаков и слов – действий) </w:t>
            </w:r>
          </w:p>
          <w:p w14:paraId="19DA84E0" w14:textId="77777777" w:rsidR="006507E6" w:rsidRPr="006507E6" w:rsidRDefault="006507E6" w:rsidP="00EB3EC8">
            <w:pPr>
              <w:widowControl w:val="0"/>
              <w:numPr>
                <w:ilvl w:val="0"/>
                <w:numId w:val="23"/>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lastRenderedPageBreak/>
              <w:t xml:space="preserve">Звуковые модели, </w:t>
            </w:r>
          </w:p>
          <w:p w14:paraId="6F2847C2" w14:textId="77777777" w:rsidR="006507E6" w:rsidRPr="006507E6" w:rsidRDefault="006507E6" w:rsidP="00EB3EC8">
            <w:pPr>
              <w:widowControl w:val="0"/>
              <w:numPr>
                <w:ilvl w:val="0"/>
                <w:numId w:val="23"/>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Звуковая линейка для определения позиции звука в слове, обучения чтения на каждого ребенка (20 шт.) </w:t>
            </w:r>
          </w:p>
          <w:p w14:paraId="7755DB21" w14:textId="77777777" w:rsidR="006507E6" w:rsidRPr="006507E6" w:rsidRDefault="006507E6" w:rsidP="00042A92">
            <w:pPr>
              <w:rPr>
                <w:i/>
                <w:sz w:val="22"/>
                <w:szCs w:val="22"/>
                <w:lang w:eastAsia="en-US"/>
              </w:rPr>
            </w:pPr>
            <w:r w:rsidRPr="006507E6">
              <w:rPr>
                <w:rFonts w:eastAsia="SimSun"/>
                <w:i/>
                <w:kern w:val="3"/>
                <w:sz w:val="22"/>
                <w:szCs w:val="22"/>
                <w:lang w:eastAsia="zh-CN" w:bidi="hi-IN"/>
              </w:rPr>
              <w:t>– Настольно печатные д</w:t>
            </w:r>
            <w:r w:rsidRPr="006507E6">
              <w:rPr>
                <w:rFonts w:eastAsiaTheme="minorHAnsi"/>
                <w:i/>
                <w:sz w:val="22"/>
                <w:szCs w:val="22"/>
                <w:lang w:eastAsia="en-US"/>
              </w:rPr>
              <w:t>идактические игры на развитие слухового внимания и фонематического восприятия:</w:t>
            </w:r>
          </w:p>
          <w:p w14:paraId="33C4725B" w14:textId="77777777" w:rsidR="006507E6" w:rsidRPr="006507E6" w:rsidRDefault="006507E6" w:rsidP="00EB3EC8">
            <w:pPr>
              <w:numPr>
                <w:ilvl w:val="0"/>
                <w:numId w:val="24"/>
              </w:numPr>
              <w:spacing w:after="200"/>
              <w:contextualSpacing/>
              <w:rPr>
                <w:rFonts w:eastAsia="Calibri"/>
                <w:color w:val="00000A"/>
                <w:sz w:val="22"/>
                <w:szCs w:val="22"/>
                <w:lang w:eastAsia="en-US"/>
              </w:rPr>
            </w:pPr>
            <w:r w:rsidRPr="006507E6">
              <w:rPr>
                <w:rFonts w:eastAsia="Calibri"/>
                <w:color w:val="00000A"/>
                <w:sz w:val="22"/>
                <w:szCs w:val="22"/>
                <w:lang w:eastAsia="en-US"/>
              </w:rPr>
              <w:t xml:space="preserve">«Играем со звуками (с, з, ц)», </w:t>
            </w:r>
          </w:p>
          <w:p w14:paraId="1263E028" w14:textId="77777777" w:rsidR="006507E6" w:rsidRPr="006507E6" w:rsidRDefault="006507E6" w:rsidP="00EB3EC8">
            <w:pPr>
              <w:numPr>
                <w:ilvl w:val="0"/>
                <w:numId w:val="24"/>
              </w:numPr>
              <w:spacing w:after="200"/>
              <w:contextualSpacing/>
              <w:rPr>
                <w:rFonts w:eastAsia="Calibri"/>
                <w:color w:val="00000A"/>
                <w:sz w:val="22"/>
                <w:szCs w:val="22"/>
                <w:lang w:eastAsia="en-US"/>
              </w:rPr>
            </w:pPr>
            <w:r w:rsidRPr="006507E6">
              <w:rPr>
                <w:rFonts w:eastAsia="Calibri"/>
                <w:color w:val="00000A"/>
                <w:sz w:val="22"/>
                <w:szCs w:val="22"/>
                <w:lang w:eastAsia="en-US"/>
              </w:rPr>
              <w:t xml:space="preserve">«Играем со звуками (ш, ж, ч, щ)», </w:t>
            </w:r>
          </w:p>
          <w:p w14:paraId="1C9B22DE" w14:textId="77777777" w:rsidR="006507E6" w:rsidRPr="006507E6" w:rsidRDefault="006507E6" w:rsidP="00EB3EC8">
            <w:pPr>
              <w:numPr>
                <w:ilvl w:val="0"/>
                <w:numId w:val="24"/>
              </w:numPr>
              <w:spacing w:after="200"/>
              <w:contextualSpacing/>
              <w:rPr>
                <w:rFonts w:eastAsia="Calibri"/>
                <w:color w:val="00000A"/>
                <w:sz w:val="22"/>
                <w:szCs w:val="22"/>
                <w:lang w:eastAsia="en-US"/>
              </w:rPr>
            </w:pPr>
            <w:r w:rsidRPr="006507E6">
              <w:rPr>
                <w:rFonts w:eastAsia="Calibri"/>
                <w:color w:val="00000A"/>
                <w:sz w:val="22"/>
                <w:szCs w:val="22"/>
                <w:lang w:eastAsia="en-US"/>
              </w:rPr>
              <w:t xml:space="preserve">«Кто кричит?», </w:t>
            </w:r>
          </w:p>
          <w:p w14:paraId="06956B4E" w14:textId="77777777" w:rsidR="006507E6" w:rsidRPr="006507E6" w:rsidRDefault="006507E6" w:rsidP="00EB3EC8">
            <w:pPr>
              <w:numPr>
                <w:ilvl w:val="0"/>
                <w:numId w:val="24"/>
              </w:numPr>
              <w:spacing w:after="200"/>
              <w:contextualSpacing/>
              <w:rPr>
                <w:rFonts w:eastAsia="Calibri"/>
                <w:color w:val="00000A"/>
                <w:sz w:val="22"/>
                <w:szCs w:val="22"/>
                <w:lang w:eastAsia="en-US"/>
              </w:rPr>
            </w:pPr>
            <w:r w:rsidRPr="006507E6">
              <w:rPr>
                <w:rFonts w:eastAsia="Calibri"/>
                <w:color w:val="00000A"/>
                <w:sz w:val="22"/>
                <w:szCs w:val="22"/>
                <w:lang w:eastAsia="en-US"/>
              </w:rPr>
              <w:t>«Что звучит?» (различение музыкальных инструментов),</w:t>
            </w:r>
          </w:p>
          <w:p w14:paraId="2D423BD8" w14:textId="77777777" w:rsidR="006507E6" w:rsidRPr="006507E6" w:rsidRDefault="006507E6" w:rsidP="00EB3EC8">
            <w:pPr>
              <w:numPr>
                <w:ilvl w:val="0"/>
                <w:numId w:val="24"/>
              </w:numPr>
              <w:spacing w:after="200"/>
              <w:contextualSpacing/>
              <w:rPr>
                <w:rFonts w:eastAsia="Calibri"/>
                <w:color w:val="00000A"/>
                <w:sz w:val="22"/>
                <w:szCs w:val="22"/>
                <w:lang w:eastAsia="en-US"/>
              </w:rPr>
            </w:pPr>
            <w:r w:rsidRPr="006507E6">
              <w:rPr>
                <w:rFonts w:eastAsia="Calibri"/>
                <w:color w:val="00000A"/>
                <w:sz w:val="22"/>
                <w:szCs w:val="22"/>
                <w:lang w:eastAsia="en-US"/>
              </w:rPr>
              <w:t>«Составь предложение по схеме».</w:t>
            </w:r>
          </w:p>
          <w:p w14:paraId="60FEA343" w14:textId="77777777" w:rsidR="006507E6" w:rsidRPr="006507E6" w:rsidRDefault="006507E6" w:rsidP="00EB3EC8">
            <w:pPr>
              <w:numPr>
                <w:ilvl w:val="0"/>
                <w:numId w:val="24"/>
              </w:numPr>
              <w:spacing w:after="200"/>
              <w:contextualSpacing/>
              <w:rPr>
                <w:rFonts w:eastAsia="Calibri"/>
                <w:color w:val="00000A"/>
                <w:sz w:val="22"/>
                <w:szCs w:val="22"/>
                <w:lang w:eastAsia="en-US"/>
              </w:rPr>
            </w:pPr>
            <w:r w:rsidRPr="006507E6">
              <w:rPr>
                <w:rFonts w:eastAsia="SimSun"/>
                <w:color w:val="00000A"/>
                <w:kern w:val="3"/>
                <w:sz w:val="22"/>
                <w:szCs w:val="22"/>
                <w:lang w:eastAsia="zh-CN" w:bidi="hi-IN"/>
              </w:rPr>
              <w:t xml:space="preserve">«Логопедическое лото», </w:t>
            </w:r>
          </w:p>
          <w:p w14:paraId="23CA1A5B" w14:textId="77777777" w:rsidR="006507E6" w:rsidRPr="006507E6" w:rsidRDefault="006507E6" w:rsidP="00EB3EC8">
            <w:pPr>
              <w:numPr>
                <w:ilvl w:val="0"/>
                <w:numId w:val="24"/>
              </w:numPr>
              <w:spacing w:after="200"/>
              <w:contextualSpacing/>
              <w:rPr>
                <w:rFonts w:eastAsia="Calibri"/>
                <w:color w:val="00000A"/>
                <w:sz w:val="22"/>
                <w:szCs w:val="22"/>
                <w:lang w:eastAsia="en-US"/>
              </w:rPr>
            </w:pPr>
            <w:r w:rsidRPr="006507E6">
              <w:rPr>
                <w:rFonts w:eastAsia="SimSun"/>
                <w:color w:val="00000A"/>
                <w:kern w:val="3"/>
                <w:sz w:val="22"/>
                <w:szCs w:val="22"/>
                <w:lang w:eastAsia="zh-CN" w:bidi="hi-IN"/>
              </w:rPr>
              <w:t xml:space="preserve">«Назови картинку с заданным звуком», </w:t>
            </w:r>
          </w:p>
          <w:p w14:paraId="1B61E6CF" w14:textId="77777777" w:rsidR="006507E6" w:rsidRPr="006507E6" w:rsidRDefault="006507E6" w:rsidP="00EB3EC8">
            <w:pPr>
              <w:numPr>
                <w:ilvl w:val="0"/>
                <w:numId w:val="24"/>
              </w:numPr>
              <w:spacing w:after="200"/>
              <w:contextualSpacing/>
              <w:rPr>
                <w:rFonts w:eastAsia="Calibri"/>
                <w:color w:val="00000A"/>
                <w:sz w:val="22"/>
                <w:szCs w:val="22"/>
                <w:lang w:eastAsia="en-US"/>
              </w:rPr>
            </w:pPr>
            <w:r w:rsidRPr="006507E6">
              <w:rPr>
                <w:rFonts w:eastAsia="SimSun"/>
                <w:color w:val="00000A"/>
                <w:kern w:val="3"/>
                <w:sz w:val="22"/>
                <w:szCs w:val="22"/>
                <w:lang w:eastAsia="zh-CN" w:bidi="hi-IN"/>
              </w:rPr>
              <w:t>«Закрой окошечко, где живет звук»,</w:t>
            </w:r>
          </w:p>
          <w:p w14:paraId="15E04D32" w14:textId="77777777" w:rsidR="006507E6" w:rsidRPr="006507E6" w:rsidRDefault="006507E6" w:rsidP="00EB3EC8">
            <w:pPr>
              <w:numPr>
                <w:ilvl w:val="0"/>
                <w:numId w:val="24"/>
              </w:numPr>
              <w:spacing w:after="200"/>
              <w:contextualSpacing/>
              <w:rPr>
                <w:rFonts w:eastAsia="Calibri"/>
                <w:color w:val="00000A"/>
                <w:sz w:val="22"/>
                <w:szCs w:val="22"/>
                <w:lang w:eastAsia="en-US"/>
              </w:rPr>
            </w:pPr>
            <w:r w:rsidRPr="006507E6">
              <w:rPr>
                <w:rFonts w:eastAsia="SimSun"/>
                <w:color w:val="00000A"/>
                <w:kern w:val="3"/>
                <w:sz w:val="22"/>
                <w:szCs w:val="22"/>
                <w:lang w:eastAsia="zh-CN" w:bidi="hi-IN"/>
              </w:rPr>
              <w:t>«Найди одинаковые слова»</w:t>
            </w:r>
          </w:p>
          <w:p w14:paraId="58FE4144" w14:textId="77777777" w:rsidR="006507E6" w:rsidRPr="006507E6" w:rsidRDefault="006507E6" w:rsidP="00042A92">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Кассеты с записью голосов природы и животных;</w:t>
            </w:r>
            <w:r w:rsidRPr="006507E6">
              <w:rPr>
                <w:rFonts w:eastAsia="SimSun"/>
                <w:kern w:val="3"/>
                <w:sz w:val="22"/>
                <w:szCs w:val="22"/>
                <w:lang w:eastAsia="zh-CN" w:bidi="hi-IN"/>
              </w:rPr>
              <w:t xml:space="preserve"> </w:t>
            </w:r>
          </w:p>
          <w:p w14:paraId="2D1AC032" w14:textId="77777777" w:rsidR="006507E6" w:rsidRPr="006507E6" w:rsidRDefault="006507E6" w:rsidP="00042A92">
            <w:pPr>
              <w:rPr>
                <w:rFonts w:eastAsia="SimSun"/>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Альбом «Формирование звукового анализа слов»</w:t>
            </w:r>
            <w:r w:rsidRPr="006507E6">
              <w:rPr>
                <w:rFonts w:eastAsia="SimSun"/>
                <w:kern w:val="3"/>
                <w:sz w:val="22"/>
                <w:szCs w:val="22"/>
                <w:lang w:eastAsia="zh-CN" w:bidi="hi-IN"/>
              </w:rPr>
              <w:t xml:space="preserve"> (Ткаченко Т.А.)</w:t>
            </w:r>
          </w:p>
        </w:tc>
      </w:tr>
      <w:tr w:rsidR="006507E6" w:rsidRPr="006507E6" w14:paraId="04FDA26F" w14:textId="77777777" w:rsidTr="006507E6">
        <w:tc>
          <w:tcPr>
            <w:tcW w:w="2685" w:type="dxa"/>
            <w:tcBorders>
              <w:top w:val="nil"/>
              <w:left w:val="single" w:sz="8" w:space="0" w:color="808080"/>
              <w:bottom w:val="single" w:sz="8" w:space="0" w:color="808080"/>
              <w:right w:val="nil"/>
            </w:tcBorders>
            <w:tcMar>
              <w:top w:w="28" w:type="dxa"/>
              <w:left w:w="28" w:type="dxa"/>
              <w:bottom w:w="28" w:type="dxa"/>
              <w:right w:w="28" w:type="dxa"/>
            </w:tcMar>
            <w:hideMark/>
          </w:tcPr>
          <w:p w14:paraId="5DA6CE0A"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r w:rsidRPr="006507E6">
              <w:rPr>
                <w:rFonts w:eastAsia="SimSun"/>
                <w:kern w:val="3"/>
                <w:szCs w:val="22"/>
                <w:lang w:eastAsia="zh-CN" w:bidi="hi-IN"/>
              </w:rPr>
              <w:lastRenderedPageBreak/>
              <w:t>Грамота</w:t>
            </w:r>
          </w:p>
        </w:tc>
        <w:tc>
          <w:tcPr>
            <w:tcW w:w="6960" w:type="dxa"/>
            <w:tcBorders>
              <w:top w:val="nil"/>
              <w:left w:val="single" w:sz="8" w:space="0" w:color="808080"/>
              <w:bottom w:val="single" w:sz="8" w:space="0" w:color="808080"/>
              <w:right w:val="single" w:sz="8" w:space="0" w:color="808080"/>
            </w:tcBorders>
            <w:tcMar>
              <w:top w:w="28" w:type="dxa"/>
              <w:left w:w="28" w:type="dxa"/>
              <w:bottom w:w="28" w:type="dxa"/>
              <w:right w:w="28" w:type="dxa"/>
            </w:tcMar>
          </w:tcPr>
          <w:p w14:paraId="633B2C2C" w14:textId="77777777" w:rsidR="006507E6" w:rsidRPr="006507E6" w:rsidRDefault="006507E6" w:rsidP="00042A92">
            <w:pPr>
              <w:rPr>
                <w:sz w:val="22"/>
                <w:szCs w:val="22"/>
                <w:lang w:eastAsia="en-US"/>
              </w:rPr>
            </w:pPr>
            <w:r w:rsidRPr="006507E6">
              <w:rPr>
                <w:rFonts w:eastAsiaTheme="minorHAnsi"/>
                <w:sz w:val="22"/>
                <w:szCs w:val="22"/>
                <w:lang w:eastAsia="en-US"/>
              </w:rPr>
              <w:t xml:space="preserve">- </w:t>
            </w:r>
            <w:r w:rsidRPr="006507E6">
              <w:rPr>
                <w:rFonts w:eastAsiaTheme="minorHAnsi"/>
                <w:i/>
                <w:sz w:val="22"/>
                <w:szCs w:val="22"/>
                <w:lang w:eastAsia="en-US"/>
              </w:rPr>
              <w:t>Разрезной алфавит</w:t>
            </w:r>
            <w:r w:rsidRPr="006507E6">
              <w:rPr>
                <w:rFonts w:eastAsiaTheme="minorHAnsi"/>
                <w:sz w:val="22"/>
                <w:szCs w:val="22"/>
                <w:lang w:eastAsia="en-US"/>
              </w:rPr>
              <w:t xml:space="preserve"> (1 шт.);</w:t>
            </w:r>
          </w:p>
          <w:p w14:paraId="701A8C51" w14:textId="77777777" w:rsidR="006507E6" w:rsidRPr="006507E6" w:rsidRDefault="006507E6" w:rsidP="00042A92">
            <w:pPr>
              <w:rPr>
                <w:rFonts w:eastAsiaTheme="minorHAnsi"/>
                <w:sz w:val="22"/>
                <w:szCs w:val="22"/>
                <w:lang w:eastAsia="en-US"/>
              </w:rPr>
            </w:pPr>
            <w:r w:rsidRPr="006507E6">
              <w:rPr>
                <w:rFonts w:eastAsiaTheme="minorHAnsi"/>
                <w:sz w:val="22"/>
                <w:szCs w:val="22"/>
                <w:lang w:eastAsia="en-US"/>
              </w:rPr>
              <w:t xml:space="preserve">- </w:t>
            </w:r>
            <w:r w:rsidRPr="006507E6">
              <w:rPr>
                <w:rFonts w:eastAsiaTheme="minorHAnsi"/>
                <w:i/>
                <w:sz w:val="22"/>
                <w:szCs w:val="22"/>
                <w:lang w:eastAsia="en-US"/>
              </w:rPr>
              <w:t>Кубики с азбукой</w:t>
            </w:r>
            <w:r w:rsidRPr="006507E6">
              <w:rPr>
                <w:rFonts w:eastAsiaTheme="minorHAnsi"/>
                <w:sz w:val="22"/>
                <w:szCs w:val="22"/>
                <w:lang w:eastAsia="en-US"/>
              </w:rPr>
              <w:t xml:space="preserve"> (1 </w:t>
            </w:r>
            <w:proofErr w:type="spellStart"/>
            <w:r w:rsidRPr="006507E6">
              <w:rPr>
                <w:rFonts w:eastAsiaTheme="minorHAnsi"/>
                <w:sz w:val="22"/>
                <w:szCs w:val="22"/>
                <w:lang w:eastAsia="en-US"/>
              </w:rPr>
              <w:t>шт</w:t>
            </w:r>
            <w:proofErr w:type="spellEnd"/>
            <w:r w:rsidRPr="006507E6">
              <w:rPr>
                <w:rFonts w:eastAsiaTheme="minorHAnsi"/>
                <w:sz w:val="22"/>
                <w:szCs w:val="22"/>
                <w:lang w:eastAsia="en-US"/>
              </w:rPr>
              <w:t>);</w:t>
            </w:r>
          </w:p>
          <w:p w14:paraId="4585F4B0" w14:textId="77777777" w:rsidR="006507E6" w:rsidRPr="006507E6" w:rsidRDefault="006507E6" w:rsidP="00042A92">
            <w:pPr>
              <w:rPr>
                <w:rFonts w:eastAsiaTheme="minorHAnsi"/>
                <w:sz w:val="22"/>
                <w:szCs w:val="22"/>
                <w:lang w:eastAsia="en-US"/>
              </w:rPr>
            </w:pPr>
            <w:r w:rsidRPr="006507E6">
              <w:rPr>
                <w:rFonts w:eastAsiaTheme="minorHAnsi"/>
                <w:sz w:val="22"/>
                <w:szCs w:val="22"/>
                <w:lang w:eastAsia="en-US"/>
              </w:rPr>
              <w:t xml:space="preserve">- </w:t>
            </w:r>
            <w:r w:rsidRPr="006507E6">
              <w:rPr>
                <w:rFonts w:eastAsiaTheme="minorHAnsi"/>
                <w:i/>
                <w:sz w:val="22"/>
                <w:szCs w:val="22"/>
                <w:lang w:eastAsia="en-US"/>
              </w:rPr>
              <w:t>Магнитный алфавит</w:t>
            </w:r>
            <w:r w:rsidRPr="006507E6">
              <w:rPr>
                <w:rFonts w:eastAsiaTheme="minorHAnsi"/>
                <w:sz w:val="22"/>
                <w:szCs w:val="22"/>
                <w:lang w:eastAsia="en-US"/>
              </w:rPr>
              <w:t xml:space="preserve"> (1 </w:t>
            </w:r>
            <w:proofErr w:type="spellStart"/>
            <w:r w:rsidRPr="006507E6">
              <w:rPr>
                <w:rFonts w:eastAsiaTheme="minorHAnsi"/>
                <w:sz w:val="22"/>
                <w:szCs w:val="22"/>
                <w:lang w:eastAsia="en-US"/>
              </w:rPr>
              <w:t>шт</w:t>
            </w:r>
            <w:proofErr w:type="spellEnd"/>
            <w:r w:rsidRPr="006507E6">
              <w:rPr>
                <w:rFonts w:eastAsiaTheme="minorHAnsi"/>
                <w:sz w:val="22"/>
                <w:szCs w:val="22"/>
                <w:lang w:eastAsia="en-US"/>
              </w:rPr>
              <w:t>);</w:t>
            </w:r>
          </w:p>
          <w:p w14:paraId="3F08E81E" w14:textId="77777777" w:rsidR="006507E6" w:rsidRPr="006507E6" w:rsidRDefault="006507E6" w:rsidP="00042A92">
            <w:pPr>
              <w:rPr>
                <w:rFonts w:eastAsia="SimSun"/>
                <w:kern w:val="3"/>
                <w:sz w:val="22"/>
                <w:szCs w:val="22"/>
                <w:lang w:eastAsia="zh-CN" w:bidi="hi-IN"/>
              </w:rPr>
            </w:pPr>
            <w:r w:rsidRPr="006507E6">
              <w:rPr>
                <w:rFonts w:eastAsiaTheme="minorHAnsi"/>
                <w:sz w:val="22"/>
                <w:szCs w:val="22"/>
                <w:lang w:eastAsia="en-US"/>
              </w:rPr>
              <w:t xml:space="preserve">- </w:t>
            </w:r>
            <w:r w:rsidRPr="006507E6">
              <w:rPr>
                <w:rFonts w:eastAsiaTheme="minorHAnsi"/>
                <w:i/>
                <w:sz w:val="22"/>
                <w:szCs w:val="22"/>
                <w:lang w:eastAsia="en-US"/>
              </w:rPr>
              <w:t>К</w:t>
            </w:r>
            <w:r w:rsidRPr="006507E6">
              <w:rPr>
                <w:rFonts w:eastAsia="SimSun"/>
                <w:i/>
                <w:kern w:val="3"/>
                <w:sz w:val="22"/>
                <w:szCs w:val="22"/>
                <w:lang w:eastAsia="zh-CN" w:bidi="hi-IN"/>
              </w:rPr>
              <w:t>асса букв</w:t>
            </w:r>
            <w:r w:rsidRPr="006507E6">
              <w:rPr>
                <w:rFonts w:eastAsia="SimSun"/>
                <w:kern w:val="3"/>
                <w:sz w:val="22"/>
                <w:szCs w:val="22"/>
                <w:lang w:eastAsia="zh-CN" w:bidi="hi-IN"/>
              </w:rPr>
              <w:t xml:space="preserve"> (на каждого ребенка);</w:t>
            </w:r>
          </w:p>
          <w:p w14:paraId="53BD9B1E" w14:textId="77777777" w:rsidR="006507E6" w:rsidRPr="006507E6" w:rsidRDefault="006507E6" w:rsidP="00042A92">
            <w:pPr>
              <w:rPr>
                <w:rFonts w:eastAsia="SimSun"/>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Занимательные материалы по обучению чтению</w:t>
            </w:r>
            <w:r w:rsidRPr="006507E6">
              <w:rPr>
                <w:rFonts w:eastAsia="SimSun"/>
                <w:kern w:val="3"/>
                <w:sz w:val="22"/>
                <w:szCs w:val="22"/>
                <w:lang w:eastAsia="zh-CN" w:bidi="hi-IN"/>
              </w:rPr>
              <w:t xml:space="preserve"> (ребусы, кроссворды и др.);</w:t>
            </w:r>
          </w:p>
          <w:p w14:paraId="2BF4AE08" w14:textId="77777777" w:rsidR="006507E6" w:rsidRPr="006507E6" w:rsidRDefault="006507E6" w:rsidP="00042A92">
            <w:pPr>
              <w:rPr>
                <w:rFonts w:eastAsia="SimSun"/>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Комплект пластмассовых букв</w:t>
            </w:r>
            <w:r w:rsidRPr="006507E6">
              <w:rPr>
                <w:rFonts w:eastAsia="SimSun"/>
                <w:kern w:val="3"/>
                <w:sz w:val="22"/>
                <w:szCs w:val="22"/>
                <w:lang w:eastAsia="zh-CN" w:bidi="hi-IN"/>
              </w:rPr>
              <w:t>;</w:t>
            </w:r>
          </w:p>
          <w:p w14:paraId="64C54477" w14:textId="77777777" w:rsidR="006507E6" w:rsidRPr="006507E6" w:rsidRDefault="006507E6" w:rsidP="00042A92">
            <w:pPr>
              <w:rPr>
                <w:rFonts w:eastAsia="SimSun"/>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Буквы из наждачной бумаги</w:t>
            </w:r>
            <w:r w:rsidRPr="006507E6">
              <w:rPr>
                <w:rFonts w:eastAsia="SimSun"/>
                <w:kern w:val="3"/>
                <w:sz w:val="22"/>
                <w:szCs w:val="22"/>
                <w:lang w:eastAsia="zh-CN" w:bidi="hi-IN"/>
              </w:rPr>
              <w:t xml:space="preserve">; </w:t>
            </w:r>
          </w:p>
          <w:p w14:paraId="7EE08815" w14:textId="77777777" w:rsidR="006507E6" w:rsidRPr="006507E6" w:rsidRDefault="006507E6" w:rsidP="00042A92">
            <w:pPr>
              <w:rPr>
                <w:rFonts w:eastAsia="SimSun"/>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Палочки для выкладывания букв</w:t>
            </w:r>
            <w:r w:rsidRPr="006507E6">
              <w:rPr>
                <w:rFonts w:eastAsia="SimSun"/>
                <w:kern w:val="3"/>
                <w:sz w:val="22"/>
                <w:szCs w:val="22"/>
                <w:lang w:eastAsia="zh-CN" w:bidi="hi-IN"/>
              </w:rPr>
              <w:t>;</w:t>
            </w:r>
          </w:p>
          <w:p w14:paraId="06D17B54" w14:textId="77777777" w:rsidR="006507E6" w:rsidRPr="006507E6" w:rsidRDefault="006507E6" w:rsidP="00042A92">
            <w:pPr>
              <w:rPr>
                <w:rFonts w:eastAsia="SimSun"/>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Подсобный материал для создания образа печатной буквы</w:t>
            </w:r>
            <w:r w:rsidRPr="006507E6">
              <w:rPr>
                <w:rFonts w:eastAsia="SimSun"/>
                <w:kern w:val="3"/>
                <w:sz w:val="22"/>
                <w:szCs w:val="22"/>
                <w:lang w:eastAsia="zh-CN" w:bidi="hi-IN"/>
              </w:rPr>
              <w:t xml:space="preserve"> (мелкие пуговицы, бусы, крупа, проволока, цветные нити).</w:t>
            </w:r>
          </w:p>
          <w:p w14:paraId="2D74F5FF" w14:textId="77777777" w:rsidR="006507E6" w:rsidRPr="006507E6" w:rsidRDefault="006507E6" w:rsidP="00042A92">
            <w:pPr>
              <w:rPr>
                <w:rFonts w:eastAsia="SimSun"/>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Настольно – печатные игры</w:t>
            </w:r>
            <w:r w:rsidRPr="006507E6">
              <w:rPr>
                <w:rFonts w:eastAsia="SimSun"/>
                <w:kern w:val="3"/>
                <w:sz w:val="22"/>
                <w:szCs w:val="22"/>
                <w:lang w:eastAsia="zh-CN" w:bidi="hi-IN"/>
              </w:rPr>
              <w:t>:</w:t>
            </w:r>
          </w:p>
          <w:p w14:paraId="7B0DFF1D" w14:textId="77777777" w:rsidR="006507E6" w:rsidRPr="006507E6" w:rsidRDefault="006507E6" w:rsidP="00EB3EC8">
            <w:pPr>
              <w:numPr>
                <w:ilvl w:val="0"/>
                <w:numId w:val="25"/>
              </w:numPr>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«Я знаю буквы», </w:t>
            </w:r>
          </w:p>
          <w:p w14:paraId="630106AD" w14:textId="77777777" w:rsidR="006507E6" w:rsidRPr="006507E6" w:rsidRDefault="006507E6" w:rsidP="00EB3EC8">
            <w:pPr>
              <w:numPr>
                <w:ilvl w:val="0"/>
                <w:numId w:val="25"/>
              </w:numPr>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«Читаем сами»</w:t>
            </w:r>
          </w:p>
          <w:p w14:paraId="396A0087" w14:textId="77777777" w:rsidR="006507E6" w:rsidRPr="006507E6" w:rsidRDefault="006507E6" w:rsidP="00EB3EC8">
            <w:pPr>
              <w:numPr>
                <w:ilvl w:val="0"/>
                <w:numId w:val="25"/>
              </w:numPr>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«Готов ли ты к школе?» </w:t>
            </w:r>
          </w:p>
          <w:p w14:paraId="32A3012D" w14:textId="77777777" w:rsidR="006507E6" w:rsidRPr="006507E6" w:rsidRDefault="006507E6" w:rsidP="00EB3EC8">
            <w:pPr>
              <w:numPr>
                <w:ilvl w:val="0"/>
                <w:numId w:val="25"/>
              </w:numPr>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«Составь предложения по схеме»</w:t>
            </w:r>
          </w:p>
          <w:p w14:paraId="3270F5CA" w14:textId="77777777" w:rsidR="006507E6" w:rsidRPr="006507E6" w:rsidRDefault="006507E6" w:rsidP="00EB3EC8">
            <w:pPr>
              <w:numPr>
                <w:ilvl w:val="0"/>
                <w:numId w:val="25"/>
              </w:numPr>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«Сложи слово»</w:t>
            </w:r>
          </w:p>
          <w:p w14:paraId="32920313" w14:textId="77777777" w:rsidR="006507E6" w:rsidRPr="006507E6" w:rsidRDefault="006507E6" w:rsidP="00EB3EC8">
            <w:pPr>
              <w:numPr>
                <w:ilvl w:val="0"/>
                <w:numId w:val="25"/>
              </w:numPr>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«Цепочка слов»</w:t>
            </w:r>
          </w:p>
          <w:p w14:paraId="268CCEB0" w14:textId="77777777" w:rsidR="006507E6" w:rsidRPr="006507E6" w:rsidRDefault="006507E6" w:rsidP="00EB3EC8">
            <w:pPr>
              <w:numPr>
                <w:ilvl w:val="0"/>
                <w:numId w:val="25"/>
              </w:numPr>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«Почитай-ка»</w:t>
            </w:r>
          </w:p>
          <w:p w14:paraId="02E2072A" w14:textId="77777777" w:rsidR="006507E6" w:rsidRPr="006507E6" w:rsidRDefault="006507E6" w:rsidP="00EB3EC8">
            <w:pPr>
              <w:numPr>
                <w:ilvl w:val="0"/>
                <w:numId w:val="25"/>
              </w:numPr>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«Читаем- стираем» </w:t>
            </w:r>
          </w:p>
          <w:p w14:paraId="343985D7" w14:textId="77777777" w:rsidR="006507E6" w:rsidRPr="006507E6" w:rsidRDefault="006507E6" w:rsidP="00EB3EC8">
            <w:pPr>
              <w:numPr>
                <w:ilvl w:val="0"/>
                <w:numId w:val="25"/>
              </w:numPr>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«Соедини букву с символом»</w:t>
            </w:r>
          </w:p>
          <w:p w14:paraId="1DD049B3" w14:textId="77777777" w:rsidR="006507E6" w:rsidRPr="006507E6" w:rsidRDefault="006507E6" w:rsidP="00042A92">
            <w:pPr>
              <w:rPr>
                <w:rFonts w:eastAsia="SimSun"/>
                <w:i/>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 xml:space="preserve">Букварь Тихомировой Д.И., </w:t>
            </w:r>
          </w:p>
          <w:p w14:paraId="5AA8122C" w14:textId="77777777" w:rsidR="006507E6" w:rsidRPr="006507E6" w:rsidRDefault="006507E6" w:rsidP="00042A92">
            <w:pPr>
              <w:rPr>
                <w:rFonts w:eastAsia="SimSun"/>
                <w:i/>
                <w:kern w:val="3"/>
                <w:sz w:val="22"/>
                <w:szCs w:val="22"/>
                <w:lang w:eastAsia="zh-CN" w:bidi="hi-IN"/>
              </w:rPr>
            </w:pPr>
            <w:r w:rsidRPr="006507E6">
              <w:rPr>
                <w:rFonts w:eastAsia="SimSun"/>
                <w:i/>
                <w:kern w:val="3"/>
                <w:sz w:val="22"/>
                <w:szCs w:val="22"/>
                <w:lang w:eastAsia="zh-CN" w:bidi="hi-IN"/>
              </w:rPr>
              <w:t>- Букварь  Жуковой Н.С.</w:t>
            </w:r>
          </w:p>
          <w:p w14:paraId="7CCDFA06" w14:textId="77777777" w:rsidR="006507E6" w:rsidRPr="006507E6" w:rsidRDefault="006507E6" w:rsidP="00042A92">
            <w:pPr>
              <w:rPr>
                <w:rFonts w:eastAsia="SimSun"/>
                <w:kern w:val="3"/>
                <w:sz w:val="22"/>
                <w:szCs w:val="22"/>
                <w:lang w:eastAsia="zh-CN" w:bidi="hi-IN"/>
              </w:rPr>
            </w:pPr>
            <w:r w:rsidRPr="006507E6">
              <w:rPr>
                <w:rFonts w:eastAsia="SimSun"/>
                <w:i/>
                <w:kern w:val="3"/>
                <w:sz w:val="22"/>
                <w:szCs w:val="22"/>
                <w:lang w:eastAsia="zh-CN" w:bidi="hi-IN"/>
              </w:rPr>
              <w:t>- Алфавит – вкладыши</w:t>
            </w:r>
          </w:p>
        </w:tc>
      </w:tr>
      <w:tr w:rsidR="006507E6" w:rsidRPr="006507E6" w14:paraId="40157F0B" w14:textId="77777777" w:rsidTr="006507E6">
        <w:tc>
          <w:tcPr>
            <w:tcW w:w="2685" w:type="dxa"/>
            <w:tcBorders>
              <w:top w:val="nil"/>
              <w:left w:val="single" w:sz="8" w:space="0" w:color="808080"/>
              <w:bottom w:val="single" w:sz="8" w:space="0" w:color="808080"/>
              <w:right w:val="nil"/>
            </w:tcBorders>
            <w:tcMar>
              <w:top w:w="28" w:type="dxa"/>
              <w:left w:w="28" w:type="dxa"/>
              <w:bottom w:w="28" w:type="dxa"/>
              <w:right w:w="28" w:type="dxa"/>
            </w:tcMar>
            <w:hideMark/>
          </w:tcPr>
          <w:p w14:paraId="114D1F52"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r w:rsidRPr="006507E6">
              <w:rPr>
                <w:rFonts w:eastAsia="SimSun"/>
                <w:kern w:val="3"/>
                <w:szCs w:val="22"/>
                <w:lang w:eastAsia="zh-CN" w:bidi="hi-IN"/>
              </w:rPr>
              <w:t>Формирование лексико-грамматического строя речи</w:t>
            </w:r>
          </w:p>
        </w:tc>
        <w:tc>
          <w:tcPr>
            <w:tcW w:w="6960" w:type="dxa"/>
            <w:tcBorders>
              <w:top w:val="nil"/>
              <w:left w:val="single" w:sz="8" w:space="0" w:color="808080"/>
              <w:bottom w:val="single" w:sz="8" w:space="0" w:color="808080"/>
              <w:right w:val="single" w:sz="8" w:space="0" w:color="808080"/>
            </w:tcBorders>
            <w:tcMar>
              <w:top w:w="28" w:type="dxa"/>
              <w:left w:w="28" w:type="dxa"/>
              <w:bottom w:w="28" w:type="dxa"/>
              <w:right w:w="28" w:type="dxa"/>
            </w:tcMar>
          </w:tcPr>
          <w:p w14:paraId="56B73998" w14:textId="77777777" w:rsidR="006507E6" w:rsidRPr="006507E6" w:rsidRDefault="006507E6" w:rsidP="00042A92">
            <w:pPr>
              <w:widowControl w:val="0"/>
              <w:suppressLineNumbers/>
              <w:suppressAutoHyphens/>
              <w:autoSpaceDN w:val="0"/>
              <w:rPr>
                <w:b/>
                <w:bCs/>
                <w:color w:val="333333"/>
                <w:sz w:val="22"/>
                <w:szCs w:val="22"/>
                <w:shd w:val="clear" w:color="auto" w:fill="FFFFFF"/>
                <w:lang w:eastAsia="en-US"/>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 xml:space="preserve">Картотека игр по формированию </w:t>
            </w:r>
            <w:proofErr w:type="spellStart"/>
            <w:r w:rsidRPr="006507E6">
              <w:rPr>
                <w:rFonts w:eastAsia="SimSun"/>
                <w:i/>
                <w:kern w:val="3"/>
                <w:sz w:val="22"/>
                <w:szCs w:val="22"/>
                <w:lang w:eastAsia="zh-CN" w:bidi="hi-IN"/>
              </w:rPr>
              <w:t>лексико</w:t>
            </w:r>
            <w:proofErr w:type="spellEnd"/>
            <w:r w:rsidRPr="006507E6">
              <w:rPr>
                <w:rFonts w:eastAsia="SimSun"/>
                <w:i/>
                <w:kern w:val="3"/>
                <w:sz w:val="22"/>
                <w:szCs w:val="22"/>
                <w:lang w:eastAsia="zh-CN" w:bidi="hi-IN"/>
              </w:rPr>
              <w:t xml:space="preserve"> – грамматических категорий:</w:t>
            </w:r>
            <w:r w:rsidRPr="006507E6">
              <w:rPr>
                <w:rFonts w:eastAsiaTheme="minorHAnsi"/>
                <w:b/>
                <w:bCs/>
                <w:color w:val="333333"/>
                <w:sz w:val="22"/>
                <w:szCs w:val="22"/>
                <w:shd w:val="clear" w:color="auto" w:fill="FFFFFF"/>
                <w:lang w:eastAsia="en-US"/>
              </w:rPr>
              <w:t xml:space="preserve"> </w:t>
            </w:r>
          </w:p>
          <w:p w14:paraId="4E296DE2" w14:textId="77777777" w:rsidR="006507E6" w:rsidRPr="006507E6" w:rsidRDefault="006507E6" w:rsidP="00EB3EC8">
            <w:pPr>
              <w:widowControl w:val="0"/>
              <w:numPr>
                <w:ilvl w:val="0"/>
                <w:numId w:val="26"/>
              </w:numPr>
              <w:suppressLineNumbers/>
              <w:suppressAutoHyphens/>
              <w:autoSpaceDN w:val="0"/>
              <w:spacing w:after="200"/>
              <w:contextualSpacing/>
              <w:rPr>
                <w:rFonts w:eastAsia="SimSun"/>
                <w:kern w:val="3"/>
                <w:sz w:val="22"/>
                <w:szCs w:val="22"/>
                <w:lang w:eastAsia="zh-CN" w:bidi="hi-IN"/>
              </w:rPr>
            </w:pPr>
            <w:r w:rsidRPr="006507E6">
              <w:rPr>
                <w:rFonts w:eastAsia="Calibri"/>
                <w:bCs/>
                <w:color w:val="00000A"/>
                <w:sz w:val="22"/>
                <w:szCs w:val="22"/>
                <w:shd w:val="clear" w:color="auto" w:fill="FFFFFF"/>
                <w:lang w:eastAsia="en-US"/>
              </w:rPr>
              <w:t>Селиверстов</w:t>
            </w:r>
            <w:r w:rsidRPr="006507E6">
              <w:rPr>
                <w:rFonts w:eastAsia="Calibri"/>
                <w:color w:val="00000A"/>
                <w:sz w:val="22"/>
                <w:szCs w:val="22"/>
                <w:shd w:val="clear" w:color="auto" w:fill="FFFFFF"/>
                <w:lang w:eastAsia="en-US"/>
              </w:rPr>
              <w:t> В.И. «Игры в логопедической работе с детьми»</w:t>
            </w:r>
          </w:p>
          <w:p w14:paraId="266965FF" w14:textId="77777777" w:rsidR="006507E6" w:rsidRPr="006507E6" w:rsidRDefault="006507E6" w:rsidP="00042A92">
            <w:pPr>
              <w:rPr>
                <w:rFonts w:eastAsia="SimSun"/>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Иллюстративный материал для уточнения и расширения словаря по темам:</w:t>
            </w:r>
          </w:p>
          <w:p w14:paraId="347ABAE2" w14:textId="77777777" w:rsidR="006507E6" w:rsidRPr="006507E6" w:rsidRDefault="006507E6" w:rsidP="00EB3EC8">
            <w:pPr>
              <w:numPr>
                <w:ilvl w:val="0"/>
                <w:numId w:val="26"/>
              </w:numPr>
              <w:spacing w:after="200"/>
              <w:contextualSpacing/>
              <w:rPr>
                <w:rFonts w:eastAsia="Calibri"/>
                <w:color w:val="00000A"/>
                <w:sz w:val="22"/>
                <w:szCs w:val="22"/>
                <w:lang w:eastAsia="en-US"/>
              </w:rPr>
            </w:pPr>
            <w:r w:rsidRPr="006507E6">
              <w:rPr>
                <w:rFonts w:eastAsia="Calibri"/>
                <w:color w:val="00000A"/>
                <w:sz w:val="22"/>
                <w:szCs w:val="22"/>
                <w:lang w:eastAsia="en-US"/>
              </w:rPr>
              <w:t>«Домашние животные и детёныши»</w:t>
            </w:r>
          </w:p>
          <w:p w14:paraId="6360425F" w14:textId="77777777" w:rsidR="006507E6" w:rsidRPr="006507E6" w:rsidRDefault="006507E6" w:rsidP="00EB3EC8">
            <w:pPr>
              <w:numPr>
                <w:ilvl w:val="0"/>
                <w:numId w:val="26"/>
              </w:numPr>
              <w:spacing w:after="200"/>
              <w:contextualSpacing/>
              <w:rPr>
                <w:rFonts w:eastAsia="Calibri"/>
                <w:color w:val="00000A"/>
                <w:sz w:val="22"/>
                <w:szCs w:val="22"/>
                <w:lang w:eastAsia="en-US"/>
              </w:rPr>
            </w:pPr>
            <w:r w:rsidRPr="006507E6">
              <w:rPr>
                <w:rFonts w:eastAsia="Calibri"/>
                <w:color w:val="00000A"/>
                <w:sz w:val="22"/>
                <w:szCs w:val="22"/>
                <w:lang w:eastAsia="en-US"/>
              </w:rPr>
              <w:t>«Дикие животные и детёныши»</w:t>
            </w:r>
          </w:p>
          <w:p w14:paraId="7EDF2148" w14:textId="77777777" w:rsidR="006507E6" w:rsidRPr="006507E6" w:rsidRDefault="006507E6" w:rsidP="00EB3EC8">
            <w:pPr>
              <w:numPr>
                <w:ilvl w:val="0"/>
                <w:numId w:val="26"/>
              </w:numPr>
              <w:spacing w:after="200"/>
              <w:contextualSpacing/>
              <w:rPr>
                <w:rFonts w:eastAsia="Calibri"/>
                <w:color w:val="00000A"/>
                <w:sz w:val="22"/>
                <w:szCs w:val="22"/>
                <w:lang w:eastAsia="en-US"/>
              </w:rPr>
            </w:pPr>
            <w:r w:rsidRPr="006507E6">
              <w:rPr>
                <w:rFonts w:eastAsia="Calibri"/>
                <w:color w:val="00000A"/>
                <w:sz w:val="22"/>
                <w:szCs w:val="22"/>
                <w:lang w:eastAsia="en-US"/>
              </w:rPr>
              <w:t>«Животные Севера и Юга»</w:t>
            </w:r>
          </w:p>
          <w:p w14:paraId="510CC124" w14:textId="77777777" w:rsidR="006507E6" w:rsidRPr="006507E6" w:rsidRDefault="006507E6" w:rsidP="00EB3EC8">
            <w:pPr>
              <w:numPr>
                <w:ilvl w:val="0"/>
                <w:numId w:val="26"/>
              </w:numPr>
              <w:spacing w:after="200"/>
              <w:contextualSpacing/>
              <w:rPr>
                <w:rFonts w:eastAsia="Calibri"/>
                <w:color w:val="00000A"/>
                <w:sz w:val="22"/>
                <w:szCs w:val="22"/>
                <w:lang w:eastAsia="en-US"/>
              </w:rPr>
            </w:pPr>
            <w:r w:rsidRPr="006507E6">
              <w:rPr>
                <w:rFonts w:eastAsia="Calibri"/>
                <w:color w:val="00000A"/>
                <w:sz w:val="22"/>
                <w:szCs w:val="22"/>
                <w:lang w:eastAsia="en-US"/>
              </w:rPr>
              <w:t>«Зимующие птицы»</w:t>
            </w:r>
          </w:p>
          <w:p w14:paraId="715A50D3" w14:textId="77777777" w:rsidR="006507E6" w:rsidRPr="006507E6" w:rsidRDefault="006507E6" w:rsidP="00EB3EC8">
            <w:pPr>
              <w:numPr>
                <w:ilvl w:val="0"/>
                <w:numId w:val="26"/>
              </w:numPr>
              <w:spacing w:after="200"/>
              <w:contextualSpacing/>
              <w:rPr>
                <w:rFonts w:eastAsia="Calibri"/>
                <w:color w:val="00000A"/>
                <w:sz w:val="22"/>
                <w:szCs w:val="22"/>
                <w:lang w:eastAsia="en-US"/>
              </w:rPr>
            </w:pPr>
            <w:r w:rsidRPr="006507E6">
              <w:rPr>
                <w:rFonts w:eastAsia="Calibri"/>
                <w:color w:val="00000A"/>
                <w:sz w:val="22"/>
                <w:szCs w:val="22"/>
                <w:lang w:eastAsia="en-US"/>
              </w:rPr>
              <w:t>«Перелётные птицы»</w:t>
            </w:r>
          </w:p>
          <w:p w14:paraId="30DBAB2F" w14:textId="77777777" w:rsidR="006507E6" w:rsidRPr="006507E6" w:rsidRDefault="006507E6" w:rsidP="00EB3EC8">
            <w:pPr>
              <w:numPr>
                <w:ilvl w:val="0"/>
                <w:numId w:val="26"/>
              </w:numPr>
              <w:spacing w:after="200"/>
              <w:contextualSpacing/>
              <w:rPr>
                <w:rFonts w:eastAsia="Calibri"/>
                <w:color w:val="00000A"/>
                <w:sz w:val="22"/>
                <w:szCs w:val="22"/>
                <w:lang w:eastAsia="en-US"/>
              </w:rPr>
            </w:pPr>
            <w:r w:rsidRPr="006507E6">
              <w:rPr>
                <w:rFonts w:eastAsia="Calibri"/>
                <w:color w:val="00000A"/>
                <w:sz w:val="22"/>
                <w:szCs w:val="22"/>
                <w:lang w:eastAsia="en-US"/>
              </w:rPr>
              <w:t>«Домашние птицы»</w:t>
            </w:r>
          </w:p>
          <w:p w14:paraId="7642FFB7" w14:textId="77777777" w:rsidR="006507E6" w:rsidRPr="006507E6" w:rsidRDefault="006507E6" w:rsidP="00EB3EC8">
            <w:pPr>
              <w:numPr>
                <w:ilvl w:val="0"/>
                <w:numId w:val="26"/>
              </w:numPr>
              <w:spacing w:after="200"/>
              <w:contextualSpacing/>
              <w:rPr>
                <w:rFonts w:eastAsia="Calibri"/>
                <w:color w:val="00000A"/>
                <w:sz w:val="22"/>
                <w:szCs w:val="22"/>
                <w:lang w:eastAsia="en-US"/>
              </w:rPr>
            </w:pPr>
            <w:r w:rsidRPr="006507E6">
              <w:rPr>
                <w:rFonts w:eastAsia="Calibri"/>
                <w:color w:val="00000A"/>
                <w:sz w:val="22"/>
                <w:szCs w:val="22"/>
                <w:lang w:eastAsia="en-US"/>
              </w:rPr>
              <w:t>«Насекомые»</w:t>
            </w:r>
          </w:p>
          <w:p w14:paraId="035900ED" w14:textId="77777777" w:rsidR="006507E6" w:rsidRPr="006507E6" w:rsidRDefault="006507E6" w:rsidP="00EB3EC8">
            <w:pPr>
              <w:numPr>
                <w:ilvl w:val="0"/>
                <w:numId w:val="26"/>
              </w:numPr>
              <w:spacing w:after="200"/>
              <w:contextualSpacing/>
              <w:rPr>
                <w:rFonts w:eastAsia="Calibri"/>
                <w:color w:val="00000A"/>
                <w:sz w:val="22"/>
                <w:szCs w:val="22"/>
                <w:lang w:eastAsia="en-US"/>
              </w:rPr>
            </w:pPr>
            <w:r w:rsidRPr="006507E6">
              <w:rPr>
                <w:rFonts w:eastAsia="Calibri"/>
                <w:color w:val="00000A"/>
                <w:sz w:val="22"/>
                <w:szCs w:val="22"/>
                <w:lang w:eastAsia="en-US"/>
              </w:rPr>
              <w:t>«Транспорт»</w:t>
            </w:r>
          </w:p>
          <w:p w14:paraId="088537E0" w14:textId="77777777" w:rsidR="006507E6" w:rsidRPr="006507E6" w:rsidRDefault="006507E6" w:rsidP="00EB3EC8">
            <w:pPr>
              <w:numPr>
                <w:ilvl w:val="0"/>
                <w:numId w:val="26"/>
              </w:numPr>
              <w:spacing w:after="200"/>
              <w:contextualSpacing/>
              <w:rPr>
                <w:rFonts w:eastAsia="Calibri"/>
                <w:color w:val="00000A"/>
                <w:sz w:val="22"/>
                <w:szCs w:val="22"/>
                <w:lang w:eastAsia="en-US"/>
              </w:rPr>
            </w:pPr>
            <w:r w:rsidRPr="006507E6">
              <w:rPr>
                <w:rFonts w:eastAsia="Calibri"/>
                <w:color w:val="00000A"/>
                <w:sz w:val="22"/>
                <w:szCs w:val="22"/>
                <w:lang w:eastAsia="en-US"/>
              </w:rPr>
              <w:t>«Мебель»</w:t>
            </w:r>
          </w:p>
          <w:p w14:paraId="79BD538E" w14:textId="77777777" w:rsidR="006507E6" w:rsidRPr="006507E6" w:rsidRDefault="006507E6" w:rsidP="00EB3EC8">
            <w:pPr>
              <w:numPr>
                <w:ilvl w:val="0"/>
                <w:numId w:val="26"/>
              </w:numPr>
              <w:spacing w:after="200"/>
              <w:contextualSpacing/>
              <w:rPr>
                <w:rFonts w:eastAsia="Calibri"/>
                <w:color w:val="00000A"/>
                <w:sz w:val="22"/>
                <w:szCs w:val="22"/>
                <w:lang w:eastAsia="en-US"/>
              </w:rPr>
            </w:pPr>
            <w:r w:rsidRPr="006507E6">
              <w:rPr>
                <w:rFonts w:eastAsia="Calibri"/>
                <w:color w:val="00000A"/>
                <w:sz w:val="22"/>
                <w:szCs w:val="22"/>
                <w:lang w:eastAsia="en-US"/>
              </w:rPr>
              <w:lastRenderedPageBreak/>
              <w:t>«Одежда»</w:t>
            </w:r>
          </w:p>
          <w:p w14:paraId="6F3B5DDA" w14:textId="77777777" w:rsidR="006507E6" w:rsidRPr="006507E6" w:rsidRDefault="006507E6" w:rsidP="00EB3EC8">
            <w:pPr>
              <w:numPr>
                <w:ilvl w:val="0"/>
                <w:numId w:val="26"/>
              </w:numPr>
              <w:spacing w:after="200"/>
              <w:contextualSpacing/>
              <w:rPr>
                <w:rFonts w:eastAsia="Calibri"/>
                <w:color w:val="00000A"/>
                <w:sz w:val="22"/>
                <w:szCs w:val="22"/>
                <w:lang w:eastAsia="en-US"/>
              </w:rPr>
            </w:pPr>
            <w:r w:rsidRPr="006507E6">
              <w:rPr>
                <w:rFonts w:eastAsia="Calibri"/>
                <w:color w:val="00000A"/>
                <w:sz w:val="22"/>
                <w:szCs w:val="22"/>
                <w:lang w:eastAsia="en-US"/>
              </w:rPr>
              <w:t>«Посуда»</w:t>
            </w:r>
          </w:p>
          <w:p w14:paraId="538C6A5B" w14:textId="77777777" w:rsidR="006507E6" w:rsidRPr="006507E6" w:rsidRDefault="006507E6" w:rsidP="00EB3EC8">
            <w:pPr>
              <w:numPr>
                <w:ilvl w:val="0"/>
                <w:numId w:val="26"/>
              </w:numPr>
              <w:spacing w:after="200"/>
              <w:contextualSpacing/>
              <w:rPr>
                <w:rFonts w:eastAsia="Calibri"/>
                <w:color w:val="00000A"/>
                <w:sz w:val="22"/>
                <w:szCs w:val="22"/>
                <w:lang w:eastAsia="en-US"/>
              </w:rPr>
            </w:pPr>
            <w:r w:rsidRPr="006507E6">
              <w:rPr>
                <w:rFonts w:eastAsia="Calibri"/>
                <w:color w:val="00000A"/>
                <w:sz w:val="22"/>
                <w:szCs w:val="22"/>
                <w:lang w:eastAsia="en-US"/>
              </w:rPr>
              <w:t>«Продукты»</w:t>
            </w:r>
          </w:p>
          <w:p w14:paraId="4CD91021" w14:textId="77777777" w:rsidR="006507E6" w:rsidRPr="006507E6" w:rsidRDefault="006507E6" w:rsidP="00EB3EC8">
            <w:pPr>
              <w:numPr>
                <w:ilvl w:val="0"/>
                <w:numId w:val="26"/>
              </w:numPr>
              <w:spacing w:after="200"/>
              <w:contextualSpacing/>
              <w:rPr>
                <w:rFonts w:eastAsia="Calibri"/>
                <w:color w:val="00000A"/>
                <w:sz w:val="22"/>
                <w:szCs w:val="22"/>
                <w:lang w:eastAsia="en-US"/>
              </w:rPr>
            </w:pPr>
            <w:r w:rsidRPr="006507E6">
              <w:rPr>
                <w:rFonts w:eastAsia="Calibri"/>
                <w:color w:val="00000A"/>
                <w:sz w:val="22"/>
                <w:szCs w:val="22"/>
                <w:lang w:eastAsia="en-US"/>
              </w:rPr>
              <w:t>«Защитники Отечества. Покорители космоса»</w:t>
            </w:r>
          </w:p>
          <w:p w14:paraId="3E4CB17B" w14:textId="77777777" w:rsidR="006507E6" w:rsidRPr="006507E6" w:rsidRDefault="006507E6" w:rsidP="00EB3EC8">
            <w:pPr>
              <w:numPr>
                <w:ilvl w:val="0"/>
                <w:numId w:val="26"/>
              </w:numPr>
              <w:spacing w:after="200"/>
              <w:contextualSpacing/>
              <w:rPr>
                <w:rFonts w:eastAsia="Calibri"/>
                <w:color w:val="00000A"/>
                <w:sz w:val="22"/>
                <w:szCs w:val="22"/>
                <w:lang w:eastAsia="en-US"/>
              </w:rPr>
            </w:pPr>
            <w:r w:rsidRPr="006507E6">
              <w:rPr>
                <w:rFonts w:eastAsia="Calibri"/>
                <w:color w:val="00000A"/>
                <w:sz w:val="22"/>
                <w:szCs w:val="22"/>
                <w:lang w:eastAsia="en-US"/>
              </w:rPr>
              <w:t>«Они живут в воде»</w:t>
            </w:r>
          </w:p>
          <w:p w14:paraId="1F41A051" w14:textId="77777777" w:rsidR="006507E6" w:rsidRPr="006507E6" w:rsidRDefault="006507E6" w:rsidP="00EB3EC8">
            <w:pPr>
              <w:numPr>
                <w:ilvl w:val="0"/>
                <w:numId w:val="26"/>
              </w:numPr>
              <w:spacing w:after="200"/>
              <w:contextualSpacing/>
              <w:rPr>
                <w:rFonts w:eastAsia="Calibri"/>
                <w:color w:val="00000A"/>
                <w:sz w:val="22"/>
                <w:szCs w:val="22"/>
                <w:lang w:eastAsia="en-US"/>
              </w:rPr>
            </w:pPr>
            <w:r w:rsidRPr="006507E6">
              <w:rPr>
                <w:rFonts w:eastAsia="Calibri"/>
                <w:color w:val="00000A"/>
                <w:sz w:val="22"/>
                <w:szCs w:val="22"/>
                <w:lang w:eastAsia="en-US"/>
              </w:rPr>
              <w:t>«Овощи»</w:t>
            </w:r>
          </w:p>
          <w:p w14:paraId="33AFF4BB" w14:textId="77777777" w:rsidR="006507E6" w:rsidRPr="006507E6" w:rsidRDefault="006507E6" w:rsidP="00EB3EC8">
            <w:pPr>
              <w:numPr>
                <w:ilvl w:val="0"/>
                <w:numId w:val="26"/>
              </w:numPr>
              <w:spacing w:after="200"/>
              <w:contextualSpacing/>
              <w:rPr>
                <w:rFonts w:eastAsia="Calibri"/>
                <w:color w:val="00000A"/>
                <w:sz w:val="22"/>
                <w:szCs w:val="22"/>
                <w:lang w:eastAsia="en-US"/>
              </w:rPr>
            </w:pPr>
            <w:r w:rsidRPr="006507E6">
              <w:rPr>
                <w:rFonts w:eastAsia="Calibri"/>
                <w:color w:val="00000A"/>
                <w:sz w:val="22"/>
                <w:szCs w:val="22"/>
                <w:lang w:eastAsia="en-US"/>
              </w:rPr>
              <w:t>«День Победы»</w:t>
            </w:r>
          </w:p>
          <w:p w14:paraId="004C7158" w14:textId="77777777" w:rsidR="006507E6" w:rsidRPr="006507E6" w:rsidRDefault="006507E6" w:rsidP="00EB3EC8">
            <w:pPr>
              <w:numPr>
                <w:ilvl w:val="0"/>
                <w:numId w:val="26"/>
              </w:numPr>
              <w:spacing w:after="200"/>
              <w:contextualSpacing/>
              <w:rPr>
                <w:rFonts w:eastAsia="Calibri"/>
                <w:color w:val="00000A"/>
                <w:sz w:val="22"/>
                <w:szCs w:val="22"/>
                <w:lang w:eastAsia="en-US"/>
              </w:rPr>
            </w:pPr>
            <w:r w:rsidRPr="006507E6">
              <w:rPr>
                <w:rFonts w:eastAsia="Calibri"/>
                <w:color w:val="00000A"/>
                <w:sz w:val="22"/>
                <w:szCs w:val="22"/>
                <w:lang w:eastAsia="en-US"/>
              </w:rPr>
              <w:t>«Профессии»</w:t>
            </w:r>
          </w:p>
          <w:p w14:paraId="0FA4F46B" w14:textId="77777777" w:rsidR="006507E6" w:rsidRPr="006507E6" w:rsidRDefault="006507E6" w:rsidP="00EB3EC8">
            <w:pPr>
              <w:numPr>
                <w:ilvl w:val="0"/>
                <w:numId w:val="26"/>
              </w:numPr>
              <w:spacing w:after="200"/>
              <w:contextualSpacing/>
              <w:rPr>
                <w:rFonts w:eastAsia="Calibri"/>
                <w:color w:val="00000A"/>
                <w:sz w:val="22"/>
                <w:szCs w:val="22"/>
                <w:lang w:eastAsia="en-US"/>
              </w:rPr>
            </w:pPr>
            <w:r w:rsidRPr="006507E6">
              <w:rPr>
                <w:rFonts w:eastAsia="Calibri"/>
                <w:color w:val="00000A"/>
                <w:sz w:val="22"/>
                <w:szCs w:val="22"/>
                <w:lang w:eastAsia="en-US"/>
              </w:rPr>
              <w:t>ПДД</w:t>
            </w:r>
          </w:p>
          <w:p w14:paraId="4641703C" w14:textId="77777777" w:rsidR="006507E6" w:rsidRPr="006507E6" w:rsidRDefault="006507E6" w:rsidP="00EB3EC8">
            <w:pPr>
              <w:numPr>
                <w:ilvl w:val="0"/>
                <w:numId w:val="26"/>
              </w:numPr>
              <w:spacing w:after="200"/>
              <w:contextualSpacing/>
              <w:rPr>
                <w:rFonts w:eastAsia="Calibri"/>
                <w:color w:val="00000A"/>
                <w:sz w:val="22"/>
                <w:szCs w:val="22"/>
                <w:lang w:eastAsia="en-US"/>
              </w:rPr>
            </w:pPr>
            <w:r w:rsidRPr="006507E6">
              <w:rPr>
                <w:rFonts w:eastAsia="Calibri"/>
                <w:color w:val="00000A"/>
                <w:sz w:val="22"/>
                <w:szCs w:val="22"/>
                <w:lang w:eastAsia="en-US"/>
              </w:rPr>
              <w:t>«Плодовые деревья»</w:t>
            </w:r>
          </w:p>
          <w:p w14:paraId="577B7AF4" w14:textId="77777777" w:rsidR="006507E6" w:rsidRPr="006507E6" w:rsidRDefault="006507E6" w:rsidP="00EB3EC8">
            <w:pPr>
              <w:numPr>
                <w:ilvl w:val="0"/>
                <w:numId w:val="26"/>
              </w:numPr>
              <w:spacing w:after="200"/>
              <w:contextualSpacing/>
              <w:rPr>
                <w:rFonts w:eastAsia="Calibri"/>
                <w:color w:val="00000A"/>
                <w:sz w:val="22"/>
                <w:szCs w:val="22"/>
                <w:lang w:eastAsia="en-US"/>
              </w:rPr>
            </w:pPr>
            <w:r w:rsidRPr="006507E6">
              <w:rPr>
                <w:rFonts w:eastAsia="Calibri"/>
                <w:color w:val="00000A"/>
                <w:sz w:val="22"/>
                <w:szCs w:val="22"/>
                <w:lang w:eastAsia="en-US"/>
              </w:rPr>
              <w:t>«Деревья, кустарники»</w:t>
            </w:r>
          </w:p>
          <w:p w14:paraId="3728C7CB" w14:textId="77777777" w:rsidR="006507E6" w:rsidRPr="006507E6" w:rsidRDefault="006507E6" w:rsidP="00EB3EC8">
            <w:pPr>
              <w:numPr>
                <w:ilvl w:val="0"/>
                <w:numId w:val="26"/>
              </w:numPr>
              <w:spacing w:after="200"/>
              <w:contextualSpacing/>
              <w:rPr>
                <w:rFonts w:eastAsia="Calibri"/>
                <w:color w:val="00000A"/>
                <w:sz w:val="22"/>
                <w:szCs w:val="22"/>
                <w:lang w:eastAsia="en-US"/>
              </w:rPr>
            </w:pPr>
            <w:r w:rsidRPr="006507E6">
              <w:rPr>
                <w:rFonts w:eastAsia="Calibri"/>
                <w:color w:val="00000A"/>
                <w:sz w:val="22"/>
                <w:szCs w:val="22"/>
                <w:lang w:eastAsia="en-US"/>
              </w:rPr>
              <w:t>«Цветы»</w:t>
            </w:r>
          </w:p>
          <w:p w14:paraId="328598D4" w14:textId="77777777" w:rsidR="006507E6" w:rsidRPr="006507E6" w:rsidRDefault="006507E6" w:rsidP="00EB3EC8">
            <w:pPr>
              <w:numPr>
                <w:ilvl w:val="0"/>
                <w:numId w:val="26"/>
              </w:numPr>
              <w:spacing w:after="200"/>
              <w:contextualSpacing/>
              <w:rPr>
                <w:rFonts w:eastAsia="Calibri"/>
                <w:color w:val="00000A"/>
                <w:sz w:val="22"/>
                <w:szCs w:val="22"/>
                <w:lang w:eastAsia="en-US"/>
              </w:rPr>
            </w:pPr>
            <w:r w:rsidRPr="006507E6">
              <w:rPr>
                <w:rFonts w:eastAsia="Calibri"/>
                <w:color w:val="00000A"/>
                <w:sz w:val="22"/>
                <w:szCs w:val="22"/>
                <w:lang w:eastAsia="en-US"/>
              </w:rPr>
              <w:t>«Продукты питания»</w:t>
            </w:r>
          </w:p>
          <w:p w14:paraId="4A44CDF0" w14:textId="77777777" w:rsidR="006507E6" w:rsidRPr="006507E6" w:rsidRDefault="006507E6" w:rsidP="00EB3EC8">
            <w:pPr>
              <w:numPr>
                <w:ilvl w:val="0"/>
                <w:numId w:val="26"/>
              </w:numPr>
              <w:spacing w:after="200"/>
              <w:contextualSpacing/>
              <w:rPr>
                <w:rFonts w:eastAsia="Calibri"/>
                <w:color w:val="00000A"/>
                <w:sz w:val="22"/>
                <w:szCs w:val="22"/>
                <w:lang w:eastAsia="en-US"/>
              </w:rPr>
            </w:pPr>
            <w:r w:rsidRPr="006507E6">
              <w:rPr>
                <w:rFonts w:eastAsia="Calibri"/>
                <w:color w:val="00000A"/>
                <w:sz w:val="22"/>
                <w:szCs w:val="22"/>
                <w:lang w:eastAsia="en-US"/>
              </w:rPr>
              <w:t>«Инструменты»</w:t>
            </w:r>
          </w:p>
          <w:p w14:paraId="4C9D509F" w14:textId="77777777" w:rsidR="006507E6" w:rsidRPr="006507E6" w:rsidRDefault="006507E6" w:rsidP="00042A92">
            <w:pPr>
              <w:rPr>
                <w:rFonts w:eastAsiaTheme="minorHAnsi"/>
                <w:i/>
                <w:sz w:val="22"/>
                <w:szCs w:val="22"/>
                <w:lang w:eastAsia="en-US"/>
              </w:rPr>
            </w:pPr>
            <w:r w:rsidRPr="006507E6">
              <w:rPr>
                <w:rFonts w:eastAsiaTheme="minorHAnsi"/>
                <w:i/>
                <w:sz w:val="22"/>
                <w:szCs w:val="22"/>
                <w:lang w:eastAsia="en-US"/>
              </w:rPr>
              <w:t>- Плакаты:</w:t>
            </w:r>
          </w:p>
          <w:p w14:paraId="4A2AB4D5" w14:textId="77777777" w:rsidR="006507E6" w:rsidRPr="006507E6" w:rsidRDefault="006507E6" w:rsidP="00EB3EC8">
            <w:pPr>
              <w:numPr>
                <w:ilvl w:val="0"/>
                <w:numId w:val="27"/>
              </w:numPr>
              <w:spacing w:after="200"/>
              <w:contextualSpacing/>
              <w:rPr>
                <w:rFonts w:eastAsia="Calibri"/>
                <w:color w:val="00000A"/>
                <w:sz w:val="22"/>
                <w:szCs w:val="22"/>
                <w:lang w:eastAsia="en-US"/>
              </w:rPr>
            </w:pPr>
            <w:r w:rsidRPr="006507E6">
              <w:rPr>
                <w:rFonts w:eastAsia="Calibri"/>
                <w:color w:val="00000A"/>
                <w:sz w:val="22"/>
                <w:szCs w:val="22"/>
                <w:lang w:eastAsia="en-US"/>
              </w:rPr>
              <w:t>Космос,</w:t>
            </w:r>
          </w:p>
          <w:p w14:paraId="63683DBF" w14:textId="77777777" w:rsidR="006507E6" w:rsidRPr="006507E6" w:rsidRDefault="006507E6" w:rsidP="00EB3EC8">
            <w:pPr>
              <w:numPr>
                <w:ilvl w:val="0"/>
                <w:numId w:val="27"/>
              </w:numPr>
              <w:spacing w:after="200"/>
              <w:contextualSpacing/>
              <w:rPr>
                <w:rFonts w:eastAsia="Calibri"/>
                <w:color w:val="00000A"/>
                <w:sz w:val="22"/>
                <w:szCs w:val="22"/>
                <w:lang w:eastAsia="en-US"/>
              </w:rPr>
            </w:pPr>
            <w:r w:rsidRPr="006507E6">
              <w:rPr>
                <w:rFonts w:eastAsia="Calibri"/>
                <w:color w:val="00000A"/>
                <w:sz w:val="22"/>
                <w:szCs w:val="22"/>
                <w:lang w:eastAsia="en-US"/>
              </w:rPr>
              <w:t>Тело человека,</w:t>
            </w:r>
          </w:p>
          <w:p w14:paraId="3115B795" w14:textId="77777777" w:rsidR="006507E6" w:rsidRPr="006507E6" w:rsidRDefault="006507E6" w:rsidP="00EB3EC8">
            <w:pPr>
              <w:numPr>
                <w:ilvl w:val="0"/>
                <w:numId w:val="27"/>
              </w:numPr>
              <w:spacing w:after="200"/>
              <w:contextualSpacing/>
              <w:rPr>
                <w:rFonts w:eastAsia="Calibri"/>
                <w:color w:val="00000A"/>
                <w:sz w:val="22"/>
                <w:szCs w:val="22"/>
                <w:lang w:eastAsia="en-US"/>
              </w:rPr>
            </w:pPr>
            <w:r w:rsidRPr="006507E6">
              <w:rPr>
                <w:rFonts w:eastAsia="Calibri"/>
                <w:color w:val="00000A"/>
                <w:sz w:val="22"/>
                <w:szCs w:val="22"/>
                <w:lang w:eastAsia="en-US"/>
              </w:rPr>
              <w:t>Овощи,</w:t>
            </w:r>
          </w:p>
          <w:p w14:paraId="293097E3" w14:textId="77777777" w:rsidR="006507E6" w:rsidRPr="006507E6" w:rsidRDefault="006507E6" w:rsidP="00EB3EC8">
            <w:pPr>
              <w:numPr>
                <w:ilvl w:val="0"/>
                <w:numId w:val="27"/>
              </w:numPr>
              <w:spacing w:after="200"/>
              <w:contextualSpacing/>
              <w:rPr>
                <w:rFonts w:eastAsia="Calibri"/>
                <w:color w:val="00000A"/>
                <w:sz w:val="22"/>
                <w:szCs w:val="22"/>
                <w:lang w:eastAsia="en-US"/>
              </w:rPr>
            </w:pPr>
            <w:r w:rsidRPr="006507E6">
              <w:rPr>
                <w:rFonts w:eastAsia="Calibri"/>
                <w:color w:val="00000A"/>
                <w:sz w:val="22"/>
                <w:szCs w:val="22"/>
                <w:lang w:eastAsia="en-US"/>
              </w:rPr>
              <w:t>Фрукты,</w:t>
            </w:r>
          </w:p>
          <w:p w14:paraId="483FA140" w14:textId="77777777" w:rsidR="006507E6" w:rsidRPr="006507E6" w:rsidRDefault="006507E6" w:rsidP="00EB3EC8">
            <w:pPr>
              <w:numPr>
                <w:ilvl w:val="0"/>
                <w:numId w:val="27"/>
              </w:numPr>
              <w:spacing w:after="200"/>
              <w:contextualSpacing/>
              <w:rPr>
                <w:rFonts w:eastAsia="Calibri"/>
                <w:color w:val="00000A"/>
                <w:sz w:val="22"/>
                <w:szCs w:val="22"/>
                <w:lang w:eastAsia="en-US"/>
              </w:rPr>
            </w:pPr>
            <w:r w:rsidRPr="006507E6">
              <w:rPr>
                <w:rFonts w:eastAsia="Calibri"/>
                <w:color w:val="00000A"/>
                <w:sz w:val="22"/>
                <w:szCs w:val="22"/>
                <w:lang w:eastAsia="en-US"/>
              </w:rPr>
              <w:t>Профессии,</w:t>
            </w:r>
          </w:p>
          <w:p w14:paraId="4C1A0085" w14:textId="77777777" w:rsidR="006507E6" w:rsidRPr="006507E6" w:rsidRDefault="006507E6" w:rsidP="00EB3EC8">
            <w:pPr>
              <w:numPr>
                <w:ilvl w:val="0"/>
                <w:numId w:val="27"/>
              </w:numPr>
              <w:spacing w:after="200"/>
              <w:contextualSpacing/>
              <w:rPr>
                <w:rFonts w:eastAsia="Calibri"/>
                <w:color w:val="00000A"/>
                <w:sz w:val="22"/>
                <w:szCs w:val="22"/>
                <w:lang w:eastAsia="en-US"/>
              </w:rPr>
            </w:pPr>
            <w:r w:rsidRPr="006507E6">
              <w:rPr>
                <w:rFonts w:eastAsia="Calibri"/>
                <w:color w:val="00000A"/>
                <w:sz w:val="22"/>
                <w:szCs w:val="22"/>
                <w:lang w:eastAsia="en-US"/>
              </w:rPr>
              <w:t>Домашние животные,</w:t>
            </w:r>
          </w:p>
          <w:p w14:paraId="1C92DA37" w14:textId="77777777" w:rsidR="006507E6" w:rsidRPr="006507E6" w:rsidRDefault="006507E6" w:rsidP="00EB3EC8">
            <w:pPr>
              <w:numPr>
                <w:ilvl w:val="0"/>
                <w:numId w:val="27"/>
              </w:numPr>
              <w:spacing w:after="200"/>
              <w:contextualSpacing/>
              <w:rPr>
                <w:rFonts w:eastAsia="Calibri"/>
                <w:color w:val="00000A"/>
                <w:sz w:val="22"/>
                <w:szCs w:val="22"/>
                <w:lang w:eastAsia="en-US"/>
              </w:rPr>
            </w:pPr>
            <w:r w:rsidRPr="006507E6">
              <w:rPr>
                <w:rFonts w:eastAsia="Calibri"/>
                <w:color w:val="00000A"/>
                <w:sz w:val="22"/>
                <w:szCs w:val="22"/>
                <w:lang w:eastAsia="en-US"/>
              </w:rPr>
              <w:t>Дикие животные,</w:t>
            </w:r>
          </w:p>
          <w:p w14:paraId="48CA3909" w14:textId="77777777" w:rsidR="006507E6" w:rsidRPr="006507E6" w:rsidRDefault="006507E6" w:rsidP="00EB3EC8">
            <w:pPr>
              <w:numPr>
                <w:ilvl w:val="0"/>
                <w:numId w:val="27"/>
              </w:numPr>
              <w:spacing w:after="200"/>
              <w:contextualSpacing/>
              <w:rPr>
                <w:rFonts w:eastAsia="Calibri"/>
                <w:color w:val="00000A"/>
                <w:sz w:val="22"/>
                <w:szCs w:val="22"/>
                <w:lang w:eastAsia="en-US"/>
              </w:rPr>
            </w:pPr>
            <w:r w:rsidRPr="006507E6">
              <w:rPr>
                <w:rFonts w:eastAsia="Calibri"/>
                <w:color w:val="00000A"/>
                <w:sz w:val="22"/>
                <w:szCs w:val="22"/>
                <w:lang w:eastAsia="en-US"/>
              </w:rPr>
              <w:t>Времена года,</w:t>
            </w:r>
          </w:p>
          <w:p w14:paraId="10FAEBEF" w14:textId="77777777" w:rsidR="006507E6" w:rsidRPr="006507E6" w:rsidRDefault="006507E6" w:rsidP="00EB3EC8">
            <w:pPr>
              <w:numPr>
                <w:ilvl w:val="0"/>
                <w:numId w:val="27"/>
              </w:numPr>
              <w:spacing w:after="200"/>
              <w:contextualSpacing/>
              <w:rPr>
                <w:rFonts w:eastAsia="Calibri"/>
                <w:color w:val="00000A"/>
                <w:sz w:val="22"/>
                <w:szCs w:val="22"/>
                <w:lang w:eastAsia="en-US"/>
              </w:rPr>
            </w:pPr>
            <w:r w:rsidRPr="006507E6">
              <w:rPr>
                <w:rFonts w:eastAsia="Calibri"/>
                <w:color w:val="00000A"/>
                <w:sz w:val="22"/>
                <w:szCs w:val="22"/>
                <w:lang w:eastAsia="en-US"/>
              </w:rPr>
              <w:t>Спецтранспорт,</w:t>
            </w:r>
          </w:p>
          <w:p w14:paraId="0539E541" w14:textId="77777777" w:rsidR="006507E6" w:rsidRPr="006507E6" w:rsidRDefault="006507E6" w:rsidP="00EB3EC8">
            <w:pPr>
              <w:numPr>
                <w:ilvl w:val="0"/>
                <w:numId w:val="27"/>
              </w:numPr>
              <w:spacing w:after="200"/>
              <w:contextualSpacing/>
              <w:rPr>
                <w:rFonts w:eastAsia="Calibri"/>
                <w:color w:val="00000A"/>
                <w:sz w:val="22"/>
                <w:szCs w:val="22"/>
                <w:lang w:eastAsia="en-US"/>
              </w:rPr>
            </w:pPr>
            <w:r w:rsidRPr="006507E6">
              <w:rPr>
                <w:rFonts w:eastAsia="Calibri"/>
                <w:color w:val="00000A"/>
                <w:sz w:val="22"/>
                <w:szCs w:val="22"/>
                <w:lang w:eastAsia="en-US"/>
              </w:rPr>
              <w:t>ПДД</w:t>
            </w:r>
          </w:p>
          <w:p w14:paraId="191C8F49" w14:textId="77777777" w:rsidR="006507E6" w:rsidRPr="006507E6" w:rsidRDefault="006507E6" w:rsidP="00EB3EC8">
            <w:pPr>
              <w:numPr>
                <w:ilvl w:val="0"/>
                <w:numId w:val="27"/>
              </w:numPr>
              <w:spacing w:after="200"/>
              <w:contextualSpacing/>
              <w:rPr>
                <w:rFonts w:eastAsia="Calibri"/>
                <w:color w:val="00000A"/>
                <w:sz w:val="22"/>
                <w:szCs w:val="22"/>
                <w:lang w:eastAsia="en-US"/>
              </w:rPr>
            </w:pPr>
            <w:r w:rsidRPr="006507E6">
              <w:rPr>
                <w:rFonts w:eastAsia="Calibri"/>
                <w:color w:val="00000A"/>
                <w:sz w:val="22"/>
                <w:szCs w:val="22"/>
                <w:lang w:eastAsia="en-US"/>
              </w:rPr>
              <w:t>Морские животные</w:t>
            </w:r>
          </w:p>
          <w:p w14:paraId="77B19E7C" w14:textId="77777777" w:rsidR="006507E6" w:rsidRPr="006507E6" w:rsidRDefault="006507E6" w:rsidP="00042A92">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 xml:space="preserve">Дидактический материал под редакцией Г.А. Каше, Т.Б. Филичевой, Н. В. </w:t>
            </w:r>
            <w:proofErr w:type="spellStart"/>
            <w:r w:rsidRPr="006507E6">
              <w:rPr>
                <w:rFonts w:eastAsia="SimSun"/>
                <w:i/>
                <w:kern w:val="3"/>
                <w:sz w:val="22"/>
                <w:szCs w:val="22"/>
                <w:lang w:eastAsia="zh-CN" w:bidi="hi-IN"/>
              </w:rPr>
              <w:t>Нищевой</w:t>
            </w:r>
            <w:proofErr w:type="spellEnd"/>
            <w:r w:rsidRPr="006507E6">
              <w:rPr>
                <w:rFonts w:eastAsia="SimSun"/>
                <w:i/>
                <w:kern w:val="3"/>
                <w:sz w:val="22"/>
                <w:szCs w:val="22"/>
                <w:lang w:eastAsia="zh-CN" w:bidi="hi-IN"/>
              </w:rPr>
              <w:t>.</w:t>
            </w:r>
            <w:r w:rsidRPr="006507E6">
              <w:rPr>
                <w:rFonts w:eastAsia="SimSun"/>
                <w:kern w:val="3"/>
                <w:sz w:val="22"/>
                <w:szCs w:val="22"/>
                <w:lang w:eastAsia="zh-CN" w:bidi="hi-IN"/>
              </w:rPr>
              <w:t xml:space="preserve"> </w:t>
            </w:r>
          </w:p>
          <w:p w14:paraId="7419F960" w14:textId="77777777" w:rsidR="006507E6" w:rsidRPr="006507E6" w:rsidRDefault="006507E6" w:rsidP="00042A92">
            <w:pPr>
              <w:widowControl w:val="0"/>
              <w:suppressLineNumbers/>
              <w:suppressAutoHyphens/>
              <w:autoSpaceDN w:val="0"/>
              <w:rPr>
                <w:rFonts w:eastAsia="SimSun"/>
                <w:i/>
                <w:kern w:val="3"/>
                <w:sz w:val="22"/>
                <w:szCs w:val="22"/>
                <w:lang w:eastAsia="zh-CN" w:bidi="hi-IN"/>
              </w:rPr>
            </w:pPr>
            <w:r w:rsidRPr="006507E6">
              <w:rPr>
                <w:rFonts w:eastAsia="SimSun"/>
                <w:i/>
                <w:kern w:val="3"/>
                <w:sz w:val="22"/>
                <w:szCs w:val="22"/>
                <w:lang w:eastAsia="zh-CN" w:bidi="hi-IN"/>
              </w:rPr>
              <w:t>- Сюжетные картинки для составления предложений разных моделей по темам:</w:t>
            </w:r>
          </w:p>
          <w:p w14:paraId="2380BB4F" w14:textId="77777777" w:rsidR="006507E6" w:rsidRPr="006507E6" w:rsidRDefault="006507E6" w:rsidP="00EB3EC8">
            <w:pPr>
              <w:widowControl w:val="0"/>
              <w:numPr>
                <w:ilvl w:val="0"/>
                <w:numId w:val="28"/>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Сельское хозяйство,</w:t>
            </w:r>
          </w:p>
          <w:p w14:paraId="1C9E7AAD" w14:textId="77777777" w:rsidR="006507E6" w:rsidRPr="006507E6" w:rsidRDefault="006507E6" w:rsidP="00EB3EC8">
            <w:pPr>
              <w:widowControl w:val="0"/>
              <w:numPr>
                <w:ilvl w:val="0"/>
                <w:numId w:val="28"/>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Лес,</w:t>
            </w:r>
          </w:p>
          <w:p w14:paraId="06D50270" w14:textId="77777777" w:rsidR="006507E6" w:rsidRPr="006507E6" w:rsidRDefault="006507E6" w:rsidP="00EB3EC8">
            <w:pPr>
              <w:widowControl w:val="0"/>
              <w:numPr>
                <w:ilvl w:val="0"/>
                <w:numId w:val="28"/>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Профессии,</w:t>
            </w:r>
          </w:p>
          <w:p w14:paraId="34CB3005" w14:textId="77777777" w:rsidR="006507E6" w:rsidRPr="006507E6" w:rsidRDefault="006507E6" w:rsidP="00EB3EC8">
            <w:pPr>
              <w:widowControl w:val="0"/>
              <w:numPr>
                <w:ilvl w:val="0"/>
                <w:numId w:val="28"/>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Твой друг – книга </w:t>
            </w:r>
          </w:p>
          <w:p w14:paraId="71FE0588" w14:textId="77777777" w:rsidR="006507E6" w:rsidRPr="006507E6" w:rsidRDefault="006507E6" w:rsidP="00042A92">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w:t>
            </w:r>
            <w:r w:rsidRPr="006507E6">
              <w:rPr>
                <w:rFonts w:eastAsia="SimSun"/>
                <w:i/>
                <w:kern w:val="3"/>
                <w:sz w:val="22"/>
                <w:szCs w:val="22"/>
                <w:lang w:eastAsia="zh-CN" w:bidi="hi-IN"/>
              </w:rPr>
              <w:t xml:space="preserve"> Наборы предметных картинок для составления предложений;</w:t>
            </w:r>
          </w:p>
          <w:p w14:paraId="39272AD1" w14:textId="77777777" w:rsidR="006507E6" w:rsidRPr="006507E6" w:rsidRDefault="006507E6" w:rsidP="00042A92">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Игры  по  формированию  навыков словообразования и словоизменения</w:t>
            </w:r>
            <w:r w:rsidRPr="006507E6">
              <w:rPr>
                <w:rFonts w:eastAsia="SimSun"/>
                <w:kern w:val="3"/>
                <w:sz w:val="22"/>
                <w:szCs w:val="22"/>
                <w:lang w:eastAsia="zh-CN" w:bidi="hi-IN"/>
              </w:rPr>
              <w:t>:</w:t>
            </w:r>
          </w:p>
          <w:p w14:paraId="2EA269DF" w14:textId="77777777" w:rsidR="006507E6" w:rsidRPr="006507E6" w:rsidRDefault="006507E6" w:rsidP="00EB3EC8">
            <w:pPr>
              <w:widowControl w:val="0"/>
              <w:numPr>
                <w:ilvl w:val="0"/>
                <w:numId w:val="29"/>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Игра «Назови ласково», </w:t>
            </w:r>
          </w:p>
          <w:p w14:paraId="27C4509A" w14:textId="77777777" w:rsidR="006507E6" w:rsidRPr="006507E6" w:rsidRDefault="006507E6" w:rsidP="00EB3EC8">
            <w:pPr>
              <w:widowControl w:val="0"/>
              <w:numPr>
                <w:ilvl w:val="0"/>
                <w:numId w:val="29"/>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Игра «Один – много»</w:t>
            </w:r>
          </w:p>
          <w:p w14:paraId="3154ED74" w14:textId="77777777" w:rsidR="006507E6" w:rsidRPr="006507E6" w:rsidRDefault="006507E6" w:rsidP="00EB3EC8">
            <w:pPr>
              <w:widowControl w:val="0"/>
              <w:numPr>
                <w:ilvl w:val="0"/>
                <w:numId w:val="29"/>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Игра «У кого кто?», </w:t>
            </w:r>
          </w:p>
          <w:p w14:paraId="222635E3" w14:textId="77777777" w:rsidR="006507E6" w:rsidRPr="006507E6" w:rsidRDefault="006507E6" w:rsidP="00EB3EC8">
            <w:pPr>
              <w:widowControl w:val="0"/>
              <w:numPr>
                <w:ilvl w:val="0"/>
                <w:numId w:val="29"/>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Игра «Скажи, чей?», </w:t>
            </w:r>
          </w:p>
          <w:p w14:paraId="2EEE0887" w14:textId="77777777" w:rsidR="006507E6" w:rsidRPr="006507E6" w:rsidRDefault="006507E6" w:rsidP="00EB3EC8">
            <w:pPr>
              <w:widowControl w:val="0"/>
              <w:numPr>
                <w:ilvl w:val="0"/>
                <w:numId w:val="29"/>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Игра «Антонимы – глаголы», </w:t>
            </w:r>
          </w:p>
          <w:p w14:paraId="7CC9EC52" w14:textId="77777777" w:rsidR="006507E6" w:rsidRPr="006507E6" w:rsidRDefault="006507E6" w:rsidP="00EB3EC8">
            <w:pPr>
              <w:widowControl w:val="0"/>
              <w:numPr>
                <w:ilvl w:val="0"/>
                <w:numId w:val="29"/>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Игра «Антонимы – прилагательные»,</w:t>
            </w:r>
          </w:p>
          <w:p w14:paraId="697BF85A" w14:textId="77777777" w:rsidR="006507E6" w:rsidRPr="006507E6" w:rsidRDefault="006507E6" w:rsidP="00EB3EC8">
            <w:pPr>
              <w:widowControl w:val="0"/>
              <w:numPr>
                <w:ilvl w:val="0"/>
                <w:numId w:val="29"/>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Игра «Антонимы» (глаголы, прилагательные, существительные, наречия),</w:t>
            </w:r>
          </w:p>
          <w:p w14:paraId="53F38A8E" w14:textId="77777777" w:rsidR="006507E6" w:rsidRPr="006507E6" w:rsidRDefault="006507E6" w:rsidP="00EB3EC8">
            <w:pPr>
              <w:widowControl w:val="0"/>
              <w:numPr>
                <w:ilvl w:val="0"/>
                <w:numId w:val="29"/>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Игра «Удивительные слова», </w:t>
            </w:r>
          </w:p>
          <w:p w14:paraId="41175F13" w14:textId="77777777" w:rsidR="006507E6" w:rsidRPr="006507E6" w:rsidRDefault="006507E6" w:rsidP="00EB3EC8">
            <w:pPr>
              <w:widowControl w:val="0"/>
              <w:numPr>
                <w:ilvl w:val="0"/>
                <w:numId w:val="29"/>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Игра «Кто, где живет?», </w:t>
            </w:r>
          </w:p>
          <w:p w14:paraId="38A72E8D" w14:textId="77777777" w:rsidR="006507E6" w:rsidRPr="006507E6" w:rsidRDefault="006507E6" w:rsidP="00EB3EC8">
            <w:pPr>
              <w:widowControl w:val="0"/>
              <w:numPr>
                <w:ilvl w:val="0"/>
                <w:numId w:val="29"/>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Игра «Скажи, какой», </w:t>
            </w:r>
          </w:p>
          <w:p w14:paraId="00B1981D" w14:textId="77777777" w:rsidR="006507E6" w:rsidRPr="006507E6" w:rsidRDefault="006507E6" w:rsidP="00EB3EC8">
            <w:pPr>
              <w:widowControl w:val="0"/>
              <w:numPr>
                <w:ilvl w:val="0"/>
                <w:numId w:val="29"/>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Игра «Посчитай», </w:t>
            </w:r>
          </w:p>
          <w:p w14:paraId="38254F8D" w14:textId="77777777" w:rsidR="006507E6" w:rsidRPr="006507E6" w:rsidRDefault="006507E6" w:rsidP="00EB3EC8">
            <w:pPr>
              <w:widowControl w:val="0"/>
              <w:numPr>
                <w:ilvl w:val="0"/>
                <w:numId w:val="29"/>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Игра «Что где растёт?», </w:t>
            </w:r>
          </w:p>
          <w:p w14:paraId="0A69A4DA" w14:textId="77777777" w:rsidR="006507E6" w:rsidRPr="006507E6" w:rsidRDefault="006507E6" w:rsidP="00EB3EC8">
            <w:pPr>
              <w:widowControl w:val="0"/>
              <w:numPr>
                <w:ilvl w:val="0"/>
                <w:numId w:val="29"/>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Игра «Кто, на чём поедет?»,</w:t>
            </w:r>
          </w:p>
          <w:p w14:paraId="11E5E8DC" w14:textId="77777777" w:rsidR="006507E6" w:rsidRPr="006507E6" w:rsidRDefault="006507E6" w:rsidP="00EB3EC8">
            <w:pPr>
              <w:widowControl w:val="0"/>
              <w:numPr>
                <w:ilvl w:val="0"/>
                <w:numId w:val="29"/>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Игра «Где растёт огурчик</w:t>
            </w:r>
            <w:r w:rsidRPr="006507E6">
              <w:rPr>
                <w:rFonts w:eastAsia="SimSun"/>
                <w:color w:val="00000A"/>
                <w:kern w:val="3"/>
                <w:sz w:val="22"/>
                <w:szCs w:val="22"/>
                <w:lang w:val="en-US" w:eastAsia="zh-CN" w:bidi="hi-IN"/>
              </w:rPr>
              <w:t>?</w:t>
            </w:r>
            <w:r w:rsidRPr="006507E6">
              <w:rPr>
                <w:rFonts w:eastAsia="SimSun"/>
                <w:color w:val="00000A"/>
                <w:kern w:val="3"/>
                <w:sz w:val="22"/>
                <w:szCs w:val="22"/>
                <w:lang w:eastAsia="zh-CN" w:bidi="hi-IN"/>
              </w:rPr>
              <w:t>»,</w:t>
            </w:r>
          </w:p>
          <w:p w14:paraId="3C22F319" w14:textId="77777777" w:rsidR="006507E6" w:rsidRPr="006507E6" w:rsidRDefault="006507E6" w:rsidP="00EB3EC8">
            <w:pPr>
              <w:widowControl w:val="0"/>
              <w:numPr>
                <w:ilvl w:val="0"/>
                <w:numId w:val="29"/>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Игра « Что без чего не бывает?», </w:t>
            </w:r>
          </w:p>
          <w:p w14:paraId="23D4E23F" w14:textId="77777777" w:rsidR="006507E6" w:rsidRPr="006507E6" w:rsidRDefault="006507E6" w:rsidP="00EB3EC8">
            <w:pPr>
              <w:widowControl w:val="0"/>
              <w:numPr>
                <w:ilvl w:val="0"/>
                <w:numId w:val="29"/>
              </w:numPr>
              <w:suppressLineNumbers/>
              <w:suppressAutoHyphens/>
              <w:autoSpaceDN w:val="0"/>
              <w:spacing w:after="200"/>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Игра </w:t>
            </w:r>
            <w:r w:rsidRPr="006507E6">
              <w:rPr>
                <w:rFonts w:eastAsia="Calibri"/>
                <w:color w:val="00000A"/>
                <w:sz w:val="22"/>
                <w:szCs w:val="22"/>
                <w:lang w:eastAsia="en-US"/>
              </w:rPr>
              <w:t xml:space="preserve"> «Множественное число»,</w:t>
            </w:r>
          </w:p>
          <w:p w14:paraId="38F84E66" w14:textId="77777777" w:rsidR="006507E6" w:rsidRPr="006507E6" w:rsidRDefault="006507E6" w:rsidP="00EB3EC8">
            <w:pPr>
              <w:widowControl w:val="0"/>
              <w:numPr>
                <w:ilvl w:val="0"/>
                <w:numId w:val="29"/>
              </w:numPr>
              <w:suppressLineNumbers/>
              <w:suppressAutoHyphens/>
              <w:autoSpaceDN w:val="0"/>
              <w:spacing w:after="200"/>
              <w:contextualSpacing/>
              <w:rPr>
                <w:rFonts w:eastAsia="SimSun"/>
                <w:color w:val="00000A"/>
                <w:kern w:val="3"/>
                <w:sz w:val="22"/>
                <w:szCs w:val="22"/>
                <w:lang w:eastAsia="zh-CN" w:bidi="hi-IN"/>
              </w:rPr>
            </w:pPr>
            <w:r w:rsidRPr="006507E6">
              <w:rPr>
                <w:rFonts w:eastAsia="Calibri"/>
                <w:color w:val="00000A"/>
                <w:sz w:val="22"/>
                <w:szCs w:val="22"/>
                <w:lang w:eastAsia="en-US"/>
              </w:rPr>
              <w:lastRenderedPageBreak/>
              <w:t>Игра «Говори правильно»,</w:t>
            </w:r>
          </w:p>
          <w:p w14:paraId="28E46BC8" w14:textId="77777777" w:rsidR="006507E6" w:rsidRPr="006507E6" w:rsidRDefault="006507E6" w:rsidP="00EB3EC8">
            <w:pPr>
              <w:widowControl w:val="0"/>
              <w:numPr>
                <w:ilvl w:val="0"/>
                <w:numId w:val="29"/>
              </w:numPr>
              <w:suppressLineNumbers/>
              <w:suppressAutoHyphens/>
              <w:autoSpaceDN w:val="0"/>
              <w:spacing w:after="200"/>
              <w:contextualSpacing/>
              <w:rPr>
                <w:rFonts w:eastAsia="SimSun"/>
                <w:color w:val="00000A"/>
                <w:kern w:val="3"/>
                <w:sz w:val="22"/>
                <w:szCs w:val="22"/>
                <w:lang w:eastAsia="zh-CN" w:bidi="hi-IN"/>
              </w:rPr>
            </w:pPr>
            <w:r w:rsidRPr="006507E6">
              <w:rPr>
                <w:rFonts w:eastAsia="Calibri"/>
                <w:color w:val="00000A"/>
                <w:sz w:val="22"/>
                <w:szCs w:val="22"/>
                <w:lang w:eastAsia="en-US"/>
              </w:rPr>
              <w:t>Игра «Многозначные слова»,</w:t>
            </w:r>
          </w:p>
          <w:p w14:paraId="5E07B17E" w14:textId="77777777" w:rsidR="006507E6" w:rsidRPr="006507E6" w:rsidRDefault="006507E6" w:rsidP="00EB3EC8">
            <w:pPr>
              <w:widowControl w:val="0"/>
              <w:numPr>
                <w:ilvl w:val="0"/>
                <w:numId w:val="29"/>
              </w:numPr>
              <w:suppressLineNumbers/>
              <w:suppressAutoHyphens/>
              <w:autoSpaceDN w:val="0"/>
              <w:spacing w:after="200"/>
              <w:contextualSpacing/>
              <w:rPr>
                <w:rFonts w:eastAsia="SimSun"/>
                <w:color w:val="00000A"/>
                <w:kern w:val="3"/>
                <w:sz w:val="22"/>
                <w:szCs w:val="22"/>
                <w:lang w:eastAsia="zh-CN" w:bidi="hi-IN"/>
              </w:rPr>
            </w:pPr>
            <w:r w:rsidRPr="006507E6">
              <w:rPr>
                <w:rFonts w:eastAsia="Calibri"/>
                <w:color w:val="00000A"/>
                <w:sz w:val="22"/>
                <w:szCs w:val="22"/>
                <w:lang w:eastAsia="en-US"/>
              </w:rPr>
              <w:t>Игра «Словообразование»,</w:t>
            </w:r>
          </w:p>
          <w:p w14:paraId="683126CE" w14:textId="77777777" w:rsidR="006507E6" w:rsidRPr="006507E6" w:rsidRDefault="006507E6" w:rsidP="00EB3EC8">
            <w:pPr>
              <w:widowControl w:val="0"/>
              <w:numPr>
                <w:ilvl w:val="0"/>
                <w:numId w:val="29"/>
              </w:numPr>
              <w:suppressLineNumbers/>
              <w:suppressAutoHyphens/>
              <w:autoSpaceDN w:val="0"/>
              <w:spacing w:after="200"/>
              <w:contextualSpacing/>
              <w:rPr>
                <w:rFonts w:eastAsia="SimSun"/>
                <w:color w:val="00000A"/>
                <w:kern w:val="3"/>
                <w:sz w:val="22"/>
                <w:szCs w:val="22"/>
                <w:lang w:eastAsia="zh-CN" w:bidi="hi-IN"/>
              </w:rPr>
            </w:pPr>
            <w:r w:rsidRPr="006507E6">
              <w:rPr>
                <w:rFonts w:eastAsia="Calibri"/>
                <w:color w:val="00000A"/>
                <w:sz w:val="22"/>
                <w:szCs w:val="22"/>
                <w:lang w:eastAsia="en-US"/>
              </w:rPr>
              <w:t>Игра «Какой, какая, какое</w:t>
            </w:r>
            <w:r w:rsidRPr="006507E6">
              <w:rPr>
                <w:rFonts w:eastAsia="Calibri"/>
                <w:color w:val="00000A"/>
                <w:sz w:val="22"/>
                <w:szCs w:val="22"/>
                <w:lang w:val="en-US" w:eastAsia="en-US"/>
              </w:rPr>
              <w:t>?</w:t>
            </w:r>
            <w:r w:rsidRPr="006507E6">
              <w:rPr>
                <w:rFonts w:eastAsia="Calibri"/>
                <w:color w:val="00000A"/>
                <w:sz w:val="22"/>
                <w:szCs w:val="22"/>
                <w:lang w:eastAsia="en-US"/>
              </w:rPr>
              <w:t>»</w:t>
            </w:r>
          </w:p>
          <w:p w14:paraId="40AAAC97" w14:textId="77777777" w:rsidR="006507E6" w:rsidRPr="006507E6" w:rsidRDefault="006507E6" w:rsidP="00EB3EC8">
            <w:pPr>
              <w:widowControl w:val="0"/>
              <w:numPr>
                <w:ilvl w:val="0"/>
                <w:numId w:val="29"/>
              </w:numPr>
              <w:suppressLineNumbers/>
              <w:suppressAutoHyphens/>
              <w:autoSpaceDN w:val="0"/>
              <w:spacing w:after="200"/>
              <w:contextualSpacing/>
              <w:rPr>
                <w:rFonts w:eastAsia="SimSun"/>
                <w:color w:val="00000A"/>
                <w:kern w:val="3"/>
                <w:sz w:val="22"/>
                <w:szCs w:val="22"/>
                <w:lang w:eastAsia="zh-CN" w:bidi="hi-IN"/>
              </w:rPr>
            </w:pPr>
            <w:r w:rsidRPr="006507E6">
              <w:rPr>
                <w:rFonts w:eastAsia="Calibri"/>
                <w:color w:val="00000A"/>
                <w:sz w:val="22"/>
                <w:szCs w:val="22"/>
                <w:lang w:eastAsia="en-US"/>
              </w:rPr>
              <w:t>Игра «Ударение»</w:t>
            </w:r>
          </w:p>
          <w:p w14:paraId="6EABEB14" w14:textId="77777777" w:rsidR="006507E6" w:rsidRPr="006507E6" w:rsidRDefault="006507E6" w:rsidP="00042A92">
            <w:pPr>
              <w:suppressAutoHyphens/>
              <w:rPr>
                <w:i/>
                <w:color w:val="00000A"/>
                <w:sz w:val="22"/>
                <w:szCs w:val="22"/>
                <w:lang w:eastAsia="en-US"/>
              </w:rPr>
            </w:pPr>
            <w:r w:rsidRPr="006507E6">
              <w:rPr>
                <w:rFonts w:eastAsia="SimSun"/>
                <w:i/>
                <w:color w:val="00000A"/>
                <w:kern w:val="3"/>
                <w:sz w:val="22"/>
                <w:szCs w:val="22"/>
                <w:lang w:eastAsia="zh-CN" w:bidi="hi-IN"/>
              </w:rPr>
              <w:t xml:space="preserve">- </w:t>
            </w:r>
            <w:r w:rsidRPr="006507E6">
              <w:rPr>
                <w:rFonts w:eastAsia="Calibri"/>
                <w:i/>
                <w:color w:val="00000A"/>
                <w:sz w:val="22"/>
                <w:szCs w:val="22"/>
                <w:lang w:eastAsia="en-US"/>
              </w:rPr>
              <w:t>Наглядно – дидактическое пособия</w:t>
            </w:r>
            <w:r w:rsidRPr="006507E6">
              <w:rPr>
                <w:rFonts w:eastAsia="Calibri"/>
                <w:i/>
                <w:color w:val="00000A"/>
                <w:sz w:val="22"/>
                <w:szCs w:val="22"/>
                <w:lang w:val="en-US" w:eastAsia="en-US"/>
              </w:rPr>
              <w:t>:</w:t>
            </w:r>
          </w:p>
          <w:p w14:paraId="54665061" w14:textId="77777777" w:rsidR="006507E6" w:rsidRPr="006507E6" w:rsidRDefault="006507E6" w:rsidP="00EB3EC8">
            <w:pPr>
              <w:numPr>
                <w:ilvl w:val="0"/>
                <w:numId w:val="30"/>
              </w:numPr>
              <w:spacing w:after="200"/>
              <w:rPr>
                <w:rFonts w:eastAsia="SimSun"/>
                <w:color w:val="00000A"/>
                <w:kern w:val="3"/>
                <w:sz w:val="22"/>
                <w:szCs w:val="22"/>
                <w:lang w:eastAsia="zh-CN" w:bidi="hi-IN"/>
              </w:rPr>
            </w:pPr>
            <w:r w:rsidRPr="006507E6">
              <w:rPr>
                <w:rFonts w:eastAsia="Calibri"/>
                <w:color w:val="00000A"/>
                <w:sz w:val="22"/>
                <w:szCs w:val="22"/>
                <w:lang w:eastAsia="en-US"/>
              </w:rPr>
              <w:t xml:space="preserve"> «Грамматика в картинках» (для детей 2-4 лет)</w:t>
            </w:r>
          </w:p>
          <w:p w14:paraId="74268BA7" w14:textId="77777777" w:rsidR="006507E6" w:rsidRPr="006507E6" w:rsidRDefault="006507E6" w:rsidP="00EB3EC8">
            <w:pPr>
              <w:numPr>
                <w:ilvl w:val="0"/>
                <w:numId w:val="30"/>
              </w:numPr>
              <w:spacing w:after="200"/>
              <w:rPr>
                <w:rFonts w:eastAsia="SimSun"/>
                <w:color w:val="00000A"/>
                <w:kern w:val="3"/>
                <w:sz w:val="22"/>
                <w:szCs w:val="22"/>
                <w:lang w:eastAsia="zh-CN" w:bidi="hi-IN"/>
              </w:rPr>
            </w:pPr>
            <w:r w:rsidRPr="006507E6">
              <w:rPr>
                <w:rFonts w:eastAsia="Calibri"/>
                <w:color w:val="00000A"/>
                <w:sz w:val="22"/>
                <w:szCs w:val="22"/>
                <w:lang w:eastAsia="en-US"/>
              </w:rPr>
              <w:t>«Грамматика в картинках» (для детей 4-6 лет)</w:t>
            </w:r>
          </w:p>
          <w:p w14:paraId="05C86D86" w14:textId="77777777" w:rsidR="006507E6" w:rsidRPr="006507E6" w:rsidRDefault="006507E6" w:rsidP="00EB3EC8">
            <w:pPr>
              <w:numPr>
                <w:ilvl w:val="0"/>
                <w:numId w:val="30"/>
              </w:numPr>
              <w:spacing w:after="200"/>
              <w:rPr>
                <w:rFonts w:eastAsia="SimSun"/>
                <w:color w:val="00000A"/>
                <w:kern w:val="3"/>
                <w:sz w:val="22"/>
                <w:szCs w:val="22"/>
                <w:lang w:eastAsia="zh-CN" w:bidi="hi-IN"/>
              </w:rPr>
            </w:pPr>
            <w:r w:rsidRPr="006507E6">
              <w:rPr>
                <w:rFonts w:eastAsia="SimSun"/>
                <w:color w:val="00000A"/>
                <w:kern w:val="3"/>
                <w:sz w:val="22"/>
                <w:szCs w:val="22"/>
                <w:lang w:eastAsia="zh-CN" w:bidi="hi-IN"/>
              </w:rPr>
              <w:t>«Учимся употреблять предлоги в речи»</w:t>
            </w:r>
          </w:p>
          <w:p w14:paraId="751E57DD" w14:textId="77777777" w:rsidR="006507E6" w:rsidRPr="006507E6" w:rsidRDefault="006507E6" w:rsidP="00042A92">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Наборы картинок для составления предложений с предлогами.</w:t>
            </w:r>
          </w:p>
          <w:p w14:paraId="281D9D3E" w14:textId="77777777" w:rsidR="006507E6" w:rsidRPr="006507E6" w:rsidRDefault="006507E6" w:rsidP="00042A92">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Карточки – схемы предлогов для составления предложений</w:t>
            </w:r>
            <w:r w:rsidRPr="006507E6">
              <w:rPr>
                <w:rFonts w:eastAsia="SimSun"/>
                <w:kern w:val="3"/>
                <w:sz w:val="22"/>
                <w:szCs w:val="22"/>
                <w:lang w:eastAsia="zh-CN" w:bidi="hi-IN"/>
              </w:rPr>
              <w:t xml:space="preserve"> (на каждого ребёнка).</w:t>
            </w:r>
          </w:p>
          <w:p w14:paraId="132612FE" w14:textId="77777777" w:rsidR="006507E6" w:rsidRPr="006507E6" w:rsidRDefault="006507E6" w:rsidP="00042A92">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 xml:space="preserve">Карточки – схемы предлогов для составления предложений </w:t>
            </w:r>
            <w:r w:rsidRPr="006507E6">
              <w:rPr>
                <w:rFonts w:eastAsia="SimSun"/>
                <w:kern w:val="3"/>
                <w:sz w:val="22"/>
                <w:szCs w:val="22"/>
                <w:lang w:eastAsia="zh-CN" w:bidi="hi-IN"/>
              </w:rPr>
              <w:t>(демонстрационные)</w:t>
            </w:r>
          </w:p>
          <w:p w14:paraId="36B347FB" w14:textId="77777777" w:rsidR="006507E6" w:rsidRPr="006507E6" w:rsidRDefault="006507E6" w:rsidP="00042A92">
            <w:pPr>
              <w:widowControl w:val="0"/>
              <w:suppressLineNumbers/>
              <w:suppressAutoHyphens/>
              <w:autoSpaceDN w:val="0"/>
              <w:rPr>
                <w:rFonts w:eastAsia="SimSun"/>
                <w:i/>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 xml:space="preserve">Альбомы «Логопедические домашние задания для детей 5-7 лет с ОНР» под редакцией Н.Э. </w:t>
            </w:r>
            <w:proofErr w:type="spellStart"/>
            <w:r w:rsidRPr="006507E6">
              <w:rPr>
                <w:rFonts w:eastAsia="SimSun"/>
                <w:i/>
                <w:kern w:val="3"/>
                <w:sz w:val="22"/>
                <w:szCs w:val="22"/>
                <w:lang w:eastAsia="zh-CN" w:bidi="hi-IN"/>
              </w:rPr>
              <w:t>Теремковой</w:t>
            </w:r>
            <w:proofErr w:type="spellEnd"/>
            <w:r w:rsidRPr="006507E6">
              <w:rPr>
                <w:rFonts w:eastAsia="SimSun"/>
                <w:i/>
                <w:kern w:val="3"/>
                <w:sz w:val="22"/>
                <w:szCs w:val="22"/>
                <w:lang w:eastAsia="zh-CN" w:bidi="hi-IN"/>
              </w:rPr>
              <w:t xml:space="preserve">. </w:t>
            </w:r>
          </w:p>
          <w:p w14:paraId="16DD3A62" w14:textId="77777777" w:rsidR="006507E6" w:rsidRPr="006507E6" w:rsidRDefault="006507E6" w:rsidP="00042A92">
            <w:pPr>
              <w:rPr>
                <w:rFonts w:eastAsia="SimSun"/>
                <w:kern w:val="3"/>
                <w:sz w:val="22"/>
                <w:szCs w:val="22"/>
                <w:lang w:eastAsia="zh-CN" w:bidi="hi-IN"/>
              </w:rPr>
            </w:pPr>
            <w:r w:rsidRPr="006507E6">
              <w:rPr>
                <w:rFonts w:eastAsiaTheme="minorHAnsi"/>
                <w:sz w:val="22"/>
                <w:szCs w:val="22"/>
                <w:lang w:eastAsia="en-US"/>
              </w:rPr>
              <w:t xml:space="preserve"> - </w:t>
            </w:r>
            <w:r w:rsidRPr="006507E6">
              <w:rPr>
                <w:rFonts w:eastAsiaTheme="minorHAnsi"/>
                <w:i/>
                <w:sz w:val="22"/>
                <w:szCs w:val="22"/>
                <w:lang w:eastAsia="en-US"/>
              </w:rPr>
              <w:t>Альбом Ткаченко Т.А. «Формирование лексико-грамматических представлений»</w:t>
            </w:r>
          </w:p>
        </w:tc>
      </w:tr>
      <w:tr w:rsidR="006507E6" w:rsidRPr="006507E6" w14:paraId="2B9931B7" w14:textId="77777777" w:rsidTr="006507E6">
        <w:tc>
          <w:tcPr>
            <w:tcW w:w="2685" w:type="dxa"/>
            <w:tcBorders>
              <w:top w:val="nil"/>
              <w:left w:val="single" w:sz="8" w:space="0" w:color="808080"/>
              <w:bottom w:val="single" w:sz="8" w:space="0" w:color="808080"/>
              <w:right w:val="nil"/>
            </w:tcBorders>
            <w:tcMar>
              <w:top w:w="28" w:type="dxa"/>
              <w:left w:w="28" w:type="dxa"/>
              <w:bottom w:w="28" w:type="dxa"/>
              <w:right w:w="28" w:type="dxa"/>
            </w:tcMar>
            <w:hideMark/>
          </w:tcPr>
          <w:p w14:paraId="13B7A0BD"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r w:rsidRPr="006507E6">
              <w:rPr>
                <w:rFonts w:eastAsia="SimSun"/>
                <w:kern w:val="3"/>
                <w:szCs w:val="22"/>
                <w:lang w:eastAsia="zh-CN" w:bidi="hi-IN"/>
              </w:rPr>
              <w:lastRenderedPageBreak/>
              <w:t>Связная речь</w:t>
            </w:r>
          </w:p>
        </w:tc>
        <w:tc>
          <w:tcPr>
            <w:tcW w:w="6960" w:type="dxa"/>
            <w:tcBorders>
              <w:top w:val="nil"/>
              <w:left w:val="single" w:sz="8" w:space="0" w:color="808080"/>
              <w:bottom w:val="single" w:sz="8" w:space="0" w:color="808080"/>
              <w:right w:val="single" w:sz="8" w:space="0" w:color="808080"/>
            </w:tcBorders>
            <w:tcMar>
              <w:top w:w="28" w:type="dxa"/>
              <w:left w:w="28" w:type="dxa"/>
              <w:bottom w:w="28" w:type="dxa"/>
              <w:right w:w="28" w:type="dxa"/>
            </w:tcMar>
          </w:tcPr>
          <w:p w14:paraId="069E410A" w14:textId="77777777" w:rsidR="006507E6" w:rsidRPr="006507E6" w:rsidRDefault="006507E6" w:rsidP="006507E6">
            <w:pPr>
              <w:widowControl w:val="0"/>
              <w:suppressLineNumbers/>
              <w:suppressAutoHyphens/>
              <w:autoSpaceDN w:val="0"/>
              <w:rPr>
                <w:rFonts w:eastAsia="SimSun"/>
                <w:i/>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Альбом «</w:t>
            </w:r>
            <w:proofErr w:type="spellStart"/>
            <w:r w:rsidRPr="006507E6">
              <w:rPr>
                <w:rFonts w:eastAsia="SimSun"/>
                <w:i/>
                <w:kern w:val="3"/>
                <w:sz w:val="22"/>
                <w:szCs w:val="22"/>
                <w:lang w:eastAsia="zh-CN" w:bidi="hi-IN"/>
              </w:rPr>
              <w:t>Потешки</w:t>
            </w:r>
            <w:proofErr w:type="spellEnd"/>
            <w:r w:rsidRPr="006507E6">
              <w:rPr>
                <w:rFonts w:eastAsia="SimSun"/>
                <w:i/>
                <w:kern w:val="3"/>
                <w:sz w:val="22"/>
                <w:szCs w:val="22"/>
                <w:lang w:eastAsia="zh-CN" w:bidi="hi-IN"/>
              </w:rPr>
              <w:t>»;</w:t>
            </w:r>
          </w:p>
          <w:p w14:paraId="0031CFF7" w14:textId="77777777" w:rsidR="006507E6" w:rsidRPr="006507E6" w:rsidRDefault="006507E6" w:rsidP="006507E6">
            <w:pPr>
              <w:widowControl w:val="0"/>
              <w:suppressLineNumbers/>
              <w:suppressAutoHyphens/>
              <w:autoSpaceDN w:val="0"/>
              <w:rPr>
                <w:rFonts w:eastAsia="SimSun"/>
                <w:i/>
                <w:kern w:val="3"/>
                <w:sz w:val="22"/>
                <w:szCs w:val="22"/>
                <w:lang w:eastAsia="zh-CN" w:bidi="hi-IN"/>
              </w:rPr>
            </w:pPr>
            <w:r w:rsidRPr="006507E6">
              <w:rPr>
                <w:rFonts w:eastAsia="SimSun"/>
                <w:i/>
                <w:kern w:val="3"/>
                <w:sz w:val="22"/>
                <w:szCs w:val="22"/>
                <w:lang w:eastAsia="zh-CN" w:bidi="hi-IN"/>
              </w:rPr>
              <w:t xml:space="preserve">-  Серии сюжетных картинок по лексическим темам. </w:t>
            </w:r>
          </w:p>
          <w:p w14:paraId="1203D41B" w14:textId="77777777" w:rsidR="006507E6" w:rsidRPr="006507E6" w:rsidRDefault="006507E6" w:rsidP="006507E6">
            <w:pPr>
              <w:widowControl w:val="0"/>
              <w:suppressLineNumbers/>
              <w:suppressAutoHyphens/>
              <w:autoSpaceDN w:val="0"/>
              <w:jc w:val="center"/>
              <w:rPr>
                <w:rFonts w:eastAsia="SimSun"/>
                <w:i/>
                <w:kern w:val="3"/>
                <w:sz w:val="22"/>
                <w:szCs w:val="22"/>
                <w:lang w:eastAsia="zh-CN" w:bidi="hi-IN"/>
              </w:rPr>
            </w:pPr>
            <w:r w:rsidRPr="006507E6">
              <w:rPr>
                <w:rFonts w:eastAsia="SimSun"/>
                <w:i/>
                <w:kern w:val="3"/>
                <w:sz w:val="22"/>
                <w:szCs w:val="22"/>
                <w:lang w:eastAsia="zh-CN" w:bidi="hi-IN"/>
              </w:rPr>
              <w:t>Из 2х картинок</w:t>
            </w:r>
          </w:p>
          <w:p w14:paraId="37ECCB14" w14:textId="77777777" w:rsidR="006507E6" w:rsidRPr="006507E6" w:rsidRDefault="006507E6" w:rsidP="00EB3EC8">
            <w:pPr>
              <w:widowControl w:val="0"/>
              <w:numPr>
                <w:ilvl w:val="0"/>
                <w:numId w:val="31"/>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«Собака Пушок»</w:t>
            </w:r>
          </w:p>
          <w:p w14:paraId="12379A1D" w14:textId="77777777" w:rsidR="006507E6" w:rsidRPr="006507E6" w:rsidRDefault="006507E6" w:rsidP="00EB3EC8">
            <w:pPr>
              <w:widowControl w:val="0"/>
              <w:numPr>
                <w:ilvl w:val="0"/>
                <w:numId w:val="31"/>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«Как вороны гнездо спасли»</w:t>
            </w:r>
          </w:p>
          <w:p w14:paraId="7A1FFA09" w14:textId="77777777" w:rsidR="006507E6" w:rsidRPr="006507E6" w:rsidRDefault="006507E6" w:rsidP="006507E6">
            <w:pPr>
              <w:widowControl w:val="0"/>
              <w:suppressLineNumbers/>
              <w:suppressAutoHyphens/>
              <w:autoSpaceDN w:val="0"/>
              <w:jc w:val="center"/>
              <w:rPr>
                <w:rFonts w:eastAsia="SimSun"/>
                <w:i/>
                <w:kern w:val="3"/>
                <w:sz w:val="22"/>
                <w:szCs w:val="22"/>
                <w:lang w:eastAsia="zh-CN" w:bidi="hi-IN"/>
              </w:rPr>
            </w:pPr>
            <w:r w:rsidRPr="006507E6">
              <w:rPr>
                <w:rFonts w:eastAsia="SimSun"/>
                <w:i/>
                <w:kern w:val="3"/>
                <w:sz w:val="22"/>
                <w:szCs w:val="22"/>
                <w:lang w:eastAsia="zh-CN" w:bidi="hi-IN"/>
              </w:rPr>
              <w:t>Из 3х картинок</w:t>
            </w:r>
          </w:p>
          <w:p w14:paraId="37C8319E" w14:textId="77777777" w:rsidR="006507E6" w:rsidRPr="006507E6" w:rsidRDefault="006507E6" w:rsidP="00EB3EC8">
            <w:pPr>
              <w:widowControl w:val="0"/>
              <w:numPr>
                <w:ilvl w:val="0"/>
                <w:numId w:val="32"/>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«Рыбалка»</w:t>
            </w:r>
          </w:p>
          <w:p w14:paraId="1624481A" w14:textId="77777777" w:rsidR="006507E6" w:rsidRPr="006507E6" w:rsidRDefault="006507E6" w:rsidP="00EB3EC8">
            <w:pPr>
              <w:widowControl w:val="0"/>
              <w:numPr>
                <w:ilvl w:val="0"/>
                <w:numId w:val="32"/>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«Кормушка»</w:t>
            </w:r>
          </w:p>
          <w:p w14:paraId="08EECEC9" w14:textId="77777777" w:rsidR="006507E6" w:rsidRPr="006507E6" w:rsidRDefault="006507E6" w:rsidP="00EB3EC8">
            <w:pPr>
              <w:widowControl w:val="0"/>
              <w:numPr>
                <w:ilvl w:val="0"/>
                <w:numId w:val="32"/>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«Жучка»</w:t>
            </w:r>
          </w:p>
          <w:p w14:paraId="4C7FB77B" w14:textId="77777777" w:rsidR="006507E6" w:rsidRPr="006507E6" w:rsidRDefault="006507E6" w:rsidP="00EB3EC8">
            <w:pPr>
              <w:widowControl w:val="0"/>
              <w:numPr>
                <w:ilvl w:val="0"/>
                <w:numId w:val="32"/>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«Кот Шалун»</w:t>
            </w:r>
          </w:p>
          <w:p w14:paraId="5AAEC7F1" w14:textId="77777777" w:rsidR="006507E6" w:rsidRPr="006507E6" w:rsidRDefault="006507E6" w:rsidP="00EB3EC8">
            <w:pPr>
              <w:widowControl w:val="0"/>
              <w:numPr>
                <w:ilvl w:val="0"/>
                <w:numId w:val="32"/>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«Сом»</w:t>
            </w:r>
          </w:p>
          <w:p w14:paraId="7E3955B8" w14:textId="77777777" w:rsidR="006507E6" w:rsidRPr="006507E6" w:rsidRDefault="006507E6" w:rsidP="00EB3EC8">
            <w:pPr>
              <w:widowControl w:val="0"/>
              <w:numPr>
                <w:ilvl w:val="0"/>
                <w:numId w:val="32"/>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«Зайцы и морковка»</w:t>
            </w:r>
          </w:p>
          <w:p w14:paraId="789A66A1" w14:textId="77777777" w:rsidR="006507E6" w:rsidRPr="006507E6" w:rsidRDefault="006507E6" w:rsidP="00EB3EC8">
            <w:pPr>
              <w:widowControl w:val="0"/>
              <w:numPr>
                <w:ilvl w:val="0"/>
                <w:numId w:val="32"/>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«Хитрая лиса»</w:t>
            </w:r>
          </w:p>
          <w:p w14:paraId="5660392E" w14:textId="77777777" w:rsidR="006507E6" w:rsidRPr="006507E6" w:rsidRDefault="006507E6" w:rsidP="00EB3EC8">
            <w:pPr>
              <w:widowControl w:val="0"/>
              <w:numPr>
                <w:ilvl w:val="0"/>
                <w:numId w:val="32"/>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«Цыплёнок»</w:t>
            </w:r>
          </w:p>
          <w:p w14:paraId="447E7BF1" w14:textId="77777777" w:rsidR="006507E6" w:rsidRPr="006507E6" w:rsidRDefault="006507E6" w:rsidP="00EB3EC8">
            <w:pPr>
              <w:widowControl w:val="0"/>
              <w:numPr>
                <w:ilvl w:val="0"/>
                <w:numId w:val="32"/>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«Козлята»</w:t>
            </w:r>
          </w:p>
          <w:p w14:paraId="4365AB69" w14:textId="77777777" w:rsidR="006507E6" w:rsidRPr="006507E6" w:rsidRDefault="006507E6" w:rsidP="00EB3EC8">
            <w:pPr>
              <w:widowControl w:val="0"/>
              <w:numPr>
                <w:ilvl w:val="0"/>
                <w:numId w:val="32"/>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«Как мальчики щенков спасли»</w:t>
            </w:r>
          </w:p>
          <w:p w14:paraId="2E6DB356" w14:textId="77777777" w:rsidR="006507E6" w:rsidRPr="006507E6" w:rsidRDefault="006507E6" w:rsidP="00EB3EC8">
            <w:pPr>
              <w:widowControl w:val="0"/>
              <w:numPr>
                <w:ilvl w:val="0"/>
                <w:numId w:val="32"/>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«На границе»</w:t>
            </w:r>
          </w:p>
          <w:p w14:paraId="4185BC10" w14:textId="77777777" w:rsidR="006507E6" w:rsidRPr="006507E6" w:rsidRDefault="006507E6" w:rsidP="00EB3EC8">
            <w:pPr>
              <w:widowControl w:val="0"/>
              <w:numPr>
                <w:ilvl w:val="0"/>
                <w:numId w:val="32"/>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«Богатый урожай»</w:t>
            </w:r>
          </w:p>
          <w:p w14:paraId="428C9924" w14:textId="77777777" w:rsidR="006507E6" w:rsidRPr="006507E6" w:rsidRDefault="006507E6" w:rsidP="00EB3EC8">
            <w:pPr>
              <w:widowControl w:val="0"/>
              <w:numPr>
                <w:ilvl w:val="0"/>
                <w:numId w:val="32"/>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«Семейный ужин»</w:t>
            </w:r>
          </w:p>
          <w:p w14:paraId="26DBC010" w14:textId="77777777" w:rsidR="006507E6" w:rsidRPr="006507E6" w:rsidRDefault="006507E6" w:rsidP="00EB3EC8">
            <w:pPr>
              <w:widowControl w:val="0"/>
              <w:numPr>
                <w:ilvl w:val="0"/>
                <w:numId w:val="32"/>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Доигрались»</w:t>
            </w:r>
          </w:p>
          <w:p w14:paraId="5763F250" w14:textId="77777777" w:rsidR="006507E6" w:rsidRPr="006507E6" w:rsidRDefault="006507E6" w:rsidP="00EB3EC8">
            <w:pPr>
              <w:widowControl w:val="0"/>
              <w:numPr>
                <w:ilvl w:val="0"/>
                <w:numId w:val="32"/>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«Как девочка спасла цыплёнка»</w:t>
            </w:r>
          </w:p>
          <w:p w14:paraId="3053D25C" w14:textId="77777777" w:rsidR="006507E6" w:rsidRPr="006507E6" w:rsidRDefault="006507E6" w:rsidP="00EB3EC8">
            <w:pPr>
              <w:widowControl w:val="0"/>
              <w:numPr>
                <w:ilvl w:val="0"/>
                <w:numId w:val="32"/>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«Ёжик»</w:t>
            </w:r>
          </w:p>
          <w:p w14:paraId="1AB9F176" w14:textId="77777777" w:rsidR="006507E6" w:rsidRPr="006507E6" w:rsidRDefault="006507E6" w:rsidP="00EB3EC8">
            <w:pPr>
              <w:widowControl w:val="0"/>
              <w:numPr>
                <w:ilvl w:val="0"/>
                <w:numId w:val="32"/>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«Находка»</w:t>
            </w:r>
          </w:p>
          <w:p w14:paraId="6A70EDC4" w14:textId="77777777" w:rsidR="006507E6" w:rsidRPr="006507E6" w:rsidRDefault="006507E6" w:rsidP="00EB3EC8">
            <w:pPr>
              <w:widowControl w:val="0"/>
              <w:numPr>
                <w:ilvl w:val="0"/>
                <w:numId w:val="32"/>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«Каток»</w:t>
            </w:r>
          </w:p>
          <w:p w14:paraId="095E775C" w14:textId="77777777" w:rsidR="006507E6" w:rsidRPr="006507E6" w:rsidRDefault="006507E6" w:rsidP="00EB3EC8">
            <w:pPr>
              <w:widowControl w:val="0"/>
              <w:numPr>
                <w:ilvl w:val="0"/>
                <w:numId w:val="32"/>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«Горка»</w:t>
            </w:r>
          </w:p>
          <w:p w14:paraId="0815C144" w14:textId="77777777" w:rsidR="006507E6" w:rsidRPr="006507E6" w:rsidRDefault="006507E6" w:rsidP="00EB3EC8">
            <w:pPr>
              <w:widowControl w:val="0"/>
              <w:numPr>
                <w:ilvl w:val="0"/>
                <w:numId w:val="32"/>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«Грачи прилетели»</w:t>
            </w:r>
          </w:p>
          <w:p w14:paraId="45A41410" w14:textId="77777777" w:rsidR="006507E6" w:rsidRPr="006507E6" w:rsidRDefault="006507E6" w:rsidP="00EB3EC8">
            <w:pPr>
              <w:widowControl w:val="0"/>
              <w:numPr>
                <w:ilvl w:val="0"/>
                <w:numId w:val="32"/>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«Просто старушка»</w:t>
            </w:r>
          </w:p>
          <w:p w14:paraId="42A272CB" w14:textId="77777777" w:rsidR="006507E6" w:rsidRPr="006507E6" w:rsidRDefault="006507E6" w:rsidP="00EB3EC8">
            <w:pPr>
              <w:widowControl w:val="0"/>
              <w:numPr>
                <w:ilvl w:val="0"/>
                <w:numId w:val="32"/>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«Как девочка Маша купила куклу Наташу»</w:t>
            </w:r>
          </w:p>
          <w:p w14:paraId="6D1AAC70" w14:textId="77777777" w:rsidR="006507E6" w:rsidRPr="006507E6" w:rsidRDefault="006507E6" w:rsidP="00EB3EC8">
            <w:pPr>
              <w:widowControl w:val="0"/>
              <w:numPr>
                <w:ilvl w:val="0"/>
                <w:numId w:val="32"/>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«Как девочка Маша и кукла Наташа ехали в трамвае»</w:t>
            </w:r>
          </w:p>
          <w:p w14:paraId="33562499" w14:textId="77777777" w:rsidR="006507E6" w:rsidRPr="006507E6" w:rsidRDefault="006507E6" w:rsidP="00EB3EC8">
            <w:pPr>
              <w:widowControl w:val="0"/>
              <w:numPr>
                <w:ilvl w:val="0"/>
                <w:numId w:val="32"/>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«Будьте вежливы»</w:t>
            </w:r>
          </w:p>
          <w:p w14:paraId="0AC6C83E" w14:textId="77777777" w:rsidR="006507E6" w:rsidRPr="006507E6" w:rsidRDefault="006507E6" w:rsidP="00EB3EC8">
            <w:pPr>
              <w:widowControl w:val="0"/>
              <w:numPr>
                <w:ilvl w:val="0"/>
                <w:numId w:val="32"/>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lastRenderedPageBreak/>
              <w:t>«Почему Вова опоздал на урок?»</w:t>
            </w:r>
          </w:p>
          <w:p w14:paraId="06FCB104" w14:textId="77777777" w:rsidR="006507E6" w:rsidRPr="006507E6" w:rsidRDefault="006507E6" w:rsidP="00EB3EC8">
            <w:pPr>
              <w:widowControl w:val="0"/>
              <w:numPr>
                <w:ilvl w:val="0"/>
                <w:numId w:val="32"/>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«Кот озорник»</w:t>
            </w:r>
          </w:p>
          <w:p w14:paraId="271FACAA" w14:textId="77777777" w:rsidR="006507E6" w:rsidRPr="006507E6" w:rsidRDefault="006507E6" w:rsidP="00EB3EC8">
            <w:pPr>
              <w:widowControl w:val="0"/>
              <w:numPr>
                <w:ilvl w:val="0"/>
                <w:numId w:val="32"/>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«Как мальчики унесли из леса шишки»</w:t>
            </w:r>
          </w:p>
          <w:p w14:paraId="052FB0CE" w14:textId="77777777" w:rsidR="006507E6" w:rsidRPr="006507E6" w:rsidRDefault="006507E6" w:rsidP="006507E6">
            <w:pPr>
              <w:widowControl w:val="0"/>
              <w:suppressLineNumbers/>
              <w:suppressAutoHyphens/>
              <w:autoSpaceDN w:val="0"/>
              <w:ind w:left="360"/>
              <w:jc w:val="center"/>
              <w:rPr>
                <w:rFonts w:eastAsia="SimSun"/>
                <w:i/>
                <w:kern w:val="3"/>
                <w:sz w:val="22"/>
                <w:szCs w:val="22"/>
                <w:lang w:eastAsia="zh-CN" w:bidi="hi-IN"/>
              </w:rPr>
            </w:pPr>
            <w:r w:rsidRPr="006507E6">
              <w:rPr>
                <w:rFonts w:eastAsia="SimSun"/>
                <w:i/>
                <w:kern w:val="3"/>
                <w:sz w:val="22"/>
                <w:szCs w:val="22"/>
                <w:lang w:eastAsia="zh-CN" w:bidi="hi-IN"/>
              </w:rPr>
              <w:t>Из 4х картинок</w:t>
            </w:r>
          </w:p>
          <w:p w14:paraId="119E8769" w14:textId="77777777" w:rsidR="006507E6" w:rsidRPr="006507E6" w:rsidRDefault="006507E6" w:rsidP="00EB3EC8">
            <w:pPr>
              <w:widowControl w:val="0"/>
              <w:numPr>
                <w:ilvl w:val="0"/>
                <w:numId w:val="33"/>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«Щенок»</w:t>
            </w:r>
          </w:p>
          <w:p w14:paraId="09BD7FF2" w14:textId="77777777" w:rsidR="006507E6" w:rsidRPr="006507E6" w:rsidRDefault="006507E6" w:rsidP="00EB3EC8">
            <w:pPr>
              <w:widowControl w:val="0"/>
              <w:numPr>
                <w:ilvl w:val="0"/>
                <w:numId w:val="33"/>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«Собака и вороны»</w:t>
            </w:r>
          </w:p>
          <w:p w14:paraId="45E20E40" w14:textId="77777777" w:rsidR="006507E6" w:rsidRPr="006507E6" w:rsidRDefault="006507E6" w:rsidP="00EB3EC8">
            <w:pPr>
              <w:widowControl w:val="0"/>
              <w:numPr>
                <w:ilvl w:val="0"/>
                <w:numId w:val="33"/>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«Как солнышко помогло Вове найти ботинок»</w:t>
            </w:r>
          </w:p>
          <w:p w14:paraId="0C4994F4" w14:textId="77777777" w:rsidR="006507E6" w:rsidRPr="006507E6" w:rsidRDefault="006507E6" w:rsidP="00EB3EC8">
            <w:pPr>
              <w:widowControl w:val="0"/>
              <w:numPr>
                <w:ilvl w:val="0"/>
                <w:numId w:val="33"/>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«В огороде»</w:t>
            </w:r>
          </w:p>
          <w:p w14:paraId="7DE41719" w14:textId="77777777" w:rsidR="006507E6" w:rsidRPr="006507E6" w:rsidRDefault="006507E6" w:rsidP="00EB3EC8">
            <w:pPr>
              <w:widowControl w:val="0"/>
              <w:numPr>
                <w:ilvl w:val="0"/>
                <w:numId w:val="33"/>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«Снеговик и весна»</w:t>
            </w:r>
          </w:p>
          <w:p w14:paraId="32571EB5" w14:textId="77777777" w:rsidR="006507E6" w:rsidRPr="006507E6" w:rsidRDefault="006507E6" w:rsidP="00EB3EC8">
            <w:pPr>
              <w:widowControl w:val="0"/>
              <w:numPr>
                <w:ilvl w:val="0"/>
                <w:numId w:val="33"/>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«Весна наступает»</w:t>
            </w:r>
          </w:p>
          <w:p w14:paraId="5341CCB6" w14:textId="77777777" w:rsidR="006507E6" w:rsidRPr="006507E6" w:rsidRDefault="006507E6" w:rsidP="00EB3EC8">
            <w:pPr>
              <w:widowControl w:val="0"/>
              <w:numPr>
                <w:ilvl w:val="0"/>
                <w:numId w:val="33"/>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«Снеговик и морковка»</w:t>
            </w:r>
          </w:p>
          <w:p w14:paraId="1E573C7C" w14:textId="77777777" w:rsidR="006507E6" w:rsidRPr="006507E6" w:rsidRDefault="006507E6" w:rsidP="00EB3EC8">
            <w:pPr>
              <w:widowControl w:val="0"/>
              <w:numPr>
                <w:ilvl w:val="0"/>
                <w:numId w:val="33"/>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«Лепим снеговика»</w:t>
            </w:r>
          </w:p>
          <w:p w14:paraId="13B816C6" w14:textId="77777777" w:rsidR="006507E6" w:rsidRPr="006507E6" w:rsidRDefault="006507E6" w:rsidP="00EB3EC8">
            <w:pPr>
              <w:widowControl w:val="0"/>
              <w:numPr>
                <w:ilvl w:val="0"/>
                <w:numId w:val="33"/>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«Случай в песочнице»</w:t>
            </w:r>
          </w:p>
          <w:p w14:paraId="184E6679" w14:textId="77777777" w:rsidR="006507E6" w:rsidRPr="006507E6" w:rsidRDefault="006507E6" w:rsidP="00EB3EC8">
            <w:pPr>
              <w:widowControl w:val="0"/>
              <w:numPr>
                <w:ilvl w:val="0"/>
                <w:numId w:val="33"/>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«Помощь пограничникам»</w:t>
            </w:r>
          </w:p>
          <w:p w14:paraId="12BE00CF" w14:textId="77777777" w:rsidR="006507E6" w:rsidRPr="006507E6" w:rsidRDefault="006507E6" w:rsidP="00EB3EC8">
            <w:pPr>
              <w:widowControl w:val="0"/>
              <w:numPr>
                <w:ilvl w:val="0"/>
                <w:numId w:val="33"/>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«Синичка»</w:t>
            </w:r>
          </w:p>
          <w:p w14:paraId="1E31B84D" w14:textId="77777777" w:rsidR="006507E6" w:rsidRPr="006507E6" w:rsidRDefault="006507E6" w:rsidP="00EB3EC8">
            <w:pPr>
              <w:widowControl w:val="0"/>
              <w:numPr>
                <w:ilvl w:val="0"/>
                <w:numId w:val="33"/>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«Тигр и зайцы»</w:t>
            </w:r>
          </w:p>
          <w:p w14:paraId="7478372A" w14:textId="77777777" w:rsidR="006507E6" w:rsidRPr="006507E6" w:rsidRDefault="006507E6" w:rsidP="00EB3EC8">
            <w:pPr>
              <w:widowControl w:val="0"/>
              <w:numPr>
                <w:ilvl w:val="0"/>
                <w:numId w:val="33"/>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«Воробей и котята»</w:t>
            </w:r>
          </w:p>
          <w:p w14:paraId="42E93441" w14:textId="77777777" w:rsidR="006507E6" w:rsidRPr="006507E6" w:rsidRDefault="006507E6" w:rsidP="00EB3EC8">
            <w:pPr>
              <w:widowControl w:val="0"/>
              <w:numPr>
                <w:ilvl w:val="0"/>
                <w:numId w:val="33"/>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Медведь и пчёлы»</w:t>
            </w:r>
          </w:p>
          <w:p w14:paraId="07866DF8" w14:textId="77777777" w:rsidR="006507E6" w:rsidRPr="006507E6" w:rsidRDefault="006507E6" w:rsidP="00EB3EC8">
            <w:pPr>
              <w:widowControl w:val="0"/>
              <w:numPr>
                <w:ilvl w:val="0"/>
                <w:numId w:val="33"/>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«Вот так улов»</w:t>
            </w:r>
          </w:p>
          <w:p w14:paraId="4B357A17" w14:textId="77777777" w:rsidR="006507E6" w:rsidRPr="006507E6" w:rsidRDefault="006507E6" w:rsidP="00EB3EC8">
            <w:pPr>
              <w:widowControl w:val="0"/>
              <w:numPr>
                <w:ilvl w:val="0"/>
                <w:numId w:val="33"/>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«Пугало»</w:t>
            </w:r>
          </w:p>
          <w:p w14:paraId="5D99AAA2" w14:textId="77777777" w:rsidR="006507E6" w:rsidRPr="006507E6" w:rsidRDefault="006507E6" w:rsidP="00EB3EC8">
            <w:pPr>
              <w:widowControl w:val="0"/>
              <w:numPr>
                <w:ilvl w:val="0"/>
                <w:numId w:val="33"/>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«Наводнение»</w:t>
            </w:r>
          </w:p>
          <w:p w14:paraId="6B33E05E" w14:textId="77777777" w:rsidR="006507E6" w:rsidRPr="006507E6" w:rsidRDefault="006507E6" w:rsidP="00EB3EC8">
            <w:pPr>
              <w:widowControl w:val="0"/>
              <w:numPr>
                <w:ilvl w:val="0"/>
                <w:numId w:val="33"/>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«Огурец и капуста»</w:t>
            </w:r>
          </w:p>
          <w:p w14:paraId="403355FB" w14:textId="77777777" w:rsidR="006507E6" w:rsidRPr="006507E6" w:rsidRDefault="006507E6" w:rsidP="00EB3EC8">
            <w:pPr>
              <w:widowControl w:val="0"/>
              <w:numPr>
                <w:ilvl w:val="0"/>
                <w:numId w:val="33"/>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«Лиса и журавль»</w:t>
            </w:r>
          </w:p>
          <w:p w14:paraId="0C766450" w14:textId="77777777" w:rsidR="006507E6" w:rsidRPr="006507E6" w:rsidRDefault="006507E6" w:rsidP="00EB3EC8">
            <w:pPr>
              <w:widowControl w:val="0"/>
              <w:numPr>
                <w:ilvl w:val="0"/>
                <w:numId w:val="33"/>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«Что случилось в огороде</w:t>
            </w:r>
            <w:r w:rsidRPr="006507E6">
              <w:rPr>
                <w:rFonts w:eastAsia="SimSun"/>
                <w:color w:val="00000A"/>
                <w:kern w:val="3"/>
                <w:sz w:val="22"/>
                <w:szCs w:val="22"/>
                <w:lang w:val="en-US" w:eastAsia="zh-CN" w:bidi="hi-IN"/>
              </w:rPr>
              <w:t>?</w:t>
            </w:r>
            <w:r w:rsidRPr="006507E6">
              <w:rPr>
                <w:rFonts w:eastAsia="SimSun"/>
                <w:color w:val="00000A"/>
                <w:kern w:val="3"/>
                <w:sz w:val="22"/>
                <w:szCs w:val="22"/>
                <w:lang w:eastAsia="zh-CN" w:bidi="hi-IN"/>
              </w:rPr>
              <w:t>»</w:t>
            </w:r>
          </w:p>
          <w:p w14:paraId="34F31AA5" w14:textId="77777777" w:rsidR="006507E6" w:rsidRPr="006507E6" w:rsidRDefault="006507E6" w:rsidP="00EB3EC8">
            <w:pPr>
              <w:widowControl w:val="0"/>
              <w:numPr>
                <w:ilvl w:val="0"/>
                <w:numId w:val="33"/>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w:t>
            </w:r>
            <w:proofErr w:type="spellStart"/>
            <w:r w:rsidRPr="006507E6">
              <w:rPr>
                <w:rFonts w:eastAsia="SimSun"/>
                <w:color w:val="00000A"/>
                <w:kern w:val="3"/>
                <w:sz w:val="22"/>
                <w:szCs w:val="22"/>
                <w:lang w:eastAsia="zh-CN" w:bidi="hi-IN"/>
              </w:rPr>
              <w:t>Неряха</w:t>
            </w:r>
            <w:proofErr w:type="spellEnd"/>
            <w:r w:rsidRPr="006507E6">
              <w:rPr>
                <w:rFonts w:eastAsia="SimSun"/>
                <w:color w:val="00000A"/>
                <w:kern w:val="3"/>
                <w:sz w:val="22"/>
                <w:szCs w:val="22"/>
                <w:lang w:eastAsia="zh-CN" w:bidi="hi-IN"/>
              </w:rPr>
              <w:t>»</w:t>
            </w:r>
          </w:p>
          <w:p w14:paraId="6D51EDA7" w14:textId="77777777" w:rsidR="006507E6" w:rsidRPr="006507E6" w:rsidRDefault="006507E6" w:rsidP="00EB3EC8">
            <w:pPr>
              <w:widowControl w:val="0"/>
              <w:numPr>
                <w:ilvl w:val="0"/>
                <w:numId w:val="33"/>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«Утро мальчика»</w:t>
            </w:r>
          </w:p>
          <w:p w14:paraId="7B1704F8" w14:textId="77777777" w:rsidR="006507E6" w:rsidRPr="006507E6" w:rsidRDefault="006507E6" w:rsidP="00EB3EC8">
            <w:pPr>
              <w:widowControl w:val="0"/>
              <w:numPr>
                <w:ilvl w:val="0"/>
                <w:numId w:val="33"/>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«Потерялся ключ»</w:t>
            </w:r>
          </w:p>
          <w:p w14:paraId="3D268E1D" w14:textId="77777777" w:rsidR="006507E6" w:rsidRPr="006507E6" w:rsidRDefault="006507E6" w:rsidP="00EB3EC8">
            <w:pPr>
              <w:widowControl w:val="0"/>
              <w:numPr>
                <w:ilvl w:val="0"/>
                <w:numId w:val="33"/>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«На речке»</w:t>
            </w:r>
          </w:p>
          <w:p w14:paraId="0B26B74B" w14:textId="77777777" w:rsidR="006507E6" w:rsidRPr="006507E6" w:rsidRDefault="006507E6" w:rsidP="006507E6">
            <w:pPr>
              <w:widowControl w:val="0"/>
              <w:suppressLineNumbers/>
              <w:suppressAutoHyphens/>
              <w:autoSpaceDN w:val="0"/>
              <w:ind w:left="360"/>
              <w:jc w:val="center"/>
              <w:rPr>
                <w:rFonts w:eastAsia="SimSun"/>
                <w:i/>
                <w:kern w:val="3"/>
                <w:sz w:val="22"/>
                <w:szCs w:val="22"/>
                <w:lang w:eastAsia="zh-CN" w:bidi="hi-IN"/>
              </w:rPr>
            </w:pPr>
            <w:r w:rsidRPr="006507E6">
              <w:rPr>
                <w:rFonts w:eastAsia="SimSun"/>
                <w:i/>
                <w:kern w:val="3"/>
                <w:sz w:val="22"/>
                <w:szCs w:val="22"/>
                <w:lang w:eastAsia="zh-CN" w:bidi="hi-IN"/>
              </w:rPr>
              <w:t>Из 5  картинок</w:t>
            </w:r>
          </w:p>
          <w:p w14:paraId="67527A08" w14:textId="77777777" w:rsidR="006507E6" w:rsidRPr="006507E6" w:rsidRDefault="006507E6" w:rsidP="00EB3EC8">
            <w:pPr>
              <w:widowControl w:val="0"/>
              <w:numPr>
                <w:ilvl w:val="0"/>
                <w:numId w:val="34"/>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«Как хлеб на стол пришёл?»</w:t>
            </w:r>
          </w:p>
          <w:p w14:paraId="6220712D" w14:textId="77777777" w:rsidR="006507E6" w:rsidRPr="006507E6" w:rsidRDefault="006507E6" w:rsidP="00EB3EC8">
            <w:pPr>
              <w:widowControl w:val="0"/>
              <w:numPr>
                <w:ilvl w:val="0"/>
                <w:numId w:val="34"/>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«Утро»</w:t>
            </w:r>
          </w:p>
          <w:p w14:paraId="11A2B73F" w14:textId="77777777" w:rsidR="006507E6" w:rsidRPr="006507E6" w:rsidRDefault="006507E6" w:rsidP="006507E6">
            <w:pPr>
              <w:widowControl w:val="0"/>
              <w:suppressLineNumbers/>
              <w:suppressAutoHyphens/>
              <w:autoSpaceDN w:val="0"/>
              <w:ind w:left="360"/>
              <w:jc w:val="center"/>
              <w:rPr>
                <w:rFonts w:eastAsia="SimSun"/>
                <w:i/>
                <w:kern w:val="3"/>
                <w:sz w:val="22"/>
                <w:szCs w:val="22"/>
                <w:lang w:eastAsia="zh-CN" w:bidi="hi-IN"/>
              </w:rPr>
            </w:pPr>
            <w:r w:rsidRPr="006507E6">
              <w:rPr>
                <w:rFonts w:eastAsia="SimSun"/>
                <w:i/>
                <w:kern w:val="3"/>
                <w:sz w:val="22"/>
                <w:szCs w:val="22"/>
                <w:lang w:eastAsia="zh-CN" w:bidi="hi-IN"/>
              </w:rPr>
              <w:t>Из 6  картинок</w:t>
            </w:r>
          </w:p>
          <w:p w14:paraId="2A5CB4F2" w14:textId="77777777" w:rsidR="006507E6" w:rsidRPr="006507E6" w:rsidRDefault="006507E6" w:rsidP="00EB3EC8">
            <w:pPr>
              <w:widowControl w:val="0"/>
              <w:numPr>
                <w:ilvl w:val="0"/>
                <w:numId w:val="34"/>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«Разбитая чашка»</w:t>
            </w:r>
          </w:p>
          <w:p w14:paraId="41965F36" w14:textId="77777777" w:rsidR="006507E6" w:rsidRPr="006507E6" w:rsidRDefault="006507E6" w:rsidP="00EB3EC8">
            <w:pPr>
              <w:widowControl w:val="0"/>
              <w:numPr>
                <w:ilvl w:val="0"/>
                <w:numId w:val="34"/>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«Как медведь хвост потерял»</w:t>
            </w:r>
          </w:p>
          <w:p w14:paraId="40CF7668" w14:textId="77777777" w:rsidR="006507E6" w:rsidRPr="006507E6" w:rsidRDefault="006507E6" w:rsidP="00EB3EC8">
            <w:pPr>
              <w:widowControl w:val="0"/>
              <w:numPr>
                <w:ilvl w:val="0"/>
                <w:numId w:val="34"/>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Охота»</w:t>
            </w:r>
          </w:p>
          <w:p w14:paraId="71FE3AD0" w14:textId="77777777" w:rsidR="006507E6" w:rsidRPr="006507E6" w:rsidRDefault="006507E6" w:rsidP="00EB3EC8">
            <w:pPr>
              <w:widowControl w:val="0"/>
              <w:numPr>
                <w:ilvl w:val="0"/>
                <w:numId w:val="34"/>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«Бабочка»</w:t>
            </w:r>
          </w:p>
          <w:p w14:paraId="41231EE5" w14:textId="77777777" w:rsidR="006507E6" w:rsidRPr="006507E6" w:rsidRDefault="006507E6" w:rsidP="00EB3EC8">
            <w:pPr>
              <w:widowControl w:val="0"/>
              <w:numPr>
                <w:ilvl w:val="0"/>
                <w:numId w:val="34"/>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«Петя и щенок»</w:t>
            </w:r>
          </w:p>
          <w:p w14:paraId="7B650F3B" w14:textId="77777777" w:rsidR="006507E6" w:rsidRPr="006507E6" w:rsidRDefault="006507E6" w:rsidP="00EB3EC8">
            <w:pPr>
              <w:widowControl w:val="0"/>
              <w:numPr>
                <w:ilvl w:val="0"/>
                <w:numId w:val="34"/>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«Зоя заболела»</w:t>
            </w:r>
          </w:p>
          <w:p w14:paraId="6F0634AE" w14:textId="77777777" w:rsidR="006507E6" w:rsidRPr="006507E6" w:rsidRDefault="006507E6" w:rsidP="00EB3EC8">
            <w:pPr>
              <w:widowControl w:val="0"/>
              <w:numPr>
                <w:ilvl w:val="0"/>
                <w:numId w:val="34"/>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«Играем в индейцев»</w:t>
            </w:r>
          </w:p>
          <w:p w14:paraId="5C1FE6ED" w14:textId="77777777" w:rsidR="006507E6" w:rsidRPr="006507E6" w:rsidRDefault="006507E6" w:rsidP="00EB3EC8">
            <w:pPr>
              <w:widowControl w:val="0"/>
              <w:numPr>
                <w:ilvl w:val="0"/>
                <w:numId w:val="34"/>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«Умная собака»</w:t>
            </w:r>
          </w:p>
          <w:p w14:paraId="4EEB0BB5" w14:textId="77777777" w:rsidR="006507E6" w:rsidRPr="006507E6" w:rsidRDefault="006507E6" w:rsidP="00EB3EC8">
            <w:pPr>
              <w:widowControl w:val="0"/>
              <w:numPr>
                <w:ilvl w:val="0"/>
                <w:numId w:val="34"/>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«Медведь и пчёлы»</w:t>
            </w:r>
          </w:p>
          <w:p w14:paraId="2A2CF107" w14:textId="77777777" w:rsidR="006507E6" w:rsidRPr="006507E6" w:rsidRDefault="006507E6" w:rsidP="00EB3EC8">
            <w:pPr>
              <w:widowControl w:val="0"/>
              <w:numPr>
                <w:ilvl w:val="0"/>
                <w:numId w:val="34"/>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«Летом в деревне»</w:t>
            </w:r>
          </w:p>
          <w:p w14:paraId="19275DF5" w14:textId="77777777" w:rsidR="006507E6" w:rsidRPr="006507E6" w:rsidRDefault="006507E6" w:rsidP="00EB3EC8">
            <w:pPr>
              <w:widowControl w:val="0"/>
              <w:numPr>
                <w:ilvl w:val="0"/>
                <w:numId w:val="34"/>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«Лесник и лосёнок»</w:t>
            </w:r>
          </w:p>
          <w:p w14:paraId="164C2D43" w14:textId="77777777" w:rsidR="006507E6" w:rsidRPr="006507E6" w:rsidRDefault="006507E6" w:rsidP="00EB3EC8">
            <w:pPr>
              <w:widowControl w:val="0"/>
              <w:numPr>
                <w:ilvl w:val="0"/>
                <w:numId w:val="34"/>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«Прогулка в лес»</w:t>
            </w:r>
          </w:p>
          <w:p w14:paraId="03713218" w14:textId="77777777" w:rsidR="006507E6" w:rsidRPr="006507E6" w:rsidRDefault="006507E6" w:rsidP="006507E6">
            <w:pPr>
              <w:widowControl w:val="0"/>
              <w:suppressLineNumbers/>
              <w:suppressAutoHyphens/>
              <w:autoSpaceDN w:val="0"/>
              <w:ind w:left="360"/>
              <w:jc w:val="center"/>
              <w:rPr>
                <w:rFonts w:eastAsia="SimSun"/>
                <w:i/>
                <w:kern w:val="3"/>
                <w:sz w:val="22"/>
                <w:szCs w:val="22"/>
                <w:lang w:eastAsia="zh-CN" w:bidi="hi-IN"/>
              </w:rPr>
            </w:pPr>
            <w:r w:rsidRPr="006507E6">
              <w:rPr>
                <w:rFonts w:eastAsia="SimSun"/>
                <w:i/>
                <w:kern w:val="3"/>
                <w:sz w:val="22"/>
                <w:szCs w:val="22"/>
                <w:lang w:eastAsia="zh-CN" w:bidi="hi-IN"/>
              </w:rPr>
              <w:t>Из 7  картинок</w:t>
            </w:r>
          </w:p>
          <w:p w14:paraId="289B7286" w14:textId="77777777" w:rsidR="006507E6" w:rsidRPr="006507E6" w:rsidRDefault="006507E6" w:rsidP="00EB3EC8">
            <w:pPr>
              <w:widowControl w:val="0"/>
              <w:numPr>
                <w:ilvl w:val="0"/>
                <w:numId w:val="35"/>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«В гости к папе»</w:t>
            </w:r>
          </w:p>
          <w:p w14:paraId="6E85542C" w14:textId="77777777" w:rsidR="006507E6" w:rsidRPr="006507E6" w:rsidRDefault="006507E6" w:rsidP="00EB3EC8">
            <w:pPr>
              <w:widowControl w:val="0"/>
              <w:numPr>
                <w:ilvl w:val="0"/>
                <w:numId w:val="35"/>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«Дед и два медвежонка»</w:t>
            </w:r>
          </w:p>
          <w:p w14:paraId="0BFAFF7E" w14:textId="77777777" w:rsidR="006507E6" w:rsidRPr="006507E6" w:rsidRDefault="006507E6" w:rsidP="00EB3EC8">
            <w:pPr>
              <w:widowControl w:val="0"/>
              <w:numPr>
                <w:ilvl w:val="0"/>
                <w:numId w:val="35"/>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lastRenderedPageBreak/>
              <w:t>«Грибники»</w:t>
            </w:r>
          </w:p>
          <w:p w14:paraId="372840A4" w14:textId="77777777" w:rsidR="006507E6" w:rsidRPr="006507E6" w:rsidRDefault="006507E6" w:rsidP="006507E6">
            <w:pPr>
              <w:widowControl w:val="0"/>
              <w:suppressLineNumbers/>
              <w:suppressAutoHyphens/>
              <w:autoSpaceDN w:val="0"/>
              <w:rPr>
                <w:rFonts w:eastAsia="SimSun"/>
                <w:i/>
                <w:kern w:val="3"/>
                <w:sz w:val="22"/>
                <w:szCs w:val="22"/>
                <w:lang w:eastAsia="zh-CN" w:bidi="hi-IN"/>
              </w:rPr>
            </w:pPr>
            <w:r w:rsidRPr="006507E6">
              <w:rPr>
                <w:rFonts w:eastAsia="SimSun"/>
                <w:i/>
                <w:kern w:val="3"/>
                <w:sz w:val="22"/>
                <w:szCs w:val="22"/>
                <w:lang w:eastAsia="zh-CN" w:bidi="hi-IN"/>
              </w:rPr>
              <w:t>- Сюжетные картины по темам ( под редакцией  Т.А. Ткаченко):</w:t>
            </w:r>
          </w:p>
          <w:p w14:paraId="1E44B271" w14:textId="77777777" w:rsidR="006507E6" w:rsidRPr="006507E6" w:rsidRDefault="006507E6" w:rsidP="00EB3EC8">
            <w:pPr>
              <w:widowControl w:val="0"/>
              <w:numPr>
                <w:ilvl w:val="0"/>
                <w:numId w:val="36"/>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«У моря»</w:t>
            </w:r>
          </w:p>
          <w:p w14:paraId="4C7E4AE1" w14:textId="77777777" w:rsidR="006507E6" w:rsidRPr="006507E6" w:rsidRDefault="006507E6" w:rsidP="00EB3EC8">
            <w:pPr>
              <w:widowControl w:val="0"/>
              <w:numPr>
                <w:ilvl w:val="0"/>
                <w:numId w:val="36"/>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«Опасное плавание»</w:t>
            </w:r>
          </w:p>
          <w:p w14:paraId="240B6B90" w14:textId="77777777" w:rsidR="006507E6" w:rsidRPr="006507E6" w:rsidRDefault="006507E6" w:rsidP="00EB3EC8">
            <w:pPr>
              <w:widowControl w:val="0"/>
              <w:numPr>
                <w:ilvl w:val="0"/>
                <w:numId w:val="36"/>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Зимние забавы»</w:t>
            </w:r>
          </w:p>
          <w:p w14:paraId="652A3446" w14:textId="77777777" w:rsidR="006507E6" w:rsidRPr="006507E6" w:rsidRDefault="006507E6" w:rsidP="00EB3EC8">
            <w:pPr>
              <w:widowControl w:val="0"/>
              <w:numPr>
                <w:ilvl w:val="0"/>
                <w:numId w:val="36"/>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«Пожар»</w:t>
            </w:r>
          </w:p>
          <w:p w14:paraId="1F244DC7" w14:textId="77777777" w:rsidR="006507E6" w:rsidRPr="006507E6" w:rsidRDefault="006507E6" w:rsidP="00EB3EC8">
            <w:pPr>
              <w:widowControl w:val="0"/>
              <w:numPr>
                <w:ilvl w:val="0"/>
                <w:numId w:val="36"/>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Маленькие помощники»</w:t>
            </w:r>
          </w:p>
          <w:p w14:paraId="4EC897CB" w14:textId="77777777" w:rsidR="006507E6" w:rsidRPr="006507E6" w:rsidRDefault="006507E6" w:rsidP="00EB3EC8">
            <w:pPr>
              <w:widowControl w:val="0"/>
              <w:numPr>
                <w:ilvl w:val="0"/>
                <w:numId w:val="36"/>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«Проказницы»</w:t>
            </w:r>
          </w:p>
          <w:p w14:paraId="0074320C" w14:textId="77777777" w:rsidR="006507E6" w:rsidRPr="006507E6" w:rsidRDefault="006507E6" w:rsidP="00EB3EC8">
            <w:pPr>
              <w:widowControl w:val="0"/>
              <w:numPr>
                <w:ilvl w:val="0"/>
                <w:numId w:val="36"/>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«На даче»</w:t>
            </w:r>
          </w:p>
          <w:p w14:paraId="04B0AE09" w14:textId="77777777" w:rsidR="006507E6" w:rsidRPr="006507E6" w:rsidRDefault="006507E6" w:rsidP="00EB3EC8">
            <w:pPr>
              <w:widowControl w:val="0"/>
              <w:numPr>
                <w:ilvl w:val="0"/>
                <w:numId w:val="36"/>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«Случай в зоопарке»</w:t>
            </w:r>
          </w:p>
          <w:p w14:paraId="0911412D" w14:textId="77777777" w:rsidR="006507E6" w:rsidRPr="006507E6" w:rsidRDefault="006507E6" w:rsidP="00EB3EC8">
            <w:pPr>
              <w:widowControl w:val="0"/>
              <w:numPr>
                <w:ilvl w:val="0"/>
                <w:numId w:val="36"/>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Короткий поход»</w:t>
            </w:r>
          </w:p>
          <w:p w14:paraId="75FE1945" w14:textId="77777777" w:rsidR="006507E6" w:rsidRPr="006507E6" w:rsidRDefault="006507E6" w:rsidP="00EB3EC8">
            <w:pPr>
              <w:widowControl w:val="0"/>
              <w:numPr>
                <w:ilvl w:val="0"/>
                <w:numId w:val="36"/>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«Рыбалка»</w:t>
            </w:r>
          </w:p>
          <w:p w14:paraId="301C564C" w14:textId="77777777" w:rsidR="006507E6" w:rsidRPr="006507E6" w:rsidRDefault="006507E6" w:rsidP="00EB3EC8">
            <w:pPr>
              <w:widowControl w:val="0"/>
              <w:numPr>
                <w:ilvl w:val="0"/>
                <w:numId w:val="36"/>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«Необычный сюрприз»</w:t>
            </w:r>
          </w:p>
          <w:p w14:paraId="4A2772C2" w14:textId="77777777" w:rsidR="006507E6" w:rsidRPr="006507E6" w:rsidRDefault="006507E6" w:rsidP="00EB3EC8">
            <w:pPr>
              <w:widowControl w:val="0"/>
              <w:numPr>
                <w:ilvl w:val="0"/>
                <w:numId w:val="36"/>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«В огороде»</w:t>
            </w:r>
          </w:p>
          <w:p w14:paraId="666A4B73" w14:textId="77777777" w:rsidR="006507E6" w:rsidRPr="006507E6" w:rsidRDefault="006507E6" w:rsidP="00EB3EC8">
            <w:pPr>
              <w:widowControl w:val="0"/>
              <w:numPr>
                <w:ilvl w:val="0"/>
                <w:numId w:val="36"/>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Попугай»</w:t>
            </w:r>
          </w:p>
          <w:p w14:paraId="16DD65DA" w14:textId="77777777" w:rsidR="006507E6" w:rsidRPr="006507E6" w:rsidRDefault="006507E6" w:rsidP="00EB3EC8">
            <w:pPr>
              <w:widowControl w:val="0"/>
              <w:numPr>
                <w:ilvl w:val="0"/>
                <w:numId w:val="36"/>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«Настоящий друг»</w:t>
            </w:r>
          </w:p>
          <w:p w14:paraId="46992553" w14:textId="77777777" w:rsidR="006507E6" w:rsidRPr="006507E6" w:rsidRDefault="006507E6" w:rsidP="00EB3EC8">
            <w:pPr>
              <w:widowControl w:val="0"/>
              <w:numPr>
                <w:ilvl w:val="0"/>
                <w:numId w:val="36"/>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«Вот так игрушка!»</w:t>
            </w:r>
          </w:p>
          <w:p w14:paraId="7C39C5C7" w14:textId="77777777" w:rsidR="006507E6" w:rsidRPr="006507E6" w:rsidRDefault="006507E6" w:rsidP="00EB3EC8">
            <w:pPr>
              <w:widowControl w:val="0"/>
              <w:numPr>
                <w:ilvl w:val="0"/>
                <w:numId w:val="36"/>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«Недобрая шутка»</w:t>
            </w:r>
          </w:p>
          <w:p w14:paraId="4F656152" w14:textId="77777777" w:rsidR="006507E6" w:rsidRPr="006507E6" w:rsidRDefault="006507E6" w:rsidP="00EB3EC8">
            <w:pPr>
              <w:widowControl w:val="0"/>
              <w:numPr>
                <w:ilvl w:val="0"/>
                <w:numId w:val="36"/>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Музыкальное занятие»</w:t>
            </w:r>
          </w:p>
          <w:p w14:paraId="7F5374B5" w14:textId="77777777" w:rsidR="006507E6" w:rsidRPr="006507E6" w:rsidRDefault="006507E6" w:rsidP="00EB3EC8">
            <w:pPr>
              <w:widowControl w:val="0"/>
              <w:numPr>
                <w:ilvl w:val="0"/>
                <w:numId w:val="36"/>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«На лугу»</w:t>
            </w:r>
          </w:p>
          <w:p w14:paraId="3FB12F80" w14:textId="77777777" w:rsidR="006507E6" w:rsidRPr="006507E6" w:rsidRDefault="006507E6" w:rsidP="00EB3EC8">
            <w:pPr>
              <w:widowControl w:val="0"/>
              <w:numPr>
                <w:ilvl w:val="0"/>
                <w:numId w:val="36"/>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«Вот так покатались!»</w:t>
            </w:r>
          </w:p>
          <w:p w14:paraId="0B782323" w14:textId="77777777" w:rsidR="006507E6" w:rsidRPr="006507E6" w:rsidRDefault="006507E6" w:rsidP="00EB3EC8">
            <w:pPr>
              <w:widowControl w:val="0"/>
              <w:numPr>
                <w:ilvl w:val="0"/>
                <w:numId w:val="36"/>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Папин помощник»</w:t>
            </w:r>
          </w:p>
          <w:p w14:paraId="1AE89CD4" w14:textId="77777777" w:rsidR="006507E6" w:rsidRPr="006507E6" w:rsidRDefault="006507E6" w:rsidP="00EB3EC8">
            <w:pPr>
              <w:widowControl w:val="0"/>
              <w:numPr>
                <w:ilvl w:val="0"/>
                <w:numId w:val="36"/>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«Случай в цирке»</w:t>
            </w:r>
          </w:p>
          <w:p w14:paraId="68D543CF"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r w:rsidRPr="006507E6">
              <w:rPr>
                <w:rFonts w:eastAsia="SimSun"/>
                <w:i/>
                <w:kern w:val="3"/>
                <w:sz w:val="22"/>
                <w:szCs w:val="22"/>
                <w:lang w:eastAsia="zh-CN" w:bidi="hi-IN"/>
              </w:rPr>
              <w:t xml:space="preserve">- Схемы – алгоритмы описательных рассказов </w:t>
            </w:r>
            <w:r w:rsidRPr="006507E6">
              <w:rPr>
                <w:rFonts w:eastAsia="SimSun"/>
                <w:kern w:val="3"/>
                <w:sz w:val="22"/>
                <w:szCs w:val="22"/>
                <w:lang w:eastAsia="zh-CN" w:bidi="hi-IN"/>
              </w:rPr>
              <w:t xml:space="preserve">( </w:t>
            </w:r>
            <w:proofErr w:type="spellStart"/>
            <w:r w:rsidRPr="006507E6">
              <w:rPr>
                <w:rFonts w:eastAsia="SimSun"/>
                <w:kern w:val="3"/>
                <w:sz w:val="22"/>
                <w:szCs w:val="22"/>
                <w:lang w:eastAsia="zh-CN" w:bidi="hi-IN"/>
              </w:rPr>
              <w:t>Мнемотаблицы</w:t>
            </w:r>
            <w:proofErr w:type="spellEnd"/>
            <w:r w:rsidRPr="006507E6">
              <w:rPr>
                <w:rFonts w:eastAsia="SimSun"/>
                <w:kern w:val="3"/>
                <w:sz w:val="22"/>
                <w:szCs w:val="22"/>
                <w:lang w:eastAsia="zh-CN" w:bidi="hi-IN"/>
              </w:rPr>
              <w:t>.):</w:t>
            </w:r>
          </w:p>
          <w:p w14:paraId="58975163" w14:textId="77777777" w:rsidR="006507E6" w:rsidRPr="006507E6" w:rsidRDefault="006507E6" w:rsidP="00EB3EC8">
            <w:pPr>
              <w:widowControl w:val="0"/>
              <w:numPr>
                <w:ilvl w:val="0"/>
                <w:numId w:val="37"/>
              </w:numPr>
              <w:suppressLineNumbers/>
              <w:suppressAutoHyphens/>
              <w:autoSpaceDN w:val="0"/>
              <w:spacing w:after="200" w:line="276" w:lineRule="auto"/>
              <w:contextualSpacing/>
              <w:rPr>
                <w:rFonts w:eastAsia="SimSun"/>
                <w:color w:val="00000A"/>
                <w:kern w:val="3"/>
                <w:sz w:val="22"/>
                <w:szCs w:val="22"/>
                <w:lang w:val="en-US" w:eastAsia="zh-CN" w:bidi="hi-IN"/>
              </w:rPr>
            </w:pPr>
            <w:r w:rsidRPr="006507E6">
              <w:rPr>
                <w:rFonts w:eastAsia="SimSun"/>
                <w:color w:val="00000A"/>
                <w:kern w:val="3"/>
                <w:sz w:val="22"/>
                <w:szCs w:val="22"/>
                <w:lang w:eastAsia="zh-CN" w:bidi="hi-IN"/>
              </w:rPr>
              <w:t>«Грибы»</w:t>
            </w:r>
          </w:p>
          <w:p w14:paraId="401A201A" w14:textId="77777777" w:rsidR="006507E6" w:rsidRPr="006507E6" w:rsidRDefault="006507E6" w:rsidP="00EB3EC8">
            <w:pPr>
              <w:widowControl w:val="0"/>
              <w:numPr>
                <w:ilvl w:val="0"/>
                <w:numId w:val="37"/>
              </w:numPr>
              <w:suppressLineNumbers/>
              <w:suppressAutoHyphens/>
              <w:autoSpaceDN w:val="0"/>
              <w:spacing w:after="200" w:line="276" w:lineRule="auto"/>
              <w:contextualSpacing/>
              <w:rPr>
                <w:rFonts w:eastAsia="SimSun"/>
                <w:color w:val="00000A"/>
                <w:kern w:val="3"/>
                <w:sz w:val="22"/>
                <w:szCs w:val="22"/>
                <w:lang w:val="en-US" w:eastAsia="zh-CN" w:bidi="hi-IN"/>
              </w:rPr>
            </w:pPr>
            <w:r w:rsidRPr="006507E6">
              <w:rPr>
                <w:rFonts w:eastAsia="SimSun"/>
                <w:color w:val="00000A"/>
                <w:kern w:val="3"/>
                <w:sz w:val="22"/>
                <w:szCs w:val="22"/>
                <w:lang w:eastAsia="zh-CN" w:bidi="hi-IN"/>
              </w:rPr>
              <w:t>«Листья»</w:t>
            </w:r>
          </w:p>
          <w:p w14:paraId="454E56D1" w14:textId="77777777" w:rsidR="006507E6" w:rsidRPr="006507E6" w:rsidRDefault="006507E6" w:rsidP="00EB3EC8">
            <w:pPr>
              <w:widowControl w:val="0"/>
              <w:numPr>
                <w:ilvl w:val="0"/>
                <w:numId w:val="37"/>
              </w:numPr>
              <w:suppressLineNumbers/>
              <w:suppressAutoHyphens/>
              <w:autoSpaceDN w:val="0"/>
              <w:spacing w:after="200" w:line="276" w:lineRule="auto"/>
              <w:contextualSpacing/>
              <w:rPr>
                <w:rFonts w:eastAsia="SimSun"/>
                <w:color w:val="00000A"/>
                <w:kern w:val="3"/>
                <w:sz w:val="22"/>
                <w:szCs w:val="22"/>
                <w:lang w:val="en-US" w:eastAsia="zh-CN" w:bidi="hi-IN"/>
              </w:rPr>
            </w:pPr>
            <w:r w:rsidRPr="006507E6">
              <w:rPr>
                <w:rFonts w:eastAsia="SimSun"/>
                <w:color w:val="00000A"/>
                <w:kern w:val="3"/>
                <w:sz w:val="22"/>
                <w:szCs w:val="22"/>
                <w:lang w:eastAsia="zh-CN" w:bidi="hi-IN"/>
              </w:rPr>
              <w:t>«Фрукты и ягоды»</w:t>
            </w:r>
          </w:p>
          <w:p w14:paraId="696573CE" w14:textId="77777777" w:rsidR="006507E6" w:rsidRPr="006507E6" w:rsidRDefault="006507E6" w:rsidP="00EB3EC8">
            <w:pPr>
              <w:widowControl w:val="0"/>
              <w:numPr>
                <w:ilvl w:val="0"/>
                <w:numId w:val="37"/>
              </w:numPr>
              <w:suppressLineNumbers/>
              <w:suppressAutoHyphens/>
              <w:autoSpaceDN w:val="0"/>
              <w:spacing w:after="200" w:line="276" w:lineRule="auto"/>
              <w:contextualSpacing/>
              <w:rPr>
                <w:rFonts w:eastAsia="SimSun"/>
                <w:color w:val="00000A"/>
                <w:kern w:val="3"/>
                <w:sz w:val="22"/>
                <w:szCs w:val="22"/>
                <w:lang w:val="en-US" w:eastAsia="zh-CN" w:bidi="hi-IN"/>
              </w:rPr>
            </w:pPr>
            <w:r w:rsidRPr="006507E6">
              <w:rPr>
                <w:rFonts w:eastAsia="SimSun"/>
                <w:color w:val="00000A"/>
                <w:kern w:val="3"/>
                <w:sz w:val="22"/>
                <w:szCs w:val="22"/>
                <w:lang w:eastAsia="zh-CN" w:bidi="hi-IN"/>
              </w:rPr>
              <w:t>«Овощи»</w:t>
            </w:r>
          </w:p>
          <w:p w14:paraId="7418848B" w14:textId="77777777" w:rsidR="006507E6" w:rsidRPr="006507E6" w:rsidRDefault="006507E6" w:rsidP="00EB3EC8">
            <w:pPr>
              <w:widowControl w:val="0"/>
              <w:numPr>
                <w:ilvl w:val="0"/>
                <w:numId w:val="37"/>
              </w:numPr>
              <w:suppressLineNumbers/>
              <w:suppressAutoHyphens/>
              <w:autoSpaceDN w:val="0"/>
              <w:spacing w:after="200" w:line="276" w:lineRule="auto"/>
              <w:contextualSpacing/>
              <w:rPr>
                <w:rFonts w:eastAsia="SimSun"/>
                <w:color w:val="00000A"/>
                <w:kern w:val="3"/>
                <w:sz w:val="22"/>
                <w:szCs w:val="22"/>
                <w:lang w:val="en-US" w:eastAsia="zh-CN" w:bidi="hi-IN"/>
              </w:rPr>
            </w:pPr>
            <w:r w:rsidRPr="006507E6">
              <w:rPr>
                <w:rFonts w:eastAsia="SimSun"/>
                <w:color w:val="00000A"/>
                <w:kern w:val="3"/>
                <w:sz w:val="22"/>
                <w:szCs w:val="22"/>
                <w:lang w:eastAsia="zh-CN" w:bidi="hi-IN"/>
              </w:rPr>
              <w:t>«Деревья»</w:t>
            </w:r>
          </w:p>
          <w:p w14:paraId="6BA1B91C" w14:textId="77777777" w:rsidR="006507E6" w:rsidRPr="006507E6" w:rsidRDefault="006507E6" w:rsidP="00EB3EC8">
            <w:pPr>
              <w:widowControl w:val="0"/>
              <w:numPr>
                <w:ilvl w:val="0"/>
                <w:numId w:val="37"/>
              </w:numPr>
              <w:suppressLineNumbers/>
              <w:suppressAutoHyphens/>
              <w:autoSpaceDN w:val="0"/>
              <w:spacing w:after="200" w:line="276" w:lineRule="auto"/>
              <w:contextualSpacing/>
              <w:rPr>
                <w:rFonts w:eastAsia="SimSun"/>
                <w:color w:val="00000A"/>
                <w:kern w:val="3"/>
                <w:sz w:val="22"/>
                <w:szCs w:val="22"/>
                <w:lang w:val="en-US" w:eastAsia="zh-CN" w:bidi="hi-IN"/>
              </w:rPr>
            </w:pPr>
            <w:r w:rsidRPr="006507E6">
              <w:rPr>
                <w:rFonts w:eastAsia="SimSun"/>
                <w:color w:val="00000A"/>
                <w:kern w:val="3"/>
                <w:sz w:val="22"/>
                <w:szCs w:val="22"/>
                <w:lang w:eastAsia="zh-CN" w:bidi="hi-IN"/>
              </w:rPr>
              <w:t>«Игрушки»</w:t>
            </w:r>
          </w:p>
          <w:p w14:paraId="364767AD" w14:textId="77777777" w:rsidR="006507E6" w:rsidRPr="006507E6" w:rsidRDefault="006507E6" w:rsidP="00EB3EC8">
            <w:pPr>
              <w:widowControl w:val="0"/>
              <w:numPr>
                <w:ilvl w:val="0"/>
                <w:numId w:val="37"/>
              </w:numPr>
              <w:suppressLineNumbers/>
              <w:suppressAutoHyphens/>
              <w:autoSpaceDN w:val="0"/>
              <w:spacing w:after="200" w:line="276" w:lineRule="auto"/>
              <w:contextualSpacing/>
              <w:rPr>
                <w:rFonts w:eastAsia="SimSun"/>
                <w:color w:val="00000A"/>
                <w:kern w:val="3"/>
                <w:sz w:val="22"/>
                <w:szCs w:val="22"/>
                <w:lang w:val="en-US" w:eastAsia="zh-CN" w:bidi="hi-IN"/>
              </w:rPr>
            </w:pPr>
            <w:r w:rsidRPr="006507E6">
              <w:rPr>
                <w:rFonts w:eastAsia="SimSun"/>
                <w:color w:val="00000A"/>
                <w:kern w:val="3"/>
                <w:sz w:val="22"/>
                <w:szCs w:val="22"/>
                <w:lang w:eastAsia="zh-CN" w:bidi="hi-IN"/>
              </w:rPr>
              <w:t xml:space="preserve"> «Насекомые»</w:t>
            </w:r>
          </w:p>
          <w:p w14:paraId="6C611F1A" w14:textId="77777777" w:rsidR="006507E6" w:rsidRPr="006507E6" w:rsidRDefault="006507E6" w:rsidP="00EB3EC8">
            <w:pPr>
              <w:widowControl w:val="0"/>
              <w:numPr>
                <w:ilvl w:val="0"/>
                <w:numId w:val="37"/>
              </w:numPr>
              <w:suppressLineNumbers/>
              <w:suppressAutoHyphens/>
              <w:autoSpaceDN w:val="0"/>
              <w:spacing w:after="200" w:line="276" w:lineRule="auto"/>
              <w:contextualSpacing/>
              <w:rPr>
                <w:rFonts w:eastAsia="SimSun"/>
                <w:color w:val="00000A"/>
                <w:kern w:val="3"/>
                <w:sz w:val="22"/>
                <w:szCs w:val="22"/>
                <w:lang w:val="en-US" w:eastAsia="zh-CN" w:bidi="hi-IN"/>
              </w:rPr>
            </w:pPr>
            <w:r w:rsidRPr="006507E6">
              <w:rPr>
                <w:rFonts w:eastAsia="SimSun"/>
                <w:color w:val="00000A"/>
                <w:kern w:val="3"/>
                <w:sz w:val="22"/>
                <w:szCs w:val="22"/>
                <w:lang w:eastAsia="zh-CN" w:bidi="hi-IN"/>
              </w:rPr>
              <w:t>« Цветы»</w:t>
            </w:r>
          </w:p>
          <w:p w14:paraId="64F31EAE" w14:textId="77777777" w:rsidR="006507E6" w:rsidRPr="006507E6" w:rsidRDefault="006507E6" w:rsidP="00EB3EC8">
            <w:pPr>
              <w:widowControl w:val="0"/>
              <w:numPr>
                <w:ilvl w:val="0"/>
                <w:numId w:val="37"/>
              </w:numPr>
              <w:suppressLineNumbers/>
              <w:suppressAutoHyphens/>
              <w:autoSpaceDN w:val="0"/>
              <w:spacing w:after="200" w:line="276" w:lineRule="auto"/>
              <w:contextualSpacing/>
              <w:rPr>
                <w:rFonts w:eastAsia="SimSun"/>
                <w:color w:val="00000A"/>
                <w:kern w:val="3"/>
                <w:sz w:val="22"/>
                <w:szCs w:val="22"/>
                <w:lang w:val="en-US" w:eastAsia="zh-CN" w:bidi="hi-IN"/>
              </w:rPr>
            </w:pPr>
            <w:r w:rsidRPr="006507E6">
              <w:rPr>
                <w:rFonts w:eastAsia="SimSun"/>
                <w:color w:val="00000A"/>
                <w:kern w:val="3"/>
                <w:sz w:val="22"/>
                <w:szCs w:val="22"/>
                <w:lang w:eastAsia="zh-CN" w:bidi="hi-IN"/>
              </w:rPr>
              <w:t>«Времена года»</w:t>
            </w:r>
          </w:p>
          <w:p w14:paraId="5DECEB53" w14:textId="77777777" w:rsidR="006507E6" w:rsidRPr="006507E6" w:rsidRDefault="006507E6" w:rsidP="00EB3EC8">
            <w:pPr>
              <w:widowControl w:val="0"/>
              <w:numPr>
                <w:ilvl w:val="0"/>
                <w:numId w:val="37"/>
              </w:numPr>
              <w:suppressLineNumbers/>
              <w:suppressAutoHyphens/>
              <w:autoSpaceDN w:val="0"/>
              <w:spacing w:after="200" w:line="276" w:lineRule="auto"/>
              <w:contextualSpacing/>
              <w:rPr>
                <w:rFonts w:eastAsia="SimSun"/>
                <w:color w:val="00000A"/>
                <w:kern w:val="3"/>
                <w:sz w:val="22"/>
                <w:szCs w:val="22"/>
                <w:lang w:val="en-US" w:eastAsia="zh-CN" w:bidi="hi-IN"/>
              </w:rPr>
            </w:pPr>
            <w:r w:rsidRPr="006507E6">
              <w:rPr>
                <w:rFonts w:eastAsia="SimSun"/>
                <w:color w:val="00000A"/>
                <w:kern w:val="3"/>
                <w:sz w:val="22"/>
                <w:szCs w:val="22"/>
                <w:lang w:eastAsia="zh-CN" w:bidi="hi-IN"/>
              </w:rPr>
              <w:t>«Человек»</w:t>
            </w:r>
          </w:p>
          <w:p w14:paraId="650CC17E" w14:textId="77777777" w:rsidR="006507E6" w:rsidRPr="006507E6" w:rsidRDefault="006507E6" w:rsidP="00EB3EC8">
            <w:pPr>
              <w:widowControl w:val="0"/>
              <w:numPr>
                <w:ilvl w:val="0"/>
                <w:numId w:val="37"/>
              </w:numPr>
              <w:suppressLineNumbers/>
              <w:suppressAutoHyphens/>
              <w:autoSpaceDN w:val="0"/>
              <w:spacing w:after="200" w:line="276" w:lineRule="auto"/>
              <w:contextualSpacing/>
              <w:rPr>
                <w:rFonts w:eastAsia="SimSun"/>
                <w:color w:val="00000A"/>
                <w:kern w:val="3"/>
                <w:sz w:val="22"/>
                <w:szCs w:val="22"/>
                <w:lang w:val="en-US" w:eastAsia="zh-CN" w:bidi="hi-IN"/>
              </w:rPr>
            </w:pPr>
            <w:r w:rsidRPr="006507E6">
              <w:rPr>
                <w:rFonts w:eastAsia="SimSun"/>
                <w:color w:val="00000A"/>
                <w:kern w:val="3"/>
                <w:sz w:val="22"/>
                <w:szCs w:val="22"/>
                <w:lang w:eastAsia="zh-CN" w:bidi="hi-IN"/>
              </w:rPr>
              <w:t>«Животные»</w:t>
            </w:r>
          </w:p>
          <w:p w14:paraId="3567DFA8" w14:textId="77777777" w:rsidR="006507E6" w:rsidRPr="006507E6" w:rsidRDefault="006507E6" w:rsidP="00EB3EC8">
            <w:pPr>
              <w:widowControl w:val="0"/>
              <w:numPr>
                <w:ilvl w:val="0"/>
                <w:numId w:val="37"/>
              </w:numPr>
              <w:suppressLineNumbers/>
              <w:suppressAutoHyphens/>
              <w:autoSpaceDN w:val="0"/>
              <w:spacing w:after="200" w:line="276" w:lineRule="auto"/>
              <w:contextualSpacing/>
              <w:rPr>
                <w:rFonts w:eastAsia="SimSun"/>
                <w:color w:val="00000A"/>
                <w:kern w:val="3"/>
                <w:sz w:val="22"/>
                <w:szCs w:val="22"/>
                <w:lang w:val="en-US" w:eastAsia="zh-CN" w:bidi="hi-IN"/>
              </w:rPr>
            </w:pPr>
            <w:r w:rsidRPr="006507E6">
              <w:rPr>
                <w:rFonts w:eastAsia="SimSun"/>
                <w:color w:val="00000A"/>
                <w:kern w:val="3"/>
                <w:sz w:val="22"/>
                <w:szCs w:val="22"/>
                <w:lang w:eastAsia="zh-CN" w:bidi="hi-IN"/>
              </w:rPr>
              <w:t>«Птицы»</w:t>
            </w:r>
          </w:p>
          <w:p w14:paraId="6CFC048C" w14:textId="77777777" w:rsidR="006507E6" w:rsidRPr="006507E6" w:rsidRDefault="006507E6" w:rsidP="00EB3EC8">
            <w:pPr>
              <w:widowControl w:val="0"/>
              <w:numPr>
                <w:ilvl w:val="0"/>
                <w:numId w:val="37"/>
              </w:numPr>
              <w:suppressLineNumbers/>
              <w:suppressAutoHyphens/>
              <w:autoSpaceDN w:val="0"/>
              <w:spacing w:after="200" w:line="276" w:lineRule="auto"/>
              <w:contextualSpacing/>
              <w:rPr>
                <w:rFonts w:eastAsia="SimSun"/>
                <w:color w:val="00000A"/>
                <w:kern w:val="3"/>
                <w:sz w:val="22"/>
                <w:szCs w:val="22"/>
                <w:lang w:val="en-US" w:eastAsia="zh-CN" w:bidi="hi-IN"/>
              </w:rPr>
            </w:pPr>
            <w:r w:rsidRPr="006507E6">
              <w:rPr>
                <w:rFonts w:eastAsia="SimSun"/>
                <w:color w:val="00000A"/>
                <w:kern w:val="3"/>
                <w:sz w:val="22"/>
                <w:szCs w:val="22"/>
                <w:lang w:eastAsia="zh-CN" w:bidi="hi-IN"/>
              </w:rPr>
              <w:t>«Одежда»</w:t>
            </w:r>
          </w:p>
          <w:p w14:paraId="1B476ADE" w14:textId="77777777" w:rsidR="006507E6" w:rsidRPr="006507E6" w:rsidRDefault="006507E6" w:rsidP="00EB3EC8">
            <w:pPr>
              <w:widowControl w:val="0"/>
              <w:numPr>
                <w:ilvl w:val="0"/>
                <w:numId w:val="37"/>
              </w:numPr>
              <w:suppressLineNumbers/>
              <w:suppressAutoHyphens/>
              <w:autoSpaceDN w:val="0"/>
              <w:spacing w:after="200" w:line="276" w:lineRule="auto"/>
              <w:contextualSpacing/>
              <w:rPr>
                <w:rFonts w:eastAsia="SimSun"/>
                <w:color w:val="00000A"/>
                <w:kern w:val="3"/>
                <w:sz w:val="22"/>
                <w:szCs w:val="22"/>
                <w:lang w:val="en-US" w:eastAsia="zh-CN" w:bidi="hi-IN"/>
              </w:rPr>
            </w:pPr>
            <w:r w:rsidRPr="006507E6">
              <w:rPr>
                <w:rFonts w:eastAsia="SimSun"/>
                <w:color w:val="00000A"/>
                <w:kern w:val="3"/>
                <w:sz w:val="22"/>
                <w:szCs w:val="22"/>
                <w:lang w:eastAsia="zh-CN" w:bidi="hi-IN"/>
              </w:rPr>
              <w:t>«Рыбы»</w:t>
            </w:r>
          </w:p>
          <w:p w14:paraId="1DDB91CE" w14:textId="77777777" w:rsidR="006507E6" w:rsidRPr="006507E6" w:rsidRDefault="006507E6" w:rsidP="00EB3EC8">
            <w:pPr>
              <w:widowControl w:val="0"/>
              <w:numPr>
                <w:ilvl w:val="0"/>
                <w:numId w:val="37"/>
              </w:numPr>
              <w:suppressLineNumbers/>
              <w:suppressAutoHyphens/>
              <w:autoSpaceDN w:val="0"/>
              <w:spacing w:after="200" w:line="276" w:lineRule="auto"/>
              <w:contextualSpacing/>
              <w:rPr>
                <w:rFonts w:eastAsia="SimSun"/>
                <w:color w:val="00000A"/>
                <w:kern w:val="3"/>
                <w:sz w:val="22"/>
                <w:szCs w:val="22"/>
                <w:lang w:val="en-US" w:eastAsia="zh-CN" w:bidi="hi-IN"/>
              </w:rPr>
            </w:pPr>
            <w:r w:rsidRPr="006507E6">
              <w:rPr>
                <w:rFonts w:eastAsia="SimSun"/>
                <w:color w:val="00000A"/>
                <w:kern w:val="3"/>
                <w:sz w:val="22"/>
                <w:szCs w:val="22"/>
                <w:lang w:eastAsia="zh-CN" w:bidi="hi-IN"/>
              </w:rPr>
              <w:t>«Посуда»</w:t>
            </w:r>
          </w:p>
          <w:p w14:paraId="0B75466F" w14:textId="77777777" w:rsidR="006507E6" w:rsidRPr="006507E6" w:rsidRDefault="006507E6" w:rsidP="00EB3EC8">
            <w:pPr>
              <w:widowControl w:val="0"/>
              <w:numPr>
                <w:ilvl w:val="0"/>
                <w:numId w:val="37"/>
              </w:numPr>
              <w:suppressLineNumbers/>
              <w:suppressAutoHyphens/>
              <w:autoSpaceDN w:val="0"/>
              <w:spacing w:after="200" w:line="276" w:lineRule="auto"/>
              <w:contextualSpacing/>
              <w:rPr>
                <w:rFonts w:eastAsia="SimSun"/>
                <w:color w:val="00000A"/>
                <w:kern w:val="3"/>
                <w:sz w:val="22"/>
                <w:szCs w:val="22"/>
                <w:lang w:val="en-US" w:eastAsia="zh-CN" w:bidi="hi-IN"/>
              </w:rPr>
            </w:pPr>
            <w:r w:rsidRPr="006507E6">
              <w:rPr>
                <w:rFonts w:eastAsia="SimSun"/>
                <w:color w:val="00000A"/>
                <w:kern w:val="3"/>
                <w:sz w:val="22"/>
                <w:szCs w:val="22"/>
                <w:lang w:eastAsia="zh-CN" w:bidi="hi-IN"/>
              </w:rPr>
              <w:t>«Продукты»</w:t>
            </w:r>
          </w:p>
          <w:p w14:paraId="2D1BC573" w14:textId="77777777" w:rsidR="006507E6" w:rsidRPr="006507E6" w:rsidRDefault="006507E6" w:rsidP="00EB3EC8">
            <w:pPr>
              <w:widowControl w:val="0"/>
              <w:numPr>
                <w:ilvl w:val="0"/>
                <w:numId w:val="37"/>
              </w:numPr>
              <w:suppressLineNumbers/>
              <w:suppressAutoHyphens/>
              <w:autoSpaceDN w:val="0"/>
              <w:spacing w:after="200" w:line="276" w:lineRule="auto"/>
              <w:contextualSpacing/>
              <w:rPr>
                <w:rFonts w:eastAsia="SimSun"/>
                <w:color w:val="00000A"/>
                <w:kern w:val="3"/>
                <w:sz w:val="22"/>
                <w:szCs w:val="22"/>
                <w:lang w:val="en-US" w:eastAsia="zh-CN" w:bidi="hi-IN"/>
              </w:rPr>
            </w:pPr>
            <w:r w:rsidRPr="006507E6">
              <w:rPr>
                <w:rFonts w:eastAsia="SimSun"/>
                <w:color w:val="00000A"/>
                <w:kern w:val="3"/>
                <w:sz w:val="22"/>
                <w:szCs w:val="22"/>
                <w:lang w:eastAsia="zh-CN" w:bidi="hi-IN"/>
              </w:rPr>
              <w:t>«Транспорт»</w:t>
            </w:r>
          </w:p>
          <w:p w14:paraId="1D729E4D" w14:textId="77777777" w:rsidR="006507E6" w:rsidRPr="006507E6" w:rsidRDefault="006507E6" w:rsidP="00EB3EC8">
            <w:pPr>
              <w:widowControl w:val="0"/>
              <w:numPr>
                <w:ilvl w:val="0"/>
                <w:numId w:val="37"/>
              </w:numPr>
              <w:suppressLineNumbers/>
              <w:suppressAutoHyphens/>
              <w:autoSpaceDN w:val="0"/>
              <w:spacing w:after="200" w:line="276" w:lineRule="auto"/>
              <w:contextualSpacing/>
              <w:rPr>
                <w:rFonts w:eastAsia="SimSun"/>
                <w:color w:val="00000A"/>
                <w:kern w:val="3"/>
                <w:sz w:val="22"/>
                <w:szCs w:val="22"/>
                <w:lang w:val="en-US" w:eastAsia="zh-CN" w:bidi="hi-IN"/>
              </w:rPr>
            </w:pPr>
            <w:r w:rsidRPr="006507E6">
              <w:rPr>
                <w:rFonts w:eastAsia="SimSun"/>
                <w:color w:val="00000A"/>
                <w:kern w:val="3"/>
                <w:sz w:val="22"/>
                <w:szCs w:val="22"/>
                <w:lang w:eastAsia="zh-CN" w:bidi="hi-IN"/>
              </w:rPr>
              <w:t>«Профессии»</w:t>
            </w:r>
          </w:p>
          <w:p w14:paraId="512FBB6D" w14:textId="77777777" w:rsidR="006507E6" w:rsidRPr="006507E6" w:rsidRDefault="006507E6" w:rsidP="00EB3EC8">
            <w:pPr>
              <w:widowControl w:val="0"/>
              <w:numPr>
                <w:ilvl w:val="0"/>
                <w:numId w:val="37"/>
              </w:numPr>
              <w:suppressLineNumbers/>
              <w:suppressAutoHyphens/>
              <w:autoSpaceDN w:val="0"/>
              <w:spacing w:after="200" w:line="276" w:lineRule="auto"/>
              <w:contextualSpacing/>
              <w:rPr>
                <w:rFonts w:eastAsia="SimSun"/>
                <w:color w:val="00000A"/>
                <w:kern w:val="3"/>
                <w:sz w:val="22"/>
                <w:szCs w:val="22"/>
                <w:lang w:val="en-US" w:eastAsia="zh-CN" w:bidi="hi-IN"/>
              </w:rPr>
            </w:pPr>
            <w:r w:rsidRPr="006507E6">
              <w:rPr>
                <w:rFonts w:eastAsia="SimSun"/>
                <w:color w:val="00000A"/>
                <w:kern w:val="3"/>
                <w:sz w:val="22"/>
                <w:szCs w:val="22"/>
                <w:lang w:eastAsia="zh-CN" w:bidi="hi-IN"/>
              </w:rPr>
              <w:t>«Мебель»</w:t>
            </w:r>
          </w:p>
          <w:p w14:paraId="2F361B11" w14:textId="77777777" w:rsidR="006507E6" w:rsidRPr="006507E6" w:rsidRDefault="006507E6" w:rsidP="00EB3EC8">
            <w:pPr>
              <w:widowControl w:val="0"/>
              <w:numPr>
                <w:ilvl w:val="0"/>
                <w:numId w:val="37"/>
              </w:numPr>
              <w:suppressLineNumbers/>
              <w:suppressAutoHyphens/>
              <w:autoSpaceDN w:val="0"/>
              <w:spacing w:after="200" w:line="276" w:lineRule="auto"/>
              <w:contextualSpacing/>
              <w:rPr>
                <w:rFonts w:eastAsia="SimSun"/>
                <w:color w:val="00000A"/>
                <w:kern w:val="3"/>
                <w:sz w:val="22"/>
                <w:szCs w:val="22"/>
                <w:lang w:val="en-US" w:eastAsia="zh-CN" w:bidi="hi-IN"/>
              </w:rPr>
            </w:pPr>
            <w:r w:rsidRPr="006507E6">
              <w:rPr>
                <w:rFonts w:eastAsia="SimSun"/>
                <w:color w:val="00000A"/>
                <w:kern w:val="3"/>
                <w:sz w:val="22"/>
                <w:szCs w:val="22"/>
                <w:lang w:eastAsia="zh-CN" w:bidi="hi-IN"/>
              </w:rPr>
              <w:t>«Растение – живой организм»</w:t>
            </w:r>
          </w:p>
          <w:p w14:paraId="49B9262E" w14:textId="77777777" w:rsidR="006507E6" w:rsidRPr="006507E6" w:rsidRDefault="006507E6" w:rsidP="00EB3EC8">
            <w:pPr>
              <w:widowControl w:val="0"/>
              <w:numPr>
                <w:ilvl w:val="0"/>
                <w:numId w:val="37"/>
              </w:numPr>
              <w:suppressLineNumbers/>
              <w:suppressAutoHyphens/>
              <w:autoSpaceDN w:val="0"/>
              <w:spacing w:after="200" w:line="276" w:lineRule="auto"/>
              <w:contextualSpacing/>
              <w:rPr>
                <w:rFonts w:eastAsia="SimSun"/>
                <w:color w:val="00000A"/>
                <w:kern w:val="3"/>
                <w:sz w:val="22"/>
                <w:szCs w:val="22"/>
                <w:lang w:val="en-US" w:eastAsia="zh-CN" w:bidi="hi-IN"/>
              </w:rPr>
            </w:pPr>
            <w:r w:rsidRPr="006507E6">
              <w:rPr>
                <w:rFonts w:eastAsia="SimSun"/>
                <w:color w:val="00000A"/>
                <w:kern w:val="3"/>
                <w:sz w:val="22"/>
                <w:szCs w:val="22"/>
                <w:lang w:eastAsia="zh-CN" w:bidi="hi-IN"/>
              </w:rPr>
              <w:t>«Ухаживаем за комнатными растениями»</w:t>
            </w:r>
          </w:p>
          <w:p w14:paraId="5EFA85BB" w14:textId="77777777" w:rsidR="006507E6" w:rsidRPr="006507E6" w:rsidRDefault="006507E6" w:rsidP="00EB3EC8">
            <w:pPr>
              <w:widowControl w:val="0"/>
              <w:numPr>
                <w:ilvl w:val="0"/>
                <w:numId w:val="37"/>
              </w:numPr>
              <w:suppressLineNumbers/>
              <w:suppressAutoHyphens/>
              <w:autoSpaceDN w:val="0"/>
              <w:spacing w:after="200" w:line="276" w:lineRule="auto"/>
              <w:contextualSpacing/>
              <w:rPr>
                <w:rFonts w:eastAsia="SimSun"/>
                <w:color w:val="00000A"/>
                <w:kern w:val="3"/>
                <w:sz w:val="22"/>
                <w:szCs w:val="22"/>
                <w:lang w:val="en-US" w:eastAsia="zh-CN" w:bidi="hi-IN"/>
              </w:rPr>
            </w:pPr>
            <w:r w:rsidRPr="006507E6">
              <w:rPr>
                <w:rFonts w:eastAsia="SimSun"/>
                <w:color w:val="00000A"/>
                <w:kern w:val="3"/>
                <w:sz w:val="22"/>
                <w:szCs w:val="22"/>
                <w:lang w:eastAsia="zh-CN" w:bidi="hi-IN"/>
              </w:rPr>
              <w:t>«Признаки живого»</w:t>
            </w:r>
          </w:p>
          <w:p w14:paraId="4BE93AAA" w14:textId="77777777" w:rsidR="006507E6" w:rsidRPr="006507E6" w:rsidRDefault="006507E6" w:rsidP="00EB3EC8">
            <w:pPr>
              <w:widowControl w:val="0"/>
              <w:numPr>
                <w:ilvl w:val="0"/>
                <w:numId w:val="37"/>
              </w:numPr>
              <w:suppressLineNumbers/>
              <w:suppressAutoHyphens/>
              <w:autoSpaceDN w:val="0"/>
              <w:spacing w:after="200" w:line="276" w:lineRule="auto"/>
              <w:contextualSpacing/>
              <w:rPr>
                <w:rFonts w:eastAsia="SimSun"/>
                <w:color w:val="00000A"/>
                <w:kern w:val="3"/>
                <w:sz w:val="22"/>
                <w:szCs w:val="22"/>
                <w:lang w:val="en-US" w:eastAsia="zh-CN" w:bidi="hi-IN"/>
              </w:rPr>
            </w:pPr>
            <w:r w:rsidRPr="006507E6">
              <w:rPr>
                <w:rFonts w:eastAsia="SimSun"/>
                <w:color w:val="00000A"/>
                <w:kern w:val="3"/>
                <w:sz w:val="22"/>
                <w:szCs w:val="22"/>
                <w:lang w:eastAsia="zh-CN" w:bidi="hi-IN"/>
              </w:rPr>
              <w:t>«Готовим угощение из фруктов»</w:t>
            </w:r>
          </w:p>
          <w:p w14:paraId="4D7C5C88" w14:textId="77777777" w:rsidR="006507E6" w:rsidRPr="006507E6" w:rsidRDefault="006507E6" w:rsidP="00EB3EC8">
            <w:pPr>
              <w:widowControl w:val="0"/>
              <w:numPr>
                <w:ilvl w:val="0"/>
                <w:numId w:val="37"/>
              </w:numPr>
              <w:suppressLineNumbers/>
              <w:suppressAutoHyphens/>
              <w:autoSpaceDN w:val="0"/>
              <w:spacing w:after="200" w:line="276" w:lineRule="auto"/>
              <w:contextualSpacing/>
              <w:rPr>
                <w:rFonts w:eastAsia="SimSun"/>
                <w:color w:val="00000A"/>
                <w:kern w:val="3"/>
                <w:sz w:val="22"/>
                <w:szCs w:val="22"/>
                <w:lang w:val="en-US" w:eastAsia="zh-CN" w:bidi="hi-IN"/>
              </w:rPr>
            </w:pPr>
            <w:r w:rsidRPr="006507E6">
              <w:rPr>
                <w:rFonts w:eastAsia="SimSun"/>
                <w:color w:val="00000A"/>
                <w:kern w:val="3"/>
                <w:sz w:val="22"/>
                <w:szCs w:val="22"/>
                <w:lang w:eastAsia="zh-CN" w:bidi="hi-IN"/>
              </w:rPr>
              <w:lastRenderedPageBreak/>
              <w:t>«Сочиняем сказку»</w:t>
            </w:r>
          </w:p>
          <w:p w14:paraId="36F69FE7" w14:textId="77777777" w:rsidR="006507E6" w:rsidRPr="006507E6" w:rsidRDefault="006507E6" w:rsidP="006507E6">
            <w:pPr>
              <w:widowControl w:val="0"/>
              <w:suppressLineNumbers/>
              <w:suppressAutoHyphens/>
              <w:autoSpaceDN w:val="0"/>
              <w:rPr>
                <w:rFonts w:eastAsia="SimSun"/>
                <w:i/>
                <w:kern w:val="3"/>
                <w:sz w:val="22"/>
                <w:szCs w:val="22"/>
                <w:lang w:eastAsia="zh-CN" w:bidi="hi-IN"/>
              </w:rPr>
            </w:pPr>
            <w:r w:rsidRPr="006507E6">
              <w:rPr>
                <w:rFonts w:eastAsia="SimSun"/>
                <w:i/>
                <w:kern w:val="3"/>
                <w:sz w:val="22"/>
                <w:szCs w:val="22"/>
                <w:lang w:eastAsia="zh-CN" w:bidi="hi-IN"/>
              </w:rPr>
              <w:t>- Схемы – алгоритмы повествовательных рассказов (по методике Воробьевой)</w:t>
            </w:r>
          </w:p>
          <w:p w14:paraId="2E613A3C" w14:textId="77777777" w:rsidR="006507E6" w:rsidRPr="006507E6" w:rsidRDefault="006507E6" w:rsidP="006507E6">
            <w:pPr>
              <w:widowControl w:val="0"/>
              <w:suppressLineNumbers/>
              <w:suppressAutoHyphens/>
              <w:autoSpaceDN w:val="0"/>
              <w:rPr>
                <w:rFonts w:eastAsia="SimSun"/>
                <w:i/>
                <w:kern w:val="3"/>
                <w:sz w:val="22"/>
                <w:szCs w:val="22"/>
                <w:lang w:eastAsia="zh-CN" w:bidi="hi-IN"/>
              </w:rPr>
            </w:pPr>
            <w:r w:rsidRPr="006507E6">
              <w:rPr>
                <w:rFonts w:eastAsia="SimSun"/>
                <w:i/>
                <w:kern w:val="3"/>
                <w:sz w:val="22"/>
                <w:szCs w:val="22"/>
                <w:lang w:eastAsia="zh-CN" w:bidi="hi-IN"/>
              </w:rPr>
              <w:t>- Наборы текстов для пересказа;</w:t>
            </w:r>
          </w:p>
          <w:p w14:paraId="6303D70D"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r w:rsidRPr="006507E6">
              <w:rPr>
                <w:rFonts w:eastAsia="SimSun"/>
                <w:i/>
                <w:kern w:val="3"/>
                <w:sz w:val="22"/>
                <w:szCs w:val="22"/>
                <w:lang w:eastAsia="zh-CN" w:bidi="hi-IN"/>
              </w:rPr>
              <w:t xml:space="preserve">- Сказки на </w:t>
            </w:r>
            <w:proofErr w:type="spellStart"/>
            <w:r w:rsidRPr="006507E6">
              <w:rPr>
                <w:rFonts w:eastAsia="SimSun"/>
                <w:i/>
                <w:kern w:val="3"/>
                <w:sz w:val="22"/>
                <w:szCs w:val="22"/>
                <w:lang w:eastAsia="zh-CN" w:bidi="hi-IN"/>
              </w:rPr>
              <w:t>фланелеграфе</w:t>
            </w:r>
            <w:proofErr w:type="spellEnd"/>
            <w:r w:rsidRPr="006507E6">
              <w:rPr>
                <w:rFonts w:eastAsia="SimSun"/>
                <w:i/>
                <w:kern w:val="3"/>
                <w:sz w:val="22"/>
                <w:szCs w:val="22"/>
                <w:lang w:eastAsia="zh-CN" w:bidi="hi-IN"/>
              </w:rPr>
              <w:t>:</w:t>
            </w:r>
            <w:r w:rsidRPr="006507E6">
              <w:rPr>
                <w:rFonts w:eastAsia="SimSun"/>
                <w:kern w:val="3"/>
                <w:sz w:val="22"/>
                <w:szCs w:val="22"/>
                <w:lang w:eastAsia="zh-CN" w:bidi="hi-IN"/>
              </w:rPr>
              <w:t xml:space="preserve"> </w:t>
            </w:r>
          </w:p>
          <w:p w14:paraId="255E03F6" w14:textId="77777777" w:rsidR="006507E6" w:rsidRPr="006507E6" w:rsidRDefault="006507E6" w:rsidP="00EB3EC8">
            <w:pPr>
              <w:widowControl w:val="0"/>
              <w:numPr>
                <w:ilvl w:val="0"/>
                <w:numId w:val="38"/>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 Кот, петух и лиса», </w:t>
            </w:r>
          </w:p>
          <w:p w14:paraId="22CABFF9" w14:textId="77777777" w:rsidR="006507E6" w:rsidRPr="006507E6" w:rsidRDefault="006507E6" w:rsidP="00EB3EC8">
            <w:pPr>
              <w:widowControl w:val="0"/>
              <w:numPr>
                <w:ilvl w:val="0"/>
                <w:numId w:val="38"/>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 Маша и медведь», </w:t>
            </w:r>
          </w:p>
          <w:p w14:paraId="5733717F" w14:textId="77777777" w:rsidR="006507E6" w:rsidRPr="006507E6" w:rsidRDefault="006507E6" w:rsidP="00EB3EC8">
            <w:pPr>
              <w:widowControl w:val="0"/>
              <w:numPr>
                <w:ilvl w:val="0"/>
                <w:numId w:val="38"/>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w:t>
            </w:r>
            <w:proofErr w:type="spellStart"/>
            <w:r w:rsidRPr="006507E6">
              <w:rPr>
                <w:rFonts w:eastAsia="SimSun"/>
                <w:color w:val="00000A"/>
                <w:kern w:val="3"/>
                <w:sz w:val="22"/>
                <w:szCs w:val="22"/>
                <w:lang w:eastAsia="zh-CN" w:bidi="hi-IN"/>
              </w:rPr>
              <w:t>Заюшкина</w:t>
            </w:r>
            <w:proofErr w:type="spellEnd"/>
            <w:r w:rsidRPr="006507E6">
              <w:rPr>
                <w:rFonts w:eastAsia="SimSun"/>
                <w:color w:val="00000A"/>
                <w:kern w:val="3"/>
                <w:sz w:val="22"/>
                <w:szCs w:val="22"/>
                <w:lang w:eastAsia="zh-CN" w:bidi="hi-IN"/>
              </w:rPr>
              <w:t xml:space="preserve"> избушка», </w:t>
            </w:r>
          </w:p>
          <w:p w14:paraId="6B95FE42" w14:textId="77777777" w:rsidR="006507E6" w:rsidRPr="006507E6" w:rsidRDefault="006507E6" w:rsidP="00EB3EC8">
            <w:pPr>
              <w:widowControl w:val="0"/>
              <w:numPr>
                <w:ilvl w:val="0"/>
                <w:numId w:val="38"/>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«Рукавичка», </w:t>
            </w:r>
          </w:p>
          <w:p w14:paraId="7448241B" w14:textId="77777777" w:rsidR="006507E6" w:rsidRPr="006507E6" w:rsidRDefault="006507E6" w:rsidP="00EB3EC8">
            <w:pPr>
              <w:widowControl w:val="0"/>
              <w:numPr>
                <w:ilvl w:val="0"/>
                <w:numId w:val="38"/>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«Колобок», </w:t>
            </w:r>
          </w:p>
          <w:p w14:paraId="0E9E2303" w14:textId="77777777" w:rsidR="006507E6" w:rsidRPr="006507E6" w:rsidRDefault="006507E6" w:rsidP="00EB3EC8">
            <w:pPr>
              <w:widowControl w:val="0"/>
              <w:numPr>
                <w:ilvl w:val="0"/>
                <w:numId w:val="38"/>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«Репка»</w:t>
            </w:r>
          </w:p>
          <w:p w14:paraId="63B1DFA9"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Набор «Кукольный театр»</w:t>
            </w:r>
            <w:r w:rsidRPr="006507E6">
              <w:rPr>
                <w:rFonts w:eastAsia="SimSun"/>
                <w:i/>
                <w:kern w:val="3"/>
                <w:sz w:val="22"/>
                <w:szCs w:val="22"/>
                <w:lang w:val="en-US" w:eastAsia="zh-CN" w:bidi="hi-IN"/>
              </w:rPr>
              <w:t>:</w:t>
            </w:r>
          </w:p>
          <w:p w14:paraId="39DE51BA" w14:textId="77777777" w:rsidR="006507E6" w:rsidRPr="006507E6" w:rsidRDefault="006507E6" w:rsidP="00EB3EC8">
            <w:pPr>
              <w:widowControl w:val="0"/>
              <w:numPr>
                <w:ilvl w:val="0"/>
                <w:numId w:val="39"/>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«Колобок», </w:t>
            </w:r>
          </w:p>
          <w:p w14:paraId="20F225AA" w14:textId="77777777" w:rsidR="006507E6" w:rsidRPr="006507E6" w:rsidRDefault="006507E6" w:rsidP="00EB3EC8">
            <w:pPr>
              <w:widowControl w:val="0"/>
              <w:numPr>
                <w:ilvl w:val="0"/>
                <w:numId w:val="39"/>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«Репка»</w:t>
            </w:r>
          </w:p>
          <w:p w14:paraId="049B9D1D"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Набор предметных картинок «Слово – предложение-рассказ»</w:t>
            </w:r>
            <w:r w:rsidRPr="006507E6">
              <w:rPr>
                <w:rFonts w:eastAsia="SimSun"/>
                <w:kern w:val="3"/>
                <w:sz w:val="22"/>
                <w:szCs w:val="22"/>
                <w:lang w:eastAsia="zh-CN" w:bidi="hi-IN"/>
              </w:rPr>
              <w:t xml:space="preserve">, </w:t>
            </w:r>
          </w:p>
          <w:p w14:paraId="60E71768"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Настольно – печатные игры «Расскажем сказку»:</w:t>
            </w:r>
          </w:p>
          <w:p w14:paraId="1C79E1A0" w14:textId="77777777" w:rsidR="006507E6" w:rsidRPr="006507E6" w:rsidRDefault="006507E6" w:rsidP="00EB3EC8">
            <w:pPr>
              <w:widowControl w:val="0"/>
              <w:numPr>
                <w:ilvl w:val="0"/>
                <w:numId w:val="40"/>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«Колобок»</w:t>
            </w:r>
          </w:p>
          <w:p w14:paraId="0AD17FBC" w14:textId="77777777" w:rsidR="006507E6" w:rsidRPr="006507E6" w:rsidRDefault="006507E6" w:rsidP="00EB3EC8">
            <w:pPr>
              <w:widowControl w:val="0"/>
              <w:numPr>
                <w:ilvl w:val="0"/>
                <w:numId w:val="40"/>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w:t>
            </w:r>
            <w:proofErr w:type="spellStart"/>
            <w:r w:rsidRPr="006507E6">
              <w:rPr>
                <w:rFonts w:eastAsia="SimSun"/>
                <w:color w:val="00000A"/>
                <w:kern w:val="3"/>
                <w:sz w:val="22"/>
                <w:szCs w:val="22"/>
                <w:lang w:eastAsia="zh-CN" w:bidi="hi-IN"/>
              </w:rPr>
              <w:t>Заюшкина</w:t>
            </w:r>
            <w:proofErr w:type="spellEnd"/>
            <w:r w:rsidRPr="006507E6">
              <w:rPr>
                <w:rFonts w:eastAsia="SimSun"/>
                <w:color w:val="00000A"/>
                <w:kern w:val="3"/>
                <w:sz w:val="22"/>
                <w:szCs w:val="22"/>
                <w:lang w:eastAsia="zh-CN" w:bidi="hi-IN"/>
              </w:rPr>
              <w:t xml:space="preserve"> избушка»</w:t>
            </w:r>
          </w:p>
          <w:p w14:paraId="221E0326" w14:textId="77777777" w:rsidR="006507E6" w:rsidRPr="006507E6" w:rsidRDefault="006507E6" w:rsidP="00EB3EC8">
            <w:pPr>
              <w:widowControl w:val="0"/>
              <w:numPr>
                <w:ilvl w:val="0"/>
                <w:numId w:val="40"/>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Курочка ряба»</w:t>
            </w:r>
          </w:p>
          <w:p w14:paraId="746B96F4" w14:textId="77777777" w:rsidR="006507E6" w:rsidRPr="006507E6" w:rsidRDefault="006507E6" w:rsidP="00EB3EC8">
            <w:pPr>
              <w:widowControl w:val="0"/>
              <w:numPr>
                <w:ilvl w:val="0"/>
                <w:numId w:val="40"/>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«Маша и медведь»</w:t>
            </w:r>
          </w:p>
          <w:p w14:paraId="5E8AF9C9" w14:textId="77777777" w:rsidR="006507E6" w:rsidRPr="006507E6" w:rsidRDefault="006507E6" w:rsidP="006507E6">
            <w:pPr>
              <w:widowControl w:val="0"/>
              <w:suppressLineNumbers/>
              <w:suppressAutoHyphens/>
              <w:autoSpaceDN w:val="0"/>
              <w:rPr>
                <w:rFonts w:eastAsia="SimSun"/>
                <w:i/>
                <w:kern w:val="3"/>
                <w:sz w:val="22"/>
                <w:szCs w:val="22"/>
                <w:lang w:eastAsia="zh-CN" w:bidi="hi-IN"/>
              </w:rPr>
            </w:pPr>
            <w:r w:rsidRPr="006507E6">
              <w:rPr>
                <w:rFonts w:eastAsia="SimSun"/>
                <w:i/>
                <w:kern w:val="3"/>
                <w:sz w:val="22"/>
                <w:szCs w:val="22"/>
                <w:lang w:eastAsia="zh-CN" w:bidi="hi-IN"/>
              </w:rPr>
              <w:t>- Серии картинок на подгруппу детей (3-4 человека)</w:t>
            </w:r>
          </w:p>
          <w:p w14:paraId="149D8AA2" w14:textId="77777777" w:rsidR="006507E6" w:rsidRPr="006507E6" w:rsidRDefault="006507E6" w:rsidP="006507E6">
            <w:pPr>
              <w:widowControl w:val="0"/>
              <w:suppressLineNumbers/>
              <w:suppressAutoHyphens/>
              <w:autoSpaceDN w:val="0"/>
              <w:jc w:val="center"/>
              <w:rPr>
                <w:rFonts w:eastAsia="SimSun"/>
                <w:i/>
                <w:kern w:val="3"/>
                <w:sz w:val="22"/>
                <w:szCs w:val="22"/>
                <w:lang w:eastAsia="zh-CN" w:bidi="hi-IN"/>
              </w:rPr>
            </w:pPr>
            <w:r w:rsidRPr="006507E6">
              <w:rPr>
                <w:rFonts w:eastAsia="SimSun"/>
                <w:i/>
                <w:kern w:val="3"/>
                <w:sz w:val="22"/>
                <w:szCs w:val="22"/>
                <w:lang w:eastAsia="zh-CN" w:bidi="hi-IN"/>
              </w:rPr>
              <w:t>По теме «Одежда»</w:t>
            </w:r>
          </w:p>
          <w:p w14:paraId="7ADC30EE" w14:textId="77777777" w:rsidR="006507E6" w:rsidRPr="006507E6" w:rsidRDefault="006507E6" w:rsidP="00EB3EC8">
            <w:pPr>
              <w:widowControl w:val="0"/>
              <w:numPr>
                <w:ilvl w:val="0"/>
                <w:numId w:val="41"/>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 «Как Маша одевалась»</w:t>
            </w:r>
          </w:p>
          <w:p w14:paraId="6C4E109F" w14:textId="77777777" w:rsidR="006507E6" w:rsidRPr="006507E6" w:rsidRDefault="006507E6" w:rsidP="00EB3EC8">
            <w:pPr>
              <w:widowControl w:val="0"/>
              <w:numPr>
                <w:ilvl w:val="0"/>
                <w:numId w:val="41"/>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«Как Маша раздевалась»</w:t>
            </w:r>
          </w:p>
          <w:p w14:paraId="09E08ED6" w14:textId="77777777" w:rsidR="006507E6" w:rsidRPr="006507E6" w:rsidRDefault="006507E6" w:rsidP="006507E6">
            <w:pPr>
              <w:widowControl w:val="0"/>
              <w:suppressLineNumbers/>
              <w:suppressAutoHyphens/>
              <w:autoSpaceDN w:val="0"/>
              <w:jc w:val="center"/>
              <w:rPr>
                <w:rFonts w:eastAsia="SimSun"/>
                <w:i/>
                <w:kern w:val="3"/>
                <w:sz w:val="22"/>
                <w:szCs w:val="22"/>
                <w:lang w:eastAsia="zh-CN" w:bidi="hi-IN"/>
              </w:rPr>
            </w:pPr>
            <w:r w:rsidRPr="006507E6">
              <w:rPr>
                <w:rFonts w:eastAsia="SimSun"/>
                <w:i/>
                <w:kern w:val="3"/>
                <w:sz w:val="22"/>
                <w:szCs w:val="22"/>
                <w:lang w:eastAsia="zh-CN" w:bidi="hi-IN"/>
              </w:rPr>
              <w:t>По теме «Одежда»</w:t>
            </w:r>
          </w:p>
          <w:p w14:paraId="06D470F3" w14:textId="77777777" w:rsidR="006507E6" w:rsidRPr="006507E6" w:rsidRDefault="006507E6" w:rsidP="00EB3EC8">
            <w:pPr>
              <w:widowControl w:val="0"/>
              <w:numPr>
                <w:ilvl w:val="0"/>
                <w:numId w:val="41"/>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«Маша играет»</w:t>
            </w:r>
          </w:p>
          <w:p w14:paraId="1EFDDF83" w14:textId="77777777" w:rsidR="006507E6" w:rsidRPr="006507E6" w:rsidRDefault="006507E6" w:rsidP="00EB3EC8">
            <w:pPr>
              <w:widowControl w:val="0"/>
              <w:numPr>
                <w:ilvl w:val="0"/>
                <w:numId w:val="41"/>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«Рома играет»</w:t>
            </w:r>
          </w:p>
          <w:p w14:paraId="0C747823" w14:textId="77777777" w:rsidR="006507E6" w:rsidRPr="006507E6" w:rsidRDefault="006507E6" w:rsidP="00EB3EC8">
            <w:pPr>
              <w:widowControl w:val="0"/>
              <w:numPr>
                <w:ilvl w:val="0"/>
                <w:numId w:val="41"/>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«Игры с куклой»</w:t>
            </w:r>
          </w:p>
          <w:p w14:paraId="6B319E7E" w14:textId="77777777" w:rsidR="006507E6" w:rsidRPr="006507E6" w:rsidRDefault="006507E6" w:rsidP="006507E6">
            <w:pPr>
              <w:widowControl w:val="0"/>
              <w:suppressLineNumbers/>
              <w:suppressAutoHyphens/>
              <w:autoSpaceDN w:val="0"/>
              <w:jc w:val="center"/>
              <w:rPr>
                <w:rFonts w:eastAsia="SimSun"/>
                <w:i/>
                <w:kern w:val="3"/>
                <w:sz w:val="22"/>
                <w:szCs w:val="22"/>
                <w:lang w:eastAsia="zh-CN" w:bidi="hi-IN"/>
              </w:rPr>
            </w:pPr>
            <w:r w:rsidRPr="006507E6">
              <w:rPr>
                <w:rFonts w:eastAsia="SimSun"/>
                <w:i/>
                <w:kern w:val="3"/>
                <w:sz w:val="22"/>
                <w:szCs w:val="22"/>
                <w:lang w:eastAsia="zh-CN" w:bidi="hi-IN"/>
              </w:rPr>
              <w:t>По теме «Зимние забавы»»</w:t>
            </w:r>
          </w:p>
          <w:p w14:paraId="699A486C" w14:textId="77777777" w:rsidR="006507E6" w:rsidRPr="006507E6" w:rsidRDefault="006507E6" w:rsidP="00EB3EC8">
            <w:pPr>
              <w:widowControl w:val="0"/>
              <w:numPr>
                <w:ilvl w:val="0"/>
                <w:numId w:val="41"/>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«Маша идёт на каток»</w:t>
            </w:r>
          </w:p>
          <w:p w14:paraId="5ED952CA" w14:textId="77777777" w:rsidR="006507E6" w:rsidRPr="006507E6" w:rsidRDefault="006507E6" w:rsidP="00EB3EC8">
            <w:pPr>
              <w:widowControl w:val="0"/>
              <w:numPr>
                <w:ilvl w:val="0"/>
                <w:numId w:val="41"/>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«Лыжная прогулка» </w:t>
            </w:r>
          </w:p>
          <w:p w14:paraId="5249FD60" w14:textId="77777777" w:rsidR="006507E6" w:rsidRPr="006507E6" w:rsidRDefault="006507E6" w:rsidP="00EB3EC8">
            <w:pPr>
              <w:widowControl w:val="0"/>
              <w:numPr>
                <w:ilvl w:val="0"/>
                <w:numId w:val="41"/>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«Зимние забавы»</w:t>
            </w:r>
          </w:p>
          <w:p w14:paraId="7B8A3E96" w14:textId="77777777" w:rsidR="006507E6" w:rsidRPr="006507E6" w:rsidRDefault="006507E6" w:rsidP="006507E6">
            <w:pPr>
              <w:widowControl w:val="0"/>
              <w:suppressLineNumbers/>
              <w:suppressAutoHyphens/>
              <w:autoSpaceDN w:val="0"/>
              <w:jc w:val="center"/>
              <w:rPr>
                <w:rFonts w:eastAsia="SimSun"/>
                <w:i/>
                <w:kern w:val="3"/>
                <w:sz w:val="22"/>
                <w:szCs w:val="22"/>
                <w:lang w:eastAsia="zh-CN" w:bidi="hi-IN"/>
              </w:rPr>
            </w:pPr>
            <w:r w:rsidRPr="006507E6">
              <w:rPr>
                <w:rFonts w:eastAsia="SimSun"/>
                <w:i/>
                <w:kern w:val="3"/>
                <w:sz w:val="22"/>
                <w:szCs w:val="22"/>
                <w:lang w:eastAsia="zh-CN" w:bidi="hi-IN"/>
              </w:rPr>
              <w:t>По теме «Домашние птицы», «Домашние животные»</w:t>
            </w:r>
          </w:p>
          <w:p w14:paraId="01900438" w14:textId="77777777" w:rsidR="006507E6" w:rsidRPr="006507E6" w:rsidRDefault="006507E6" w:rsidP="00EB3EC8">
            <w:pPr>
              <w:widowControl w:val="0"/>
              <w:numPr>
                <w:ilvl w:val="0"/>
                <w:numId w:val="41"/>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«Во дворе»</w:t>
            </w:r>
          </w:p>
          <w:p w14:paraId="0CFE9869" w14:textId="77777777" w:rsidR="006507E6" w:rsidRPr="006507E6" w:rsidRDefault="006507E6" w:rsidP="00EB3EC8">
            <w:pPr>
              <w:widowControl w:val="0"/>
              <w:numPr>
                <w:ilvl w:val="0"/>
                <w:numId w:val="41"/>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«Рома рисует животных»</w:t>
            </w:r>
          </w:p>
          <w:p w14:paraId="1E29B33D" w14:textId="77777777" w:rsidR="006507E6" w:rsidRPr="006507E6" w:rsidRDefault="006507E6" w:rsidP="00EB3EC8">
            <w:pPr>
              <w:widowControl w:val="0"/>
              <w:numPr>
                <w:ilvl w:val="0"/>
                <w:numId w:val="41"/>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«Кошка с котятами»</w:t>
            </w:r>
          </w:p>
          <w:p w14:paraId="40CDE7E4" w14:textId="77777777" w:rsidR="006507E6" w:rsidRPr="006507E6" w:rsidRDefault="006507E6" w:rsidP="00EB3EC8">
            <w:pPr>
              <w:widowControl w:val="0"/>
              <w:numPr>
                <w:ilvl w:val="0"/>
                <w:numId w:val="41"/>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«Друг»</w:t>
            </w:r>
          </w:p>
          <w:p w14:paraId="3645E4EA" w14:textId="77777777" w:rsidR="006507E6" w:rsidRPr="006507E6" w:rsidRDefault="006507E6" w:rsidP="006507E6">
            <w:pPr>
              <w:widowControl w:val="0"/>
              <w:suppressLineNumbers/>
              <w:suppressAutoHyphens/>
              <w:autoSpaceDN w:val="0"/>
              <w:ind w:left="415"/>
              <w:jc w:val="center"/>
              <w:rPr>
                <w:rFonts w:eastAsia="SimSun"/>
                <w:i/>
                <w:kern w:val="3"/>
                <w:sz w:val="22"/>
                <w:szCs w:val="22"/>
                <w:lang w:eastAsia="zh-CN" w:bidi="hi-IN"/>
              </w:rPr>
            </w:pPr>
            <w:r w:rsidRPr="006507E6">
              <w:rPr>
                <w:rFonts w:eastAsia="SimSun"/>
                <w:i/>
                <w:kern w:val="3"/>
                <w:sz w:val="22"/>
                <w:szCs w:val="22"/>
                <w:lang w:eastAsia="zh-CN" w:bidi="hi-IN"/>
              </w:rPr>
              <w:t>По теме «Осень»</w:t>
            </w:r>
          </w:p>
          <w:p w14:paraId="326BC751" w14:textId="77777777" w:rsidR="006507E6" w:rsidRPr="006507E6" w:rsidRDefault="006507E6" w:rsidP="00EB3EC8">
            <w:pPr>
              <w:widowControl w:val="0"/>
              <w:numPr>
                <w:ilvl w:val="0"/>
                <w:numId w:val="41"/>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«На огороде»</w:t>
            </w:r>
          </w:p>
          <w:p w14:paraId="6BCA2DE3" w14:textId="77777777" w:rsidR="006507E6" w:rsidRPr="006507E6" w:rsidRDefault="006507E6" w:rsidP="00EB3EC8">
            <w:pPr>
              <w:widowControl w:val="0"/>
              <w:numPr>
                <w:ilvl w:val="0"/>
                <w:numId w:val="41"/>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«Помощники»</w:t>
            </w:r>
          </w:p>
          <w:p w14:paraId="464F57E6" w14:textId="77777777" w:rsidR="006507E6" w:rsidRPr="006507E6" w:rsidRDefault="006507E6" w:rsidP="00EB3EC8">
            <w:pPr>
              <w:widowControl w:val="0"/>
              <w:numPr>
                <w:ilvl w:val="0"/>
                <w:numId w:val="41"/>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«Сбор яблок»</w:t>
            </w:r>
          </w:p>
          <w:p w14:paraId="6CEBE4E6" w14:textId="77777777" w:rsidR="006507E6" w:rsidRPr="006507E6" w:rsidRDefault="006507E6" w:rsidP="006507E6">
            <w:pPr>
              <w:widowControl w:val="0"/>
              <w:suppressLineNumbers/>
              <w:suppressAutoHyphens/>
              <w:autoSpaceDN w:val="0"/>
              <w:ind w:left="415"/>
              <w:jc w:val="center"/>
              <w:rPr>
                <w:rFonts w:eastAsia="SimSun"/>
                <w:i/>
                <w:kern w:val="3"/>
                <w:sz w:val="22"/>
                <w:szCs w:val="22"/>
                <w:lang w:eastAsia="zh-CN" w:bidi="hi-IN"/>
              </w:rPr>
            </w:pPr>
            <w:r w:rsidRPr="006507E6">
              <w:rPr>
                <w:rFonts w:eastAsia="SimSun"/>
                <w:i/>
                <w:kern w:val="3"/>
                <w:sz w:val="22"/>
                <w:szCs w:val="22"/>
                <w:lang w:eastAsia="zh-CN" w:bidi="hi-IN"/>
              </w:rPr>
              <w:t>По теме «Здоровый образ жизни»</w:t>
            </w:r>
          </w:p>
          <w:p w14:paraId="30B93D4C" w14:textId="77777777" w:rsidR="006507E6" w:rsidRPr="006507E6" w:rsidRDefault="006507E6" w:rsidP="00EB3EC8">
            <w:pPr>
              <w:widowControl w:val="0"/>
              <w:numPr>
                <w:ilvl w:val="0"/>
                <w:numId w:val="42"/>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«Утро»</w:t>
            </w:r>
          </w:p>
          <w:p w14:paraId="4D715C42" w14:textId="77777777" w:rsidR="006507E6" w:rsidRPr="006507E6" w:rsidRDefault="006507E6" w:rsidP="00EB3EC8">
            <w:pPr>
              <w:widowControl w:val="0"/>
              <w:numPr>
                <w:ilvl w:val="0"/>
                <w:numId w:val="42"/>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«Миша обедает»</w:t>
            </w:r>
          </w:p>
          <w:p w14:paraId="10ED2D0A" w14:textId="77777777" w:rsidR="006507E6" w:rsidRPr="006507E6" w:rsidRDefault="006507E6" w:rsidP="006507E6">
            <w:pPr>
              <w:widowControl w:val="0"/>
              <w:suppressLineNumbers/>
              <w:suppressAutoHyphens/>
              <w:autoSpaceDN w:val="0"/>
              <w:ind w:left="775"/>
              <w:jc w:val="center"/>
              <w:rPr>
                <w:rFonts w:eastAsia="SimSun"/>
                <w:i/>
                <w:kern w:val="3"/>
                <w:sz w:val="22"/>
                <w:szCs w:val="22"/>
                <w:lang w:eastAsia="zh-CN" w:bidi="hi-IN"/>
              </w:rPr>
            </w:pPr>
            <w:r w:rsidRPr="006507E6">
              <w:rPr>
                <w:rFonts w:eastAsia="SimSun"/>
                <w:i/>
                <w:kern w:val="3"/>
                <w:sz w:val="22"/>
                <w:szCs w:val="22"/>
                <w:lang w:eastAsia="zh-CN" w:bidi="hi-IN"/>
              </w:rPr>
              <w:t>По теме «Школа»</w:t>
            </w:r>
          </w:p>
          <w:p w14:paraId="75E5A309" w14:textId="77777777" w:rsidR="006507E6" w:rsidRPr="006507E6" w:rsidRDefault="006507E6" w:rsidP="00EB3EC8">
            <w:pPr>
              <w:widowControl w:val="0"/>
              <w:numPr>
                <w:ilvl w:val="0"/>
                <w:numId w:val="43"/>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«Маша собирается в школу»</w:t>
            </w:r>
          </w:p>
          <w:p w14:paraId="05AC7846" w14:textId="77777777" w:rsidR="006507E6" w:rsidRPr="006507E6" w:rsidRDefault="006507E6" w:rsidP="00EB3EC8">
            <w:pPr>
              <w:widowControl w:val="0"/>
              <w:numPr>
                <w:ilvl w:val="0"/>
                <w:numId w:val="43"/>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«Маша в школе»</w:t>
            </w:r>
          </w:p>
          <w:p w14:paraId="448ECD67" w14:textId="77777777" w:rsidR="006507E6" w:rsidRPr="006507E6" w:rsidRDefault="006507E6" w:rsidP="00EB3EC8">
            <w:pPr>
              <w:widowControl w:val="0"/>
              <w:numPr>
                <w:ilvl w:val="0"/>
                <w:numId w:val="43"/>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«Дежурная»</w:t>
            </w:r>
          </w:p>
          <w:p w14:paraId="356AB632" w14:textId="77777777" w:rsidR="006507E6" w:rsidRPr="006507E6" w:rsidRDefault="006507E6" w:rsidP="00EB3EC8">
            <w:pPr>
              <w:widowControl w:val="0"/>
              <w:numPr>
                <w:ilvl w:val="0"/>
                <w:numId w:val="43"/>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«Дежурный»</w:t>
            </w:r>
          </w:p>
          <w:p w14:paraId="59DC6478" w14:textId="77777777" w:rsidR="006507E6" w:rsidRPr="006507E6" w:rsidRDefault="006507E6" w:rsidP="006507E6">
            <w:pPr>
              <w:widowControl w:val="0"/>
              <w:suppressLineNumbers/>
              <w:suppressAutoHyphens/>
              <w:autoSpaceDN w:val="0"/>
              <w:ind w:left="775"/>
              <w:jc w:val="center"/>
              <w:rPr>
                <w:rFonts w:eastAsia="SimSun"/>
                <w:i/>
                <w:kern w:val="3"/>
                <w:sz w:val="22"/>
                <w:szCs w:val="22"/>
                <w:lang w:eastAsia="zh-CN" w:bidi="hi-IN"/>
              </w:rPr>
            </w:pPr>
            <w:r w:rsidRPr="006507E6">
              <w:rPr>
                <w:rFonts w:eastAsia="SimSun"/>
                <w:i/>
                <w:kern w:val="3"/>
                <w:sz w:val="22"/>
                <w:szCs w:val="22"/>
                <w:lang w:eastAsia="zh-CN" w:bidi="hi-IN"/>
              </w:rPr>
              <w:lastRenderedPageBreak/>
              <w:t>По теме «Дом. Мебель»</w:t>
            </w:r>
          </w:p>
          <w:p w14:paraId="7707344B" w14:textId="77777777" w:rsidR="006507E6" w:rsidRPr="006507E6" w:rsidRDefault="006507E6" w:rsidP="00EB3EC8">
            <w:pPr>
              <w:widowControl w:val="0"/>
              <w:numPr>
                <w:ilvl w:val="0"/>
                <w:numId w:val="44"/>
              </w:numPr>
              <w:suppressLineNumbers/>
              <w:suppressAutoHyphens/>
              <w:autoSpaceDN w:val="0"/>
              <w:spacing w:after="200" w:line="276" w:lineRule="auto"/>
              <w:contextualSpacing/>
              <w:jc w:val="both"/>
              <w:rPr>
                <w:rFonts w:eastAsia="SimSun"/>
                <w:color w:val="00000A"/>
                <w:kern w:val="3"/>
                <w:sz w:val="22"/>
                <w:szCs w:val="22"/>
                <w:lang w:eastAsia="zh-CN" w:bidi="hi-IN"/>
              </w:rPr>
            </w:pPr>
            <w:r w:rsidRPr="006507E6">
              <w:rPr>
                <w:rFonts w:eastAsia="SimSun"/>
                <w:color w:val="00000A"/>
                <w:kern w:val="3"/>
                <w:sz w:val="22"/>
                <w:szCs w:val="22"/>
                <w:lang w:eastAsia="zh-CN" w:bidi="hi-IN"/>
              </w:rPr>
              <w:t>«Строим дом» (детали дома)</w:t>
            </w:r>
          </w:p>
          <w:p w14:paraId="6A6E263E" w14:textId="77777777" w:rsidR="006507E6" w:rsidRPr="006507E6" w:rsidRDefault="006507E6" w:rsidP="00EB3EC8">
            <w:pPr>
              <w:widowControl w:val="0"/>
              <w:numPr>
                <w:ilvl w:val="0"/>
                <w:numId w:val="44"/>
              </w:numPr>
              <w:suppressLineNumbers/>
              <w:suppressAutoHyphens/>
              <w:autoSpaceDN w:val="0"/>
              <w:spacing w:after="200" w:line="276" w:lineRule="auto"/>
              <w:contextualSpacing/>
              <w:jc w:val="both"/>
              <w:rPr>
                <w:rFonts w:eastAsia="SimSun"/>
                <w:color w:val="00000A"/>
                <w:kern w:val="3"/>
                <w:sz w:val="22"/>
                <w:szCs w:val="22"/>
                <w:lang w:eastAsia="zh-CN" w:bidi="hi-IN"/>
              </w:rPr>
            </w:pPr>
            <w:r w:rsidRPr="006507E6">
              <w:rPr>
                <w:rFonts w:eastAsia="SimSun"/>
                <w:color w:val="00000A"/>
                <w:kern w:val="3"/>
                <w:sz w:val="22"/>
                <w:szCs w:val="22"/>
                <w:lang w:eastAsia="zh-CN" w:bidi="hi-IN"/>
              </w:rPr>
              <w:t>«Маша помогает по дому»</w:t>
            </w:r>
          </w:p>
          <w:p w14:paraId="1EBE0240" w14:textId="77777777" w:rsidR="006507E6" w:rsidRPr="006507E6" w:rsidRDefault="006507E6" w:rsidP="00EB3EC8">
            <w:pPr>
              <w:widowControl w:val="0"/>
              <w:numPr>
                <w:ilvl w:val="0"/>
                <w:numId w:val="44"/>
              </w:numPr>
              <w:suppressLineNumbers/>
              <w:suppressAutoHyphens/>
              <w:autoSpaceDN w:val="0"/>
              <w:spacing w:after="200" w:line="276" w:lineRule="auto"/>
              <w:contextualSpacing/>
              <w:jc w:val="both"/>
              <w:rPr>
                <w:rFonts w:eastAsia="SimSun"/>
                <w:color w:val="00000A"/>
                <w:kern w:val="3"/>
                <w:sz w:val="22"/>
                <w:szCs w:val="22"/>
                <w:lang w:eastAsia="zh-CN" w:bidi="hi-IN"/>
              </w:rPr>
            </w:pPr>
            <w:r w:rsidRPr="006507E6">
              <w:rPr>
                <w:rFonts w:eastAsia="SimSun"/>
                <w:color w:val="00000A"/>
                <w:kern w:val="3"/>
                <w:sz w:val="22"/>
                <w:szCs w:val="22"/>
                <w:lang w:eastAsia="zh-CN" w:bidi="hi-IN"/>
              </w:rPr>
              <w:t>«Помощники»</w:t>
            </w:r>
          </w:p>
          <w:p w14:paraId="7A691009" w14:textId="77777777" w:rsidR="006507E6" w:rsidRPr="006507E6" w:rsidRDefault="006507E6" w:rsidP="00EB3EC8">
            <w:pPr>
              <w:widowControl w:val="0"/>
              <w:numPr>
                <w:ilvl w:val="0"/>
                <w:numId w:val="44"/>
              </w:numPr>
              <w:suppressLineNumbers/>
              <w:suppressAutoHyphens/>
              <w:autoSpaceDN w:val="0"/>
              <w:spacing w:after="200" w:line="276" w:lineRule="auto"/>
              <w:ind w:left="415"/>
              <w:contextualSpacing/>
              <w:jc w:val="both"/>
              <w:rPr>
                <w:rFonts w:eastAsia="SimSun"/>
                <w:color w:val="00000A"/>
                <w:kern w:val="3"/>
                <w:sz w:val="28"/>
                <w:szCs w:val="28"/>
                <w:lang w:eastAsia="zh-CN" w:bidi="hi-IN"/>
              </w:rPr>
            </w:pPr>
            <w:r w:rsidRPr="006507E6">
              <w:rPr>
                <w:rFonts w:eastAsia="SimSun"/>
                <w:color w:val="00000A"/>
                <w:kern w:val="3"/>
                <w:sz w:val="22"/>
                <w:szCs w:val="22"/>
                <w:lang w:eastAsia="zh-CN" w:bidi="hi-IN"/>
              </w:rPr>
              <w:t>«Маша рисует мебель»</w:t>
            </w:r>
          </w:p>
        </w:tc>
      </w:tr>
      <w:tr w:rsidR="006507E6" w:rsidRPr="006507E6" w14:paraId="6EE67070" w14:textId="77777777" w:rsidTr="006507E6">
        <w:tc>
          <w:tcPr>
            <w:tcW w:w="2685" w:type="dxa"/>
            <w:tcBorders>
              <w:top w:val="nil"/>
              <w:left w:val="single" w:sz="8" w:space="0" w:color="808080"/>
              <w:bottom w:val="single" w:sz="8" w:space="0" w:color="808080"/>
              <w:right w:val="nil"/>
            </w:tcBorders>
            <w:tcMar>
              <w:top w:w="28" w:type="dxa"/>
              <w:left w:w="28" w:type="dxa"/>
              <w:bottom w:w="28" w:type="dxa"/>
              <w:right w:w="28" w:type="dxa"/>
            </w:tcMar>
          </w:tcPr>
          <w:p w14:paraId="2F150A7B" w14:textId="77777777" w:rsidR="006507E6" w:rsidRPr="006507E6" w:rsidRDefault="006507E6" w:rsidP="006507E6">
            <w:pPr>
              <w:widowControl w:val="0"/>
              <w:suppressLineNumbers/>
              <w:suppressAutoHyphens/>
              <w:autoSpaceDN w:val="0"/>
              <w:rPr>
                <w:rFonts w:eastAsia="SimSun"/>
                <w:kern w:val="3"/>
                <w:szCs w:val="22"/>
                <w:lang w:eastAsia="zh-CN" w:bidi="hi-IN"/>
              </w:rPr>
            </w:pPr>
            <w:r w:rsidRPr="006507E6">
              <w:rPr>
                <w:rFonts w:eastAsia="SimSun"/>
                <w:kern w:val="3"/>
                <w:szCs w:val="22"/>
                <w:lang w:eastAsia="zh-CN" w:bidi="hi-IN"/>
              </w:rPr>
              <w:lastRenderedPageBreak/>
              <w:t>Развитие мелкой моторики</w:t>
            </w:r>
          </w:p>
          <w:p w14:paraId="553FD1B8"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0C5D7329"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7817B446"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406BCD1A"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02A8390A"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0AA0D8E7"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57ADC619"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4095960C"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45AA2745"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2BB164E6"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4F78956F"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6009A0E8"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6C6EDF76"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747FA361"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5FABC7A2"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5C167462"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647BA7F8"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76E7C329"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3436F594"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3B780801"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06D7F505"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25DF6E73"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079CFD02"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2CA2F74A"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02F5A941"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256ACE26"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0D734FBE"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1BC6DE87"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3753A4DB" w14:textId="77777777" w:rsidR="006507E6" w:rsidRPr="006507E6" w:rsidRDefault="006507E6" w:rsidP="006507E6">
            <w:pPr>
              <w:widowControl w:val="0"/>
              <w:suppressLineNumbers/>
              <w:suppressAutoHyphens/>
              <w:autoSpaceDN w:val="0"/>
              <w:rPr>
                <w:rFonts w:eastAsia="SimSun"/>
                <w:kern w:val="3"/>
                <w:szCs w:val="22"/>
                <w:lang w:eastAsia="zh-CN" w:bidi="hi-IN"/>
              </w:rPr>
            </w:pPr>
            <w:r w:rsidRPr="006507E6">
              <w:rPr>
                <w:rFonts w:eastAsia="SimSun"/>
                <w:kern w:val="3"/>
                <w:szCs w:val="22"/>
                <w:lang w:eastAsia="zh-CN" w:bidi="hi-IN"/>
              </w:rPr>
              <w:t xml:space="preserve">Воспитание правильного </w:t>
            </w:r>
          </w:p>
          <w:p w14:paraId="1EE827CC" w14:textId="77777777" w:rsidR="006507E6" w:rsidRPr="006507E6" w:rsidRDefault="006507E6" w:rsidP="006507E6">
            <w:pPr>
              <w:widowControl w:val="0"/>
              <w:suppressLineNumbers/>
              <w:suppressAutoHyphens/>
              <w:autoSpaceDN w:val="0"/>
              <w:rPr>
                <w:rFonts w:eastAsia="SimSun"/>
                <w:kern w:val="3"/>
                <w:szCs w:val="22"/>
                <w:lang w:eastAsia="zh-CN" w:bidi="hi-IN"/>
              </w:rPr>
            </w:pPr>
            <w:r w:rsidRPr="006507E6">
              <w:rPr>
                <w:rFonts w:eastAsia="SimSun"/>
                <w:kern w:val="3"/>
                <w:szCs w:val="22"/>
                <w:lang w:eastAsia="zh-CN" w:bidi="hi-IN"/>
              </w:rPr>
              <w:t>дыхания</w:t>
            </w:r>
          </w:p>
          <w:p w14:paraId="4B4B8677" w14:textId="77777777" w:rsidR="006507E6" w:rsidRPr="006507E6" w:rsidRDefault="006507E6" w:rsidP="006507E6">
            <w:pPr>
              <w:widowControl w:val="0"/>
              <w:suppressLineNumbers/>
              <w:suppressAutoHyphens/>
              <w:autoSpaceDN w:val="0"/>
              <w:rPr>
                <w:rFonts w:eastAsia="SimSun"/>
                <w:kern w:val="3"/>
                <w:szCs w:val="22"/>
                <w:lang w:eastAsia="zh-CN" w:bidi="hi-IN"/>
              </w:rPr>
            </w:pPr>
          </w:p>
          <w:p w14:paraId="2B725667"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5C6978B8"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554919BD"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706D3AE7"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2979A88E"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tc>
        <w:tc>
          <w:tcPr>
            <w:tcW w:w="6960" w:type="dxa"/>
            <w:tcBorders>
              <w:top w:val="nil"/>
              <w:left w:val="single" w:sz="8" w:space="0" w:color="808080"/>
              <w:bottom w:val="single" w:sz="8" w:space="0" w:color="808080"/>
              <w:right w:val="single" w:sz="8" w:space="0" w:color="808080"/>
            </w:tcBorders>
            <w:tcMar>
              <w:top w:w="28" w:type="dxa"/>
              <w:left w:w="28" w:type="dxa"/>
              <w:bottom w:w="28" w:type="dxa"/>
              <w:right w:w="28" w:type="dxa"/>
            </w:tcMar>
          </w:tcPr>
          <w:p w14:paraId="3B441425" w14:textId="77777777" w:rsidR="006507E6" w:rsidRPr="006507E6" w:rsidRDefault="006507E6" w:rsidP="006507E6">
            <w:pPr>
              <w:widowControl w:val="0"/>
              <w:suppressLineNumbers/>
              <w:suppressAutoHyphens/>
              <w:autoSpaceDN w:val="0"/>
              <w:rPr>
                <w:rFonts w:eastAsia="SimSun"/>
                <w:i/>
                <w:kern w:val="3"/>
                <w:sz w:val="22"/>
                <w:szCs w:val="22"/>
                <w:lang w:eastAsia="zh-CN" w:bidi="hi-IN"/>
              </w:rPr>
            </w:pPr>
            <w:r w:rsidRPr="006507E6">
              <w:rPr>
                <w:rFonts w:eastAsia="SimSun"/>
                <w:kern w:val="3"/>
                <w:sz w:val="22"/>
                <w:szCs w:val="22"/>
                <w:lang w:eastAsia="zh-CN" w:bidi="hi-IN"/>
              </w:rPr>
              <w:t xml:space="preserve"> - </w:t>
            </w:r>
            <w:r w:rsidRPr="006507E6">
              <w:rPr>
                <w:rFonts w:eastAsia="SimSun"/>
                <w:i/>
                <w:kern w:val="3"/>
                <w:sz w:val="22"/>
                <w:szCs w:val="22"/>
                <w:lang w:eastAsia="zh-CN" w:bidi="hi-IN"/>
              </w:rPr>
              <w:t>Картотека пальчиковой гимнастики. ( по Коноваленко)</w:t>
            </w:r>
          </w:p>
          <w:p w14:paraId="3DC5B100" w14:textId="77777777" w:rsidR="006507E6" w:rsidRPr="006507E6" w:rsidRDefault="006507E6" w:rsidP="006507E6">
            <w:pPr>
              <w:widowControl w:val="0"/>
              <w:suppressLineNumbers/>
              <w:suppressAutoHyphens/>
              <w:autoSpaceDN w:val="0"/>
              <w:rPr>
                <w:rFonts w:eastAsia="SimSun"/>
                <w:i/>
                <w:kern w:val="3"/>
                <w:sz w:val="22"/>
                <w:szCs w:val="22"/>
                <w:lang w:eastAsia="zh-CN" w:bidi="hi-IN"/>
              </w:rPr>
            </w:pPr>
            <w:r w:rsidRPr="006507E6">
              <w:rPr>
                <w:rFonts w:eastAsia="SimSun"/>
                <w:i/>
                <w:kern w:val="3"/>
                <w:sz w:val="22"/>
                <w:szCs w:val="22"/>
                <w:lang w:eastAsia="zh-CN" w:bidi="hi-IN"/>
              </w:rPr>
              <w:t>- «Волшебный мешочек» с наборами мелких предметов по лексическим темам</w:t>
            </w:r>
          </w:p>
          <w:p w14:paraId="64241381" w14:textId="77777777" w:rsidR="006507E6" w:rsidRPr="006507E6" w:rsidRDefault="006507E6" w:rsidP="006507E6">
            <w:pPr>
              <w:widowControl w:val="0"/>
              <w:suppressLineNumbers/>
              <w:suppressAutoHyphens/>
              <w:autoSpaceDN w:val="0"/>
              <w:rPr>
                <w:rFonts w:eastAsia="SimSun"/>
                <w:i/>
                <w:kern w:val="3"/>
                <w:sz w:val="22"/>
                <w:szCs w:val="22"/>
                <w:lang w:eastAsia="zh-CN" w:bidi="hi-IN"/>
              </w:rPr>
            </w:pPr>
            <w:r w:rsidRPr="006507E6">
              <w:rPr>
                <w:rFonts w:eastAsia="SimSun"/>
                <w:i/>
                <w:kern w:val="3"/>
                <w:sz w:val="22"/>
                <w:szCs w:val="22"/>
                <w:lang w:eastAsia="zh-CN" w:bidi="hi-IN"/>
              </w:rPr>
              <w:t>- Обводки разной тематики и размера</w:t>
            </w:r>
          </w:p>
          <w:p w14:paraId="570D3924" w14:textId="77777777" w:rsidR="006507E6" w:rsidRPr="006507E6" w:rsidRDefault="006507E6" w:rsidP="006507E6">
            <w:pPr>
              <w:widowControl w:val="0"/>
              <w:suppressLineNumbers/>
              <w:suppressAutoHyphens/>
              <w:autoSpaceDN w:val="0"/>
              <w:rPr>
                <w:rFonts w:eastAsia="SimSun"/>
                <w:i/>
                <w:kern w:val="3"/>
                <w:sz w:val="22"/>
                <w:szCs w:val="22"/>
                <w:lang w:eastAsia="zh-CN" w:bidi="hi-IN"/>
              </w:rPr>
            </w:pPr>
            <w:r w:rsidRPr="006507E6">
              <w:rPr>
                <w:rFonts w:eastAsia="SimSun"/>
                <w:i/>
                <w:kern w:val="3"/>
                <w:sz w:val="22"/>
                <w:szCs w:val="22"/>
                <w:lang w:eastAsia="zh-CN" w:bidi="hi-IN"/>
              </w:rPr>
              <w:t>- Рамки – вкладыши с геометрическими формами</w:t>
            </w:r>
          </w:p>
          <w:p w14:paraId="31560EE4" w14:textId="77777777" w:rsidR="006507E6" w:rsidRPr="006507E6" w:rsidRDefault="006507E6" w:rsidP="006507E6">
            <w:pPr>
              <w:widowControl w:val="0"/>
              <w:suppressLineNumbers/>
              <w:suppressAutoHyphens/>
              <w:autoSpaceDN w:val="0"/>
              <w:rPr>
                <w:rFonts w:eastAsia="SimSun"/>
                <w:i/>
                <w:kern w:val="3"/>
                <w:sz w:val="22"/>
                <w:szCs w:val="22"/>
                <w:lang w:eastAsia="zh-CN" w:bidi="hi-IN"/>
              </w:rPr>
            </w:pPr>
            <w:r w:rsidRPr="006507E6">
              <w:rPr>
                <w:rFonts w:eastAsia="SimSun"/>
                <w:i/>
                <w:kern w:val="3"/>
                <w:sz w:val="22"/>
                <w:szCs w:val="22"/>
                <w:lang w:eastAsia="zh-CN" w:bidi="hi-IN"/>
              </w:rPr>
              <w:t>- Массажные мячики разного цвета и размера</w:t>
            </w:r>
          </w:p>
          <w:p w14:paraId="4D86217C"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Игрушки – тренажеры с разными видами застежек</w:t>
            </w:r>
            <w:r w:rsidRPr="006507E6">
              <w:rPr>
                <w:rFonts w:eastAsia="SimSun"/>
                <w:kern w:val="3"/>
                <w:sz w:val="22"/>
                <w:szCs w:val="22"/>
                <w:lang w:eastAsia="zh-CN" w:bidi="hi-IN"/>
              </w:rPr>
              <w:t xml:space="preserve"> (шнурки, молнии, крючки, липучки, пуговицы)</w:t>
            </w:r>
          </w:p>
          <w:p w14:paraId="2DBF7807"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Пальчиковые бассейны с различными наполнителями</w:t>
            </w:r>
            <w:r w:rsidRPr="006507E6">
              <w:rPr>
                <w:rFonts w:eastAsia="SimSun"/>
                <w:kern w:val="3"/>
                <w:sz w:val="22"/>
                <w:szCs w:val="22"/>
                <w:lang w:eastAsia="zh-CN" w:bidi="hi-IN"/>
              </w:rPr>
              <w:t xml:space="preserve"> (горох, фасоль, песок)</w:t>
            </w:r>
          </w:p>
          <w:p w14:paraId="256C6030" w14:textId="77777777" w:rsidR="006507E6" w:rsidRPr="006507E6" w:rsidRDefault="006507E6" w:rsidP="006507E6">
            <w:pPr>
              <w:widowControl w:val="0"/>
              <w:suppressLineNumbers/>
              <w:suppressAutoHyphens/>
              <w:autoSpaceDN w:val="0"/>
              <w:rPr>
                <w:rFonts w:eastAsia="SimSun"/>
                <w:i/>
                <w:kern w:val="3"/>
                <w:sz w:val="22"/>
                <w:szCs w:val="22"/>
                <w:lang w:eastAsia="zh-CN" w:bidi="hi-IN"/>
              </w:rPr>
            </w:pPr>
            <w:r w:rsidRPr="006507E6">
              <w:rPr>
                <w:rFonts w:eastAsia="SimSun"/>
                <w:i/>
                <w:kern w:val="3"/>
                <w:sz w:val="22"/>
                <w:szCs w:val="22"/>
                <w:lang w:eastAsia="zh-CN" w:bidi="hi-IN"/>
              </w:rPr>
              <w:t xml:space="preserve">- Мозаики различных видов, </w:t>
            </w:r>
          </w:p>
          <w:p w14:paraId="49B2DB64" w14:textId="77777777" w:rsidR="006507E6" w:rsidRPr="006507E6" w:rsidRDefault="006507E6" w:rsidP="006507E6">
            <w:pPr>
              <w:widowControl w:val="0"/>
              <w:suppressLineNumbers/>
              <w:suppressAutoHyphens/>
              <w:autoSpaceDN w:val="0"/>
              <w:rPr>
                <w:rFonts w:eastAsia="SimSun"/>
                <w:i/>
                <w:kern w:val="3"/>
                <w:sz w:val="22"/>
                <w:szCs w:val="22"/>
                <w:lang w:eastAsia="zh-CN" w:bidi="hi-IN"/>
              </w:rPr>
            </w:pPr>
            <w:r w:rsidRPr="006507E6">
              <w:rPr>
                <w:rFonts w:eastAsia="SimSun"/>
                <w:i/>
                <w:kern w:val="3"/>
                <w:sz w:val="22"/>
                <w:szCs w:val="22"/>
                <w:lang w:eastAsia="zh-CN" w:bidi="hi-IN"/>
              </w:rPr>
              <w:t xml:space="preserve">- Кубики, </w:t>
            </w:r>
          </w:p>
          <w:p w14:paraId="6D976FE1" w14:textId="77777777" w:rsidR="006507E6" w:rsidRPr="006507E6" w:rsidRDefault="006507E6" w:rsidP="006507E6">
            <w:pPr>
              <w:widowControl w:val="0"/>
              <w:suppressLineNumbers/>
              <w:suppressAutoHyphens/>
              <w:autoSpaceDN w:val="0"/>
              <w:rPr>
                <w:rFonts w:eastAsia="SimSun"/>
                <w:i/>
                <w:kern w:val="3"/>
                <w:sz w:val="22"/>
                <w:szCs w:val="22"/>
                <w:lang w:eastAsia="zh-CN" w:bidi="hi-IN"/>
              </w:rPr>
            </w:pPr>
            <w:r w:rsidRPr="006507E6">
              <w:rPr>
                <w:rFonts w:eastAsia="SimSun"/>
                <w:i/>
                <w:kern w:val="3"/>
                <w:sz w:val="22"/>
                <w:szCs w:val="22"/>
                <w:lang w:eastAsia="zh-CN" w:bidi="hi-IN"/>
              </w:rPr>
              <w:t xml:space="preserve">- Конструкторы,  </w:t>
            </w:r>
          </w:p>
          <w:p w14:paraId="65AC01CC" w14:textId="77777777" w:rsidR="006507E6" w:rsidRPr="006507E6" w:rsidRDefault="006507E6" w:rsidP="006507E6">
            <w:pPr>
              <w:widowControl w:val="0"/>
              <w:suppressLineNumbers/>
              <w:suppressAutoHyphens/>
              <w:autoSpaceDN w:val="0"/>
              <w:rPr>
                <w:rFonts w:eastAsia="SimSun"/>
                <w:i/>
                <w:kern w:val="3"/>
                <w:sz w:val="22"/>
                <w:szCs w:val="22"/>
                <w:lang w:eastAsia="zh-CN" w:bidi="hi-IN"/>
              </w:rPr>
            </w:pPr>
            <w:r w:rsidRPr="006507E6">
              <w:rPr>
                <w:rFonts w:eastAsia="SimSun"/>
                <w:i/>
                <w:kern w:val="3"/>
                <w:sz w:val="22"/>
                <w:szCs w:val="22"/>
                <w:lang w:eastAsia="zh-CN" w:bidi="hi-IN"/>
              </w:rPr>
              <w:t xml:space="preserve">- Разрезные картинки и </w:t>
            </w:r>
            <w:proofErr w:type="spellStart"/>
            <w:r w:rsidRPr="006507E6">
              <w:rPr>
                <w:rFonts w:eastAsia="SimSun"/>
                <w:i/>
                <w:kern w:val="3"/>
                <w:sz w:val="22"/>
                <w:szCs w:val="22"/>
                <w:lang w:eastAsia="zh-CN" w:bidi="hi-IN"/>
              </w:rPr>
              <w:t>пазлы</w:t>
            </w:r>
            <w:proofErr w:type="spellEnd"/>
            <w:r w:rsidRPr="006507E6">
              <w:rPr>
                <w:rFonts w:eastAsia="SimSun"/>
                <w:i/>
                <w:kern w:val="3"/>
                <w:sz w:val="22"/>
                <w:szCs w:val="22"/>
                <w:lang w:eastAsia="zh-CN" w:bidi="hi-IN"/>
              </w:rPr>
              <w:t xml:space="preserve"> по лексическим темам</w:t>
            </w:r>
          </w:p>
          <w:p w14:paraId="12CDE114"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r w:rsidRPr="006507E6">
              <w:rPr>
                <w:rFonts w:eastAsia="SimSun"/>
                <w:i/>
                <w:kern w:val="3"/>
                <w:sz w:val="22"/>
                <w:szCs w:val="22"/>
                <w:lang w:eastAsia="zh-CN" w:bidi="hi-IN"/>
              </w:rPr>
              <w:t>- Игрушки – тренажеры для развития тактильных ощущений</w:t>
            </w:r>
            <w:r w:rsidRPr="006507E6">
              <w:rPr>
                <w:rFonts w:eastAsia="SimSun"/>
                <w:kern w:val="3"/>
                <w:sz w:val="22"/>
                <w:szCs w:val="22"/>
                <w:lang w:eastAsia="zh-CN" w:bidi="hi-IN"/>
              </w:rPr>
              <w:t xml:space="preserve"> (из разных материалов с разным характером поверхности)</w:t>
            </w:r>
          </w:p>
          <w:p w14:paraId="7F407A4D" w14:textId="77777777" w:rsidR="006507E6" w:rsidRPr="006507E6" w:rsidRDefault="006507E6" w:rsidP="006507E6">
            <w:pPr>
              <w:widowControl w:val="0"/>
              <w:suppressLineNumbers/>
              <w:suppressAutoHyphens/>
              <w:autoSpaceDN w:val="0"/>
              <w:rPr>
                <w:rFonts w:eastAsia="SimSun"/>
                <w:i/>
                <w:kern w:val="3"/>
                <w:sz w:val="22"/>
                <w:szCs w:val="22"/>
                <w:lang w:eastAsia="zh-CN" w:bidi="hi-IN"/>
              </w:rPr>
            </w:pPr>
            <w:r w:rsidRPr="006507E6">
              <w:rPr>
                <w:rFonts w:eastAsia="SimSun"/>
                <w:i/>
                <w:kern w:val="3"/>
                <w:sz w:val="22"/>
                <w:szCs w:val="22"/>
                <w:lang w:eastAsia="zh-CN" w:bidi="hi-IN"/>
              </w:rPr>
              <w:t xml:space="preserve">- Настольно – печатные игры на </w:t>
            </w:r>
            <w:proofErr w:type="spellStart"/>
            <w:r w:rsidRPr="006507E6">
              <w:rPr>
                <w:rFonts w:eastAsia="SimSun"/>
                <w:i/>
                <w:kern w:val="3"/>
                <w:sz w:val="22"/>
                <w:szCs w:val="22"/>
                <w:lang w:eastAsia="zh-CN" w:bidi="hi-IN"/>
              </w:rPr>
              <w:t>цветовосприятие</w:t>
            </w:r>
            <w:proofErr w:type="spellEnd"/>
            <w:r w:rsidRPr="006507E6">
              <w:rPr>
                <w:rFonts w:eastAsia="SimSun"/>
                <w:i/>
                <w:kern w:val="3"/>
                <w:sz w:val="22"/>
                <w:szCs w:val="22"/>
                <w:lang w:eastAsia="zh-CN" w:bidi="hi-IN"/>
              </w:rPr>
              <w:t xml:space="preserve"> и цветоразличение.</w:t>
            </w:r>
          </w:p>
          <w:p w14:paraId="67A0EB75" w14:textId="77777777" w:rsidR="006507E6" w:rsidRPr="006507E6" w:rsidRDefault="006507E6" w:rsidP="006507E6">
            <w:pPr>
              <w:widowControl w:val="0"/>
              <w:suppressLineNumbers/>
              <w:suppressAutoHyphens/>
              <w:autoSpaceDN w:val="0"/>
              <w:rPr>
                <w:rFonts w:eastAsia="SimSun"/>
                <w:i/>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Плоскостные изображения кукол и наборы комплектов одежды к ним</w:t>
            </w:r>
          </w:p>
          <w:p w14:paraId="2375E1B7" w14:textId="77777777" w:rsidR="006507E6" w:rsidRPr="006507E6" w:rsidRDefault="006507E6" w:rsidP="006507E6">
            <w:pPr>
              <w:widowControl w:val="0"/>
              <w:suppressLineNumbers/>
              <w:suppressAutoHyphens/>
              <w:autoSpaceDN w:val="0"/>
              <w:rPr>
                <w:rFonts w:eastAsia="SimSun"/>
                <w:i/>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Счетные палочки</w:t>
            </w:r>
          </w:p>
          <w:p w14:paraId="7C60E6C5" w14:textId="77777777" w:rsidR="006507E6" w:rsidRPr="006507E6" w:rsidRDefault="006507E6" w:rsidP="006507E6">
            <w:pPr>
              <w:widowControl w:val="0"/>
              <w:suppressLineNumbers/>
              <w:suppressAutoHyphens/>
              <w:autoSpaceDN w:val="0"/>
              <w:rPr>
                <w:rFonts w:eastAsia="SimSun"/>
                <w:i/>
                <w:kern w:val="3"/>
                <w:sz w:val="22"/>
                <w:szCs w:val="22"/>
                <w:lang w:eastAsia="zh-CN" w:bidi="hi-IN"/>
              </w:rPr>
            </w:pPr>
            <w:r w:rsidRPr="006507E6">
              <w:rPr>
                <w:rFonts w:eastAsia="SimSun"/>
                <w:i/>
                <w:kern w:val="3"/>
                <w:sz w:val="22"/>
                <w:szCs w:val="22"/>
                <w:lang w:eastAsia="zh-CN" w:bidi="hi-IN"/>
              </w:rPr>
              <w:t>- Волчок</w:t>
            </w:r>
          </w:p>
          <w:p w14:paraId="2C8203BC"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r w:rsidRPr="006507E6">
              <w:rPr>
                <w:rFonts w:eastAsia="SimSun"/>
                <w:kern w:val="3"/>
                <w:sz w:val="22"/>
                <w:szCs w:val="22"/>
                <w:lang w:eastAsia="zh-CN" w:bidi="hi-IN"/>
              </w:rPr>
              <w:t>- Шнуровка</w:t>
            </w:r>
            <w:r w:rsidRPr="006507E6">
              <w:rPr>
                <w:rFonts w:eastAsia="SimSun"/>
                <w:kern w:val="3"/>
                <w:sz w:val="22"/>
                <w:szCs w:val="22"/>
                <w:lang w:val="en-US" w:eastAsia="zh-CN" w:bidi="hi-IN"/>
              </w:rPr>
              <w:t>:</w:t>
            </w:r>
          </w:p>
          <w:p w14:paraId="12D619FE" w14:textId="77777777" w:rsidR="006507E6" w:rsidRPr="006507E6" w:rsidRDefault="006507E6" w:rsidP="00EB3EC8">
            <w:pPr>
              <w:widowControl w:val="0"/>
              <w:numPr>
                <w:ilvl w:val="0"/>
                <w:numId w:val="45"/>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«Ботинок», </w:t>
            </w:r>
          </w:p>
          <w:p w14:paraId="3AAFDED2" w14:textId="77777777" w:rsidR="006507E6" w:rsidRPr="006507E6" w:rsidRDefault="006507E6" w:rsidP="00EB3EC8">
            <w:pPr>
              <w:widowControl w:val="0"/>
              <w:numPr>
                <w:ilvl w:val="0"/>
                <w:numId w:val="45"/>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«Кед»</w:t>
            </w:r>
          </w:p>
          <w:p w14:paraId="0803E4F3" w14:textId="77777777" w:rsidR="006507E6" w:rsidRPr="006507E6" w:rsidRDefault="006507E6" w:rsidP="006507E6">
            <w:pPr>
              <w:widowControl w:val="0"/>
              <w:suppressLineNumbers/>
              <w:suppressAutoHyphens/>
              <w:autoSpaceDN w:val="0"/>
              <w:rPr>
                <w:rFonts w:eastAsia="SimSun"/>
                <w:i/>
                <w:kern w:val="3"/>
                <w:sz w:val="22"/>
                <w:szCs w:val="22"/>
                <w:lang w:eastAsia="zh-CN" w:bidi="hi-IN"/>
              </w:rPr>
            </w:pPr>
            <w:r w:rsidRPr="006507E6">
              <w:rPr>
                <w:rFonts w:eastAsia="SimSun"/>
                <w:i/>
                <w:kern w:val="3"/>
                <w:sz w:val="22"/>
                <w:szCs w:val="22"/>
                <w:lang w:eastAsia="zh-CN" w:bidi="hi-IN"/>
              </w:rPr>
              <w:t xml:space="preserve">- Чудо – пирамидки. </w:t>
            </w:r>
          </w:p>
          <w:p w14:paraId="1872FCC5"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r w:rsidRPr="006507E6">
              <w:rPr>
                <w:rFonts w:eastAsia="SimSun"/>
                <w:i/>
                <w:kern w:val="3"/>
                <w:sz w:val="22"/>
                <w:szCs w:val="22"/>
                <w:lang w:eastAsia="zh-CN" w:bidi="hi-IN"/>
              </w:rPr>
              <w:t>- Пособие «Колючие пальчики»</w:t>
            </w:r>
            <w:r w:rsidRPr="006507E6">
              <w:rPr>
                <w:rFonts w:eastAsia="SimSun"/>
                <w:kern w:val="3"/>
                <w:sz w:val="22"/>
                <w:szCs w:val="22"/>
                <w:lang w:eastAsia="zh-CN" w:bidi="hi-IN"/>
              </w:rPr>
              <w:t xml:space="preserve"> (3 шт.)</w:t>
            </w:r>
          </w:p>
          <w:p w14:paraId="0E57D7C7" w14:textId="77777777" w:rsidR="006507E6" w:rsidRPr="006507E6" w:rsidRDefault="006507E6" w:rsidP="006507E6">
            <w:pPr>
              <w:widowControl w:val="0"/>
              <w:suppressLineNumbers/>
              <w:suppressAutoHyphens/>
              <w:autoSpaceDN w:val="0"/>
              <w:rPr>
                <w:rFonts w:eastAsia="SimSun"/>
                <w:i/>
                <w:kern w:val="3"/>
                <w:sz w:val="22"/>
                <w:szCs w:val="22"/>
                <w:lang w:eastAsia="zh-CN" w:bidi="hi-IN"/>
              </w:rPr>
            </w:pPr>
            <w:r w:rsidRPr="006507E6">
              <w:rPr>
                <w:rFonts w:eastAsia="SimSun"/>
                <w:i/>
                <w:kern w:val="3"/>
                <w:sz w:val="22"/>
                <w:szCs w:val="22"/>
                <w:lang w:eastAsia="zh-CN" w:bidi="hi-IN"/>
              </w:rPr>
              <w:t>- Пирамидки Абака</w:t>
            </w:r>
          </w:p>
          <w:p w14:paraId="5AFDA856"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r w:rsidRPr="006507E6">
              <w:rPr>
                <w:rFonts w:eastAsia="SimSun"/>
                <w:i/>
                <w:kern w:val="3"/>
                <w:sz w:val="22"/>
                <w:szCs w:val="22"/>
                <w:lang w:eastAsia="zh-CN" w:bidi="hi-IN"/>
              </w:rPr>
              <w:t>- Бусы геометрические</w:t>
            </w:r>
          </w:p>
          <w:p w14:paraId="502FCA2D"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546BFF81"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p w14:paraId="4E35EBED" w14:textId="77777777" w:rsidR="006507E6" w:rsidRPr="006507E6" w:rsidRDefault="006507E6" w:rsidP="006507E6">
            <w:pPr>
              <w:widowControl w:val="0"/>
              <w:suppressLineNumbers/>
              <w:suppressAutoHyphens/>
              <w:autoSpaceDN w:val="0"/>
              <w:rPr>
                <w:rFonts w:eastAsia="SimSun"/>
                <w:i/>
                <w:kern w:val="3"/>
                <w:sz w:val="22"/>
                <w:szCs w:val="22"/>
                <w:lang w:eastAsia="zh-CN" w:bidi="hi-IN"/>
              </w:rPr>
            </w:pPr>
            <w:r w:rsidRPr="006507E6">
              <w:rPr>
                <w:rFonts w:eastAsia="SimSun"/>
                <w:kern w:val="3"/>
                <w:sz w:val="22"/>
                <w:szCs w:val="22"/>
                <w:lang w:eastAsia="zh-CN" w:bidi="hi-IN"/>
              </w:rPr>
              <w:t xml:space="preserve">- </w:t>
            </w:r>
            <w:r w:rsidRPr="006507E6">
              <w:rPr>
                <w:rFonts w:eastAsia="SimSun"/>
                <w:i/>
                <w:kern w:val="3"/>
                <w:sz w:val="22"/>
                <w:szCs w:val="22"/>
                <w:lang w:eastAsia="zh-CN" w:bidi="hi-IN"/>
              </w:rPr>
              <w:t>Картотека игр по воспитанию правильного дыхания.</w:t>
            </w:r>
          </w:p>
          <w:p w14:paraId="05A8CACD" w14:textId="77777777" w:rsidR="006507E6" w:rsidRPr="006507E6" w:rsidRDefault="006507E6" w:rsidP="006507E6">
            <w:pPr>
              <w:widowControl w:val="0"/>
              <w:suppressLineNumbers/>
              <w:suppressAutoHyphens/>
              <w:autoSpaceDN w:val="0"/>
              <w:rPr>
                <w:rFonts w:eastAsia="SimSun"/>
                <w:i/>
                <w:kern w:val="3"/>
                <w:sz w:val="22"/>
                <w:szCs w:val="22"/>
                <w:lang w:eastAsia="zh-CN" w:bidi="hi-IN"/>
              </w:rPr>
            </w:pPr>
            <w:r w:rsidRPr="006507E6">
              <w:rPr>
                <w:rFonts w:eastAsia="SimSun"/>
                <w:i/>
                <w:kern w:val="3"/>
                <w:sz w:val="22"/>
                <w:szCs w:val="22"/>
                <w:lang w:eastAsia="zh-CN" w:bidi="hi-IN"/>
              </w:rPr>
              <w:t>- Дыхательные тренажеры:</w:t>
            </w:r>
          </w:p>
          <w:p w14:paraId="3778DCEF" w14:textId="77777777" w:rsidR="006507E6" w:rsidRPr="006507E6" w:rsidRDefault="006507E6" w:rsidP="00EB3EC8">
            <w:pPr>
              <w:widowControl w:val="0"/>
              <w:numPr>
                <w:ilvl w:val="0"/>
                <w:numId w:val="46"/>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«Загоним мяч в ворота» (1шт), </w:t>
            </w:r>
          </w:p>
          <w:p w14:paraId="32C09B16" w14:textId="77777777" w:rsidR="006507E6" w:rsidRPr="006507E6" w:rsidRDefault="006507E6" w:rsidP="00EB3EC8">
            <w:pPr>
              <w:widowControl w:val="0"/>
              <w:numPr>
                <w:ilvl w:val="0"/>
                <w:numId w:val="46"/>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w:t>
            </w:r>
            <w:proofErr w:type="spellStart"/>
            <w:r w:rsidRPr="006507E6">
              <w:rPr>
                <w:rFonts w:eastAsia="SimSun"/>
                <w:color w:val="00000A"/>
                <w:kern w:val="3"/>
                <w:sz w:val="22"/>
                <w:szCs w:val="22"/>
                <w:lang w:eastAsia="zh-CN" w:bidi="hi-IN"/>
              </w:rPr>
              <w:t>Вертушок</w:t>
            </w:r>
            <w:proofErr w:type="spellEnd"/>
            <w:r w:rsidRPr="006507E6">
              <w:rPr>
                <w:rFonts w:eastAsia="SimSun"/>
                <w:color w:val="00000A"/>
                <w:kern w:val="3"/>
                <w:sz w:val="22"/>
                <w:szCs w:val="22"/>
                <w:lang w:eastAsia="zh-CN" w:bidi="hi-IN"/>
              </w:rPr>
              <w:t xml:space="preserve">» (2 </w:t>
            </w:r>
            <w:proofErr w:type="spellStart"/>
            <w:r w:rsidRPr="006507E6">
              <w:rPr>
                <w:rFonts w:eastAsia="SimSun"/>
                <w:color w:val="00000A"/>
                <w:kern w:val="3"/>
                <w:sz w:val="22"/>
                <w:szCs w:val="22"/>
                <w:lang w:eastAsia="zh-CN" w:bidi="hi-IN"/>
              </w:rPr>
              <w:t>шт</w:t>
            </w:r>
            <w:proofErr w:type="spellEnd"/>
            <w:r w:rsidRPr="006507E6">
              <w:rPr>
                <w:rFonts w:eastAsia="SimSun"/>
                <w:color w:val="00000A"/>
                <w:kern w:val="3"/>
                <w:sz w:val="22"/>
                <w:szCs w:val="22"/>
                <w:lang w:eastAsia="zh-CN" w:bidi="hi-IN"/>
              </w:rPr>
              <w:t xml:space="preserve">), </w:t>
            </w:r>
          </w:p>
          <w:p w14:paraId="220A61CD" w14:textId="77777777" w:rsidR="006507E6" w:rsidRPr="006507E6" w:rsidRDefault="006507E6" w:rsidP="00EB3EC8">
            <w:pPr>
              <w:widowControl w:val="0"/>
              <w:numPr>
                <w:ilvl w:val="0"/>
                <w:numId w:val="46"/>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«Султанчик» (3 </w:t>
            </w:r>
            <w:proofErr w:type="spellStart"/>
            <w:r w:rsidRPr="006507E6">
              <w:rPr>
                <w:rFonts w:eastAsia="SimSun"/>
                <w:color w:val="00000A"/>
                <w:kern w:val="3"/>
                <w:sz w:val="22"/>
                <w:szCs w:val="22"/>
                <w:lang w:eastAsia="zh-CN" w:bidi="hi-IN"/>
              </w:rPr>
              <w:t>шт</w:t>
            </w:r>
            <w:proofErr w:type="spellEnd"/>
            <w:r w:rsidRPr="006507E6">
              <w:rPr>
                <w:rFonts w:eastAsia="SimSun"/>
                <w:color w:val="00000A"/>
                <w:kern w:val="3"/>
                <w:sz w:val="22"/>
                <w:szCs w:val="22"/>
                <w:lang w:eastAsia="zh-CN" w:bidi="hi-IN"/>
              </w:rPr>
              <w:t xml:space="preserve">), </w:t>
            </w:r>
          </w:p>
          <w:p w14:paraId="0356C1E7" w14:textId="77777777" w:rsidR="006507E6" w:rsidRPr="006507E6" w:rsidRDefault="006507E6" w:rsidP="00EB3EC8">
            <w:pPr>
              <w:widowControl w:val="0"/>
              <w:numPr>
                <w:ilvl w:val="0"/>
                <w:numId w:val="46"/>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Мыльные пузыри (2 </w:t>
            </w:r>
            <w:proofErr w:type="spellStart"/>
            <w:r w:rsidRPr="006507E6">
              <w:rPr>
                <w:rFonts w:eastAsia="SimSun"/>
                <w:color w:val="00000A"/>
                <w:kern w:val="3"/>
                <w:sz w:val="22"/>
                <w:szCs w:val="22"/>
                <w:lang w:eastAsia="zh-CN" w:bidi="hi-IN"/>
              </w:rPr>
              <w:t>шт</w:t>
            </w:r>
            <w:proofErr w:type="spellEnd"/>
            <w:r w:rsidRPr="006507E6">
              <w:rPr>
                <w:rFonts w:eastAsia="SimSun"/>
                <w:color w:val="00000A"/>
                <w:kern w:val="3"/>
                <w:sz w:val="22"/>
                <w:szCs w:val="22"/>
                <w:lang w:eastAsia="zh-CN" w:bidi="hi-IN"/>
              </w:rPr>
              <w:t xml:space="preserve">), </w:t>
            </w:r>
          </w:p>
          <w:p w14:paraId="325978E3" w14:textId="77777777" w:rsidR="006507E6" w:rsidRPr="006507E6" w:rsidRDefault="006507E6" w:rsidP="00EB3EC8">
            <w:pPr>
              <w:widowControl w:val="0"/>
              <w:numPr>
                <w:ilvl w:val="0"/>
                <w:numId w:val="46"/>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Коктейльные палочки (12 шт.), </w:t>
            </w:r>
          </w:p>
          <w:p w14:paraId="2D7F5842" w14:textId="77777777" w:rsidR="006507E6" w:rsidRPr="006507E6" w:rsidRDefault="006507E6" w:rsidP="00EB3EC8">
            <w:pPr>
              <w:widowControl w:val="0"/>
              <w:numPr>
                <w:ilvl w:val="0"/>
                <w:numId w:val="46"/>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«Пузырек» (3 </w:t>
            </w:r>
            <w:proofErr w:type="spellStart"/>
            <w:r w:rsidRPr="006507E6">
              <w:rPr>
                <w:rFonts w:eastAsia="SimSun"/>
                <w:color w:val="00000A"/>
                <w:kern w:val="3"/>
                <w:sz w:val="22"/>
                <w:szCs w:val="22"/>
                <w:lang w:eastAsia="zh-CN" w:bidi="hi-IN"/>
              </w:rPr>
              <w:t>шт</w:t>
            </w:r>
            <w:proofErr w:type="spellEnd"/>
            <w:r w:rsidRPr="006507E6">
              <w:rPr>
                <w:rFonts w:eastAsia="SimSun"/>
                <w:color w:val="00000A"/>
                <w:kern w:val="3"/>
                <w:sz w:val="22"/>
                <w:szCs w:val="22"/>
                <w:lang w:eastAsia="zh-CN" w:bidi="hi-IN"/>
              </w:rPr>
              <w:t xml:space="preserve">), </w:t>
            </w:r>
          </w:p>
          <w:p w14:paraId="0969B3DF" w14:textId="77777777" w:rsidR="006507E6" w:rsidRPr="006507E6" w:rsidRDefault="006507E6" w:rsidP="00EB3EC8">
            <w:pPr>
              <w:widowControl w:val="0"/>
              <w:numPr>
                <w:ilvl w:val="0"/>
                <w:numId w:val="46"/>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 xml:space="preserve">«Бабочки» (2 </w:t>
            </w:r>
            <w:proofErr w:type="spellStart"/>
            <w:r w:rsidRPr="006507E6">
              <w:rPr>
                <w:rFonts w:eastAsia="SimSun"/>
                <w:color w:val="00000A"/>
                <w:kern w:val="3"/>
                <w:sz w:val="22"/>
                <w:szCs w:val="22"/>
                <w:lang w:eastAsia="zh-CN" w:bidi="hi-IN"/>
              </w:rPr>
              <w:t>шт</w:t>
            </w:r>
            <w:proofErr w:type="spellEnd"/>
            <w:r w:rsidRPr="006507E6">
              <w:rPr>
                <w:rFonts w:eastAsia="SimSun"/>
                <w:color w:val="00000A"/>
                <w:kern w:val="3"/>
                <w:sz w:val="22"/>
                <w:szCs w:val="22"/>
                <w:lang w:eastAsia="zh-CN" w:bidi="hi-IN"/>
              </w:rPr>
              <w:t xml:space="preserve">), </w:t>
            </w:r>
          </w:p>
          <w:p w14:paraId="372627F6" w14:textId="77777777" w:rsidR="006507E6" w:rsidRPr="006507E6" w:rsidRDefault="006507E6" w:rsidP="00EB3EC8">
            <w:pPr>
              <w:widowControl w:val="0"/>
              <w:numPr>
                <w:ilvl w:val="0"/>
                <w:numId w:val="46"/>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«Снежинки» (из бумаги и пластмассовые)</w:t>
            </w:r>
          </w:p>
          <w:p w14:paraId="4DD7D9D0" w14:textId="77777777" w:rsidR="006507E6" w:rsidRPr="006507E6" w:rsidRDefault="006507E6" w:rsidP="00EB3EC8">
            <w:pPr>
              <w:widowControl w:val="0"/>
              <w:numPr>
                <w:ilvl w:val="0"/>
                <w:numId w:val="46"/>
              </w:numPr>
              <w:suppressLineNumbers/>
              <w:suppressAutoHyphens/>
              <w:autoSpaceDN w:val="0"/>
              <w:spacing w:after="200" w:line="276" w:lineRule="auto"/>
              <w:contextualSpacing/>
              <w:rPr>
                <w:rFonts w:eastAsia="SimSun"/>
                <w:color w:val="00000A"/>
                <w:kern w:val="3"/>
                <w:sz w:val="22"/>
                <w:szCs w:val="22"/>
                <w:lang w:eastAsia="zh-CN" w:bidi="hi-IN"/>
              </w:rPr>
            </w:pPr>
            <w:r w:rsidRPr="006507E6">
              <w:rPr>
                <w:rFonts w:eastAsia="SimSun"/>
                <w:color w:val="00000A"/>
                <w:kern w:val="3"/>
                <w:sz w:val="22"/>
                <w:szCs w:val="22"/>
                <w:lang w:eastAsia="zh-CN" w:bidi="hi-IN"/>
              </w:rPr>
              <w:t>«Свечки» (6 шт.)</w:t>
            </w:r>
          </w:p>
          <w:p w14:paraId="6CCBEB68" w14:textId="77777777" w:rsidR="006507E6" w:rsidRPr="00141555" w:rsidRDefault="006507E6" w:rsidP="00EB3EC8">
            <w:pPr>
              <w:widowControl w:val="0"/>
              <w:numPr>
                <w:ilvl w:val="0"/>
                <w:numId w:val="46"/>
              </w:numPr>
              <w:suppressLineNumbers/>
              <w:suppressAutoHyphens/>
              <w:autoSpaceDN w:val="0"/>
              <w:spacing w:after="200" w:line="276" w:lineRule="auto"/>
              <w:contextualSpacing/>
              <w:rPr>
                <w:rFonts w:eastAsia="SimSun"/>
                <w:color w:val="00000A"/>
                <w:kern w:val="3"/>
                <w:sz w:val="22"/>
                <w:szCs w:val="22"/>
                <w:lang w:eastAsia="zh-CN" w:bidi="hi-IN"/>
              </w:rPr>
            </w:pPr>
            <w:r w:rsidRPr="00141555">
              <w:rPr>
                <w:rFonts w:eastAsia="SimSun"/>
                <w:color w:val="00000A"/>
                <w:kern w:val="3"/>
                <w:sz w:val="22"/>
                <w:szCs w:val="22"/>
                <w:lang w:eastAsia="zh-CN" w:bidi="hi-IN"/>
              </w:rPr>
              <w:t xml:space="preserve">«Горячий чай» </w:t>
            </w:r>
            <w:r w:rsidR="00141555" w:rsidRPr="00141555">
              <w:rPr>
                <w:rFonts w:eastAsia="SimSun"/>
                <w:color w:val="00000A"/>
                <w:kern w:val="3"/>
                <w:sz w:val="22"/>
                <w:szCs w:val="22"/>
                <w:lang w:eastAsia="zh-CN" w:bidi="hi-IN"/>
              </w:rPr>
              <w:t xml:space="preserve"> </w:t>
            </w:r>
            <w:r w:rsidRPr="00141555">
              <w:rPr>
                <w:rFonts w:eastAsia="SimSun"/>
                <w:color w:val="00000A"/>
                <w:kern w:val="3"/>
                <w:sz w:val="22"/>
                <w:szCs w:val="22"/>
                <w:lang w:eastAsia="zh-CN" w:bidi="hi-IN"/>
              </w:rPr>
              <w:t>«Дудочка»</w:t>
            </w:r>
          </w:p>
          <w:p w14:paraId="6612F5BB" w14:textId="77777777" w:rsidR="006507E6" w:rsidRPr="00141555" w:rsidRDefault="006507E6" w:rsidP="00EB3EC8">
            <w:pPr>
              <w:widowControl w:val="0"/>
              <w:numPr>
                <w:ilvl w:val="0"/>
                <w:numId w:val="46"/>
              </w:numPr>
              <w:suppressLineNumbers/>
              <w:suppressAutoHyphens/>
              <w:autoSpaceDN w:val="0"/>
              <w:spacing w:after="200" w:line="276" w:lineRule="auto"/>
              <w:contextualSpacing/>
              <w:rPr>
                <w:rFonts w:eastAsia="SimSun"/>
                <w:color w:val="00000A"/>
                <w:kern w:val="3"/>
                <w:sz w:val="22"/>
                <w:szCs w:val="22"/>
                <w:lang w:eastAsia="zh-CN" w:bidi="hi-IN"/>
              </w:rPr>
            </w:pPr>
            <w:r w:rsidRPr="00141555">
              <w:rPr>
                <w:rFonts w:eastAsia="SimSun"/>
                <w:color w:val="00000A"/>
                <w:kern w:val="3"/>
                <w:sz w:val="22"/>
                <w:szCs w:val="22"/>
                <w:lang w:eastAsia="zh-CN" w:bidi="hi-IN"/>
              </w:rPr>
              <w:t>«Свистулька»</w:t>
            </w:r>
            <w:r w:rsidR="00141555">
              <w:rPr>
                <w:rFonts w:eastAsia="SimSun"/>
                <w:color w:val="00000A"/>
                <w:kern w:val="3"/>
                <w:sz w:val="22"/>
                <w:szCs w:val="22"/>
                <w:lang w:eastAsia="zh-CN" w:bidi="hi-IN"/>
              </w:rPr>
              <w:t xml:space="preserve">    </w:t>
            </w:r>
            <w:r w:rsidRPr="00141555">
              <w:rPr>
                <w:rFonts w:eastAsia="SimSun"/>
                <w:color w:val="00000A"/>
                <w:kern w:val="3"/>
                <w:sz w:val="22"/>
                <w:szCs w:val="22"/>
                <w:lang w:eastAsia="zh-CN" w:bidi="hi-IN"/>
              </w:rPr>
              <w:t>«Губная гармошка»</w:t>
            </w:r>
          </w:p>
          <w:p w14:paraId="0069F801" w14:textId="77777777" w:rsidR="006507E6" w:rsidRPr="006507E6" w:rsidRDefault="006507E6" w:rsidP="00141555">
            <w:pPr>
              <w:suppressAutoHyphens/>
              <w:rPr>
                <w:rFonts w:eastAsia="SimSun"/>
                <w:kern w:val="3"/>
                <w:sz w:val="22"/>
                <w:szCs w:val="22"/>
                <w:lang w:eastAsia="zh-CN" w:bidi="hi-IN"/>
              </w:rPr>
            </w:pPr>
            <w:r w:rsidRPr="006507E6">
              <w:rPr>
                <w:rFonts w:eastAsia="SimSun"/>
                <w:i/>
                <w:color w:val="00000A"/>
                <w:sz w:val="22"/>
                <w:szCs w:val="22"/>
                <w:lang w:eastAsia="zh-CN" w:bidi="hi-IN"/>
              </w:rPr>
              <w:t>- лента гласных звуков  (по Архиповой)</w:t>
            </w:r>
          </w:p>
          <w:p w14:paraId="7C5BF582" w14:textId="77777777" w:rsidR="006507E6" w:rsidRPr="006507E6" w:rsidRDefault="006507E6" w:rsidP="006507E6">
            <w:pPr>
              <w:widowControl w:val="0"/>
              <w:suppressLineNumbers/>
              <w:suppressAutoHyphens/>
              <w:autoSpaceDN w:val="0"/>
              <w:rPr>
                <w:rFonts w:eastAsia="SimSun"/>
                <w:kern w:val="3"/>
                <w:sz w:val="22"/>
                <w:szCs w:val="22"/>
                <w:lang w:eastAsia="zh-CN" w:bidi="hi-IN"/>
              </w:rPr>
            </w:pPr>
          </w:p>
        </w:tc>
      </w:tr>
    </w:tbl>
    <w:p w14:paraId="7584BA90" w14:textId="77777777" w:rsidR="0083666E" w:rsidRDefault="0083666E" w:rsidP="006507E6">
      <w:pPr>
        <w:spacing w:after="200"/>
        <w:rPr>
          <w:rFonts w:eastAsiaTheme="minorHAnsi"/>
          <w:b/>
          <w:lang w:eastAsia="en-US"/>
        </w:rPr>
      </w:pPr>
    </w:p>
    <w:p w14:paraId="19747CCA" w14:textId="4306C372" w:rsidR="006507E6" w:rsidRPr="006507E6" w:rsidRDefault="006507E6" w:rsidP="006507E6">
      <w:pPr>
        <w:spacing w:after="200"/>
        <w:rPr>
          <w:rFonts w:eastAsiaTheme="minorHAnsi"/>
          <w:b/>
          <w:lang w:eastAsia="en-US"/>
        </w:rPr>
      </w:pPr>
      <w:r w:rsidRPr="006507E6">
        <w:rPr>
          <w:rFonts w:eastAsiaTheme="minorHAnsi"/>
          <w:b/>
          <w:lang w:eastAsia="en-US"/>
        </w:rPr>
        <w:lastRenderedPageBreak/>
        <w:t xml:space="preserve">Информационно-методические условия реализации адаптированной образовательной программы </w:t>
      </w:r>
      <w:bookmarkEnd w:id="16"/>
      <w:r w:rsidRPr="006507E6">
        <w:rPr>
          <w:rFonts w:eastAsiaTheme="minorHAnsi"/>
          <w:b/>
          <w:lang w:eastAsia="en-US"/>
        </w:rPr>
        <w:t>для детей с ограниченными возможностями здоровья.</w:t>
      </w:r>
    </w:p>
    <w:tbl>
      <w:tblPr>
        <w:tblW w:w="98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7938"/>
      </w:tblGrid>
      <w:tr w:rsidR="006507E6" w:rsidRPr="006507E6" w14:paraId="041CC6EE" w14:textId="77777777" w:rsidTr="009D544A">
        <w:trPr>
          <w:trHeight w:val="1265"/>
        </w:trPr>
        <w:tc>
          <w:tcPr>
            <w:tcW w:w="1942" w:type="dxa"/>
            <w:tcBorders>
              <w:top w:val="single" w:sz="4" w:space="0" w:color="auto"/>
              <w:left w:val="single" w:sz="4" w:space="0" w:color="auto"/>
              <w:bottom w:val="single" w:sz="4" w:space="0" w:color="auto"/>
              <w:right w:val="single" w:sz="4" w:space="0" w:color="auto"/>
            </w:tcBorders>
          </w:tcPr>
          <w:p w14:paraId="24E40DDA" w14:textId="77777777" w:rsidR="006507E6" w:rsidRPr="006507E6" w:rsidRDefault="006507E6" w:rsidP="006507E6">
            <w:pPr>
              <w:rPr>
                <w:rFonts w:eastAsiaTheme="minorHAnsi"/>
                <w:b/>
                <w:szCs w:val="22"/>
                <w:lang w:eastAsia="en-US"/>
              </w:rPr>
            </w:pPr>
            <w:r w:rsidRPr="006507E6">
              <w:rPr>
                <w:rFonts w:eastAsiaTheme="minorHAnsi"/>
                <w:b/>
                <w:szCs w:val="22"/>
                <w:lang w:eastAsia="en-US"/>
              </w:rPr>
              <w:t xml:space="preserve">Технологии и пособия </w:t>
            </w:r>
          </w:p>
          <w:p w14:paraId="5BF42E13" w14:textId="77777777" w:rsidR="006507E6" w:rsidRPr="006507E6" w:rsidRDefault="006507E6" w:rsidP="006507E6">
            <w:pPr>
              <w:rPr>
                <w:rFonts w:eastAsiaTheme="minorHAnsi"/>
                <w:b/>
                <w:szCs w:val="22"/>
                <w:lang w:eastAsia="en-US"/>
              </w:rPr>
            </w:pPr>
            <w:r w:rsidRPr="006507E6">
              <w:rPr>
                <w:rFonts w:eastAsiaTheme="minorHAnsi"/>
                <w:b/>
                <w:szCs w:val="22"/>
                <w:lang w:eastAsia="en-US"/>
              </w:rPr>
              <w:t>по проблеме:</w:t>
            </w:r>
          </w:p>
          <w:p w14:paraId="41986C7D" w14:textId="77777777" w:rsidR="006507E6" w:rsidRPr="006507E6" w:rsidRDefault="006507E6" w:rsidP="006507E6">
            <w:pPr>
              <w:rPr>
                <w:rFonts w:eastAsiaTheme="minorHAnsi"/>
                <w:b/>
                <w:sz w:val="22"/>
                <w:szCs w:val="22"/>
                <w:lang w:eastAsia="en-US"/>
              </w:rPr>
            </w:pPr>
            <w:r w:rsidRPr="006507E6">
              <w:rPr>
                <w:rFonts w:eastAsiaTheme="minorHAnsi"/>
                <w:b/>
                <w:szCs w:val="22"/>
                <w:lang w:eastAsia="en-US"/>
              </w:rPr>
              <w:t xml:space="preserve"> «Речевое развитие»</w:t>
            </w:r>
          </w:p>
        </w:tc>
        <w:tc>
          <w:tcPr>
            <w:tcW w:w="7938" w:type="dxa"/>
            <w:tcBorders>
              <w:top w:val="single" w:sz="4" w:space="0" w:color="auto"/>
              <w:left w:val="single" w:sz="4" w:space="0" w:color="auto"/>
              <w:bottom w:val="single" w:sz="4" w:space="0" w:color="auto"/>
              <w:right w:val="single" w:sz="4" w:space="0" w:color="auto"/>
            </w:tcBorders>
          </w:tcPr>
          <w:p w14:paraId="0F86CC3B" w14:textId="77777777" w:rsidR="006507E6" w:rsidRPr="006507E6" w:rsidRDefault="006507E6" w:rsidP="001037CE">
            <w:pPr>
              <w:numPr>
                <w:ilvl w:val="0"/>
                <w:numId w:val="11"/>
              </w:numPr>
              <w:spacing w:before="100" w:beforeAutospacing="1" w:after="100" w:afterAutospacing="1"/>
              <w:rPr>
                <w:rFonts w:eastAsia="SimSun"/>
                <w:color w:val="00000A"/>
                <w:sz w:val="22"/>
                <w:szCs w:val="22"/>
                <w:lang w:eastAsia="zh-CN"/>
              </w:rPr>
            </w:pPr>
            <w:r w:rsidRPr="006507E6">
              <w:rPr>
                <w:rFonts w:eastAsia="SimSun"/>
                <w:color w:val="00000A"/>
                <w:sz w:val="22"/>
                <w:szCs w:val="22"/>
                <w:lang w:eastAsia="zh-CN"/>
              </w:rPr>
              <w:t xml:space="preserve">Примерная адаптированная основная образовательная программа для дошкольников с тяжелыми нарушениями речи/ Л. Б. </w:t>
            </w:r>
            <w:proofErr w:type="spellStart"/>
            <w:r w:rsidRPr="006507E6">
              <w:rPr>
                <w:rFonts w:eastAsia="SimSun"/>
                <w:color w:val="00000A"/>
                <w:sz w:val="22"/>
                <w:szCs w:val="22"/>
                <w:lang w:eastAsia="zh-CN"/>
              </w:rPr>
              <w:t>Баряева</w:t>
            </w:r>
            <w:proofErr w:type="spellEnd"/>
            <w:r w:rsidRPr="006507E6">
              <w:rPr>
                <w:rFonts w:eastAsia="SimSun"/>
                <w:color w:val="00000A"/>
                <w:sz w:val="22"/>
                <w:szCs w:val="22"/>
                <w:lang w:eastAsia="zh-CN"/>
              </w:rPr>
              <w:t xml:space="preserve">, Т.В. </w:t>
            </w:r>
            <w:proofErr w:type="spellStart"/>
            <w:r w:rsidRPr="006507E6">
              <w:rPr>
                <w:rFonts w:eastAsia="SimSun"/>
                <w:color w:val="00000A"/>
                <w:sz w:val="22"/>
                <w:szCs w:val="22"/>
                <w:lang w:eastAsia="zh-CN"/>
              </w:rPr>
              <w:t>Волосовец</w:t>
            </w:r>
            <w:proofErr w:type="spellEnd"/>
            <w:r w:rsidRPr="006507E6">
              <w:rPr>
                <w:rFonts w:eastAsia="SimSun"/>
                <w:color w:val="00000A"/>
                <w:sz w:val="22"/>
                <w:szCs w:val="22"/>
                <w:lang w:eastAsia="zh-CN"/>
              </w:rPr>
              <w:t xml:space="preserve">, О. </w:t>
            </w:r>
            <w:proofErr w:type="spellStart"/>
            <w:r w:rsidRPr="006507E6">
              <w:rPr>
                <w:rFonts w:eastAsia="SimSun"/>
                <w:color w:val="00000A"/>
                <w:sz w:val="22"/>
                <w:szCs w:val="22"/>
                <w:lang w:eastAsia="zh-CN"/>
              </w:rPr>
              <w:t>П.Гаврилушкина</w:t>
            </w:r>
            <w:proofErr w:type="spellEnd"/>
            <w:r w:rsidRPr="006507E6">
              <w:rPr>
                <w:rFonts w:eastAsia="SimSun"/>
                <w:color w:val="00000A"/>
                <w:sz w:val="22"/>
                <w:szCs w:val="22"/>
                <w:lang w:eastAsia="zh-CN"/>
              </w:rPr>
              <w:t xml:space="preserve">, Г. Г. </w:t>
            </w:r>
            <w:proofErr w:type="spellStart"/>
            <w:r w:rsidRPr="006507E6">
              <w:rPr>
                <w:rFonts w:eastAsia="SimSun"/>
                <w:color w:val="00000A"/>
                <w:sz w:val="22"/>
                <w:szCs w:val="22"/>
                <w:lang w:eastAsia="zh-CN"/>
              </w:rPr>
              <w:t>Голубеваидр</w:t>
            </w:r>
            <w:proofErr w:type="spellEnd"/>
            <w:r w:rsidRPr="006507E6">
              <w:rPr>
                <w:rFonts w:eastAsia="SimSun"/>
                <w:color w:val="00000A"/>
                <w:sz w:val="22"/>
                <w:szCs w:val="22"/>
                <w:lang w:eastAsia="zh-CN"/>
              </w:rPr>
              <w:t>.; Под. Ред. Проф. Л. В. Лопатиной. — СПб., 2014. —386 с.</w:t>
            </w:r>
          </w:p>
          <w:p w14:paraId="4155BE96" w14:textId="77777777" w:rsidR="006507E6" w:rsidRPr="006507E6" w:rsidRDefault="006507E6" w:rsidP="001037CE">
            <w:pPr>
              <w:numPr>
                <w:ilvl w:val="0"/>
                <w:numId w:val="11"/>
              </w:numPr>
              <w:spacing w:before="100" w:beforeAutospacing="1" w:after="100" w:afterAutospacing="1"/>
              <w:rPr>
                <w:rFonts w:eastAsia="SimSun"/>
                <w:color w:val="00000A"/>
                <w:sz w:val="22"/>
                <w:szCs w:val="22"/>
                <w:lang w:eastAsia="zh-CN"/>
              </w:rPr>
            </w:pPr>
            <w:r w:rsidRPr="006507E6">
              <w:rPr>
                <w:rFonts w:eastAsia="SimSun"/>
                <w:color w:val="00000A"/>
                <w:sz w:val="22"/>
                <w:szCs w:val="22"/>
                <w:lang w:eastAsia="zh-CN"/>
              </w:rPr>
              <w:t>Коррекционная программа Филичевой Т.Б. Чиркиной Г.В. «Программа обучения детей с общим недоразвитием речи».</w:t>
            </w:r>
          </w:p>
          <w:p w14:paraId="117D6174" w14:textId="77777777" w:rsidR="006507E6" w:rsidRPr="006507E6" w:rsidRDefault="006507E6" w:rsidP="001037CE">
            <w:pPr>
              <w:numPr>
                <w:ilvl w:val="0"/>
                <w:numId w:val="11"/>
              </w:numPr>
              <w:spacing w:before="100" w:beforeAutospacing="1" w:after="100" w:afterAutospacing="1"/>
              <w:rPr>
                <w:rFonts w:eastAsia="SimSun"/>
                <w:color w:val="00000A"/>
                <w:sz w:val="22"/>
                <w:szCs w:val="22"/>
                <w:lang w:eastAsia="zh-CN"/>
              </w:rPr>
            </w:pPr>
            <w:r w:rsidRPr="006507E6">
              <w:rPr>
                <w:rFonts w:eastAsia="SimSun"/>
                <w:color w:val="00000A"/>
                <w:sz w:val="22"/>
                <w:szCs w:val="22"/>
                <w:lang w:eastAsia="zh-CN"/>
              </w:rPr>
              <w:t xml:space="preserve">Программа </w:t>
            </w:r>
            <w:proofErr w:type="spellStart"/>
            <w:r w:rsidRPr="006507E6">
              <w:rPr>
                <w:rFonts w:eastAsia="SimSun"/>
                <w:color w:val="00000A"/>
                <w:sz w:val="22"/>
                <w:szCs w:val="22"/>
                <w:lang w:eastAsia="zh-CN"/>
              </w:rPr>
              <w:t>Т.Б.Филичевой</w:t>
            </w:r>
            <w:proofErr w:type="spellEnd"/>
            <w:r w:rsidRPr="006507E6">
              <w:rPr>
                <w:rFonts w:eastAsia="SimSun"/>
                <w:color w:val="00000A"/>
                <w:sz w:val="22"/>
                <w:szCs w:val="22"/>
                <w:lang w:eastAsia="zh-CN"/>
              </w:rPr>
              <w:t xml:space="preserve"> и </w:t>
            </w:r>
            <w:proofErr w:type="spellStart"/>
            <w:r w:rsidRPr="006507E6">
              <w:rPr>
                <w:rFonts w:eastAsia="SimSun"/>
                <w:color w:val="00000A"/>
                <w:sz w:val="22"/>
                <w:szCs w:val="22"/>
                <w:lang w:eastAsia="zh-CN"/>
              </w:rPr>
              <w:t>Г.В.Чиркиной</w:t>
            </w:r>
            <w:proofErr w:type="spellEnd"/>
            <w:r w:rsidRPr="006507E6">
              <w:rPr>
                <w:rFonts w:eastAsia="SimSun"/>
                <w:color w:val="00000A"/>
                <w:sz w:val="22"/>
                <w:szCs w:val="22"/>
                <w:lang w:eastAsia="zh-CN"/>
              </w:rPr>
              <w:t xml:space="preserve"> «Подготовка к школе детей с ОНР в условиях специального детского сада» с приоритетным осуществлением коррекции физического и (или) психического развития детей с тяжелыми нарушениями речи.</w:t>
            </w:r>
          </w:p>
          <w:p w14:paraId="12105445" w14:textId="77777777" w:rsidR="006507E6" w:rsidRPr="006507E6" w:rsidRDefault="006507E6" w:rsidP="001037CE">
            <w:pPr>
              <w:numPr>
                <w:ilvl w:val="0"/>
                <w:numId w:val="11"/>
              </w:numPr>
              <w:rPr>
                <w:rFonts w:eastAsia="SimSun"/>
                <w:color w:val="00000A"/>
                <w:sz w:val="22"/>
                <w:szCs w:val="22"/>
                <w:lang w:eastAsia="en-US"/>
              </w:rPr>
            </w:pPr>
            <w:r w:rsidRPr="006507E6">
              <w:rPr>
                <w:rFonts w:eastAsia="SimSun"/>
                <w:color w:val="00000A"/>
                <w:sz w:val="22"/>
                <w:szCs w:val="22"/>
                <w:lang w:eastAsia="zh-CN"/>
              </w:rPr>
              <w:t xml:space="preserve">При разработке программы использован  опыт работы учителей – логопедов МБДОУ № 84 «Методические рекомендации для учителей – логопедов по планированию индивидуальной работы с детьми с дизартрией» </w:t>
            </w:r>
          </w:p>
          <w:p w14:paraId="177D863A" w14:textId="77777777" w:rsidR="006507E6" w:rsidRPr="006507E6" w:rsidRDefault="006507E6" w:rsidP="001037CE">
            <w:pPr>
              <w:numPr>
                <w:ilvl w:val="0"/>
                <w:numId w:val="11"/>
              </w:numPr>
              <w:rPr>
                <w:rFonts w:eastAsia="SimSun"/>
                <w:color w:val="00000A"/>
                <w:sz w:val="22"/>
                <w:szCs w:val="22"/>
                <w:lang w:eastAsia="en-US"/>
              </w:rPr>
            </w:pPr>
            <w:r w:rsidRPr="006507E6">
              <w:rPr>
                <w:rFonts w:eastAsia="SimSun"/>
                <w:color w:val="00000A"/>
                <w:sz w:val="22"/>
                <w:szCs w:val="22"/>
                <w:lang w:eastAsia="zh-CN"/>
              </w:rPr>
              <w:t xml:space="preserve">Архипова Е.Ф. « Стертая дизартрия у детей.» М. « </w:t>
            </w:r>
            <w:proofErr w:type="spellStart"/>
            <w:r w:rsidRPr="006507E6">
              <w:rPr>
                <w:rFonts w:eastAsia="SimSun"/>
                <w:color w:val="00000A"/>
                <w:sz w:val="22"/>
                <w:szCs w:val="22"/>
                <w:lang w:eastAsia="zh-CN"/>
              </w:rPr>
              <w:t>Астрель</w:t>
            </w:r>
            <w:proofErr w:type="spellEnd"/>
            <w:r w:rsidRPr="006507E6">
              <w:rPr>
                <w:rFonts w:eastAsia="SimSun"/>
                <w:color w:val="00000A"/>
                <w:sz w:val="22"/>
                <w:szCs w:val="22"/>
                <w:lang w:eastAsia="zh-CN"/>
              </w:rPr>
              <w:t>», 2014г.</w:t>
            </w:r>
          </w:p>
          <w:p w14:paraId="45932A86" w14:textId="77777777" w:rsidR="006507E6" w:rsidRPr="006507E6" w:rsidRDefault="006507E6" w:rsidP="006507E6">
            <w:pPr>
              <w:tabs>
                <w:tab w:val="left" w:pos="420"/>
                <w:tab w:val="num" w:pos="720"/>
              </w:tabs>
              <w:ind w:left="720" w:hanging="360"/>
              <w:jc w:val="both"/>
              <w:rPr>
                <w:noProof/>
                <w:sz w:val="22"/>
              </w:rPr>
            </w:pPr>
            <w:r w:rsidRPr="006507E6">
              <w:rPr>
                <w:i/>
                <w:noProof/>
                <w:sz w:val="22"/>
              </w:rPr>
              <w:t>Большакова С.Е</w:t>
            </w:r>
            <w:r w:rsidRPr="006507E6">
              <w:rPr>
                <w:noProof/>
                <w:sz w:val="22"/>
              </w:rPr>
              <w:t>. Формируем слоговую структуру слова. – М.: ТЦ Сфера</w:t>
            </w:r>
          </w:p>
          <w:p w14:paraId="39D32D26" w14:textId="77777777" w:rsidR="006507E6" w:rsidRPr="006507E6" w:rsidRDefault="006507E6" w:rsidP="006507E6">
            <w:pPr>
              <w:tabs>
                <w:tab w:val="left" w:pos="420"/>
                <w:tab w:val="num" w:pos="720"/>
              </w:tabs>
              <w:ind w:left="720" w:hanging="360"/>
              <w:jc w:val="both"/>
              <w:rPr>
                <w:noProof/>
                <w:sz w:val="22"/>
              </w:rPr>
            </w:pPr>
            <w:r w:rsidRPr="006507E6">
              <w:rPr>
                <w:i/>
                <w:noProof/>
                <w:sz w:val="22"/>
              </w:rPr>
              <w:t>Бортникова</w:t>
            </w:r>
            <w:r w:rsidRPr="006507E6">
              <w:rPr>
                <w:noProof/>
                <w:sz w:val="22"/>
              </w:rPr>
              <w:t xml:space="preserve"> </w:t>
            </w:r>
            <w:r w:rsidRPr="006507E6">
              <w:rPr>
                <w:i/>
                <w:noProof/>
                <w:sz w:val="22"/>
              </w:rPr>
              <w:t xml:space="preserve">Е. Ф. </w:t>
            </w:r>
            <w:r w:rsidRPr="006507E6">
              <w:rPr>
                <w:noProof/>
                <w:sz w:val="22"/>
              </w:rPr>
              <w:t>Развиваем внимание и логическое мышление (для детеи 4-5 лет). – Екатеринбург: ООО «Издательский дом Литур», 2016</w:t>
            </w:r>
          </w:p>
          <w:p w14:paraId="7577D5CE" w14:textId="77777777" w:rsidR="006507E6" w:rsidRPr="006507E6" w:rsidRDefault="006507E6" w:rsidP="006507E6">
            <w:pPr>
              <w:tabs>
                <w:tab w:val="left" w:pos="420"/>
                <w:tab w:val="num" w:pos="720"/>
              </w:tabs>
              <w:ind w:left="720" w:hanging="360"/>
              <w:jc w:val="both"/>
              <w:rPr>
                <w:noProof/>
                <w:sz w:val="22"/>
              </w:rPr>
            </w:pPr>
            <w:r w:rsidRPr="006507E6">
              <w:rPr>
                <w:i/>
                <w:noProof/>
                <w:sz w:val="22"/>
              </w:rPr>
              <w:t>Бортникова</w:t>
            </w:r>
            <w:r w:rsidRPr="006507E6">
              <w:rPr>
                <w:noProof/>
                <w:sz w:val="22"/>
              </w:rPr>
              <w:t xml:space="preserve"> </w:t>
            </w:r>
            <w:r w:rsidRPr="006507E6">
              <w:rPr>
                <w:i/>
                <w:noProof/>
                <w:sz w:val="22"/>
              </w:rPr>
              <w:t xml:space="preserve">Е. Ф. </w:t>
            </w:r>
            <w:r w:rsidRPr="006507E6">
              <w:rPr>
                <w:noProof/>
                <w:sz w:val="22"/>
              </w:rPr>
              <w:t>Учимся составлять рассказы (для детеи 4-6 лет). – Екатеринбург: ООО «Издательский дом Литур», 2016</w:t>
            </w:r>
          </w:p>
          <w:p w14:paraId="11523939" w14:textId="77777777" w:rsidR="006507E6" w:rsidRPr="006507E6" w:rsidRDefault="006507E6" w:rsidP="006507E6">
            <w:pPr>
              <w:tabs>
                <w:tab w:val="left" w:pos="420"/>
                <w:tab w:val="num" w:pos="720"/>
              </w:tabs>
              <w:ind w:left="720" w:hanging="360"/>
              <w:jc w:val="both"/>
              <w:rPr>
                <w:noProof/>
                <w:sz w:val="22"/>
              </w:rPr>
            </w:pPr>
            <w:r w:rsidRPr="006507E6">
              <w:rPr>
                <w:i/>
                <w:noProof/>
                <w:sz w:val="22"/>
              </w:rPr>
              <w:t xml:space="preserve">Гомзяк, О.С. </w:t>
            </w:r>
            <w:r w:rsidRPr="006507E6">
              <w:rPr>
                <w:noProof/>
                <w:sz w:val="22"/>
              </w:rPr>
              <w:t xml:space="preserve">Говорим правильно в 6-7 лет. Конспекты фронтальных занятий </w:t>
            </w:r>
            <w:r w:rsidRPr="006507E6">
              <w:rPr>
                <w:noProof/>
                <w:sz w:val="22"/>
                <w:lang w:val="en-US"/>
              </w:rPr>
              <w:t>I</w:t>
            </w:r>
            <w:r w:rsidRPr="006507E6">
              <w:rPr>
                <w:noProof/>
                <w:sz w:val="22"/>
              </w:rPr>
              <w:t xml:space="preserve"> периода обучения в подготовительной к школе логогруппе /О.С. Гомзяк.- М. : Издательство ГНОМ, 2014</w:t>
            </w:r>
          </w:p>
          <w:p w14:paraId="1A69FD13" w14:textId="77777777" w:rsidR="006507E6" w:rsidRPr="006507E6" w:rsidRDefault="006507E6" w:rsidP="006507E6">
            <w:pPr>
              <w:tabs>
                <w:tab w:val="left" w:pos="420"/>
                <w:tab w:val="num" w:pos="720"/>
              </w:tabs>
              <w:ind w:left="720" w:hanging="360"/>
              <w:jc w:val="both"/>
              <w:rPr>
                <w:noProof/>
                <w:sz w:val="22"/>
              </w:rPr>
            </w:pPr>
            <w:r w:rsidRPr="006507E6">
              <w:rPr>
                <w:i/>
                <w:noProof/>
                <w:sz w:val="22"/>
              </w:rPr>
              <w:t xml:space="preserve">Гомзяк, О.С. </w:t>
            </w:r>
            <w:r w:rsidRPr="006507E6">
              <w:rPr>
                <w:noProof/>
                <w:sz w:val="22"/>
              </w:rPr>
              <w:t xml:space="preserve">Говорим правильно в 6-7 лет. Конспекты фронтальных занятий </w:t>
            </w:r>
            <w:r w:rsidRPr="006507E6">
              <w:rPr>
                <w:noProof/>
                <w:sz w:val="22"/>
                <w:lang w:val="en-US"/>
              </w:rPr>
              <w:t>II</w:t>
            </w:r>
            <w:r w:rsidRPr="006507E6">
              <w:rPr>
                <w:noProof/>
                <w:sz w:val="22"/>
              </w:rPr>
              <w:t xml:space="preserve"> периода обучения в подготовительной к школе логогруппе /О.С. Гомзяк.- М. : Издательство ГНОМ, 2014</w:t>
            </w:r>
          </w:p>
          <w:p w14:paraId="6F1E92AC" w14:textId="77777777" w:rsidR="006507E6" w:rsidRPr="006507E6" w:rsidRDefault="006507E6" w:rsidP="006507E6">
            <w:pPr>
              <w:tabs>
                <w:tab w:val="left" w:pos="420"/>
                <w:tab w:val="num" w:pos="720"/>
              </w:tabs>
              <w:ind w:left="720" w:hanging="360"/>
              <w:jc w:val="both"/>
              <w:rPr>
                <w:noProof/>
                <w:sz w:val="22"/>
              </w:rPr>
            </w:pPr>
            <w:r w:rsidRPr="006507E6">
              <w:rPr>
                <w:i/>
                <w:noProof/>
                <w:sz w:val="22"/>
              </w:rPr>
              <w:t xml:space="preserve">Гомзяк, О.С. </w:t>
            </w:r>
            <w:r w:rsidRPr="006507E6">
              <w:rPr>
                <w:noProof/>
                <w:sz w:val="22"/>
              </w:rPr>
              <w:t xml:space="preserve">Говорим правильно в 6-7 лет. Конспекты фронтальных занятий </w:t>
            </w:r>
            <w:r w:rsidRPr="006507E6">
              <w:rPr>
                <w:noProof/>
                <w:sz w:val="22"/>
                <w:lang w:val="en-US"/>
              </w:rPr>
              <w:t>III</w:t>
            </w:r>
            <w:r w:rsidRPr="006507E6">
              <w:rPr>
                <w:noProof/>
                <w:sz w:val="22"/>
              </w:rPr>
              <w:t xml:space="preserve"> периода обучения в подготовительной к школе логогруппе /О.С. Гомзяк.- М. : Издательство ГНОМ, 2014</w:t>
            </w:r>
          </w:p>
          <w:p w14:paraId="02EDC959" w14:textId="77777777" w:rsidR="006507E6" w:rsidRPr="006507E6" w:rsidRDefault="006507E6" w:rsidP="006507E6">
            <w:pPr>
              <w:tabs>
                <w:tab w:val="left" w:pos="420"/>
                <w:tab w:val="num" w:pos="720"/>
              </w:tabs>
              <w:ind w:left="720" w:hanging="360"/>
              <w:jc w:val="both"/>
              <w:rPr>
                <w:noProof/>
                <w:sz w:val="22"/>
              </w:rPr>
            </w:pPr>
            <w:r w:rsidRPr="006507E6">
              <w:rPr>
                <w:i/>
                <w:noProof/>
                <w:sz w:val="22"/>
              </w:rPr>
              <w:t>Колпакова О.В</w:t>
            </w:r>
            <w:r w:rsidRPr="006507E6">
              <w:rPr>
                <w:noProof/>
                <w:sz w:val="22"/>
              </w:rPr>
              <w:t>. Знакомимся с окружающим миром (для детей 4-5 лет). – Екатеринбург: ООО «Издательский дом «Литур», 2016</w:t>
            </w:r>
          </w:p>
          <w:p w14:paraId="77520E5B" w14:textId="77777777" w:rsidR="006507E6" w:rsidRPr="006507E6" w:rsidRDefault="006507E6" w:rsidP="006507E6">
            <w:pPr>
              <w:tabs>
                <w:tab w:val="left" w:pos="420"/>
                <w:tab w:val="num" w:pos="720"/>
              </w:tabs>
              <w:ind w:left="720" w:hanging="360"/>
              <w:jc w:val="both"/>
              <w:rPr>
                <w:noProof/>
                <w:sz w:val="22"/>
              </w:rPr>
            </w:pPr>
            <w:r w:rsidRPr="006507E6">
              <w:rPr>
                <w:i/>
                <w:noProof/>
                <w:sz w:val="22"/>
              </w:rPr>
              <w:t>Миронова С.А.</w:t>
            </w:r>
            <w:r w:rsidRPr="006507E6">
              <w:rPr>
                <w:noProof/>
                <w:sz w:val="22"/>
              </w:rPr>
              <w:t xml:space="preserve"> « Развитие речи дошкольников на логопедических занятиях», ТЦ « Сфера», 2014г.</w:t>
            </w:r>
          </w:p>
          <w:p w14:paraId="21FDADA7" w14:textId="77777777" w:rsidR="006507E6" w:rsidRPr="006507E6" w:rsidRDefault="006507E6" w:rsidP="006507E6">
            <w:pPr>
              <w:tabs>
                <w:tab w:val="left" w:pos="420"/>
                <w:tab w:val="num" w:pos="720"/>
              </w:tabs>
              <w:ind w:left="720" w:hanging="360"/>
              <w:jc w:val="both"/>
              <w:rPr>
                <w:noProof/>
                <w:sz w:val="22"/>
              </w:rPr>
            </w:pPr>
            <w:r w:rsidRPr="006507E6">
              <w:rPr>
                <w:i/>
                <w:noProof/>
                <w:sz w:val="22"/>
              </w:rPr>
              <w:t xml:space="preserve">Нищева Н.В. </w:t>
            </w:r>
            <w:r w:rsidRPr="006507E6">
              <w:rPr>
                <w:noProof/>
                <w:sz w:val="22"/>
              </w:rPr>
              <w:t>Конспекты подгрупповых логопедических занятий в старшей группе детского сада для детей с ОНР. – СПб.и: ООО «ИЗДАТЕЛЬСТВО «ДЕТСТВО_ПРЕСС», 2014.</w:t>
            </w:r>
          </w:p>
          <w:p w14:paraId="1BFB9C23" w14:textId="77777777" w:rsidR="006507E6" w:rsidRPr="006507E6" w:rsidRDefault="006507E6" w:rsidP="006507E6">
            <w:pPr>
              <w:tabs>
                <w:tab w:val="left" w:pos="420"/>
                <w:tab w:val="num" w:pos="720"/>
              </w:tabs>
              <w:ind w:left="720" w:hanging="360"/>
              <w:jc w:val="both"/>
              <w:rPr>
                <w:noProof/>
                <w:sz w:val="22"/>
              </w:rPr>
            </w:pPr>
            <w:r w:rsidRPr="006507E6">
              <w:rPr>
                <w:i/>
                <w:noProof/>
                <w:sz w:val="22"/>
              </w:rPr>
              <w:t>Поваляева М.А.</w:t>
            </w:r>
            <w:r w:rsidRPr="006507E6">
              <w:rPr>
                <w:noProof/>
                <w:sz w:val="22"/>
              </w:rPr>
              <w:t xml:space="preserve"> « Справочник логопеда»,  Феникс, 2002г.</w:t>
            </w:r>
          </w:p>
          <w:p w14:paraId="1EA1B499" w14:textId="77777777" w:rsidR="006507E6" w:rsidRPr="006507E6" w:rsidRDefault="006507E6" w:rsidP="006507E6">
            <w:pPr>
              <w:tabs>
                <w:tab w:val="left" w:pos="420"/>
                <w:tab w:val="num" w:pos="720"/>
              </w:tabs>
              <w:ind w:left="720" w:hanging="360"/>
              <w:jc w:val="both"/>
              <w:rPr>
                <w:noProof/>
                <w:sz w:val="22"/>
              </w:rPr>
            </w:pPr>
            <w:r w:rsidRPr="006507E6">
              <w:rPr>
                <w:i/>
                <w:noProof/>
                <w:sz w:val="22"/>
              </w:rPr>
              <w:t xml:space="preserve">Ткаченко Т.А. </w:t>
            </w:r>
            <w:r w:rsidRPr="006507E6">
              <w:rPr>
                <w:noProof/>
                <w:sz w:val="22"/>
              </w:rPr>
              <w:t>С пальчиками играем, речь развиваем (для детей 3-5 лет). – Екатеринбург: ООО «Издательский дом «Литур», 2016</w:t>
            </w:r>
          </w:p>
          <w:p w14:paraId="3C9A08CE" w14:textId="77777777" w:rsidR="006507E6" w:rsidRPr="006507E6" w:rsidRDefault="006507E6" w:rsidP="006507E6">
            <w:pPr>
              <w:tabs>
                <w:tab w:val="left" w:pos="420"/>
                <w:tab w:val="num" w:pos="720"/>
              </w:tabs>
              <w:ind w:left="720" w:hanging="360"/>
              <w:jc w:val="both"/>
              <w:rPr>
                <w:noProof/>
                <w:sz w:val="22"/>
              </w:rPr>
            </w:pPr>
            <w:r w:rsidRPr="006507E6">
              <w:rPr>
                <w:i/>
                <w:noProof/>
                <w:sz w:val="22"/>
              </w:rPr>
              <w:t xml:space="preserve">Теремкова Н.Э. </w:t>
            </w:r>
            <w:r w:rsidRPr="006507E6">
              <w:rPr>
                <w:noProof/>
                <w:sz w:val="22"/>
              </w:rPr>
              <w:t>Логопедические домашние задания для детей 5 – 7 лет с ОНР. Альбом 1. 3-е издание, исправленное. М.: ООО «Издательство ГНОМ», 2014</w:t>
            </w:r>
          </w:p>
          <w:p w14:paraId="7C509BA7" w14:textId="77777777" w:rsidR="006507E6" w:rsidRPr="006507E6" w:rsidRDefault="006507E6" w:rsidP="006507E6">
            <w:pPr>
              <w:tabs>
                <w:tab w:val="left" w:pos="420"/>
                <w:tab w:val="num" w:pos="720"/>
              </w:tabs>
              <w:ind w:left="720" w:hanging="360"/>
              <w:jc w:val="both"/>
              <w:rPr>
                <w:noProof/>
                <w:sz w:val="22"/>
              </w:rPr>
            </w:pPr>
            <w:r w:rsidRPr="006507E6">
              <w:rPr>
                <w:i/>
                <w:noProof/>
                <w:sz w:val="22"/>
              </w:rPr>
              <w:t xml:space="preserve">Теремкова Н.Э. </w:t>
            </w:r>
            <w:r w:rsidRPr="006507E6">
              <w:rPr>
                <w:noProof/>
                <w:sz w:val="22"/>
              </w:rPr>
              <w:t>Логопедические домашние задания для детей 5 – 7 лет с ОНР. Альбом 3. 2-е издание, исправленное. М.: ООО «Издательство ГНОМ», 2015</w:t>
            </w:r>
          </w:p>
          <w:p w14:paraId="3B70472F" w14:textId="77777777" w:rsidR="006507E6" w:rsidRPr="006507E6" w:rsidRDefault="006507E6" w:rsidP="006507E6">
            <w:pPr>
              <w:tabs>
                <w:tab w:val="left" w:pos="420"/>
                <w:tab w:val="num" w:pos="720"/>
              </w:tabs>
              <w:ind w:left="720" w:hanging="360"/>
              <w:jc w:val="both"/>
              <w:rPr>
                <w:noProof/>
                <w:sz w:val="22"/>
              </w:rPr>
            </w:pPr>
            <w:r w:rsidRPr="006507E6">
              <w:rPr>
                <w:i/>
                <w:noProof/>
                <w:sz w:val="22"/>
              </w:rPr>
              <w:t xml:space="preserve">Теремкова Н.Э. </w:t>
            </w:r>
            <w:r w:rsidRPr="006507E6">
              <w:rPr>
                <w:noProof/>
                <w:sz w:val="22"/>
              </w:rPr>
              <w:t>Логопедические домашние задания для детей 5 – 7 лет с ОНР. Альбом 4. 2-е издание, М.: ООО «Издательство ГНОМ», 2014</w:t>
            </w:r>
          </w:p>
          <w:p w14:paraId="5D67B71B" w14:textId="77777777" w:rsidR="006507E6" w:rsidRPr="006507E6" w:rsidRDefault="006507E6" w:rsidP="006507E6">
            <w:pPr>
              <w:tabs>
                <w:tab w:val="left" w:pos="420"/>
                <w:tab w:val="num" w:pos="720"/>
              </w:tabs>
              <w:ind w:left="720" w:hanging="360"/>
              <w:jc w:val="both"/>
              <w:rPr>
                <w:noProof/>
                <w:color w:val="000000"/>
                <w:sz w:val="22"/>
              </w:rPr>
            </w:pPr>
            <w:r w:rsidRPr="006507E6">
              <w:rPr>
                <w:i/>
                <w:noProof/>
                <w:sz w:val="22"/>
              </w:rPr>
              <w:t xml:space="preserve">Стребелева Е.А. </w:t>
            </w:r>
            <w:r w:rsidRPr="006507E6">
              <w:rPr>
                <w:noProof/>
                <w:sz w:val="22"/>
              </w:rPr>
              <w:t>Психолого-педагогическая диагностика развитие детей раннего и дошкольного возраста (Методическое пособие с приложением альбома «Наглядный материал для обследования детей»)   /Под редакцией Е.А. Стребелевой. – Москва «Просвещение», 2014</w:t>
            </w:r>
          </w:p>
          <w:p w14:paraId="6EE86943" w14:textId="77777777" w:rsidR="006507E6" w:rsidRPr="006507E6" w:rsidRDefault="006507E6" w:rsidP="006507E6">
            <w:pPr>
              <w:tabs>
                <w:tab w:val="left" w:pos="420"/>
                <w:tab w:val="num" w:pos="720"/>
              </w:tabs>
              <w:ind w:left="720" w:hanging="360"/>
              <w:jc w:val="both"/>
              <w:rPr>
                <w:b/>
                <w:bCs/>
                <w:noProof/>
                <w:sz w:val="22"/>
              </w:rPr>
            </w:pPr>
            <w:r w:rsidRPr="006507E6">
              <w:rPr>
                <w:noProof/>
                <w:sz w:val="22"/>
              </w:rPr>
              <w:t xml:space="preserve">Развивающая игра-лото для дошкольников «Предлоги В, НА, ПОД, К, ОТ» Издательство «ТЦ Сфера» </w:t>
            </w:r>
          </w:p>
          <w:p w14:paraId="651B231A" w14:textId="77777777" w:rsidR="006507E6" w:rsidRPr="006507E6" w:rsidRDefault="006507E6" w:rsidP="006507E6">
            <w:pPr>
              <w:tabs>
                <w:tab w:val="left" w:pos="420"/>
                <w:tab w:val="num" w:pos="720"/>
              </w:tabs>
              <w:ind w:left="720" w:hanging="360"/>
              <w:jc w:val="both"/>
              <w:rPr>
                <w:noProof/>
                <w:sz w:val="22"/>
              </w:rPr>
            </w:pPr>
            <w:r w:rsidRPr="006507E6">
              <w:rPr>
                <w:noProof/>
                <w:sz w:val="22"/>
              </w:rPr>
              <w:t>Развивающая игра-лото для дошкольников «Предлоги С, ИЗ, У, ЗА,</w:t>
            </w:r>
          </w:p>
          <w:p w14:paraId="5D1E8EB6" w14:textId="77777777" w:rsidR="006507E6" w:rsidRPr="006507E6" w:rsidRDefault="006507E6" w:rsidP="006507E6">
            <w:pPr>
              <w:tabs>
                <w:tab w:val="left" w:pos="420"/>
              </w:tabs>
              <w:ind w:left="720"/>
              <w:jc w:val="both"/>
              <w:rPr>
                <w:noProof/>
                <w:sz w:val="22"/>
              </w:rPr>
            </w:pPr>
            <w:r w:rsidRPr="006507E6">
              <w:rPr>
                <w:noProof/>
                <w:sz w:val="22"/>
              </w:rPr>
              <w:t xml:space="preserve">НАД » Издательство «ТЦ Сфера» </w:t>
            </w:r>
          </w:p>
          <w:p w14:paraId="7855B607" w14:textId="77777777" w:rsidR="006507E6" w:rsidRPr="006507E6" w:rsidRDefault="006507E6" w:rsidP="006507E6">
            <w:pPr>
              <w:tabs>
                <w:tab w:val="left" w:pos="420"/>
                <w:tab w:val="num" w:pos="720"/>
              </w:tabs>
              <w:ind w:left="720" w:hanging="360"/>
              <w:jc w:val="both"/>
              <w:rPr>
                <w:noProof/>
                <w:sz w:val="22"/>
              </w:rPr>
            </w:pPr>
            <w:r w:rsidRPr="006507E6">
              <w:rPr>
                <w:noProof/>
                <w:sz w:val="22"/>
              </w:rPr>
              <w:lastRenderedPageBreak/>
              <w:t>Наглядно-дидактическое пособие «Рыбы морские и пресноводные» 12 карточек ООО «Рыжий кот», подписано в печать 04.09.2014</w:t>
            </w:r>
          </w:p>
          <w:p w14:paraId="0B35298D" w14:textId="77777777" w:rsidR="006507E6" w:rsidRPr="006507E6" w:rsidRDefault="006507E6" w:rsidP="006507E6">
            <w:pPr>
              <w:tabs>
                <w:tab w:val="left" w:pos="420"/>
                <w:tab w:val="num" w:pos="720"/>
              </w:tabs>
              <w:ind w:left="720" w:hanging="360"/>
              <w:jc w:val="both"/>
              <w:rPr>
                <w:noProof/>
                <w:sz w:val="22"/>
              </w:rPr>
            </w:pPr>
            <w:r w:rsidRPr="006507E6">
              <w:rPr>
                <w:noProof/>
                <w:sz w:val="22"/>
              </w:rPr>
              <w:t>«Расскажи детям о космосе» Наглядно-дидактическое пособие.–Москва.:       Издательство «МОЗАИКА- СИНТЕЗ», 2014</w:t>
            </w:r>
          </w:p>
          <w:p w14:paraId="1187B535" w14:textId="77777777" w:rsidR="006507E6" w:rsidRPr="006507E6" w:rsidRDefault="006507E6" w:rsidP="006507E6">
            <w:pPr>
              <w:tabs>
                <w:tab w:val="left" w:pos="420"/>
                <w:tab w:val="num" w:pos="720"/>
              </w:tabs>
              <w:ind w:left="720" w:hanging="360"/>
              <w:jc w:val="both"/>
              <w:rPr>
                <w:noProof/>
                <w:sz w:val="22"/>
              </w:rPr>
            </w:pPr>
            <w:r w:rsidRPr="006507E6">
              <w:rPr>
                <w:noProof/>
                <w:sz w:val="22"/>
              </w:rPr>
              <w:t>«Космос» Наглядно – дидактическое пособие. -  Москва.: Издательство «МОЗАИКА-СИНТЕЗ», 2014</w:t>
            </w:r>
          </w:p>
          <w:p w14:paraId="1E3F6176" w14:textId="77777777" w:rsidR="006507E6" w:rsidRPr="006507E6" w:rsidRDefault="006507E6" w:rsidP="006507E6">
            <w:pPr>
              <w:tabs>
                <w:tab w:val="left" w:pos="420"/>
                <w:tab w:val="num" w:pos="720"/>
              </w:tabs>
              <w:ind w:left="720" w:hanging="360"/>
              <w:jc w:val="both"/>
              <w:rPr>
                <w:noProof/>
                <w:sz w:val="22"/>
              </w:rPr>
            </w:pPr>
            <w:r w:rsidRPr="006507E6">
              <w:rPr>
                <w:noProof/>
                <w:sz w:val="22"/>
              </w:rPr>
              <w:t>«Бытовая техника» Наглядно – дидактическое пособие. – Аксай.: ООО «Рыжий кот», подписано в печать 04.09.2014</w:t>
            </w:r>
          </w:p>
          <w:p w14:paraId="008AAFFB" w14:textId="77777777" w:rsidR="006507E6" w:rsidRPr="006507E6" w:rsidRDefault="006507E6" w:rsidP="006507E6">
            <w:pPr>
              <w:tabs>
                <w:tab w:val="left" w:pos="420"/>
                <w:tab w:val="num" w:pos="720"/>
              </w:tabs>
              <w:ind w:left="720" w:hanging="360"/>
              <w:jc w:val="both"/>
              <w:rPr>
                <w:noProof/>
                <w:sz w:val="22"/>
              </w:rPr>
            </w:pPr>
            <w:r w:rsidRPr="006507E6">
              <w:rPr>
                <w:noProof/>
                <w:sz w:val="22"/>
              </w:rPr>
              <w:t>«Откуда что берется. Хлеб» Наглядно – дидактическое пособие. – Москва.: Издательство «МОЗАИКА-СИНТЕЗ», 2014</w:t>
            </w:r>
          </w:p>
          <w:p w14:paraId="638DE7EE" w14:textId="77777777" w:rsidR="006507E6" w:rsidRPr="006507E6" w:rsidRDefault="006507E6" w:rsidP="006507E6">
            <w:pPr>
              <w:tabs>
                <w:tab w:val="left" w:pos="420"/>
                <w:tab w:val="num" w:pos="720"/>
              </w:tabs>
              <w:ind w:left="720" w:hanging="360"/>
              <w:jc w:val="both"/>
              <w:rPr>
                <w:noProof/>
                <w:sz w:val="22"/>
              </w:rPr>
            </w:pPr>
            <w:r w:rsidRPr="006507E6">
              <w:rPr>
                <w:noProof/>
                <w:sz w:val="22"/>
              </w:rPr>
              <w:t>Учебно – методическое пособие. Тематический словарь в картинках. Мир человека. «Гигиена и здоровье». – Москва.: ООО «Школьная книга», подписано в печать 17.04.2014</w:t>
            </w:r>
          </w:p>
          <w:p w14:paraId="560774B2" w14:textId="77777777" w:rsidR="006507E6" w:rsidRPr="006507E6" w:rsidRDefault="006507E6" w:rsidP="006507E6">
            <w:pPr>
              <w:tabs>
                <w:tab w:val="left" w:pos="420"/>
                <w:tab w:val="num" w:pos="720"/>
              </w:tabs>
              <w:ind w:left="720" w:hanging="360"/>
              <w:jc w:val="both"/>
              <w:rPr>
                <w:noProof/>
                <w:sz w:val="22"/>
              </w:rPr>
            </w:pPr>
            <w:r w:rsidRPr="006507E6">
              <w:rPr>
                <w:noProof/>
                <w:sz w:val="22"/>
              </w:rPr>
              <w:t>«Великая отечественная война в произведениях художников» Наглядно – дидактическое пособие.-Москва.: «МОЗАИКА-СИНТЕЗ», 2014</w:t>
            </w:r>
          </w:p>
          <w:p w14:paraId="7714B0CB" w14:textId="77777777" w:rsidR="006507E6" w:rsidRPr="006507E6" w:rsidRDefault="006507E6" w:rsidP="006507E6">
            <w:pPr>
              <w:tabs>
                <w:tab w:val="left" w:pos="420"/>
                <w:tab w:val="num" w:pos="720"/>
              </w:tabs>
              <w:ind w:left="720" w:hanging="360"/>
              <w:jc w:val="both"/>
              <w:rPr>
                <w:noProof/>
                <w:sz w:val="22"/>
              </w:rPr>
            </w:pPr>
            <w:r w:rsidRPr="006507E6">
              <w:rPr>
                <w:noProof/>
                <w:sz w:val="22"/>
              </w:rPr>
              <w:t>Издание развивающего обучения для детей от 3 лет. «Великая отечественная война».-Москва.: ООО Издательский дом «Карапуз», 2015</w:t>
            </w:r>
          </w:p>
          <w:p w14:paraId="6FCF5DAB" w14:textId="77777777" w:rsidR="006507E6" w:rsidRPr="006507E6" w:rsidRDefault="006507E6" w:rsidP="006507E6">
            <w:pPr>
              <w:tabs>
                <w:tab w:val="left" w:pos="420"/>
                <w:tab w:val="num" w:pos="720"/>
              </w:tabs>
              <w:ind w:left="720" w:hanging="360"/>
              <w:jc w:val="both"/>
              <w:rPr>
                <w:noProof/>
                <w:sz w:val="22"/>
              </w:rPr>
            </w:pPr>
            <w:r w:rsidRPr="006507E6">
              <w:rPr>
                <w:noProof/>
                <w:sz w:val="22"/>
              </w:rPr>
              <w:t>Бордачева И.Ю. «Дорожные знаки» Наглядно – дидактическое пособие.-Москва.:  Издательство «МОЗАИКА-СИНТЕЗ», 2015</w:t>
            </w:r>
          </w:p>
          <w:p w14:paraId="01496821" w14:textId="77777777" w:rsidR="006507E6" w:rsidRPr="006507E6" w:rsidRDefault="006507E6" w:rsidP="006507E6">
            <w:pPr>
              <w:tabs>
                <w:tab w:val="left" w:pos="420"/>
                <w:tab w:val="num" w:pos="720"/>
              </w:tabs>
              <w:ind w:left="720" w:hanging="360"/>
              <w:jc w:val="both"/>
              <w:rPr>
                <w:noProof/>
                <w:sz w:val="22"/>
              </w:rPr>
            </w:pPr>
            <w:r w:rsidRPr="006507E6">
              <w:rPr>
                <w:noProof/>
                <w:sz w:val="22"/>
              </w:rPr>
              <w:t>«Транспорт» 16 обучающих карточек.-Ростов-на-Дону.: ООО Издательский дом «Проф-Прес», подписано в печать 24.10.2014</w:t>
            </w:r>
          </w:p>
          <w:p w14:paraId="782C68F7" w14:textId="77777777" w:rsidR="006507E6" w:rsidRPr="006507E6" w:rsidRDefault="006507E6" w:rsidP="006507E6">
            <w:pPr>
              <w:tabs>
                <w:tab w:val="left" w:pos="420"/>
                <w:tab w:val="num" w:pos="720"/>
              </w:tabs>
              <w:ind w:left="720" w:hanging="360"/>
              <w:jc w:val="both"/>
              <w:rPr>
                <w:noProof/>
                <w:sz w:val="22"/>
              </w:rPr>
            </w:pPr>
            <w:r w:rsidRPr="006507E6">
              <w:rPr>
                <w:noProof/>
                <w:sz w:val="22"/>
              </w:rPr>
              <w:t>«Мебель» Наглядно – дидактическое пособие.- Аксай.: ООО «Рыжий кот», подписано в печать 11.12.2014</w:t>
            </w:r>
          </w:p>
          <w:p w14:paraId="5AC3C7A9" w14:textId="77777777" w:rsidR="006507E6" w:rsidRPr="006507E6" w:rsidRDefault="006507E6" w:rsidP="006507E6">
            <w:pPr>
              <w:tabs>
                <w:tab w:val="left" w:pos="420"/>
                <w:tab w:val="num" w:pos="720"/>
              </w:tabs>
              <w:ind w:left="720" w:hanging="360"/>
              <w:jc w:val="both"/>
              <w:rPr>
                <w:noProof/>
                <w:sz w:val="22"/>
              </w:rPr>
            </w:pPr>
            <w:r w:rsidRPr="006507E6">
              <w:rPr>
                <w:noProof/>
                <w:sz w:val="22"/>
              </w:rPr>
              <w:t>«Весна» Беседы с ребенком.- Москва.: ООО Издательский дом «Карапуз»</w:t>
            </w:r>
          </w:p>
          <w:p w14:paraId="23CF9469" w14:textId="77777777" w:rsidR="006507E6" w:rsidRPr="006507E6" w:rsidRDefault="006507E6" w:rsidP="006507E6">
            <w:pPr>
              <w:tabs>
                <w:tab w:val="left" w:pos="420"/>
                <w:tab w:val="num" w:pos="720"/>
              </w:tabs>
              <w:ind w:left="720" w:hanging="360"/>
              <w:jc w:val="both"/>
              <w:rPr>
                <w:noProof/>
                <w:sz w:val="22"/>
              </w:rPr>
            </w:pPr>
            <w:r w:rsidRPr="006507E6">
              <w:rPr>
                <w:noProof/>
                <w:sz w:val="22"/>
              </w:rPr>
              <w:t>«Осень» Беседы с ребенком.- Москва.: ООО Издательский дом «Карапуз»</w:t>
            </w:r>
          </w:p>
          <w:p w14:paraId="6D7D36D7" w14:textId="77777777" w:rsidR="006507E6" w:rsidRPr="006507E6" w:rsidRDefault="006507E6" w:rsidP="006507E6">
            <w:pPr>
              <w:tabs>
                <w:tab w:val="left" w:pos="420"/>
                <w:tab w:val="num" w:pos="720"/>
              </w:tabs>
              <w:ind w:left="720" w:hanging="360"/>
              <w:jc w:val="both"/>
              <w:rPr>
                <w:noProof/>
                <w:sz w:val="22"/>
              </w:rPr>
            </w:pPr>
            <w:r w:rsidRPr="006507E6">
              <w:rPr>
                <w:noProof/>
                <w:sz w:val="22"/>
              </w:rPr>
              <w:t>«Осень» Наглядно – дидактическое пособие.- Москва.:  Издательство «МОЗАИКА-СИНТЕЗ», 2014</w:t>
            </w:r>
          </w:p>
          <w:p w14:paraId="77ADC6DF" w14:textId="77777777" w:rsidR="006507E6" w:rsidRPr="006507E6" w:rsidRDefault="006507E6" w:rsidP="006507E6">
            <w:pPr>
              <w:tabs>
                <w:tab w:val="left" w:pos="420"/>
                <w:tab w:val="num" w:pos="720"/>
              </w:tabs>
              <w:ind w:left="720" w:hanging="360"/>
              <w:jc w:val="both"/>
              <w:rPr>
                <w:noProof/>
                <w:sz w:val="22"/>
              </w:rPr>
            </w:pPr>
            <w:r w:rsidRPr="006507E6">
              <w:rPr>
                <w:noProof/>
                <w:sz w:val="22"/>
              </w:rPr>
              <w:t>Наглядно-дидактическое пособие « Играем в сказку. Теремок». ФГОС, М. Синтез 2016г.</w:t>
            </w:r>
          </w:p>
          <w:p w14:paraId="60B34116" w14:textId="77777777" w:rsidR="006507E6" w:rsidRPr="006507E6" w:rsidRDefault="006507E6" w:rsidP="006507E6">
            <w:pPr>
              <w:tabs>
                <w:tab w:val="left" w:pos="420"/>
                <w:tab w:val="num" w:pos="720"/>
              </w:tabs>
              <w:ind w:left="720" w:hanging="360"/>
              <w:jc w:val="both"/>
              <w:rPr>
                <w:noProof/>
                <w:sz w:val="22"/>
              </w:rPr>
            </w:pPr>
            <w:r w:rsidRPr="006507E6">
              <w:rPr>
                <w:noProof/>
                <w:sz w:val="22"/>
              </w:rPr>
              <w:t>Наглядно-дидактическое пособие « Играем в сказку. Три медведя» ФГОС, М. Синтез 2016г.</w:t>
            </w:r>
          </w:p>
          <w:p w14:paraId="57D4CE5E" w14:textId="77777777" w:rsidR="006507E6" w:rsidRPr="006507E6" w:rsidRDefault="006507E6" w:rsidP="006507E6">
            <w:pPr>
              <w:tabs>
                <w:tab w:val="left" w:pos="420"/>
                <w:tab w:val="num" w:pos="720"/>
              </w:tabs>
              <w:ind w:left="720" w:hanging="360"/>
              <w:jc w:val="both"/>
              <w:rPr>
                <w:noProof/>
                <w:sz w:val="22"/>
              </w:rPr>
            </w:pPr>
            <w:r w:rsidRPr="006507E6">
              <w:rPr>
                <w:noProof/>
                <w:sz w:val="22"/>
              </w:rPr>
              <w:t>Нагдядно-дидактическое пособие « Грамматика в картинках. Множественное число». ФГОС, М. Синтез 2016г.</w:t>
            </w:r>
          </w:p>
          <w:p w14:paraId="19FDE323" w14:textId="77777777" w:rsidR="006507E6" w:rsidRPr="006507E6" w:rsidRDefault="006507E6" w:rsidP="006507E6">
            <w:pPr>
              <w:tabs>
                <w:tab w:val="left" w:pos="420"/>
                <w:tab w:val="num" w:pos="720"/>
              </w:tabs>
              <w:ind w:left="720" w:hanging="360"/>
              <w:jc w:val="both"/>
              <w:rPr>
                <w:noProof/>
                <w:sz w:val="22"/>
              </w:rPr>
            </w:pPr>
            <w:r w:rsidRPr="006507E6">
              <w:rPr>
                <w:noProof/>
                <w:sz w:val="22"/>
              </w:rPr>
              <w:t>Наглядно-дидактическое пособие « Грамматика в картинках. Антонимы глаголы» ФГОС, М. Синтез 2016г.</w:t>
            </w:r>
          </w:p>
          <w:p w14:paraId="3BFF7A46" w14:textId="77777777" w:rsidR="006507E6" w:rsidRPr="006507E6" w:rsidRDefault="006507E6" w:rsidP="006507E6">
            <w:pPr>
              <w:tabs>
                <w:tab w:val="left" w:pos="420"/>
                <w:tab w:val="num" w:pos="720"/>
              </w:tabs>
              <w:ind w:left="720" w:hanging="360"/>
              <w:jc w:val="both"/>
              <w:rPr>
                <w:noProof/>
                <w:sz w:val="22"/>
              </w:rPr>
            </w:pPr>
            <w:r w:rsidRPr="006507E6">
              <w:rPr>
                <w:noProof/>
                <w:sz w:val="22"/>
              </w:rPr>
              <w:t>Наглядно-дидактическое пособие « Грамматика в картинках. Многозначные слова» ФГОС, М. Синтез 2016г.</w:t>
            </w:r>
          </w:p>
          <w:p w14:paraId="5302B0FC" w14:textId="77777777" w:rsidR="006507E6" w:rsidRPr="006507E6" w:rsidRDefault="006507E6" w:rsidP="006507E6">
            <w:pPr>
              <w:tabs>
                <w:tab w:val="left" w:pos="420"/>
                <w:tab w:val="num" w:pos="720"/>
              </w:tabs>
              <w:ind w:left="720" w:hanging="360"/>
              <w:jc w:val="both"/>
              <w:rPr>
                <w:noProof/>
                <w:sz w:val="22"/>
              </w:rPr>
            </w:pPr>
            <w:r w:rsidRPr="006507E6">
              <w:rPr>
                <w:noProof/>
                <w:sz w:val="22"/>
              </w:rPr>
              <w:t>Наглядно-дидактическое пособие « Грамматика в картинках. Говори правильно». ФГОС , М. Синтез 2016г.</w:t>
            </w:r>
          </w:p>
          <w:p w14:paraId="294CA06B" w14:textId="77777777" w:rsidR="006507E6" w:rsidRPr="006507E6" w:rsidRDefault="006507E6" w:rsidP="006507E6">
            <w:pPr>
              <w:tabs>
                <w:tab w:val="left" w:pos="420"/>
                <w:tab w:val="num" w:pos="720"/>
              </w:tabs>
              <w:ind w:left="720" w:hanging="360"/>
              <w:jc w:val="both"/>
              <w:rPr>
                <w:noProof/>
                <w:sz w:val="22"/>
              </w:rPr>
            </w:pPr>
            <w:r w:rsidRPr="006507E6">
              <w:rPr>
                <w:noProof/>
                <w:sz w:val="22"/>
              </w:rPr>
              <w:t>Наглядно-дидактическое пособие « Грамматика в картинках. Один-много» ФГОС  М. Синтез, 2016г.</w:t>
            </w:r>
          </w:p>
          <w:p w14:paraId="7BB2FFC9" w14:textId="77777777" w:rsidR="006507E6" w:rsidRPr="006507E6" w:rsidRDefault="006507E6" w:rsidP="006507E6">
            <w:pPr>
              <w:tabs>
                <w:tab w:val="left" w:pos="420"/>
                <w:tab w:val="num" w:pos="720"/>
              </w:tabs>
              <w:ind w:left="720" w:hanging="360"/>
              <w:jc w:val="both"/>
              <w:rPr>
                <w:noProof/>
                <w:sz w:val="22"/>
              </w:rPr>
            </w:pPr>
            <w:r w:rsidRPr="006507E6">
              <w:rPr>
                <w:noProof/>
                <w:sz w:val="22"/>
              </w:rPr>
              <w:t>Наглядно-дидактическое пособие « Развитие речи в детском саду» ФГОС , М. Синтез, 2016г.</w:t>
            </w:r>
          </w:p>
          <w:p w14:paraId="1D0BB6D6" w14:textId="77777777" w:rsidR="006507E6" w:rsidRPr="006507E6" w:rsidRDefault="006507E6" w:rsidP="006507E6">
            <w:pPr>
              <w:tabs>
                <w:tab w:val="left" w:pos="420"/>
                <w:tab w:val="num" w:pos="720"/>
              </w:tabs>
              <w:ind w:left="720" w:hanging="360"/>
              <w:jc w:val="both"/>
              <w:rPr>
                <w:noProof/>
                <w:sz w:val="22"/>
              </w:rPr>
            </w:pPr>
            <w:r w:rsidRPr="006507E6">
              <w:rPr>
                <w:noProof/>
                <w:sz w:val="22"/>
              </w:rPr>
              <w:t>Наглядно-дидактическое пособие « Грамматика в картинках. Словообразование». ФГОС М. Синтез. 2016г.</w:t>
            </w:r>
          </w:p>
          <w:p w14:paraId="6571EA1C" w14:textId="77777777" w:rsidR="006507E6" w:rsidRPr="006507E6" w:rsidRDefault="006507E6" w:rsidP="006507E6">
            <w:pPr>
              <w:tabs>
                <w:tab w:val="left" w:pos="420"/>
                <w:tab w:val="num" w:pos="720"/>
              </w:tabs>
              <w:ind w:left="720" w:hanging="360"/>
              <w:jc w:val="both"/>
              <w:rPr>
                <w:noProof/>
                <w:sz w:val="22"/>
              </w:rPr>
            </w:pPr>
            <w:r w:rsidRPr="006507E6">
              <w:rPr>
                <w:noProof/>
                <w:sz w:val="22"/>
              </w:rPr>
              <w:t>Наглядно-дидактическое пособие « Грамматика в картинках. Ударение» ФГОС. М. Синтез 2016г.</w:t>
            </w:r>
          </w:p>
          <w:p w14:paraId="5E2F211E" w14:textId="77777777" w:rsidR="006507E6" w:rsidRPr="006507E6" w:rsidRDefault="006507E6" w:rsidP="006507E6">
            <w:pPr>
              <w:tabs>
                <w:tab w:val="left" w:pos="420"/>
                <w:tab w:val="num" w:pos="720"/>
              </w:tabs>
              <w:ind w:left="720" w:hanging="360"/>
              <w:jc w:val="both"/>
              <w:rPr>
                <w:noProof/>
                <w:sz w:val="22"/>
              </w:rPr>
            </w:pPr>
            <w:r w:rsidRPr="006507E6">
              <w:rPr>
                <w:noProof/>
                <w:sz w:val="22"/>
              </w:rPr>
              <w:t>Наглядно-дидактическое пособие « Грамматика в картинках. Антонимы прилагательные». ФГОС М. Синтез 2016г.</w:t>
            </w:r>
          </w:p>
          <w:p w14:paraId="511659C8" w14:textId="77777777" w:rsidR="006507E6" w:rsidRPr="006507E6" w:rsidRDefault="006507E6" w:rsidP="006507E6">
            <w:pPr>
              <w:tabs>
                <w:tab w:val="left" w:pos="420"/>
                <w:tab w:val="num" w:pos="720"/>
              </w:tabs>
              <w:ind w:left="720" w:hanging="360"/>
              <w:jc w:val="both"/>
              <w:rPr>
                <w:noProof/>
                <w:sz w:val="22"/>
              </w:rPr>
            </w:pPr>
            <w:r w:rsidRPr="006507E6">
              <w:rPr>
                <w:noProof/>
                <w:sz w:val="22"/>
              </w:rPr>
              <w:t>Наглядно-дидактическое пособие « Играем в сказку. Репка». ФГОС М. Синтез 2016г.</w:t>
            </w:r>
          </w:p>
          <w:p w14:paraId="617F3E59" w14:textId="77777777" w:rsidR="006507E6" w:rsidRPr="006507E6" w:rsidRDefault="006507E6" w:rsidP="006507E6">
            <w:pPr>
              <w:tabs>
                <w:tab w:val="left" w:pos="420"/>
                <w:tab w:val="num" w:pos="720"/>
              </w:tabs>
              <w:ind w:left="720" w:hanging="360"/>
              <w:jc w:val="both"/>
              <w:rPr>
                <w:noProof/>
                <w:sz w:val="22"/>
              </w:rPr>
            </w:pPr>
            <w:r w:rsidRPr="006507E6">
              <w:rPr>
                <w:noProof/>
                <w:sz w:val="22"/>
              </w:rPr>
              <w:t xml:space="preserve">Наглядно – дидактическое пособие. Рассказы по картинкам. Колобок: Москва, Мозаика – Синтез, 2014г. </w:t>
            </w:r>
          </w:p>
          <w:p w14:paraId="6987BD5D" w14:textId="77777777" w:rsidR="006507E6" w:rsidRPr="006507E6" w:rsidRDefault="006507E6" w:rsidP="006507E6">
            <w:pPr>
              <w:tabs>
                <w:tab w:val="left" w:pos="420"/>
                <w:tab w:val="num" w:pos="720"/>
              </w:tabs>
              <w:ind w:left="720" w:hanging="360"/>
              <w:jc w:val="both"/>
              <w:rPr>
                <w:noProof/>
                <w:sz w:val="22"/>
              </w:rPr>
            </w:pPr>
            <w:r w:rsidRPr="006507E6">
              <w:rPr>
                <w:noProof/>
                <w:sz w:val="22"/>
              </w:rPr>
              <w:t xml:space="preserve">Наглядно – дидактическое пособие. Рассказы по картинкам. Мой дом; Москва, Мозаика – Синтез, 2014г. </w:t>
            </w:r>
          </w:p>
          <w:p w14:paraId="17787B3E" w14:textId="77777777" w:rsidR="006507E6" w:rsidRPr="006507E6" w:rsidRDefault="006507E6" w:rsidP="006507E6">
            <w:pPr>
              <w:tabs>
                <w:tab w:val="left" w:pos="420"/>
                <w:tab w:val="num" w:pos="720"/>
              </w:tabs>
              <w:ind w:left="720" w:hanging="360"/>
              <w:jc w:val="both"/>
              <w:rPr>
                <w:noProof/>
              </w:rPr>
            </w:pPr>
            <w:r w:rsidRPr="006507E6">
              <w:rPr>
                <w:noProof/>
                <w:sz w:val="22"/>
              </w:rPr>
              <w:t>Наглядно – дидактическое пособие. Рассказы по картинкам. Весна; Москва, Мозаика – Синтез, 2014</w:t>
            </w:r>
          </w:p>
        </w:tc>
      </w:tr>
    </w:tbl>
    <w:p w14:paraId="5F083DEC" w14:textId="3F55345B" w:rsidR="006507E6" w:rsidRPr="006507E6" w:rsidRDefault="001D3BD7" w:rsidP="001D3BD7">
      <w:pPr>
        <w:tabs>
          <w:tab w:val="left" w:pos="9781"/>
        </w:tabs>
        <w:suppressAutoHyphens/>
        <w:spacing w:after="200" w:line="276" w:lineRule="auto"/>
        <w:contextualSpacing/>
        <w:jc w:val="both"/>
        <w:textAlignment w:val="baseline"/>
        <w:rPr>
          <w:rFonts w:eastAsia="Calibri"/>
          <w:b/>
          <w:color w:val="00000A"/>
          <w:lang w:eastAsia="en-US"/>
        </w:rPr>
      </w:pPr>
      <w:r>
        <w:rPr>
          <w:rFonts w:eastAsia="Calibri"/>
          <w:b/>
          <w:color w:val="00000A"/>
          <w:lang w:eastAsia="en-US"/>
        </w:rPr>
        <w:lastRenderedPageBreak/>
        <w:t>3.5.</w:t>
      </w:r>
      <w:r w:rsidR="00042A92" w:rsidRPr="006507E6">
        <w:rPr>
          <w:rFonts w:eastAsia="Calibri"/>
          <w:b/>
          <w:color w:val="00000A"/>
          <w:lang w:eastAsia="en-US"/>
        </w:rPr>
        <w:t xml:space="preserve"> </w:t>
      </w:r>
      <w:r w:rsidR="006507E6" w:rsidRPr="006507E6">
        <w:rPr>
          <w:rFonts w:eastAsia="Calibri"/>
          <w:b/>
          <w:color w:val="00000A"/>
          <w:lang w:eastAsia="en-US"/>
        </w:rPr>
        <w:t>Финансовые условия реализации Программы.</w:t>
      </w:r>
    </w:p>
    <w:p w14:paraId="5A3C800B" w14:textId="77777777" w:rsidR="006507E6" w:rsidRPr="006507E6" w:rsidRDefault="006507E6" w:rsidP="006507E6">
      <w:pPr>
        <w:rPr>
          <w:rFonts w:eastAsiaTheme="minorHAnsi"/>
          <w:lang w:eastAsia="en-US"/>
        </w:rPr>
      </w:pPr>
      <w:r w:rsidRPr="006507E6">
        <w:rPr>
          <w:rFonts w:eastAsiaTheme="minorHAnsi"/>
          <w:lang w:eastAsia="en-US"/>
        </w:rPr>
        <w:t xml:space="preserve">     Финансовое обеспечение реализации программы по речевому развитию для детей с ограниченными возможностями здоровья опирается на исполнение расходных обязательств, обеспечивающих конституционное право граждан на бесплатное и общедоступное дошкольное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дошкольного образования.</w:t>
      </w:r>
    </w:p>
    <w:p w14:paraId="5E0902C1" w14:textId="77777777" w:rsidR="006507E6" w:rsidRPr="006507E6" w:rsidRDefault="00042A92" w:rsidP="001D3BD7">
      <w:pPr>
        <w:tabs>
          <w:tab w:val="left" w:pos="9781"/>
        </w:tabs>
        <w:suppressAutoHyphens/>
        <w:spacing w:after="200" w:line="276" w:lineRule="auto"/>
        <w:contextualSpacing/>
        <w:jc w:val="both"/>
        <w:textAlignment w:val="baseline"/>
        <w:rPr>
          <w:rFonts w:eastAsia="Calibri"/>
          <w:b/>
          <w:color w:val="00000A"/>
          <w:lang w:eastAsia="en-US"/>
        </w:rPr>
      </w:pPr>
      <w:r>
        <w:rPr>
          <w:rFonts w:eastAsia="Calibri"/>
          <w:b/>
          <w:color w:val="00000A"/>
          <w:lang w:eastAsia="en-US"/>
        </w:rPr>
        <w:t xml:space="preserve">3.6. </w:t>
      </w:r>
      <w:r w:rsidR="006507E6" w:rsidRPr="006507E6">
        <w:rPr>
          <w:rFonts w:eastAsia="Calibri"/>
          <w:b/>
          <w:color w:val="00000A"/>
          <w:lang w:eastAsia="en-US"/>
        </w:rPr>
        <w:t>Планирование образовательной деятельности.</w:t>
      </w:r>
    </w:p>
    <w:p w14:paraId="0C7B9C04" w14:textId="1D264F65" w:rsidR="00042A92" w:rsidRPr="006507E6" w:rsidRDefault="00042A92" w:rsidP="00042A92">
      <w:pPr>
        <w:spacing w:after="200"/>
        <w:jc w:val="center"/>
        <w:rPr>
          <w:rFonts w:eastAsiaTheme="minorHAnsi"/>
          <w:b/>
          <w:color w:val="FF0000"/>
          <w:lang w:eastAsia="en-US"/>
        </w:rPr>
      </w:pPr>
      <w:r w:rsidRPr="006507E6">
        <w:rPr>
          <w:rFonts w:eastAsiaTheme="minorHAnsi"/>
          <w:b/>
          <w:lang w:eastAsia="en-US"/>
        </w:rPr>
        <w:t xml:space="preserve">Организованная образовательная деятельность для детей </w:t>
      </w:r>
      <w:r>
        <w:rPr>
          <w:rFonts w:eastAsiaTheme="minorHAnsi"/>
          <w:b/>
          <w:lang w:eastAsia="en-US"/>
        </w:rPr>
        <w:t xml:space="preserve">6 – 7 </w:t>
      </w:r>
      <w:r w:rsidRPr="006507E6">
        <w:rPr>
          <w:rFonts w:eastAsiaTheme="minorHAnsi"/>
          <w:b/>
          <w:lang w:eastAsia="en-US"/>
        </w:rPr>
        <w:t>лет</w:t>
      </w:r>
    </w:p>
    <w:tbl>
      <w:tblPr>
        <w:tblStyle w:val="1f7"/>
        <w:tblW w:w="9322" w:type="dxa"/>
        <w:tblInd w:w="0" w:type="dxa"/>
        <w:tblLayout w:type="fixed"/>
        <w:tblLook w:val="04A0" w:firstRow="1" w:lastRow="0" w:firstColumn="1" w:lastColumn="0" w:noHBand="0" w:noVBand="1"/>
      </w:tblPr>
      <w:tblGrid>
        <w:gridCol w:w="1624"/>
        <w:gridCol w:w="2629"/>
        <w:gridCol w:w="43"/>
        <w:gridCol w:w="1551"/>
        <w:gridCol w:w="78"/>
        <w:gridCol w:w="1843"/>
        <w:gridCol w:w="1554"/>
      </w:tblGrid>
      <w:tr w:rsidR="00042A92" w:rsidRPr="000533DB" w14:paraId="480FCBFC" w14:textId="77777777" w:rsidTr="009D544A">
        <w:trPr>
          <w:trHeight w:val="851"/>
        </w:trPr>
        <w:tc>
          <w:tcPr>
            <w:tcW w:w="1624" w:type="dxa"/>
          </w:tcPr>
          <w:p w14:paraId="7D1CEC1D" w14:textId="77777777" w:rsidR="00042A92" w:rsidRPr="000533DB" w:rsidRDefault="00042A92" w:rsidP="00B72C83">
            <w:pPr>
              <w:jc w:val="center"/>
              <w:rPr>
                <w:b/>
                <w:color w:val="FF0000"/>
                <w:sz w:val="22"/>
                <w:lang w:eastAsia="en-US"/>
              </w:rPr>
            </w:pPr>
            <w:r w:rsidRPr="000533DB">
              <w:rPr>
                <w:b/>
                <w:sz w:val="22"/>
                <w:lang w:eastAsia="en-US"/>
              </w:rPr>
              <w:t>Дни недели</w:t>
            </w:r>
          </w:p>
        </w:tc>
        <w:tc>
          <w:tcPr>
            <w:tcW w:w="2672" w:type="dxa"/>
            <w:gridSpan w:val="2"/>
          </w:tcPr>
          <w:p w14:paraId="599B0A3F" w14:textId="77777777" w:rsidR="00042A92" w:rsidRPr="000533DB" w:rsidRDefault="00042A92" w:rsidP="00B72C83">
            <w:pPr>
              <w:jc w:val="center"/>
              <w:rPr>
                <w:b/>
                <w:sz w:val="22"/>
                <w:lang w:eastAsia="en-US"/>
              </w:rPr>
            </w:pPr>
            <w:r w:rsidRPr="000533DB">
              <w:rPr>
                <w:b/>
                <w:sz w:val="22"/>
                <w:lang w:eastAsia="en-US"/>
              </w:rPr>
              <w:t>Первый период</w:t>
            </w:r>
          </w:p>
          <w:p w14:paraId="2BE4FA84" w14:textId="77777777" w:rsidR="00042A92" w:rsidRPr="000533DB" w:rsidRDefault="00042A92" w:rsidP="00042A92">
            <w:pPr>
              <w:jc w:val="center"/>
              <w:rPr>
                <w:color w:val="FF0000"/>
                <w:sz w:val="22"/>
                <w:lang w:eastAsia="en-US"/>
              </w:rPr>
            </w:pPr>
            <w:r w:rsidRPr="000533DB">
              <w:rPr>
                <w:sz w:val="22"/>
                <w:lang w:eastAsia="en-US"/>
              </w:rPr>
              <w:t>(сентябрь – первая половина ноября)</w:t>
            </w:r>
          </w:p>
        </w:tc>
        <w:tc>
          <w:tcPr>
            <w:tcW w:w="1629" w:type="dxa"/>
            <w:gridSpan w:val="2"/>
          </w:tcPr>
          <w:p w14:paraId="0A6B5573" w14:textId="77777777" w:rsidR="00042A92" w:rsidRPr="000533DB" w:rsidRDefault="00042A92" w:rsidP="00B72C83">
            <w:pPr>
              <w:jc w:val="center"/>
              <w:rPr>
                <w:b/>
                <w:color w:val="FF0000"/>
                <w:sz w:val="22"/>
                <w:lang w:eastAsia="en-US"/>
              </w:rPr>
            </w:pPr>
            <w:r w:rsidRPr="000533DB">
              <w:rPr>
                <w:b/>
                <w:sz w:val="22"/>
                <w:lang w:eastAsia="en-US"/>
              </w:rPr>
              <w:t>время</w:t>
            </w:r>
          </w:p>
        </w:tc>
        <w:tc>
          <w:tcPr>
            <w:tcW w:w="1843" w:type="dxa"/>
          </w:tcPr>
          <w:p w14:paraId="52B9D8CB" w14:textId="77777777" w:rsidR="00042A92" w:rsidRPr="000533DB" w:rsidRDefault="00042A92" w:rsidP="00B72C83">
            <w:pPr>
              <w:jc w:val="center"/>
              <w:rPr>
                <w:b/>
                <w:color w:val="FF0000"/>
                <w:sz w:val="22"/>
                <w:lang w:eastAsia="en-US"/>
              </w:rPr>
            </w:pPr>
            <w:r w:rsidRPr="000533DB">
              <w:rPr>
                <w:b/>
                <w:sz w:val="22"/>
                <w:lang w:eastAsia="en-US"/>
              </w:rPr>
              <w:t>Общее количество занятий</w:t>
            </w:r>
          </w:p>
        </w:tc>
        <w:tc>
          <w:tcPr>
            <w:tcW w:w="1554" w:type="dxa"/>
            <w:tcBorders>
              <w:bottom w:val="single" w:sz="4" w:space="0" w:color="auto"/>
            </w:tcBorders>
            <w:shd w:val="clear" w:color="auto" w:fill="auto"/>
          </w:tcPr>
          <w:p w14:paraId="3EBED08B" w14:textId="77777777" w:rsidR="00042A92" w:rsidRPr="000533DB" w:rsidRDefault="00042A92" w:rsidP="00B72C83">
            <w:pPr>
              <w:jc w:val="center"/>
              <w:rPr>
                <w:b/>
                <w:sz w:val="22"/>
                <w:lang w:eastAsia="en-US"/>
              </w:rPr>
            </w:pPr>
            <w:r w:rsidRPr="000533DB">
              <w:rPr>
                <w:b/>
                <w:sz w:val="22"/>
                <w:lang w:eastAsia="en-US"/>
              </w:rPr>
              <w:t>Общее количество</w:t>
            </w:r>
          </w:p>
          <w:p w14:paraId="39533472" w14:textId="77777777" w:rsidR="00042A92" w:rsidRPr="000533DB" w:rsidRDefault="00042A92" w:rsidP="00B72C83">
            <w:pPr>
              <w:spacing w:after="200"/>
              <w:rPr>
                <w:b/>
                <w:color w:val="FF0000"/>
                <w:sz w:val="22"/>
                <w:lang w:eastAsia="en-US"/>
              </w:rPr>
            </w:pPr>
            <w:r w:rsidRPr="000533DB">
              <w:rPr>
                <w:b/>
                <w:sz w:val="22"/>
                <w:lang w:eastAsia="en-US"/>
              </w:rPr>
              <w:t>часов в год</w:t>
            </w:r>
          </w:p>
        </w:tc>
      </w:tr>
      <w:tr w:rsidR="00042A92" w:rsidRPr="000533DB" w14:paraId="576BE81A" w14:textId="77777777" w:rsidTr="009D544A">
        <w:tc>
          <w:tcPr>
            <w:tcW w:w="1624" w:type="dxa"/>
          </w:tcPr>
          <w:p w14:paraId="211162D5" w14:textId="77777777" w:rsidR="00042A92" w:rsidRPr="000533DB" w:rsidRDefault="00042A92" w:rsidP="00B72C83">
            <w:pPr>
              <w:jc w:val="center"/>
              <w:rPr>
                <w:b/>
                <w:color w:val="FF0000"/>
                <w:sz w:val="22"/>
                <w:lang w:eastAsia="en-US"/>
              </w:rPr>
            </w:pPr>
            <w:r w:rsidRPr="000533DB">
              <w:rPr>
                <w:b/>
                <w:sz w:val="22"/>
                <w:lang w:eastAsia="en-US"/>
              </w:rPr>
              <w:t>понедельник</w:t>
            </w:r>
          </w:p>
        </w:tc>
        <w:tc>
          <w:tcPr>
            <w:tcW w:w="2672" w:type="dxa"/>
            <w:gridSpan w:val="2"/>
          </w:tcPr>
          <w:p w14:paraId="33094884" w14:textId="77777777" w:rsidR="00042A92" w:rsidRPr="000533DB" w:rsidRDefault="001B03A6" w:rsidP="000533DB">
            <w:pPr>
              <w:jc w:val="center"/>
              <w:rPr>
                <w:color w:val="FF0000"/>
                <w:sz w:val="22"/>
                <w:lang w:eastAsia="en-US"/>
              </w:rPr>
            </w:pPr>
            <w:r w:rsidRPr="000533DB">
              <w:rPr>
                <w:sz w:val="22"/>
                <w:lang w:eastAsia="en-US"/>
              </w:rPr>
              <w:t xml:space="preserve">Формирование правильного звукопроизношения </w:t>
            </w:r>
          </w:p>
        </w:tc>
        <w:tc>
          <w:tcPr>
            <w:tcW w:w="1629" w:type="dxa"/>
            <w:gridSpan w:val="2"/>
          </w:tcPr>
          <w:p w14:paraId="062FC035" w14:textId="4E2D87CB" w:rsidR="00042A92" w:rsidRPr="000533DB" w:rsidRDefault="00972494" w:rsidP="00B72C83">
            <w:pPr>
              <w:jc w:val="center"/>
              <w:rPr>
                <w:color w:val="FF0000"/>
                <w:sz w:val="22"/>
                <w:lang w:eastAsia="en-US"/>
              </w:rPr>
            </w:pPr>
            <w:r w:rsidRPr="000533DB">
              <w:rPr>
                <w:sz w:val="22"/>
                <w:lang w:eastAsia="en-US"/>
              </w:rPr>
              <w:t>9.</w:t>
            </w:r>
            <w:r w:rsidR="00A63B9A">
              <w:rPr>
                <w:sz w:val="22"/>
                <w:lang w:eastAsia="en-US"/>
              </w:rPr>
              <w:t>0</w:t>
            </w:r>
            <w:r w:rsidRPr="000533DB">
              <w:rPr>
                <w:sz w:val="22"/>
                <w:lang w:eastAsia="en-US"/>
              </w:rPr>
              <w:t xml:space="preserve">0 – </w:t>
            </w:r>
            <w:r w:rsidR="00A63B9A">
              <w:rPr>
                <w:sz w:val="22"/>
                <w:lang w:eastAsia="en-US"/>
              </w:rPr>
              <w:t>9.30</w:t>
            </w:r>
          </w:p>
        </w:tc>
        <w:tc>
          <w:tcPr>
            <w:tcW w:w="1843" w:type="dxa"/>
          </w:tcPr>
          <w:p w14:paraId="70ED52F8" w14:textId="77777777" w:rsidR="00042A92" w:rsidRPr="000533DB" w:rsidRDefault="000533DB" w:rsidP="00B72C83">
            <w:pPr>
              <w:jc w:val="center"/>
              <w:rPr>
                <w:color w:val="FF0000"/>
                <w:sz w:val="22"/>
                <w:lang w:eastAsia="en-US"/>
              </w:rPr>
            </w:pPr>
            <w:r>
              <w:rPr>
                <w:sz w:val="22"/>
                <w:lang w:eastAsia="en-US"/>
              </w:rPr>
              <w:t>9</w:t>
            </w:r>
            <w:r w:rsidR="00042A92" w:rsidRPr="000533DB">
              <w:rPr>
                <w:sz w:val="22"/>
                <w:lang w:eastAsia="en-US"/>
              </w:rPr>
              <w:t xml:space="preserve"> занятий</w:t>
            </w:r>
          </w:p>
        </w:tc>
        <w:tc>
          <w:tcPr>
            <w:tcW w:w="1554" w:type="dxa"/>
            <w:vMerge w:val="restart"/>
            <w:tcBorders>
              <w:bottom w:val="nil"/>
            </w:tcBorders>
            <w:shd w:val="clear" w:color="auto" w:fill="auto"/>
          </w:tcPr>
          <w:p w14:paraId="5B94EA41" w14:textId="77777777" w:rsidR="00042A92" w:rsidRPr="000533DB" w:rsidRDefault="00042A92" w:rsidP="000533DB">
            <w:pPr>
              <w:jc w:val="center"/>
              <w:rPr>
                <w:b/>
                <w:sz w:val="22"/>
                <w:lang w:eastAsia="en-US"/>
              </w:rPr>
            </w:pPr>
            <w:r w:rsidRPr="000533DB">
              <w:rPr>
                <w:b/>
                <w:sz w:val="22"/>
                <w:lang w:eastAsia="en-US"/>
              </w:rPr>
              <w:t>Формирование правильного звукопроизношения</w:t>
            </w:r>
          </w:p>
          <w:p w14:paraId="7AEBAAAF" w14:textId="77777777" w:rsidR="00042A92" w:rsidRPr="000533DB" w:rsidRDefault="00042A92" w:rsidP="00B72C83">
            <w:pPr>
              <w:jc w:val="center"/>
              <w:rPr>
                <w:sz w:val="22"/>
                <w:lang w:eastAsia="en-US"/>
              </w:rPr>
            </w:pPr>
            <w:r w:rsidRPr="000533DB">
              <w:rPr>
                <w:sz w:val="22"/>
                <w:lang w:eastAsia="en-US"/>
              </w:rPr>
              <w:t>1</w:t>
            </w:r>
            <w:r w:rsidR="000533DB">
              <w:rPr>
                <w:sz w:val="22"/>
                <w:lang w:eastAsia="en-US"/>
              </w:rPr>
              <w:t>8</w:t>
            </w:r>
            <w:r w:rsidRPr="000533DB">
              <w:rPr>
                <w:sz w:val="22"/>
                <w:lang w:eastAsia="en-US"/>
              </w:rPr>
              <w:t xml:space="preserve"> занятий</w:t>
            </w:r>
          </w:p>
          <w:p w14:paraId="3DFFEB11" w14:textId="77777777" w:rsidR="00042A92" w:rsidRPr="000533DB" w:rsidRDefault="00042A92" w:rsidP="00B72C83">
            <w:pPr>
              <w:jc w:val="center"/>
              <w:rPr>
                <w:sz w:val="22"/>
                <w:lang w:eastAsia="en-US"/>
              </w:rPr>
            </w:pPr>
            <w:r w:rsidRPr="000533DB">
              <w:rPr>
                <w:sz w:val="22"/>
                <w:lang w:eastAsia="en-US"/>
              </w:rPr>
              <w:t>(</w:t>
            </w:r>
            <w:r w:rsidR="006213D2" w:rsidRPr="000533DB">
              <w:rPr>
                <w:sz w:val="22"/>
                <w:lang w:eastAsia="en-US"/>
              </w:rPr>
              <w:t>9</w:t>
            </w:r>
            <w:r w:rsidRPr="000533DB">
              <w:rPr>
                <w:sz w:val="22"/>
                <w:lang w:eastAsia="en-US"/>
              </w:rPr>
              <w:t xml:space="preserve"> час</w:t>
            </w:r>
            <w:r w:rsidR="006213D2" w:rsidRPr="000533DB">
              <w:rPr>
                <w:sz w:val="22"/>
                <w:lang w:eastAsia="en-US"/>
              </w:rPr>
              <w:t>ов</w:t>
            </w:r>
            <w:r w:rsidRPr="000533DB">
              <w:rPr>
                <w:sz w:val="22"/>
                <w:lang w:eastAsia="en-US"/>
              </w:rPr>
              <w:t>)</w:t>
            </w:r>
          </w:p>
          <w:p w14:paraId="1DE9CFCF" w14:textId="77777777" w:rsidR="000533DB" w:rsidRDefault="000533DB" w:rsidP="000533DB">
            <w:pPr>
              <w:jc w:val="center"/>
              <w:rPr>
                <w:b/>
                <w:sz w:val="22"/>
                <w:lang w:eastAsia="en-US"/>
              </w:rPr>
            </w:pPr>
          </w:p>
          <w:p w14:paraId="2DD5E981" w14:textId="77777777" w:rsidR="00042A92" w:rsidRPr="000533DB" w:rsidRDefault="00042A92" w:rsidP="000533DB">
            <w:pPr>
              <w:jc w:val="center"/>
              <w:rPr>
                <w:b/>
                <w:sz w:val="22"/>
                <w:lang w:eastAsia="en-US"/>
              </w:rPr>
            </w:pPr>
            <w:r w:rsidRPr="000533DB">
              <w:rPr>
                <w:b/>
                <w:sz w:val="22"/>
                <w:lang w:eastAsia="en-US"/>
              </w:rPr>
              <w:t>Формирование лексико-грамматических средств языка и связной речи</w:t>
            </w:r>
          </w:p>
          <w:p w14:paraId="026BC146" w14:textId="77777777" w:rsidR="00042A92" w:rsidRPr="000533DB" w:rsidRDefault="000533DB" w:rsidP="00B72C83">
            <w:pPr>
              <w:jc w:val="center"/>
              <w:rPr>
                <w:sz w:val="22"/>
                <w:lang w:eastAsia="en-US"/>
              </w:rPr>
            </w:pPr>
            <w:r>
              <w:rPr>
                <w:sz w:val="22"/>
                <w:lang w:eastAsia="en-US"/>
              </w:rPr>
              <w:t xml:space="preserve">27 </w:t>
            </w:r>
            <w:r w:rsidR="00042A92" w:rsidRPr="000533DB">
              <w:rPr>
                <w:sz w:val="22"/>
                <w:lang w:eastAsia="en-US"/>
              </w:rPr>
              <w:t>заняти</w:t>
            </w:r>
            <w:r>
              <w:rPr>
                <w:sz w:val="22"/>
                <w:lang w:eastAsia="en-US"/>
              </w:rPr>
              <w:t>й</w:t>
            </w:r>
          </w:p>
          <w:p w14:paraId="7AE251E0" w14:textId="77777777" w:rsidR="00042A92" w:rsidRPr="000533DB" w:rsidRDefault="00042A92" w:rsidP="000533DB">
            <w:pPr>
              <w:spacing w:after="200"/>
              <w:rPr>
                <w:b/>
                <w:color w:val="FF0000"/>
                <w:sz w:val="22"/>
                <w:lang w:eastAsia="en-US"/>
              </w:rPr>
            </w:pPr>
            <w:r w:rsidRPr="000533DB">
              <w:rPr>
                <w:sz w:val="22"/>
                <w:lang w:eastAsia="en-US"/>
              </w:rPr>
              <w:t>(1</w:t>
            </w:r>
            <w:r w:rsidR="000533DB">
              <w:rPr>
                <w:sz w:val="22"/>
                <w:lang w:eastAsia="en-US"/>
              </w:rPr>
              <w:t>3</w:t>
            </w:r>
            <w:r w:rsidRPr="000533DB">
              <w:rPr>
                <w:sz w:val="22"/>
                <w:lang w:eastAsia="en-US"/>
              </w:rPr>
              <w:t xml:space="preserve">часов </w:t>
            </w:r>
            <w:r w:rsidR="000533DB">
              <w:rPr>
                <w:sz w:val="22"/>
                <w:lang w:eastAsia="en-US"/>
              </w:rPr>
              <w:t>3</w:t>
            </w:r>
            <w:r w:rsidRPr="000533DB">
              <w:rPr>
                <w:sz w:val="22"/>
                <w:lang w:eastAsia="en-US"/>
              </w:rPr>
              <w:t>0 минут)</w:t>
            </w:r>
          </w:p>
        </w:tc>
      </w:tr>
      <w:tr w:rsidR="00042A92" w:rsidRPr="000533DB" w14:paraId="3D6C32A4" w14:textId="77777777" w:rsidTr="009D544A">
        <w:tc>
          <w:tcPr>
            <w:tcW w:w="1624" w:type="dxa"/>
          </w:tcPr>
          <w:p w14:paraId="61B4033D" w14:textId="77777777" w:rsidR="00042A92" w:rsidRPr="000533DB" w:rsidRDefault="00042A92" w:rsidP="00B72C83">
            <w:pPr>
              <w:jc w:val="center"/>
              <w:rPr>
                <w:b/>
                <w:color w:val="FF0000"/>
                <w:sz w:val="22"/>
                <w:lang w:eastAsia="en-US"/>
              </w:rPr>
            </w:pPr>
            <w:r w:rsidRPr="000533DB">
              <w:rPr>
                <w:b/>
                <w:sz w:val="22"/>
                <w:lang w:eastAsia="en-US"/>
              </w:rPr>
              <w:t>вторник</w:t>
            </w:r>
          </w:p>
        </w:tc>
        <w:tc>
          <w:tcPr>
            <w:tcW w:w="2672" w:type="dxa"/>
            <w:gridSpan w:val="2"/>
          </w:tcPr>
          <w:p w14:paraId="51ED142D" w14:textId="77777777" w:rsidR="00042A92" w:rsidRPr="000533DB" w:rsidRDefault="00042A92" w:rsidP="00B72C83">
            <w:pPr>
              <w:jc w:val="center"/>
              <w:rPr>
                <w:b/>
                <w:color w:val="FF0000"/>
                <w:sz w:val="22"/>
                <w:lang w:eastAsia="en-US"/>
              </w:rPr>
            </w:pPr>
            <w:r w:rsidRPr="000533DB">
              <w:rPr>
                <w:sz w:val="22"/>
                <w:lang w:eastAsia="en-US"/>
              </w:rPr>
              <w:t>Формирование лексико-грамматических средств языка</w:t>
            </w:r>
          </w:p>
        </w:tc>
        <w:tc>
          <w:tcPr>
            <w:tcW w:w="1629" w:type="dxa"/>
            <w:gridSpan w:val="2"/>
          </w:tcPr>
          <w:p w14:paraId="0F2BD419" w14:textId="0B4AB270" w:rsidR="00042A92" w:rsidRPr="00A63B9A" w:rsidRDefault="00A63B9A" w:rsidP="008507D8">
            <w:pPr>
              <w:jc w:val="center"/>
              <w:rPr>
                <w:color w:val="FF0000"/>
                <w:sz w:val="22"/>
                <w:lang w:eastAsia="en-US"/>
              </w:rPr>
            </w:pPr>
            <w:r w:rsidRPr="00A63B9A">
              <w:rPr>
                <w:sz w:val="22"/>
                <w:lang w:eastAsia="en-US"/>
              </w:rPr>
              <w:t>9.00-9.30</w:t>
            </w:r>
          </w:p>
        </w:tc>
        <w:tc>
          <w:tcPr>
            <w:tcW w:w="1843" w:type="dxa"/>
          </w:tcPr>
          <w:p w14:paraId="1F747D14" w14:textId="77777777" w:rsidR="00042A92" w:rsidRPr="000533DB" w:rsidRDefault="000533DB" w:rsidP="00B72C83">
            <w:pPr>
              <w:jc w:val="center"/>
              <w:rPr>
                <w:color w:val="FF0000"/>
                <w:sz w:val="22"/>
                <w:lang w:eastAsia="en-US"/>
              </w:rPr>
            </w:pPr>
            <w:r>
              <w:rPr>
                <w:sz w:val="22"/>
                <w:lang w:eastAsia="en-US"/>
              </w:rPr>
              <w:t xml:space="preserve">9 </w:t>
            </w:r>
            <w:r w:rsidR="00042A92" w:rsidRPr="000533DB">
              <w:rPr>
                <w:sz w:val="22"/>
                <w:lang w:eastAsia="en-US"/>
              </w:rPr>
              <w:t>занятий</w:t>
            </w:r>
          </w:p>
        </w:tc>
        <w:tc>
          <w:tcPr>
            <w:tcW w:w="1554" w:type="dxa"/>
            <w:vMerge/>
            <w:tcBorders>
              <w:bottom w:val="nil"/>
            </w:tcBorders>
            <w:shd w:val="clear" w:color="auto" w:fill="auto"/>
          </w:tcPr>
          <w:p w14:paraId="52EF325E" w14:textId="77777777" w:rsidR="00042A92" w:rsidRPr="000533DB" w:rsidRDefault="00042A92" w:rsidP="00B72C83">
            <w:pPr>
              <w:spacing w:after="200"/>
              <w:rPr>
                <w:b/>
                <w:color w:val="FF0000"/>
                <w:sz w:val="22"/>
                <w:lang w:eastAsia="en-US"/>
              </w:rPr>
            </w:pPr>
          </w:p>
        </w:tc>
      </w:tr>
      <w:tr w:rsidR="00042A92" w:rsidRPr="000533DB" w14:paraId="3F7A3612" w14:textId="77777777" w:rsidTr="009D544A">
        <w:tc>
          <w:tcPr>
            <w:tcW w:w="1624" w:type="dxa"/>
          </w:tcPr>
          <w:p w14:paraId="7ADF8608" w14:textId="77777777" w:rsidR="00042A92" w:rsidRPr="000533DB" w:rsidRDefault="00042A92" w:rsidP="00B72C83">
            <w:pPr>
              <w:jc w:val="center"/>
              <w:rPr>
                <w:b/>
                <w:color w:val="FF0000"/>
                <w:sz w:val="22"/>
                <w:lang w:eastAsia="en-US"/>
              </w:rPr>
            </w:pPr>
            <w:r w:rsidRPr="000533DB">
              <w:rPr>
                <w:b/>
                <w:sz w:val="22"/>
                <w:lang w:eastAsia="en-US"/>
              </w:rPr>
              <w:t>среда</w:t>
            </w:r>
          </w:p>
        </w:tc>
        <w:tc>
          <w:tcPr>
            <w:tcW w:w="2672" w:type="dxa"/>
            <w:gridSpan w:val="2"/>
          </w:tcPr>
          <w:p w14:paraId="6C25D38B" w14:textId="77777777" w:rsidR="00042A92" w:rsidRPr="000533DB" w:rsidRDefault="00042A92" w:rsidP="00B72C83">
            <w:pPr>
              <w:jc w:val="center"/>
              <w:rPr>
                <w:b/>
                <w:color w:val="FF0000"/>
                <w:sz w:val="22"/>
                <w:lang w:eastAsia="en-US"/>
              </w:rPr>
            </w:pPr>
            <w:r w:rsidRPr="000533DB">
              <w:rPr>
                <w:sz w:val="22"/>
                <w:lang w:eastAsia="en-US"/>
              </w:rPr>
              <w:t>Формирование правильного звукопроизношения</w:t>
            </w:r>
          </w:p>
        </w:tc>
        <w:tc>
          <w:tcPr>
            <w:tcW w:w="1629" w:type="dxa"/>
            <w:gridSpan w:val="2"/>
          </w:tcPr>
          <w:p w14:paraId="24980F53" w14:textId="77777777" w:rsidR="00A63B9A" w:rsidRDefault="00A63B9A" w:rsidP="008507D8">
            <w:pPr>
              <w:jc w:val="center"/>
              <w:rPr>
                <w:sz w:val="22"/>
                <w:lang w:eastAsia="en-US"/>
              </w:rPr>
            </w:pPr>
            <w:r w:rsidRPr="000533DB">
              <w:rPr>
                <w:sz w:val="22"/>
                <w:lang w:eastAsia="en-US"/>
              </w:rPr>
              <w:t>9.</w:t>
            </w:r>
            <w:r>
              <w:rPr>
                <w:sz w:val="22"/>
                <w:lang w:eastAsia="en-US"/>
              </w:rPr>
              <w:t>0</w:t>
            </w:r>
            <w:r w:rsidRPr="000533DB">
              <w:rPr>
                <w:sz w:val="22"/>
                <w:lang w:eastAsia="en-US"/>
              </w:rPr>
              <w:t xml:space="preserve">0 – </w:t>
            </w:r>
            <w:r>
              <w:rPr>
                <w:sz w:val="22"/>
                <w:lang w:eastAsia="en-US"/>
              </w:rPr>
              <w:t>9.30</w:t>
            </w:r>
          </w:p>
          <w:p w14:paraId="02317868" w14:textId="7890A875" w:rsidR="00042A92" w:rsidRPr="000533DB" w:rsidRDefault="00042A92" w:rsidP="008507D8">
            <w:pPr>
              <w:jc w:val="center"/>
              <w:rPr>
                <w:color w:val="FF0000"/>
                <w:sz w:val="22"/>
                <w:lang w:eastAsia="en-US"/>
              </w:rPr>
            </w:pPr>
          </w:p>
        </w:tc>
        <w:tc>
          <w:tcPr>
            <w:tcW w:w="1843" w:type="dxa"/>
          </w:tcPr>
          <w:p w14:paraId="3EE4D977" w14:textId="77777777" w:rsidR="00042A92" w:rsidRPr="000533DB" w:rsidRDefault="000533DB" w:rsidP="00B72C83">
            <w:pPr>
              <w:jc w:val="center"/>
              <w:rPr>
                <w:b/>
                <w:color w:val="FF0000"/>
                <w:sz w:val="22"/>
                <w:lang w:eastAsia="en-US"/>
              </w:rPr>
            </w:pPr>
            <w:r>
              <w:rPr>
                <w:sz w:val="22"/>
                <w:lang w:eastAsia="en-US"/>
              </w:rPr>
              <w:t xml:space="preserve">9 </w:t>
            </w:r>
            <w:r w:rsidR="00042A92" w:rsidRPr="000533DB">
              <w:rPr>
                <w:sz w:val="22"/>
                <w:lang w:eastAsia="en-US"/>
              </w:rPr>
              <w:t>занятий</w:t>
            </w:r>
          </w:p>
        </w:tc>
        <w:tc>
          <w:tcPr>
            <w:tcW w:w="1554" w:type="dxa"/>
            <w:vMerge/>
            <w:tcBorders>
              <w:bottom w:val="nil"/>
            </w:tcBorders>
            <w:shd w:val="clear" w:color="auto" w:fill="auto"/>
          </w:tcPr>
          <w:p w14:paraId="6C778019" w14:textId="77777777" w:rsidR="00042A92" w:rsidRPr="000533DB" w:rsidRDefault="00042A92" w:rsidP="00B72C83">
            <w:pPr>
              <w:spacing w:after="200"/>
              <w:rPr>
                <w:b/>
                <w:color w:val="FF0000"/>
                <w:sz w:val="22"/>
                <w:lang w:eastAsia="en-US"/>
              </w:rPr>
            </w:pPr>
          </w:p>
        </w:tc>
      </w:tr>
      <w:tr w:rsidR="00042A92" w:rsidRPr="000533DB" w14:paraId="1C233361" w14:textId="77777777" w:rsidTr="009D544A">
        <w:tc>
          <w:tcPr>
            <w:tcW w:w="1624" w:type="dxa"/>
          </w:tcPr>
          <w:p w14:paraId="4E791519" w14:textId="77777777" w:rsidR="00042A92" w:rsidRPr="000533DB" w:rsidRDefault="00042A92" w:rsidP="00B72C83">
            <w:pPr>
              <w:jc w:val="center"/>
              <w:rPr>
                <w:b/>
                <w:color w:val="FF0000"/>
                <w:sz w:val="22"/>
                <w:lang w:eastAsia="en-US"/>
              </w:rPr>
            </w:pPr>
            <w:r w:rsidRPr="000533DB">
              <w:rPr>
                <w:b/>
                <w:sz w:val="22"/>
                <w:lang w:eastAsia="en-US"/>
              </w:rPr>
              <w:t>четверг</w:t>
            </w:r>
          </w:p>
        </w:tc>
        <w:tc>
          <w:tcPr>
            <w:tcW w:w="2672" w:type="dxa"/>
            <w:gridSpan w:val="2"/>
          </w:tcPr>
          <w:p w14:paraId="162B41A4" w14:textId="77777777" w:rsidR="00042A92" w:rsidRPr="000533DB" w:rsidRDefault="00042A92" w:rsidP="00B72C83">
            <w:pPr>
              <w:jc w:val="center"/>
              <w:rPr>
                <w:b/>
                <w:color w:val="FF0000"/>
                <w:sz w:val="22"/>
                <w:lang w:eastAsia="en-US"/>
              </w:rPr>
            </w:pPr>
            <w:r w:rsidRPr="000533DB">
              <w:rPr>
                <w:sz w:val="22"/>
                <w:lang w:eastAsia="en-US"/>
              </w:rPr>
              <w:t xml:space="preserve">Формирование лексико-грамматических средств языка </w:t>
            </w:r>
          </w:p>
        </w:tc>
        <w:tc>
          <w:tcPr>
            <w:tcW w:w="1629" w:type="dxa"/>
            <w:gridSpan w:val="2"/>
          </w:tcPr>
          <w:p w14:paraId="4511EA65" w14:textId="77777777" w:rsidR="00A63B9A" w:rsidRDefault="00A63B9A" w:rsidP="00B72C83">
            <w:pPr>
              <w:jc w:val="center"/>
              <w:rPr>
                <w:sz w:val="22"/>
                <w:lang w:eastAsia="en-US"/>
              </w:rPr>
            </w:pPr>
            <w:r w:rsidRPr="000533DB">
              <w:rPr>
                <w:sz w:val="22"/>
                <w:lang w:eastAsia="en-US"/>
              </w:rPr>
              <w:t>9.</w:t>
            </w:r>
            <w:r>
              <w:rPr>
                <w:sz w:val="22"/>
                <w:lang w:eastAsia="en-US"/>
              </w:rPr>
              <w:t>0</w:t>
            </w:r>
            <w:r w:rsidRPr="000533DB">
              <w:rPr>
                <w:sz w:val="22"/>
                <w:lang w:eastAsia="en-US"/>
              </w:rPr>
              <w:t xml:space="preserve">0 – </w:t>
            </w:r>
            <w:r>
              <w:rPr>
                <w:sz w:val="22"/>
                <w:lang w:eastAsia="en-US"/>
              </w:rPr>
              <w:t>9.30</w:t>
            </w:r>
          </w:p>
          <w:p w14:paraId="1481F717" w14:textId="609B9161" w:rsidR="00042A92" w:rsidRPr="000533DB" w:rsidRDefault="00042A92" w:rsidP="00B72C83">
            <w:pPr>
              <w:jc w:val="center"/>
              <w:rPr>
                <w:b/>
                <w:color w:val="FF0000"/>
                <w:sz w:val="22"/>
                <w:lang w:eastAsia="en-US"/>
              </w:rPr>
            </w:pPr>
          </w:p>
        </w:tc>
        <w:tc>
          <w:tcPr>
            <w:tcW w:w="1843" w:type="dxa"/>
          </w:tcPr>
          <w:p w14:paraId="58F0DDE8" w14:textId="77777777" w:rsidR="00042A92" w:rsidRPr="000533DB" w:rsidRDefault="000533DB" w:rsidP="00B72C83">
            <w:pPr>
              <w:jc w:val="center"/>
              <w:rPr>
                <w:b/>
                <w:color w:val="FF0000"/>
                <w:sz w:val="22"/>
                <w:lang w:eastAsia="en-US"/>
              </w:rPr>
            </w:pPr>
            <w:r>
              <w:rPr>
                <w:sz w:val="22"/>
                <w:lang w:eastAsia="en-US"/>
              </w:rPr>
              <w:t>9</w:t>
            </w:r>
            <w:r w:rsidR="00042A92" w:rsidRPr="000533DB">
              <w:rPr>
                <w:sz w:val="22"/>
                <w:lang w:eastAsia="en-US"/>
              </w:rPr>
              <w:t xml:space="preserve"> занятий</w:t>
            </w:r>
          </w:p>
        </w:tc>
        <w:tc>
          <w:tcPr>
            <w:tcW w:w="1554" w:type="dxa"/>
            <w:vMerge/>
            <w:tcBorders>
              <w:bottom w:val="nil"/>
            </w:tcBorders>
            <w:shd w:val="clear" w:color="auto" w:fill="auto"/>
          </w:tcPr>
          <w:p w14:paraId="2B7E0219" w14:textId="77777777" w:rsidR="00042A92" w:rsidRPr="000533DB" w:rsidRDefault="00042A92" w:rsidP="00B72C83">
            <w:pPr>
              <w:spacing w:after="200"/>
              <w:rPr>
                <w:b/>
                <w:color w:val="FF0000"/>
                <w:sz w:val="22"/>
                <w:lang w:eastAsia="en-US"/>
              </w:rPr>
            </w:pPr>
          </w:p>
        </w:tc>
      </w:tr>
      <w:tr w:rsidR="00042A92" w:rsidRPr="000533DB" w14:paraId="5A27A002" w14:textId="77777777" w:rsidTr="009D544A">
        <w:tc>
          <w:tcPr>
            <w:tcW w:w="1624" w:type="dxa"/>
          </w:tcPr>
          <w:p w14:paraId="0D76CFDB" w14:textId="77777777" w:rsidR="00042A92" w:rsidRPr="000533DB" w:rsidRDefault="00042A92" w:rsidP="00B72C83">
            <w:pPr>
              <w:jc w:val="center"/>
              <w:rPr>
                <w:b/>
                <w:color w:val="FF0000"/>
                <w:sz w:val="22"/>
                <w:lang w:eastAsia="en-US"/>
              </w:rPr>
            </w:pPr>
            <w:r w:rsidRPr="000533DB">
              <w:rPr>
                <w:b/>
                <w:sz w:val="22"/>
                <w:lang w:eastAsia="en-US"/>
              </w:rPr>
              <w:t>пятница</w:t>
            </w:r>
          </w:p>
        </w:tc>
        <w:tc>
          <w:tcPr>
            <w:tcW w:w="2672" w:type="dxa"/>
            <w:gridSpan w:val="2"/>
          </w:tcPr>
          <w:p w14:paraId="2210C034" w14:textId="77777777" w:rsidR="00042A92" w:rsidRPr="000533DB" w:rsidRDefault="000533DB" w:rsidP="000533DB">
            <w:pPr>
              <w:jc w:val="center"/>
              <w:rPr>
                <w:color w:val="FF0000"/>
                <w:sz w:val="22"/>
                <w:lang w:eastAsia="en-US"/>
              </w:rPr>
            </w:pPr>
            <w:r w:rsidRPr="000533DB">
              <w:rPr>
                <w:sz w:val="22"/>
                <w:lang w:eastAsia="en-US"/>
              </w:rPr>
              <w:t xml:space="preserve">Формирование лексико-грамматических средств языка </w:t>
            </w:r>
          </w:p>
        </w:tc>
        <w:tc>
          <w:tcPr>
            <w:tcW w:w="1629" w:type="dxa"/>
            <w:gridSpan w:val="2"/>
          </w:tcPr>
          <w:p w14:paraId="6A1D6B02" w14:textId="77777777" w:rsidR="00A63B9A" w:rsidRDefault="00A63B9A" w:rsidP="00B72C83">
            <w:pPr>
              <w:jc w:val="center"/>
              <w:rPr>
                <w:sz w:val="22"/>
                <w:lang w:eastAsia="en-US"/>
              </w:rPr>
            </w:pPr>
            <w:r w:rsidRPr="000533DB">
              <w:rPr>
                <w:sz w:val="22"/>
                <w:lang w:eastAsia="en-US"/>
              </w:rPr>
              <w:t>9.</w:t>
            </w:r>
            <w:r>
              <w:rPr>
                <w:sz w:val="22"/>
                <w:lang w:eastAsia="en-US"/>
              </w:rPr>
              <w:t>0</w:t>
            </w:r>
            <w:r w:rsidRPr="000533DB">
              <w:rPr>
                <w:sz w:val="22"/>
                <w:lang w:eastAsia="en-US"/>
              </w:rPr>
              <w:t xml:space="preserve">0 – </w:t>
            </w:r>
            <w:r>
              <w:rPr>
                <w:sz w:val="22"/>
                <w:lang w:eastAsia="en-US"/>
              </w:rPr>
              <w:t>9.30</w:t>
            </w:r>
          </w:p>
          <w:p w14:paraId="77AA54D7" w14:textId="4B252043" w:rsidR="00042A92" w:rsidRPr="000533DB" w:rsidRDefault="00042A92" w:rsidP="00B72C83">
            <w:pPr>
              <w:jc w:val="center"/>
              <w:rPr>
                <w:b/>
                <w:color w:val="FF0000"/>
                <w:sz w:val="22"/>
                <w:lang w:eastAsia="en-US"/>
              </w:rPr>
            </w:pPr>
          </w:p>
        </w:tc>
        <w:tc>
          <w:tcPr>
            <w:tcW w:w="1843" w:type="dxa"/>
          </w:tcPr>
          <w:p w14:paraId="5C85C705" w14:textId="77777777" w:rsidR="00042A92" w:rsidRPr="000533DB" w:rsidRDefault="000533DB" w:rsidP="00B72C83">
            <w:pPr>
              <w:jc w:val="center"/>
              <w:rPr>
                <w:color w:val="FF0000"/>
                <w:sz w:val="22"/>
                <w:lang w:eastAsia="en-US"/>
              </w:rPr>
            </w:pPr>
            <w:r>
              <w:rPr>
                <w:sz w:val="22"/>
                <w:lang w:eastAsia="en-US"/>
              </w:rPr>
              <w:t xml:space="preserve">9 </w:t>
            </w:r>
            <w:r w:rsidR="00042A92" w:rsidRPr="000533DB">
              <w:rPr>
                <w:sz w:val="22"/>
                <w:lang w:eastAsia="en-US"/>
              </w:rPr>
              <w:t>занятий</w:t>
            </w:r>
          </w:p>
        </w:tc>
        <w:tc>
          <w:tcPr>
            <w:tcW w:w="1554" w:type="dxa"/>
            <w:vMerge/>
            <w:tcBorders>
              <w:bottom w:val="single" w:sz="4" w:space="0" w:color="auto"/>
            </w:tcBorders>
            <w:shd w:val="clear" w:color="auto" w:fill="auto"/>
          </w:tcPr>
          <w:p w14:paraId="13310208" w14:textId="77777777" w:rsidR="00042A92" w:rsidRPr="000533DB" w:rsidRDefault="00042A92" w:rsidP="00B72C83">
            <w:pPr>
              <w:spacing w:after="200"/>
              <w:rPr>
                <w:b/>
                <w:color w:val="FF0000"/>
                <w:sz w:val="22"/>
                <w:lang w:eastAsia="en-US"/>
              </w:rPr>
            </w:pPr>
          </w:p>
        </w:tc>
      </w:tr>
      <w:tr w:rsidR="00042A92" w:rsidRPr="000533DB" w14:paraId="42D047CB" w14:textId="77777777" w:rsidTr="009D544A">
        <w:tblPrEx>
          <w:tblLook w:val="0000" w:firstRow="0" w:lastRow="0" w:firstColumn="0" w:lastColumn="0" w:noHBand="0" w:noVBand="0"/>
        </w:tblPrEx>
        <w:trPr>
          <w:trHeight w:val="389"/>
        </w:trPr>
        <w:tc>
          <w:tcPr>
            <w:tcW w:w="7768" w:type="dxa"/>
            <w:gridSpan w:val="6"/>
          </w:tcPr>
          <w:p w14:paraId="3D3241EC" w14:textId="77777777" w:rsidR="008507D8" w:rsidRPr="000533DB" w:rsidRDefault="00042A92" w:rsidP="008507D8">
            <w:pPr>
              <w:rPr>
                <w:b/>
                <w:sz w:val="22"/>
                <w:szCs w:val="36"/>
              </w:rPr>
            </w:pPr>
            <w:r w:rsidRPr="000533DB">
              <w:rPr>
                <w:b/>
                <w:sz w:val="22"/>
                <w:lang w:eastAsia="en-US"/>
              </w:rPr>
              <w:t xml:space="preserve">                          </w:t>
            </w:r>
            <w:r w:rsidR="008507D8" w:rsidRPr="000533DB">
              <w:rPr>
                <w:b/>
                <w:sz w:val="22"/>
                <w:lang w:eastAsia="en-US"/>
              </w:rPr>
              <w:t>В</w:t>
            </w:r>
            <w:r w:rsidR="008507D8" w:rsidRPr="000533DB">
              <w:rPr>
                <w:b/>
                <w:sz w:val="22"/>
                <w:szCs w:val="36"/>
              </w:rPr>
              <w:t>торой период</w:t>
            </w:r>
          </w:p>
          <w:p w14:paraId="4C17C25E" w14:textId="77777777" w:rsidR="00042A92" w:rsidRPr="000533DB" w:rsidRDefault="008507D8" w:rsidP="000533DB">
            <w:pPr>
              <w:rPr>
                <w:color w:val="FF0000"/>
                <w:sz w:val="22"/>
                <w:lang w:eastAsia="en-US"/>
              </w:rPr>
            </w:pPr>
            <w:r w:rsidRPr="000533DB">
              <w:rPr>
                <w:sz w:val="22"/>
                <w:szCs w:val="36"/>
              </w:rPr>
              <w:t xml:space="preserve">                            (2 половина</w:t>
            </w:r>
            <w:r w:rsidR="000533DB" w:rsidRPr="000533DB">
              <w:rPr>
                <w:sz w:val="22"/>
                <w:szCs w:val="36"/>
              </w:rPr>
              <w:t xml:space="preserve"> </w:t>
            </w:r>
            <w:r w:rsidRPr="000533DB">
              <w:rPr>
                <w:sz w:val="22"/>
                <w:szCs w:val="36"/>
              </w:rPr>
              <w:t>ноября – февраль</w:t>
            </w:r>
            <w:r w:rsidR="000533DB" w:rsidRPr="000533DB">
              <w:rPr>
                <w:sz w:val="22"/>
                <w:lang w:eastAsia="en-US"/>
              </w:rPr>
              <w:t>)</w:t>
            </w:r>
          </w:p>
        </w:tc>
        <w:tc>
          <w:tcPr>
            <w:tcW w:w="1554" w:type="dxa"/>
            <w:vMerge w:val="restart"/>
            <w:tcBorders>
              <w:bottom w:val="nil"/>
            </w:tcBorders>
            <w:shd w:val="clear" w:color="auto" w:fill="auto"/>
          </w:tcPr>
          <w:p w14:paraId="46885C80" w14:textId="77777777" w:rsidR="000533DB" w:rsidRDefault="00042A92" w:rsidP="000533DB">
            <w:pPr>
              <w:jc w:val="center"/>
              <w:rPr>
                <w:b/>
                <w:sz w:val="22"/>
                <w:lang w:eastAsia="en-US"/>
              </w:rPr>
            </w:pPr>
            <w:r w:rsidRPr="000533DB">
              <w:rPr>
                <w:b/>
                <w:sz w:val="22"/>
                <w:lang w:eastAsia="en-US"/>
              </w:rPr>
              <w:t>Формирование правильного звукопроизношения</w:t>
            </w:r>
            <w:r w:rsidR="006213D2" w:rsidRPr="000533DB">
              <w:rPr>
                <w:b/>
                <w:sz w:val="22"/>
                <w:lang w:eastAsia="en-US"/>
              </w:rPr>
              <w:t xml:space="preserve"> </w:t>
            </w:r>
          </w:p>
          <w:p w14:paraId="785177DC" w14:textId="77777777" w:rsidR="000533DB" w:rsidRPr="000533DB" w:rsidRDefault="000533DB" w:rsidP="000533DB">
            <w:pPr>
              <w:jc w:val="center"/>
              <w:rPr>
                <w:sz w:val="22"/>
                <w:lang w:eastAsia="en-US"/>
              </w:rPr>
            </w:pPr>
            <w:r>
              <w:rPr>
                <w:sz w:val="22"/>
                <w:lang w:eastAsia="en-US"/>
              </w:rPr>
              <w:t xml:space="preserve">26 </w:t>
            </w:r>
            <w:r w:rsidRPr="000533DB">
              <w:rPr>
                <w:sz w:val="22"/>
                <w:lang w:eastAsia="en-US"/>
              </w:rPr>
              <w:t>заняти</w:t>
            </w:r>
            <w:r>
              <w:rPr>
                <w:sz w:val="22"/>
                <w:lang w:eastAsia="en-US"/>
              </w:rPr>
              <w:t>й</w:t>
            </w:r>
          </w:p>
          <w:p w14:paraId="68701932" w14:textId="77777777" w:rsidR="000533DB" w:rsidRDefault="000533DB" w:rsidP="000533DB">
            <w:pPr>
              <w:jc w:val="center"/>
              <w:rPr>
                <w:b/>
                <w:sz w:val="22"/>
                <w:lang w:eastAsia="en-US"/>
              </w:rPr>
            </w:pPr>
            <w:r w:rsidRPr="000533DB">
              <w:rPr>
                <w:sz w:val="22"/>
                <w:lang w:eastAsia="en-US"/>
              </w:rPr>
              <w:t>(1</w:t>
            </w:r>
            <w:r>
              <w:rPr>
                <w:sz w:val="22"/>
                <w:lang w:eastAsia="en-US"/>
              </w:rPr>
              <w:t>3</w:t>
            </w:r>
            <w:r w:rsidRPr="000533DB">
              <w:rPr>
                <w:sz w:val="22"/>
                <w:lang w:eastAsia="en-US"/>
              </w:rPr>
              <w:t>часов )</w:t>
            </w:r>
          </w:p>
          <w:p w14:paraId="2F83911F" w14:textId="77777777" w:rsidR="00042A92" w:rsidRPr="000533DB" w:rsidRDefault="000533DB" w:rsidP="000533DB">
            <w:pPr>
              <w:jc w:val="center"/>
              <w:rPr>
                <w:b/>
                <w:sz w:val="22"/>
                <w:lang w:eastAsia="en-US"/>
              </w:rPr>
            </w:pPr>
            <w:r>
              <w:rPr>
                <w:b/>
                <w:sz w:val="22"/>
                <w:lang w:eastAsia="en-US"/>
              </w:rPr>
              <w:t>О</w:t>
            </w:r>
            <w:r w:rsidR="006213D2" w:rsidRPr="000533DB">
              <w:rPr>
                <w:b/>
                <w:sz w:val="22"/>
                <w:lang w:eastAsia="en-US"/>
              </w:rPr>
              <w:t>бучение элементам грамоты</w:t>
            </w:r>
          </w:p>
          <w:p w14:paraId="656312B3" w14:textId="77777777" w:rsidR="00042A92" w:rsidRPr="000533DB" w:rsidRDefault="00042A92" w:rsidP="00B72C83">
            <w:pPr>
              <w:jc w:val="center"/>
              <w:rPr>
                <w:sz w:val="22"/>
                <w:lang w:eastAsia="en-US"/>
              </w:rPr>
            </w:pPr>
            <w:r w:rsidRPr="000533DB">
              <w:rPr>
                <w:sz w:val="22"/>
                <w:lang w:eastAsia="en-US"/>
              </w:rPr>
              <w:t>1</w:t>
            </w:r>
            <w:r w:rsidR="00185931">
              <w:rPr>
                <w:sz w:val="22"/>
                <w:lang w:eastAsia="en-US"/>
              </w:rPr>
              <w:t>3</w:t>
            </w:r>
            <w:r w:rsidRPr="000533DB">
              <w:rPr>
                <w:sz w:val="22"/>
                <w:lang w:eastAsia="en-US"/>
              </w:rPr>
              <w:t xml:space="preserve"> занятий</w:t>
            </w:r>
          </w:p>
          <w:p w14:paraId="24D13EF6" w14:textId="77777777" w:rsidR="00042A92" w:rsidRPr="000533DB" w:rsidRDefault="00042A92" w:rsidP="00B72C83">
            <w:pPr>
              <w:jc w:val="center"/>
              <w:rPr>
                <w:sz w:val="22"/>
                <w:lang w:eastAsia="en-US"/>
              </w:rPr>
            </w:pPr>
            <w:r w:rsidRPr="000533DB">
              <w:rPr>
                <w:sz w:val="22"/>
                <w:lang w:eastAsia="en-US"/>
              </w:rPr>
              <w:t>(</w:t>
            </w:r>
            <w:r w:rsidR="00185931">
              <w:rPr>
                <w:sz w:val="22"/>
                <w:lang w:eastAsia="en-US"/>
              </w:rPr>
              <w:t>6</w:t>
            </w:r>
            <w:r w:rsidRPr="000533DB">
              <w:rPr>
                <w:sz w:val="22"/>
                <w:lang w:eastAsia="en-US"/>
              </w:rPr>
              <w:t xml:space="preserve"> часов </w:t>
            </w:r>
            <w:r w:rsidR="00185931">
              <w:rPr>
                <w:sz w:val="22"/>
                <w:lang w:eastAsia="en-US"/>
              </w:rPr>
              <w:t>3</w:t>
            </w:r>
            <w:r w:rsidRPr="000533DB">
              <w:rPr>
                <w:sz w:val="22"/>
                <w:lang w:eastAsia="en-US"/>
              </w:rPr>
              <w:t>0 минут)</w:t>
            </w:r>
          </w:p>
          <w:p w14:paraId="0A69265B" w14:textId="77777777" w:rsidR="00042A92" w:rsidRPr="000533DB" w:rsidRDefault="00042A92" w:rsidP="00185931">
            <w:pPr>
              <w:jc w:val="center"/>
              <w:rPr>
                <w:b/>
                <w:sz w:val="22"/>
                <w:lang w:eastAsia="en-US"/>
              </w:rPr>
            </w:pPr>
            <w:r w:rsidRPr="000533DB">
              <w:rPr>
                <w:b/>
                <w:sz w:val="22"/>
                <w:lang w:eastAsia="en-US"/>
              </w:rPr>
              <w:t>Формирование лексико-грамматических средств языка и связной речи</w:t>
            </w:r>
          </w:p>
          <w:p w14:paraId="7EF1335E" w14:textId="77777777" w:rsidR="00185931" w:rsidRPr="000533DB" w:rsidRDefault="00185931" w:rsidP="00185931">
            <w:pPr>
              <w:jc w:val="center"/>
              <w:rPr>
                <w:sz w:val="22"/>
                <w:lang w:eastAsia="en-US"/>
              </w:rPr>
            </w:pPr>
            <w:r>
              <w:rPr>
                <w:sz w:val="22"/>
                <w:lang w:eastAsia="en-US"/>
              </w:rPr>
              <w:t xml:space="preserve">26 </w:t>
            </w:r>
            <w:r w:rsidRPr="000533DB">
              <w:rPr>
                <w:sz w:val="22"/>
                <w:lang w:eastAsia="en-US"/>
              </w:rPr>
              <w:t>заняти</w:t>
            </w:r>
            <w:r>
              <w:rPr>
                <w:sz w:val="22"/>
                <w:lang w:eastAsia="en-US"/>
              </w:rPr>
              <w:t>й</w:t>
            </w:r>
          </w:p>
          <w:p w14:paraId="064C93D7" w14:textId="77777777" w:rsidR="00042A92" w:rsidRPr="000533DB" w:rsidRDefault="00185931" w:rsidP="00185931">
            <w:pPr>
              <w:jc w:val="center"/>
              <w:rPr>
                <w:b/>
                <w:color w:val="FF0000"/>
                <w:sz w:val="22"/>
                <w:lang w:eastAsia="en-US"/>
              </w:rPr>
            </w:pPr>
            <w:r w:rsidRPr="000533DB">
              <w:rPr>
                <w:sz w:val="22"/>
                <w:lang w:eastAsia="en-US"/>
              </w:rPr>
              <w:t>(1</w:t>
            </w:r>
            <w:r>
              <w:rPr>
                <w:sz w:val="22"/>
                <w:lang w:eastAsia="en-US"/>
              </w:rPr>
              <w:t>3</w:t>
            </w:r>
            <w:r w:rsidRPr="000533DB">
              <w:rPr>
                <w:sz w:val="22"/>
                <w:lang w:eastAsia="en-US"/>
              </w:rPr>
              <w:t>часов )</w:t>
            </w:r>
          </w:p>
        </w:tc>
      </w:tr>
      <w:tr w:rsidR="00042A92" w:rsidRPr="000533DB" w14:paraId="0D31A9C8" w14:textId="77777777" w:rsidTr="009D544A">
        <w:tblPrEx>
          <w:tblLook w:val="0000" w:firstRow="0" w:lastRow="0" w:firstColumn="0" w:lastColumn="0" w:noHBand="0" w:noVBand="0"/>
        </w:tblPrEx>
        <w:trPr>
          <w:trHeight w:val="558"/>
        </w:trPr>
        <w:tc>
          <w:tcPr>
            <w:tcW w:w="1624" w:type="dxa"/>
          </w:tcPr>
          <w:p w14:paraId="4B5F026C" w14:textId="77777777" w:rsidR="00042A92" w:rsidRPr="000533DB" w:rsidRDefault="00042A92" w:rsidP="00B72C83">
            <w:pPr>
              <w:jc w:val="center"/>
              <w:rPr>
                <w:b/>
                <w:color w:val="FF0000"/>
                <w:sz w:val="22"/>
                <w:lang w:eastAsia="en-US"/>
              </w:rPr>
            </w:pPr>
            <w:r w:rsidRPr="000533DB">
              <w:rPr>
                <w:b/>
                <w:sz w:val="22"/>
                <w:lang w:eastAsia="en-US"/>
              </w:rPr>
              <w:t>понедельник</w:t>
            </w:r>
          </w:p>
        </w:tc>
        <w:tc>
          <w:tcPr>
            <w:tcW w:w="2629" w:type="dxa"/>
          </w:tcPr>
          <w:p w14:paraId="16ECD49C" w14:textId="77777777" w:rsidR="00042A92" w:rsidRPr="000533DB" w:rsidRDefault="001B03A6" w:rsidP="000533DB">
            <w:pPr>
              <w:jc w:val="center"/>
              <w:rPr>
                <w:color w:val="FF0000"/>
                <w:sz w:val="22"/>
                <w:lang w:eastAsia="en-US"/>
              </w:rPr>
            </w:pPr>
            <w:r w:rsidRPr="000533DB">
              <w:rPr>
                <w:sz w:val="22"/>
                <w:lang w:eastAsia="en-US"/>
              </w:rPr>
              <w:t xml:space="preserve">Формирование правильного звукопроизношения </w:t>
            </w:r>
          </w:p>
        </w:tc>
        <w:tc>
          <w:tcPr>
            <w:tcW w:w="1594" w:type="dxa"/>
            <w:gridSpan w:val="2"/>
          </w:tcPr>
          <w:p w14:paraId="16A52351" w14:textId="484CF85E" w:rsidR="00042A92" w:rsidRPr="000533DB" w:rsidRDefault="00A63B9A" w:rsidP="00B72C83">
            <w:pPr>
              <w:jc w:val="center"/>
              <w:rPr>
                <w:color w:val="FF0000"/>
                <w:sz w:val="22"/>
                <w:lang w:eastAsia="en-US"/>
              </w:rPr>
            </w:pPr>
            <w:r w:rsidRPr="000533DB">
              <w:rPr>
                <w:sz w:val="22"/>
                <w:lang w:eastAsia="en-US"/>
              </w:rPr>
              <w:t>9.</w:t>
            </w:r>
            <w:r>
              <w:rPr>
                <w:sz w:val="22"/>
                <w:lang w:eastAsia="en-US"/>
              </w:rPr>
              <w:t>0</w:t>
            </w:r>
            <w:r w:rsidRPr="000533DB">
              <w:rPr>
                <w:sz w:val="22"/>
                <w:lang w:eastAsia="en-US"/>
              </w:rPr>
              <w:t xml:space="preserve">0 – </w:t>
            </w:r>
            <w:r>
              <w:rPr>
                <w:sz w:val="22"/>
                <w:lang w:eastAsia="en-US"/>
              </w:rPr>
              <w:t>9.30</w:t>
            </w:r>
          </w:p>
        </w:tc>
        <w:tc>
          <w:tcPr>
            <w:tcW w:w="1921" w:type="dxa"/>
            <w:gridSpan w:val="2"/>
          </w:tcPr>
          <w:p w14:paraId="58488835" w14:textId="77777777" w:rsidR="00042A92" w:rsidRPr="000533DB" w:rsidRDefault="00042A92" w:rsidP="00B72C83">
            <w:pPr>
              <w:jc w:val="center"/>
              <w:rPr>
                <w:sz w:val="22"/>
                <w:lang w:eastAsia="en-US"/>
              </w:rPr>
            </w:pPr>
            <w:r w:rsidRPr="000533DB">
              <w:rPr>
                <w:sz w:val="22"/>
                <w:lang w:eastAsia="en-US"/>
              </w:rPr>
              <w:t>1</w:t>
            </w:r>
            <w:r w:rsidR="000533DB">
              <w:rPr>
                <w:sz w:val="22"/>
                <w:lang w:eastAsia="en-US"/>
              </w:rPr>
              <w:t>3</w:t>
            </w:r>
            <w:r w:rsidRPr="000533DB">
              <w:rPr>
                <w:sz w:val="22"/>
                <w:lang w:eastAsia="en-US"/>
              </w:rPr>
              <w:t xml:space="preserve"> занятий</w:t>
            </w:r>
          </w:p>
          <w:p w14:paraId="719E326A" w14:textId="77777777" w:rsidR="00042A92" w:rsidRPr="000533DB" w:rsidRDefault="00042A92" w:rsidP="00B72C83">
            <w:pPr>
              <w:jc w:val="center"/>
              <w:rPr>
                <w:color w:val="FF0000"/>
                <w:sz w:val="22"/>
                <w:lang w:eastAsia="en-US"/>
              </w:rPr>
            </w:pPr>
          </w:p>
        </w:tc>
        <w:tc>
          <w:tcPr>
            <w:tcW w:w="1554" w:type="dxa"/>
            <w:vMerge/>
            <w:tcBorders>
              <w:bottom w:val="nil"/>
            </w:tcBorders>
            <w:shd w:val="clear" w:color="auto" w:fill="auto"/>
          </w:tcPr>
          <w:p w14:paraId="5D01128E" w14:textId="77777777" w:rsidR="00042A92" w:rsidRPr="000533DB" w:rsidRDefault="00042A92" w:rsidP="00B72C83">
            <w:pPr>
              <w:spacing w:after="200"/>
              <w:rPr>
                <w:b/>
                <w:color w:val="FF0000"/>
                <w:sz w:val="22"/>
                <w:lang w:eastAsia="en-US"/>
              </w:rPr>
            </w:pPr>
          </w:p>
        </w:tc>
      </w:tr>
      <w:tr w:rsidR="00042A92" w:rsidRPr="000533DB" w14:paraId="7B110409" w14:textId="77777777" w:rsidTr="009D544A">
        <w:tblPrEx>
          <w:tblLook w:val="0000" w:firstRow="0" w:lastRow="0" w:firstColumn="0" w:lastColumn="0" w:noHBand="0" w:noVBand="0"/>
        </w:tblPrEx>
        <w:trPr>
          <w:trHeight w:val="545"/>
        </w:trPr>
        <w:tc>
          <w:tcPr>
            <w:tcW w:w="1624" w:type="dxa"/>
          </w:tcPr>
          <w:p w14:paraId="454B091D" w14:textId="77777777" w:rsidR="00042A92" w:rsidRPr="000533DB" w:rsidRDefault="00042A92" w:rsidP="00B72C83">
            <w:pPr>
              <w:jc w:val="center"/>
              <w:rPr>
                <w:b/>
                <w:color w:val="FF0000"/>
                <w:sz w:val="22"/>
                <w:lang w:eastAsia="en-US"/>
              </w:rPr>
            </w:pPr>
            <w:r w:rsidRPr="000533DB">
              <w:rPr>
                <w:b/>
                <w:sz w:val="22"/>
                <w:lang w:eastAsia="en-US"/>
              </w:rPr>
              <w:t>вторник</w:t>
            </w:r>
          </w:p>
        </w:tc>
        <w:tc>
          <w:tcPr>
            <w:tcW w:w="2629" w:type="dxa"/>
          </w:tcPr>
          <w:p w14:paraId="6AA984DC" w14:textId="77777777" w:rsidR="00042A92" w:rsidRPr="000533DB" w:rsidRDefault="00042A92" w:rsidP="00B72C83">
            <w:pPr>
              <w:jc w:val="center"/>
              <w:rPr>
                <w:b/>
                <w:color w:val="FF0000"/>
                <w:sz w:val="22"/>
                <w:lang w:eastAsia="en-US"/>
              </w:rPr>
            </w:pPr>
            <w:r w:rsidRPr="000533DB">
              <w:rPr>
                <w:sz w:val="22"/>
                <w:lang w:eastAsia="en-US"/>
              </w:rPr>
              <w:t xml:space="preserve">Формирование лексико-грамматических средств языка </w:t>
            </w:r>
          </w:p>
        </w:tc>
        <w:tc>
          <w:tcPr>
            <w:tcW w:w="1594" w:type="dxa"/>
            <w:gridSpan w:val="2"/>
          </w:tcPr>
          <w:p w14:paraId="045AD846" w14:textId="4BE0FEC5" w:rsidR="00042A92" w:rsidRPr="000533DB" w:rsidRDefault="00A63B9A" w:rsidP="008507D8">
            <w:pPr>
              <w:jc w:val="center"/>
              <w:rPr>
                <w:b/>
                <w:color w:val="FF0000"/>
                <w:sz w:val="22"/>
                <w:lang w:eastAsia="en-US"/>
              </w:rPr>
            </w:pPr>
            <w:r w:rsidRPr="000533DB">
              <w:rPr>
                <w:sz w:val="22"/>
                <w:lang w:eastAsia="en-US"/>
              </w:rPr>
              <w:t>9.</w:t>
            </w:r>
            <w:r>
              <w:rPr>
                <w:sz w:val="22"/>
                <w:lang w:eastAsia="en-US"/>
              </w:rPr>
              <w:t>0</w:t>
            </w:r>
            <w:r w:rsidRPr="000533DB">
              <w:rPr>
                <w:sz w:val="22"/>
                <w:lang w:eastAsia="en-US"/>
              </w:rPr>
              <w:t xml:space="preserve">0 – </w:t>
            </w:r>
            <w:r>
              <w:rPr>
                <w:sz w:val="22"/>
                <w:lang w:eastAsia="en-US"/>
              </w:rPr>
              <w:t>9.30</w:t>
            </w:r>
          </w:p>
        </w:tc>
        <w:tc>
          <w:tcPr>
            <w:tcW w:w="1921" w:type="dxa"/>
            <w:gridSpan w:val="2"/>
          </w:tcPr>
          <w:p w14:paraId="2C279B92" w14:textId="77777777" w:rsidR="00042A92" w:rsidRPr="000533DB" w:rsidRDefault="00042A92" w:rsidP="00B72C83">
            <w:pPr>
              <w:jc w:val="center"/>
              <w:rPr>
                <w:sz w:val="22"/>
                <w:lang w:eastAsia="en-US"/>
              </w:rPr>
            </w:pPr>
            <w:r w:rsidRPr="000533DB">
              <w:rPr>
                <w:sz w:val="22"/>
                <w:lang w:eastAsia="en-US"/>
              </w:rPr>
              <w:t>16 занятий</w:t>
            </w:r>
          </w:p>
          <w:p w14:paraId="0687F4FA" w14:textId="77777777" w:rsidR="00042A92" w:rsidRPr="000533DB" w:rsidRDefault="00042A92" w:rsidP="00B72C83">
            <w:pPr>
              <w:jc w:val="center"/>
              <w:rPr>
                <w:color w:val="FF0000"/>
                <w:sz w:val="22"/>
                <w:lang w:eastAsia="en-US"/>
              </w:rPr>
            </w:pPr>
          </w:p>
        </w:tc>
        <w:tc>
          <w:tcPr>
            <w:tcW w:w="1554" w:type="dxa"/>
            <w:vMerge/>
            <w:tcBorders>
              <w:bottom w:val="nil"/>
            </w:tcBorders>
            <w:shd w:val="clear" w:color="auto" w:fill="auto"/>
          </w:tcPr>
          <w:p w14:paraId="28CDD27E" w14:textId="77777777" w:rsidR="00042A92" w:rsidRPr="000533DB" w:rsidRDefault="00042A92" w:rsidP="00B72C83">
            <w:pPr>
              <w:spacing w:after="200"/>
              <w:rPr>
                <w:b/>
                <w:color w:val="FF0000"/>
                <w:sz w:val="22"/>
                <w:lang w:eastAsia="en-US"/>
              </w:rPr>
            </w:pPr>
          </w:p>
        </w:tc>
      </w:tr>
      <w:tr w:rsidR="00042A92" w:rsidRPr="000533DB" w14:paraId="2286AA91" w14:textId="77777777" w:rsidTr="009D544A">
        <w:tblPrEx>
          <w:tblLook w:val="0000" w:firstRow="0" w:lastRow="0" w:firstColumn="0" w:lastColumn="0" w:noHBand="0" w:noVBand="0"/>
        </w:tblPrEx>
        <w:trPr>
          <w:trHeight w:val="778"/>
        </w:trPr>
        <w:tc>
          <w:tcPr>
            <w:tcW w:w="1624" w:type="dxa"/>
          </w:tcPr>
          <w:p w14:paraId="56D4CC6C" w14:textId="77777777" w:rsidR="00042A92" w:rsidRPr="000533DB" w:rsidRDefault="00042A92" w:rsidP="00B72C83">
            <w:pPr>
              <w:jc w:val="center"/>
              <w:rPr>
                <w:b/>
                <w:color w:val="FF0000"/>
                <w:sz w:val="22"/>
                <w:lang w:eastAsia="en-US"/>
              </w:rPr>
            </w:pPr>
            <w:r w:rsidRPr="000533DB">
              <w:rPr>
                <w:b/>
                <w:sz w:val="22"/>
                <w:lang w:eastAsia="en-US"/>
              </w:rPr>
              <w:t>среда</w:t>
            </w:r>
          </w:p>
          <w:p w14:paraId="3CB32E84" w14:textId="77777777" w:rsidR="00042A92" w:rsidRPr="000533DB" w:rsidRDefault="00042A92" w:rsidP="00B72C83">
            <w:pPr>
              <w:jc w:val="center"/>
              <w:rPr>
                <w:b/>
                <w:color w:val="FF0000"/>
                <w:sz w:val="22"/>
                <w:lang w:eastAsia="en-US"/>
              </w:rPr>
            </w:pPr>
          </w:p>
        </w:tc>
        <w:tc>
          <w:tcPr>
            <w:tcW w:w="2629" w:type="dxa"/>
          </w:tcPr>
          <w:p w14:paraId="410C4B48" w14:textId="77777777" w:rsidR="00042A92" w:rsidRPr="000533DB" w:rsidRDefault="001B03A6" w:rsidP="000533DB">
            <w:pPr>
              <w:jc w:val="center"/>
              <w:rPr>
                <w:b/>
                <w:color w:val="FF0000"/>
                <w:sz w:val="22"/>
                <w:lang w:eastAsia="en-US"/>
              </w:rPr>
            </w:pPr>
            <w:r w:rsidRPr="000533DB">
              <w:rPr>
                <w:sz w:val="22"/>
                <w:lang w:eastAsia="en-US"/>
              </w:rPr>
              <w:t xml:space="preserve">Формирование правильного звукопроизношения </w:t>
            </w:r>
          </w:p>
        </w:tc>
        <w:tc>
          <w:tcPr>
            <w:tcW w:w="1594" w:type="dxa"/>
            <w:gridSpan w:val="2"/>
          </w:tcPr>
          <w:p w14:paraId="0FB0CE05" w14:textId="119AB67E" w:rsidR="00042A92" w:rsidRPr="000533DB" w:rsidRDefault="00A63B9A" w:rsidP="00B72C83">
            <w:pPr>
              <w:jc w:val="center"/>
              <w:rPr>
                <w:b/>
                <w:color w:val="FF0000"/>
                <w:sz w:val="22"/>
                <w:lang w:eastAsia="en-US"/>
              </w:rPr>
            </w:pPr>
            <w:r w:rsidRPr="000533DB">
              <w:rPr>
                <w:sz w:val="22"/>
                <w:lang w:eastAsia="en-US"/>
              </w:rPr>
              <w:t>9.</w:t>
            </w:r>
            <w:r>
              <w:rPr>
                <w:sz w:val="22"/>
                <w:lang w:eastAsia="en-US"/>
              </w:rPr>
              <w:t>0</w:t>
            </w:r>
            <w:r w:rsidRPr="000533DB">
              <w:rPr>
                <w:sz w:val="22"/>
                <w:lang w:eastAsia="en-US"/>
              </w:rPr>
              <w:t xml:space="preserve">0 – </w:t>
            </w:r>
            <w:r>
              <w:rPr>
                <w:sz w:val="22"/>
                <w:lang w:eastAsia="en-US"/>
              </w:rPr>
              <w:t>9.30</w:t>
            </w:r>
          </w:p>
        </w:tc>
        <w:tc>
          <w:tcPr>
            <w:tcW w:w="1921" w:type="dxa"/>
            <w:gridSpan w:val="2"/>
          </w:tcPr>
          <w:p w14:paraId="0CDC4686" w14:textId="77777777" w:rsidR="00042A92" w:rsidRPr="000533DB" w:rsidRDefault="00042A92" w:rsidP="00B72C83">
            <w:pPr>
              <w:jc w:val="center"/>
              <w:rPr>
                <w:sz w:val="22"/>
                <w:lang w:eastAsia="en-US"/>
              </w:rPr>
            </w:pPr>
            <w:r w:rsidRPr="000533DB">
              <w:rPr>
                <w:sz w:val="22"/>
                <w:lang w:eastAsia="en-US"/>
              </w:rPr>
              <w:t>1</w:t>
            </w:r>
            <w:r w:rsidR="000533DB">
              <w:rPr>
                <w:sz w:val="22"/>
                <w:lang w:eastAsia="en-US"/>
              </w:rPr>
              <w:t>3</w:t>
            </w:r>
            <w:r w:rsidRPr="000533DB">
              <w:rPr>
                <w:sz w:val="22"/>
                <w:lang w:eastAsia="en-US"/>
              </w:rPr>
              <w:t xml:space="preserve"> занятий</w:t>
            </w:r>
          </w:p>
          <w:p w14:paraId="798A38B3" w14:textId="77777777" w:rsidR="00042A92" w:rsidRPr="000533DB" w:rsidRDefault="00042A92" w:rsidP="00B72C83">
            <w:pPr>
              <w:jc w:val="center"/>
              <w:rPr>
                <w:b/>
                <w:color w:val="FF0000"/>
                <w:sz w:val="22"/>
                <w:lang w:eastAsia="en-US"/>
              </w:rPr>
            </w:pPr>
          </w:p>
        </w:tc>
        <w:tc>
          <w:tcPr>
            <w:tcW w:w="1554" w:type="dxa"/>
            <w:vMerge/>
            <w:tcBorders>
              <w:bottom w:val="nil"/>
            </w:tcBorders>
            <w:shd w:val="clear" w:color="auto" w:fill="auto"/>
          </w:tcPr>
          <w:p w14:paraId="46AE29CE" w14:textId="77777777" w:rsidR="00042A92" w:rsidRPr="000533DB" w:rsidRDefault="00042A92" w:rsidP="00B72C83">
            <w:pPr>
              <w:spacing w:after="200"/>
              <w:rPr>
                <w:b/>
                <w:color w:val="FF0000"/>
                <w:sz w:val="22"/>
                <w:lang w:eastAsia="en-US"/>
              </w:rPr>
            </w:pPr>
          </w:p>
        </w:tc>
      </w:tr>
      <w:tr w:rsidR="00042A92" w:rsidRPr="000533DB" w14:paraId="21F2186A" w14:textId="77777777" w:rsidTr="009D544A">
        <w:tblPrEx>
          <w:tblLook w:val="0000" w:firstRow="0" w:lastRow="0" w:firstColumn="0" w:lastColumn="0" w:noHBand="0" w:noVBand="0"/>
        </w:tblPrEx>
        <w:trPr>
          <w:trHeight w:val="532"/>
        </w:trPr>
        <w:tc>
          <w:tcPr>
            <w:tcW w:w="1624" w:type="dxa"/>
          </w:tcPr>
          <w:p w14:paraId="234A3147" w14:textId="77777777" w:rsidR="00042A92" w:rsidRPr="000533DB" w:rsidRDefault="00042A92" w:rsidP="00B72C83">
            <w:pPr>
              <w:jc w:val="center"/>
              <w:rPr>
                <w:b/>
                <w:color w:val="FF0000"/>
                <w:sz w:val="22"/>
                <w:lang w:eastAsia="en-US"/>
              </w:rPr>
            </w:pPr>
            <w:r w:rsidRPr="000533DB">
              <w:rPr>
                <w:b/>
                <w:sz w:val="22"/>
                <w:lang w:eastAsia="en-US"/>
              </w:rPr>
              <w:t>четверг</w:t>
            </w:r>
          </w:p>
        </w:tc>
        <w:tc>
          <w:tcPr>
            <w:tcW w:w="2629" w:type="dxa"/>
          </w:tcPr>
          <w:p w14:paraId="705137E6" w14:textId="77777777" w:rsidR="00042A92" w:rsidRPr="000533DB" w:rsidRDefault="000533DB" w:rsidP="001B03A6">
            <w:pPr>
              <w:jc w:val="center"/>
              <w:rPr>
                <w:b/>
                <w:color w:val="FF0000"/>
                <w:sz w:val="22"/>
                <w:lang w:eastAsia="en-US"/>
              </w:rPr>
            </w:pPr>
            <w:r w:rsidRPr="000533DB">
              <w:rPr>
                <w:sz w:val="22"/>
                <w:lang w:eastAsia="en-US"/>
              </w:rPr>
              <w:t>Формирование лексико-грамматических средств языка</w:t>
            </w:r>
          </w:p>
        </w:tc>
        <w:tc>
          <w:tcPr>
            <w:tcW w:w="1594" w:type="dxa"/>
            <w:gridSpan w:val="2"/>
          </w:tcPr>
          <w:p w14:paraId="76DA5ADA" w14:textId="7757BAF7" w:rsidR="00042A92" w:rsidRPr="000533DB" w:rsidRDefault="00A63B9A" w:rsidP="00B72C83">
            <w:pPr>
              <w:jc w:val="center"/>
              <w:rPr>
                <w:b/>
                <w:color w:val="FF0000"/>
                <w:sz w:val="22"/>
                <w:lang w:eastAsia="en-US"/>
              </w:rPr>
            </w:pPr>
            <w:r w:rsidRPr="000533DB">
              <w:rPr>
                <w:sz w:val="22"/>
                <w:lang w:eastAsia="en-US"/>
              </w:rPr>
              <w:t>9.</w:t>
            </w:r>
            <w:r>
              <w:rPr>
                <w:sz w:val="22"/>
                <w:lang w:eastAsia="en-US"/>
              </w:rPr>
              <w:t>0</w:t>
            </w:r>
            <w:r w:rsidRPr="000533DB">
              <w:rPr>
                <w:sz w:val="22"/>
                <w:lang w:eastAsia="en-US"/>
              </w:rPr>
              <w:t xml:space="preserve">0 – </w:t>
            </w:r>
            <w:r>
              <w:rPr>
                <w:sz w:val="22"/>
                <w:lang w:eastAsia="en-US"/>
              </w:rPr>
              <w:t>9.30</w:t>
            </w:r>
          </w:p>
        </w:tc>
        <w:tc>
          <w:tcPr>
            <w:tcW w:w="1921" w:type="dxa"/>
            <w:gridSpan w:val="2"/>
          </w:tcPr>
          <w:p w14:paraId="31DC5768" w14:textId="77777777" w:rsidR="00042A92" w:rsidRPr="000533DB" w:rsidRDefault="00042A92" w:rsidP="00B72C83">
            <w:pPr>
              <w:jc w:val="center"/>
              <w:rPr>
                <w:sz w:val="22"/>
                <w:lang w:eastAsia="en-US"/>
              </w:rPr>
            </w:pPr>
            <w:r w:rsidRPr="000533DB">
              <w:rPr>
                <w:sz w:val="22"/>
                <w:lang w:eastAsia="en-US"/>
              </w:rPr>
              <w:t>16 занятий</w:t>
            </w:r>
          </w:p>
          <w:p w14:paraId="6D11EE25" w14:textId="77777777" w:rsidR="00042A92" w:rsidRPr="000533DB" w:rsidRDefault="00042A92" w:rsidP="00B72C83">
            <w:pPr>
              <w:jc w:val="center"/>
              <w:rPr>
                <w:b/>
                <w:color w:val="FF0000"/>
                <w:sz w:val="22"/>
                <w:lang w:eastAsia="en-US"/>
              </w:rPr>
            </w:pPr>
          </w:p>
        </w:tc>
        <w:tc>
          <w:tcPr>
            <w:tcW w:w="1554" w:type="dxa"/>
            <w:vMerge/>
            <w:tcBorders>
              <w:bottom w:val="nil"/>
            </w:tcBorders>
            <w:shd w:val="clear" w:color="auto" w:fill="auto"/>
          </w:tcPr>
          <w:p w14:paraId="63E9F893" w14:textId="77777777" w:rsidR="00042A92" w:rsidRPr="000533DB" w:rsidRDefault="00042A92" w:rsidP="00B72C83">
            <w:pPr>
              <w:spacing w:after="200"/>
              <w:rPr>
                <w:b/>
                <w:color w:val="FF0000"/>
                <w:sz w:val="22"/>
                <w:lang w:eastAsia="en-US"/>
              </w:rPr>
            </w:pPr>
          </w:p>
        </w:tc>
      </w:tr>
      <w:tr w:rsidR="00042A92" w:rsidRPr="000533DB" w14:paraId="552CC180" w14:textId="77777777" w:rsidTr="009D544A">
        <w:tblPrEx>
          <w:tblLook w:val="0000" w:firstRow="0" w:lastRow="0" w:firstColumn="0" w:lastColumn="0" w:noHBand="0" w:noVBand="0"/>
        </w:tblPrEx>
        <w:trPr>
          <w:trHeight w:val="558"/>
        </w:trPr>
        <w:tc>
          <w:tcPr>
            <w:tcW w:w="1624" w:type="dxa"/>
          </w:tcPr>
          <w:p w14:paraId="5F9F5B65" w14:textId="77777777" w:rsidR="00042A92" w:rsidRPr="000533DB" w:rsidRDefault="00042A92" w:rsidP="00B72C83">
            <w:pPr>
              <w:jc w:val="center"/>
              <w:rPr>
                <w:b/>
                <w:color w:val="FF0000"/>
                <w:sz w:val="22"/>
                <w:lang w:eastAsia="en-US"/>
              </w:rPr>
            </w:pPr>
            <w:r w:rsidRPr="000533DB">
              <w:rPr>
                <w:b/>
                <w:sz w:val="22"/>
                <w:lang w:eastAsia="en-US"/>
              </w:rPr>
              <w:t>пятница</w:t>
            </w:r>
          </w:p>
        </w:tc>
        <w:tc>
          <w:tcPr>
            <w:tcW w:w="2629" w:type="dxa"/>
          </w:tcPr>
          <w:p w14:paraId="7F821711" w14:textId="77777777" w:rsidR="00042A92" w:rsidRPr="000533DB" w:rsidRDefault="001B03A6" w:rsidP="001B03A6">
            <w:pPr>
              <w:jc w:val="center"/>
              <w:rPr>
                <w:b/>
                <w:color w:val="FF0000"/>
                <w:sz w:val="22"/>
                <w:lang w:eastAsia="en-US"/>
              </w:rPr>
            </w:pPr>
            <w:r w:rsidRPr="000533DB">
              <w:rPr>
                <w:sz w:val="22"/>
                <w:lang w:eastAsia="en-US"/>
              </w:rPr>
              <w:t>Обучение элементам грамоты</w:t>
            </w:r>
          </w:p>
        </w:tc>
        <w:tc>
          <w:tcPr>
            <w:tcW w:w="1594" w:type="dxa"/>
            <w:gridSpan w:val="2"/>
          </w:tcPr>
          <w:p w14:paraId="3CBBDE2A" w14:textId="7BAC8299" w:rsidR="00042A92" w:rsidRPr="000533DB" w:rsidRDefault="00A63B9A" w:rsidP="00B72C83">
            <w:pPr>
              <w:jc w:val="center"/>
              <w:rPr>
                <w:b/>
                <w:color w:val="FF0000"/>
                <w:sz w:val="22"/>
                <w:lang w:eastAsia="en-US"/>
              </w:rPr>
            </w:pPr>
            <w:r w:rsidRPr="000533DB">
              <w:rPr>
                <w:sz w:val="22"/>
                <w:lang w:eastAsia="en-US"/>
              </w:rPr>
              <w:t>9.</w:t>
            </w:r>
            <w:r>
              <w:rPr>
                <w:sz w:val="22"/>
                <w:lang w:eastAsia="en-US"/>
              </w:rPr>
              <w:t>0</w:t>
            </w:r>
            <w:r w:rsidRPr="000533DB">
              <w:rPr>
                <w:sz w:val="22"/>
                <w:lang w:eastAsia="en-US"/>
              </w:rPr>
              <w:t xml:space="preserve">0 – </w:t>
            </w:r>
            <w:r>
              <w:rPr>
                <w:sz w:val="22"/>
                <w:lang w:eastAsia="en-US"/>
              </w:rPr>
              <w:t>9.30</w:t>
            </w:r>
          </w:p>
        </w:tc>
        <w:tc>
          <w:tcPr>
            <w:tcW w:w="1921" w:type="dxa"/>
            <w:gridSpan w:val="2"/>
          </w:tcPr>
          <w:p w14:paraId="0E46B5D2" w14:textId="77777777" w:rsidR="00042A92" w:rsidRPr="000533DB" w:rsidRDefault="00042A92" w:rsidP="00B72C83">
            <w:pPr>
              <w:jc w:val="center"/>
              <w:rPr>
                <w:sz w:val="22"/>
                <w:lang w:eastAsia="en-US"/>
              </w:rPr>
            </w:pPr>
            <w:r w:rsidRPr="000533DB">
              <w:rPr>
                <w:sz w:val="22"/>
                <w:lang w:eastAsia="en-US"/>
              </w:rPr>
              <w:t>16 занятий</w:t>
            </w:r>
          </w:p>
          <w:p w14:paraId="49B9F47B" w14:textId="77777777" w:rsidR="00042A92" w:rsidRPr="000533DB" w:rsidRDefault="00042A92" w:rsidP="00B72C83">
            <w:pPr>
              <w:jc w:val="center"/>
              <w:rPr>
                <w:b/>
                <w:color w:val="FF0000"/>
                <w:sz w:val="22"/>
                <w:lang w:eastAsia="en-US"/>
              </w:rPr>
            </w:pPr>
          </w:p>
        </w:tc>
        <w:tc>
          <w:tcPr>
            <w:tcW w:w="1554" w:type="dxa"/>
            <w:vMerge/>
            <w:shd w:val="clear" w:color="auto" w:fill="auto"/>
          </w:tcPr>
          <w:p w14:paraId="7DE4FF8D" w14:textId="77777777" w:rsidR="00042A92" w:rsidRPr="000533DB" w:rsidRDefault="00042A92" w:rsidP="00B72C83">
            <w:pPr>
              <w:spacing w:after="200"/>
              <w:rPr>
                <w:b/>
                <w:color w:val="FF0000"/>
                <w:sz w:val="22"/>
                <w:lang w:eastAsia="en-US"/>
              </w:rPr>
            </w:pPr>
          </w:p>
        </w:tc>
      </w:tr>
      <w:tr w:rsidR="000533DB" w:rsidRPr="000533DB" w14:paraId="63569558" w14:textId="77777777" w:rsidTr="009D544A">
        <w:tblPrEx>
          <w:tblLook w:val="0000" w:firstRow="0" w:lastRow="0" w:firstColumn="0" w:lastColumn="0" w:noHBand="0" w:noVBand="0"/>
        </w:tblPrEx>
        <w:trPr>
          <w:trHeight w:val="558"/>
        </w:trPr>
        <w:tc>
          <w:tcPr>
            <w:tcW w:w="1624" w:type="dxa"/>
          </w:tcPr>
          <w:p w14:paraId="31084050" w14:textId="77777777" w:rsidR="000533DB" w:rsidRPr="000533DB" w:rsidRDefault="000533DB" w:rsidP="00B72C83">
            <w:pPr>
              <w:jc w:val="center"/>
              <w:rPr>
                <w:b/>
                <w:sz w:val="22"/>
                <w:lang w:eastAsia="en-US"/>
              </w:rPr>
            </w:pPr>
          </w:p>
        </w:tc>
        <w:tc>
          <w:tcPr>
            <w:tcW w:w="2629" w:type="dxa"/>
          </w:tcPr>
          <w:p w14:paraId="24981DB9" w14:textId="77777777" w:rsidR="000533DB" w:rsidRPr="000533DB" w:rsidRDefault="000533DB" w:rsidP="000533DB">
            <w:pPr>
              <w:jc w:val="center"/>
              <w:rPr>
                <w:b/>
                <w:sz w:val="22"/>
                <w:szCs w:val="36"/>
              </w:rPr>
            </w:pPr>
            <w:r w:rsidRPr="000533DB">
              <w:rPr>
                <w:b/>
                <w:sz w:val="22"/>
                <w:szCs w:val="36"/>
              </w:rPr>
              <w:t>Третий период</w:t>
            </w:r>
          </w:p>
          <w:p w14:paraId="7AB901D1" w14:textId="77777777" w:rsidR="000533DB" w:rsidRPr="000533DB" w:rsidRDefault="000533DB" w:rsidP="000533DB">
            <w:pPr>
              <w:jc w:val="center"/>
              <w:rPr>
                <w:sz w:val="22"/>
                <w:lang w:eastAsia="en-US"/>
              </w:rPr>
            </w:pPr>
            <w:r w:rsidRPr="000533DB">
              <w:rPr>
                <w:sz w:val="22"/>
                <w:szCs w:val="36"/>
              </w:rPr>
              <w:t>(март-май)</w:t>
            </w:r>
          </w:p>
        </w:tc>
        <w:tc>
          <w:tcPr>
            <w:tcW w:w="1594" w:type="dxa"/>
            <w:gridSpan w:val="2"/>
          </w:tcPr>
          <w:p w14:paraId="2687B74C" w14:textId="77777777" w:rsidR="000533DB" w:rsidRPr="000533DB" w:rsidRDefault="000533DB" w:rsidP="00B72C83">
            <w:pPr>
              <w:jc w:val="center"/>
              <w:rPr>
                <w:sz w:val="22"/>
                <w:lang w:eastAsia="en-US"/>
              </w:rPr>
            </w:pPr>
          </w:p>
        </w:tc>
        <w:tc>
          <w:tcPr>
            <w:tcW w:w="1921" w:type="dxa"/>
            <w:gridSpan w:val="2"/>
          </w:tcPr>
          <w:p w14:paraId="3F8FA890" w14:textId="77777777" w:rsidR="000533DB" w:rsidRPr="000533DB" w:rsidRDefault="000533DB" w:rsidP="00B72C83">
            <w:pPr>
              <w:jc w:val="center"/>
              <w:rPr>
                <w:sz w:val="22"/>
                <w:lang w:eastAsia="en-US"/>
              </w:rPr>
            </w:pPr>
          </w:p>
        </w:tc>
        <w:tc>
          <w:tcPr>
            <w:tcW w:w="1554" w:type="dxa"/>
            <w:tcBorders>
              <w:bottom w:val="single" w:sz="4" w:space="0" w:color="auto"/>
            </w:tcBorders>
            <w:shd w:val="clear" w:color="auto" w:fill="auto"/>
          </w:tcPr>
          <w:p w14:paraId="054280DF" w14:textId="77777777" w:rsidR="000533DB" w:rsidRPr="000533DB" w:rsidRDefault="000533DB" w:rsidP="00B72C83">
            <w:pPr>
              <w:spacing w:after="200"/>
              <w:rPr>
                <w:b/>
                <w:color w:val="FF0000"/>
                <w:sz w:val="22"/>
                <w:lang w:eastAsia="en-US"/>
              </w:rPr>
            </w:pPr>
          </w:p>
        </w:tc>
      </w:tr>
      <w:tr w:rsidR="00185931" w:rsidRPr="000533DB" w14:paraId="48149492" w14:textId="77777777" w:rsidTr="009D544A">
        <w:tblPrEx>
          <w:tblLook w:val="0000" w:firstRow="0" w:lastRow="0" w:firstColumn="0" w:lastColumn="0" w:noHBand="0" w:noVBand="0"/>
        </w:tblPrEx>
        <w:trPr>
          <w:trHeight w:val="558"/>
        </w:trPr>
        <w:tc>
          <w:tcPr>
            <w:tcW w:w="1624" w:type="dxa"/>
          </w:tcPr>
          <w:p w14:paraId="0BAC42DD" w14:textId="77777777" w:rsidR="00185931" w:rsidRPr="000533DB" w:rsidRDefault="00185931" w:rsidP="00DC379E">
            <w:pPr>
              <w:jc w:val="center"/>
              <w:rPr>
                <w:b/>
                <w:color w:val="FF0000"/>
                <w:sz w:val="22"/>
                <w:lang w:eastAsia="en-US"/>
              </w:rPr>
            </w:pPr>
            <w:r w:rsidRPr="000533DB">
              <w:rPr>
                <w:b/>
                <w:sz w:val="22"/>
                <w:lang w:eastAsia="en-US"/>
              </w:rPr>
              <w:lastRenderedPageBreak/>
              <w:t>понедельник</w:t>
            </w:r>
          </w:p>
        </w:tc>
        <w:tc>
          <w:tcPr>
            <w:tcW w:w="2629" w:type="dxa"/>
          </w:tcPr>
          <w:p w14:paraId="6A8DCF5B" w14:textId="77777777" w:rsidR="00185931" w:rsidRPr="000533DB" w:rsidRDefault="00185931" w:rsidP="00DC379E">
            <w:pPr>
              <w:jc w:val="center"/>
              <w:rPr>
                <w:color w:val="FF0000"/>
                <w:sz w:val="22"/>
                <w:lang w:eastAsia="en-US"/>
              </w:rPr>
            </w:pPr>
            <w:r w:rsidRPr="000533DB">
              <w:rPr>
                <w:sz w:val="22"/>
                <w:lang w:eastAsia="en-US"/>
              </w:rPr>
              <w:t xml:space="preserve">Формирование правильного звукопроизношения </w:t>
            </w:r>
          </w:p>
        </w:tc>
        <w:tc>
          <w:tcPr>
            <w:tcW w:w="1594" w:type="dxa"/>
            <w:gridSpan w:val="2"/>
          </w:tcPr>
          <w:p w14:paraId="5D58C34D" w14:textId="790C56B6" w:rsidR="00185931" w:rsidRPr="000533DB" w:rsidRDefault="00A63B9A" w:rsidP="00DC379E">
            <w:pPr>
              <w:jc w:val="center"/>
              <w:rPr>
                <w:color w:val="FF0000"/>
                <w:sz w:val="22"/>
                <w:lang w:eastAsia="en-US"/>
              </w:rPr>
            </w:pPr>
            <w:r w:rsidRPr="000533DB">
              <w:rPr>
                <w:sz w:val="22"/>
                <w:lang w:eastAsia="en-US"/>
              </w:rPr>
              <w:t>9.</w:t>
            </w:r>
            <w:r>
              <w:rPr>
                <w:sz w:val="22"/>
                <w:lang w:eastAsia="en-US"/>
              </w:rPr>
              <w:t>0</w:t>
            </w:r>
            <w:r w:rsidRPr="000533DB">
              <w:rPr>
                <w:sz w:val="22"/>
                <w:lang w:eastAsia="en-US"/>
              </w:rPr>
              <w:t xml:space="preserve">0 – </w:t>
            </w:r>
            <w:r>
              <w:rPr>
                <w:sz w:val="22"/>
                <w:lang w:eastAsia="en-US"/>
              </w:rPr>
              <w:t>9.30</w:t>
            </w:r>
          </w:p>
        </w:tc>
        <w:tc>
          <w:tcPr>
            <w:tcW w:w="1921" w:type="dxa"/>
            <w:gridSpan w:val="2"/>
          </w:tcPr>
          <w:p w14:paraId="31495ABB" w14:textId="77777777" w:rsidR="00185931" w:rsidRPr="000533DB" w:rsidRDefault="00185931" w:rsidP="00DC379E">
            <w:pPr>
              <w:jc w:val="center"/>
              <w:rPr>
                <w:sz w:val="22"/>
                <w:lang w:eastAsia="en-US"/>
              </w:rPr>
            </w:pPr>
            <w:r>
              <w:rPr>
                <w:sz w:val="22"/>
                <w:lang w:eastAsia="en-US"/>
              </w:rPr>
              <w:t>11</w:t>
            </w:r>
            <w:r w:rsidRPr="000533DB">
              <w:rPr>
                <w:sz w:val="22"/>
                <w:lang w:eastAsia="en-US"/>
              </w:rPr>
              <w:t xml:space="preserve"> занятий</w:t>
            </w:r>
          </w:p>
          <w:p w14:paraId="662A9824" w14:textId="77777777" w:rsidR="00185931" w:rsidRPr="000533DB" w:rsidRDefault="00185931" w:rsidP="00DC379E">
            <w:pPr>
              <w:jc w:val="center"/>
              <w:rPr>
                <w:color w:val="FF0000"/>
                <w:sz w:val="22"/>
                <w:lang w:eastAsia="en-US"/>
              </w:rPr>
            </w:pPr>
          </w:p>
        </w:tc>
        <w:tc>
          <w:tcPr>
            <w:tcW w:w="1554" w:type="dxa"/>
            <w:vMerge w:val="restart"/>
            <w:shd w:val="clear" w:color="auto" w:fill="auto"/>
          </w:tcPr>
          <w:p w14:paraId="0B1B7F9D" w14:textId="77777777" w:rsidR="00185931" w:rsidRDefault="00185931" w:rsidP="00185931">
            <w:pPr>
              <w:jc w:val="center"/>
              <w:rPr>
                <w:b/>
                <w:sz w:val="22"/>
                <w:lang w:eastAsia="en-US"/>
              </w:rPr>
            </w:pPr>
            <w:r w:rsidRPr="000533DB">
              <w:rPr>
                <w:b/>
                <w:sz w:val="22"/>
                <w:lang w:eastAsia="en-US"/>
              </w:rPr>
              <w:t xml:space="preserve">Формирование правильного звукопроизношения </w:t>
            </w:r>
          </w:p>
          <w:p w14:paraId="38FB580B" w14:textId="77777777" w:rsidR="00185931" w:rsidRPr="000533DB" w:rsidRDefault="00185931" w:rsidP="00185931">
            <w:pPr>
              <w:jc w:val="center"/>
              <w:rPr>
                <w:sz w:val="22"/>
                <w:lang w:eastAsia="en-US"/>
              </w:rPr>
            </w:pPr>
            <w:r>
              <w:rPr>
                <w:sz w:val="22"/>
                <w:lang w:eastAsia="en-US"/>
              </w:rPr>
              <w:t xml:space="preserve">11 </w:t>
            </w:r>
            <w:r w:rsidRPr="000533DB">
              <w:rPr>
                <w:sz w:val="22"/>
                <w:lang w:eastAsia="en-US"/>
              </w:rPr>
              <w:t>заняти</w:t>
            </w:r>
            <w:r>
              <w:rPr>
                <w:sz w:val="22"/>
                <w:lang w:eastAsia="en-US"/>
              </w:rPr>
              <w:t>й</w:t>
            </w:r>
          </w:p>
          <w:p w14:paraId="1D6D65B4" w14:textId="77777777" w:rsidR="00185931" w:rsidRDefault="00185931" w:rsidP="00185931">
            <w:pPr>
              <w:jc w:val="center"/>
              <w:rPr>
                <w:b/>
                <w:sz w:val="22"/>
                <w:lang w:eastAsia="en-US"/>
              </w:rPr>
            </w:pPr>
            <w:r w:rsidRPr="000533DB">
              <w:rPr>
                <w:sz w:val="22"/>
                <w:lang w:eastAsia="en-US"/>
              </w:rPr>
              <w:t>(</w:t>
            </w:r>
            <w:r>
              <w:rPr>
                <w:sz w:val="22"/>
                <w:lang w:eastAsia="en-US"/>
              </w:rPr>
              <w:t xml:space="preserve">5 </w:t>
            </w:r>
            <w:r w:rsidRPr="000533DB">
              <w:rPr>
                <w:sz w:val="22"/>
                <w:lang w:eastAsia="en-US"/>
              </w:rPr>
              <w:t>часов</w:t>
            </w:r>
            <w:r>
              <w:rPr>
                <w:sz w:val="22"/>
                <w:lang w:eastAsia="en-US"/>
              </w:rPr>
              <w:t xml:space="preserve"> 30 минут</w:t>
            </w:r>
            <w:r w:rsidRPr="000533DB">
              <w:rPr>
                <w:sz w:val="22"/>
                <w:lang w:eastAsia="en-US"/>
              </w:rPr>
              <w:t xml:space="preserve"> )</w:t>
            </w:r>
          </w:p>
          <w:p w14:paraId="08E37DB7" w14:textId="77777777" w:rsidR="00185931" w:rsidRPr="000533DB" w:rsidRDefault="00185931" w:rsidP="00185931">
            <w:pPr>
              <w:jc w:val="center"/>
              <w:rPr>
                <w:b/>
                <w:sz w:val="22"/>
                <w:lang w:eastAsia="en-US"/>
              </w:rPr>
            </w:pPr>
            <w:r>
              <w:rPr>
                <w:b/>
                <w:sz w:val="22"/>
                <w:lang w:eastAsia="en-US"/>
              </w:rPr>
              <w:t>О</w:t>
            </w:r>
            <w:r w:rsidRPr="000533DB">
              <w:rPr>
                <w:b/>
                <w:sz w:val="22"/>
                <w:lang w:eastAsia="en-US"/>
              </w:rPr>
              <w:t>бучение элементам грамоты</w:t>
            </w:r>
          </w:p>
          <w:p w14:paraId="1A5A885C" w14:textId="77777777" w:rsidR="00185931" w:rsidRPr="000533DB" w:rsidRDefault="00185931" w:rsidP="00185931">
            <w:pPr>
              <w:jc w:val="center"/>
              <w:rPr>
                <w:sz w:val="22"/>
                <w:lang w:eastAsia="en-US"/>
              </w:rPr>
            </w:pPr>
            <w:r>
              <w:rPr>
                <w:sz w:val="22"/>
                <w:lang w:eastAsia="en-US"/>
              </w:rPr>
              <w:t xml:space="preserve">22 </w:t>
            </w:r>
            <w:r w:rsidRPr="000533DB">
              <w:rPr>
                <w:sz w:val="22"/>
                <w:lang w:eastAsia="en-US"/>
              </w:rPr>
              <w:t>заняти</w:t>
            </w:r>
            <w:r>
              <w:rPr>
                <w:sz w:val="22"/>
                <w:lang w:eastAsia="en-US"/>
              </w:rPr>
              <w:t>я</w:t>
            </w:r>
          </w:p>
          <w:p w14:paraId="1E2DF1B6" w14:textId="77777777" w:rsidR="00185931" w:rsidRPr="000533DB" w:rsidRDefault="00185931" w:rsidP="00185931">
            <w:pPr>
              <w:jc w:val="center"/>
              <w:rPr>
                <w:sz w:val="22"/>
                <w:lang w:eastAsia="en-US"/>
              </w:rPr>
            </w:pPr>
            <w:r w:rsidRPr="000533DB">
              <w:rPr>
                <w:sz w:val="22"/>
                <w:lang w:eastAsia="en-US"/>
              </w:rPr>
              <w:t>(</w:t>
            </w:r>
            <w:r>
              <w:rPr>
                <w:sz w:val="22"/>
                <w:lang w:eastAsia="en-US"/>
              </w:rPr>
              <w:t>11</w:t>
            </w:r>
            <w:r w:rsidRPr="000533DB">
              <w:rPr>
                <w:sz w:val="22"/>
                <w:lang w:eastAsia="en-US"/>
              </w:rPr>
              <w:t xml:space="preserve"> часов)</w:t>
            </w:r>
          </w:p>
          <w:p w14:paraId="639EA71C" w14:textId="77777777" w:rsidR="00185931" w:rsidRPr="000533DB" w:rsidRDefault="00185931" w:rsidP="00185931">
            <w:pPr>
              <w:jc w:val="center"/>
              <w:rPr>
                <w:b/>
                <w:sz w:val="22"/>
                <w:lang w:eastAsia="en-US"/>
              </w:rPr>
            </w:pPr>
            <w:r w:rsidRPr="000533DB">
              <w:rPr>
                <w:b/>
                <w:sz w:val="22"/>
                <w:lang w:eastAsia="en-US"/>
              </w:rPr>
              <w:t>Формирование лексико-грамматических средств языка и связной речи</w:t>
            </w:r>
          </w:p>
          <w:p w14:paraId="587DCEC3" w14:textId="77777777" w:rsidR="00185931" w:rsidRPr="000533DB" w:rsidRDefault="00185931" w:rsidP="00185931">
            <w:pPr>
              <w:jc w:val="center"/>
              <w:rPr>
                <w:sz w:val="22"/>
                <w:lang w:eastAsia="en-US"/>
              </w:rPr>
            </w:pPr>
            <w:r>
              <w:rPr>
                <w:sz w:val="22"/>
                <w:lang w:eastAsia="en-US"/>
              </w:rPr>
              <w:t xml:space="preserve">26 </w:t>
            </w:r>
            <w:r w:rsidRPr="000533DB">
              <w:rPr>
                <w:sz w:val="22"/>
                <w:lang w:eastAsia="en-US"/>
              </w:rPr>
              <w:t>заняти</w:t>
            </w:r>
            <w:r>
              <w:rPr>
                <w:sz w:val="22"/>
                <w:lang w:eastAsia="en-US"/>
              </w:rPr>
              <w:t>й</w:t>
            </w:r>
          </w:p>
          <w:p w14:paraId="6D71F6C3" w14:textId="77777777" w:rsidR="00185931" w:rsidRPr="000533DB" w:rsidRDefault="00185931" w:rsidP="00185931">
            <w:pPr>
              <w:spacing w:after="200" w:line="276" w:lineRule="auto"/>
              <w:rPr>
                <w:color w:val="FF0000"/>
                <w:sz w:val="22"/>
                <w:lang w:eastAsia="en-US"/>
              </w:rPr>
            </w:pPr>
            <w:r>
              <w:rPr>
                <w:sz w:val="22"/>
                <w:lang w:eastAsia="en-US"/>
              </w:rPr>
              <w:t xml:space="preserve">         </w:t>
            </w:r>
            <w:r w:rsidRPr="000533DB">
              <w:rPr>
                <w:sz w:val="22"/>
                <w:lang w:eastAsia="en-US"/>
              </w:rPr>
              <w:t>(1</w:t>
            </w:r>
            <w:r>
              <w:rPr>
                <w:sz w:val="22"/>
                <w:lang w:eastAsia="en-US"/>
              </w:rPr>
              <w:t>1</w:t>
            </w:r>
            <w:r w:rsidRPr="000533DB">
              <w:rPr>
                <w:sz w:val="22"/>
                <w:lang w:eastAsia="en-US"/>
              </w:rPr>
              <w:t>часов )</w:t>
            </w:r>
          </w:p>
        </w:tc>
      </w:tr>
      <w:tr w:rsidR="00185931" w:rsidRPr="000533DB" w14:paraId="2FE12C28" w14:textId="77777777" w:rsidTr="009D544A">
        <w:tblPrEx>
          <w:tblLook w:val="0000" w:firstRow="0" w:lastRow="0" w:firstColumn="0" w:lastColumn="0" w:noHBand="0" w:noVBand="0"/>
        </w:tblPrEx>
        <w:trPr>
          <w:trHeight w:val="545"/>
        </w:trPr>
        <w:tc>
          <w:tcPr>
            <w:tcW w:w="1624" w:type="dxa"/>
          </w:tcPr>
          <w:p w14:paraId="58947716" w14:textId="77777777" w:rsidR="00185931" w:rsidRPr="000533DB" w:rsidRDefault="00185931" w:rsidP="00DC379E">
            <w:pPr>
              <w:jc w:val="center"/>
              <w:rPr>
                <w:b/>
                <w:color w:val="FF0000"/>
                <w:sz w:val="22"/>
                <w:lang w:eastAsia="en-US"/>
              </w:rPr>
            </w:pPr>
            <w:r w:rsidRPr="000533DB">
              <w:rPr>
                <w:b/>
                <w:sz w:val="22"/>
                <w:lang w:eastAsia="en-US"/>
              </w:rPr>
              <w:t>вторник</w:t>
            </w:r>
          </w:p>
        </w:tc>
        <w:tc>
          <w:tcPr>
            <w:tcW w:w="2629" w:type="dxa"/>
          </w:tcPr>
          <w:p w14:paraId="52A95CDC" w14:textId="77777777" w:rsidR="00185931" w:rsidRPr="000533DB" w:rsidRDefault="00185931" w:rsidP="00DC379E">
            <w:pPr>
              <w:jc w:val="center"/>
              <w:rPr>
                <w:b/>
                <w:color w:val="FF0000"/>
                <w:sz w:val="22"/>
                <w:lang w:eastAsia="en-US"/>
              </w:rPr>
            </w:pPr>
            <w:r w:rsidRPr="000533DB">
              <w:rPr>
                <w:sz w:val="22"/>
                <w:lang w:eastAsia="en-US"/>
              </w:rPr>
              <w:t xml:space="preserve">Формирование лексико-грамматических средств языка </w:t>
            </w:r>
          </w:p>
        </w:tc>
        <w:tc>
          <w:tcPr>
            <w:tcW w:w="1594" w:type="dxa"/>
            <w:gridSpan w:val="2"/>
          </w:tcPr>
          <w:p w14:paraId="465C43E8" w14:textId="69678CB6" w:rsidR="00185931" w:rsidRPr="000533DB" w:rsidRDefault="00A63B9A" w:rsidP="00DC379E">
            <w:pPr>
              <w:jc w:val="center"/>
              <w:rPr>
                <w:b/>
                <w:color w:val="FF0000"/>
                <w:sz w:val="22"/>
                <w:lang w:eastAsia="en-US"/>
              </w:rPr>
            </w:pPr>
            <w:r w:rsidRPr="000533DB">
              <w:rPr>
                <w:sz w:val="22"/>
                <w:lang w:eastAsia="en-US"/>
              </w:rPr>
              <w:t>9.</w:t>
            </w:r>
            <w:r>
              <w:rPr>
                <w:sz w:val="22"/>
                <w:lang w:eastAsia="en-US"/>
              </w:rPr>
              <w:t>0</w:t>
            </w:r>
            <w:r w:rsidRPr="000533DB">
              <w:rPr>
                <w:sz w:val="22"/>
                <w:lang w:eastAsia="en-US"/>
              </w:rPr>
              <w:t xml:space="preserve">0 – </w:t>
            </w:r>
            <w:r>
              <w:rPr>
                <w:sz w:val="22"/>
                <w:lang w:eastAsia="en-US"/>
              </w:rPr>
              <w:t>9.30</w:t>
            </w:r>
          </w:p>
        </w:tc>
        <w:tc>
          <w:tcPr>
            <w:tcW w:w="1921" w:type="dxa"/>
            <w:gridSpan w:val="2"/>
          </w:tcPr>
          <w:p w14:paraId="5CA5E8E8" w14:textId="77777777" w:rsidR="00185931" w:rsidRPr="000533DB" w:rsidRDefault="00185931" w:rsidP="00DC379E">
            <w:pPr>
              <w:jc w:val="center"/>
              <w:rPr>
                <w:sz w:val="22"/>
                <w:lang w:eastAsia="en-US"/>
              </w:rPr>
            </w:pPr>
            <w:r w:rsidRPr="000533DB">
              <w:rPr>
                <w:sz w:val="22"/>
                <w:lang w:eastAsia="en-US"/>
              </w:rPr>
              <w:t>1</w:t>
            </w:r>
            <w:r>
              <w:rPr>
                <w:sz w:val="22"/>
                <w:lang w:eastAsia="en-US"/>
              </w:rPr>
              <w:t>1</w:t>
            </w:r>
            <w:r w:rsidRPr="000533DB">
              <w:rPr>
                <w:sz w:val="22"/>
                <w:lang w:eastAsia="en-US"/>
              </w:rPr>
              <w:t xml:space="preserve"> занятий</w:t>
            </w:r>
          </w:p>
          <w:p w14:paraId="63E4ED03" w14:textId="77777777" w:rsidR="00185931" w:rsidRPr="000533DB" w:rsidRDefault="00185931" w:rsidP="00DC379E">
            <w:pPr>
              <w:jc w:val="center"/>
              <w:rPr>
                <w:color w:val="FF0000"/>
                <w:sz w:val="22"/>
                <w:lang w:eastAsia="en-US"/>
              </w:rPr>
            </w:pPr>
          </w:p>
        </w:tc>
        <w:tc>
          <w:tcPr>
            <w:tcW w:w="1554" w:type="dxa"/>
            <w:vMerge/>
            <w:shd w:val="clear" w:color="auto" w:fill="auto"/>
          </w:tcPr>
          <w:p w14:paraId="60657909" w14:textId="77777777" w:rsidR="00185931" w:rsidRPr="000533DB" w:rsidRDefault="00185931">
            <w:pPr>
              <w:spacing w:after="200" w:line="276" w:lineRule="auto"/>
              <w:rPr>
                <w:color w:val="FF0000"/>
                <w:sz w:val="22"/>
                <w:lang w:eastAsia="en-US"/>
              </w:rPr>
            </w:pPr>
          </w:p>
        </w:tc>
      </w:tr>
      <w:tr w:rsidR="00185931" w:rsidRPr="000533DB" w14:paraId="46375A06" w14:textId="77777777" w:rsidTr="009D544A">
        <w:tblPrEx>
          <w:tblLook w:val="0000" w:firstRow="0" w:lastRow="0" w:firstColumn="0" w:lastColumn="0" w:noHBand="0" w:noVBand="0"/>
        </w:tblPrEx>
        <w:trPr>
          <w:trHeight w:val="778"/>
        </w:trPr>
        <w:tc>
          <w:tcPr>
            <w:tcW w:w="1624" w:type="dxa"/>
          </w:tcPr>
          <w:p w14:paraId="6C67C4DC" w14:textId="77777777" w:rsidR="00185931" w:rsidRPr="000533DB" w:rsidRDefault="00185931" w:rsidP="00DC379E">
            <w:pPr>
              <w:jc w:val="center"/>
              <w:rPr>
                <w:b/>
                <w:color w:val="FF0000"/>
                <w:sz w:val="22"/>
                <w:lang w:eastAsia="en-US"/>
              </w:rPr>
            </w:pPr>
            <w:r w:rsidRPr="000533DB">
              <w:rPr>
                <w:b/>
                <w:sz w:val="22"/>
                <w:lang w:eastAsia="en-US"/>
              </w:rPr>
              <w:t>среда</w:t>
            </w:r>
          </w:p>
          <w:p w14:paraId="63F80CF4" w14:textId="77777777" w:rsidR="00185931" w:rsidRPr="000533DB" w:rsidRDefault="00185931" w:rsidP="00DC379E">
            <w:pPr>
              <w:jc w:val="center"/>
              <w:rPr>
                <w:b/>
                <w:color w:val="FF0000"/>
                <w:sz w:val="22"/>
                <w:lang w:eastAsia="en-US"/>
              </w:rPr>
            </w:pPr>
          </w:p>
        </w:tc>
        <w:tc>
          <w:tcPr>
            <w:tcW w:w="2629" w:type="dxa"/>
          </w:tcPr>
          <w:p w14:paraId="3E15CF2C" w14:textId="77777777" w:rsidR="00185931" w:rsidRPr="000533DB" w:rsidRDefault="00185931" w:rsidP="00DC379E">
            <w:pPr>
              <w:jc w:val="center"/>
              <w:rPr>
                <w:b/>
                <w:color w:val="FF0000"/>
                <w:sz w:val="22"/>
                <w:lang w:eastAsia="en-US"/>
              </w:rPr>
            </w:pPr>
            <w:r w:rsidRPr="000533DB">
              <w:rPr>
                <w:sz w:val="22"/>
                <w:lang w:eastAsia="en-US"/>
              </w:rPr>
              <w:t>Обучение элементам грамоты</w:t>
            </w:r>
          </w:p>
        </w:tc>
        <w:tc>
          <w:tcPr>
            <w:tcW w:w="1594" w:type="dxa"/>
            <w:gridSpan w:val="2"/>
          </w:tcPr>
          <w:p w14:paraId="65B99F5A" w14:textId="20FEDD2D" w:rsidR="00185931" w:rsidRPr="000533DB" w:rsidRDefault="00A63B9A" w:rsidP="00DC379E">
            <w:pPr>
              <w:jc w:val="center"/>
              <w:rPr>
                <w:b/>
                <w:color w:val="FF0000"/>
                <w:sz w:val="22"/>
                <w:lang w:eastAsia="en-US"/>
              </w:rPr>
            </w:pPr>
            <w:r w:rsidRPr="000533DB">
              <w:rPr>
                <w:sz w:val="22"/>
                <w:lang w:eastAsia="en-US"/>
              </w:rPr>
              <w:t>9.</w:t>
            </w:r>
            <w:r>
              <w:rPr>
                <w:sz w:val="22"/>
                <w:lang w:eastAsia="en-US"/>
              </w:rPr>
              <w:t>0</w:t>
            </w:r>
            <w:r w:rsidRPr="000533DB">
              <w:rPr>
                <w:sz w:val="22"/>
                <w:lang w:eastAsia="en-US"/>
              </w:rPr>
              <w:t xml:space="preserve">0 – </w:t>
            </w:r>
            <w:r>
              <w:rPr>
                <w:sz w:val="22"/>
                <w:lang w:eastAsia="en-US"/>
              </w:rPr>
              <w:t>9.30</w:t>
            </w:r>
          </w:p>
        </w:tc>
        <w:tc>
          <w:tcPr>
            <w:tcW w:w="1921" w:type="dxa"/>
            <w:gridSpan w:val="2"/>
          </w:tcPr>
          <w:p w14:paraId="1D232DC4" w14:textId="77777777" w:rsidR="00185931" w:rsidRPr="000533DB" w:rsidRDefault="00185931" w:rsidP="00DC379E">
            <w:pPr>
              <w:jc w:val="center"/>
              <w:rPr>
                <w:sz w:val="22"/>
                <w:lang w:eastAsia="en-US"/>
              </w:rPr>
            </w:pPr>
            <w:r w:rsidRPr="000533DB">
              <w:rPr>
                <w:sz w:val="22"/>
                <w:lang w:eastAsia="en-US"/>
              </w:rPr>
              <w:t>1</w:t>
            </w:r>
            <w:r>
              <w:rPr>
                <w:sz w:val="22"/>
                <w:lang w:eastAsia="en-US"/>
              </w:rPr>
              <w:t>1</w:t>
            </w:r>
            <w:r w:rsidRPr="000533DB">
              <w:rPr>
                <w:sz w:val="22"/>
                <w:lang w:eastAsia="en-US"/>
              </w:rPr>
              <w:t xml:space="preserve"> занятий</w:t>
            </w:r>
          </w:p>
          <w:p w14:paraId="699F8B85" w14:textId="77777777" w:rsidR="00185931" w:rsidRPr="000533DB" w:rsidRDefault="00185931" w:rsidP="00DC379E">
            <w:pPr>
              <w:jc w:val="center"/>
              <w:rPr>
                <w:b/>
                <w:color w:val="FF0000"/>
                <w:sz w:val="22"/>
                <w:lang w:eastAsia="en-US"/>
              </w:rPr>
            </w:pPr>
          </w:p>
        </w:tc>
        <w:tc>
          <w:tcPr>
            <w:tcW w:w="1554" w:type="dxa"/>
            <w:vMerge/>
            <w:shd w:val="clear" w:color="auto" w:fill="auto"/>
          </w:tcPr>
          <w:p w14:paraId="28B86CEC" w14:textId="77777777" w:rsidR="00185931" w:rsidRPr="000533DB" w:rsidRDefault="00185931">
            <w:pPr>
              <w:spacing w:after="200" w:line="276" w:lineRule="auto"/>
              <w:rPr>
                <w:b/>
                <w:color w:val="FF0000"/>
                <w:sz w:val="22"/>
                <w:lang w:eastAsia="en-US"/>
              </w:rPr>
            </w:pPr>
          </w:p>
        </w:tc>
      </w:tr>
      <w:tr w:rsidR="00185931" w:rsidRPr="000533DB" w14:paraId="11C88E8F" w14:textId="77777777" w:rsidTr="009D544A">
        <w:tblPrEx>
          <w:tblLook w:val="0000" w:firstRow="0" w:lastRow="0" w:firstColumn="0" w:lastColumn="0" w:noHBand="0" w:noVBand="0"/>
        </w:tblPrEx>
        <w:trPr>
          <w:trHeight w:val="532"/>
        </w:trPr>
        <w:tc>
          <w:tcPr>
            <w:tcW w:w="1624" w:type="dxa"/>
          </w:tcPr>
          <w:p w14:paraId="54856C2C" w14:textId="77777777" w:rsidR="00185931" w:rsidRPr="000533DB" w:rsidRDefault="00185931" w:rsidP="00DC379E">
            <w:pPr>
              <w:jc w:val="center"/>
              <w:rPr>
                <w:b/>
                <w:color w:val="FF0000"/>
                <w:sz w:val="22"/>
                <w:lang w:eastAsia="en-US"/>
              </w:rPr>
            </w:pPr>
            <w:r w:rsidRPr="000533DB">
              <w:rPr>
                <w:b/>
                <w:sz w:val="22"/>
                <w:lang w:eastAsia="en-US"/>
              </w:rPr>
              <w:t>четверг</w:t>
            </w:r>
          </w:p>
        </w:tc>
        <w:tc>
          <w:tcPr>
            <w:tcW w:w="2629" w:type="dxa"/>
          </w:tcPr>
          <w:p w14:paraId="1D93C594" w14:textId="77777777" w:rsidR="00185931" w:rsidRPr="000533DB" w:rsidRDefault="00185931" w:rsidP="00DC379E">
            <w:pPr>
              <w:jc w:val="center"/>
              <w:rPr>
                <w:b/>
                <w:color w:val="FF0000"/>
                <w:sz w:val="22"/>
                <w:lang w:eastAsia="en-US"/>
              </w:rPr>
            </w:pPr>
            <w:r w:rsidRPr="000533DB">
              <w:rPr>
                <w:sz w:val="22"/>
                <w:lang w:eastAsia="en-US"/>
              </w:rPr>
              <w:t>Формирование лексико-грамматических средств языка</w:t>
            </w:r>
          </w:p>
        </w:tc>
        <w:tc>
          <w:tcPr>
            <w:tcW w:w="1594" w:type="dxa"/>
            <w:gridSpan w:val="2"/>
          </w:tcPr>
          <w:p w14:paraId="490F8054" w14:textId="6C77C9CF" w:rsidR="00185931" w:rsidRPr="000533DB" w:rsidRDefault="00A63B9A" w:rsidP="00DC379E">
            <w:pPr>
              <w:jc w:val="center"/>
              <w:rPr>
                <w:b/>
                <w:color w:val="FF0000"/>
                <w:sz w:val="22"/>
                <w:lang w:eastAsia="en-US"/>
              </w:rPr>
            </w:pPr>
            <w:r w:rsidRPr="000533DB">
              <w:rPr>
                <w:sz w:val="22"/>
                <w:lang w:eastAsia="en-US"/>
              </w:rPr>
              <w:t>9.</w:t>
            </w:r>
            <w:r>
              <w:rPr>
                <w:sz w:val="22"/>
                <w:lang w:eastAsia="en-US"/>
              </w:rPr>
              <w:t>0</w:t>
            </w:r>
            <w:r w:rsidRPr="000533DB">
              <w:rPr>
                <w:sz w:val="22"/>
                <w:lang w:eastAsia="en-US"/>
              </w:rPr>
              <w:t xml:space="preserve">0 – </w:t>
            </w:r>
            <w:r>
              <w:rPr>
                <w:sz w:val="22"/>
                <w:lang w:eastAsia="en-US"/>
              </w:rPr>
              <w:t>9.30</w:t>
            </w:r>
          </w:p>
        </w:tc>
        <w:tc>
          <w:tcPr>
            <w:tcW w:w="1921" w:type="dxa"/>
            <w:gridSpan w:val="2"/>
          </w:tcPr>
          <w:p w14:paraId="72BAEDE1" w14:textId="77777777" w:rsidR="00185931" w:rsidRPr="000533DB" w:rsidRDefault="00185931" w:rsidP="00DC379E">
            <w:pPr>
              <w:jc w:val="center"/>
              <w:rPr>
                <w:sz w:val="22"/>
                <w:lang w:eastAsia="en-US"/>
              </w:rPr>
            </w:pPr>
            <w:r w:rsidRPr="000533DB">
              <w:rPr>
                <w:sz w:val="22"/>
                <w:lang w:eastAsia="en-US"/>
              </w:rPr>
              <w:t>1</w:t>
            </w:r>
            <w:r>
              <w:rPr>
                <w:sz w:val="22"/>
                <w:lang w:eastAsia="en-US"/>
              </w:rPr>
              <w:t>1</w:t>
            </w:r>
            <w:r w:rsidRPr="000533DB">
              <w:rPr>
                <w:sz w:val="22"/>
                <w:lang w:eastAsia="en-US"/>
              </w:rPr>
              <w:t xml:space="preserve"> занятий</w:t>
            </w:r>
          </w:p>
          <w:p w14:paraId="0844C900" w14:textId="77777777" w:rsidR="00185931" w:rsidRPr="000533DB" w:rsidRDefault="00185931" w:rsidP="00DC379E">
            <w:pPr>
              <w:jc w:val="center"/>
              <w:rPr>
                <w:b/>
                <w:color w:val="FF0000"/>
                <w:sz w:val="22"/>
                <w:lang w:eastAsia="en-US"/>
              </w:rPr>
            </w:pPr>
          </w:p>
        </w:tc>
        <w:tc>
          <w:tcPr>
            <w:tcW w:w="1554" w:type="dxa"/>
            <w:vMerge/>
            <w:shd w:val="clear" w:color="auto" w:fill="auto"/>
          </w:tcPr>
          <w:p w14:paraId="51DFCD01" w14:textId="77777777" w:rsidR="00185931" w:rsidRPr="000533DB" w:rsidRDefault="00185931">
            <w:pPr>
              <w:spacing w:after="200" w:line="276" w:lineRule="auto"/>
              <w:rPr>
                <w:b/>
                <w:color w:val="FF0000"/>
                <w:sz w:val="22"/>
                <w:lang w:eastAsia="en-US"/>
              </w:rPr>
            </w:pPr>
          </w:p>
        </w:tc>
      </w:tr>
      <w:tr w:rsidR="00185931" w:rsidRPr="000533DB" w14:paraId="2B3CADC2" w14:textId="77777777" w:rsidTr="009D544A">
        <w:tblPrEx>
          <w:tblLook w:val="0000" w:firstRow="0" w:lastRow="0" w:firstColumn="0" w:lastColumn="0" w:noHBand="0" w:noVBand="0"/>
        </w:tblPrEx>
        <w:trPr>
          <w:trHeight w:val="558"/>
        </w:trPr>
        <w:tc>
          <w:tcPr>
            <w:tcW w:w="1624" w:type="dxa"/>
          </w:tcPr>
          <w:p w14:paraId="5611CCB4" w14:textId="77777777" w:rsidR="00185931" w:rsidRPr="000533DB" w:rsidRDefault="00185931" w:rsidP="00DC379E">
            <w:pPr>
              <w:jc w:val="center"/>
              <w:rPr>
                <w:b/>
                <w:color w:val="FF0000"/>
                <w:sz w:val="22"/>
                <w:lang w:eastAsia="en-US"/>
              </w:rPr>
            </w:pPr>
            <w:r w:rsidRPr="000533DB">
              <w:rPr>
                <w:b/>
                <w:sz w:val="22"/>
                <w:lang w:eastAsia="en-US"/>
              </w:rPr>
              <w:t>пятница</w:t>
            </w:r>
          </w:p>
        </w:tc>
        <w:tc>
          <w:tcPr>
            <w:tcW w:w="2629" w:type="dxa"/>
          </w:tcPr>
          <w:p w14:paraId="03E6FD8C" w14:textId="77777777" w:rsidR="00185931" w:rsidRPr="000533DB" w:rsidRDefault="00185931" w:rsidP="00DC379E">
            <w:pPr>
              <w:jc w:val="center"/>
              <w:rPr>
                <w:b/>
                <w:color w:val="FF0000"/>
                <w:sz w:val="22"/>
                <w:lang w:eastAsia="en-US"/>
              </w:rPr>
            </w:pPr>
            <w:r w:rsidRPr="000533DB">
              <w:rPr>
                <w:sz w:val="22"/>
                <w:lang w:eastAsia="en-US"/>
              </w:rPr>
              <w:t>Обучение элементам грамоты</w:t>
            </w:r>
          </w:p>
        </w:tc>
        <w:tc>
          <w:tcPr>
            <w:tcW w:w="1594" w:type="dxa"/>
            <w:gridSpan w:val="2"/>
          </w:tcPr>
          <w:p w14:paraId="4F998367" w14:textId="4A85E875" w:rsidR="00185931" w:rsidRPr="000533DB" w:rsidRDefault="00A63B9A" w:rsidP="00DC379E">
            <w:pPr>
              <w:jc w:val="center"/>
              <w:rPr>
                <w:b/>
                <w:color w:val="FF0000"/>
                <w:sz w:val="22"/>
                <w:lang w:eastAsia="en-US"/>
              </w:rPr>
            </w:pPr>
            <w:r w:rsidRPr="000533DB">
              <w:rPr>
                <w:sz w:val="22"/>
                <w:lang w:eastAsia="en-US"/>
              </w:rPr>
              <w:t>9.</w:t>
            </w:r>
            <w:r>
              <w:rPr>
                <w:sz w:val="22"/>
                <w:lang w:eastAsia="en-US"/>
              </w:rPr>
              <w:t>0</w:t>
            </w:r>
            <w:r w:rsidRPr="000533DB">
              <w:rPr>
                <w:sz w:val="22"/>
                <w:lang w:eastAsia="en-US"/>
              </w:rPr>
              <w:t xml:space="preserve">0 – </w:t>
            </w:r>
            <w:r>
              <w:rPr>
                <w:sz w:val="22"/>
                <w:lang w:eastAsia="en-US"/>
              </w:rPr>
              <w:t>9.30</w:t>
            </w:r>
          </w:p>
        </w:tc>
        <w:tc>
          <w:tcPr>
            <w:tcW w:w="1921" w:type="dxa"/>
            <w:gridSpan w:val="2"/>
          </w:tcPr>
          <w:p w14:paraId="4F52F250" w14:textId="77777777" w:rsidR="00185931" w:rsidRPr="000533DB" w:rsidRDefault="00185931" w:rsidP="00DC379E">
            <w:pPr>
              <w:jc w:val="center"/>
              <w:rPr>
                <w:sz w:val="22"/>
                <w:lang w:eastAsia="en-US"/>
              </w:rPr>
            </w:pPr>
            <w:r w:rsidRPr="000533DB">
              <w:rPr>
                <w:sz w:val="22"/>
                <w:lang w:eastAsia="en-US"/>
              </w:rPr>
              <w:t>1</w:t>
            </w:r>
            <w:r>
              <w:rPr>
                <w:sz w:val="22"/>
                <w:lang w:eastAsia="en-US"/>
              </w:rPr>
              <w:t>1</w:t>
            </w:r>
            <w:r w:rsidRPr="000533DB">
              <w:rPr>
                <w:sz w:val="22"/>
                <w:lang w:eastAsia="en-US"/>
              </w:rPr>
              <w:t xml:space="preserve"> занятий</w:t>
            </w:r>
          </w:p>
          <w:p w14:paraId="3C26D67B" w14:textId="77777777" w:rsidR="00185931" w:rsidRPr="000533DB" w:rsidRDefault="00185931" w:rsidP="00DC379E">
            <w:pPr>
              <w:jc w:val="center"/>
              <w:rPr>
                <w:b/>
                <w:color w:val="FF0000"/>
                <w:sz w:val="22"/>
                <w:lang w:eastAsia="en-US"/>
              </w:rPr>
            </w:pPr>
          </w:p>
        </w:tc>
        <w:tc>
          <w:tcPr>
            <w:tcW w:w="1554" w:type="dxa"/>
            <w:vMerge/>
            <w:shd w:val="clear" w:color="auto" w:fill="auto"/>
          </w:tcPr>
          <w:p w14:paraId="38FF0A58" w14:textId="77777777" w:rsidR="00185931" w:rsidRPr="000533DB" w:rsidRDefault="00185931">
            <w:pPr>
              <w:spacing w:after="200" w:line="276" w:lineRule="auto"/>
              <w:rPr>
                <w:b/>
                <w:color w:val="FF0000"/>
                <w:sz w:val="22"/>
                <w:lang w:eastAsia="en-US"/>
              </w:rPr>
            </w:pPr>
          </w:p>
        </w:tc>
      </w:tr>
    </w:tbl>
    <w:p w14:paraId="51E2B282" w14:textId="77777777" w:rsidR="001037CE" w:rsidRDefault="001037CE" w:rsidP="006507E6">
      <w:pPr>
        <w:spacing w:after="200"/>
        <w:jc w:val="center"/>
        <w:rPr>
          <w:rFonts w:eastAsiaTheme="minorHAnsi"/>
          <w:b/>
          <w:lang w:eastAsia="en-US"/>
        </w:rPr>
      </w:pPr>
    </w:p>
    <w:p w14:paraId="2A63CB28" w14:textId="77777777" w:rsidR="00411513" w:rsidRPr="00CF37D5" w:rsidRDefault="00411513" w:rsidP="00411513">
      <w:pPr>
        <w:jc w:val="center"/>
        <w:rPr>
          <w:b/>
        </w:rPr>
      </w:pPr>
      <w:bookmarkStart w:id="18" w:name="_Hlk99977951"/>
      <w:r w:rsidRPr="00CF37D5">
        <w:rPr>
          <w:b/>
        </w:rPr>
        <w:t>ИНДИВИДУАЛЬНАЯ ОБРАЗОВАТЕЛЬНАЯ ДЕЯТЕЛЬНОСТЬ В РЕЖИМНЫХ МОМЕНТАХ</w:t>
      </w:r>
      <w:r>
        <w:rPr>
          <w:b/>
        </w:rPr>
        <w:t xml:space="preserve">  </w:t>
      </w:r>
    </w:p>
    <w:tbl>
      <w:tblPr>
        <w:tblpPr w:leftFromText="180" w:rightFromText="180" w:vertAnchor="text" w:horzAnchor="margin" w:tblpY="187"/>
        <w:tblW w:w="9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1823"/>
        <w:gridCol w:w="1922"/>
        <w:gridCol w:w="1838"/>
        <w:gridCol w:w="1839"/>
      </w:tblGrid>
      <w:tr w:rsidR="009D544A" w:rsidRPr="00CF37D5" w14:paraId="74332ADF" w14:textId="77777777" w:rsidTr="009D544A">
        <w:trPr>
          <w:trHeight w:val="248"/>
        </w:trPr>
        <w:tc>
          <w:tcPr>
            <w:tcW w:w="1971" w:type="dxa"/>
            <w:tcBorders>
              <w:top w:val="single" w:sz="4" w:space="0" w:color="auto"/>
              <w:left w:val="single" w:sz="4" w:space="0" w:color="auto"/>
              <w:bottom w:val="single" w:sz="4" w:space="0" w:color="auto"/>
              <w:right w:val="single" w:sz="4" w:space="0" w:color="auto"/>
            </w:tcBorders>
            <w:shd w:val="clear" w:color="auto" w:fill="auto"/>
          </w:tcPr>
          <w:p w14:paraId="079C8686" w14:textId="77777777" w:rsidR="009D544A" w:rsidRPr="00CF37D5" w:rsidRDefault="009D544A" w:rsidP="009D544A">
            <w:pPr>
              <w:jc w:val="center"/>
              <w:rPr>
                <w:b/>
              </w:rPr>
            </w:pPr>
            <w:r w:rsidRPr="00CF37D5">
              <w:rPr>
                <w:b/>
              </w:rPr>
              <w:t>Понедельник</w:t>
            </w:r>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1AE17C27" w14:textId="77777777" w:rsidR="009D544A" w:rsidRPr="00CF37D5" w:rsidRDefault="009D544A" w:rsidP="009D544A">
            <w:pPr>
              <w:jc w:val="center"/>
              <w:rPr>
                <w:b/>
              </w:rPr>
            </w:pPr>
            <w:r w:rsidRPr="00CF37D5">
              <w:rPr>
                <w:b/>
              </w:rPr>
              <w:t>Вторник</w:t>
            </w:r>
          </w:p>
        </w:tc>
        <w:tc>
          <w:tcPr>
            <w:tcW w:w="1922" w:type="dxa"/>
            <w:tcBorders>
              <w:top w:val="single" w:sz="4" w:space="0" w:color="auto"/>
              <w:left w:val="single" w:sz="4" w:space="0" w:color="auto"/>
              <w:bottom w:val="single" w:sz="4" w:space="0" w:color="auto"/>
              <w:right w:val="single" w:sz="4" w:space="0" w:color="auto"/>
            </w:tcBorders>
            <w:shd w:val="clear" w:color="auto" w:fill="auto"/>
          </w:tcPr>
          <w:p w14:paraId="5764A3DB" w14:textId="77777777" w:rsidR="009D544A" w:rsidRPr="00CF37D5" w:rsidRDefault="009D544A" w:rsidP="009D544A">
            <w:pPr>
              <w:jc w:val="center"/>
              <w:rPr>
                <w:b/>
              </w:rPr>
            </w:pPr>
            <w:r w:rsidRPr="00CF37D5">
              <w:rPr>
                <w:b/>
              </w:rPr>
              <w:t>Среда</w:t>
            </w: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4AEEF188" w14:textId="77777777" w:rsidR="009D544A" w:rsidRPr="00CF37D5" w:rsidRDefault="009D544A" w:rsidP="009D544A">
            <w:pPr>
              <w:jc w:val="center"/>
              <w:rPr>
                <w:b/>
              </w:rPr>
            </w:pPr>
            <w:r w:rsidRPr="00CF37D5">
              <w:rPr>
                <w:b/>
              </w:rPr>
              <w:t>Четверг</w:t>
            </w: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4BB4DA9A" w14:textId="77777777" w:rsidR="009D544A" w:rsidRPr="00CF37D5" w:rsidRDefault="009D544A" w:rsidP="009D544A">
            <w:pPr>
              <w:jc w:val="center"/>
              <w:rPr>
                <w:b/>
              </w:rPr>
            </w:pPr>
            <w:r w:rsidRPr="00CF37D5">
              <w:rPr>
                <w:b/>
              </w:rPr>
              <w:t>Пятница</w:t>
            </w:r>
          </w:p>
        </w:tc>
      </w:tr>
      <w:tr w:rsidR="009D544A" w:rsidRPr="00CF37D5" w14:paraId="73523878" w14:textId="77777777" w:rsidTr="009D544A">
        <w:trPr>
          <w:trHeight w:val="248"/>
        </w:trPr>
        <w:tc>
          <w:tcPr>
            <w:tcW w:w="1971" w:type="dxa"/>
            <w:tcBorders>
              <w:top w:val="single" w:sz="4" w:space="0" w:color="auto"/>
              <w:left w:val="single" w:sz="4" w:space="0" w:color="auto"/>
              <w:bottom w:val="single" w:sz="4" w:space="0" w:color="auto"/>
              <w:right w:val="single" w:sz="4" w:space="0" w:color="auto"/>
            </w:tcBorders>
            <w:shd w:val="clear" w:color="auto" w:fill="auto"/>
          </w:tcPr>
          <w:p w14:paraId="6A00A08D" w14:textId="77777777" w:rsidR="009D544A" w:rsidRPr="00594F8A" w:rsidRDefault="009D544A" w:rsidP="009D544A">
            <w:pPr>
              <w:rPr>
                <w:bCs/>
              </w:rPr>
            </w:pPr>
            <w:r>
              <w:rPr>
                <w:bCs/>
              </w:rPr>
              <w:t>8.00-8.20</w:t>
            </w:r>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351C1EA9" w14:textId="77777777" w:rsidR="009D544A" w:rsidRPr="00C43154" w:rsidRDefault="009D544A" w:rsidP="009D544A">
            <w:pPr>
              <w:tabs>
                <w:tab w:val="left" w:pos="1725"/>
              </w:tabs>
              <w:rPr>
                <w:b/>
                <w:szCs w:val="28"/>
              </w:rPr>
            </w:pPr>
          </w:p>
        </w:tc>
        <w:tc>
          <w:tcPr>
            <w:tcW w:w="1922" w:type="dxa"/>
            <w:tcBorders>
              <w:top w:val="single" w:sz="4" w:space="0" w:color="auto"/>
              <w:left w:val="single" w:sz="4" w:space="0" w:color="auto"/>
              <w:bottom w:val="single" w:sz="4" w:space="0" w:color="auto"/>
              <w:right w:val="single" w:sz="4" w:space="0" w:color="auto"/>
            </w:tcBorders>
            <w:shd w:val="clear" w:color="auto" w:fill="auto"/>
          </w:tcPr>
          <w:p w14:paraId="12D10048" w14:textId="77777777" w:rsidR="009D544A" w:rsidRPr="00DA283A" w:rsidRDefault="009D544A" w:rsidP="009D544A">
            <w:pPr>
              <w:rPr>
                <w:bCs/>
              </w:rPr>
            </w:pPr>
            <w:r w:rsidRPr="00DA283A">
              <w:rPr>
                <w:bCs/>
              </w:rPr>
              <w:t>10.50-11.05</w:t>
            </w: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7704772F" w14:textId="77777777" w:rsidR="009D544A" w:rsidRPr="00921604" w:rsidRDefault="009D544A" w:rsidP="009D544A">
            <w:pPr>
              <w:tabs>
                <w:tab w:val="left" w:pos="1725"/>
              </w:tabs>
              <w:rPr>
                <w:b/>
                <w:szCs w:val="28"/>
              </w:rPr>
            </w:pP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015D4CA6" w14:textId="77777777" w:rsidR="009D544A" w:rsidRPr="003F1CB8" w:rsidRDefault="009D544A" w:rsidP="009D544A">
            <w:pPr>
              <w:rPr>
                <w:bCs/>
              </w:rPr>
            </w:pPr>
            <w:r w:rsidRPr="003F1CB8">
              <w:rPr>
                <w:bCs/>
              </w:rPr>
              <w:t>11.30-11.50</w:t>
            </w:r>
          </w:p>
        </w:tc>
      </w:tr>
      <w:tr w:rsidR="009D544A" w:rsidRPr="00CF37D5" w14:paraId="2ABCD385" w14:textId="77777777" w:rsidTr="009D544A">
        <w:trPr>
          <w:trHeight w:val="248"/>
        </w:trPr>
        <w:tc>
          <w:tcPr>
            <w:tcW w:w="1971" w:type="dxa"/>
            <w:tcBorders>
              <w:top w:val="single" w:sz="4" w:space="0" w:color="auto"/>
              <w:left w:val="single" w:sz="4" w:space="0" w:color="auto"/>
              <w:bottom w:val="single" w:sz="4" w:space="0" w:color="auto"/>
              <w:right w:val="single" w:sz="4" w:space="0" w:color="auto"/>
            </w:tcBorders>
            <w:shd w:val="clear" w:color="auto" w:fill="auto"/>
          </w:tcPr>
          <w:p w14:paraId="344D4E54" w14:textId="77777777" w:rsidR="009D544A" w:rsidRPr="00DA283A" w:rsidRDefault="009D544A" w:rsidP="009D544A">
            <w:pPr>
              <w:rPr>
                <w:bCs/>
                <w:szCs w:val="28"/>
              </w:rPr>
            </w:pPr>
            <w:r w:rsidRPr="00DA283A">
              <w:rPr>
                <w:bCs/>
                <w:szCs w:val="28"/>
              </w:rPr>
              <w:t>8.20-8.35</w:t>
            </w:r>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14C2BFC4" w14:textId="77777777" w:rsidR="009D544A" w:rsidRPr="00C43154" w:rsidRDefault="009D544A" w:rsidP="009D544A">
            <w:pPr>
              <w:rPr>
                <w:b/>
                <w:szCs w:val="28"/>
              </w:rPr>
            </w:pPr>
          </w:p>
        </w:tc>
        <w:tc>
          <w:tcPr>
            <w:tcW w:w="1922" w:type="dxa"/>
            <w:tcBorders>
              <w:top w:val="single" w:sz="4" w:space="0" w:color="auto"/>
              <w:left w:val="single" w:sz="4" w:space="0" w:color="auto"/>
              <w:bottom w:val="single" w:sz="4" w:space="0" w:color="auto"/>
              <w:right w:val="single" w:sz="4" w:space="0" w:color="auto"/>
            </w:tcBorders>
            <w:shd w:val="clear" w:color="auto" w:fill="auto"/>
          </w:tcPr>
          <w:p w14:paraId="0E436E1D" w14:textId="77777777" w:rsidR="009D544A" w:rsidRPr="00DA283A" w:rsidRDefault="009D544A" w:rsidP="009D544A">
            <w:pPr>
              <w:jc w:val="center"/>
              <w:rPr>
                <w:bCs/>
              </w:rPr>
            </w:pPr>
            <w:r w:rsidRPr="00DA283A">
              <w:rPr>
                <w:bCs/>
              </w:rPr>
              <w:t>11.05-11.20</w:t>
            </w: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4BE412F2" w14:textId="77777777" w:rsidR="009D544A" w:rsidRPr="00921604" w:rsidRDefault="009D544A" w:rsidP="009D544A">
            <w:pPr>
              <w:rPr>
                <w:b/>
                <w:szCs w:val="28"/>
              </w:rPr>
            </w:pP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07B7A18A" w14:textId="77777777" w:rsidR="009D544A" w:rsidRPr="003F1CB8" w:rsidRDefault="009D544A" w:rsidP="009D544A">
            <w:pPr>
              <w:jc w:val="center"/>
              <w:rPr>
                <w:bCs/>
              </w:rPr>
            </w:pPr>
          </w:p>
        </w:tc>
      </w:tr>
      <w:tr w:rsidR="009D544A" w:rsidRPr="00CF37D5" w14:paraId="1C306EC6" w14:textId="77777777" w:rsidTr="009D544A">
        <w:trPr>
          <w:trHeight w:val="237"/>
        </w:trPr>
        <w:tc>
          <w:tcPr>
            <w:tcW w:w="1971" w:type="dxa"/>
            <w:tcBorders>
              <w:top w:val="single" w:sz="4" w:space="0" w:color="auto"/>
              <w:left w:val="single" w:sz="4" w:space="0" w:color="auto"/>
              <w:bottom w:val="single" w:sz="4" w:space="0" w:color="auto"/>
              <w:right w:val="single" w:sz="4" w:space="0" w:color="auto"/>
            </w:tcBorders>
            <w:shd w:val="clear" w:color="auto" w:fill="auto"/>
          </w:tcPr>
          <w:p w14:paraId="290B6B7C" w14:textId="77777777" w:rsidR="009D544A" w:rsidRPr="00DA283A" w:rsidRDefault="009D544A" w:rsidP="009D544A">
            <w:pPr>
              <w:tabs>
                <w:tab w:val="left" w:pos="1725"/>
              </w:tabs>
              <w:rPr>
                <w:bCs/>
                <w:szCs w:val="28"/>
              </w:rPr>
            </w:pPr>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3627498A" w14:textId="77777777" w:rsidR="009D544A" w:rsidRPr="00DA283A" w:rsidRDefault="009D544A" w:rsidP="009D544A">
            <w:pPr>
              <w:rPr>
                <w:bCs/>
                <w:szCs w:val="28"/>
              </w:rPr>
            </w:pPr>
            <w:r w:rsidRPr="00DA283A">
              <w:rPr>
                <w:bCs/>
                <w:szCs w:val="28"/>
              </w:rPr>
              <w:t>11.40-12.00</w:t>
            </w:r>
          </w:p>
        </w:tc>
        <w:tc>
          <w:tcPr>
            <w:tcW w:w="1922" w:type="dxa"/>
            <w:tcBorders>
              <w:top w:val="single" w:sz="4" w:space="0" w:color="auto"/>
              <w:left w:val="single" w:sz="4" w:space="0" w:color="auto"/>
              <w:bottom w:val="single" w:sz="4" w:space="0" w:color="auto"/>
              <w:right w:val="single" w:sz="4" w:space="0" w:color="auto"/>
            </w:tcBorders>
            <w:shd w:val="clear" w:color="auto" w:fill="auto"/>
          </w:tcPr>
          <w:p w14:paraId="1C3D16A4" w14:textId="77777777" w:rsidR="009D544A" w:rsidRPr="00DA283A" w:rsidRDefault="009D544A" w:rsidP="009D544A">
            <w:pPr>
              <w:jc w:val="center"/>
              <w:rPr>
                <w:bCs/>
              </w:rPr>
            </w:pP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6E9A4D71" w14:textId="77777777" w:rsidR="009D544A" w:rsidRPr="003F1CB8" w:rsidRDefault="009D544A" w:rsidP="009D544A">
            <w:pPr>
              <w:tabs>
                <w:tab w:val="left" w:pos="1725"/>
              </w:tabs>
              <w:rPr>
                <w:bCs/>
                <w:szCs w:val="28"/>
              </w:rPr>
            </w:pP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3099ED46" w14:textId="77777777" w:rsidR="009D544A" w:rsidRPr="003F1CB8" w:rsidRDefault="009D544A" w:rsidP="009D544A">
            <w:pPr>
              <w:rPr>
                <w:bCs/>
              </w:rPr>
            </w:pPr>
            <w:r w:rsidRPr="003F1CB8">
              <w:rPr>
                <w:bCs/>
              </w:rPr>
              <w:t>10.50-11.10</w:t>
            </w:r>
          </w:p>
        </w:tc>
      </w:tr>
      <w:tr w:rsidR="009D544A" w:rsidRPr="00CF37D5" w14:paraId="7A000BE4" w14:textId="77777777" w:rsidTr="009D544A">
        <w:trPr>
          <w:trHeight w:val="248"/>
        </w:trPr>
        <w:tc>
          <w:tcPr>
            <w:tcW w:w="1971" w:type="dxa"/>
            <w:tcBorders>
              <w:top w:val="single" w:sz="4" w:space="0" w:color="auto"/>
              <w:left w:val="single" w:sz="4" w:space="0" w:color="auto"/>
              <w:bottom w:val="single" w:sz="4" w:space="0" w:color="auto"/>
              <w:right w:val="single" w:sz="4" w:space="0" w:color="auto"/>
            </w:tcBorders>
            <w:shd w:val="clear" w:color="auto" w:fill="auto"/>
          </w:tcPr>
          <w:p w14:paraId="09165B54" w14:textId="77777777" w:rsidR="009D544A" w:rsidRPr="00DA283A" w:rsidRDefault="009D544A" w:rsidP="009D544A">
            <w:pPr>
              <w:rPr>
                <w:bCs/>
                <w:szCs w:val="28"/>
              </w:rPr>
            </w:pPr>
            <w:r w:rsidRPr="00DA283A">
              <w:rPr>
                <w:bCs/>
                <w:szCs w:val="28"/>
              </w:rPr>
              <w:t>10.10-10.30</w:t>
            </w:r>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39BA5E3D" w14:textId="77777777" w:rsidR="009D544A" w:rsidRPr="00DA283A" w:rsidRDefault="009D544A" w:rsidP="009D544A">
            <w:pPr>
              <w:rPr>
                <w:bCs/>
                <w:szCs w:val="28"/>
              </w:rPr>
            </w:pPr>
          </w:p>
        </w:tc>
        <w:tc>
          <w:tcPr>
            <w:tcW w:w="1922" w:type="dxa"/>
            <w:tcBorders>
              <w:top w:val="single" w:sz="4" w:space="0" w:color="auto"/>
              <w:left w:val="single" w:sz="4" w:space="0" w:color="auto"/>
              <w:bottom w:val="single" w:sz="4" w:space="0" w:color="auto"/>
              <w:right w:val="single" w:sz="4" w:space="0" w:color="auto"/>
            </w:tcBorders>
            <w:shd w:val="clear" w:color="auto" w:fill="auto"/>
          </w:tcPr>
          <w:p w14:paraId="3DBE10E5" w14:textId="77777777" w:rsidR="009D544A" w:rsidRPr="00DA283A" w:rsidRDefault="009D544A" w:rsidP="009D544A">
            <w:pPr>
              <w:rPr>
                <w:bCs/>
              </w:rPr>
            </w:pPr>
            <w:r w:rsidRPr="00DA283A">
              <w:rPr>
                <w:bCs/>
              </w:rPr>
              <w:t>11.20-11.40</w:t>
            </w: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3F9AE6A6" w14:textId="77777777" w:rsidR="009D544A" w:rsidRPr="003F1CB8" w:rsidRDefault="009D544A" w:rsidP="009D544A">
            <w:pPr>
              <w:rPr>
                <w:bCs/>
                <w:szCs w:val="28"/>
              </w:rPr>
            </w:pP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348F56C1" w14:textId="77777777" w:rsidR="009D544A" w:rsidRPr="003F1CB8" w:rsidRDefault="009D544A" w:rsidP="009D544A">
            <w:pPr>
              <w:rPr>
                <w:bCs/>
              </w:rPr>
            </w:pPr>
            <w:r w:rsidRPr="003F1CB8">
              <w:rPr>
                <w:bCs/>
              </w:rPr>
              <w:t>8.20-8.35</w:t>
            </w:r>
          </w:p>
        </w:tc>
      </w:tr>
      <w:tr w:rsidR="009D544A" w:rsidRPr="00CF37D5" w14:paraId="142403F3" w14:textId="77777777" w:rsidTr="009D544A">
        <w:trPr>
          <w:trHeight w:val="242"/>
        </w:trPr>
        <w:tc>
          <w:tcPr>
            <w:tcW w:w="1971" w:type="dxa"/>
            <w:tcBorders>
              <w:top w:val="single" w:sz="4" w:space="0" w:color="auto"/>
              <w:left w:val="single" w:sz="4" w:space="0" w:color="auto"/>
              <w:bottom w:val="single" w:sz="4" w:space="0" w:color="auto"/>
              <w:right w:val="single" w:sz="4" w:space="0" w:color="auto"/>
            </w:tcBorders>
            <w:shd w:val="clear" w:color="auto" w:fill="auto"/>
          </w:tcPr>
          <w:p w14:paraId="6ED52B9A" w14:textId="77777777" w:rsidR="009D544A" w:rsidRPr="00DA283A" w:rsidRDefault="009D544A" w:rsidP="009D544A">
            <w:pPr>
              <w:tabs>
                <w:tab w:val="left" w:pos="1725"/>
              </w:tabs>
              <w:rPr>
                <w:bCs/>
                <w:szCs w:val="28"/>
              </w:rPr>
            </w:pPr>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02F6A3DE" w14:textId="77777777" w:rsidR="009D544A" w:rsidRPr="00DA283A" w:rsidRDefault="009D544A" w:rsidP="009D544A">
            <w:pPr>
              <w:rPr>
                <w:bCs/>
                <w:szCs w:val="28"/>
              </w:rPr>
            </w:pPr>
          </w:p>
        </w:tc>
        <w:tc>
          <w:tcPr>
            <w:tcW w:w="1922" w:type="dxa"/>
            <w:tcBorders>
              <w:top w:val="single" w:sz="4" w:space="0" w:color="auto"/>
              <w:left w:val="single" w:sz="4" w:space="0" w:color="auto"/>
              <w:bottom w:val="single" w:sz="4" w:space="0" w:color="auto"/>
              <w:right w:val="single" w:sz="4" w:space="0" w:color="auto"/>
            </w:tcBorders>
            <w:shd w:val="clear" w:color="auto" w:fill="auto"/>
          </w:tcPr>
          <w:p w14:paraId="4AF924EF" w14:textId="77777777" w:rsidR="009D544A" w:rsidRPr="00DA283A" w:rsidRDefault="009D544A" w:rsidP="009D544A">
            <w:pPr>
              <w:rPr>
                <w:bCs/>
              </w:rPr>
            </w:pPr>
            <w:r w:rsidRPr="00DA283A">
              <w:rPr>
                <w:bCs/>
              </w:rPr>
              <w:t>11.40-12.00</w:t>
            </w: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530AC1E3" w14:textId="77777777" w:rsidR="009D544A" w:rsidRPr="003F1CB8" w:rsidRDefault="009D544A" w:rsidP="009D544A">
            <w:pPr>
              <w:rPr>
                <w:bCs/>
                <w:szCs w:val="28"/>
              </w:rPr>
            </w:pP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5EBD02DF" w14:textId="77777777" w:rsidR="009D544A" w:rsidRPr="003F1CB8" w:rsidRDefault="009D544A" w:rsidP="009D544A">
            <w:pPr>
              <w:jc w:val="center"/>
              <w:rPr>
                <w:bCs/>
              </w:rPr>
            </w:pPr>
            <w:r w:rsidRPr="003F1CB8">
              <w:rPr>
                <w:bCs/>
              </w:rPr>
              <w:t>8.45-9.00</w:t>
            </w:r>
          </w:p>
        </w:tc>
      </w:tr>
      <w:tr w:rsidR="009D544A" w:rsidRPr="00CF37D5" w14:paraId="332FF5E9" w14:textId="77777777" w:rsidTr="009D544A">
        <w:trPr>
          <w:trHeight w:val="248"/>
        </w:trPr>
        <w:tc>
          <w:tcPr>
            <w:tcW w:w="1971" w:type="dxa"/>
            <w:tcBorders>
              <w:top w:val="single" w:sz="4" w:space="0" w:color="auto"/>
              <w:left w:val="single" w:sz="4" w:space="0" w:color="auto"/>
              <w:bottom w:val="single" w:sz="4" w:space="0" w:color="auto"/>
              <w:right w:val="single" w:sz="4" w:space="0" w:color="auto"/>
            </w:tcBorders>
            <w:shd w:val="clear" w:color="auto" w:fill="auto"/>
          </w:tcPr>
          <w:p w14:paraId="44B83A13" w14:textId="77777777" w:rsidR="009D544A" w:rsidRPr="00DA283A" w:rsidRDefault="009D544A" w:rsidP="009D544A">
            <w:pPr>
              <w:rPr>
                <w:bCs/>
                <w:szCs w:val="28"/>
              </w:rPr>
            </w:pPr>
            <w:r w:rsidRPr="00DA283A">
              <w:rPr>
                <w:bCs/>
                <w:szCs w:val="28"/>
              </w:rPr>
              <w:t>10.50-11.10</w:t>
            </w:r>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6A98B89A" w14:textId="77777777" w:rsidR="009D544A" w:rsidRPr="00DA283A" w:rsidRDefault="009D544A" w:rsidP="009D544A">
            <w:pPr>
              <w:rPr>
                <w:bCs/>
                <w:szCs w:val="28"/>
              </w:rPr>
            </w:pPr>
          </w:p>
        </w:tc>
        <w:tc>
          <w:tcPr>
            <w:tcW w:w="1922" w:type="dxa"/>
            <w:tcBorders>
              <w:top w:val="single" w:sz="4" w:space="0" w:color="auto"/>
              <w:left w:val="single" w:sz="4" w:space="0" w:color="auto"/>
              <w:bottom w:val="single" w:sz="4" w:space="0" w:color="auto"/>
              <w:right w:val="single" w:sz="4" w:space="0" w:color="auto"/>
            </w:tcBorders>
            <w:shd w:val="clear" w:color="auto" w:fill="auto"/>
          </w:tcPr>
          <w:p w14:paraId="7FEED3A4" w14:textId="77777777" w:rsidR="009D544A" w:rsidRPr="00DA283A" w:rsidRDefault="009D544A" w:rsidP="009D544A">
            <w:pPr>
              <w:rPr>
                <w:bCs/>
                <w:szCs w:val="28"/>
              </w:rPr>
            </w:pPr>
            <w:r w:rsidRPr="00DA283A">
              <w:rPr>
                <w:bCs/>
                <w:szCs w:val="28"/>
              </w:rPr>
              <w:t>8.20-8.35</w:t>
            </w: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083A49C5" w14:textId="77777777" w:rsidR="009D544A" w:rsidRPr="003F1CB8" w:rsidRDefault="009D544A" w:rsidP="009D544A">
            <w:pPr>
              <w:rPr>
                <w:bCs/>
                <w:szCs w:val="28"/>
              </w:rPr>
            </w:pP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3F2CC28A" w14:textId="77777777" w:rsidR="009D544A" w:rsidRPr="003F1CB8" w:rsidRDefault="009D544A" w:rsidP="009D544A">
            <w:pPr>
              <w:rPr>
                <w:bCs/>
              </w:rPr>
            </w:pPr>
          </w:p>
        </w:tc>
      </w:tr>
      <w:tr w:rsidR="009D544A" w:rsidRPr="00CF37D5" w14:paraId="25B41A96" w14:textId="77777777" w:rsidTr="009D544A">
        <w:trPr>
          <w:trHeight w:val="248"/>
        </w:trPr>
        <w:tc>
          <w:tcPr>
            <w:tcW w:w="1971" w:type="dxa"/>
            <w:tcBorders>
              <w:top w:val="single" w:sz="4" w:space="0" w:color="auto"/>
              <w:left w:val="single" w:sz="4" w:space="0" w:color="auto"/>
              <w:bottom w:val="single" w:sz="4" w:space="0" w:color="auto"/>
              <w:right w:val="single" w:sz="4" w:space="0" w:color="auto"/>
            </w:tcBorders>
            <w:shd w:val="clear" w:color="auto" w:fill="auto"/>
          </w:tcPr>
          <w:p w14:paraId="51F9B3F3" w14:textId="77777777" w:rsidR="009D544A" w:rsidRPr="00DA283A" w:rsidRDefault="009D544A" w:rsidP="009D544A">
            <w:pPr>
              <w:jc w:val="center"/>
              <w:rPr>
                <w:bCs/>
                <w:szCs w:val="28"/>
              </w:rPr>
            </w:pPr>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737955FA" w14:textId="77777777" w:rsidR="009D544A" w:rsidRPr="00DA283A" w:rsidRDefault="009D544A" w:rsidP="009D544A">
            <w:pPr>
              <w:jc w:val="center"/>
              <w:rPr>
                <w:bCs/>
                <w:szCs w:val="28"/>
              </w:rPr>
            </w:pPr>
            <w:r w:rsidRPr="00DA283A">
              <w:rPr>
                <w:bCs/>
                <w:szCs w:val="28"/>
              </w:rPr>
              <w:t>8.00-8.20</w:t>
            </w:r>
          </w:p>
        </w:tc>
        <w:tc>
          <w:tcPr>
            <w:tcW w:w="1922" w:type="dxa"/>
            <w:tcBorders>
              <w:top w:val="single" w:sz="4" w:space="0" w:color="auto"/>
              <w:left w:val="single" w:sz="4" w:space="0" w:color="auto"/>
              <w:bottom w:val="single" w:sz="4" w:space="0" w:color="auto"/>
              <w:right w:val="single" w:sz="4" w:space="0" w:color="auto"/>
            </w:tcBorders>
            <w:shd w:val="clear" w:color="auto" w:fill="auto"/>
          </w:tcPr>
          <w:p w14:paraId="10E45CD2" w14:textId="77777777" w:rsidR="009D544A" w:rsidRPr="00DA283A" w:rsidRDefault="009D544A" w:rsidP="009D544A">
            <w:pPr>
              <w:tabs>
                <w:tab w:val="left" w:pos="1725"/>
              </w:tabs>
              <w:rPr>
                <w:bCs/>
                <w:szCs w:val="28"/>
              </w:rPr>
            </w:pP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23C9A7A7" w14:textId="77777777" w:rsidR="009D544A" w:rsidRPr="003F1CB8" w:rsidRDefault="009D544A" w:rsidP="009D544A">
            <w:pPr>
              <w:jc w:val="center"/>
              <w:rPr>
                <w:bCs/>
                <w:szCs w:val="28"/>
              </w:rPr>
            </w:pPr>
            <w:r w:rsidRPr="003F1CB8">
              <w:rPr>
                <w:bCs/>
                <w:szCs w:val="28"/>
              </w:rPr>
              <w:t>10.50-11.05</w:t>
            </w: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0A317076" w14:textId="77777777" w:rsidR="009D544A" w:rsidRPr="003F1CB8" w:rsidRDefault="009D544A" w:rsidP="009D544A">
            <w:pPr>
              <w:tabs>
                <w:tab w:val="left" w:pos="1725"/>
              </w:tabs>
              <w:rPr>
                <w:bCs/>
                <w:szCs w:val="28"/>
              </w:rPr>
            </w:pPr>
          </w:p>
        </w:tc>
      </w:tr>
      <w:tr w:rsidR="009D544A" w:rsidRPr="00CF37D5" w14:paraId="33F2E3D5" w14:textId="77777777" w:rsidTr="009D544A">
        <w:trPr>
          <w:trHeight w:val="248"/>
        </w:trPr>
        <w:tc>
          <w:tcPr>
            <w:tcW w:w="1971" w:type="dxa"/>
            <w:tcBorders>
              <w:top w:val="single" w:sz="4" w:space="0" w:color="auto"/>
              <w:left w:val="single" w:sz="4" w:space="0" w:color="auto"/>
              <w:bottom w:val="single" w:sz="4" w:space="0" w:color="auto"/>
              <w:right w:val="single" w:sz="4" w:space="0" w:color="auto"/>
            </w:tcBorders>
            <w:shd w:val="clear" w:color="auto" w:fill="auto"/>
          </w:tcPr>
          <w:p w14:paraId="096CBD6B" w14:textId="77777777" w:rsidR="009D544A" w:rsidRPr="00DA283A" w:rsidRDefault="009D544A" w:rsidP="009D544A">
            <w:pPr>
              <w:rPr>
                <w:bCs/>
                <w:szCs w:val="28"/>
              </w:rPr>
            </w:pPr>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2BAB6BF1" w14:textId="77777777" w:rsidR="009D544A" w:rsidRPr="00DA283A" w:rsidRDefault="009D544A" w:rsidP="009D544A">
            <w:pPr>
              <w:rPr>
                <w:bCs/>
                <w:szCs w:val="28"/>
              </w:rPr>
            </w:pPr>
            <w:r w:rsidRPr="00DA283A">
              <w:rPr>
                <w:bCs/>
                <w:szCs w:val="28"/>
              </w:rPr>
              <w:t>8.20-8.35</w:t>
            </w:r>
          </w:p>
        </w:tc>
        <w:tc>
          <w:tcPr>
            <w:tcW w:w="1922" w:type="dxa"/>
            <w:tcBorders>
              <w:top w:val="single" w:sz="4" w:space="0" w:color="auto"/>
              <w:left w:val="single" w:sz="4" w:space="0" w:color="auto"/>
              <w:bottom w:val="single" w:sz="4" w:space="0" w:color="auto"/>
              <w:right w:val="single" w:sz="4" w:space="0" w:color="auto"/>
            </w:tcBorders>
            <w:shd w:val="clear" w:color="auto" w:fill="auto"/>
          </w:tcPr>
          <w:p w14:paraId="6A58CD9F" w14:textId="77777777" w:rsidR="009D544A" w:rsidRPr="00DA283A" w:rsidRDefault="009D544A" w:rsidP="009D544A">
            <w:pPr>
              <w:tabs>
                <w:tab w:val="left" w:pos="1725"/>
              </w:tabs>
              <w:rPr>
                <w:bCs/>
                <w:szCs w:val="28"/>
              </w:rPr>
            </w:pP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6BD53B21" w14:textId="77777777" w:rsidR="009D544A" w:rsidRPr="003F1CB8" w:rsidRDefault="009D544A" w:rsidP="009D544A">
            <w:pPr>
              <w:rPr>
                <w:bCs/>
                <w:szCs w:val="28"/>
              </w:rPr>
            </w:pPr>
            <w:r w:rsidRPr="003F1CB8">
              <w:rPr>
                <w:bCs/>
                <w:szCs w:val="28"/>
              </w:rPr>
              <w:t>11.05-11.20</w:t>
            </w: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6E4A502E" w14:textId="77777777" w:rsidR="009D544A" w:rsidRPr="003F1CB8" w:rsidRDefault="009D544A" w:rsidP="009D544A">
            <w:pPr>
              <w:tabs>
                <w:tab w:val="left" w:pos="1725"/>
              </w:tabs>
              <w:rPr>
                <w:bCs/>
                <w:szCs w:val="28"/>
              </w:rPr>
            </w:pPr>
          </w:p>
        </w:tc>
      </w:tr>
      <w:tr w:rsidR="009D544A" w:rsidRPr="00CF37D5" w14:paraId="050832CB" w14:textId="77777777" w:rsidTr="009D544A">
        <w:trPr>
          <w:trHeight w:val="237"/>
        </w:trPr>
        <w:tc>
          <w:tcPr>
            <w:tcW w:w="1971" w:type="dxa"/>
            <w:tcBorders>
              <w:top w:val="single" w:sz="4" w:space="0" w:color="auto"/>
              <w:left w:val="single" w:sz="4" w:space="0" w:color="auto"/>
              <w:bottom w:val="single" w:sz="4" w:space="0" w:color="auto"/>
              <w:right w:val="single" w:sz="4" w:space="0" w:color="auto"/>
            </w:tcBorders>
            <w:shd w:val="clear" w:color="auto" w:fill="auto"/>
          </w:tcPr>
          <w:p w14:paraId="081B243F" w14:textId="77777777" w:rsidR="009D544A" w:rsidRPr="00DA283A" w:rsidRDefault="009D544A" w:rsidP="009D544A">
            <w:pPr>
              <w:rPr>
                <w:bCs/>
                <w:szCs w:val="28"/>
              </w:rPr>
            </w:pPr>
            <w:r w:rsidRPr="00DA283A">
              <w:rPr>
                <w:bCs/>
                <w:szCs w:val="28"/>
              </w:rPr>
              <w:t>11.10-11.30</w:t>
            </w:r>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144A2B67" w14:textId="77777777" w:rsidR="009D544A" w:rsidRPr="00DA283A" w:rsidRDefault="009D544A" w:rsidP="009D544A">
            <w:pPr>
              <w:rPr>
                <w:bCs/>
                <w:szCs w:val="28"/>
              </w:rPr>
            </w:pPr>
          </w:p>
        </w:tc>
        <w:tc>
          <w:tcPr>
            <w:tcW w:w="1922" w:type="dxa"/>
            <w:tcBorders>
              <w:top w:val="single" w:sz="4" w:space="0" w:color="auto"/>
              <w:left w:val="single" w:sz="4" w:space="0" w:color="auto"/>
              <w:bottom w:val="single" w:sz="4" w:space="0" w:color="auto"/>
              <w:right w:val="single" w:sz="4" w:space="0" w:color="auto"/>
            </w:tcBorders>
            <w:shd w:val="clear" w:color="auto" w:fill="auto"/>
          </w:tcPr>
          <w:p w14:paraId="7C6FCFD4" w14:textId="77777777" w:rsidR="009D544A" w:rsidRPr="00DA283A" w:rsidRDefault="009D544A" w:rsidP="009D544A">
            <w:pPr>
              <w:rPr>
                <w:bCs/>
                <w:szCs w:val="28"/>
              </w:rPr>
            </w:pPr>
            <w:r w:rsidRPr="00DA283A">
              <w:rPr>
                <w:bCs/>
                <w:szCs w:val="28"/>
              </w:rPr>
              <w:t>8.45-9.00</w:t>
            </w: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6884E7CE" w14:textId="77777777" w:rsidR="009D544A" w:rsidRPr="003F1CB8" w:rsidRDefault="009D544A" w:rsidP="009D544A">
            <w:pPr>
              <w:jc w:val="center"/>
              <w:rPr>
                <w:bCs/>
                <w:szCs w:val="28"/>
              </w:rPr>
            </w:pP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4DBDCA56" w14:textId="77777777" w:rsidR="009D544A" w:rsidRPr="003F1CB8" w:rsidRDefault="009D544A" w:rsidP="009D544A">
            <w:pPr>
              <w:rPr>
                <w:bCs/>
                <w:szCs w:val="28"/>
              </w:rPr>
            </w:pPr>
            <w:r w:rsidRPr="003F1CB8">
              <w:rPr>
                <w:bCs/>
                <w:szCs w:val="28"/>
              </w:rPr>
              <w:t>11.10-10.30</w:t>
            </w:r>
          </w:p>
        </w:tc>
      </w:tr>
      <w:tr w:rsidR="009D544A" w:rsidRPr="00CF37D5" w14:paraId="171989EC" w14:textId="77777777" w:rsidTr="009D544A">
        <w:trPr>
          <w:trHeight w:val="248"/>
        </w:trPr>
        <w:tc>
          <w:tcPr>
            <w:tcW w:w="1971" w:type="dxa"/>
            <w:tcBorders>
              <w:top w:val="single" w:sz="4" w:space="0" w:color="auto"/>
              <w:left w:val="single" w:sz="4" w:space="0" w:color="auto"/>
              <w:bottom w:val="single" w:sz="4" w:space="0" w:color="auto"/>
              <w:right w:val="single" w:sz="4" w:space="0" w:color="auto"/>
            </w:tcBorders>
            <w:shd w:val="clear" w:color="auto" w:fill="auto"/>
          </w:tcPr>
          <w:p w14:paraId="2691384A" w14:textId="77777777" w:rsidR="009D544A" w:rsidRPr="00DA283A" w:rsidRDefault="009D544A" w:rsidP="009D544A">
            <w:pPr>
              <w:rPr>
                <w:bCs/>
                <w:szCs w:val="28"/>
              </w:rPr>
            </w:pPr>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2C293E9C" w14:textId="77777777" w:rsidR="009D544A" w:rsidRPr="00DA283A" w:rsidRDefault="009D544A" w:rsidP="009D544A">
            <w:pPr>
              <w:jc w:val="center"/>
              <w:rPr>
                <w:bCs/>
                <w:szCs w:val="28"/>
              </w:rPr>
            </w:pPr>
            <w:r w:rsidRPr="00DA283A">
              <w:rPr>
                <w:bCs/>
                <w:szCs w:val="28"/>
              </w:rPr>
              <w:t>10.50-11.05</w:t>
            </w:r>
          </w:p>
        </w:tc>
        <w:tc>
          <w:tcPr>
            <w:tcW w:w="1922" w:type="dxa"/>
            <w:tcBorders>
              <w:top w:val="single" w:sz="4" w:space="0" w:color="auto"/>
              <w:left w:val="single" w:sz="4" w:space="0" w:color="auto"/>
              <w:bottom w:val="single" w:sz="4" w:space="0" w:color="auto"/>
              <w:right w:val="single" w:sz="4" w:space="0" w:color="auto"/>
            </w:tcBorders>
            <w:shd w:val="clear" w:color="auto" w:fill="auto"/>
          </w:tcPr>
          <w:p w14:paraId="4553A456" w14:textId="77777777" w:rsidR="009D544A" w:rsidRPr="00DA283A" w:rsidRDefault="009D544A" w:rsidP="009D544A">
            <w:pPr>
              <w:rPr>
                <w:bCs/>
                <w:szCs w:val="28"/>
              </w:rPr>
            </w:pP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34D463E4" w14:textId="77777777" w:rsidR="009D544A" w:rsidRPr="003F1CB8" w:rsidRDefault="009D544A" w:rsidP="009D544A">
            <w:pPr>
              <w:rPr>
                <w:bCs/>
                <w:szCs w:val="28"/>
              </w:rPr>
            </w:pPr>
            <w:r w:rsidRPr="003F1CB8">
              <w:rPr>
                <w:bCs/>
                <w:szCs w:val="28"/>
              </w:rPr>
              <w:t>11.20-11.40</w:t>
            </w: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5308E3D7" w14:textId="77777777" w:rsidR="009D544A" w:rsidRPr="003F1CB8" w:rsidRDefault="009D544A" w:rsidP="009D544A">
            <w:pPr>
              <w:rPr>
                <w:bCs/>
                <w:szCs w:val="28"/>
              </w:rPr>
            </w:pPr>
          </w:p>
        </w:tc>
      </w:tr>
      <w:tr w:rsidR="009D544A" w:rsidRPr="00CF37D5" w14:paraId="6A5DC9E2" w14:textId="77777777" w:rsidTr="009D544A">
        <w:trPr>
          <w:trHeight w:val="248"/>
        </w:trPr>
        <w:tc>
          <w:tcPr>
            <w:tcW w:w="1971" w:type="dxa"/>
            <w:tcBorders>
              <w:top w:val="single" w:sz="4" w:space="0" w:color="auto"/>
              <w:left w:val="single" w:sz="4" w:space="0" w:color="auto"/>
              <w:bottom w:val="single" w:sz="4" w:space="0" w:color="auto"/>
              <w:right w:val="single" w:sz="4" w:space="0" w:color="auto"/>
            </w:tcBorders>
            <w:shd w:val="clear" w:color="auto" w:fill="auto"/>
          </w:tcPr>
          <w:p w14:paraId="49CCDBE8" w14:textId="77777777" w:rsidR="009D544A" w:rsidRPr="00DA283A" w:rsidRDefault="009D544A" w:rsidP="009D544A">
            <w:pPr>
              <w:rPr>
                <w:bCs/>
                <w:szCs w:val="28"/>
              </w:rPr>
            </w:pPr>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531D1D76" w14:textId="77777777" w:rsidR="009D544A" w:rsidRPr="00DA283A" w:rsidRDefault="009D544A" w:rsidP="009D544A">
            <w:pPr>
              <w:rPr>
                <w:bCs/>
                <w:szCs w:val="28"/>
              </w:rPr>
            </w:pPr>
            <w:r w:rsidRPr="00DA283A">
              <w:rPr>
                <w:bCs/>
                <w:szCs w:val="28"/>
              </w:rPr>
              <w:t>8.45-9.00</w:t>
            </w:r>
          </w:p>
        </w:tc>
        <w:tc>
          <w:tcPr>
            <w:tcW w:w="1922" w:type="dxa"/>
            <w:tcBorders>
              <w:top w:val="single" w:sz="4" w:space="0" w:color="auto"/>
              <w:left w:val="single" w:sz="4" w:space="0" w:color="auto"/>
              <w:bottom w:val="single" w:sz="4" w:space="0" w:color="auto"/>
              <w:right w:val="single" w:sz="4" w:space="0" w:color="auto"/>
            </w:tcBorders>
            <w:shd w:val="clear" w:color="auto" w:fill="auto"/>
          </w:tcPr>
          <w:p w14:paraId="1F000AF7" w14:textId="77777777" w:rsidR="009D544A" w:rsidRPr="00DA283A" w:rsidRDefault="009D544A" w:rsidP="009D544A">
            <w:pPr>
              <w:rPr>
                <w:bCs/>
                <w:szCs w:val="28"/>
              </w:rPr>
            </w:pP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5FB16A10" w14:textId="77777777" w:rsidR="009D544A" w:rsidRPr="003F1CB8" w:rsidRDefault="009D544A" w:rsidP="009D544A">
            <w:pPr>
              <w:tabs>
                <w:tab w:val="left" w:pos="1725"/>
              </w:tabs>
              <w:rPr>
                <w:bCs/>
                <w:szCs w:val="28"/>
              </w:rPr>
            </w:pPr>
            <w:r w:rsidRPr="003F1CB8">
              <w:rPr>
                <w:bCs/>
                <w:szCs w:val="28"/>
              </w:rPr>
              <w:t>11.40-12.00</w:t>
            </w: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343EDAD4" w14:textId="77777777" w:rsidR="009D544A" w:rsidRPr="003F1CB8" w:rsidRDefault="009D544A" w:rsidP="009D544A">
            <w:pPr>
              <w:jc w:val="center"/>
              <w:rPr>
                <w:bCs/>
                <w:szCs w:val="28"/>
              </w:rPr>
            </w:pPr>
          </w:p>
        </w:tc>
      </w:tr>
      <w:tr w:rsidR="009D544A" w:rsidRPr="00CF37D5" w14:paraId="17F14F03" w14:textId="77777777" w:rsidTr="009D544A">
        <w:trPr>
          <w:trHeight w:val="248"/>
        </w:trPr>
        <w:tc>
          <w:tcPr>
            <w:tcW w:w="1971" w:type="dxa"/>
            <w:tcBorders>
              <w:top w:val="single" w:sz="4" w:space="0" w:color="auto"/>
              <w:left w:val="single" w:sz="4" w:space="0" w:color="auto"/>
              <w:bottom w:val="single" w:sz="4" w:space="0" w:color="auto"/>
              <w:right w:val="single" w:sz="4" w:space="0" w:color="auto"/>
            </w:tcBorders>
            <w:shd w:val="clear" w:color="auto" w:fill="auto"/>
          </w:tcPr>
          <w:p w14:paraId="2B16DF42" w14:textId="77777777" w:rsidR="009D544A" w:rsidRPr="00DA283A" w:rsidRDefault="009D544A" w:rsidP="009D544A">
            <w:pPr>
              <w:rPr>
                <w:bCs/>
                <w:szCs w:val="28"/>
              </w:rPr>
            </w:pPr>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277FBFFE" w14:textId="77777777" w:rsidR="009D544A" w:rsidRPr="00DA283A" w:rsidRDefault="009D544A" w:rsidP="009D544A">
            <w:pPr>
              <w:rPr>
                <w:bCs/>
                <w:szCs w:val="28"/>
              </w:rPr>
            </w:pPr>
            <w:r w:rsidRPr="00DA283A">
              <w:rPr>
                <w:bCs/>
                <w:szCs w:val="28"/>
              </w:rPr>
              <w:t>11.05-11.20</w:t>
            </w:r>
          </w:p>
        </w:tc>
        <w:tc>
          <w:tcPr>
            <w:tcW w:w="1922" w:type="dxa"/>
            <w:tcBorders>
              <w:top w:val="single" w:sz="4" w:space="0" w:color="auto"/>
              <w:left w:val="single" w:sz="4" w:space="0" w:color="auto"/>
              <w:bottom w:val="single" w:sz="4" w:space="0" w:color="auto"/>
              <w:right w:val="single" w:sz="4" w:space="0" w:color="auto"/>
            </w:tcBorders>
            <w:shd w:val="clear" w:color="auto" w:fill="auto"/>
          </w:tcPr>
          <w:p w14:paraId="6AF54505" w14:textId="77777777" w:rsidR="009D544A" w:rsidRPr="00DA283A" w:rsidRDefault="009D544A" w:rsidP="009D544A">
            <w:pPr>
              <w:rPr>
                <w:bCs/>
                <w:szCs w:val="28"/>
              </w:rPr>
            </w:pP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5E65B12C" w14:textId="77777777" w:rsidR="009D544A" w:rsidRPr="003F1CB8" w:rsidRDefault="009D544A" w:rsidP="009D544A">
            <w:pPr>
              <w:tabs>
                <w:tab w:val="left" w:pos="1725"/>
              </w:tabs>
              <w:rPr>
                <w:bCs/>
                <w:szCs w:val="28"/>
              </w:rPr>
            </w:pPr>
            <w:r w:rsidRPr="003F1CB8">
              <w:rPr>
                <w:bCs/>
                <w:szCs w:val="28"/>
              </w:rPr>
              <w:t>8.45-9.00</w:t>
            </w: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7E4AD599" w14:textId="77777777" w:rsidR="009D544A" w:rsidRPr="003F1CB8" w:rsidRDefault="009D544A" w:rsidP="009D544A">
            <w:pPr>
              <w:rPr>
                <w:bCs/>
                <w:szCs w:val="28"/>
              </w:rPr>
            </w:pPr>
          </w:p>
        </w:tc>
      </w:tr>
      <w:tr w:rsidR="009D544A" w:rsidRPr="00CF37D5" w14:paraId="2EDED03A" w14:textId="77777777" w:rsidTr="009D544A">
        <w:trPr>
          <w:trHeight w:val="248"/>
        </w:trPr>
        <w:tc>
          <w:tcPr>
            <w:tcW w:w="1971" w:type="dxa"/>
            <w:tcBorders>
              <w:top w:val="single" w:sz="4" w:space="0" w:color="auto"/>
              <w:left w:val="single" w:sz="4" w:space="0" w:color="auto"/>
              <w:bottom w:val="single" w:sz="4" w:space="0" w:color="auto"/>
              <w:right w:val="single" w:sz="4" w:space="0" w:color="auto"/>
            </w:tcBorders>
            <w:shd w:val="clear" w:color="auto" w:fill="auto"/>
          </w:tcPr>
          <w:p w14:paraId="1F70E675" w14:textId="77777777" w:rsidR="009D544A" w:rsidRPr="00DA283A" w:rsidRDefault="009D544A" w:rsidP="009D544A">
            <w:pPr>
              <w:rPr>
                <w:bCs/>
              </w:rPr>
            </w:pPr>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4945CB1A" w14:textId="77777777" w:rsidR="009D544A" w:rsidRPr="00DA283A" w:rsidRDefault="009D544A" w:rsidP="009D544A">
            <w:pPr>
              <w:rPr>
                <w:bCs/>
                <w:szCs w:val="28"/>
              </w:rPr>
            </w:pPr>
            <w:r w:rsidRPr="00DA283A">
              <w:rPr>
                <w:bCs/>
                <w:szCs w:val="28"/>
              </w:rPr>
              <w:t>11.20-11.40</w:t>
            </w:r>
          </w:p>
        </w:tc>
        <w:tc>
          <w:tcPr>
            <w:tcW w:w="1922" w:type="dxa"/>
            <w:tcBorders>
              <w:top w:val="single" w:sz="4" w:space="0" w:color="auto"/>
              <w:left w:val="single" w:sz="4" w:space="0" w:color="auto"/>
              <w:bottom w:val="single" w:sz="4" w:space="0" w:color="auto"/>
              <w:right w:val="single" w:sz="4" w:space="0" w:color="auto"/>
            </w:tcBorders>
            <w:shd w:val="clear" w:color="auto" w:fill="auto"/>
          </w:tcPr>
          <w:p w14:paraId="158D91EB" w14:textId="77777777" w:rsidR="009D544A" w:rsidRPr="00DA283A" w:rsidRDefault="009D544A" w:rsidP="009D544A">
            <w:pPr>
              <w:rPr>
                <w:bCs/>
                <w:szCs w:val="28"/>
              </w:rPr>
            </w:pP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7323A64E" w14:textId="77777777" w:rsidR="009D544A" w:rsidRPr="003F1CB8" w:rsidRDefault="009D544A" w:rsidP="009D544A">
            <w:pPr>
              <w:rPr>
                <w:bCs/>
                <w:szCs w:val="28"/>
              </w:rPr>
            </w:pPr>
            <w:r w:rsidRPr="003F1CB8">
              <w:rPr>
                <w:bCs/>
                <w:szCs w:val="28"/>
              </w:rPr>
              <w:t>8.00-8.20</w:t>
            </w: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39AFF88B" w14:textId="77777777" w:rsidR="009D544A" w:rsidRPr="003F1CB8" w:rsidRDefault="009D544A" w:rsidP="009D544A">
            <w:pPr>
              <w:rPr>
                <w:bCs/>
                <w:szCs w:val="28"/>
              </w:rPr>
            </w:pPr>
          </w:p>
        </w:tc>
      </w:tr>
      <w:tr w:rsidR="009D544A" w:rsidRPr="00CF37D5" w14:paraId="4A1E3AFA" w14:textId="77777777" w:rsidTr="009D544A">
        <w:trPr>
          <w:trHeight w:val="248"/>
        </w:trPr>
        <w:tc>
          <w:tcPr>
            <w:tcW w:w="1971" w:type="dxa"/>
            <w:tcBorders>
              <w:top w:val="single" w:sz="4" w:space="0" w:color="auto"/>
              <w:left w:val="single" w:sz="4" w:space="0" w:color="auto"/>
              <w:bottom w:val="single" w:sz="4" w:space="0" w:color="auto"/>
              <w:right w:val="single" w:sz="4" w:space="0" w:color="auto"/>
            </w:tcBorders>
            <w:shd w:val="clear" w:color="auto" w:fill="auto"/>
          </w:tcPr>
          <w:p w14:paraId="34E711D8" w14:textId="77777777" w:rsidR="009D544A" w:rsidRPr="00DA283A" w:rsidRDefault="009D544A" w:rsidP="009D544A">
            <w:pPr>
              <w:rPr>
                <w:bCs/>
              </w:rPr>
            </w:pPr>
            <w:r w:rsidRPr="00DA283A">
              <w:rPr>
                <w:bCs/>
              </w:rPr>
              <w:t>11.30-11.50</w:t>
            </w:r>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1FA45DF8" w14:textId="77777777" w:rsidR="009D544A" w:rsidRPr="00C43154" w:rsidRDefault="009D544A" w:rsidP="009D544A">
            <w:pPr>
              <w:rPr>
                <w:b/>
                <w:szCs w:val="28"/>
              </w:rPr>
            </w:pPr>
          </w:p>
        </w:tc>
        <w:tc>
          <w:tcPr>
            <w:tcW w:w="1922" w:type="dxa"/>
            <w:tcBorders>
              <w:top w:val="single" w:sz="4" w:space="0" w:color="auto"/>
              <w:left w:val="single" w:sz="4" w:space="0" w:color="auto"/>
              <w:bottom w:val="single" w:sz="4" w:space="0" w:color="auto"/>
              <w:right w:val="single" w:sz="4" w:space="0" w:color="auto"/>
            </w:tcBorders>
            <w:shd w:val="clear" w:color="auto" w:fill="auto"/>
          </w:tcPr>
          <w:p w14:paraId="7FB5A60B" w14:textId="77777777" w:rsidR="009D544A" w:rsidRPr="00DA283A" w:rsidRDefault="009D544A" w:rsidP="009D544A">
            <w:pPr>
              <w:rPr>
                <w:bCs/>
                <w:szCs w:val="28"/>
              </w:rPr>
            </w:pP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76AFE19D" w14:textId="77777777" w:rsidR="009D544A" w:rsidRPr="003F1CB8" w:rsidRDefault="009D544A" w:rsidP="009D544A">
            <w:pPr>
              <w:rPr>
                <w:bCs/>
                <w:szCs w:val="28"/>
              </w:rPr>
            </w:pPr>
            <w:r w:rsidRPr="003F1CB8">
              <w:rPr>
                <w:bCs/>
                <w:szCs w:val="28"/>
              </w:rPr>
              <w:t>8.20-8.35</w:t>
            </w: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546F3A59" w14:textId="77777777" w:rsidR="009D544A" w:rsidRPr="003F1CB8" w:rsidRDefault="009D544A" w:rsidP="009D544A">
            <w:pPr>
              <w:jc w:val="center"/>
              <w:rPr>
                <w:bCs/>
                <w:szCs w:val="28"/>
              </w:rPr>
            </w:pPr>
          </w:p>
        </w:tc>
      </w:tr>
      <w:tr w:rsidR="009D544A" w:rsidRPr="00CF37D5" w14:paraId="479F2FB7" w14:textId="77777777" w:rsidTr="009D544A">
        <w:trPr>
          <w:trHeight w:val="175"/>
        </w:trPr>
        <w:tc>
          <w:tcPr>
            <w:tcW w:w="1971" w:type="dxa"/>
            <w:tcBorders>
              <w:top w:val="single" w:sz="4" w:space="0" w:color="auto"/>
              <w:left w:val="single" w:sz="4" w:space="0" w:color="auto"/>
              <w:bottom w:val="single" w:sz="4" w:space="0" w:color="auto"/>
              <w:right w:val="single" w:sz="4" w:space="0" w:color="auto"/>
            </w:tcBorders>
            <w:shd w:val="clear" w:color="auto" w:fill="auto"/>
          </w:tcPr>
          <w:p w14:paraId="04C97013" w14:textId="77777777" w:rsidR="009D544A" w:rsidRPr="00CF37D5" w:rsidRDefault="009D544A" w:rsidP="009D544A">
            <w:pPr>
              <w:rPr>
                <w:b/>
              </w:rPr>
            </w:pPr>
            <w:r w:rsidRPr="00DA283A">
              <w:rPr>
                <w:bCs/>
                <w:szCs w:val="28"/>
              </w:rPr>
              <w:t>8.45-9.00</w:t>
            </w:r>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3EDD47EB" w14:textId="77777777" w:rsidR="009D544A" w:rsidRPr="00C43154" w:rsidRDefault="009D544A" w:rsidP="009D544A">
            <w:pPr>
              <w:rPr>
                <w:b/>
                <w:szCs w:val="28"/>
              </w:rPr>
            </w:pPr>
          </w:p>
        </w:tc>
        <w:tc>
          <w:tcPr>
            <w:tcW w:w="1922" w:type="dxa"/>
            <w:tcBorders>
              <w:top w:val="single" w:sz="4" w:space="0" w:color="auto"/>
              <w:left w:val="single" w:sz="4" w:space="0" w:color="auto"/>
              <w:bottom w:val="single" w:sz="4" w:space="0" w:color="auto"/>
              <w:right w:val="single" w:sz="4" w:space="0" w:color="auto"/>
            </w:tcBorders>
            <w:shd w:val="clear" w:color="auto" w:fill="auto"/>
          </w:tcPr>
          <w:p w14:paraId="4A1CD2FE" w14:textId="77777777" w:rsidR="009D544A" w:rsidRPr="00DA283A" w:rsidRDefault="009D544A" w:rsidP="009D544A">
            <w:pPr>
              <w:rPr>
                <w:bCs/>
                <w:szCs w:val="28"/>
              </w:rPr>
            </w:pPr>
            <w:r w:rsidRPr="00DA283A">
              <w:rPr>
                <w:bCs/>
                <w:szCs w:val="28"/>
              </w:rPr>
              <w:t>8.00-8.20</w:t>
            </w: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4ED74532" w14:textId="77777777" w:rsidR="009D544A" w:rsidRPr="00CF37D5" w:rsidRDefault="009D544A" w:rsidP="009D544A">
            <w:pPr>
              <w:jc w:val="center"/>
              <w:rPr>
                <w:b/>
              </w:rPr>
            </w:pP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338670B9" w14:textId="77777777" w:rsidR="009D544A" w:rsidRPr="003F1CB8" w:rsidRDefault="009D544A" w:rsidP="009D544A">
            <w:pPr>
              <w:rPr>
                <w:bCs/>
                <w:szCs w:val="28"/>
              </w:rPr>
            </w:pPr>
            <w:r w:rsidRPr="003F1CB8">
              <w:rPr>
                <w:bCs/>
                <w:szCs w:val="28"/>
              </w:rPr>
              <w:t>10.30-10.50</w:t>
            </w:r>
          </w:p>
        </w:tc>
      </w:tr>
      <w:tr w:rsidR="009D544A" w:rsidRPr="00CF37D5" w14:paraId="6B2CAC91" w14:textId="77777777" w:rsidTr="009D544A">
        <w:trPr>
          <w:trHeight w:val="310"/>
        </w:trPr>
        <w:tc>
          <w:tcPr>
            <w:tcW w:w="1971" w:type="dxa"/>
            <w:tcBorders>
              <w:top w:val="single" w:sz="4" w:space="0" w:color="auto"/>
              <w:left w:val="single" w:sz="4" w:space="0" w:color="auto"/>
              <w:bottom w:val="single" w:sz="4" w:space="0" w:color="auto"/>
              <w:right w:val="single" w:sz="4" w:space="0" w:color="auto"/>
            </w:tcBorders>
            <w:shd w:val="clear" w:color="auto" w:fill="auto"/>
          </w:tcPr>
          <w:p w14:paraId="40F65666" w14:textId="77777777" w:rsidR="009D544A" w:rsidRPr="00CF37D5" w:rsidRDefault="009D544A" w:rsidP="009D544A">
            <w:pPr>
              <w:jc w:val="center"/>
              <w:rPr>
                <w:b/>
              </w:rPr>
            </w:pPr>
            <w:r w:rsidRPr="00DA283A">
              <w:rPr>
                <w:bCs/>
                <w:szCs w:val="28"/>
              </w:rPr>
              <w:t>10.30-10-50</w:t>
            </w:r>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455D5581" w14:textId="77777777" w:rsidR="009D544A" w:rsidRPr="00C43154" w:rsidRDefault="009D544A" w:rsidP="009D544A">
            <w:pPr>
              <w:rPr>
                <w:b/>
                <w:szCs w:val="28"/>
              </w:rPr>
            </w:pPr>
          </w:p>
        </w:tc>
        <w:tc>
          <w:tcPr>
            <w:tcW w:w="1922" w:type="dxa"/>
            <w:tcBorders>
              <w:top w:val="single" w:sz="4" w:space="0" w:color="auto"/>
              <w:left w:val="single" w:sz="4" w:space="0" w:color="auto"/>
              <w:bottom w:val="single" w:sz="4" w:space="0" w:color="auto"/>
              <w:right w:val="single" w:sz="4" w:space="0" w:color="auto"/>
            </w:tcBorders>
            <w:shd w:val="clear" w:color="auto" w:fill="auto"/>
          </w:tcPr>
          <w:p w14:paraId="28A61686" w14:textId="77777777" w:rsidR="009D544A" w:rsidRPr="00C43154" w:rsidRDefault="009D544A" w:rsidP="009D544A">
            <w:pPr>
              <w:rPr>
                <w:b/>
                <w:szCs w:val="28"/>
              </w:rPr>
            </w:pP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06BAD24C" w14:textId="77777777" w:rsidR="009D544A" w:rsidRPr="00CF37D5" w:rsidRDefault="009D544A" w:rsidP="009D544A">
            <w:pPr>
              <w:rPr>
                <w:b/>
              </w:rPr>
            </w:pP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48226941" w14:textId="77777777" w:rsidR="009D544A" w:rsidRPr="003F1CB8" w:rsidRDefault="009D544A" w:rsidP="009D544A">
            <w:pPr>
              <w:rPr>
                <w:bCs/>
                <w:szCs w:val="28"/>
              </w:rPr>
            </w:pPr>
            <w:r w:rsidRPr="003F1CB8">
              <w:rPr>
                <w:bCs/>
              </w:rPr>
              <w:t>11.10-11.30</w:t>
            </w:r>
          </w:p>
        </w:tc>
      </w:tr>
      <w:tr w:rsidR="009D544A" w:rsidRPr="00CF37D5" w14:paraId="74A63D90" w14:textId="77777777" w:rsidTr="009D544A">
        <w:trPr>
          <w:trHeight w:val="310"/>
        </w:trPr>
        <w:tc>
          <w:tcPr>
            <w:tcW w:w="1971" w:type="dxa"/>
            <w:tcBorders>
              <w:top w:val="single" w:sz="4" w:space="0" w:color="auto"/>
              <w:left w:val="single" w:sz="4" w:space="0" w:color="auto"/>
              <w:bottom w:val="single" w:sz="4" w:space="0" w:color="auto"/>
              <w:right w:val="single" w:sz="4" w:space="0" w:color="auto"/>
            </w:tcBorders>
            <w:shd w:val="clear" w:color="auto" w:fill="auto"/>
          </w:tcPr>
          <w:p w14:paraId="2BE51B3B" w14:textId="77777777" w:rsidR="009D544A" w:rsidRPr="00CF37D5" w:rsidRDefault="009D544A" w:rsidP="009D544A">
            <w:pPr>
              <w:jc w:val="center"/>
              <w:rPr>
                <w:b/>
              </w:rPr>
            </w:pPr>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0F527749" w14:textId="77777777" w:rsidR="009D544A" w:rsidRPr="00C43154" w:rsidRDefault="009D544A" w:rsidP="009D544A">
            <w:pPr>
              <w:tabs>
                <w:tab w:val="left" w:pos="1725"/>
              </w:tabs>
              <w:rPr>
                <w:b/>
                <w:szCs w:val="28"/>
              </w:rPr>
            </w:pPr>
          </w:p>
        </w:tc>
        <w:tc>
          <w:tcPr>
            <w:tcW w:w="1922" w:type="dxa"/>
            <w:tcBorders>
              <w:top w:val="single" w:sz="4" w:space="0" w:color="auto"/>
              <w:left w:val="single" w:sz="4" w:space="0" w:color="auto"/>
              <w:bottom w:val="single" w:sz="4" w:space="0" w:color="auto"/>
              <w:right w:val="single" w:sz="4" w:space="0" w:color="auto"/>
            </w:tcBorders>
            <w:shd w:val="clear" w:color="auto" w:fill="auto"/>
          </w:tcPr>
          <w:p w14:paraId="69B6DE9E" w14:textId="77777777" w:rsidR="009D544A" w:rsidRPr="00C43154" w:rsidRDefault="009D544A" w:rsidP="009D544A">
            <w:pPr>
              <w:rPr>
                <w:b/>
                <w:szCs w:val="28"/>
              </w:rPr>
            </w:pP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27874EF5" w14:textId="77777777" w:rsidR="009D544A" w:rsidRPr="00CF37D5" w:rsidRDefault="009D544A" w:rsidP="009D544A">
            <w:pPr>
              <w:rPr>
                <w:b/>
              </w:rPr>
            </w:pP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0CECD4A4" w14:textId="77777777" w:rsidR="009D544A" w:rsidRPr="008558A4" w:rsidRDefault="009D544A" w:rsidP="009D544A">
            <w:pPr>
              <w:rPr>
                <w:b/>
                <w:szCs w:val="28"/>
              </w:rPr>
            </w:pPr>
          </w:p>
        </w:tc>
      </w:tr>
    </w:tbl>
    <w:p w14:paraId="51758AB5" w14:textId="77777777" w:rsidR="00411513" w:rsidRPr="00CF37D5" w:rsidRDefault="00411513" w:rsidP="00411513">
      <w:pPr>
        <w:jc w:val="center"/>
        <w:rPr>
          <w:b/>
        </w:rPr>
      </w:pPr>
    </w:p>
    <w:bookmarkEnd w:id="18"/>
    <w:p w14:paraId="25781AC6" w14:textId="77777777" w:rsidR="00944E91" w:rsidRPr="00794852" w:rsidRDefault="00944E91" w:rsidP="00944E91">
      <w:pPr>
        <w:ind w:left="-567"/>
        <w:jc w:val="center"/>
      </w:pPr>
      <w:r w:rsidRPr="00794852">
        <w:rPr>
          <w:b/>
          <w:bCs/>
          <w:color w:val="000000"/>
        </w:rPr>
        <w:t>ОРГАНИЗОВАННАЯ ОБРАЗОВАТЕЛЬНАЯ ДЕЯТЕЛЬНОСТЬ</w:t>
      </w:r>
    </w:p>
    <w:p w14:paraId="453DD939" w14:textId="77777777" w:rsidR="00944E91" w:rsidRPr="00794852" w:rsidRDefault="00944E91" w:rsidP="00944E91"/>
    <w:tbl>
      <w:tblPr>
        <w:tblW w:w="0" w:type="auto"/>
        <w:tblCellMar>
          <w:top w:w="15" w:type="dxa"/>
          <w:left w:w="15" w:type="dxa"/>
          <w:bottom w:w="15" w:type="dxa"/>
          <w:right w:w="15" w:type="dxa"/>
        </w:tblCellMar>
        <w:tblLook w:val="04A0" w:firstRow="1" w:lastRow="0" w:firstColumn="1" w:lastColumn="0" w:noHBand="0" w:noVBand="1"/>
      </w:tblPr>
      <w:tblGrid>
        <w:gridCol w:w="1672"/>
        <w:gridCol w:w="7863"/>
        <w:gridCol w:w="36"/>
      </w:tblGrid>
      <w:tr w:rsidR="00944E91" w:rsidRPr="009D544A" w14:paraId="26586BC1" w14:textId="77777777" w:rsidTr="005864B6">
        <w:trPr>
          <w:gridAfter w:val="1"/>
          <w:trHeight w:val="13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C33173" w14:textId="77777777" w:rsidR="00944E91" w:rsidRPr="009D544A" w:rsidRDefault="00944E91" w:rsidP="005864B6">
            <w:pPr>
              <w:jc w:val="center"/>
            </w:pPr>
            <w:r w:rsidRPr="009D544A">
              <w:rPr>
                <w:b/>
                <w:bCs/>
                <w:color w:val="000000"/>
              </w:rPr>
              <w:t>Дни недели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4D0F81" w14:textId="77777777" w:rsidR="00944E91" w:rsidRPr="009D544A" w:rsidRDefault="00944E91" w:rsidP="005864B6">
            <w:pPr>
              <w:jc w:val="center"/>
            </w:pPr>
            <w:r w:rsidRPr="009D544A">
              <w:rPr>
                <w:b/>
                <w:bCs/>
                <w:color w:val="000000"/>
              </w:rPr>
              <w:t>СЕНТЯБРЬ-ПЕРВАЯ ПОЛОВИНА НОЯБРЯ</w:t>
            </w:r>
          </w:p>
        </w:tc>
      </w:tr>
      <w:tr w:rsidR="00944E91" w:rsidRPr="009D544A" w14:paraId="70E5AC01" w14:textId="77777777" w:rsidTr="005864B6">
        <w:trPr>
          <w:gridAfter w:val="1"/>
          <w:trHeight w:val="522"/>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2AA52E" w14:textId="77777777" w:rsidR="00944E91" w:rsidRPr="009D544A" w:rsidRDefault="00944E91" w:rsidP="005864B6">
            <w:pPr>
              <w:jc w:val="center"/>
            </w:pPr>
            <w:r w:rsidRPr="009D544A">
              <w:rPr>
                <w:b/>
                <w:bCs/>
                <w:color w:val="000000"/>
              </w:rPr>
              <w:t>Понедельник</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0F95EC" w14:textId="77777777" w:rsidR="00944E91" w:rsidRPr="009D544A" w:rsidRDefault="00944E91" w:rsidP="005864B6">
            <w:r w:rsidRPr="009D544A">
              <w:rPr>
                <w:color w:val="000000"/>
              </w:rPr>
              <w:t xml:space="preserve">9.00-9.30 </w:t>
            </w:r>
            <w:r w:rsidRPr="009D544A">
              <w:rPr>
                <w:b/>
                <w:bCs/>
                <w:color w:val="000000"/>
              </w:rPr>
              <w:t>Речевое развитие </w:t>
            </w:r>
          </w:p>
          <w:p w14:paraId="44F77220" w14:textId="77777777" w:rsidR="00944E91" w:rsidRPr="009D544A" w:rsidRDefault="00944E91" w:rsidP="005864B6">
            <w:r w:rsidRPr="009D544A">
              <w:rPr>
                <w:color w:val="000000"/>
              </w:rPr>
              <w:t xml:space="preserve">9.40-10.10 </w:t>
            </w:r>
            <w:r w:rsidRPr="009D544A">
              <w:rPr>
                <w:b/>
                <w:bCs/>
                <w:color w:val="000000"/>
              </w:rPr>
              <w:t>Представление о себе и об окружающем мире </w:t>
            </w:r>
          </w:p>
          <w:p w14:paraId="63E204F9" w14:textId="77777777" w:rsidR="00944E91" w:rsidRPr="009D544A" w:rsidRDefault="00944E91" w:rsidP="005864B6">
            <w:r w:rsidRPr="009D544A">
              <w:rPr>
                <w:color w:val="000000"/>
              </w:rPr>
              <w:t xml:space="preserve">10.20-10.50 </w:t>
            </w:r>
            <w:r w:rsidRPr="009D544A">
              <w:rPr>
                <w:b/>
                <w:bCs/>
                <w:color w:val="000000"/>
              </w:rPr>
              <w:t>Лепка</w:t>
            </w:r>
          </w:p>
        </w:tc>
      </w:tr>
      <w:tr w:rsidR="00944E91" w:rsidRPr="009D544A" w14:paraId="693B7D29" w14:textId="77777777" w:rsidTr="005864B6">
        <w:trPr>
          <w:trHeight w:val="33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04A39E" w14:textId="77777777" w:rsidR="00944E91" w:rsidRPr="009D544A" w:rsidRDefault="00944E91" w:rsidP="005864B6"/>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05A49C" w14:textId="77777777" w:rsidR="00944E91" w:rsidRPr="009D544A" w:rsidRDefault="00944E91" w:rsidP="005864B6"/>
        </w:tc>
        <w:tc>
          <w:tcPr>
            <w:tcW w:w="0" w:type="auto"/>
            <w:vAlign w:val="center"/>
            <w:hideMark/>
          </w:tcPr>
          <w:p w14:paraId="5288E810" w14:textId="77777777" w:rsidR="00944E91" w:rsidRPr="009D544A" w:rsidRDefault="00944E91" w:rsidP="005864B6"/>
        </w:tc>
      </w:tr>
      <w:tr w:rsidR="00944E91" w:rsidRPr="009D544A" w14:paraId="4DEC7761" w14:textId="77777777" w:rsidTr="005864B6">
        <w:trPr>
          <w:trHeight w:val="2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3D7572"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CF714E" w14:textId="77777777" w:rsidR="00944E91" w:rsidRPr="009D544A" w:rsidRDefault="00944E91" w:rsidP="005864B6">
            <w:pPr>
              <w:jc w:val="center"/>
            </w:pPr>
            <w:r w:rsidRPr="009D544A">
              <w:rPr>
                <w:i/>
                <w:iCs/>
                <w:color w:val="000000"/>
              </w:rPr>
              <w:t>В РЕЖИМНЫХ МОМЕНТАХ</w:t>
            </w:r>
          </w:p>
        </w:tc>
        <w:tc>
          <w:tcPr>
            <w:tcW w:w="0" w:type="auto"/>
            <w:vAlign w:val="center"/>
            <w:hideMark/>
          </w:tcPr>
          <w:p w14:paraId="3B3A7D7A" w14:textId="77777777" w:rsidR="00944E91" w:rsidRPr="009D544A" w:rsidRDefault="00944E91" w:rsidP="005864B6"/>
        </w:tc>
      </w:tr>
      <w:tr w:rsidR="00944E91" w:rsidRPr="009D544A" w14:paraId="663150C1" w14:textId="77777777" w:rsidTr="005864B6">
        <w:trPr>
          <w:trHeight w:val="2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AC97B6"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44E1EF" w14:textId="77777777" w:rsidR="00944E91" w:rsidRPr="009D544A" w:rsidRDefault="00944E91" w:rsidP="005864B6">
            <w:pPr>
              <w:jc w:val="center"/>
            </w:pPr>
            <w:r w:rsidRPr="009D544A">
              <w:rPr>
                <w:i/>
                <w:iCs/>
                <w:color w:val="000000"/>
              </w:rPr>
              <w:t>Индивидуальные логопедические занятия</w:t>
            </w:r>
          </w:p>
        </w:tc>
        <w:tc>
          <w:tcPr>
            <w:tcW w:w="0" w:type="auto"/>
            <w:vAlign w:val="center"/>
            <w:hideMark/>
          </w:tcPr>
          <w:p w14:paraId="609C45DE" w14:textId="77777777" w:rsidR="00944E91" w:rsidRPr="009D544A" w:rsidRDefault="00944E91" w:rsidP="005864B6"/>
        </w:tc>
      </w:tr>
      <w:tr w:rsidR="00944E91" w:rsidRPr="009D544A" w14:paraId="3DACE695" w14:textId="77777777" w:rsidTr="005864B6">
        <w:trPr>
          <w:trHeight w:val="20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F3E6AA"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E4C67A" w14:textId="77777777" w:rsidR="00944E91" w:rsidRPr="009D544A" w:rsidRDefault="00944E91" w:rsidP="005864B6">
            <w:r w:rsidRPr="009D544A">
              <w:rPr>
                <w:color w:val="000000"/>
              </w:rPr>
              <w:t xml:space="preserve">16.05-16.35 </w:t>
            </w:r>
            <w:r w:rsidRPr="009D544A">
              <w:rPr>
                <w:b/>
                <w:bCs/>
                <w:color w:val="000000"/>
              </w:rPr>
              <w:t>Физическая культура</w:t>
            </w:r>
          </w:p>
        </w:tc>
        <w:tc>
          <w:tcPr>
            <w:tcW w:w="0" w:type="auto"/>
            <w:vAlign w:val="center"/>
            <w:hideMark/>
          </w:tcPr>
          <w:p w14:paraId="7A9EEB11" w14:textId="77777777" w:rsidR="00944E91" w:rsidRPr="009D544A" w:rsidRDefault="00944E91" w:rsidP="005864B6"/>
        </w:tc>
      </w:tr>
      <w:tr w:rsidR="00944E91" w:rsidRPr="009D544A" w14:paraId="49900DBD" w14:textId="77777777" w:rsidTr="005864B6">
        <w:trPr>
          <w:trHeight w:val="118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16C243" w14:textId="77777777" w:rsidR="00944E91" w:rsidRPr="009D544A" w:rsidRDefault="00944E91" w:rsidP="005864B6">
            <w:pPr>
              <w:jc w:val="center"/>
            </w:pPr>
            <w:r w:rsidRPr="009D544A">
              <w:rPr>
                <w:b/>
                <w:bCs/>
                <w:color w:val="000000"/>
              </w:rPr>
              <w:t>Вторник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275FE7" w14:textId="77777777" w:rsidR="00944E91" w:rsidRPr="009D544A" w:rsidRDefault="00944E91" w:rsidP="005864B6">
            <w:r w:rsidRPr="009D544A">
              <w:rPr>
                <w:color w:val="000000"/>
              </w:rPr>
              <w:t>9.00-9.30</w:t>
            </w:r>
            <w:r w:rsidRPr="009D544A">
              <w:rPr>
                <w:i/>
                <w:iCs/>
                <w:color w:val="000000"/>
              </w:rPr>
              <w:t xml:space="preserve"> </w:t>
            </w:r>
            <w:r w:rsidRPr="009D544A">
              <w:rPr>
                <w:b/>
                <w:bCs/>
                <w:color w:val="000000"/>
              </w:rPr>
              <w:t>Речевое развитие</w:t>
            </w:r>
            <w:r w:rsidRPr="009D544A">
              <w:rPr>
                <w:color w:val="000000"/>
              </w:rPr>
              <w:t> </w:t>
            </w:r>
          </w:p>
          <w:p w14:paraId="4A96F968" w14:textId="77777777" w:rsidR="00944E91" w:rsidRPr="009D544A" w:rsidRDefault="00944E91" w:rsidP="005864B6">
            <w:r w:rsidRPr="009D544A">
              <w:rPr>
                <w:color w:val="000000"/>
              </w:rPr>
              <w:t xml:space="preserve">9.40- 10.10 </w:t>
            </w:r>
            <w:r w:rsidRPr="009D544A">
              <w:rPr>
                <w:b/>
                <w:bCs/>
                <w:color w:val="000000"/>
              </w:rPr>
              <w:t>Формирование элементарных математических представлений</w:t>
            </w:r>
          </w:p>
          <w:p w14:paraId="1CEAF87B" w14:textId="77777777" w:rsidR="00944E91" w:rsidRPr="009D544A" w:rsidRDefault="00944E91" w:rsidP="005864B6">
            <w:r w:rsidRPr="009D544A">
              <w:rPr>
                <w:color w:val="000000"/>
              </w:rPr>
              <w:t xml:space="preserve">10.20-10.50 </w:t>
            </w:r>
            <w:r w:rsidRPr="009D544A">
              <w:rPr>
                <w:b/>
                <w:bCs/>
                <w:color w:val="000000"/>
              </w:rPr>
              <w:t>Музыка</w:t>
            </w:r>
          </w:p>
        </w:tc>
        <w:tc>
          <w:tcPr>
            <w:tcW w:w="0" w:type="auto"/>
            <w:vAlign w:val="center"/>
            <w:hideMark/>
          </w:tcPr>
          <w:p w14:paraId="7D4B3729" w14:textId="77777777" w:rsidR="00944E91" w:rsidRPr="009D544A" w:rsidRDefault="00944E91" w:rsidP="005864B6"/>
        </w:tc>
      </w:tr>
      <w:tr w:rsidR="00944E91" w:rsidRPr="009D544A" w14:paraId="4233151C" w14:textId="77777777" w:rsidTr="005864B6">
        <w:trPr>
          <w:trHeight w:val="2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6BF097"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F99E08" w14:textId="77777777" w:rsidR="00944E91" w:rsidRPr="009D544A" w:rsidRDefault="00944E91" w:rsidP="005864B6">
            <w:pPr>
              <w:jc w:val="center"/>
            </w:pPr>
            <w:r w:rsidRPr="009D544A">
              <w:rPr>
                <w:i/>
                <w:iCs/>
                <w:color w:val="000000"/>
              </w:rPr>
              <w:t>В РЕЖИМНЫХ МОМЕНТАХ</w:t>
            </w:r>
          </w:p>
        </w:tc>
        <w:tc>
          <w:tcPr>
            <w:tcW w:w="0" w:type="auto"/>
            <w:vAlign w:val="center"/>
            <w:hideMark/>
          </w:tcPr>
          <w:p w14:paraId="34307631" w14:textId="77777777" w:rsidR="00944E91" w:rsidRPr="009D544A" w:rsidRDefault="00944E91" w:rsidP="005864B6"/>
        </w:tc>
      </w:tr>
      <w:tr w:rsidR="00944E91" w:rsidRPr="009D544A" w14:paraId="41AC7986" w14:textId="77777777" w:rsidTr="005864B6">
        <w:trPr>
          <w:trHeight w:val="27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BDAECF"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E81AA8" w14:textId="77777777" w:rsidR="00944E91" w:rsidRPr="009D544A" w:rsidRDefault="00944E91" w:rsidP="005864B6">
            <w:pPr>
              <w:jc w:val="center"/>
            </w:pPr>
            <w:r w:rsidRPr="009D544A">
              <w:rPr>
                <w:i/>
                <w:iCs/>
                <w:color w:val="000000"/>
              </w:rPr>
              <w:t>Индивидуальные логопедические занятия</w:t>
            </w:r>
          </w:p>
        </w:tc>
        <w:tc>
          <w:tcPr>
            <w:tcW w:w="0" w:type="auto"/>
            <w:vAlign w:val="center"/>
            <w:hideMark/>
          </w:tcPr>
          <w:p w14:paraId="0A53889C" w14:textId="77777777" w:rsidR="00944E91" w:rsidRPr="009D544A" w:rsidRDefault="00944E91" w:rsidP="005864B6"/>
        </w:tc>
      </w:tr>
      <w:tr w:rsidR="00944E91" w:rsidRPr="009D544A" w14:paraId="63DB81CE" w14:textId="77777777" w:rsidTr="005864B6">
        <w:trPr>
          <w:trHeight w:val="3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BEF402"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A39A8A" w14:textId="77777777" w:rsidR="00944E91" w:rsidRPr="009D544A" w:rsidRDefault="00944E91" w:rsidP="005864B6">
            <w:r w:rsidRPr="009D544A">
              <w:rPr>
                <w:color w:val="000000"/>
              </w:rPr>
              <w:t xml:space="preserve">15.30-16.00 </w:t>
            </w:r>
            <w:r w:rsidRPr="009D544A">
              <w:rPr>
                <w:b/>
                <w:bCs/>
                <w:color w:val="000000"/>
              </w:rPr>
              <w:t>Конструирование / Ручной труд</w:t>
            </w:r>
          </w:p>
        </w:tc>
        <w:tc>
          <w:tcPr>
            <w:tcW w:w="0" w:type="auto"/>
            <w:vAlign w:val="center"/>
            <w:hideMark/>
          </w:tcPr>
          <w:p w14:paraId="076C6140" w14:textId="77777777" w:rsidR="00944E91" w:rsidRPr="009D544A" w:rsidRDefault="00944E91" w:rsidP="005864B6"/>
        </w:tc>
      </w:tr>
      <w:tr w:rsidR="00944E91" w:rsidRPr="009D544A" w14:paraId="115DBD9E" w14:textId="77777777" w:rsidTr="005864B6">
        <w:trPr>
          <w:trHeight w:val="58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0FA675" w14:textId="77777777" w:rsidR="00944E91" w:rsidRPr="009D544A" w:rsidRDefault="00944E91" w:rsidP="005864B6">
            <w:pPr>
              <w:jc w:val="center"/>
            </w:pPr>
            <w:r w:rsidRPr="009D544A">
              <w:rPr>
                <w:b/>
                <w:bCs/>
                <w:color w:val="000000"/>
              </w:rPr>
              <w:t>Среда</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71C28D" w14:textId="77777777" w:rsidR="00944E91" w:rsidRPr="009D544A" w:rsidRDefault="00944E91" w:rsidP="005864B6">
            <w:r w:rsidRPr="009D544A">
              <w:rPr>
                <w:color w:val="000000"/>
              </w:rPr>
              <w:t xml:space="preserve">9.00-9.30 </w:t>
            </w:r>
            <w:r w:rsidRPr="009D544A">
              <w:rPr>
                <w:b/>
                <w:bCs/>
                <w:color w:val="000000"/>
              </w:rPr>
              <w:t>Речевое развитие </w:t>
            </w:r>
          </w:p>
          <w:p w14:paraId="5D41725D" w14:textId="77777777" w:rsidR="00944E91" w:rsidRPr="009D544A" w:rsidRDefault="00944E91" w:rsidP="005864B6">
            <w:r w:rsidRPr="009D544A">
              <w:rPr>
                <w:color w:val="000000"/>
              </w:rPr>
              <w:t xml:space="preserve">9.40-10.10 </w:t>
            </w:r>
            <w:r w:rsidRPr="009D544A">
              <w:rPr>
                <w:b/>
                <w:bCs/>
                <w:color w:val="000000"/>
              </w:rPr>
              <w:t>Физическая культура</w:t>
            </w:r>
          </w:p>
          <w:p w14:paraId="32CD3D24" w14:textId="77777777" w:rsidR="00944E91" w:rsidRPr="009D544A" w:rsidRDefault="00944E91" w:rsidP="005864B6">
            <w:r w:rsidRPr="009D544A">
              <w:rPr>
                <w:color w:val="000000"/>
              </w:rPr>
              <w:t xml:space="preserve">10.20-10.50 </w:t>
            </w:r>
            <w:r w:rsidRPr="009D544A">
              <w:rPr>
                <w:b/>
                <w:bCs/>
                <w:color w:val="000000"/>
              </w:rPr>
              <w:t>Представление о мире людей и рукотворном мире.</w:t>
            </w:r>
          </w:p>
        </w:tc>
        <w:tc>
          <w:tcPr>
            <w:tcW w:w="0" w:type="auto"/>
            <w:vAlign w:val="center"/>
            <w:hideMark/>
          </w:tcPr>
          <w:p w14:paraId="06AF6260" w14:textId="77777777" w:rsidR="00944E91" w:rsidRPr="009D544A" w:rsidRDefault="00944E91" w:rsidP="005864B6"/>
        </w:tc>
      </w:tr>
      <w:tr w:rsidR="00944E91" w:rsidRPr="009D544A" w14:paraId="3D3A667D" w14:textId="77777777" w:rsidTr="005864B6">
        <w:trPr>
          <w:trHeight w:val="32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40077A" w14:textId="77777777" w:rsidR="00944E91" w:rsidRPr="009D544A" w:rsidRDefault="00944E91" w:rsidP="005864B6"/>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6BAC30" w14:textId="77777777" w:rsidR="00944E91" w:rsidRPr="009D544A" w:rsidRDefault="00944E91" w:rsidP="005864B6"/>
        </w:tc>
        <w:tc>
          <w:tcPr>
            <w:tcW w:w="0" w:type="auto"/>
            <w:vAlign w:val="center"/>
            <w:hideMark/>
          </w:tcPr>
          <w:p w14:paraId="38B97140" w14:textId="77777777" w:rsidR="00944E91" w:rsidRPr="009D544A" w:rsidRDefault="00944E91" w:rsidP="005864B6"/>
        </w:tc>
      </w:tr>
      <w:tr w:rsidR="00944E91" w:rsidRPr="009D544A" w14:paraId="74477F50" w14:textId="77777777" w:rsidTr="005864B6">
        <w:trPr>
          <w:trHeight w:val="1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7A92C5"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5D3C5F" w14:textId="77777777" w:rsidR="00944E91" w:rsidRPr="009D544A" w:rsidRDefault="00944E91" w:rsidP="005864B6">
            <w:pPr>
              <w:jc w:val="center"/>
            </w:pPr>
            <w:r w:rsidRPr="009D544A">
              <w:rPr>
                <w:i/>
                <w:iCs/>
                <w:color w:val="000000"/>
              </w:rPr>
              <w:t>В РЕЖИМНЫХ МОМЕНТАХ</w:t>
            </w:r>
          </w:p>
        </w:tc>
        <w:tc>
          <w:tcPr>
            <w:tcW w:w="0" w:type="auto"/>
            <w:vAlign w:val="center"/>
            <w:hideMark/>
          </w:tcPr>
          <w:p w14:paraId="2CE1FA2E" w14:textId="77777777" w:rsidR="00944E91" w:rsidRPr="009D544A" w:rsidRDefault="00944E91" w:rsidP="005864B6"/>
        </w:tc>
      </w:tr>
      <w:tr w:rsidR="00944E91" w:rsidRPr="009D544A" w14:paraId="758B6DE2" w14:textId="77777777" w:rsidTr="005864B6">
        <w:trPr>
          <w:trHeight w:val="2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EC20A3"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D01BA" w14:textId="77777777" w:rsidR="00944E91" w:rsidRPr="009D544A" w:rsidRDefault="00944E91" w:rsidP="005864B6">
            <w:pPr>
              <w:jc w:val="center"/>
            </w:pPr>
            <w:r w:rsidRPr="009D544A">
              <w:rPr>
                <w:i/>
                <w:iCs/>
                <w:color w:val="000000"/>
              </w:rPr>
              <w:t>Индивидуальные логопедические занятия</w:t>
            </w:r>
          </w:p>
        </w:tc>
        <w:tc>
          <w:tcPr>
            <w:tcW w:w="0" w:type="auto"/>
            <w:vAlign w:val="center"/>
            <w:hideMark/>
          </w:tcPr>
          <w:p w14:paraId="4E2827CB" w14:textId="77777777" w:rsidR="00944E91" w:rsidRPr="009D544A" w:rsidRDefault="00944E91" w:rsidP="005864B6"/>
        </w:tc>
      </w:tr>
      <w:tr w:rsidR="00944E91" w:rsidRPr="009D544A" w14:paraId="0D262933" w14:textId="77777777" w:rsidTr="005864B6">
        <w:trPr>
          <w:trHeight w:val="27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0380D3"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71CCBB" w14:textId="77777777" w:rsidR="00944E91" w:rsidRPr="009D544A" w:rsidRDefault="00944E91" w:rsidP="005864B6">
            <w:r w:rsidRPr="009D544A">
              <w:rPr>
                <w:color w:val="000000"/>
              </w:rPr>
              <w:t xml:space="preserve">15.30-16.00 </w:t>
            </w:r>
            <w:r w:rsidRPr="009D544A">
              <w:rPr>
                <w:b/>
                <w:bCs/>
                <w:color w:val="000000"/>
              </w:rPr>
              <w:t>Рисование</w:t>
            </w:r>
          </w:p>
        </w:tc>
        <w:tc>
          <w:tcPr>
            <w:tcW w:w="0" w:type="auto"/>
            <w:vAlign w:val="center"/>
            <w:hideMark/>
          </w:tcPr>
          <w:p w14:paraId="6EC816F8" w14:textId="77777777" w:rsidR="00944E91" w:rsidRPr="009D544A" w:rsidRDefault="00944E91" w:rsidP="005864B6"/>
        </w:tc>
      </w:tr>
      <w:tr w:rsidR="00944E91" w:rsidRPr="009D544A" w14:paraId="0225FC6E" w14:textId="77777777" w:rsidTr="005864B6">
        <w:trPr>
          <w:trHeight w:val="581"/>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73BCF" w14:textId="77777777" w:rsidR="00944E91" w:rsidRPr="009D544A" w:rsidRDefault="00944E91" w:rsidP="005864B6">
            <w:pPr>
              <w:jc w:val="center"/>
            </w:pPr>
            <w:r w:rsidRPr="009D544A">
              <w:rPr>
                <w:b/>
                <w:bCs/>
                <w:color w:val="000000"/>
              </w:rPr>
              <w:t>Четверг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8E231C" w14:textId="77777777" w:rsidR="00944E91" w:rsidRPr="009D544A" w:rsidRDefault="00944E91" w:rsidP="005864B6">
            <w:r w:rsidRPr="009D544A">
              <w:rPr>
                <w:color w:val="000000"/>
              </w:rPr>
              <w:t xml:space="preserve">9.00-9.30 </w:t>
            </w:r>
            <w:r w:rsidRPr="009D544A">
              <w:rPr>
                <w:b/>
                <w:bCs/>
                <w:color w:val="000000"/>
              </w:rPr>
              <w:t>Речевое развитие</w:t>
            </w:r>
          </w:p>
          <w:p w14:paraId="43E59169" w14:textId="77777777" w:rsidR="00944E91" w:rsidRPr="009D544A" w:rsidRDefault="00944E91" w:rsidP="005864B6">
            <w:r w:rsidRPr="009D544A">
              <w:rPr>
                <w:color w:val="000000"/>
              </w:rPr>
              <w:t xml:space="preserve">9.40-10.10 </w:t>
            </w:r>
            <w:r w:rsidRPr="009D544A">
              <w:rPr>
                <w:b/>
                <w:bCs/>
                <w:color w:val="000000"/>
              </w:rPr>
              <w:t>Формирование элементарных математических представлений</w:t>
            </w:r>
          </w:p>
          <w:p w14:paraId="59083160" w14:textId="77777777" w:rsidR="00944E91" w:rsidRPr="009D544A" w:rsidRDefault="00944E91" w:rsidP="005864B6">
            <w:r w:rsidRPr="009D544A">
              <w:rPr>
                <w:color w:val="000000"/>
              </w:rPr>
              <w:t xml:space="preserve">10.20-10.50 </w:t>
            </w:r>
            <w:r w:rsidRPr="009D544A">
              <w:rPr>
                <w:b/>
                <w:bCs/>
                <w:color w:val="000000"/>
              </w:rPr>
              <w:t>Музыка</w:t>
            </w:r>
          </w:p>
        </w:tc>
        <w:tc>
          <w:tcPr>
            <w:tcW w:w="0" w:type="auto"/>
            <w:vAlign w:val="center"/>
            <w:hideMark/>
          </w:tcPr>
          <w:p w14:paraId="2A5B0D9D" w14:textId="77777777" w:rsidR="00944E91" w:rsidRPr="009D544A" w:rsidRDefault="00944E91" w:rsidP="005864B6"/>
        </w:tc>
      </w:tr>
      <w:tr w:rsidR="00944E91" w:rsidRPr="009D544A" w14:paraId="38600ADF" w14:textId="77777777" w:rsidTr="005864B6">
        <w:trPr>
          <w:trHeight w:val="14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51CAE0"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E0AEB9" w14:textId="77777777" w:rsidR="00944E91" w:rsidRPr="009D544A" w:rsidRDefault="00944E91" w:rsidP="005864B6">
            <w:pPr>
              <w:jc w:val="center"/>
            </w:pPr>
            <w:r w:rsidRPr="009D544A">
              <w:rPr>
                <w:i/>
                <w:iCs/>
                <w:color w:val="000000"/>
              </w:rPr>
              <w:t>В РЕЖИМНЫХ МОМЕНТАХ</w:t>
            </w:r>
          </w:p>
        </w:tc>
        <w:tc>
          <w:tcPr>
            <w:tcW w:w="0" w:type="auto"/>
            <w:vAlign w:val="center"/>
            <w:hideMark/>
          </w:tcPr>
          <w:p w14:paraId="689BB448" w14:textId="77777777" w:rsidR="00944E91" w:rsidRPr="009D544A" w:rsidRDefault="00944E91" w:rsidP="005864B6"/>
        </w:tc>
      </w:tr>
      <w:tr w:rsidR="00944E91" w:rsidRPr="009D544A" w14:paraId="201841C5" w14:textId="77777777" w:rsidTr="005864B6">
        <w:trPr>
          <w:trHeight w:val="1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8DE25B"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3192A0" w14:textId="77777777" w:rsidR="00944E91" w:rsidRPr="009D544A" w:rsidRDefault="00944E91" w:rsidP="005864B6">
            <w:pPr>
              <w:jc w:val="center"/>
            </w:pPr>
            <w:r w:rsidRPr="009D544A">
              <w:rPr>
                <w:i/>
                <w:iCs/>
                <w:color w:val="000000"/>
              </w:rPr>
              <w:t>Индивидуальные логопедические занятия</w:t>
            </w:r>
          </w:p>
        </w:tc>
        <w:tc>
          <w:tcPr>
            <w:tcW w:w="0" w:type="auto"/>
            <w:vAlign w:val="center"/>
            <w:hideMark/>
          </w:tcPr>
          <w:p w14:paraId="7DD2EE98" w14:textId="77777777" w:rsidR="00944E91" w:rsidRPr="009D544A" w:rsidRDefault="00944E91" w:rsidP="005864B6"/>
        </w:tc>
      </w:tr>
      <w:tr w:rsidR="00944E91" w:rsidRPr="009D544A" w14:paraId="1C12037A" w14:textId="77777777" w:rsidTr="005864B6">
        <w:trPr>
          <w:trHeight w:val="2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9FE27B"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C06033" w14:textId="77777777" w:rsidR="00944E91" w:rsidRPr="009D544A" w:rsidRDefault="00944E91" w:rsidP="005864B6">
            <w:r w:rsidRPr="009D544A">
              <w:rPr>
                <w:color w:val="000000"/>
              </w:rPr>
              <w:t xml:space="preserve"> 15.30-16.00 </w:t>
            </w:r>
            <w:r w:rsidRPr="009D544A">
              <w:rPr>
                <w:b/>
                <w:bCs/>
                <w:color w:val="000000"/>
              </w:rPr>
              <w:t>Аппликация</w:t>
            </w:r>
          </w:p>
        </w:tc>
        <w:tc>
          <w:tcPr>
            <w:tcW w:w="0" w:type="auto"/>
            <w:vAlign w:val="center"/>
            <w:hideMark/>
          </w:tcPr>
          <w:p w14:paraId="4437645C" w14:textId="77777777" w:rsidR="00944E91" w:rsidRPr="009D544A" w:rsidRDefault="00944E91" w:rsidP="005864B6"/>
        </w:tc>
      </w:tr>
      <w:tr w:rsidR="00944E91" w:rsidRPr="009D544A" w14:paraId="3A85B6B5" w14:textId="77777777" w:rsidTr="005864B6">
        <w:trPr>
          <w:trHeight w:val="59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1C21EE" w14:textId="77777777" w:rsidR="00944E91" w:rsidRPr="009D544A" w:rsidRDefault="00944E91" w:rsidP="005864B6">
            <w:pPr>
              <w:jc w:val="center"/>
            </w:pPr>
            <w:r w:rsidRPr="009D544A">
              <w:rPr>
                <w:b/>
                <w:bCs/>
                <w:color w:val="000000"/>
              </w:rPr>
              <w:t>Пятница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4E93A9" w14:textId="77777777" w:rsidR="00944E91" w:rsidRPr="009D544A" w:rsidRDefault="00944E91" w:rsidP="005864B6">
            <w:r w:rsidRPr="009D544A">
              <w:rPr>
                <w:color w:val="000000"/>
              </w:rPr>
              <w:t xml:space="preserve">9.00-9.30 </w:t>
            </w:r>
            <w:r w:rsidRPr="009D544A">
              <w:rPr>
                <w:b/>
                <w:bCs/>
                <w:color w:val="000000"/>
              </w:rPr>
              <w:t>Речевое развитие</w:t>
            </w:r>
            <w:r w:rsidRPr="009D544A">
              <w:rPr>
                <w:color w:val="000000"/>
              </w:rPr>
              <w:t> </w:t>
            </w:r>
          </w:p>
          <w:p w14:paraId="758378F5" w14:textId="77777777" w:rsidR="00944E91" w:rsidRPr="009D544A" w:rsidRDefault="00944E91" w:rsidP="005864B6">
            <w:r w:rsidRPr="009D544A">
              <w:rPr>
                <w:color w:val="000000"/>
              </w:rPr>
              <w:t xml:space="preserve">9.40-10.10 </w:t>
            </w:r>
            <w:r w:rsidRPr="009D544A">
              <w:rPr>
                <w:b/>
                <w:bCs/>
                <w:color w:val="000000"/>
              </w:rPr>
              <w:t>Ознакомление с художественной литературой.</w:t>
            </w:r>
          </w:p>
          <w:p w14:paraId="4FC4428B" w14:textId="77777777" w:rsidR="00944E91" w:rsidRPr="009D544A" w:rsidRDefault="00944E91" w:rsidP="005864B6">
            <w:r w:rsidRPr="009D544A">
              <w:rPr>
                <w:color w:val="000000"/>
              </w:rPr>
              <w:t xml:space="preserve">11.10-11.40 </w:t>
            </w:r>
            <w:r w:rsidRPr="009D544A">
              <w:rPr>
                <w:b/>
                <w:bCs/>
                <w:color w:val="000000"/>
              </w:rPr>
              <w:t>Физическая культура на прогулке</w:t>
            </w:r>
          </w:p>
        </w:tc>
        <w:tc>
          <w:tcPr>
            <w:tcW w:w="0" w:type="auto"/>
            <w:vAlign w:val="center"/>
            <w:hideMark/>
          </w:tcPr>
          <w:p w14:paraId="3739ABEF" w14:textId="77777777" w:rsidR="00944E91" w:rsidRPr="009D544A" w:rsidRDefault="00944E91" w:rsidP="005864B6"/>
        </w:tc>
      </w:tr>
      <w:tr w:rsidR="00944E91" w:rsidRPr="009D544A" w14:paraId="28FC8022" w14:textId="77777777" w:rsidTr="005864B6">
        <w:trPr>
          <w:trHeight w:val="15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BF1126"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01BF03" w14:textId="77777777" w:rsidR="00944E91" w:rsidRPr="009D544A" w:rsidRDefault="00944E91" w:rsidP="005864B6">
            <w:pPr>
              <w:jc w:val="center"/>
            </w:pPr>
            <w:r w:rsidRPr="009D544A">
              <w:rPr>
                <w:i/>
                <w:iCs/>
                <w:color w:val="000000"/>
              </w:rPr>
              <w:t>В РЕЖИМНЫХ МОМЕНТАХ</w:t>
            </w:r>
          </w:p>
        </w:tc>
        <w:tc>
          <w:tcPr>
            <w:tcW w:w="0" w:type="auto"/>
            <w:vAlign w:val="center"/>
            <w:hideMark/>
          </w:tcPr>
          <w:p w14:paraId="6D09B89E" w14:textId="77777777" w:rsidR="00944E91" w:rsidRPr="009D544A" w:rsidRDefault="00944E91" w:rsidP="005864B6"/>
        </w:tc>
      </w:tr>
      <w:tr w:rsidR="00944E91" w:rsidRPr="009D544A" w14:paraId="433F4DA2" w14:textId="77777777" w:rsidTr="005864B6">
        <w:trPr>
          <w:trHeight w:val="3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CC6034"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93B283" w14:textId="77777777" w:rsidR="00944E91" w:rsidRPr="009D544A" w:rsidRDefault="00944E91" w:rsidP="005864B6">
            <w:r w:rsidRPr="009D544A">
              <w:rPr>
                <w:i/>
                <w:iCs/>
                <w:color w:val="000000"/>
              </w:rPr>
              <w:t>Индивидуальные логопедические занятия</w:t>
            </w:r>
          </w:p>
        </w:tc>
        <w:tc>
          <w:tcPr>
            <w:tcW w:w="0" w:type="auto"/>
            <w:vAlign w:val="center"/>
            <w:hideMark/>
          </w:tcPr>
          <w:p w14:paraId="2D341CBD" w14:textId="77777777" w:rsidR="00944E91" w:rsidRPr="009D544A" w:rsidRDefault="00944E91" w:rsidP="005864B6"/>
        </w:tc>
      </w:tr>
      <w:tr w:rsidR="00944E91" w:rsidRPr="009D544A" w14:paraId="4915DDF1" w14:textId="77777777" w:rsidTr="005864B6">
        <w:trPr>
          <w:trHeight w:val="27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922AEC"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858F39" w14:textId="77777777" w:rsidR="00944E91" w:rsidRPr="009D544A" w:rsidRDefault="00944E91" w:rsidP="005864B6">
            <w:r w:rsidRPr="009D544A">
              <w:rPr>
                <w:color w:val="000000"/>
              </w:rPr>
              <w:t xml:space="preserve">15.30-16.00 </w:t>
            </w:r>
            <w:r w:rsidRPr="009D544A">
              <w:rPr>
                <w:b/>
                <w:bCs/>
                <w:color w:val="000000"/>
              </w:rPr>
              <w:t>Рисование </w:t>
            </w:r>
          </w:p>
          <w:p w14:paraId="36D488B3" w14:textId="77777777" w:rsidR="00944E91" w:rsidRPr="009D544A" w:rsidRDefault="00944E91" w:rsidP="005864B6"/>
        </w:tc>
        <w:tc>
          <w:tcPr>
            <w:tcW w:w="0" w:type="auto"/>
            <w:vAlign w:val="center"/>
            <w:hideMark/>
          </w:tcPr>
          <w:p w14:paraId="128D12C5" w14:textId="77777777" w:rsidR="00944E91" w:rsidRPr="009D544A" w:rsidRDefault="00944E91" w:rsidP="005864B6"/>
        </w:tc>
      </w:tr>
      <w:tr w:rsidR="00944E91" w:rsidRPr="009D544A" w14:paraId="46FFFD26" w14:textId="77777777" w:rsidTr="005864B6">
        <w:trPr>
          <w:trHeight w:val="272"/>
        </w:trPr>
        <w:tc>
          <w:tcPr>
            <w:tcW w:w="0" w:type="auto"/>
            <w:tcBorders>
              <w:top w:val="single" w:sz="4" w:space="0" w:color="000000"/>
              <w:left w:val="single" w:sz="4" w:space="0" w:color="000000"/>
              <w:bottom w:val="single" w:sz="4" w:space="0" w:color="000000"/>
              <w:right w:val="single" w:sz="4" w:space="0" w:color="000000"/>
            </w:tcBorders>
            <w:vAlign w:val="center"/>
          </w:tcPr>
          <w:p w14:paraId="66F0403D"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DD4E43" w14:textId="77777777" w:rsidR="00944E91" w:rsidRPr="009D544A" w:rsidRDefault="00944E91" w:rsidP="005864B6">
            <w:pPr>
              <w:rPr>
                <w:color w:val="000000"/>
              </w:rPr>
            </w:pPr>
          </w:p>
        </w:tc>
        <w:tc>
          <w:tcPr>
            <w:tcW w:w="0" w:type="auto"/>
            <w:vAlign w:val="center"/>
          </w:tcPr>
          <w:p w14:paraId="2A101B9C" w14:textId="77777777" w:rsidR="00944E91" w:rsidRPr="009D544A" w:rsidRDefault="00944E91" w:rsidP="005864B6"/>
        </w:tc>
      </w:tr>
    </w:tbl>
    <w:p w14:paraId="0B45EDD8" w14:textId="77777777" w:rsidR="00944E91" w:rsidRPr="009D544A" w:rsidRDefault="00944E91" w:rsidP="00944E91"/>
    <w:tbl>
      <w:tblPr>
        <w:tblW w:w="0" w:type="auto"/>
        <w:tblCellMar>
          <w:top w:w="15" w:type="dxa"/>
          <w:left w:w="15" w:type="dxa"/>
          <w:bottom w:w="15" w:type="dxa"/>
          <w:right w:w="15" w:type="dxa"/>
        </w:tblCellMar>
        <w:tblLook w:val="04A0" w:firstRow="1" w:lastRow="0" w:firstColumn="1" w:lastColumn="0" w:noHBand="0" w:noVBand="1"/>
      </w:tblPr>
      <w:tblGrid>
        <w:gridCol w:w="1672"/>
        <w:gridCol w:w="7863"/>
        <w:gridCol w:w="36"/>
      </w:tblGrid>
      <w:tr w:rsidR="00944E91" w:rsidRPr="009D544A" w14:paraId="0B5E2C8F" w14:textId="77777777" w:rsidTr="005864B6">
        <w:trPr>
          <w:gridAfter w:val="1"/>
          <w:trHeight w:val="13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C22B2C" w14:textId="77777777" w:rsidR="00944E91" w:rsidRPr="009D544A" w:rsidRDefault="00944E91" w:rsidP="005864B6">
            <w:pPr>
              <w:jc w:val="center"/>
            </w:pPr>
            <w:r w:rsidRPr="009D544A">
              <w:rPr>
                <w:b/>
                <w:bCs/>
                <w:color w:val="000000"/>
              </w:rPr>
              <w:t>Дни недели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FEF732" w14:textId="77777777" w:rsidR="00944E91" w:rsidRPr="009D544A" w:rsidRDefault="00944E91" w:rsidP="005864B6">
            <w:pPr>
              <w:jc w:val="center"/>
            </w:pPr>
            <w:r w:rsidRPr="009D544A">
              <w:rPr>
                <w:b/>
                <w:bCs/>
                <w:color w:val="000000"/>
              </w:rPr>
              <w:t>ВТОРАЯ ПОЛОВИНА НОЯБРЯ - ФЕВРАЛЬ</w:t>
            </w:r>
          </w:p>
        </w:tc>
      </w:tr>
      <w:tr w:rsidR="00944E91" w:rsidRPr="009D544A" w14:paraId="154D6808" w14:textId="77777777" w:rsidTr="005864B6">
        <w:trPr>
          <w:gridAfter w:val="1"/>
          <w:trHeight w:val="522"/>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E012F0" w14:textId="77777777" w:rsidR="00944E91" w:rsidRPr="009D544A" w:rsidRDefault="00944E91" w:rsidP="005864B6">
            <w:pPr>
              <w:jc w:val="center"/>
            </w:pPr>
            <w:r w:rsidRPr="009D544A">
              <w:rPr>
                <w:b/>
                <w:bCs/>
                <w:color w:val="000000"/>
              </w:rPr>
              <w:t>Понедельник</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434260" w14:textId="77777777" w:rsidR="00944E91" w:rsidRPr="009D544A" w:rsidRDefault="00944E91" w:rsidP="005864B6">
            <w:r w:rsidRPr="009D544A">
              <w:rPr>
                <w:color w:val="000000"/>
              </w:rPr>
              <w:t xml:space="preserve">9.00-9.30 </w:t>
            </w:r>
            <w:r w:rsidRPr="009D544A">
              <w:rPr>
                <w:b/>
                <w:bCs/>
                <w:color w:val="000000"/>
              </w:rPr>
              <w:t>Речевое развитие </w:t>
            </w:r>
          </w:p>
          <w:p w14:paraId="285637C4" w14:textId="77777777" w:rsidR="00944E91" w:rsidRPr="009D544A" w:rsidRDefault="00944E91" w:rsidP="005864B6">
            <w:r w:rsidRPr="009D544A">
              <w:rPr>
                <w:color w:val="000000"/>
              </w:rPr>
              <w:t xml:space="preserve">9.40-10.10 </w:t>
            </w:r>
            <w:r w:rsidRPr="009D544A">
              <w:rPr>
                <w:b/>
                <w:bCs/>
                <w:color w:val="000000"/>
              </w:rPr>
              <w:t>Представление о себе и об окружающем мире </w:t>
            </w:r>
          </w:p>
          <w:p w14:paraId="0EA61A58" w14:textId="77777777" w:rsidR="00944E91" w:rsidRPr="009D544A" w:rsidRDefault="00944E91" w:rsidP="005864B6">
            <w:r w:rsidRPr="009D544A">
              <w:rPr>
                <w:color w:val="000000"/>
              </w:rPr>
              <w:t xml:space="preserve">10.20-10.50 </w:t>
            </w:r>
            <w:r w:rsidRPr="009D544A">
              <w:rPr>
                <w:b/>
                <w:bCs/>
                <w:color w:val="000000"/>
              </w:rPr>
              <w:t>Лепка</w:t>
            </w:r>
          </w:p>
        </w:tc>
      </w:tr>
      <w:tr w:rsidR="00944E91" w:rsidRPr="009D544A" w14:paraId="24E89248" w14:textId="77777777" w:rsidTr="005864B6">
        <w:trPr>
          <w:trHeight w:val="33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9CA803" w14:textId="77777777" w:rsidR="00944E91" w:rsidRPr="009D544A" w:rsidRDefault="00944E91" w:rsidP="005864B6"/>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E66243" w14:textId="77777777" w:rsidR="00944E91" w:rsidRPr="009D544A" w:rsidRDefault="00944E91" w:rsidP="005864B6"/>
        </w:tc>
        <w:tc>
          <w:tcPr>
            <w:tcW w:w="0" w:type="auto"/>
            <w:vAlign w:val="center"/>
            <w:hideMark/>
          </w:tcPr>
          <w:p w14:paraId="2254A91D" w14:textId="77777777" w:rsidR="00944E91" w:rsidRPr="009D544A" w:rsidRDefault="00944E91" w:rsidP="005864B6"/>
        </w:tc>
      </w:tr>
      <w:tr w:rsidR="00944E91" w:rsidRPr="009D544A" w14:paraId="30664EFB" w14:textId="77777777" w:rsidTr="005864B6">
        <w:trPr>
          <w:trHeight w:val="2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409858"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2126B0" w14:textId="77777777" w:rsidR="00944E91" w:rsidRPr="009D544A" w:rsidRDefault="00944E91" w:rsidP="005864B6">
            <w:pPr>
              <w:jc w:val="center"/>
            </w:pPr>
            <w:r w:rsidRPr="009D544A">
              <w:rPr>
                <w:i/>
                <w:iCs/>
                <w:color w:val="000000"/>
              </w:rPr>
              <w:t>В РЕЖИМНЫХ МОМЕНТАХ</w:t>
            </w:r>
          </w:p>
        </w:tc>
        <w:tc>
          <w:tcPr>
            <w:tcW w:w="0" w:type="auto"/>
            <w:vAlign w:val="center"/>
            <w:hideMark/>
          </w:tcPr>
          <w:p w14:paraId="28D5E2B0" w14:textId="77777777" w:rsidR="00944E91" w:rsidRPr="009D544A" w:rsidRDefault="00944E91" w:rsidP="005864B6"/>
        </w:tc>
      </w:tr>
      <w:tr w:rsidR="00944E91" w:rsidRPr="009D544A" w14:paraId="2BBDED8C" w14:textId="77777777" w:rsidTr="005864B6">
        <w:trPr>
          <w:trHeight w:val="2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F0D33D"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4C61E" w14:textId="77777777" w:rsidR="00944E91" w:rsidRPr="009D544A" w:rsidRDefault="00944E91" w:rsidP="005864B6">
            <w:pPr>
              <w:jc w:val="center"/>
            </w:pPr>
            <w:r w:rsidRPr="009D544A">
              <w:rPr>
                <w:i/>
                <w:iCs/>
                <w:color w:val="000000"/>
              </w:rPr>
              <w:t>Индивидуальные логопедические занятия</w:t>
            </w:r>
          </w:p>
        </w:tc>
        <w:tc>
          <w:tcPr>
            <w:tcW w:w="0" w:type="auto"/>
            <w:vAlign w:val="center"/>
            <w:hideMark/>
          </w:tcPr>
          <w:p w14:paraId="47914982" w14:textId="77777777" w:rsidR="00944E91" w:rsidRPr="009D544A" w:rsidRDefault="00944E91" w:rsidP="005864B6"/>
        </w:tc>
      </w:tr>
      <w:tr w:rsidR="00944E91" w:rsidRPr="009D544A" w14:paraId="570AE984" w14:textId="77777777" w:rsidTr="005864B6">
        <w:trPr>
          <w:trHeight w:val="20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4EEE39"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15DCCB" w14:textId="77777777" w:rsidR="00944E91" w:rsidRPr="009D544A" w:rsidRDefault="00944E91" w:rsidP="005864B6">
            <w:r w:rsidRPr="009D544A">
              <w:rPr>
                <w:color w:val="000000"/>
              </w:rPr>
              <w:t xml:space="preserve">16.05-16.35 </w:t>
            </w:r>
            <w:r w:rsidRPr="009D544A">
              <w:rPr>
                <w:b/>
                <w:bCs/>
                <w:color w:val="000000"/>
              </w:rPr>
              <w:t>Физическая культура</w:t>
            </w:r>
          </w:p>
        </w:tc>
        <w:tc>
          <w:tcPr>
            <w:tcW w:w="0" w:type="auto"/>
            <w:vAlign w:val="center"/>
            <w:hideMark/>
          </w:tcPr>
          <w:p w14:paraId="64C43AA6" w14:textId="77777777" w:rsidR="00944E91" w:rsidRPr="009D544A" w:rsidRDefault="00944E91" w:rsidP="005864B6"/>
        </w:tc>
      </w:tr>
      <w:tr w:rsidR="00944E91" w:rsidRPr="009D544A" w14:paraId="74BE4467" w14:textId="77777777" w:rsidTr="005864B6">
        <w:trPr>
          <w:trHeight w:val="118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AD466B" w14:textId="77777777" w:rsidR="00944E91" w:rsidRPr="009D544A" w:rsidRDefault="00944E91" w:rsidP="005864B6">
            <w:pPr>
              <w:jc w:val="center"/>
            </w:pPr>
            <w:r w:rsidRPr="009D544A">
              <w:rPr>
                <w:b/>
                <w:bCs/>
                <w:color w:val="000000"/>
              </w:rPr>
              <w:t>Вторник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734C11" w14:textId="77777777" w:rsidR="00944E91" w:rsidRPr="009D544A" w:rsidRDefault="00944E91" w:rsidP="005864B6">
            <w:r w:rsidRPr="009D544A">
              <w:rPr>
                <w:color w:val="000000"/>
              </w:rPr>
              <w:t>9.00-9.30</w:t>
            </w:r>
            <w:r w:rsidRPr="009D544A">
              <w:rPr>
                <w:i/>
                <w:iCs/>
                <w:color w:val="000000"/>
              </w:rPr>
              <w:t xml:space="preserve"> </w:t>
            </w:r>
            <w:r w:rsidRPr="009D544A">
              <w:rPr>
                <w:b/>
                <w:bCs/>
                <w:color w:val="000000"/>
              </w:rPr>
              <w:t>Речевое развитие</w:t>
            </w:r>
            <w:r w:rsidRPr="009D544A">
              <w:rPr>
                <w:color w:val="000000"/>
              </w:rPr>
              <w:t> </w:t>
            </w:r>
          </w:p>
          <w:p w14:paraId="0439EFD0" w14:textId="77777777" w:rsidR="00944E91" w:rsidRPr="009D544A" w:rsidRDefault="00944E91" w:rsidP="005864B6">
            <w:r w:rsidRPr="009D544A">
              <w:rPr>
                <w:color w:val="000000"/>
              </w:rPr>
              <w:t xml:space="preserve">9.40- 10.10 </w:t>
            </w:r>
            <w:r w:rsidRPr="009D544A">
              <w:rPr>
                <w:b/>
                <w:bCs/>
                <w:color w:val="000000"/>
              </w:rPr>
              <w:t>Формирование элементарных математических представлений</w:t>
            </w:r>
          </w:p>
          <w:p w14:paraId="3DB1A48D" w14:textId="77777777" w:rsidR="00944E91" w:rsidRPr="009D544A" w:rsidRDefault="00944E91" w:rsidP="005864B6">
            <w:r w:rsidRPr="009D544A">
              <w:rPr>
                <w:color w:val="000000"/>
              </w:rPr>
              <w:t xml:space="preserve">10.20-10.50 </w:t>
            </w:r>
            <w:r w:rsidRPr="009D544A">
              <w:rPr>
                <w:b/>
                <w:bCs/>
                <w:color w:val="000000"/>
              </w:rPr>
              <w:t>Музыка</w:t>
            </w:r>
          </w:p>
        </w:tc>
        <w:tc>
          <w:tcPr>
            <w:tcW w:w="0" w:type="auto"/>
            <w:vAlign w:val="center"/>
            <w:hideMark/>
          </w:tcPr>
          <w:p w14:paraId="63029295" w14:textId="77777777" w:rsidR="00944E91" w:rsidRPr="009D544A" w:rsidRDefault="00944E91" w:rsidP="005864B6"/>
        </w:tc>
      </w:tr>
      <w:tr w:rsidR="00944E91" w:rsidRPr="009D544A" w14:paraId="7F706F6B" w14:textId="77777777" w:rsidTr="005864B6">
        <w:trPr>
          <w:trHeight w:val="2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53214C"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14072" w14:textId="77777777" w:rsidR="00944E91" w:rsidRPr="009D544A" w:rsidRDefault="00944E91" w:rsidP="005864B6">
            <w:pPr>
              <w:jc w:val="center"/>
            </w:pPr>
            <w:r w:rsidRPr="009D544A">
              <w:rPr>
                <w:i/>
                <w:iCs/>
                <w:color w:val="000000"/>
              </w:rPr>
              <w:t>В РЕЖИМНЫХ МОМЕНТАХ</w:t>
            </w:r>
          </w:p>
        </w:tc>
        <w:tc>
          <w:tcPr>
            <w:tcW w:w="0" w:type="auto"/>
            <w:vAlign w:val="center"/>
            <w:hideMark/>
          </w:tcPr>
          <w:p w14:paraId="1E82151B" w14:textId="77777777" w:rsidR="00944E91" w:rsidRPr="009D544A" w:rsidRDefault="00944E91" w:rsidP="005864B6"/>
        </w:tc>
      </w:tr>
      <w:tr w:rsidR="00944E91" w:rsidRPr="009D544A" w14:paraId="225A39D6" w14:textId="77777777" w:rsidTr="005864B6">
        <w:trPr>
          <w:trHeight w:val="27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6F4812"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2C991B" w14:textId="77777777" w:rsidR="00944E91" w:rsidRPr="009D544A" w:rsidRDefault="00944E91" w:rsidP="005864B6">
            <w:pPr>
              <w:jc w:val="center"/>
            </w:pPr>
            <w:r w:rsidRPr="009D544A">
              <w:rPr>
                <w:i/>
                <w:iCs/>
                <w:color w:val="000000"/>
              </w:rPr>
              <w:t>Индивидуальные логопедические занятия</w:t>
            </w:r>
          </w:p>
        </w:tc>
        <w:tc>
          <w:tcPr>
            <w:tcW w:w="0" w:type="auto"/>
            <w:vAlign w:val="center"/>
            <w:hideMark/>
          </w:tcPr>
          <w:p w14:paraId="00FA6DFD" w14:textId="77777777" w:rsidR="00944E91" w:rsidRPr="009D544A" w:rsidRDefault="00944E91" w:rsidP="005864B6"/>
        </w:tc>
      </w:tr>
      <w:tr w:rsidR="00944E91" w:rsidRPr="009D544A" w14:paraId="0DE00B86" w14:textId="77777777" w:rsidTr="005864B6">
        <w:trPr>
          <w:trHeight w:val="3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697FB0"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546A14" w14:textId="77777777" w:rsidR="00944E91" w:rsidRPr="009D544A" w:rsidRDefault="00944E91" w:rsidP="005864B6">
            <w:r w:rsidRPr="009D544A">
              <w:rPr>
                <w:color w:val="000000"/>
              </w:rPr>
              <w:t xml:space="preserve">15.30-16.00 </w:t>
            </w:r>
            <w:r w:rsidRPr="009D544A">
              <w:rPr>
                <w:b/>
                <w:bCs/>
                <w:color w:val="000000"/>
              </w:rPr>
              <w:t>Конструирование / Ручной труд</w:t>
            </w:r>
          </w:p>
        </w:tc>
        <w:tc>
          <w:tcPr>
            <w:tcW w:w="0" w:type="auto"/>
            <w:vAlign w:val="center"/>
            <w:hideMark/>
          </w:tcPr>
          <w:p w14:paraId="0D764920" w14:textId="77777777" w:rsidR="00944E91" w:rsidRPr="009D544A" w:rsidRDefault="00944E91" w:rsidP="005864B6"/>
        </w:tc>
      </w:tr>
      <w:tr w:rsidR="00944E91" w:rsidRPr="009D544A" w14:paraId="7C969DD0" w14:textId="77777777" w:rsidTr="005864B6">
        <w:trPr>
          <w:trHeight w:val="58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26BE50" w14:textId="77777777" w:rsidR="00944E91" w:rsidRPr="009D544A" w:rsidRDefault="00944E91" w:rsidP="005864B6">
            <w:pPr>
              <w:jc w:val="center"/>
            </w:pPr>
            <w:r w:rsidRPr="009D544A">
              <w:rPr>
                <w:b/>
                <w:bCs/>
                <w:color w:val="000000"/>
              </w:rPr>
              <w:lastRenderedPageBreak/>
              <w:t>Среда</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5FEA76" w14:textId="77777777" w:rsidR="00944E91" w:rsidRPr="009D544A" w:rsidRDefault="00944E91" w:rsidP="005864B6">
            <w:r w:rsidRPr="009D544A">
              <w:rPr>
                <w:color w:val="000000"/>
              </w:rPr>
              <w:t xml:space="preserve">9.00-9.30 </w:t>
            </w:r>
            <w:r w:rsidRPr="009D544A">
              <w:rPr>
                <w:b/>
                <w:bCs/>
                <w:color w:val="000000"/>
              </w:rPr>
              <w:t>Речевое развитие </w:t>
            </w:r>
          </w:p>
          <w:p w14:paraId="7EB2A42E" w14:textId="77777777" w:rsidR="00944E91" w:rsidRPr="009D544A" w:rsidRDefault="00944E91" w:rsidP="005864B6">
            <w:r w:rsidRPr="009D544A">
              <w:rPr>
                <w:color w:val="000000"/>
              </w:rPr>
              <w:t xml:space="preserve">9.40-10.10 </w:t>
            </w:r>
            <w:r w:rsidRPr="009D544A">
              <w:rPr>
                <w:b/>
                <w:bCs/>
                <w:color w:val="000000"/>
              </w:rPr>
              <w:t>Физическая культура</w:t>
            </w:r>
          </w:p>
          <w:p w14:paraId="26516775" w14:textId="77777777" w:rsidR="00944E91" w:rsidRPr="009D544A" w:rsidRDefault="00944E91" w:rsidP="005864B6">
            <w:r w:rsidRPr="009D544A">
              <w:rPr>
                <w:color w:val="000000"/>
              </w:rPr>
              <w:t xml:space="preserve">10.20-10.50 </w:t>
            </w:r>
            <w:r w:rsidRPr="009D544A">
              <w:rPr>
                <w:b/>
                <w:bCs/>
                <w:color w:val="000000"/>
              </w:rPr>
              <w:t>Представление о мире людей и рукотворном мире.</w:t>
            </w:r>
          </w:p>
        </w:tc>
        <w:tc>
          <w:tcPr>
            <w:tcW w:w="0" w:type="auto"/>
            <w:vAlign w:val="center"/>
            <w:hideMark/>
          </w:tcPr>
          <w:p w14:paraId="1BFAB8F7" w14:textId="77777777" w:rsidR="00944E91" w:rsidRPr="009D544A" w:rsidRDefault="00944E91" w:rsidP="005864B6"/>
        </w:tc>
      </w:tr>
      <w:tr w:rsidR="00944E91" w:rsidRPr="009D544A" w14:paraId="5EC802D0" w14:textId="77777777" w:rsidTr="005864B6">
        <w:trPr>
          <w:trHeight w:val="32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313CB5" w14:textId="77777777" w:rsidR="00944E91" w:rsidRPr="009D544A" w:rsidRDefault="00944E91" w:rsidP="005864B6"/>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F2C73E" w14:textId="77777777" w:rsidR="00944E91" w:rsidRPr="009D544A" w:rsidRDefault="00944E91" w:rsidP="005864B6"/>
        </w:tc>
        <w:tc>
          <w:tcPr>
            <w:tcW w:w="0" w:type="auto"/>
            <w:vAlign w:val="center"/>
            <w:hideMark/>
          </w:tcPr>
          <w:p w14:paraId="6CD2670B" w14:textId="77777777" w:rsidR="00944E91" w:rsidRPr="009D544A" w:rsidRDefault="00944E91" w:rsidP="005864B6"/>
        </w:tc>
      </w:tr>
      <w:tr w:rsidR="00944E91" w:rsidRPr="009D544A" w14:paraId="1320A7B1" w14:textId="77777777" w:rsidTr="005864B6">
        <w:trPr>
          <w:trHeight w:val="1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20BC1B"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D29C8" w14:textId="77777777" w:rsidR="00944E91" w:rsidRPr="009D544A" w:rsidRDefault="00944E91" w:rsidP="005864B6">
            <w:pPr>
              <w:jc w:val="center"/>
            </w:pPr>
            <w:r w:rsidRPr="009D544A">
              <w:rPr>
                <w:i/>
                <w:iCs/>
                <w:color w:val="000000"/>
              </w:rPr>
              <w:t>В РЕЖИМНЫХ МОМЕНТАХ</w:t>
            </w:r>
          </w:p>
        </w:tc>
        <w:tc>
          <w:tcPr>
            <w:tcW w:w="0" w:type="auto"/>
            <w:vAlign w:val="center"/>
            <w:hideMark/>
          </w:tcPr>
          <w:p w14:paraId="0398AC8F" w14:textId="77777777" w:rsidR="00944E91" w:rsidRPr="009D544A" w:rsidRDefault="00944E91" w:rsidP="005864B6"/>
        </w:tc>
      </w:tr>
      <w:tr w:rsidR="00944E91" w:rsidRPr="009D544A" w14:paraId="057EF13E" w14:textId="77777777" w:rsidTr="005864B6">
        <w:trPr>
          <w:trHeight w:val="2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CDFE8D"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AB4B7B" w14:textId="77777777" w:rsidR="00944E91" w:rsidRPr="009D544A" w:rsidRDefault="00944E91" w:rsidP="005864B6">
            <w:pPr>
              <w:jc w:val="center"/>
            </w:pPr>
            <w:r w:rsidRPr="009D544A">
              <w:rPr>
                <w:i/>
                <w:iCs/>
                <w:color w:val="000000"/>
              </w:rPr>
              <w:t>Индивидуальные логопедические занятия</w:t>
            </w:r>
          </w:p>
        </w:tc>
        <w:tc>
          <w:tcPr>
            <w:tcW w:w="0" w:type="auto"/>
            <w:vAlign w:val="center"/>
            <w:hideMark/>
          </w:tcPr>
          <w:p w14:paraId="517B6282" w14:textId="77777777" w:rsidR="00944E91" w:rsidRPr="009D544A" w:rsidRDefault="00944E91" w:rsidP="005864B6"/>
        </w:tc>
      </w:tr>
      <w:tr w:rsidR="00944E91" w:rsidRPr="009D544A" w14:paraId="72037804" w14:textId="77777777" w:rsidTr="005864B6">
        <w:trPr>
          <w:trHeight w:val="27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F98D18"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A6CD0E" w14:textId="77777777" w:rsidR="00944E91" w:rsidRPr="009D544A" w:rsidRDefault="00944E91" w:rsidP="005864B6">
            <w:r w:rsidRPr="009D544A">
              <w:rPr>
                <w:color w:val="000000"/>
              </w:rPr>
              <w:t xml:space="preserve">15.30-16.00 </w:t>
            </w:r>
            <w:r w:rsidRPr="009D544A">
              <w:rPr>
                <w:b/>
                <w:bCs/>
                <w:color w:val="000000"/>
              </w:rPr>
              <w:t>Рисование</w:t>
            </w:r>
          </w:p>
        </w:tc>
        <w:tc>
          <w:tcPr>
            <w:tcW w:w="0" w:type="auto"/>
            <w:vAlign w:val="center"/>
            <w:hideMark/>
          </w:tcPr>
          <w:p w14:paraId="531544F6" w14:textId="77777777" w:rsidR="00944E91" w:rsidRPr="009D544A" w:rsidRDefault="00944E91" w:rsidP="005864B6"/>
        </w:tc>
      </w:tr>
      <w:tr w:rsidR="00944E91" w:rsidRPr="009D544A" w14:paraId="4149C234" w14:textId="77777777" w:rsidTr="005864B6">
        <w:trPr>
          <w:trHeight w:val="581"/>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202BD1" w14:textId="77777777" w:rsidR="00944E91" w:rsidRPr="009D544A" w:rsidRDefault="00944E91" w:rsidP="005864B6">
            <w:pPr>
              <w:jc w:val="center"/>
            </w:pPr>
            <w:r w:rsidRPr="009D544A">
              <w:rPr>
                <w:b/>
                <w:bCs/>
                <w:color w:val="000000"/>
              </w:rPr>
              <w:t>Четверг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3D95DE" w14:textId="77777777" w:rsidR="00944E91" w:rsidRPr="009D544A" w:rsidRDefault="00944E91" w:rsidP="005864B6">
            <w:r w:rsidRPr="009D544A">
              <w:rPr>
                <w:color w:val="000000"/>
              </w:rPr>
              <w:t xml:space="preserve">9.00-9.30 </w:t>
            </w:r>
            <w:r w:rsidRPr="009D544A">
              <w:rPr>
                <w:b/>
                <w:bCs/>
                <w:color w:val="000000"/>
              </w:rPr>
              <w:t>Речевое развитие</w:t>
            </w:r>
          </w:p>
          <w:p w14:paraId="48AB2E2E" w14:textId="77777777" w:rsidR="00944E91" w:rsidRPr="009D544A" w:rsidRDefault="00944E91" w:rsidP="005864B6">
            <w:r w:rsidRPr="009D544A">
              <w:rPr>
                <w:color w:val="000000"/>
              </w:rPr>
              <w:t xml:space="preserve">9.40-10.10 </w:t>
            </w:r>
            <w:r w:rsidRPr="009D544A">
              <w:rPr>
                <w:b/>
                <w:bCs/>
                <w:color w:val="000000"/>
              </w:rPr>
              <w:t>Формирование элементарных математических представлений</w:t>
            </w:r>
          </w:p>
          <w:p w14:paraId="6A176DF4" w14:textId="77777777" w:rsidR="00944E91" w:rsidRPr="009D544A" w:rsidRDefault="00944E91" w:rsidP="005864B6">
            <w:r w:rsidRPr="009D544A">
              <w:rPr>
                <w:color w:val="000000"/>
              </w:rPr>
              <w:t xml:space="preserve">10.20-10.50 </w:t>
            </w:r>
            <w:r w:rsidRPr="009D544A">
              <w:rPr>
                <w:b/>
                <w:bCs/>
                <w:color w:val="000000"/>
              </w:rPr>
              <w:t>Музыка</w:t>
            </w:r>
          </w:p>
        </w:tc>
        <w:tc>
          <w:tcPr>
            <w:tcW w:w="0" w:type="auto"/>
            <w:vAlign w:val="center"/>
            <w:hideMark/>
          </w:tcPr>
          <w:p w14:paraId="1FE22247" w14:textId="77777777" w:rsidR="00944E91" w:rsidRPr="009D544A" w:rsidRDefault="00944E91" w:rsidP="005864B6"/>
        </w:tc>
      </w:tr>
      <w:tr w:rsidR="00944E91" w:rsidRPr="009D544A" w14:paraId="30EEEC93" w14:textId="77777777" w:rsidTr="005864B6">
        <w:trPr>
          <w:trHeight w:val="14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AC1883"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52856" w14:textId="77777777" w:rsidR="00944E91" w:rsidRPr="009D544A" w:rsidRDefault="00944E91" w:rsidP="005864B6">
            <w:pPr>
              <w:jc w:val="center"/>
            </w:pPr>
            <w:r w:rsidRPr="009D544A">
              <w:rPr>
                <w:i/>
                <w:iCs/>
                <w:color w:val="000000"/>
              </w:rPr>
              <w:t>В РЕЖИМНЫХ МОМЕНТАХ</w:t>
            </w:r>
          </w:p>
        </w:tc>
        <w:tc>
          <w:tcPr>
            <w:tcW w:w="0" w:type="auto"/>
            <w:vAlign w:val="center"/>
            <w:hideMark/>
          </w:tcPr>
          <w:p w14:paraId="705967C5" w14:textId="77777777" w:rsidR="00944E91" w:rsidRPr="009D544A" w:rsidRDefault="00944E91" w:rsidP="005864B6"/>
        </w:tc>
      </w:tr>
      <w:tr w:rsidR="00944E91" w:rsidRPr="009D544A" w14:paraId="39835612" w14:textId="77777777" w:rsidTr="005864B6">
        <w:trPr>
          <w:trHeight w:val="1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F68E8E"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C7BE8C" w14:textId="77777777" w:rsidR="00944E91" w:rsidRPr="009D544A" w:rsidRDefault="00944E91" w:rsidP="005864B6">
            <w:pPr>
              <w:jc w:val="center"/>
            </w:pPr>
            <w:r w:rsidRPr="009D544A">
              <w:rPr>
                <w:i/>
                <w:iCs/>
                <w:color w:val="000000"/>
              </w:rPr>
              <w:t>Индивидуальные логопедические занятия</w:t>
            </w:r>
          </w:p>
        </w:tc>
        <w:tc>
          <w:tcPr>
            <w:tcW w:w="0" w:type="auto"/>
            <w:vAlign w:val="center"/>
            <w:hideMark/>
          </w:tcPr>
          <w:p w14:paraId="5AE5B5FB" w14:textId="77777777" w:rsidR="00944E91" w:rsidRPr="009D544A" w:rsidRDefault="00944E91" w:rsidP="005864B6"/>
        </w:tc>
      </w:tr>
      <w:tr w:rsidR="00944E91" w:rsidRPr="009D544A" w14:paraId="55B6904E" w14:textId="77777777" w:rsidTr="005864B6">
        <w:trPr>
          <w:trHeight w:val="2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89BBFD"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FDD5BF" w14:textId="77777777" w:rsidR="00944E91" w:rsidRPr="009D544A" w:rsidRDefault="00944E91" w:rsidP="005864B6">
            <w:r w:rsidRPr="009D544A">
              <w:rPr>
                <w:color w:val="000000"/>
              </w:rPr>
              <w:t xml:space="preserve"> 15.30-16.00 </w:t>
            </w:r>
            <w:r w:rsidRPr="009D544A">
              <w:rPr>
                <w:b/>
                <w:bCs/>
                <w:color w:val="000000"/>
              </w:rPr>
              <w:t>Аппликация</w:t>
            </w:r>
          </w:p>
        </w:tc>
        <w:tc>
          <w:tcPr>
            <w:tcW w:w="0" w:type="auto"/>
            <w:vAlign w:val="center"/>
            <w:hideMark/>
          </w:tcPr>
          <w:p w14:paraId="18FDA52E" w14:textId="77777777" w:rsidR="00944E91" w:rsidRPr="009D544A" w:rsidRDefault="00944E91" w:rsidP="005864B6"/>
        </w:tc>
      </w:tr>
      <w:tr w:rsidR="00944E91" w:rsidRPr="009D544A" w14:paraId="0CC0BC9C" w14:textId="77777777" w:rsidTr="005864B6">
        <w:trPr>
          <w:trHeight w:val="59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CADBD2" w14:textId="77777777" w:rsidR="00944E91" w:rsidRPr="009D544A" w:rsidRDefault="00944E91" w:rsidP="005864B6">
            <w:pPr>
              <w:jc w:val="center"/>
            </w:pPr>
            <w:r w:rsidRPr="009D544A">
              <w:rPr>
                <w:b/>
                <w:bCs/>
                <w:color w:val="000000"/>
              </w:rPr>
              <w:t>Пятница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5FFF2D" w14:textId="77777777" w:rsidR="00944E91" w:rsidRPr="009D544A" w:rsidRDefault="00944E91" w:rsidP="005864B6">
            <w:r w:rsidRPr="009D544A">
              <w:rPr>
                <w:color w:val="000000"/>
              </w:rPr>
              <w:t xml:space="preserve">9.00-9.30 </w:t>
            </w:r>
            <w:r w:rsidRPr="009D544A">
              <w:rPr>
                <w:b/>
                <w:bCs/>
                <w:color w:val="000000"/>
              </w:rPr>
              <w:t>Речевое развитие</w:t>
            </w:r>
            <w:r w:rsidRPr="009D544A">
              <w:rPr>
                <w:color w:val="000000"/>
              </w:rPr>
              <w:t> </w:t>
            </w:r>
          </w:p>
          <w:p w14:paraId="29CD2CCD" w14:textId="77777777" w:rsidR="00944E91" w:rsidRPr="009D544A" w:rsidRDefault="00944E91" w:rsidP="005864B6">
            <w:r w:rsidRPr="009D544A">
              <w:rPr>
                <w:color w:val="000000"/>
              </w:rPr>
              <w:t xml:space="preserve">9.40-10.10 </w:t>
            </w:r>
            <w:r w:rsidRPr="009D544A">
              <w:rPr>
                <w:b/>
                <w:bCs/>
                <w:color w:val="000000"/>
              </w:rPr>
              <w:t>Ознакомление с художественной литературой.</w:t>
            </w:r>
          </w:p>
          <w:p w14:paraId="3F3C8AF1" w14:textId="77777777" w:rsidR="00944E91" w:rsidRPr="009D544A" w:rsidRDefault="00944E91" w:rsidP="005864B6">
            <w:r w:rsidRPr="009D544A">
              <w:rPr>
                <w:color w:val="000000"/>
              </w:rPr>
              <w:t xml:space="preserve">11.10-11.40 </w:t>
            </w:r>
            <w:r w:rsidRPr="009D544A">
              <w:rPr>
                <w:b/>
                <w:bCs/>
                <w:color w:val="000000"/>
              </w:rPr>
              <w:t>Физическая культура на прогулке</w:t>
            </w:r>
          </w:p>
        </w:tc>
        <w:tc>
          <w:tcPr>
            <w:tcW w:w="0" w:type="auto"/>
            <w:vAlign w:val="center"/>
            <w:hideMark/>
          </w:tcPr>
          <w:p w14:paraId="10AB0A8F" w14:textId="77777777" w:rsidR="00944E91" w:rsidRPr="009D544A" w:rsidRDefault="00944E91" w:rsidP="005864B6"/>
        </w:tc>
      </w:tr>
      <w:tr w:rsidR="00944E91" w:rsidRPr="009D544A" w14:paraId="1948271C" w14:textId="77777777" w:rsidTr="005864B6">
        <w:trPr>
          <w:trHeight w:val="15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106A09"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0D267" w14:textId="77777777" w:rsidR="00944E91" w:rsidRPr="009D544A" w:rsidRDefault="00944E91" w:rsidP="005864B6">
            <w:pPr>
              <w:jc w:val="center"/>
            </w:pPr>
            <w:r w:rsidRPr="009D544A">
              <w:rPr>
                <w:i/>
                <w:iCs/>
                <w:color w:val="000000"/>
              </w:rPr>
              <w:t>В РЕЖИМНЫХ МОМЕНТАХ</w:t>
            </w:r>
          </w:p>
        </w:tc>
        <w:tc>
          <w:tcPr>
            <w:tcW w:w="0" w:type="auto"/>
            <w:vAlign w:val="center"/>
            <w:hideMark/>
          </w:tcPr>
          <w:p w14:paraId="3154B247" w14:textId="77777777" w:rsidR="00944E91" w:rsidRPr="009D544A" w:rsidRDefault="00944E91" w:rsidP="005864B6"/>
        </w:tc>
      </w:tr>
      <w:tr w:rsidR="00944E91" w:rsidRPr="009D544A" w14:paraId="13090203" w14:textId="77777777" w:rsidTr="005864B6">
        <w:trPr>
          <w:trHeight w:val="3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11246F"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AF5FD6" w14:textId="77777777" w:rsidR="00944E91" w:rsidRPr="009D544A" w:rsidRDefault="00944E91" w:rsidP="005864B6">
            <w:r w:rsidRPr="009D544A">
              <w:rPr>
                <w:i/>
                <w:iCs/>
                <w:color w:val="000000"/>
              </w:rPr>
              <w:t>Индивидуальные логопедические занятия</w:t>
            </w:r>
          </w:p>
        </w:tc>
        <w:tc>
          <w:tcPr>
            <w:tcW w:w="0" w:type="auto"/>
            <w:vAlign w:val="center"/>
            <w:hideMark/>
          </w:tcPr>
          <w:p w14:paraId="5EFC6058" w14:textId="77777777" w:rsidR="00944E91" w:rsidRPr="009D544A" w:rsidRDefault="00944E91" w:rsidP="005864B6"/>
        </w:tc>
      </w:tr>
      <w:tr w:rsidR="00944E91" w:rsidRPr="009D544A" w14:paraId="5B0BB84B" w14:textId="77777777" w:rsidTr="005864B6">
        <w:trPr>
          <w:trHeight w:val="27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9EF219"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BA8E15" w14:textId="77777777" w:rsidR="00944E91" w:rsidRPr="009D544A" w:rsidRDefault="00944E91" w:rsidP="005864B6">
            <w:r w:rsidRPr="009D544A">
              <w:rPr>
                <w:color w:val="000000"/>
              </w:rPr>
              <w:t xml:space="preserve">15.30-16.00 </w:t>
            </w:r>
            <w:r w:rsidRPr="009D544A">
              <w:rPr>
                <w:b/>
                <w:bCs/>
                <w:color w:val="000000"/>
              </w:rPr>
              <w:t>Рисование </w:t>
            </w:r>
          </w:p>
          <w:p w14:paraId="3EE9B623" w14:textId="77777777" w:rsidR="00944E91" w:rsidRPr="009D544A" w:rsidRDefault="00944E91" w:rsidP="005864B6"/>
        </w:tc>
        <w:tc>
          <w:tcPr>
            <w:tcW w:w="0" w:type="auto"/>
            <w:vAlign w:val="center"/>
            <w:hideMark/>
          </w:tcPr>
          <w:p w14:paraId="26FD35F5" w14:textId="77777777" w:rsidR="00944E91" w:rsidRPr="009D544A" w:rsidRDefault="00944E91" w:rsidP="005864B6"/>
        </w:tc>
      </w:tr>
    </w:tbl>
    <w:p w14:paraId="6BA9E93D" w14:textId="77777777" w:rsidR="00944E91" w:rsidRPr="009D544A" w:rsidRDefault="00944E91" w:rsidP="00944E91"/>
    <w:p w14:paraId="5882BB94" w14:textId="77777777" w:rsidR="00944E91" w:rsidRPr="009D544A" w:rsidRDefault="00944E91" w:rsidP="00944E91"/>
    <w:tbl>
      <w:tblPr>
        <w:tblW w:w="0" w:type="auto"/>
        <w:tblCellMar>
          <w:top w:w="15" w:type="dxa"/>
          <w:left w:w="15" w:type="dxa"/>
          <w:bottom w:w="15" w:type="dxa"/>
          <w:right w:w="15" w:type="dxa"/>
        </w:tblCellMar>
        <w:tblLook w:val="04A0" w:firstRow="1" w:lastRow="0" w:firstColumn="1" w:lastColumn="0" w:noHBand="0" w:noVBand="1"/>
      </w:tblPr>
      <w:tblGrid>
        <w:gridCol w:w="1672"/>
        <w:gridCol w:w="7863"/>
        <w:gridCol w:w="36"/>
      </w:tblGrid>
      <w:tr w:rsidR="00944E91" w:rsidRPr="009D544A" w14:paraId="5F354399" w14:textId="77777777" w:rsidTr="005864B6">
        <w:trPr>
          <w:gridAfter w:val="1"/>
          <w:trHeight w:val="13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62EFF1" w14:textId="77777777" w:rsidR="00944E91" w:rsidRPr="009D544A" w:rsidRDefault="00944E91" w:rsidP="005864B6">
            <w:pPr>
              <w:jc w:val="center"/>
            </w:pPr>
            <w:r w:rsidRPr="009D544A">
              <w:rPr>
                <w:b/>
                <w:bCs/>
                <w:color w:val="000000"/>
              </w:rPr>
              <w:t>Дни недели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9BAC7F" w14:textId="77777777" w:rsidR="00944E91" w:rsidRPr="009D544A" w:rsidRDefault="00944E91" w:rsidP="005864B6">
            <w:pPr>
              <w:jc w:val="center"/>
              <w:rPr>
                <w:b/>
                <w:bCs/>
              </w:rPr>
            </w:pPr>
            <w:r w:rsidRPr="009D544A">
              <w:rPr>
                <w:b/>
                <w:bCs/>
              </w:rPr>
              <w:t>МАРТ-НАЧАЛО ИЮНЯ</w:t>
            </w:r>
          </w:p>
        </w:tc>
      </w:tr>
      <w:tr w:rsidR="00944E91" w:rsidRPr="009D544A" w14:paraId="00178E63" w14:textId="77777777" w:rsidTr="005864B6">
        <w:trPr>
          <w:gridAfter w:val="1"/>
          <w:trHeight w:val="522"/>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6F3F04" w14:textId="77777777" w:rsidR="00944E91" w:rsidRPr="009D544A" w:rsidRDefault="00944E91" w:rsidP="005864B6">
            <w:pPr>
              <w:jc w:val="center"/>
            </w:pPr>
            <w:r w:rsidRPr="009D544A">
              <w:rPr>
                <w:b/>
                <w:bCs/>
                <w:color w:val="000000"/>
              </w:rPr>
              <w:t>Понедельник</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14EA6" w14:textId="77777777" w:rsidR="00944E91" w:rsidRPr="009D544A" w:rsidRDefault="00944E91" w:rsidP="005864B6">
            <w:r w:rsidRPr="009D544A">
              <w:rPr>
                <w:color w:val="000000"/>
              </w:rPr>
              <w:t xml:space="preserve">9.00-9.30 </w:t>
            </w:r>
            <w:r w:rsidRPr="009D544A">
              <w:rPr>
                <w:b/>
                <w:bCs/>
                <w:color w:val="000000"/>
              </w:rPr>
              <w:t>Речевое развитие </w:t>
            </w:r>
          </w:p>
          <w:p w14:paraId="07C31A1D" w14:textId="77777777" w:rsidR="00944E91" w:rsidRPr="009D544A" w:rsidRDefault="00944E91" w:rsidP="005864B6">
            <w:r w:rsidRPr="009D544A">
              <w:rPr>
                <w:color w:val="000000"/>
              </w:rPr>
              <w:t xml:space="preserve">9.40-10.10 </w:t>
            </w:r>
            <w:r w:rsidRPr="009D544A">
              <w:rPr>
                <w:b/>
                <w:bCs/>
                <w:color w:val="000000"/>
              </w:rPr>
              <w:t>Представление о себе и об окружающем мире </w:t>
            </w:r>
          </w:p>
          <w:p w14:paraId="62CD7BE9" w14:textId="77777777" w:rsidR="00944E91" w:rsidRPr="009D544A" w:rsidRDefault="00944E91" w:rsidP="005864B6">
            <w:r w:rsidRPr="009D544A">
              <w:rPr>
                <w:color w:val="000000"/>
              </w:rPr>
              <w:t xml:space="preserve">10.20-10.50 </w:t>
            </w:r>
            <w:r w:rsidRPr="009D544A">
              <w:rPr>
                <w:b/>
                <w:bCs/>
                <w:color w:val="000000"/>
              </w:rPr>
              <w:t>Лепка</w:t>
            </w:r>
          </w:p>
        </w:tc>
      </w:tr>
      <w:tr w:rsidR="00944E91" w:rsidRPr="009D544A" w14:paraId="3E09A8F1" w14:textId="77777777" w:rsidTr="005864B6">
        <w:trPr>
          <w:trHeight w:val="33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BE1F4B" w14:textId="77777777" w:rsidR="00944E91" w:rsidRPr="009D544A" w:rsidRDefault="00944E91" w:rsidP="005864B6"/>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C343FB" w14:textId="77777777" w:rsidR="00944E91" w:rsidRPr="009D544A" w:rsidRDefault="00944E91" w:rsidP="005864B6"/>
        </w:tc>
        <w:tc>
          <w:tcPr>
            <w:tcW w:w="0" w:type="auto"/>
            <w:vAlign w:val="center"/>
            <w:hideMark/>
          </w:tcPr>
          <w:p w14:paraId="4813E374" w14:textId="77777777" w:rsidR="00944E91" w:rsidRPr="009D544A" w:rsidRDefault="00944E91" w:rsidP="005864B6"/>
        </w:tc>
      </w:tr>
      <w:tr w:rsidR="00944E91" w:rsidRPr="009D544A" w14:paraId="19F1AF53" w14:textId="77777777" w:rsidTr="005864B6">
        <w:trPr>
          <w:trHeight w:val="2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A2EA30"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FEF599" w14:textId="77777777" w:rsidR="00944E91" w:rsidRPr="009D544A" w:rsidRDefault="00944E91" w:rsidP="005864B6">
            <w:pPr>
              <w:jc w:val="center"/>
            </w:pPr>
            <w:r w:rsidRPr="009D544A">
              <w:rPr>
                <w:i/>
                <w:iCs/>
                <w:color w:val="000000"/>
              </w:rPr>
              <w:t>В РЕЖИМНЫХ МОМЕНТАХ</w:t>
            </w:r>
          </w:p>
        </w:tc>
        <w:tc>
          <w:tcPr>
            <w:tcW w:w="0" w:type="auto"/>
            <w:vAlign w:val="center"/>
            <w:hideMark/>
          </w:tcPr>
          <w:p w14:paraId="2F20D755" w14:textId="77777777" w:rsidR="00944E91" w:rsidRPr="009D544A" w:rsidRDefault="00944E91" w:rsidP="005864B6"/>
        </w:tc>
      </w:tr>
      <w:tr w:rsidR="00944E91" w:rsidRPr="009D544A" w14:paraId="0C0C821D" w14:textId="77777777" w:rsidTr="005864B6">
        <w:trPr>
          <w:trHeight w:val="2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DFB5A7"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48B1D8" w14:textId="77777777" w:rsidR="00944E91" w:rsidRPr="009D544A" w:rsidRDefault="00944E91" w:rsidP="005864B6">
            <w:pPr>
              <w:jc w:val="center"/>
            </w:pPr>
            <w:r w:rsidRPr="009D544A">
              <w:rPr>
                <w:i/>
                <w:iCs/>
                <w:color w:val="000000"/>
              </w:rPr>
              <w:t>Индивидуальные логопедические занятия</w:t>
            </w:r>
          </w:p>
        </w:tc>
        <w:tc>
          <w:tcPr>
            <w:tcW w:w="0" w:type="auto"/>
            <w:vAlign w:val="center"/>
            <w:hideMark/>
          </w:tcPr>
          <w:p w14:paraId="5BDB6DB4" w14:textId="77777777" w:rsidR="00944E91" w:rsidRPr="009D544A" w:rsidRDefault="00944E91" w:rsidP="005864B6"/>
        </w:tc>
      </w:tr>
      <w:tr w:rsidR="00944E91" w:rsidRPr="009D544A" w14:paraId="325A0F9D" w14:textId="77777777" w:rsidTr="005864B6">
        <w:trPr>
          <w:trHeight w:val="20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E83F57"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D2DE46" w14:textId="77777777" w:rsidR="00944E91" w:rsidRPr="009D544A" w:rsidRDefault="00944E91" w:rsidP="005864B6">
            <w:r w:rsidRPr="009D544A">
              <w:rPr>
                <w:color w:val="000000"/>
              </w:rPr>
              <w:t xml:space="preserve">16.05-16.35 </w:t>
            </w:r>
            <w:r w:rsidRPr="009D544A">
              <w:rPr>
                <w:b/>
                <w:bCs/>
                <w:color w:val="000000"/>
              </w:rPr>
              <w:t>Физическая культура</w:t>
            </w:r>
          </w:p>
        </w:tc>
        <w:tc>
          <w:tcPr>
            <w:tcW w:w="0" w:type="auto"/>
            <w:vAlign w:val="center"/>
            <w:hideMark/>
          </w:tcPr>
          <w:p w14:paraId="02A5EBF7" w14:textId="77777777" w:rsidR="00944E91" w:rsidRPr="009D544A" w:rsidRDefault="00944E91" w:rsidP="005864B6"/>
        </w:tc>
      </w:tr>
      <w:tr w:rsidR="00944E91" w:rsidRPr="009D544A" w14:paraId="31F37C1D" w14:textId="77777777" w:rsidTr="005864B6">
        <w:trPr>
          <w:trHeight w:val="118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15CC4F" w14:textId="77777777" w:rsidR="00944E91" w:rsidRPr="009D544A" w:rsidRDefault="00944E91" w:rsidP="005864B6">
            <w:pPr>
              <w:jc w:val="center"/>
            </w:pPr>
            <w:r w:rsidRPr="009D544A">
              <w:rPr>
                <w:b/>
                <w:bCs/>
                <w:color w:val="000000"/>
              </w:rPr>
              <w:t>Вторник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4BCE1D" w14:textId="77777777" w:rsidR="00944E91" w:rsidRPr="009D544A" w:rsidRDefault="00944E91" w:rsidP="005864B6">
            <w:r w:rsidRPr="009D544A">
              <w:rPr>
                <w:color w:val="000000"/>
              </w:rPr>
              <w:t>9.00-9.30</w:t>
            </w:r>
            <w:r w:rsidRPr="009D544A">
              <w:rPr>
                <w:i/>
                <w:iCs/>
                <w:color w:val="000000"/>
              </w:rPr>
              <w:t xml:space="preserve"> </w:t>
            </w:r>
            <w:r w:rsidRPr="009D544A">
              <w:rPr>
                <w:b/>
                <w:bCs/>
                <w:color w:val="000000"/>
              </w:rPr>
              <w:t>Речевое развитие</w:t>
            </w:r>
            <w:r w:rsidRPr="009D544A">
              <w:rPr>
                <w:color w:val="000000"/>
              </w:rPr>
              <w:t> </w:t>
            </w:r>
          </w:p>
          <w:p w14:paraId="5E2EF916" w14:textId="77777777" w:rsidR="00944E91" w:rsidRPr="009D544A" w:rsidRDefault="00944E91" w:rsidP="005864B6">
            <w:r w:rsidRPr="009D544A">
              <w:rPr>
                <w:color w:val="000000"/>
              </w:rPr>
              <w:t xml:space="preserve">9.40- 10.10 </w:t>
            </w:r>
            <w:r w:rsidRPr="009D544A">
              <w:rPr>
                <w:b/>
                <w:bCs/>
                <w:color w:val="000000"/>
              </w:rPr>
              <w:t>Формирование элементарных математических представлений</w:t>
            </w:r>
          </w:p>
          <w:p w14:paraId="4B16B6EE" w14:textId="77777777" w:rsidR="00944E91" w:rsidRPr="009D544A" w:rsidRDefault="00944E91" w:rsidP="005864B6">
            <w:r w:rsidRPr="009D544A">
              <w:rPr>
                <w:color w:val="000000"/>
              </w:rPr>
              <w:t xml:space="preserve">10.20-10.50 </w:t>
            </w:r>
            <w:r w:rsidRPr="009D544A">
              <w:rPr>
                <w:b/>
                <w:bCs/>
                <w:color w:val="000000"/>
              </w:rPr>
              <w:t>Музыка</w:t>
            </w:r>
          </w:p>
        </w:tc>
        <w:tc>
          <w:tcPr>
            <w:tcW w:w="0" w:type="auto"/>
            <w:vAlign w:val="center"/>
            <w:hideMark/>
          </w:tcPr>
          <w:p w14:paraId="41749E8E" w14:textId="77777777" w:rsidR="00944E91" w:rsidRPr="009D544A" w:rsidRDefault="00944E91" w:rsidP="005864B6"/>
        </w:tc>
      </w:tr>
      <w:tr w:rsidR="00944E91" w:rsidRPr="009D544A" w14:paraId="56E3B10B" w14:textId="77777777" w:rsidTr="005864B6">
        <w:trPr>
          <w:trHeight w:val="2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ED25CC"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CFE4F6" w14:textId="77777777" w:rsidR="00944E91" w:rsidRPr="009D544A" w:rsidRDefault="00944E91" w:rsidP="005864B6">
            <w:pPr>
              <w:jc w:val="center"/>
            </w:pPr>
            <w:r w:rsidRPr="009D544A">
              <w:rPr>
                <w:i/>
                <w:iCs/>
                <w:color w:val="000000"/>
              </w:rPr>
              <w:t>В РЕЖИМНЫХ МОМЕНТАХ</w:t>
            </w:r>
          </w:p>
        </w:tc>
        <w:tc>
          <w:tcPr>
            <w:tcW w:w="0" w:type="auto"/>
            <w:vAlign w:val="center"/>
            <w:hideMark/>
          </w:tcPr>
          <w:p w14:paraId="5A8FBA1C" w14:textId="77777777" w:rsidR="00944E91" w:rsidRPr="009D544A" w:rsidRDefault="00944E91" w:rsidP="005864B6"/>
        </w:tc>
      </w:tr>
      <w:tr w:rsidR="00944E91" w:rsidRPr="009D544A" w14:paraId="423413D1" w14:textId="77777777" w:rsidTr="005864B6">
        <w:trPr>
          <w:trHeight w:val="27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0BC9E9"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4DE474" w14:textId="77777777" w:rsidR="00944E91" w:rsidRPr="009D544A" w:rsidRDefault="00944E91" w:rsidP="005864B6">
            <w:pPr>
              <w:jc w:val="center"/>
            </w:pPr>
            <w:r w:rsidRPr="009D544A">
              <w:rPr>
                <w:i/>
                <w:iCs/>
                <w:color w:val="000000"/>
              </w:rPr>
              <w:t>Индивидуальные логопедические занятия</w:t>
            </w:r>
          </w:p>
        </w:tc>
        <w:tc>
          <w:tcPr>
            <w:tcW w:w="0" w:type="auto"/>
            <w:vAlign w:val="center"/>
            <w:hideMark/>
          </w:tcPr>
          <w:p w14:paraId="02423D3E" w14:textId="77777777" w:rsidR="00944E91" w:rsidRPr="009D544A" w:rsidRDefault="00944E91" w:rsidP="005864B6"/>
        </w:tc>
      </w:tr>
      <w:tr w:rsidR="00944E91" w:rsidRPr="009D544A" w14:paraId="2632C3AC" w14:textId="77777777" w:rsidTr="005864B6">
        <w:trPr>
          <w:trHeight w:val="3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E91DC8"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285EDE" w14:textId="77777777" w:rsidR="00944E91" w:rsidRPr="009D544A" w:rsidRDefault="00944E91" w:rsidP="005864B6">
            <w:r w:rsidRPr="009D544A">
              <w:rPr>
                <w:color w:val="000000"/>
              </w:rPr>
              <w:t xml:space="preserve">15.30-16.00 </w:t>
            </w:r>
            <w:r w:rsidRPr="009D544A">
              <w:rPr>
                <w:b/>
                <w:bCs/>
                <w:color w:val="000000"/>
              </w:rPr>
              <w:t>Конструирование / Ручной труд</w:t>
            </w:r>
          </w:p>
        </w:tc>
        <w:tc>
          <w:tcPr>
            <w:tcW w:w="0" w:type="auto"/>
            <w:vAlign w:val="center"/>
            <w:hideMark/>
          </w:tcPr>
          <w:p w14:paraId="3BCC42FD" w14:textId="77777777" w:rsidR="00944E91" w:rsidRPr="009D544A" w:rsidRDefault="00944E91" w:rsidP="005864B6"/>
        </w:tc>
      </w:tr>
      <w:tr w:rsidR="00944E91" w:rsidRPr="009D544A" w14:paraId="311ADC33" w14:textId="77777777" w:rsidTr="005864B6">
        <w:trPr>
          <w:trHeight w:val="58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895636" w14:textId="77777777" w:rsidR="00944E91" w:rsidRPr="009D544A" w:rsidRDefault="00944E91" w:rsidP="005864B6">
            <w:pPr>
              <w:jc w:val="center"/>
            </w:pPr>
            <w:r w:rsidRPr="009D544A">
              <w:rPr>
                <w:b/>
                <w:bCs/>
                <w:color w:val="000000"/>
              </w:rPr>
              <w:t>Среда</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BCF5FD" w14:textId="77777777" w:rsidR="00944E91" w:rsidRPr="009D544A" w:rsidRDefault="00944E91" w:rsidP="005864B6">
            <w:r w:rsidRPr="009D544A">
              <w:rPr>
                <w:color w:val="000000"/>
              </w:rPr>
              <w:t xml:space="preserve">9.00-9.30 </w:t>
            </w:r>
            <w:r w:rsidRPr="009D544A">
              <w:rPr>
                <w:b/>
                <w:bCs/>
                <w:color w:val="000000"/>
              </w:rPr>
              <w:t>Речевое развитие </w:t>
            </w:r>
          </w:p>
          <w:p w14:paraId="2335B05F" w14:textId="77777777" w:rsidR="00944E91" w:rsidRPr="009D544A" w:rsidRDefault="00944E91" w:rsidP="005864B6">
            <w:r w:rsidRPr="009D544A">
              <w:rPr>
                <w:color w:val="000000"/>
              </w:rPr>
              <w:t xml:space="preserve">9.40-10.10 </w:t>
            </w:r>
            <w:r w:rsidRPr="009D544A">
              <w:rPr>
                <w:b/>
                <w:bCs/>
                <w:color w:val="000000"/>
              </w:rPr>
              <w:t>Физическая культура</w:t>
            </w:r>
          </w:p>
          <w:p w14:paraId="5DBBEE99" w14:textId="77777777" w:rsidR="00944E91" w:rsidRPr="009D544A" w:rsidRDefault="00944E91" w:rsidP="005864B6">
            <w:r w:rsidRPr="009D544A">
              <w:rPr>
                <w:color w:val="000000"/>
              </w:rPr>
              <w:t xml:space="preserve">10.20-10.50 </w:t>
            </w:r>
            <w:r w:rsidRPr="009D544A">
              <w:rPr>
                <w:b/>
                <w:bCs/>
                <w:color w:val="000000"/>
              </w:rPr>
              <w:t>Представление о мире людей и рукотворном мире.</w:t>
            </w:r>
          </w:p>
        </w:tc>
        <w:tc>
          <w:tcPr>
            <w:tcW w:w="0" w:type="auto"/>
            <w:vAlign w:val="center"/>
            <w:hideMark/>
          </w:tcPr>
          <w:p w14:paraId="0DBD455E" w14:textId="77777777" w:rsidR="00944E91" w:rsidRPr="009D544A" w:rsidRDefault="00944E91" w:rsidP="005864B6"/>
        </w:tc>
      </w:tr>
      <w:tr w:rsidR="00944E91" w:rsidRPr="009D544A" w14:paraId="346E95D1" w14:textId="77777777" w:rsidTr="005864B6">
        <w:trPr>
          <w:trHeight w:val="32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7E5B14" w14:textId="77777777" w:rsidR="00944E91" w:rsidRPr="009D544A" w:rsidRDefault="00944E91" w:rsidP="005864B6"/>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790435" w14:textId="77777777" w:rsidR="00944E91" w:rsidRPr="009D544A" w:rsidRDefault="00944E91" w:rsidP="005864B6"/>
        </w:tc>
        <w:tc>
          <w:tcPr>
            <w:tcW w:w="0" w:type="auto"/>
            <w:vAlign w:val="center"/>
            <w:hideMark/>
          </w:tcPr>
          <w:p w14:paraId="3DA31522" w14:textId="77777777" w:rsidR="00944E91" w:rsidRPr="009D544A" w:rsidRDefault="00944E91" w:rsidP="005864B6"/>
        </w:tc>
      </w:tr>
      <w:tr w:rsidR="00944E91" w:rsidRPr="009D544A" w14:paraId="630C91A3" w14:textId="77777777" w:rsidTr="005864B6">
        <w:trPr>
          <w:trHeight w:val="1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76376A"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3891BB" w14:textId="77777777" w:rsidR="00944E91" w:rsidRPr="009D544A" w:rsidRDefault="00944E91" w:rsidP="005864B6">
            <w:pPr>
              <w:jc w:val="center"/>
            </w:pPr>
            <w:r w:rsidRPr="009D544A">
              <w:rPr>
                <w:i/>
                <w:iCs/>
                <w:color w:val="000000"/>
              </w:rPr>
              <w:t>В РЕЖИМНЫХ МОМЕНТАХ</w:t>
            </w:r>
          </w:p>
        </w:tc>
        <w:tc>
          <w:tcPr>
            <w:tcW w:w="0" w:type="auto"/>
            <w:vAlign w:val="center"/>
            <w:hideMark/>
          </w:tcPr>
          <w:p w14:paraId="383BA3ED" w14:textId="77777777" w:rsidR="00944E91" w:rsidRPr="009D544A" w:rsidRDefault="00944E91" w:rsidP="005864B6"/>
        </w:tc>
      </w:tr>
      <w:tr w:rsidR="00944E91" w:rsidRPr="009D544A" w14:paraId="7FE45244" w14:textId="77777777" w:rsidTr="005864B6">
        <w:trPr>
          <w:trHeight w:val="2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3C128C"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A07A1F" w14:textId="77777777" w:rsidR="00944E91" w:rsidRPr="009D544A" w:rsidRDefault="00944E91" w:rsidP="005864B6">
            <w:pPr>
              <w:jc w:val="center"/>
            </w:pPr>
            <w:r w:rsidRPr="009D544A">
              <w:rPr>
                <w:i/>
                <w:iCs/>
                <w:color w:val="000000"/>
              </w:rPr>
              <w:t>Индивидуальные логопедические занятия</w:t>
            </w:r>
          </w:p>
        </w:tc>
        <w:tc>
          <w:tcPr>
            <w:tcW w:w="0" w:type="auto"/>
            <w:vAlign w:val="center"/>
            <w:hideMark/>
          </w:tcPr>
          <w:p w14:paraId="0A79DB72" w14:textId="77777777" w:rsidR="00944E91" w:rsidRPr="009D544A" w:rsidRDefault="00944E91" w:rsidP="005864B6"/>
        </w:tc>
      </w:tr>
      <w:tr w:rsidR="00944E91" w:rsidRPr="009D544A" w14:paraId="34C6FCED" w14:textId="77777777" w:rsidTr="005864B6">
        <w:trPr>
          <w:trHeight w:val="27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350132"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7BDD2B" w14:textId="77777777" w:rsidR="00944E91" w:rsidRPr="009D544A" w:rsidRDefault="00944E91" w:rsidP="005864B6">
            <w:r w:rsidRPr="009D544A">
              <w:rPr>
                <w:color w:val="000000"/>
              </w:rPr>
              <w:t xml:space="preserve">15.30-16.00 </w:t>
            </w:r>
            <w:r w:rsidRPr="009D544A">
              <w:rPr>
                <w:b/>
                <w:bCs/>
                <w:color w:val="000000"/>
              </w:rPr>
              <w:t>Рисование</w:t>
            </w:r>
          </w:p>
        </w:tc>
        <w:tc>
          <w:tcPr>
            <w:tcW w:w="0" w:type="auto"/>
            <w:vAlign w:val="center"/>
            <w:hideMark/>
          </w:tcPr>
          <w:p w14:paraId="63E073CA" w14:textId="77777777" w:rsidR="00944E91" w:rsidRPr="009D544A" w:rsidRDefault="00944E91" w:rsidP="005864B6"/>
        </w:tc>
      </w:tr>
      <w:tr w:rsidR="00944E91" w:rsidRPr="009D544A" w14:paraId="237A429D" w14:textId="77777777" w:rsidTr="005864B6">
        <w:trPr>
          <w:trHeight w:val="581"/>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E1E331" w14:textId="77777777" w:rsidR="00944E91" w:rsidRPr="009D544A" w:rsidRDefault="00944E91" w:rsidP="005864B6">
            <w:pPr>
              <w:jc w:val="center"/>
            </w:pPr>
            <w:r w:rsidRPr="009D544A">
              <w:rPr>
                <w:b/>
                <w:bCs/>
                <w:color w:val="000000"/>
              </w:rPr>
              <w:t>Четверг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D5B981" w14:textId="77777777" w:rsidR="00944E91" w:rsidRPr="009D544A" w:rsidRDefault="00944E91" w:rsidP="005864B6">
            <w:r w:rsidRPr="009D544A">
              <w:rPr>
                <w:color w:val="000000"/>
              </w:rPr>
              <w:t xml:space="preserve">9.00-9.30 </w:t>
            </w:r>
            <w:r w:rsidRPr="009D544A">
              <w:rPr>
                <w:b/>
                <w:bCs/>
                <w:color w:val="000000"/>
              </w:rPr>
              <w:t>Речевое развитие</w:t>
            </w:r>
          </w:p>
          <w:p w14:paraId="163A3028" w14:textId="77777777" w:rsidR="00944E91" w:rsidRPr="009D544A" w:rsidRDefault="00944E91" w:rsidP="005864B6">
            <w:r w:rsidRPr="009D544A">
              <w:rPr>
                <w:color w:val="000000"/>
              </w:rPr>
              <w:t xml:space="preserve">9.40-10.10 </w:t>
            </w:r>
            <w:r w:rsidRPr="009D544A">
              <w:rPr>
                <w:b/>
                <w:bCs/>
                <w:color w:val="000000"/>
              </w:rPr>
              <w:t>Формирование элементарных математических представлений</w:t>
            </w:r>
          </w:p>
          <w:p w14:paraId="51561B0A" w14:textId="77777777" w:rsidR="00944E91" w:rsidRPr="009D544A" w:rsidRDefault="00944E91" w:rsidP="005864B6">
            <w:r w:rsidRPr="009D544A">
              <w:rPr>
                <w:color w:val="000000"/>
              </w:rPr>
              <w:t xml:space="preserve">10.20-10.50 </w:t>
            </w:r>
            <w:r w:rsidRPr="009D544A">
              <w:rPr>
                <w:b/>
                <w:bCs/>
                <w:color w:val="000000"/>
              </w:rPr>
              <w:t>Музыка</w:t>
            </w:r>
          </w:p>
        </w:tc>
        <w:tc>
          <w:tcPr>
            <w:tcW w:w="0" w:type="auto"/>
            <w:vAlign w:val="center"/>
            <w:hideMark/>
          </w:tcPr>
          <w:p w14:paraId="6F58246C" w14:textId="77777777" w:rsidR="00944E91" w:rsidRPr="009D544A" w:rsidRDefault="00944E91" w:rsidP="005864B6"/>
        </w:tc>
      </w:tr>
      <w:tr w:rsidR="00944E91" w:rsidRPr="009D544A" w14:paraId="255E2C14" w14:textId="77777777" w:rsidTr="005864B6">
        <w:trPr>
          <w:trHeight w:val="14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5A52C9"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26A304" w14:textId="77777777" w:rsidR="00944E91" w:rsidRPr="009D544A" w:rsidRDefault="00944E91" w:rsidP="005864B6">
            <w:pPr>
              <w:jc w:val="center"/>
            </w:pPr>
            <w:r w:rsidRPr="009D544A">
              <w:rPr>
                <w:i/>
                <w:iCs/>
                <w:color w:val="000000"/>
              </w:rPr>
              <w:t>В РЕЖИМНЫХ МОМЕНТАХ</w:t>
            </w:r>
          </w:p>
        </w:tc>
        <w:tc>
          <w:tcPr>
            <w:tcW w:w="0" w:type="auto"/>
            <w:vAlign w:val="center"/>
            <w:hideMark/>
          </w:tcPr>
          <w:p w14:paraId="3D489A8F" w14:textId="77777777" w:rsidR="00944E91" w:rsidRPr="009D544A" w:rsidRDefault="00944E91" w:rsidP="005864B6"/>
        </w:tc>
      </w:tr>
      <w:tr w:rsidR="00944E91" w:rsidRPr="009D544A" w14:paraId="5CC7CE29" w14:textId="77777777" w:rsidTr="005864B6">
        <w:trPr>
          <w:trHeight w:val="1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CDC3B9"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DA5C7B" w14:textId="77777777" w:rsidR="00944E91" w:rsidRPr="009D544A" w:rsidRDefault="00944E91" w:rsidP="005864B6">
            <w:pPr>
              <w:jc w:val="center"/>
            </w:pPr>
            <w:r w:rsidRPr="009D544A">
              <w:rPr>
                <w:i/>
                <w:iCs/>
                <w:color w:val="000000"/>
              </w:rPr>
              <w:t>Индивидуальные логопедические занятия</w:t>
            </w:r>
          </w:p>
        </w:tc>
        <w:tc>
          <w:tcPr>
            <w:tcW w:w="0" w:type="auto"/>
            <w:vAlign w:val="center"/>
            <w:hideMark/>
          </w:tcPr>
          <w:p w14:paraId="6C1AD770" w14:textId="77777777" w:rsidR="00944E91" w:rsidRPr="009D544A" w:rsidRDefault="00944E91" w:rsidP="005864B6"/>
        </w:tc>
      </w:tr>
      <w:tr w:rsidR="00944E91" w:rsidRPr="009D544A" w14:paraId="1BCE6F09" w14:textId="77777777" w:rsidTr="005864B6">
        <w:trPr>
          <w:trHeight w:val="2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3CD914"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60BA78" w14:textId="77777777" w:rsidR="00944E91" w:rsidRPr="009D544A" w:rsidRDefault="00944E91" w:rsidP="005864B6">
            <w:r w:rsidRPr="009D544A">
              <w:rPr>
                <w:color w:val="000000"/>
              </w:rPr>
              <w:t xml:space="preserve"> 15.30-16.00 </w:t>
            </w:r>
            <w:r w:rsidRPr="009D544A">
              <w:rPr>
                <w:b/>
                <w:bCs/>
                <w:color w:val="000000"/>
              </w:rPr>
              <w:t>Аппликация</w:t>
            </w:r>
          </w:p>
        </w:tc>
        <w:tc>
          <w:tcPr>
            <w:tcW w:w="0" w:type="auto"/>
            <w:vAlign w:val="center"/>
            <w:hideMark/>
          </w:tcPr>
          <w:p w14:paraId="06DE5E25" w14:textId="77777777" w:rsidR="00944E91" w:rsidRPr="009D544A" w:rsidRDefault="00944E91" w:rsidP="005864B6"/>
        </w:tc>
      </w:tr>
      <w:tr w:rsidR="00944E91" w:rsidRPr="009D544A" w14:paraId="2F02281F" w14:textId="77777777" w:rsidTr="005864B6">
        <w:trPr>
          <w:trHeight w:val="59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866B95" w14:textId="77777777" w:rsidR="00944E91" w:rsidRPr="009D544A" w:rsidRDefault="00944E91" w:rsidP="005864B6">
            <w:pPr>
              <w:jc w:val="center"/>
            </w:pPr>
            <w:r w:rsidRPr="009D544A">
              <w:rPr>
                <w:b/>
                <w:bCs/>
                <w:color w:val="000000"/>
              </w:rPr>
              <w:t>Пятница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A1FA1" w14:textId="77777777" w:rsidR="00944E91" w:rsidRPr="009D544A" w:rsidRDefault="00944E91" w:rsidP="005864B6">
            <w:r w:rsidRPr="009D544A">
              <w:rPr>
                <w:color w:val="000000"/>
              </w:rPr>
              <w:t xml:space="preserve">9.00-9.30 </w:t>
            </w:r>
            <w:r w:rsidRPr="009D544A">
              <w:rPr>
                <w:b/>
                <w:bCs/>
                <w:color w:val="000000"/>
              </w:rPr>
              <w:t>Речевое развитие</w:t>
            </w:r>
            <w:r w:rsidRPr="009D544A">
              <w:rPr>
                <w:color w:val="000000"/>
              </w:rPr>
              <w:t> </w:t>
            </w:r>
          </w:p>
          <w:p w14:paraId="0EFC1791" w14:textId="77777777" w:rsidR="00944E91" w:rsidRPr="009D544A" w:rsidRDefault="00944E91" w:rsidP="005864B6">
            <w:r w:rsidRPr="009D544A">
              <w:rPr>
                <w:color w:val="000000"/>
              </w:rPr>
              <w:t xml:space="preserve">9.40-10.10 </w:t>
            </w:r>
            <w:r w:rsidRPr="009D544A">
              <w:rPr>
                <w:b/>
                <w:bCs/>
                <w:color w:val="000000"/>
              </w:rPr>
              <w:t>Ознакомление с художественной литературой.</w:t>
            </w:r>
          </w:p>
          <w:p w14:paraId="7820D25D" w14:textId="77777777" w:rsidR="00944E91" w:rsidRPr="009D544A" w:rsidRDefault="00944E91" w:rsidP="005864B6">
            <w:r w:rsidRPr="009D544A">
              <w:rPr>
                <w:color w:val="000000"/>
              </w:rPr>
              <w:t xml:space="preserve">11.10-11.40 </w:t>
            </w:r>
            <w:r w:rsidRPr="009D544A">
              <w:rPr>
                <w:b/>
                <w:bCs/>
                <w:color w:val="000000"/>
              </w:rPr>
              <w:t>Физическая культура на прогулке</w:t>
            </w:r>
          </w:p>
        </w:tc>
        <w:tc>
          <w:tcPr>
            <w:tcW w:w="0" w:type="auto"/>
            <w:vAlign w:val="center"/>
            <w:hideMark/>
          </w:tcPr>
          <w:p w14:paraId="1E333EEF" w14:textId="77777777" w:rsidR="00944E91" w:rsidRPr="009D544A" w:rsidRDefault="00944E91" w:rsidP="005864B6"/>
        </w:tc>
      </w:tr>
      <w:tr w:rsidR="00944E91" w:rsidRPr="009D544A" w14:paraId="495292E3" w14:textId="77777777" w:rsidTr="005864B6">
        <w:trPr>
          <w:trHeight w:val="15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CA0A2D"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F51CD0" w14:textId="77777777" w:rsidR="00944E91" w:rsidRPr="009D544A" w:rsidRDefault="00944E91" w:rsidP="005864B6">
            <w:pPr>
              <w:jc w:val="center"/>
            </w:pPr>
            <w:r w:rsidRPr="009D544A">
              <w:rPr>
                <w:i/>
                <w:iCs/>
                <w:color w:val="000000"/>
              </w:rPr>
              <w:t>В РЕЖИМНЫХ МОМЕНТАХ</w:t>
            </w:r>
          </w:p>
        </w:tc>
        <w:tc>
          <w:tcPr>
            <w:tcW w:w="0" w:type="auto"/>
            <w:vAlign w:val="center"/>
            <w:hideMark/>
          </w:tcPr>
          <w:p w14:paraId="135F47CF" w14:textId="77777777" w:rsidR="00944E91" w:rsidRPr="009D544A" w:rsidRDefault="00944E91" w:rsidP="005864B6"/>
        </w:tc>
      </w:tr>
      <w:tr w:rsidR="00944E91" w:rsidRPr="009D544A" w14:paraId="755731D7" w14:textId="77777777" w:rsidTr="005864B6">
        <w:trPr>
          <w:trHeight w:val="3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D9DB43"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BDA082" w14:textId="77777777" w:rsidR="00944E91" w:rsidRPr="009D544A" w:rsidRDefault="00944E91" w:rsidP="005864B6">
            <w:r w:rsidRPr="009D544A">
              <w:rPr>
                <w:i/>
                <w:iCs/>
                <w:color w:val="000000"/>
              </w:rPr>
              <w:t>Индивидуальные логопедические занятия</w:t>
            </w:r>
          </w:p>
        </w:tc>
        <w:tc>
          <w:tcPr>
            <w:tcW w:w="0" w:type="auto"/>
            <w:vAlign w:val="center"/>
            <w:hideMark/>
          </w:tcPr>
          <w:p w14:paraId="7CC38F23" w14:textId="77777777" w:rsidR="00944E91" w:rsidRPr="009D544A" w:rsidRDefault="00944E91" w:rsidP="005864B6"/>
        </w:tc>
      </w:tr>
      <w:tr w:rsidR="00944E91" w:rsidRPr="009D544A" w14:paraId="689F7B98" w14:textId="77777777" w:rsidTr="005864B6">
        <w:trPr>
          <w:trHeight w:val="27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1FF653" w14:textId="77777777" w:rsidR="00944E91" w:rsidRPr="009D544A" w:rsidRDefault="00944E91" w:rsidP="005864B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399350" w14:textId="77777777" w:rsidR="00944E91" w:rsidRPr="009D544A" w:rsidRDefault="00944E91" w:rsidP="005864B6">
            <w:r w:rsidRPr="009D544A">
              <w:rPr>
                <w:color w:val="000000"/>
              </w:rPr>
              <w:t xml:space="preserve">15.30-16.00 </w:t>
            </w:r>
            <w:r w:rsidRPr="009D544A">
              <w:rPr>
                <w:b/>
                <w:bCs/>
                <w:color w:val="000000"/>
              </w:rPr>
              <w:t>Рисование </w:t>
            </w:r>
          </w:p>
          <w:p w14:paraId="41D530A4" w14:textId="77777777" w:rsidR="00944E91" w:rsidRPr="009D544A" w:rsidRDefault="00944E91" w:rsidP="005864B6"/>
        </w:tc>
        <w:tc>
          <w:tcPr>
            <w:tcW w:w="0" w:type="auto"/>
            <w:vAlign w:val="center"/>
            <w:hideMark/>
          </w:tcPr>
          <w:p w14:paraId="2AB7CF7B" w14:textId="77777777" w:rsidR="00944E91" w:rsidRPr="009D544A" w:rsidRDefault="00944E91" w:rsidP="005864B6"/>
        </w:tc>
      </w:tr>
    </w:tbl>
    <w:p w14:paraId="49557539" w14:textId="77777777" w:rsidR="00944E91" w:rsidRPr="009D544A" w:rsidRDefault="00944E91" w:rsidP="00944E91"/>
    <w:p w14:paraId="35D63BC5" w14:textId="77777777" w:rsidR="005864B6" w:rsidRPr="009E3CBF" w:rsidRDefault="005864B6" w:rsidP="005864B6">
      <w:pPr>
        <w:jc w:val="center"/>
        <w:rPr>
          <w:b/>
          <w:sz w:val="22"/>
          <w:szCs w:val="22"/>
        </w:rPr>
      </w:pPr>
      <w:r w:rsidRPr="009E3CBF">
        <w:rPr>
          <w:b/>
          <w:sz w:val="22"/>
          <w:szCs w:val="22"/>
        </w:rPr>
        <w:t>Примерный тематический план</w:t>
      </w:r>
    </w:p>
    <w:p w14:paraId="76BFCBA1" w14:textId="77777777" w:rsidR="005864B6" w:rsidRPr="009E3CBF" w:rsidRDefault="005864B6" w:rsidP="005864B6">
      <w:pPr>
        <w:jc w:val="center"/>
        <w:rPr>
          <w:b/>
          <w:sz w:val="22"/>
          <w:szCs w:val="22"/>
        </w:rPr>
      </w:pPr>
      <w:r w:rsidRPr="009E3CBF">
        <w:rPr>
          <w:b/>
          <w:sz w:val="22"/>
          <w:szCs w:val="22"/>
        </w:rPr>
        <w:t>совместной организованной образовательной деятельности</w:t>
      </w:r>
    </w:p>
    <w:p w14:paraId="36F3E23D" w14:textId="77777777" w:rsidR="005864B6" w:rsidRPr="009E3CBF" w:rsidRDefault="005864B6" w:rsidP="005864B6">
      <w:pPr>
        <w:jc w:val="center"/>
        <w:rPr>
          <w:b/>
          <w:sz w:val="22"/>
          <w:szCs w:val="22"/>
        </w:rPr>
      </w:pPr>
      <w:r w:rsidRPr="009E3CBF">
        <w:rPr>
          <w:b/>
          <w:sz w:val="22"/>
          <w:szCs w:val="22"/>
        </w:rPr>
        <w:t xml:space="preserve">для </w:t>
      </w:r>
      <w:proofErr w:type="gramStart"/>
      <w:r w:rsidRPr="009E3CBF">
        <w:rPr>
          <w:b/>
          <w:sz w:val="22"/>
          <w:szCs w:val="22"/>
        </w:rPr>
        <w:t>детей  с</w:t>
      </w:r>
      <w:proofErr w:type="gramEnd"/>
      <w:r>
        <w:rPr>
          <w:b/>
          <w:sz w:val="22"/>
          <w:szCs w:val="22"/>
        </w:rPr>
        <w:t xml:space="preserve"> </w:t>
      </w:r>
      <w:r w:rsidRPr="009E3CBF">
        <w:rPr>
          <w:b/>
          <w:sz w:val="22"/>
          <w:szCs w:val="22"/>
        </w:rPr>
        <w:t xml:space="preserve"> </w:t>
      </w:r>
      <w:r w:rsidRPr="009E3CBF">
        <w:rPr>
          <w:b/>
          <w:sz w:val="22"/>
          <w:szCs w:val="22"/>
          <w:lang w:val="en-US"/>
        </w:rPr>
        <w:t>III</w:t>
      </w:r>
      <w:r w:rsidRPr="009E3CBF">
        <w:rPr>
          <w:b/>
          <w:sz w:val="22"/>
          <w:szCs w:val="22"/>
        </w:rPr>
        <w:t xml:space="preserve"> уровнем </w:t>
      </w:r>
      <w:r>
        <w:rPr>
          <w:b/>
          <w:sz w:val="22"/>
          <w:szCs w:val="22"/>
        </w:rPr>
        <w:t>второго года обучения</w:t>
      </w:r>
      <w:r w:rsidRPr="009E3CBF">
        <w:rPr>
          <w:b/>
          <w:sz w:val="22"/>
          <w:szCs w:val="22"/>
        </w:rPr>
        <w:t>.</w:t>
      </w:r>
    </w:p>
    <w:p w14:paraId="453B16A7" w14:textId="77777777" w:rsidR="005864B6" w:rsidRPr="009E3CBF" w:rsidRDefault="005864B6" w:rsidP="005864B6">
      <w:pPr>
        <w:rPr>
          <w:b/>
          <w:sz w:val="22"/>
          <w:szCs w:val="22"/>
          <w:u w:val="single"/>
        </w:rPr>
      </w:pPr>
    </w:p>
    <w:p w14:paraId="06E0CC01" w14:textId="77777777" w:rsidR="005864B6" w:rsidRPr="004819E8" w:rsidRDefault="005864B6" w:rsidP="005864B6">
      <w:pPr>
        <w:rPr>
          <w:b/>
          <w:sz w:val="22"/>
          <w:szCs w:val="22"/>
          <w:u w:val="single"/>
        </w:rPr>
      </w:pPr>
      <w:r w:rsidRPr="009E3CBF">
        <w:rPr>
          <w:b/>
          <w:sz w:val="22"/>
          <w:szCs w:val="22"/>
          <w:u w:val="single"/>
          <w:lang w:val="en-US"/>
        </w:rPr>
        <w:t>I</w:t>
      </w:r>
      <w:r w:rsidRPr="009E3CBF">
        <w:rPr>
          <w:b/>
          <w:sz w:val="22"/>
          <w:szCs w:val="22"/>
          <w:u w:val="single"/>
        </w:rPr>
        <w:t xml:space="preserve"> период </w:t>
      </w:r>
      <w:r>
        <w:rPr>
          <w:b/>
          <w:sz w:val="22"/>
          <w:szCs w:val="22"/>
          <w:u w:val="single"/>
        </w:rPr>
        <w:t xml:space="preserve">для детей с ОНР </w:t>
      </w:r>
      <w:r>
        <w:rPr>
          <w:b/>
          <w:sz w:val="22"/>
          <w:szCs w:val="22"/>
          <w:u w:val="single"/>
          <w:lang w:val="en-US"/>
        </w:rPr>
        <w:t>III</w:t>
      </w:r>
      <w:r w:rsidRPr="009E3CBF">
        <w:rPr>
          <w:b/>
          <w:sz w:val="22"/>
          <w:szCs w:val="22"/>
          <w:u w:val="single"/>
        </w:rPr>
        <w:t xml:space="preserve"> </w:t>
      </w:r>
      <w:r>
        <w:rPr>
          <w:b/>
          <w:sz w:val="22"/>
          <w:szCs w:val="22"/>
          <w:u w:val="single"/>
        </w:rPr>
        <w:t xml:space="preserve">уровня 2 года обучения </w:t>
      </w:r>
    </w:p>
    <w:p w14:paraId="78FEF2D7" w14:textId="77777777" w:rsidR="005864B6" w:rsidRPr="009E3CBF" w:rsidRDefault="005864B6" w:rsidP="005864B6">
      <w:pPr>
        <w:rPr>
          <w:b/>
          <w:sz w:val="22"/>
          <w:szCs w:val="22"/>
        </w:rPr>
      </w:pPr>
      <w:r w:rsidRPr="009E3CBF">
        <w:rPr>
          <w:b/>
          <w:sz w:val="22"/>
          <w:szCs w:val="22"/>
        </w:rPr>
        <w:t>Сентябрь.</w:t>
      </w:r>
    </w:p>
    <w:p w14:paraId="67B70FF3" w14:textId="77777777" w:rsidR="005864B6" w:rsidRPr="009E3CBF" w:rsidRDefault="005864B6" w:rsidP="005864B6">
      <w:pPr>
        <w:rPr>
          <w:sz w:val="22"/>
          <w:szCs w:val="22"/>
        </w:rPr>
      </w:pPr>
      <w:r w:rsidRPr="009E3CBF">
        <w:rPr>
          <w:sz w:val="22"/>
          <w:szCs w:val="22"/>
          <w:lang w:val="en-US"/>
        </w:rPr>
        <w:t>I</w:t>
      </w:r>
      <w:r w:rsidRPr="009E3CBF">
        <w:rPr>
          <w:sz w:val="22"/>
          <w:szCs w:val="22"/>
        </w:rPr>
        <w:t xml:space="preserve"> –</w:t>
      </w:r>
      <w:r w:rsidRPr="009E3CBF">
        <w:rPr>
          <w:sz w:val="22"/>
          <w:szCs w:val="22"/>
          <w:lang w:val="en-US"/>
        </w:rPr>
        <w:t>II</w:t>
      </w:r>
      <w:r w:rsidRPr="009E3CBF">
        <w:rPr>
          <w:sz w:val="22"/>
          <w:szCs w:val="22"/>
        </w:rPr>
        <w:t xml:space="preserve"> Мониторинг.</w:t>
      </w:r>
    </w:p>
    <w:p w14:paraId="74EBC234" w14:textId="77777777" w:rsidR="005864B6" w:rsidRDefault="005864B6" w:rsidP="005864B6">
      <w:pPr>
        <w:rPr>
          <w:sz w:val="22"/>
          <w:szCs w:val="22"/>
        </w:rPr>
      </w:pPr>
      <w:r w:rsidRPr="009E3CBF">
        <w:rPr>
          <w:sz w:val="22"/>
          <w:szCs w:val="22"/>
          <w:lang w:val="en-US"/>
        </w:rPr>
        <w:t>III</w:t>
      </w:r>
      <w:r w:rsidRPr="009E3CBF">
        <w:rPr>
          <w:sz w:val="22"/>
          <w:szCs w:val="22"/>
        </w:rPr>
        <w:t xml:space="preserve">    </w:t>
      </w:r>
      <w:r>
        <w:rPr>
          <w:sz w:val="22"/>
          <w:szCs w:val="22"/>
        </w:rPr>
        <w:t>В мире овощей</w:t>
      </w:r>
    </w:p>
    <w:p w14:paraId="1386386F" w14:textId="77777777" w:rsidR="005864B6" w:rsidRDefault="005864B6" w:rsidP="005864B6">
      <w:pPr>
        <w:rPr>
          <w:sz w:val="22"/>
          <w:szCs w:val="22"/>
        </w:rPr>
      </w:pPr>
      <w:r w:rsidRPr="009E3CBF">
        <w:rPr>
          <w:sz w:val="22"/>
          <w:szCs w:val="22"/>
          <w:lang w:val="en-US"/>
        </w:rPr>
        <w:t>IV</w:t>
      </w:r>
      <w:r w:rsidRPr="009E3CBF">
        <w:rPr>
          <w:sz w:val="22"/>
          <w:szCs w:val="22"/>
        </w:rPr>
        <w:t xml:space="preserve">    </w:t>
      </w:r>
      <w:r>
        <w:rPr>
          <w:sz w:val="22"/>
          <w:szCs w:val="22"/>
        </w:rPr>
        <w:t>Сад – Огород</w:t>
      </w:r>
    </w:p>
    <w:p w14:paraId="1F2FB166" w14:textId="77777777" w:rsidR="005864B6" w:rsidRPr="009E3CBF" w:rsidRDefault="005864B6" w:rsidP="005864B6">
      <w:pPr>
        <w:tabs>
          <w:tab w:val="left" w:pos="1380"/>
        </w:tabs>
        <w:rPr>
          <w:b/>
          <w:sz w:val="22"/>
          <w:szCs w:val="22"/>
        </w:rPr>
      </w:pPr>
      <w:r w:rsidRPr="009E3CBF">
        <w:rPr>
          <w:b/>
          <w:sz w:val="22"/>
          <w:szCs w:val="22"/>
        </w:rPr>
        <w:t>Октябрь.</w:t>
      </w:r>
      <w:r>
        <w:rPr>
          <w:b/>
          <w:sz w:val="22"/>
          <w:szCs w:val="22"/>
        </w:rPr>
        <w:tab/>
      </w:r>
    </w:p>
    <w:p w14:paraId="03B55CF1" w14:textId="77777777" w:rsidR="005864B6" w:rsidRDefault="005864B6" w:rsidP="005864B6">
      <w:pPr>
        <w:rPr>
          <w:sz w:val="22"/>
          <w:szCs w:val="22"/>
        </w:rPr>
      </w:pPr>
      <w:r w:rsidRPr="009E3CBF">
        <w:rPr>
          <w:sz w:val="22"/>
          <w:szCs w:val="22"/>
          <w:lang w:val="en-US"/>
        </w:rPr>
        <w:t>I</w:t>
      </w:r>
      <w:r w:rsidRPr="009E3CBF">
        <w:rPr>
          <w:sz w:val="22"/>
          <w:szCs w:val="22"/>
        </w:rPr>
        <w:t xml:space="preserve">   Осень. Листопад.</w:t>
      </w:r>
    </w:p>
    <w:p w14:paraId="5FBB3695" w14:textId="77777777" w:rsidR="005864B6" w:rsidRDefault="005864B6" w:rsidP="005864B6">
      <w:pPr>
        <w:rPr>
          <w:sz w:val="22"/>
          <w:szCs w:val="22"/>
        </w:rPr>
      </w:pPr>
      <w:proofErr w:type="gramStart"/>
      <w:r w:rsidRPr="009E3CBF">
        <w:rPr>
          <w:sz w:val="22"/>
          <w:szCs w:val="22"/>
          <w:lang w:val="en-US"/>
        </w:rPr>
        <w:t>II</w:t>
      </w:r>
      <w:r w:rsidRPr="009E3CBF">
        <w:rPr>
          <w:sz w:val="22"/>
          <w:szCs w:val="22"/>
        </w:rPr>
        <w:t xml:space="preserve">  Деревья</w:t>
      </w:r>
      <w:proofErr w:type="gramEnd"/>
      <w:r>
        <w:rPr>
          <w:sz w:val="22"/>
          <w:szCs w:val="22"/>
        </w:rPr>
        <w:t xml:space="preserve">. Кустарники. Ягоды. Грибы </w:t>
      </w:r>
      <w:r w:rsidRPr="009E3CBF">
        <w:rPr>
          <w:sz w:val="22"/>
          <w:szCs w:val="22"/>
        </w:rPr>
        <w:t xml:space="preserve">   </w:t>
      </w:r>
    </w:p>
    <w:p w14:paraId="2C29D257" w14:textId="77777777" w:rsidR="005864B6" w:rsidRPr="009E3CBF" w:rsidRDefault="005864B6" w:rsidP="005864B6">
      <w:pPr>
        <w:rPr>
          <w:sz w:val="22"/>
          <w:szCs w:val="22"/>
        </w:rPr>
      </w:pPr>
      <w:r w:rsidRPr="009E3CBF">
        <w:rPr>
          <w:sz w:val="22"/>
          <w:szCs w:val="22"/>
          <w:lang w:val="en-US"/>
        </w:rPr>
        <w:t>III</w:t>
      </w:r>
      <w:r w:rsidRPr="009E3CBF">
        <w:rPr>
          <w:sz w:val="22"/>
          <w:szCs w:val="22"/>
        </w:rPr>
        <w:t xml:space="preserve"> </w:t>
      </w:r>
      <w:r>
        <w:rPr>
          <w:sz w:val="22"/>
          <w:szCs w:val="22"/>
        </w:rPr>
        <w:t>Сезонная одежда. Обувь. Головные уборы</w:t>
      </w:r>
    </w:p>
    <w:p w14:paraId="5B770FC6" w14:textId="77777777" w:rsidR="005864B6" w:rsidRPr="009E3CBF" w:rsidRDefault="005864B6" w:rsidP="005864B6">
      <w:pPr>
        <w:rPr>
          <w:sz w:val="22"/>
          <w:szCs w:val="22"/>
        </w:rPr>
      </w:pPr>
      <w:r w:rsidRPr="009E3CBF">
        <w:rPr>
          <w:sz w:val="22"/>
          <w:szCs w:val="22"/>
          <w:lang w:val="en-US"/>
        </w:rPr>
        <w:t>IV</w:t>
      </w:r>
      <w:r w:rsidRPr="009E3CBF">
        <w:rPr>
          <w:sz w:val="22"/>
          <w:szCs w:val="22"/>
        </w:rPr>
        <w:t xml:space="preserve">Семья. </w:t>
      </w:r>
    </w:p>
    <w:p w14:paraId="01A4F34E" w14:textId="77777777" w:rsidR="005864B6" w:rsidRDefault="005864B6" w:rsidP="005864B6">
      <w:pPr>
        <w:rPr>
          <w:sz w:val="22"/>
          <w:szCs w:val="22"/>
        </w:rPr>
      </w:pPr>
      <w:proofErr w:type="gramStart"/>
      <w:r w:rsidRPr="009E3CBF">
        <w:rPr>
          <w:sz w:val="22"/>
          <w:szCs w:val="22"/>
          <w:lang w:val="en-US"/>
        </w:rPr>
        <w:t>V</w:t>
      </w:r>
      <w:r w:rsidRPr="009E3CBF">
        <w:rPr>
          <w:sz w:val="22"/>
          <w:szCs w:val="22"/>
        </w:rPr>
        <w:t xml:space="preserve">  Тело</w:t>
      </w:r>
      <w:proofErr w:type="gramEnd"/>
      <w:r w:rsidRPr="009E3CBF">
        <w:rPr>
          <w:sz w:val="22"/>
          <w:szCs w:val="22"/>
        </w:rPr>
        <w:t xml:space="preserve"> человека.</w:t>
      </w:r>
    </w:p>
    <w:p w14:paraId="301698AE" w14:textId="77777777" w:rsidR="005864B6" w:rsidRPr="009E3CBF" w:rsidRDefault="005864B6" w:rsidP="005864B6">
      <w:pPr>
        <w:rPr>
          <w:b/>
          <w:sz w:val="22"/>
          <w:szCs w:val="22"/>
        </w:rPr>
      </w:pPr>
      <w:r w:rsidRPr="009E3CBF">
        <w:rPr>
          <w:b/>
          <w:sz w:val="22"/>
          <w:szCs w:val="22"/>
        </w:rPr>
        <w:t>Ноябрь.</w:t>
      </w:r>
    </w:p>
    <w:p w14:paraId="6DEC1E88" w14:textId="77777777" w:rsidR="005864B6" w:rsidRDefault="005864B6" w:rsidP="005864B6">
      <w:pPr>
        <w:rPr>
          <w:sz w:val="22"/>
          <w:szCs w:val="22"/>
        </w:rPr>
      </w:pPr>
      <w:r w:rsidRPr="009E3CBF">
        <w:rPr>
          <w:sz w:val="22"/>
          <w:szCs w:val="22"/>
          <w:lang w:val="en-US"/>
        </w:rPr>
        <w:t>I</w:t>
      </w:r>
      <w:r w:rsidRPr="009E3CBF">
        <w:rPr>
          <w:sz w:val="22"/>
          <w:szCs w:val="22"/>
        </w:rPr>
        <w:t xml:space="preserve"> Продукты питания.</w:t>
      </w:r>
    </w:p>
    <w:p w14:paraId="165C2C26" w14:textId="77777777" w:rsidR="005864B6" w:rsidRPr="009E3CBF" w:rsidRDefault="005864B6" w:rsidP="005864B6">
      <w:pPr>
        <w:rPr>
          <w:sz w:val="22"/>
          <w:szCs w:val="22"/>
        </w:rPr>
      </w:pPr>
      <w:proofErr w:type="gramStart"/>
      <w:r w:rsidRPr="009E3CBF">
        <w:rPr>
          <w:sz w:val="22"/>
          <w:szCs w:val="22"/>
          <w:lang w:val="en-US"/>
        </w:rPr>
        <w:t>II</w:t>
      </w:r>
      <w:r w:rsidRPr="009E3CBF">
        <w:rPr>
          <w:sz w:val="22"/>
          <w:szCs w:val="22"/>
        </w:rPr>
        <w:t xml:space="preserve">  Посуда</w:t>
      </w:r>
      <w:proofErr w:type="gramEnd"/>
      <w:r w:rsidRPr="009E3CBF">
        <w:rPr>
          <w:sz w:val="22"/>
          <w:szCs w:val="22"/>
        </w:rPr>
        <w:t>.</w:t>
      </w:r>
    </w:p>
    <w:p w14:paraId="69167CDA" w14:textId="77777777" w:rsidR="005864B6" w:rsidRPr="009E3CBF" w:rsidRDefault="005864B6" w:rsidP="005864B6">
      <w:pPr>
        <w:rPr>
          <w:b/>
          <w:sz w:val="22"/>
          <w:szCs w:val="22"/>
          <w:u w:val="single"/>
        </w:rPr>
      </w:pPr>
      <w:r w:rsidRPr="009E3CBF">
        <w:rPr>
          <w:b/>
          <w:sz w:val="22"/>
          <w:szCs w:val="22"/>
          <w:u w:val="single"/>
          <w:lang w:val="en-US"/>
        </w:rPr>
        <w:t>II</w:t>
      </w:r>
      <w:r w:rsidRPr="009E3CBF">
        <w:rPr>
          <w:b/>
          <w:sz w:val="22"/>
          <w:szCs w:val="22"/>
          <w:u w:val="single"/>
        </w:rPr>
        <w:t xml:space="preserve"> период </w:t>
      </w:r>
      <w:r>
        <w:rPr>
          <w:b/>
          <w:sz w:val="22"/>
          <w:szCs w:val="22"/>
          <w:u w:val="single"/>
        </w:rPr>
        <w:t xml:space="preserve">для детей с ОНР </w:t>
      </w:r>
      <w:r>
        <w:rPr>
          <w:b/>
          <w:sz w:val="22"/>
          <w:szCs w:val="22"/>
          <w:u w:val="single"/>
          <w:lang w:val="en-US"/>
        </w:rPr>
        <w:t>III</w:t>
      </w:r>
      <w:r w:rsidRPr="009E3CBF">
        <w:rPr>
          <w:b/>
          <w:sz w:val="22"/>
          <w:szCs w:val="22"/>
          <w:u w:val="single"/>
        </w:rPr>
        <w:t xml:space="preserve"> </w:t>
      </w:r>
      <w:r>
        <w:rPr>
          <w:b/>
          <w:sz w:val="22"/>
          <w:szCs w:val="22"/>
          <w:u w:val="single"/>
        </w:rPr>
        <w:t>уровня 2 года обучения</w:t>
      </w:r>
    </w:p>
    <w:p w14:paraId="1EC0A93D" w14:textId="77777777" w:rsidR="005864B6" w:rsidRPr="009E3CBF" w:rsidRDefault="005864B6" w:rsidP="005864B6">
      <w:pPr>
        <w:rPr>
          <w:sz w:val="22"/>
          <w:szCs w:val="22"/>
        </w:rPr>
      </w:pPr>
      <w:r w:rsidRPr="009E3CBF">
        <w:rPr>
          <w:sz w:val="22"/>
          <w:szCs w:val="22"/>
          <w:lang w:val="en-US"/>
        </w:rPr>
        <w:t>III</w:t>
      </w:r>
      <w:r w:rsidRPr="009E3CBF">
        <w:rPr>
          <w:sz w:val="22"/>
          <w:szCs w:val="22"/>
        </w:rPr>
        <w:t xml:space="preserve"> Дом.</w:t>
      </w:r>
    </w:p>
    <w:p w14:paraId="60294E2B" w14:textId="77777777" w:rsidR="005864B6" w:rsidRPr="009E3CBF" w:rsidRDefault="005864B6" w:rsidP="005864B6">
      <w:pPr>
        <w:rPr>
          <w:sz w:val="22"/>
          <w:szCs w:val="22"/>
        </w:rPr>
      </w:pPr>
      <w:r w:rsidRPr="009E3CBF">
        <w:rPr>
          <w:sz w:val="22"/>
          <w:szCs w:val="22"/>
          <w:lang w:val="en-US"/>
        </w:rPr>
        <w:t>IV</w:t>
      </w:r>
      <w:r w:rsidRPr="009E3CBF">
        <w:rPr>
          <w:sz w:val="22"/>
          <w:szCs w:val="22"/>
        </w:rPr>
        <w:t xml:space="preserve"> Мебель.</w:t>
      </w:r>
    </w:p>
    <w:p w14:paraId="2BA8ACA0" w14:textId="77777777" w:rsidR="005864B6" w:rsidRPr="009E3CBF" w:rsidRDefault="005864B6" w:rsidP="005864B6">
      <w:pPr>
        <w:rPr>
          <w:b/>
          <w:sz w:val="22"/>
          <w:szCs w:val="22"/>
        </w:rPr>
      </w:pPr>
      <w:r w:rsidRPr="009E3CBF">
        <w:rPr>
          <w:b/>
          <w:sz w:val="22"/>
          <w:szCs w:val="22"/>
        </w:rPr>
        <w:t>Декабрь.</w:t>
      </w:r>
    </w:p>
    <w:p w14:paraId="00F34A46" w14:textId="77777777" w:rsidR="005864B6" w:rsidRPr="009E3CBF" w:rsidRDefault="005864B6" w:rsidP="005864B6">
      <w:pPr>
        <w:rPr>
          <w:sz w:val="22"/>
          <w:szCs w:val="22"/>
        </w:rPr>
      </w:pPr>
      <w:proofErr w:type="gramStart"/>
      <w:r w:rsidRPr="009E3CBF">
        <w:rPr>
          <w:sz w:val="22"/>
          <w:szCs w:val="22"/>
          <w:lang w:val="en-US"/>
        </w:rPr>
        <w:t>I</w:t>
      </w:r>
      <w:r w:rsidRPr="009E3CBF">
        <w:rPr>
          <w:sz w:val="22"/>
          <w:szCs w:val="22"/>
        </w:rPr>
        <w:t xml:space="preserve">  Зима</w:t>
      </w:r>
      <w:proofErr w:type="gramEnd"/>
      <w:r w:rsidRPr="009E3CBF">
        <w:rPr>
          <w:sz w:val="22"/>
          <w:szCs w:val="22"/>
        </w:rPr>
        <w:t>.</w:t>
      </w:r>
      <w:r>
        <w:rPr>
          <w:sz w:val="22"/>
          <w:szCs w:val="22"/>
        </w:rPr>
        <w:t xml:space="preserve"> Снегопад.</w:t>
      </w:r>
    </w:p>
    <w:p w14:paraId="1075123C" w14:textId="77777777" w:rsidR="005864B6" w:rsidRPr="009E3CBF" w:rsidRDefault="005864B6" w:rsidP="005864B6">
      <w:pPr>
        <w:rPr>
          <w:sz w:val="22"/>
          <w:szCs w:val="22"/>
        </w:rPr>
      </w:pPr>
      <w:r w:rsidRPr="009E3CBF">
        <w:rPr>
          <w:sz w:val="22"/>
          <w:szCs w:val="22"/>
          <w:lang w:val="en-US"/>
        </w:rPr>
        <w:t>II</w:t>
      </w:r>
      <w:r w:rsidRPr="009E3CBF">
        <w:rPr>
          <w:sz w:val="22"/>
          <w:szCs w:val="22"/>
        </w:rPr>
        <w:t xml:space="preserve"> Зимующие птицы.</w:t>
      </w:r>
    </w:p>
    <w:p w14:paraId="7649411D" w14:textId="77777777" w:rsidR="005864B6" w:rsidRPr="009E3CBF" w:rsidRDefault="005864B6" w:rsidP="005864B6">
      <w:pPr>
        <w:rPr>
          <w:sz w:val="22"/>
          <w:szCs w:val="22"/>
        </w:rPr>
      </w:pPr>
      <w:r w:rsidRPr="009E3CBF">
        <w:rPr>
          <w:sz w:val="22"/>
          <w:szCs w:val="22"/>
          <w:lang w:val="en-US"/>
        </w:rPr>
        <w:t>III</w:t>
      </w:r>
      <w:r w:rsidRPr="009E3CBF">
        <w:rPr>
          <w:sz w:val="22"/>
          <w:szCs w:val="22"/>
        </w:rPr>
        <w:t xml:space="preserve"> Зимние забавы.</w:t>
      </w:r>
    </w:p>
    <w:p w14:paraId="7353FF83" w14:textId="77777777" w:rsidR="005864B6" w:rsidRPr="009E3CBF" w:rsidRDefault="005864B6" w:rsidP="005864B6">
      <w:pPr>
        <w:rPr>
          <w:sz w:val="22"/>
          <w:szCs w:val="22"/>
        </w:rPr>
      </w:pPr>
      <w:r w:rsidRPr="009E3CBF">
        <w:rPr>
          <w:sz w:val="22"/>
          <w:szCs w:val="22"/>
          <w:lang w:val="en-US"/>
        </w:rPr>
        <w:t>IV</w:t>
      </w:r>
      <w:r w:rsidRPr="009E3CBF">
        <w:rPr>
          <w:sz w:val="22"/>
          <w:szCs w:val="22"/>
        </w:rPr>
        <w:t xml:space="preserve"> Новый год.                           </w:t>
      </w:r>
    </w:p>
    <w:p w14:paraId="787E447D" w14:textId="77777777" w:rsidR="005864B6" w:rsidRPr="009E3CBF" w:rsidRDefault="005864B6" w:rsidP="005864B6">
      <w:pPr>
        <w:rPr>
          <w:sz w:val="22"/>
          <w:szCs w:val="22"/>
        </w:rPr>
      </w:pPr>
      <w:r w:rsidRPr="009E3CBF">
        <w:rPr>
          <w:b/>
          <w:sz w:val="22"/>
          <w:szCs w:val="22"/>
        </w:rPr>
        <w:t>Январь.</w:t>
      </w:r>
      <w:r w:rsidRPr="009E3CBF">
        <w:rPr>
          <w:sz w:val="22"/>
          <w:szCs w:val="22"/>
        </w:rPr>
        <w:t xml:space="preserve">                                                                     </w:t>
      </w:r>
    </w:p>
    <w:p w14:paraId="1F167203" w14:textId="77777777" w:rsidR="005864B6" w:rsidRPr="009E3CBF" w:rsidRDefault="005864B6" w:rsidP="005864B6">
      <w:pPr>
        <w:rPr>
          <w:sz w:val="22"/>
          <w:szCs w:val="22"/>
        </w:rPr>
      </w:pPr>
      <w:r w:rsidRPr="009E3CBF">
        <w:rPr>
          <w:sz w:val="22"/>
          <w:szCs w:val="22"/>
          <w:lang w:val="en-US"/>
        </w:rPr>
        <w:t>I</w:t>
      </w:r>
      <w:r w:rsidRPr="009E3CBF">
        <w:rPr>
          <w:sz w:val="22"/>
          <w:szCs w:val="22"/>
        </w:rPr>
        <w:t xml:space="preserve">    Каникулы.                                                                    </w:t>
      </w:r>
    </w:p>
    <w:p w14:paraId="3B20A7A5" w14:textId="77777777" w:rsidR="005864B6" w:rsidRPr="009E3CBF" w:rsidRDefault="005864B6" w:rsidP="005864B6">
      <w:pPr>
        <w:rPr>
          <w:sz w:val="22"/>
          <w:szCs w:val="22"/>
        </w:rPr>
      </w:pPr>
      <w:proofErr w:type="gramStart"/>
      <w:r w:rsidRPr="009E3CBF">
        <w:rPr>
          <w:sz w:val="22"/>
          <w:szCs w:val="22"/>
          <w:lang w:val="en-US"/>
        </w:rPr>
        <w:t>II</w:t>
      </w:r>
      <w:r w:rsidRPr="009E3CBF">
        <w:rPr>
          <w:sz w:val="22"/>
          <w:szCs w:val="22"/>
        </w:rPr>
        <w:t xml:space="preserve">  Дикие</w:t>
      </w:r>
      <w:proofErr w:type="gramEnd"/>
      <w:r w:rsidRPr="009E3CBF">
        <w:rPr>
          <w:sz w:val="22"/>
          <w:szCs w:val="22"/>
        </w:rPr>
        <w:t xml:space="preserve"> животные и детёныши.                                                      </w:t>
      </w:r>
    </w:p>
    <w:p w14:paraId="6ECC3483" w14:textId="77777777" w:rsidR="005864B6" w:rsidRPr="009E3CBF" w:rsidRDefault="005864B6" w:rsidP="005864B6">
      <w:pPr>
        <w:rPr>
          <w:sz w:val="22"/>
          <w:szCs w:val="22"/>
        </w:rPr>
      </w:pPr>
      <w:r w:rsidRPr="009E3CBF">
        <w:rPr>
          <w:sz w:val="22"/>
          <w:szCs w:val="22"/>
          <w:lang w:val="en-US"/>
        </w:rPr>
        <w:t>III</w:t>
      </w:r>
      <w:r w:rsidRPr="009E3CBF">
        <w:rPr>
          <w:sz w:val="22"/>
          <w:szCs w:val="22"/>
        </w:rPr>
        <w:t xml:space="preserve"> </w:t>
      </w:r>
      <w:r>
        <w:rPr>
          <w:sz w:val="22"/>
          <w:szCs w:val="22"/>
        </w:rPr>
        <w:t xml:space="preserve">Дикие животные севера и юга. </w:t>
      </w:r>
    </w:p>
    <w:p w14:paraId="2B07820C" w14:textId="77777777" w:rsidR="005864B6" w:rsidRPr="009E3CBF" w:rsidRDefault="005864B6" w:rsidP="005864B6">
      <w:pPr>
        <w:rPr>
          <w:sz w:val="22"/>
          <w:szCs w:val="22"/>
        </w:rPr>
      </w:pPr>
      <w:r w:rsidRPr="009E3CBF">
        <w:rPr>
          <w:sz w:val="22"/>
          <w:szCs w:val="22"/>
          <w:lang w:val="en-US"/>
        </w:rPr>
        <w:t>IV</w:t>
      </w:r>
      <w:r w:rsidRPr="009E3CBF">
        <w:rPr>
          <w:sz w:val="22"/>
          <w:szCs w:val="22"/>
        </w:rPr>
        <w:t xml:space="preserve"> Домашние животные и детеныши.</w:t>
      </w:r>
    </w:p>
    <w:p w14:paraId="5A14D4F5" w14:textId="77777777" w:rsidR="005864B6" w:rsidRPr="009E3CBF" w:rsidRDefault="005864B6" w:rsidP="005864B6">
      <w:pPr>
        <w:rPr>
          <w:b/>
          <w:sz w:val="22"/>
          <w:szCs w:val="22"/>
        </w:rPr>
      </w:pPr>
      <w:r w:rsidRPr="009E3CBF">
        <w:rPr>
          <w:b/>
          <w:sz w:val="22"/>
          <w:szCs w:val="22"/>
        </w:rPr>
        <w:t xml:space="preserve">Февраль.                                                                   </w:t>
      </w:r>
    </w:p>
    <w:p w14:paraId="6C3AA998" w14:textId="77777777" w:rsidR="005864B6" w:rsidRPr="009E3CBF" w:rsidRDefault="005864B6" w:rsidP="005864B6">
      <w:pPr>
        <w:rPr>
          <w:sz w:val="22"/>
          <w:szCs w:val="22"/>
        </w:rPr>
      </w:pPr>
      <w:r w:rsidRPr="009E3CBF">
        <w:rPr>
          <w:sz w:val="22"/>
          <w:szCs w:val="22"/>
          <w:lang w:val="en-US"/>
        </w:rPr>
        <w:t>I</w:t>
      </w:r>
      <w:r w:rsidRPr="009E3CBF">
        <w:rPr>
          <w:sz w:val="22"/>
          <w:szCs w:val="22"/>
        </w:rPr>
        <w:t xml:space="preserve"> Дикие и домашние животные.</w:t>
      </w:r>
    </w:p>
    <w:p w14:paraId="21893052" w14:textId="77777777" w:rsidR="005864B6" w:rsidRPr="009E3CBF" w:rsidRDefault="005864B6" w:rsidP="005864B6">
      <w:pPr>
        <w:rPr>
          <w:sz w:val="22"/>
          <w:szCs w:val="22"/>
        </w:rPr>
      </w:pPr>
      <w:r w:rsidRPr="009E3CBF">
        <w:rPr>
          <w:sz w:val="22"/>
          <w:szCs w:val="22"/>
          <w:lang w:val="en-US"/>
        </w:rPr>
        <w:t>II</w:t>
      </w:r>
      <w:r w:rsidRPr="009E3CBF">
        <w:rPr>
          <w:sz w:val="22"/>
          <w:szCs w:val="22"/>
        </w:rPr>
        <w:t xml:space="preserve"> Домашние птицы.</w:t>
      </w:r>
    </w:p>
    <w:p w14:paraId="270F7642" w14:textId="77777777" w:rsidR="005864B6" w:rsidRPr="009E3CBF" w:rsidRDefault="005864B6" w:rsidP="005864B6">
      <w:pPr>
        <w:rPr>
          <w:sz w:val="22"/>
          <w:szCs w:val="22"/>
        </w:rPr>
      </w:pPr>
      <w:r w:rsidRPr="009E3CBF">
        <w:rPr>
          <w:sz w:val="22"/>
          <w:szCs w:val="22"/>
          <w:lang w:val="en-US"/>
        </w:rPr>
        <w:t>III</w:t>
      </w:r>
      <w:r w:rsidRPr="009E3CBF">
        <w:rPr>
          <w:sz w:val="22"/>
          <w:szCs w:val="22"/>
        </w:rPr>
        <w:t xml:space="preserve"> </w:t>
      </w:r>
      <w:r>
        <w:rPr>
          <w:sz w:val="22"/>
          <w:szCs w:val="22"/>
        </w:rPr>
        <w:t>День Защитника Отечества. Военные профессии.</w:t>
      </w:r>
    </w:p>
    <w:p w14:paraId="17388BDC" w14:textId="77777777" w:rsidR="005864B6" w:rsidRPr="009E3CBF" w:rsidRDefault="005864B6" w:rsidP="005864B6">
      <w:pPr>
        <w:rPr>
          <w:sz w:val="22"/>
          <w:szCs w:val="22"/>
        </w:rPr>
      </w:pPr>
      <w:r w:rsidRPr="009E3CBF">
        <w:rPr>
          <w:sz w:val="22"/>
          <w:szCs w:val="22"/>
          <w:lang w:val="en-US"/>
        </w:rPr>
        <w:t>IV</w:t>
      </w:r>
      <w:r w:rsidRPr="009E3CBF">
        <w:rPr>
          <w:sz w:val="22"/>
          <w:szCs w:val="22"/>
        </w:rPr>
        <w:t xml:space="preserve"> </w:t>
      </w:r>
      <w:r>
        <w:rPr>
          <w:sz w:val="22"/>
          <w:szCs w:val="22"/>
        </w:rPr>
        <w:t xml:space="preserve">Профессии. </w:t>
      </w:r>
      <w:r w:rsidRPr="009E3CBF">
        <w:rPr>
          <w:sz w:val="22"/>
          <w:szCs w:val="22"/>
        </w:rPr>
        <w:t>Инструменты.</w:t>
      </w:r>
    </w:p>
    <w:p w14:paraId="6F5A2E24" w14:textId="77777777" w:rsidR="005864B6" w:rsidRPr="009E3CBF" w:rsidRDefault="005864B6" w:rsidP="005864B6">
      <w:pPr>
        <w:rPr>
          <w:sz w:val="22"/>
          <w:szCs w:val="22"/>
        </w:rPr>
      </w:pPr>
      <w:r w:rsidRPr="00D90F11">
        <w:rPr>
          <w:b/>
          <w:sz w:val="22"/>
          <w:szCs w:val="22"/>
          <w:u w:val="single"/>
          <w:lang w:val="en-US"/>
        </w:rPr>
        <w:t>III</w:t>
      </w:r>
      <w:r w:rsidRPr="00D90F11">
        <w:rPr>
          <w:b/>
          <w:sz w:val="22"/>
          <w:szCs w:val="22"/>
          <w:u w:val="single"/>
        </w:rPr>
        <w:t xml:space="preserve"> </w:t>
      </w:r>
      <w:proofErr w:type="gramStart"/>
      <w:r w:rsidRPr="00D90F11">
        <w:rPr>
          <w:b/>
          <w:sz w:val="22"/>
          <w:szCs w:val="22"/>
          <w:u w:val="single"/>
        </w:rPr>
        <w:t>период</w:t>
      </w:r>
      <w:r w:rsidRPr="00D90F11">
        <w:rPr>
          <w:sz w:val="22"/>
          <w:szCs w:val="22"/>
          <w:u w:val="single"/>
        </w:rPr>
        <w:t xml:space="preserve">  </w:t>
      </w:r>
      <w:r w:rsidRPr="00D90F11">
        <w:rPr>
          <w:b/>
          <w:sz w:val="22"/>
          <w:szCs w:val="22"/>
          <w:u w:val="single"/>
        </w:rPr>
        <w:t>для</w:t>
      </w:r>
      <w:proofErr w:type="gramEnd"/>
      <w:r w:rsidRPr="00D90F11">
        <w:rPr>
          <w:b/>
          <w:sz w:val="22"/>
          <w:szCs w:val="22"/>
          <w:u w:val="single"/>
        </w:rPr>
        <w:t xml:space="preserve"> детей</w:t>
      </w:r>
      <w:r>
        <w:rPr>
          <w:b/>
          <w:sz w:val="22"/>
          <w:szCs w:val="22"/>
          <w:u w:val="single"/>
        </w:rPr>
        <w:t xml:space="preserve"> с ОНР </w:t>
      </w:r>
      <w:r>
        <w:rPr>
          <w:b/>
          <w:sz w:val="22"/>
          <w:szCs w:val="22"/>
          <w:u w:val="single"/>
          <w:lang w:val="en-US"/>
        </w:rPr>
        <w:t>III</w:t>
      </w:r>
      <w:r w:rsidRPr="009E3CBF">
        <w:rPr>
          <w:b/>
          <w:sz w:val="22"/>
          <w:szCs w:val="22"/>
          <w:u w:val="single"/>
        </w:rPr>
        <w:t xml:space="preserve"> </w:t>
      </w:r>
      <w:r>
        <w:rPr>
          <w:b/>
          <w:sz w:val="22"/>
          <w:szCs w:val="22"/>
          <w:u w:val="single"/>
        </w:rPr>
        <w:t>уровня 2 года обучения</w:t>
      </w:r>
      <w:r w:rsidRPr="009E3CBF">
        <w:rPr>
          <w:sz w:val="22"/>
          <w:szCs w:val="22"/>
        </w:rPr>
        <w:t xml:space="preserve">                                                                                         </w:t>
      </w:r>
    </w:p>
    <w:p w14:paraId="71A91642" w14:textId="77777777" w:rsidR="005864B6" w:rsidRPr="009E3CBF" w:rsidRDefault="005864B6" w:rsidP="005864B6">
      <w:pPr>
        <w:rPr>
          <w:b/>
          <w:sz w:val="22"/>
          <w:szCs w:val="22"/>
        </w:rPr>
      </w:pPr>
      <w:r w:rsidRPr="009E3CBF">
        <w:rPr>
          <w:b/>
          <w:sz w:val="22"/>
          <w:szCs w:val="22"/>
        </w:rPr>
        <w:t xml:space="preserve">Март.                                                                     </w:t>
      </w:r>
    </w:p>
    <w:p w14:paraId="7EC7D37D" w14:textId="77777777" w:rsidR="005864B6" w:rsidRPr="009E3CBF" w:rsidRDefault="005864B6" w:rsidP="005864B6">
      <w:pPr>
        <w:rPr>
          <w:sz w:val="22"/>
          <w:szCs w:val="22"/>
        </w:rPr>
      </w:pPr>
      <w:r w:rsidRPr="009E3CBF">
        <w:rPr>
          <w:sz w:val="22"/>
          <w:szCs w:val="22"/>
          <w:lang w:val="en-US"/>
        </w:rPr>
        <w:t>I</w:t>
      </w:r>
      <w:r w:rsidRPr="009E3CBF">
        <w:rPr>
          <w:sz w:val="22"/>
          <w:szCs w:val="22"/>
        </w:rPr>
        <w:t xml:space="preserve">   Мамин праздник. Профессии мам.                         </w:t>
      </w:r>
    </w:p>
    <w:p w14:paraId="530969CE" w14:textId="77777777" w:rsidR="005864B6" w:rsidRPr="009E3CBF" w:rsidRDefault="005864B6" w:rsidP="005864B6">
      <w:pPr>
        <w:rPr>
          <w:sz w:val="22"/>
          <w:szCs w:val="22"/>
        </w:rPr>
      </w:pPr>
      <w:proofErr w:type="gramStart"/>
      <w:r w:rsidRPr="009E3CBF">
        <w:rPr>
          <w:sz w:val="22"/>
          <w:szCs w:val="22"/>
          <w:lang w:val="en-US"/>
        </w:rPr>
        <w:t>II</w:t>
      </w:r>
      <w:r w:rsidRPr="009E3CBF">
        <w:rPr>
          <w:sz w:val="22"/>
          <w:szCs w:val="22"/>
        </w:rPr>
        <w:t xml:space="preserve">  Профессии</w:t>
      </w:r>
      <w:proofErr w:type="gramEnd"/>
      <w:r w:rsidRPr="009E3CBF">
        <w:rPr>
          <w:sz w:val="22"/>
          <w:szCs w:val="22"/>
        </w:rPr>
        <w:t xml:space="preserve">.  </w:t>
      </w:r>
      <w:r>
        <w:rPr>
          <w:sz w:val="22"/>
          <w:szCs w:val="22"/>
        </w:rPr>
        <w:t>Они живут в воде.</w:t>
      </w:r>
      <w:r w:rsidRPr="009E3CBF">
        <w:rPr>
          <w:sz w:val="22"/>
          <w:szCs w:val="22"/>
        </w:rPr>
        <w:t xml:space="preserve">                                 </w:t>
      </w:r>
    </w:p>
    <w:p w14:paraId="2B2CE65E" w14:textId="77777777" w:rsidR="005864B6" w:rsidRPr="009E3CBF" w:rsidRDefault="005864B6" w:rsidP="005864B6">
      <w:pPr>
        <w:rPr>
          <w:sz w:val="22"/>
          <w:szCs w:val="22"/>
        </w:rPr>
      </w:pPr>
      <w:r w:rsidRPr="009E3CBF">
        <w:rPr>
          <w:sz w:val="22"/>
          <w:szCs w:val="22"/>
          <w:lang w:val="en-US"/>
        </w:rPr>
        <w:t>III</w:t>
      </w:r>
      <w:r w:rsidRPr="009E3CBF">
        <w:rPr>
          <w:sz w:val="22"/>
          <w:szCs w:val="22"/>
        </w:rPr>
        <w:t xml:space="preserve"> Весна.</w:t>
      </w:r>
    </w:p>
    <w:p w14:paraId="748E7884" w14:textId="77777777" w:rsidR="005864B6" w:rsidRPr="009E3CBF" w:rsidRDefault="005864B6" w:rsidP="005864B6">
      <w:pPr>
        <w:rPr>
          <w:sz w:val="22"/>
          <w:szCs w:val="22"/>
        </w:rPr>
      </w:pPr>
      <w:r w:rsidRPr="009E3CBF">
        <w:rPr>
          <w:sz w:val="22"/>
          <w:szCs w:val="22"/>
          <w:lang w:val="en-US"/>
        </w:rPr>
        <w:t>IV</w:t>
      </w:r>
      <w:r w:rsidRPr="009E3CBF">
        <w:rPr>
          <w:sz w:val="22"/>
          <w:szCs w:val="22"/>
        </w:rPr>
        <w:t xml:space="preserve"> Перелётные птицы</w:t>
      </w:r>
    </w:p>
    <w:p w14:paraId="18B24E07" w14:textId="77777777" w:rsidR="005864B6" w:rsidRPr="009E3CBF" w:rsidRDefault="005864B6" w:rsidP="005864B6">
      <w:pPr>
        <w:rPr>
          <w:sz w:val="22"/>
          <w:szCs w:val="22"/>
        </w:rPr>
      </w:pPr>
      <w:r w:rsidRPr="009E3CBF">
        <w:rPr>
          <w:b/>
          <w:sz w:val="22"/>
          <w:szCs w:val="22"/>
        </w:rPr>
        <w:t>Апрель.</w:t>
      </w:r>
    </w:p>
    <w:p w14:paraId="0B680F94" w14:textId="77777777" w:rsidR="005864B6" w:rsidRPr="009E3CBF" w:rsidRDefault="005864B6" w:rsidP="005864B6">
      <w:pPr>
        <w:rPr>
          <w:sz w:val="22"/>
          <w:szCs w:val="22"/>
        </w:rPr>
      </w:pPr>
      <w:proofErr w:type="gramStart"/>
      <w:r w:rsidRPr="009E3CBF">
        <w:rPr>
          <w:sz w:val="22"/>
          <w:szCs w:val="22"/>
          <w:lang w:val="en-US"/>
        </w:rPr>
        <w:lastRenderedPageBreak/>
        <w:t>I</w:t>
      </w:r>
      <w:r w:rsidRPr="009E3CBF">
        <w:rPr>
          <w:sz w:val="22"/>
          <w:szCs w:val="22"/>
        </w:rPr>
        <w:t xml:space="preserve">  Наша</w:t>
      </w:r>
      <w:proofErr w:type="gramEnd"/>
      <w:r w:rsidRPr="009E3CBF">
        <w:rPr>
          <w:sz w:val="22"/>
          <w:szCs w:val="22"/>
        </w:rPr>
        <w:t xml:space="preserve">  улица.</w:t>
      </w:r>
    </w:p>
    <w:p w14:paraId="322A5A9D" w14:textId="77777777" w:rsidR="005864B6" w:rsidRPr="009E3CBF" w:rsidRDefault="005864B6" w:rsidP="005864B6">
      <w:pPr>
        <w:rPr>
          <w:sz w:val="22"/>
          <w:szCs w:val="22"/>
        </w:rPr>
      </w:pPr>
      <w:r w:rsidRPr="009E3CBF">
        <w:rPr>
          <w:sz w:val="22"/>
          <w:szCs w:val="22"/>
          <w:lang w:val="en-US"/>
        </w:rPr>
        <w:t>II</w:t>
      </w:r>
      <w:r w:rsidRPr="009E3CBF">
        <w:rPr>
          <w:sz w:val="22"/>
          <w:szCs w:val="22"/>
        </w:rPr>
        <w:t xml:space="preserve"> Космос</w:t>
      </w:r>
      <w:r>
        <w:rPr>
          <w:sz w:val="22"/>
          <w:szCs w:val="22"/>
        </w:rPr>
        <w:t>.</w:t>
      </w:r>
      <w:r w:rsidRPr="00D90F11">
        <w:rPr>
          <w:sz w:val="22"/>
          <w:szCs w:val="22"/>
        </w:rPr>
        <w:t xml:space="preserve"> </w:t>
      </w:r>
      <w:r w:rsidRPr="009E3CBF">
        <w:rPr>
          <w:sz w:val="22"/>
          <w:szCs w:val="22"/>
        </w:rPr>
        <w:t xml:space="preserve">Транспорт. </w:t>
      </w:r>
    </w:p>
    <w:p w14:paraId="1DE2F534" w14:textId="77777777" w:rsidR="005864B6" w:rsidRPr="009E3CBF" w:rsidRDefault="005864B6" w:rsidP="005864B6">
      <w:pPr>
        <w:rPr>
          <w:sz w:val="22"/>
          <w:szCs w:val="22"/>
        </w:rPr>
      </w:pPr>
      <w:r w:rsidRPr="009E3CBF">
        <w:rPr>
          <w:sz w:val="22"/>
          <w:szCs w:val="22"/>
          <w:lang w:val="en-US"/>
        </w:rPr>
        <w:t>III</w:t>
      </w:r>
      <w:r w:rsidRPr="009E3CBF">
        <w:rPr>
          <w:sz w:val="22"/>
          <w:szCs w:val="22"/>
        </w:rPr>
        <w:t xml:space="preserve"> Наш город</w:t>
      </w:r>
      <w:r>
        <w:rPr>
          <w:sz w:val="22"/>
          <w:szCs w:val="22"/>
        </w:rPr>
        <w:t>. Наша страна.</w:t>
      </w:r>
      <w:r w:rsidRPr="009E3CBF">
        <w:rPr>
          <w:sz w:val="22"/>
          <w:szCs w:val="22"/>
        </w:rPr>
        <w:t xml:space="preserve">   </w:t>
      </w:r>
    </w:p>
    <w:p w14:paraId="26E5A043" w14:textId="77777777" w:rsidR="005864B6" w:rsidRPr="009E3CBF" w:rsidRDefault="005864B6" w:rsidP="005864B6">
      <w:pPr>
        <w:rPr>
          <w:sz w:val="22"/>
          <w:szCs w:val="22"/>
        </w:rPr>
      </w:pPr>
      <w:r w:rsidRPr="009E3CBF">
        <w:rPr>
          <w:sz w:val="22"/>
          <w:szCs w:val="22"/>
          <w:lang w:val="en-US"/>
        </w:rPr>
        <w:t>IV</w:t>
      </w:r>
      <w:r w:rsidRPr="009E3CBF">
        <w:rPr>
          <w:sz w:val="22"/>
          <w:szCs w:val="22"/>
        </w:rPr>
        <w:t>Насекомые.</w:t>
      </w:r>
      <w:r>
        <w:rPr>
          <w:sz w:val="22"/>
          <w:szCs w:val="22"/>
        </w:rPr>
        <w:t xml:space="preserve"> Комнатные растения.</w:t>
      </w:r>
    </w:p>
    <w:p w14:paraId="5241F20C" w14:textId="77777777" w:rsidR="005864B6" w:rsidRPr="009E3CBF" w:rsidRDefault="005864B6" w:rsidP="005864B6">
      <w:pPr>
        <w:rPr>
          <w:b/>
          <w:sz w:val="22"/>
          <w:szCs w:val="22"/>
        </w:rPr>
      </w:pPr>
      <w:r w:rsidRPr="009E3CBF">
        <w:rPr>
          <w:sz w:val="22"/>
          <w:szCs w:val="22"/>
          <w:lang w:val="en-US"/>
        </w:rPr>
        <w:t>V</w:t>
      </w:r>
      <w:r>
        <w:rPr>
          <w:sz w:val="22"/>
          <w:szCs w:val="22"/>
        </w:rPr>
        <w:t xml:space="preserve"> </w:t>
      </w:r>
      <w:r w:rsidRPr="009E3CBF">
        <w:rPr>
          <w:sz w:val="22"/>
          <w:szCs w:val="22"/>
        </w:rPr>
        <w:t>Весенний сад.</w:t>
      </w:r>
    </w:p>
    <w:p w14:paraId="46EF89AE" w14:textId="77777777" w:rsidR="005864B6" w:rsidRPr="009E3CBF" w:rsidRDefault="005864B6" w:rsidP="005864B6">
      <w:pPr>
        <w:rPr>
          <w:b/>
          <w:sz w:val="22"/>
          <w:szCs w:val="22"/>
        </w:rPr>
      </w:pPr>
      <w:r w:rsidRPr="009E3CBF">
        <w:rPr>
          <w:b/>
          <w:sz w:val="22"/>
          <w:szCs w:val="22"/>
        </w:rPr>
        <w:t>Май.</w:t>
      </w:r>
    </w:p>
    <w:p w14:paraId="6E81B173" w14:textId="77777777" w:rsidR="005864B6" w:rsidRPr="009E3CBF" w:rsidRDefault="005864B6" w:rsidP="005864B6">
      <w:pPr>
        <w:rPr>
          <w:sz w:val="22"/>
          <w:szCs w:val="22"/>
        </w:rPr>
      </w:pPr>
      <w:r w:rsidRPr="009E3CBF">
        <w:rPr>
          <w:sz w:val="22"/>
          <w:szCs w:val="22"/>
        </w:rPr>
        <w:t xml:space="preserve"> </w:t>
      </w:r>
      <w:proofErr w:type="gramStart"/>
      <w:r w:rsidRPr="009E3CBF">
        <w:rPr>
          <w:sz w:val="22"/>
          <w:szCs w:val="22"/>
          <w:lang w:val="en-US"/>
        </w:rPr>
        <w:t>I</w:t>
      </w:r>
      <w:r w:rsidRPr="009E3CBF">
        <w:rPr>
          <w:sz w:val="22"/>
          <w:szCs w:val="22"/>
        </w:rPr>
        <w:t xml:space="preserve">  День</w:t>
      </w:r>
      <w:proofErr w:type="gramEnd"/>
      <w:r w:rsidRPr="009E3CBF">
        <w:rPr>
          <w:sz w:val="22"/>
          <w:szCs w:val="22"/>
        </w:rPr>
        <w:t xml:space="preserve"> победы </w:t>
      </w:r>
    </w:p>
    <w:p w14:paraId="00816F6F" w14:textId="77777777" w:rsidR="005864B6" w:rsidRPr="009E3CBF" w:rsidRDefault="005864B6" w:rsidP="005864B6">
      <w:pPr>
        <w:rPr>
          <w:sz w:val="22"/>
          <w:szCs w:val="22"/>
        </w:rPr>
      </w:pPr>
      <w:r w:rsidRPr="009E3CBF">
        <w:rPr>
          <w:sz w:val="22"/>
          <w:szCs w:val="22"/>
          <w:lang w:val="en-US"/>
        </w:rPr>
        <w:t>II</w:t>
      </w:r>
      <w:r w:rsidRPr="009E3CBF">
        <w:rPr>
          <w:sz w:val="22"/>
          <w:szCs w:val="22"/>
        </w:rPr>
        <w:t xml:space="preserve"> Лес. Цветы</w:t>
      </w:r>
    </w:p>
    <w:p w14:paraId="009CA31C" w14:textId="77777777" w:rsidR="005864B6" w:rsidRPr="009E3CBF" w:rsidRDefault="005864B6" w:rsidP="005864B6">
      <w:pPr>
        <w:rPr>
          <w:sz w:val="22"/>
          <w:szCs w:val="22"/>
        </w:rPr>
      </w:pPr>
      <w:r w:rsidRPr="009E3CBF">
        <w:rPr>
          <w:sz w:val="22"/>
          <w:szCs w:val="22"/>
          <w:lang w:val="en-US"/>
        </w:rPr>
        <w:t>III</w:t>
      </w:r>
      <w:r w:rsidRPr="009E3CBF">
        <w:rPr>
          <w:sz w:val="22"/>
          <w:szCs w:val="22"/>
        </w:rPr>
        <w:t xml:space="preserve"> </w:t>
      </w:r>
      <w:r>
        <w:rPr>
          <w:sz w:val="22"/>
          <w:szCs w:val="22"/>
        </w:rPr>
        <w:t>Школа.</w:t>
      </w:r>
    </w:p>
    <w:p w14:paraId="142A1BFA" w14:textId="77777777" w:rsidR="005864B6" w:rsidRPr="009E3CBF" w:rsidRDefault="005864B6" w:rsidP="005864B6">
      <w:pPr>
        <w:rPr>
          <w:sz w:val="22"/>
          <w:szCs w:val="22"/>
        </w:rPr>
      </w:pPr>
      <w:r w:rsidRPr="009E3CBF">
        <w:rPr>
          <w:sz w:val="22"/>
          <w:szCs w:val="22"/>
          <w:lang w:val="en-US"/>
        </w:rPr>
        <w:t>IV</w:t>
      </w:r>
      <w:r w:rsidRPr="009E3CBF">
        <w:rPr>
          <w:sz w:val="22"/>
          <w:szCs w:val="22"/>
        </w:rPr>
        <w:t xml:space="preserve"> Мониторинг.  </w:t>
      </w:r>
    </w:p>
    <w:p w14:paraId="2E800AA4" w14:textId="77777777" w:rsidR="005864B6" w:rsidRDefault="005864B6" w:rsidP="005864B6">
      <w:pPr>
        <w:jc w:val="center"/>
        <w:rPr>
          <w:rFonts w:eastAsiaTheme="minorHAnsi"/>
          <w:b/>
          <w:szCs w:val="36"/>
          <w:lang w:eastAsia="en-US"/>
        </w:rPr>
      </w:pPr>
    </w:p>
    <w:p w14:paraId="01250558" w14:textId="77777777" w:rsidR="005864B6" w:rsidRDefault="005864B6" w:rsidP="005864B6">
      <w:pPr>
        <w:jc w:val="center"/>
        <w:rPr>
          <w:rFonts w:eastAsiaTheme="minorHAnsi"/>
          <w:b/>
          <w:szCs w:val="36"/>
          <w:lang w:eastAsia="en-US"/>
        </w:rPr>
      </w:pPr>
    </w:p>
    <w:p w14:paraId="044AAEF1" w14:textId="77777777" w:rsidR="005864B6" w:rsidRPr="006507E6" w:rsidRDefault="005864B6" w:rsidP="005864B6">
      <w:pPr>
        <w:jc w:val="center"/>
        <w:rPr>
          <w:rFonts w:eastAsiaTheme="minorHAnsi"/>
          <w:b/>
          <w:szCs w:val="36"/>
          <w:lang w:eastAsia="en-US"/>
        </w:rPr>
      </w:pPr>
      <w:r>
        <w:rPr>
          <w:rFonts w:eastAsiaTheme="minorHAnsi"/>
          <w:b/>
          <w:szCs w:val="36"/>
          <w:lang w:eastAsia="en-US"/>
        </w:rPr>
        <w:t xml:space="preserve">Примерный план совместной организованной образовательной деятельности по формированию правильного звукопроизношения и обучению </w:t>
      </w:r>
      <w:proofErr w:type="gramStart"/>
      <w:r>
        <w:rPr>
          <w:rFonts w:eastAsiaTheme="minorHAnsi"/>
          <w:b/>
          <w:szCs w:val="36"/>
          <w:lang w:eastAsia="en-US"/>
        </w:rPr>
        <w:t>грамоте  для</w:t>
      </w:r>
      <w:proofErr w:type="gramEnd"/>
      <w:r>
        <w:rPr>
          <w:rFonts w:eastAsiaTheme="minorHAnsi"/>
          <w:b/>
          <w:szCs w:val="36"/>
          <w:lang w:eastAsia="en-US"/>
        </w:rPr>
        <w:t xml:space="preserve"> детей с</w:t>
      </w:r>
    </w:p>
    <w:p w14:paraId="40260498" w14:textId="77777777" w:rsidR="005864B6" w:rsidRPr="006507E6" w:rsidRDefault="005864B6" w:rsidP="005864B6">
      <w:pPr>
        <w:jc w:val="center"/>
        <w:rPr>
          <w:rFonts w:eastAsiaTheme="minorHAnsi"/>
          <w:b/>
          <w:szCs w:val="36"/>
          <w:lang w:eastAsia="en-US"/>
        </w:rPr>
      </w:pPr>
      <w:proofErr w:type="gramStart"/>
      <w:r w:rsidRPr="009E3CBF">
        <w:rPr>
          <w:b/>
          <w:sz w:val="22"/>
          <w:szCs w:val="22"/>
        </w:rPr>
        <w:t>с</w:t>
      </w:r>
      <w:r>
        <w:rPr>
          <w:b/>
          <w:sz w:val="22"/>
          <w:szCs w:val="22"/>
        </w:rPr>
        <w:t xml:space="preserve"> </w:t>
      </w:r>
      <w:r w:rsidRPr="009E3CBF">
        <w:rPr>
          <w:b/>
          <w:sz w:val="22"/>
          <w:szCs w:val="22"/>
        </w:rPr>
        <w:t xml:space="preserve"> </w:t>
      </w:r>
      <w:r w:rsidRPr="009E3CBF">
        <w:rPr>
          <w:b/>
          <w:sz w:val="22"/>
          <w:szCs w:val="22"/>
          <w:lang w:val="en-US"/>
        </w:rPr>
        <w:t>III</w:t>
      </w:r>
      <w:proofErr w:type="gramEnd"/>
      <w:r w:rsidRPr="009E3CBF">
        <w:rPr>
          <w:b/>
          <w:sz w:val="22"/>
          <w:szCs w:val="22"/>
        </w:rPr>
        <w:t xml:space="preserve"> уровнем речевого развития</w:t>
      </w:r>
      <w:r>
        <w:rPr>
          <w:b/>
          <w:sz w:val="22"/>
          <w:szCs w:val="22"/>
        </w:rPr>
        <w:t xml:space="preserve"> первого и второго года обучения</w:t>
      </w:r>
      <w:r w:rsidRPr="009E3CBF">
        <w:rPr>
          <w:b/>
          <w:sz w:val="22"/>
          <w:szCs w:val="22"/>
        </w:rPr>
        <w:t>.</w:t>
      </w:r>
    </w:p>
    <w:p w14:paraId="0D8B08EB" w14:textId="77777777" w:rsidR="005864B6" w:rsidRPr="004819E8" w:rsidRDefault="005864B6" w:rsidP="005864B6">
      <w:pPr>
        <w:rPr>
          <w:b/>
          <w:sz w:val="22"/>
          <w:szCs w:val="22"/>
          <w:u w:val="single"/>
        </w:rPr>
      </w:pPr>
      <w:r w:rsidRPr="009E3CBF">
        <w:rPr>
          <w:b/>
          <w:sz w:val="22"/>
          <w:szCs w:val="22"/>
          <w:u w:val="single"/>
          <w:lang w:val="en-US"/>
        </w:rPr>
        <w:t>I</w:t>
      </w:r>
      <w:r w:rsidRPr="009E3CBF">
        <w:rPr>
          <w:b/>
          <w:sz w:val="22"/>
          <w:szCs w:val="22"/>
          <w:u w:val="single"/>
        </w:rPr>
        <w:t xml:space="preserve"> период </w:t>
      </w:r>
      <w:r>
        <w:rPr>
          <w:b/>
          <w:sz w:val="22"/>
          <w:szCs w:val="22"/>
          <w:u w:val="single"/>
        </w:rPr>
        <w:t xml:space="preserve">для детей с ОНР </w:t>
      </w:r>
      <w:r>
        <w:rPr>
          <w:b/>
          <w:sz w:val="22"/>
          <w:szCs w:val="22"/>
          <w:u w:val="single"/>
          <w:lang w:val="en-US"/>
        </w:rPr>
        <w:t>III</w:t>
      </w:r>
      <w:r w:rsidRPr="009E3CBF">
        <w:rPr>
          <w:b/>
          <w:sz w:val="22"/>
          <w:szCs w:val="22"/>
          <w:u w:val="single"/>
        </w:rPr>
        <w:t xml:space="preserve"> </w:t>
      </w:r>
      <w:proofErr w:type="gramStart"/>
      <w:r>
        <w:rPr>
          <w:b/>
          <w:sz w:val="22"/>
          <w:szCs w:val="22"/>
          <w:u w:val="single"/>
        </w:rPr>
        <w:t>уровня  2</w:t>
      </w:r>
      <w:proofErr w:type="gramEnd"/>
      <w:r>
        <w:rPr>
          <w:b/>
          <w:sz w:val="22"/>
          <w:szCs w:val="22"/>
          <w:u w:val="single"/>
        </w:rPr>
        <w:t xml:space="preserve"> года обучения </w:t>
      </w:r>
    </w:p>
    <w:p w14:paraId="29E1D911" w14:textId="77777777" w:rsidR="005864B6" w:rsidRDefault="005864B6" w:rsidP="005864B6">
      <w:pPr>
        <w:rPr>
          <w:b/>
          <w:sz w:val="22"/>
          <w:szCs w:val="22"/>
        </w:rPr>
      </w:pPr>
      <w:r w:rsidRPr="009E3CBF">
        <w:rPr>
          <w:b/>
          <w:sz w:val="22"/>
          <w:szCs w:val="22"/>
        </w:rPr>
        <w:t>Сентябрь.</w:t>
      </w:r>
    </w:p>
    <w:p w14:paraId="585135C5" w14:textId="77777777" w:rsidR="005864B6" w:rsidRPr="009E3CBF" w:rsidRDefault="005864B6" w:rsidP="005864B6">
      <w:pPr>
        <w:rPr>
          <w:b/>
          <w:sz w:val="22"/>
          <w:szCs w:val="22"/>
        </w:rPr>
      </w:pPr>
      <w:r>
        <w:rPr>
          <w:b/>
          <w:sz w:val="22"/>
          <w:szCs w:val="22"/>
        </w:rPr>
        <w:t xml:space="preserve">      2 год                                                                                         </w:t>
      </w:r>
    </w:p>
    <w:p w14:paraId="3E88A32E" w14:textId="77777777" w:rsidR="005864B6" w:rsidRPr="009E3CBF" w:rsidRDefault="005864B6" w:rsidP="005864B6">
      <w:pPr>
        <w:rPr>
          <w:sz w:val="22"/>
          <w:szCs w:val="22"/>
        </w:rPr>
      </w:pPr>
      <w:r w:rsidRPr="009E3CBF">
        <w:rPr>
          <w:sz w:val="22"/>
          <w:szCs w:val="22"/>
          <w:lang w:val="en-US"/>
        </w:rPr>
        <w:t>I</w:t>
      </w:r>
      <w:r w:rsidRPr="009E3CBF">
        <w:rPr>
          <w:sz w:val="22"/>
          <w:szCs w:val="22"/>
        </w:rPr>
        <w:t xml:space="preserve"> –</w:t>
      </w:r>
      <w:r w:rsidRPr="009E3CBF">
        <w:rPr>
          <w:sz w:val="22"/>
          <w:szCs w:val="22"/>
          <w:lang w:val="en-US"/>
        </w:rPr>
        <w:t>II</w:t>
      </w:r>
      <w:r w:rsidRPr="009E3CBF">
        <w:rPr>
          <w:sz w:val="22"/>
          <w:szCs w:val="22"/>
        </w:rPr>
        <w:t xml:space="preserve"> Мониторинг.</w:t>
      </w:r>
      <w:r w:rsidRPr="00CF076D">
        <w:rPr>
          <w:sz w:val="22"/>
          <w:szCs w:val="22"/>
        </w:rPr>
        <w:t xml:space="preserve"> </w:t>
      </w:r>
      <w:r>
        <w:rPr>
          <w:sz w:val="22"/>
          <w:szCs w:val="22"/>
        </w:rPr>
        <w:t xml:space="preserve">                                                              </w:t>
      </w:r>
    </w:p>
    <w:p w14:paraId="1AE8E2AC" w14:textId="77777777" w:rsidR="005864B6" w:rsidRDefault="005864B6" w:rsidP="005864B6">
      <w:pPr>
        <w:rPr>
          <w:sz w:val="22"/>
          <w:szCs w:val="22"/>
        </w:rPr>
      </w:pPr>
      <w:r w:rsidRPr="009E3CBF">
        <w:rPr>
          <w:sz w:val="22"/>
          <w:szCs w:val="22"/>
          <w:lang w:val="en-US"/>
        </w:rPr>
        <w:t>III</w:t>
      </w:r>
      <w:r w:rsidRPr="009E3CBF">
        <w:rPr>
          <w:sz w:val="22"/>
          <w:szCs w:val="22"/>
        </w:rPr>
        <w:t xml:space="preserve">   </w:t>
      </w:r>
      <w:r>
        <w:rPr>
          <w:sz w:val="22"/>
          <w:szCs w:val="22"/>
        </w:rPr>
        <w:t xml:space="preserve">Гласные звуки.                                                             </w:t>
      </w:r>
    </w:p>
    <w:p w14:paraId="734C947B" w14:textId="77777777" w:rsidR="005864B6" w:rsidRDefault="005864B6" w:rsidP="005864B6">
      <w:pPr>
        <w:rPr>
          <w:sz w:val="22"/>
          <w:szCs w:val="22"/>
        </w:rPr>
      </w:pPr>
      <w:r w:rsidRPr="009E3CBF">
        <w:rPr>
          <w:sz w:val="22"/>
          <w:szCs w:val="22"/>
        </w:rPr>
        <w:t xml:space="preserve">    </w:t>
      </w:r>
      <w:r>
        <w:rPr>
          <w:sz w:val="22"/>
          <w:szCs w:val="22"/>
        </w:rPr>
        <w:t xml:space="preserve">    Звук и буква у</w:t>
      </w:r>
    </w:p>
    <w:p w14:paraId="5BE93522" w14:textId="77777777" w:rsidR="005864B6" w:rsidRPr="00CF076D" w:rsidRDefault="005864B6" w:rsidP="005864B6">
      <w:pPr>
        <w:rPr>
          <w:rFonts w:eastAsiaTheme="minorHAnsi"/>
          <w:b/>
          <w:szCs w:val="36"/>
          <w:lang w:eastAsia="en-US"/>
        </w:rPr>
      </w:pPr>
      <w:proofErr w:type="gramStart"/>
      <w:r w:rsidRPr="009E3CBF">
        <w:rPr>
          <w:lang w:val="en-US"/>
        </w:rPr>
        <w:t>IV</w:t>
      </w:r>
      <w:r>
        <w:t xml:space="preserve">  Деление</w:t>
      </w:r>
      <w:proofErr w:type="gramEnd"/>
      <w:r>
        <w:t xml:space="preserve"> слов на слоги. ЗАС «АУ-УА»</w:t>
      </w:r>
      <w:r w:rsidRPr="00CF076D">
        <w:t xml:space="preserve"> </w:t>
      </w:r>
      <w:r>
        <w:t xml:space="preserve">             </w:t>
      </w:r>
    </w:p>
    <w:p w14:paraId="1CA83C56" w14:textId="77777777" w:rsidR="005864B6" w:rsidRPr="006507E6" w:rsidRDefault="005864B6" w:rsidP="005864B6">
      <w:pPr>
        <w:rPr>
          <w:rFonts w:eastAsiaTheme="minorHAnsi"/>
          <w:b/>
          <w:szCs w:val="36"/>
          <w:lang w:eastAsia="en-US"/>
        </w:rPr>
      </w:pPr>
      <w:r>
        <w:t xml:space="preserve">      Звук и буква О</w:t>
      </w:r>
    </w:p>
    <w:p w14:paraId="7D1F60B1" w14:textId="77777777" w:rsidR="005864B6" w:rsidRPr="009E3CBF" w:rsidRDefault="005864B6" w:rsidP="005864B6">
      <w:pPr>
        <w:tabs>
          <w:tab w:val="left" w:pos="1380"/>
        </w:tabs>
        <w:rPr>
          <w:b/>
          <w:sz w:val="22"/>
          <w:szCs w:val="22"/>
        </w:rPr>
      </w:pPr>
      <w:r w:rsidRPr="009E3CBF">
        <w:rPr>
          <w:b/>
          <w:sz w:val="22"/>
          <w:szCs w:val="22"/>
        </w:rPr>
        <w:t>Октябрь.</w:t>
      </w:r>
      <w:r>
        <w:rPr>
          <w:b/>
          <w:sz w:val="22"/>
          <w:szCs w:val="22"/>
        </w:rPr>
        <w:tab/>
      </w:r>
    </w:p>
    <w:p w14:paraId="37CD6202" w14:textId="77777777" w:rsidR="005864B6" w:rsidRDefault="005864B6" w:rsidP="005864B6">
      <w:pPr>
        <w:rPr>
          <w:sz w:val="22"/>
          <w:szCs w:val="22"/>
        </w:rPr>
      </w:pPr>
      <w:r w:rsidRPr="009E3CBF">
        <w:rPr>
          <w:sz w:val="22"/>
          <w:szCs w:val="22"/>
          <w:lang w:val="en-US"/>
        </w:rPr>
        <w:t>I</w:t>
      </w:r>
      <w:r w:rsidRPr="009E3CBF">
        <w:rPr>
          <w:sz w:val="22"/>
          <w:szCs w:val="22"/>
        </w:rPr>
        <w:t xml:space="preserve">   </w:t>
      </w:r>
      <w:r>
        <w:rPr>
          <w:sz w:val="22"/>
          <w:szCs w:val="22"/>
        </w:rPr>
        <w:t>Слова, обозначающие предметы</w:t>
      </w:r>
      <w:r w:rsidRPr="00121DFF">
        <w:rPr>
          <w:sz w:val="22"/>
          <w:szCs w:val="22"/>
        </w:rPr>
        <w:t xml:space="preserve"> </w:t>
      </w:r>
      <w:r>
        <w:rPr>
          <w:sz w:val="22"/>
          <w:szCs w:val="22"/>
        </w:rPr>
        <w:t xml:space="preserve">                                  </w:t>
      </w:r>
    </w:p>
    <w:p w14:paraId="5D35BC5E" w14:textId="77777777" w:rsidR="005864B6" w:rsidRDefault="005864B6" w:rsidP="005864B6">
      <w:pPr>
        <w:rPr>
          <w:sz w:val="22"/>
          <w:szCs w:val="22"/>
        </w:rPr>
      </w:pPr>
      <w:r>
        <w:rPr>
          <w:sz w:val="22"/>
          <w:szCs w:val="22"/>
        </w:rPr>
        <w:t xml:space="preserve">     Слова, обозначающие действия</w:t>
      </w:r>
    </w:p>
    <w:p w14:paraId="71885396" w14:textId="77777777" w:rsidR="005864B6" w:rsidRDefault="005864B6" w:rsidP="005864B6">
      <w:pPr>
        <w:rPr>
          <w:sz w:val="22"/>
          <w:szCs w:val="22"/>
        </w:rPr>
      </w:pPr>
      <w:proofErr w:type="gramStart"/>
      <w:r w:rsidRPr="009E3CBF">
        <w:rPr>
          <w:sz w:val="22"/>
          <w:szCs w:val="22"/>
          <w:lang w:val="en-US"/>
        </w:rPr>
        <w:t>II</w:t>
      </w:r>
      <w:r w:rsidRPr="009E3CBF">
        <w:rPr>
          <w:sz w:val="22"/>
          <w:szCs w:val="22"/>
        </w:rPr>
        <w:t xml:space="preserve">  </w:t>
      </w:r>
      <w:r>
        <w:rPr>
          <w:sz w:val="22"/>
          <w:szCs w:val="22"/>
        </w:rPr>
        <w:t>Слова</w:t>
      </w:r>
      <w:proofErr w:type="gramEnd"/>
      <w:r>
        <w:rPr>
          <w:sz w:val="22"/>
          <w:szCs w:val="22"/>
        </w:rPr>
        <w:t>, обозначающие признаки</w:t>
      </w:r>
      <w:r w:rsidRPr="00121DFF">
        <w:rPr>
          <w:sz w:val="22"/>
          <w:szCs w:val="22"/>
        </w:rPr>
        <w:t xml:space="preserve"> </w:t>
      </w:r>
      <w:r>
        <w:rPr>
          <w:sz w:val="22"/>
          <w:szCs w:val="22"/>
        </w:rPr>
        <w:t xml:space="preserve">                                  </w:t>
      </w:r>
    </w:p>
    <w:p w14:paraId="15FBA1D9" w14:textId="77777777" w:rsidR="005864B6" w:rsidRDefault="005864B6" w:rsidP="005864B6">
      <w:pPr>
        <w:rPr>
          <w:sz w:val="22"/>
          <w:szCs w:val="22"/>
        </w:rPr>
      </w:pPr>
      <w:r>
        <w:rPr>
          <w:sz w:val="22"/>
          <w:szCs w:val="22"/>
        </w:rPr>
        <w:t xml:space="preserve">     Многообразие слов</w:t>
      </w:r>
    </w:p>
    <w:p w14:paraId="717CBB26" w14:textId="77777777" w:rsidR="005864B6" w:rsidRDefault="005864B6" w:rsidP="005864B6">
      <w:pPr>
        <w:rPr>
          <w:sz w:val="22"/>
          <w:szCs w:val="22"/>
        </w:rPr>
      </w:pPr>
      <w:r w:rsidRPr="009E3CBF">
        <w:rPr>
          <w:sz w:val="22"/>
          <w:szCs w:val="22"/>
          <w:lang w:val="en-US"/>
        </w:rPr>
        <w:t>III</w:t>
      </w:r>
      <w:r w:rsidRPr="009E3CBF">
        <w:rPr>
          <w:sz w:val="22"/>
          <w:szCs w:val="22"/>
        </w:rPr>
        <w:t xml:space="preserve"> </w:t>
      </w:r>
      <w:r>
        <w:rPr>
          <w:sz w:val="22"/>
          <w:szCs w:val="22"/>
        </w:rPr>
        <w:t>Предложение</w:t>
      </w:r>
      <w:r w:rsidRPr="00121DFF">
        <w:rPr>
          <w:sz w:val="22"/>
          <w:szCs w:val="22"/>
        </w:rPr>
        <w:t xml:space="preserve"> </w:t>
      </w:r>
      <w:r>
        <w:rPr>
          <w:sz w:val="22"/>
          <w:szCs w:val="22"/>
        </w:rPr>
        <w:t xml:space="preserve">                                                                 </w:t>
      </w:r>
    </w:p>
    <w:p w14:paraId="59249F48" w14:textId="77777777" w:rsidR="005864B6" w:rsidRDefault="005864B6" w:rsidP="005864B6">
      <w:pPr>
        <w:rPr>
          <w:sz w:val="22"/>
          <w:szCs w:val="22"/>
        </w:rPr>
      </w:pPr>
      <w:r>
        <w:rPr>
          <w:sz w:val="22"/>
          <w:szCs w:val="22"/>
        </w:rPr>
        <w:t xml:space="preserve">     Составление и анализ предложения.       </w:t>
      </w:r>
    </w:p>
    <w:p w14:paraId="6CFF7E5F" w14:textId="77777777" w:rsidR="005864B6" w:rsidRPr="00121DFF" w:rsidRDefault="005864B6" w:rsidP="005864B6">
      <w:pPr>
        <w:rPr>
          <w:sz w:val="22"/>
          <w:szCs w:val="22"/>
        </w:rPr>
      </w:pPr>
      <w:r w:rsidRPr="009E3CBF">
        <w:rPr>
          <w:sz w:val="22"/>
          <w:szCs w:val="22"/>
          <w:lang w:val="en-US"/>
        </w:rPr>
        <w:t>IV</w:t>
      </w:r>
      <w:r>
        <w:rPr>
          <w:sz w:val="22"/>
          <w:szCs w:val="22"/>
        </w:rPr>
        <w:t xml:space="preserve"> Звуки М-МЬ. ЗАС «УМ, АМ»</w:t>
      </w:r>
      <w:r w:rsidRPr="00121DFF">
        <w:rPr>
          <w:sz w:val="22"/>
          <w:szCs w:val="22"/>
        </w:rPr>
        <w:t xml:space="preserve"> </w:t>
      </w:r>
      <w:r>
        <w:rPr>
          <w:sz w:val="22"/>
          <w:szCs w:val="22"/>
        </w:rPr>
        <w:t xml:space="preserve">                                     </w:t>
      </w:r>
    </w:p>
    <w:p w14:paraId="209FEDF6" w14:textId="77777777" w:rsidR="005864B6" w:rsidRPr="009E3CBF" w:rsidRDefault="005864B6" w:rsidP="005864B6">
      <w:pPr>
        <w:rPr>
          <w:sz w:val="22"/>
          <w:szCs w:val="22"/>
        </w:rPr>
      </w:pPr>
      <w:r>
        <w:rPr>
          <w:sz w:val="22"/>
          <w:szCs w:val="22"/>
        </w:rPr>
        <w:t xml:space="preserve">     Звуки Н-НЬ. ЗАС «</w:t>
      </w:r>
      <w:proofErr w:type="gramStart"/>
      <w:r>
        <w:rPr>
          <w:sz w:val="22"/>
          <w:szCs w:val="22"/>
        </w:rPr>
        <w:t>ОН,НО</w:t>
      </w:r>
      <w:proofErr w:type="gramEnd"/>
      <w:r>
        <w:rPr>
          <w:sz w:val="22"/>
          <w:szCs w:val="22"/>
        </w:rPr>
        <w:t>»</w:t>
      </w:r>
    </w:p>
    <w:p w14:paraId="3278BC20" w14:textId="77777777" w:rsidR="005864B6" w:rsidRPr="00121DFF" w:rsidRDefault="005864B6" w:rsidP="005864B6">
      <w:pPr>
        <w:rPr>
          <w:sz w:val="22"/>
          <w:szCs w:val="22"/>
        </w:rPr>
      </w:pPr>
      <w:proofErr w:type="gramStart"/>
      <w:r w:rsidRPr="009E3CBF">
        <w:rPr>
          <w:sz w:val="22"/>
          <w:szCs w:val="22"/>
          <w:lang w:val="en-US"/>
        </w:rPr>
        <w:t>V</w:t>
      </w:r>
      <w:r w:rsidRPr="009E3CBF">
        <w:rPr>
          <w:sz w:val="22"/>
          <w:szCs w:val="22"/>
        </w:rPr>
        <w:t xml:space="preserve">  </w:t>
      </w:r>
      <w:r>
        <w:rPr>
          <w:sz w:val="22"/>
          <w:szCs w:val="22"/>
        </w:rPr>
        <w:t>Звуки</w:t>
      </w:r>
      <w:proofErr w:type="gramEnd"/>
      <w:r>
        <w:rPr>
          <w:sz w:val="22"/>
          <w:szCs w:val="22"/>
        </w:rPr>
        <w:t xml:space="preserve"> М-Н. ЗАС «НАМ»</w:t>
      </w:r>
      <w:r w:rsidRPr="00121DFF">
        <w:rPr>
          <w:sz w:val="22"/>
          <w:szCs w:val="22"/>
        </w:rPr>
        <w:t xml:space="preserve"> </w:t>
      </w:r>
      <w:r>
        <w:rPr>
          <w:sz w:val="22"/>
          <w:szCs w:val="22"/>
        </w:rPr>
        <w:t xml:space="preserve">                                              </w:t>
      </w:r>
    </w:p>
    <w:p w14:paraId="5CD5F595" w14:textId="77777777" w:rsidR="005864B6" w:rsidRDefault="005864B6" w:rsidP="005864B6">
      <w:pPr>
        <w:rPr>
          <w:sz w:val="22"/>
          <w:szCs w:val="22"/>
        </w:rPr>
      </w:pPr>
      <w:r>
        <w:rPr>
          <w:sz w:val="22"/>
          <w:szCs w:val="22"/>
        </w:rPr>
        <w:t xml:space="preserve">     </w:t>
      </w:r>
      <w:proofErr w:type="gramStart"/>
      <w:r>
        <w:rPr>
          <w:sz w:val="22"/>
          <w:szCs w:val="22"/>
        </w:rPr>
        <w:t>Звук  Э</w:t>
      </w:r>
      <w:proofErr w:type="gramEnd"/>
    </w:p>
    <w:p w14:paraId="173B4CCB" w14:textId="77777777" w:rsidR="005864B6" w:rsidRPr="009E3CBF" w:rsidRDefault="005864B6" w:rsidP="005864B6">
      <w:pPr>
        <w:rPr>
          <w:b/>
          <w:sz w:val="22"/>
          <w:szCs w:val="22"/>
        </w:rPr>
      </w:pPr>
      <w:r w:rsidRPr="009E3CBF">
        <w:rPr>
          <w:b/>
          <w:sz w:val="22"/>
          <w:szCs w:val="22"/>
        </w:rPr>
        <w:t>Ноябрь.</w:t>
      </w:r>
    </w:p>
    <w:p w14:paraId="58FDBE4B" w14:textId="77777777" w:rsidR="005864B6" w:rsidRPr="009E3CBF" w:rsidRDefault="005864B6" w:rsidP="005864B6">
      <w:pPr>
        <w:rPr>
          <w:sz w:val="22"/>
          <w:szCs w:val="22"/>
        </w:rPr>
      </w:pPr>
      <w:r w:rsidRPr="009E3CBF">
        <w:rPr>
          <w:sz w:val="22"/>
          <w:szCs w:val="22"/>
          <w:lang w:val="en-US"/>
        </w:rPr>
        <w:t>I</w:t>
      </w:r>
      <w:r w:rsidRPr="009E3CBF">
        <w:rPr>
          <w:sz w:val="22"/>
          <w:szCs w:val="22"/>
        </w:rPr>
        <w:t xml:space="preserve"> </w:t>
      </w:r>
      <w:r>
        <w:rPr>
          <w:sz w:val="22"/>
          <w:szCs w:val="22"/>
        </w:rPr>
        <w:t>Звуки Т-ТЬ. ЗАС «ТАМ-ТОМ»</w:t>
      </w:r>
      <w:r w:rsidRPr="00F573EA">
        <w:rPr>
          <w:sz w:val="22"/>
          <w:szCs w:val="22"/>
        </w:rPr>
        <w:t xml:space="preserve"> </w:t>
      </w:r>
      <w:r>
        <w:rPr>
          <w:sz w:val="22"/>
          <w:szCs w:val="22"/>
        </w:rPr>
        <w:t xml:space="preserve">                                          </w:t>
      </w:r>
    </w:p>
    <w:p w14:paraId="197A2614" w14:textId="77777777" w:rsidR="005864B6" w:rsidRDefault="005864B6" w:rsidP="005864B6">
      <w:pPr>
        <w:rPr>
          <w:sz w:val="22"/>
          <w:szCs w:val="22"/>
        </w:rPr>
      </w:pPr>
      <w:r>
        <w:rPr>
          <w:sz w:val="22"/>
          <w:szCs w:val="22"/>
        </w:rPr>
        <w:t xml:space="preserve">  Звуки П-ПЬ. ЗАС «ПАМ»</w:t>
      </w:r>
    </w:p>
    <w:p w14:paraId="7E139724" w14:textId="77777777" w:rsidR="005864B6" w:rsidRDefault="005864B6" w:rsidP="005864B6">
      <w:pPr>
        <w:rPr>
          <w:sz w:val="22"/>
          <w:szCs w:val="22"/>
        </w:rPr>
      </w:pPr>
      <w:proofErr w:type="gramStart"/>
      <w:r w:rsidRPr="009E3CBF">
        <w:rPr>
          <w:sz w:val="22"/>
          <w:szCs w:val="22"/>
          <w:lang w:val="en-US"/>
        </w:rPr>
        <w:t>II</w:t>
      </w:r>
      <w:r w:rsidRPr="009E3CBF">
        <w:rPr>
          <w:sz w:val="22"/>
          <w:szCs w:val="22"/>
        </w:rPr>
        <w:t xml:space="preserve">  </w:t>
      </w:r>
      <w:r>
        <w:rPr>
          <w:sz w:val="22"/>
          <w:szCs w:val="22"/>
        </w:rPr>
        <w:t>Звуки</w:t>
      </w:r>
      <w:proofErr w:type="gramEnd"/>
      <w:r>
        <w:rPr>
          <w:sz w:val="22"/>
          <w:szCs w:val="22"/>
        </w:rPr>
        <w:t xml:space="preserve"> П-Т. ЗАС «ТОП»</w:t>
      </w:r>
      <w:r w:rsidRPr="00927AEE">
        <w:rPr>
          <w:sz w:val="22"/>
          <w:szCs w:val="22"/>
        </w:rPr>
        <w:t xml:space="preserve"> </w:t>
      </w:r>
      <w:r>
        <w:rPr>
          <w:sz w:val="22"/>
          <w:szCs w:val="22"/>
        </w:rPr>
        <w:t xml:space="preserve">                                                   </w:t>
      </w:r>
    </w:p>
    <w:p w14:paraId="509A4407" w14:textId="77777777" w:rsidR="005864B6" w:rsidRPr="009E3CBF" w:rsidRDefault="005864B6" w:rsidP="005864B6">
      <w:pPr>
        <w:rPr>
          <w:sz w:val="22"/>
          <w:szCs w:val="22"/>
        </w:rPr>
      </w:pPr>
      <w:r>
        <w:rPr>
          <w:sz w:val="22"/>
          <w:szCs w:val="22"/>
        </w:rPr>
        <w:t xml:space="preserve">     Звуки К-КЬ. ЗАС «КОТ»</w:t>
      </w:r>
    </w:p>
    <w:p w14:paraId="49309570" w14:textId="77777777" w:rsidR="005864B6" w:rsidRPr="009E3CBF" w:rsidRDefault="005864B6" w:rsidP="005864B6">
      <w:pPr>
        <w:rPr>
          <w:b/>
          <w:sz w:val="22"/>
          <w:szCs w:val="22"/>
          <w:u w:val="single"/>
        </w:rPr>
      </w:pPr>
      <w:r w:rsidRPr="009E3CBF">
        <w:rPr>
          <w:b/>
          <w:sz w:val="22"/>
          <w:szCs w:val="22"/>
          <w:u w:val="single"/>
          <w:lang w:val="en-US"/>
        </w:rPr>
        <w:t>II</w:t>
      </w:r>
      <w:r w:rsidRPr="009E3CBF">
        <w:rPr>
          <w:b/>
          <w:sz w:val="22"/>
          <w:szCs w:val="22"/>
          <w:u w:val="single"/>
        </w:rPr>
        <w:t xml:space="preserve"> период </w:t>
      </w:r>
      <w:r>
        <w:rPr>
          <w:b/>
          <w:sz w:val="22"/>
          <w:szCs w:val="22"/>
          <w:u w:val="single"/>
        </w:rPr>
        <w:t xml:space="preserve">для детей с ОНР </w:t>
      </w:r>
      <w:r>
        <w:rPr>
          <w:b/>
          <w:sz w:val="22"/>
          <w:szCs w:val="22"/>
          <w:u w:val="single"/>
          <w:lang w:val="en-US"/>
        </w:rPr>
        <w:t>III</w:t>
      </w:r>
      <w:r w:rsidRPr="009E3CBF">
        <w:rPr>
          <w:b/>
          <w:sz w:val="22"/>
          <w:szCs w:val="22"/>
          <w:u w:val="single"/>
        </w:rPr>
        <w:t xml:space="preserve"> </w:t>
      </w:r>
      <w:r>
        <w:rPr>
          <w:b/>
          <w:sz w:val="22"/>
          <w:szCs w:val="22"/>
          <w:u w:val="single"/>
        </w:rPr>
        <w:t>уровня 2 года обучения</w:t>
      </w:r>
    </w:p>
    <w:p w14:paraId="67E1BBCF" w14:textId="77777777" w:rsidR="005864B6" w:rsidRDefault="005864B6" w:rsidP="005864B6">
      <w:pPr>
        <w:rPr>
          <w:sz w:val="22"/>
          <w:szCs w:val="22"/>
        </w:rPr>
      </w:pPr>
      <w:r w:rsidRPr="009E3CBF">
        <w:rPr>
          <w:sz w:val="22"/>
          <w:szCs w:val="22"/>
          <w:lang w:val="en-US"/>
        </w:rPr>
        <w:t>III</w:t>
      </w:r>
      <w:r w:rsidRPr="009E3CBF">
        <w:rPr>
          <w:sz w:val="22"/>
          <w:szCs w:val="22"/>
        </w:rPr>
        <w:t xml:space="preserve"> </w:t>
      </w:r>
      <w:r>
        <w:rPr>
          <w:sz w:val="22"/>
          <w:szCs w:val="22"/>
        </w:rPr>
        <w:t>Звук И</w:t>
      </w:r>
      <w:r w:rsidRPr="00F573EA">
        <w:rPr>
          <w:sz w:val="22"/>
          <w:szCs w:val="22"/>
        </w:rPr>
        <w:t xml:space="preserve"> </w:t>
      </w:r>
      <w:r>
        <w:rPr>
          <w:sz w:val="22"/>
          <w:szCs w:val="22"/>
        </w:rPr>
        <w:t xml:space="preserve">                                                                              </w:t>
      </w:r>
    </w:p>
    <w:p w14:paraId="59EED109" w14:textId="77777777" w:rsidR="005864B6" w:rsidRDefault="005864B6" w:rsidP="005864B6">
      <w:pPr>
        <w:rPr>
          <w:sz w:val="22"/>
          <w:szCs w:val="22"/>
        </w:rPr>
      </w:pPr>
      <w:r>
        <w:rPr>
          <w:sz w:val="22"/>
          <w:szCs w:val="22"/>
        </w:rPr>
        <w:t xml:space="preserve">     Звуки И-Ы</w:t>
      </w:r>
    </w:p>
    <w:p w14:paraId="39D62222" w14:textId="77777777" w:rsidR="005864B6" w:rsidRDefault="005864B6" w:rsidP="005864B6">
      <w:pPr>
        <w:rPr>
          <w:sz w:val="22"/>
          <w:szCs w:val="22"/>
        </w:rPr>
      </w:pPr>
      <w:r>
        <w:rPr>
          <w:sz w:val="22"/>
          <w:szCs w:val="22"/>
        </w:rPr>
        <w:t xml:space="preserve">     ЗАС</w:t>
      </w:r>
      <w:r w:rsidRPr="00121DFF">
        <w:rPr>
          <w:sz w:val="22"/>
          <w:szCs w:val="22"/>
        </w:rPr>
        <w:t xml:space="preserve">: </w:t>
      </w:r>
      <w:proofErr w:type="gramStart"/>
      <w:r>
        <w:rPr>
          <w:sz w:val="22"/>
          <w:szCs w:val="22"/>
        </w:rPr>
        <w:t>« ТЫК</w:t>
      </w:r>
      <w:proofErr w:type="gramEnd"/>
      <w:r>
        <w:rPr>
          <w:sz w:val="22"/>
          <w:szCs w:val="22"/>
        </w:rPr>
        <w:t xml:space="preserve"> – ТИК»</w:t>
      </w:r>
    </w:p>
    <w:p w14:paraId="66E8405A" w14:textId="77777777" w:rsidR="005864B6" w:rsidRPr="009E3CBF" w:rsidRDefault="005864B6" w:rsidP="005864B6">
      <w:pPr>
        <w:rPr>
          <w:sz w:val="22"/>
          <w:szCs w:val="22"/>
        </w:rPr>
      </w:pPr>
      <w:r w:rsidRPr="009E3CBF">
        <w:rPr>
          <w:sz w:val="22"/>
          <w:szCs w:val="22"/>
          <w:lang w:val="en-US"/>
        </w:rPr>
        <w:t>IV</w:t>
      </w:r>
      <w:r w:rsidRPr="009E3CBF">
        <w:rPr>
          <w:sz w:val="22"/>
          <w:szCs w:val="22"/>
        </w:rPr>
        <w:t xml:space="preserve"> </w:t>
      </w:r>
      <w:r>
        <w:rPr>
          <w:sz w:val="22"/>
          <w:szCs w:val="22"/>
        </w:rPr>
        <w:t>Звуки С-СЬ. ЗАС «СЫН - СИТО»</w:t>
      </w:r>
      <w:r w:rsidRPr="00F573EA">
        <w:rPr>
          <w:sz w:val="22"/>
          <w:szCs w:val="22"/>
        </w:rPr>
        <w:t xml:space="preserve"> </w:t>
      </w:r>
      <w:r>
        <w:rPr>
          <w:sz w:val="22"/>
          <w:szCs w:val="22"/>
        </w:rPr>
        <w:t xml:space="preserve">                                </w:t>
      </w:r>
    </w:p>
    <w:p w14:paraId="76F999E7" w14:textId="77777777" w:rsidR="005864B6" w:rsidRDefault="005864B6" w:rsidP="005864B6">
      <w:pPr>
        <w:rPr>
          <w:sz w:val="22"/>
          <w:szCs w:val="22"/>
        </w:rPr>
      </w:pPr>
      <w:r>
        <w:rPr>
          <w:sz w:val="22"/>
          <w:szCs w:val="22"/>
        </w:rPr>
        <w:t xml:space="preserve">     ЗАС</w:t>
      </w:r>
      <w:r w:rsidRPr="00121DFF">
        <w:rPr>
          <w:sz w:val="22"/>
          <w:szCs w:val="22"/>
        </w:rPr>
        <w:t xml:space="preserve">: </w:t>
      </w:r>
      <w:r>
        <w:rPr>
          <w:sz w:val="22"/>
          <w:szCs w:val="22"/>
        </w:rPr>
        <w:t>«ОСЫ-УСЫ»</w:t>
      </w:r>
    </w:p>
    <w:p w14:paraId="6092319F" w14:textId="77777777" w:rsidR="005864B6" w:rsidRDefault="005864B6" w:rsidP="005864B6">
      <w:pPr>
        <w:rPr>
          <w:sz w:val="22"/>
          <w:szCs w:val="22"/>
        </w:rPr>
      </w:pPr>
      <w:r>
        <w:rPr>
          <w:sz w:val="22"/>
          <w:szCs w:val="22"/>
        </w:rPr>
        <w:t xml:space="preserve">     Звук С в конце слова. ЗАС «СОН - НОС»</w:t>
      </w:r>
    </w:p>
    <w:p w14:paraId="63868098" w14:textId="77777777" w:rsidR="005864B6" w:rsidRPr="009E3CBF" w:rsidRDefault="005864B6" w:rsidP="005864B6">
      <w:pPr>
        <w:rPr>
          <w:b/>
          <w:sz w:val="22"/>
          <w:szCs w:val="22"/>
        </w:rPr>
      </w:pPr>
      <w:r w:rsidRPr="009E3CBF">
        <w:rPr>
          <w:b/>
          <w:sz w:val="22"/>
          <w:szCs w:val="22"/>
        </w:rPr>
        <w:t>Декабрь.</w:t>
      </w:r>
    </w:p>
    <w:p w14:paraId="3A002D46" w14:textId="77777777" w:rsidR="005864B6" w:rsidRDefault="005864B6" w:rsidP="005864B6">
      <w:pPr>
        <w:rPr>
          <w:sz w:val="22"/>
          <w:szCs w:val="22"/>
        </w:rPr>
      </w:pPr>
      <w:proofErr w:type="gramStart"/>
      <w:r w:rsidRPr="009E3CBF">
        <w:rPr>
          <w:sz w:val="22"/>
          <w:szCs w:val="22"/>
          <w:lang w:val="en-US"/>
        </w:rPr>
        <w:t>I</w:t>
      </w:r>
      <w:r w:rsidRPr="009E3CBF">
        <w:rPr>
          <w:sz w:val="22"/>
          <w:szCs w:val="22"/>
        </w:rPr>
        <w:t xml:space="preserve"> </w:t>
      </w:r>
      <w:r>
        <w:rPr>
          <w:sz w:val="22"/>
          <w:szCs w:val="22"/>
        </w:rPr>
        <w:t xml:space="preserve"> Звук</w:t>
      </w:r>
      <w:proofErr w:type="gramEnd"/>
      <w:r>
        <w:rPr>
          <w:sz w:val="22"/>
          <w:szCs w:val="22"/>
        </w:rPr>
        <w:t xml:space="preserve"> Х. ЗАС</w:t>
      </w:r>
      <w:r w:rsidRPr="00F573EA">
        <w:rPr>
          <w:sz w:val="22"/>
          <w:szCs w:val="22"/>
        </w:rPr>
        <w:t>:</w:t>
      </w:r>
      <w:r>
        <w:rPr>
          <w:sz w:val="22"/>
          <w:szCs w:val="22"/>
        </w:rPr>
        <w:t xml:space="preserve"> ХАТА                                                            </w:t>
      </w:r>
      <w:r w:rsidRPr="002C42E7">
        <w:rPr>
          <w:sz w:val="22"/>
          <w:szCs w:val="22"/>
        </w:rPr>
        <w:t xml:space="preserve"> </w:t>
      </w:r>
    </w:p>
    <w:p w14:paraId="33D5990B" w14:textId="77777777" w:rsidR="005864B6" w:rsidRDefault="005864B6" w:rsidP="005864B6">
      <w:pPr>
        <w:rPr>
          <w:sz w:val="22"/>
          <w:szCs w:val="22"/>
        </w:rPr>
      </w:pPr>
      <w:r>
        <w:rPr>
          <w:sz w:val="22"/>
          <w:szCs w:val="22"/>
        </w:rPr>
        <w:t xml:space="preserve">   Звуки К-Х.</w:t>
      </w:r>
      <w:r w:rsidRPr="00F573EA">
        <w:rPr>
          <w:sz w:val="22"/>
          <w:szCs w:val="22"/>
        </w:rPr>
        <w:t xml:space="preserve"> </w:t>
      </w:r>
      <w:r>
        <w:rPr>
          <w:sz w:val="22"/>
          <w:szCs w:val="22"/>
        </w:rPr>
        <w:t>ЗАС</w:t>
      </w:r>
      <w:r w:rsidRPr="00F573EA">
        <w:rPr>
          <w:sz w:val="22"/>
          <w:szCs w:val="22"/>
        </w:rPr>
        <w:t>:</w:t>
      </w:r>
      <w:r>
        <w:rPr>
          <w:sz w:val="22"/>
          <w:szCs w:val="22"/>
        </w:rPr>
        <w:t xml:space="preserve"> МУКА – МУХА                                         </w:t>
      </w:r>
    </w:p>
    <w:p w14:paraId="245D00D5" w14:textId="77777777" w:rsidR="005864B6" w:rsidRDefault="005864B6" w:rsidP="005864B6">
      <w:pPr>
        <w:rPr>
          <w:sz w:val="22"/>
          <w:szCs w:val="22"/>
        </w:rPr>
      </w:pPr>
      <w:r>
        <w:rPr>
          <w:sz w:val="22"/>
          <w:szCs w:val="22"/>
        </w:rPr>
        <w:t xml:space="preserve">   Звуки К-Г.</w:t>
      </w:r>
      <w:r w:rsidRPr="00F573EA">
        <w:rPr>
          <w:sz w:val="22"/>
          <w:szCs w:val="22"/>
        </w:rPr>
        <w:t xml:space="preserve"> </w:t>
      </w:r>
      <w:r>
        <w:rPr>
          <w:sz w:val="22"/>
          <w:szCs w:val="22"/>
        </w:rPr>
        <w:t>ЗАС</w:t>
      </w:r>
      <w:r w:rsidRPr="00F573EA">
        <w:rPr>
          <w:sz w:val="22"/>
          <w:szCs w:val="22"/>
        </w:rPr>
        <w:t>:</w:t>
      </w:r>
      <w:r>
        <w:rPr>
          <w:sz w:val="22"/>
          <w:szCs w:val="22"/>
        </w:rPr>
        <w:t xml:space="preserve"> ГУСИ</w:t>
      </w:r>
    </w:p>
    <w:p w14:paraId="1EF5A9F2" w14:textId="77777777" w:rsidR="005864B6" w:rsidRDefault="005864B6" w:rsidP="005864B6">
      <w:pPr>
        <w:rPr>
          <w:sz w:val="22"/>
          <w:szCs w:val="22"/>
        </w:rPr>
      </w:pPr>
      <w:proofErr w:type="gramStart"/>
      <w:r w:rsidRPr="009E3CBF">
        <w:rPr>
          <w:sz w:val="22"/>
          <w:szCs w:val="22"/>
          <w:lang w:val="en-US"/>
        </w:rPr>
        <w:t>II</w:t>
      </w:r>
      <w:r w:rsidRPr="009E3CBF">
        <w:rPr>
          <w:sz w:val="22"/>
          <w:szCs w:val="22"/>
        </w:rPr>
        <w:t xml:space="preserve"> </w:t>
      </w:r>
      <w:r>
        <w:rPr>
          <w:sz w:val="22"/>
          <w:szCs w:val="22"/>
        </w:rPr>
        <w:t xml:space="preserve"> Звуки</w:t>
      </w:r>
      <w:proofErr w:type="gramEnd"/>
      <w:r>
        <w:rPr>
          <w:sz w:val="22"/>
          <w:szCs w:val="22"/>
        </w:rPr>
        <w:t xml:space="preserve"> Б-БЬ.</w:t>
      </w:r>
      <w:r w:rsidRPr="00F573EA">
        <w:rPr>
          <w:sz w:val="22"/>
          <w:szCs w:val="22"/>
        </w:rPr>
        <w:t xml:space="preserve"> </w:t>
      </w:r>
      <w:r>
        <w:rPr>
          <w:sz w:val="22"/>
          <w:szCs w:val="22"/>
        </w:rPr>
        <w:t>ЗАС</w:t>
      </w:r>
      <w:r w:rsidRPr="00F573EA">
        <w:rPr>
          <w:sz w:val="22"/>
          <w:szCs w:val="22"/>
        </w:rPr>
        <w:t>:</w:t>
      </w:r>
      <w:r>
        <w:rPr>
          <w:sz w:val="22"/>
          <w:szCs w:val="22"/>
        </w:rPr>
        <w:t xml:space="preserve"> БЫКИ</w:t>
      </w:r>
      <w:r w:rsidRPr="00F573EA">
        <w:rPr>
          <w:sz w:val="22"/>
          <w:szCs w:val="22"/>
        </w:rPr>
        <w:t xml:space="preserve"> </w:t>
      </w:r>
      <w:r>
        <w:rPr>
          <w:sz w:val="22"/>
          <w:szCs w:val="22"/>
        </w:rPr>
        <w:t xml:space="preserve">                                                   </w:t>
      </w:r>
    </w:p>
    <w:p w14:paraId="51857617" w14:textId="77777777" w:rsidR="005864B6" w:rsidRDefault="005864B6" w:rsidP="005864B6">
      <w:pPr>
        <w:rPr>
          <w:sz w:val="22"/>
          <w:szCs w:val="22"/>
        </w:rPr>
      </w:pPr>
      <w:r>
        <w:rPr>
          <w:sz w:val="22"/>
          <w:szCs w:val="22"/>
        </w:rPr>
        <w:t xml:space="preserve">     Звуки П-Б.</w:t>
      </w:r>
      <w:r w:rsidRPr="00F573EA">
        <w:rPr>
          <w:sz w:val="22"/>
          <w:szCs w:val="22"/>
        </w:rPr>
        <w:t xml:space="preserve"> </w:t>
      </w:r>
      <w:r>
        <w:rPr>
          <w:sz w:val="22"/>
          <w:szCs w:val="22"/>
        </w:rPr>
        <w:t>ЗАС</w:t>
      </w:r>
      <w:r w:rsidRPr="00F573EA">
        <w:rPr>
          <w:sz w:val="22"/>
          <w:szCs w:val="22"/>
        </w:rPr>
        <w:t>:</w:t>
      </w:r>
      <w:r>
        <w:rPr>
          <w:sz w:val="22"/>
          <w:szCs w:val="22"/>
        </w:rPr>
        <w:t xml:space="preserve"> ПАПА - БАБА</w:t>
      </w:r>
      <w:r w:rsidRPr="00F573EA">
        <w:rPr>
          <w:sz w:val="22"/>
          <w:szCs w:val="22"/>
        </w:rPr>
        <w:t xml:space="preserve"> </w:t>
      </w:r>
      <w:r>
        <w:rPr>
          <w:sz w:val="22"/>
          <w:szCs w:val="22"/>
        </w:rPr>
        <w:t xml:space="preserve">                                           </w:t>
      </w:r>
    </w:p>
    <w:p w14:paraId="08102DA5" w14:textId="77777777" w:rsidR="005864B6" w:rsidRDefault="005864B6" w:rsidP="005864B6">
      <w:pPr>
        <w:rPr>
          <w:sz w:val="22"/>
          <w:szCs w:val="22"/>
        </w:rPr>
      </w:pPr>
      <w:r>
        <w:rPr>
          <w:sz w:val="22"/>
          <w:szCs w:val="22"/>
        </w:rPr>
        <w:t xml:space="preserve">    ЗАС</w:t>
      </w:r>
      <w:r w:rsidRPr="00F573EA">
        <w:rPr>
          <w:sz w:val="22"/>
          <w:szCs w:val="22"/>
        </w:rPr>
        <w:t>:</w:t>
      </w:r>
      <w:r>
        <w:rPr>
          <w:sz w:val="22"/>
          <w:szCs w:val="22"/>
        </w:rPr>
        <w:t xml:space="preserve"> ПАУК</w:t>
      </w:r>
    </w:p>
    <w:p w14:paraId="6FB3CBE2" w14:textId="77777777" w:rsidR="005864B6" w:rsidRDefault="005864B6" w:rsidP="005864B6">
      <w:pPr>
        <w:rPr>
          <w:sz w:val="22"/>
          <w:szCs w:val="22"/>
        </w:rPr>
      </w:pPr>
      <w:r w:rsidRPr="009E3CBF">
        <w:rPr>
          <w:sz w:val="22"/>
          <w:szCs w:val="22"/>
          <w:lang w:val="en-US"/>
        </w:rPr>
        <w:t>III</w:t>
      </w:r>
      <w:r w:rsidRPr="009E3CBF">
        <w:rPr>
          <w:sz w:val="22"/>
          <w:szCs w:val="22"/>
        </w:rPr>
        <w:t xml:space="preserve"> </w:t>
      </w:r>
      <w:r>
        <w:rPr>
          <w:sz w:val="22"/>
          <w:szCs w:val="22"/>
        </w:rPr>
        <w:t>Звуки Д-ДЬ.</w:t>
      </w:r>
      <w:r w:rsidRPr="00F573EA">
        <w:rPr>
          <w:sz w:val="22"/>
          <w:szCs w:val="22"/>
        </w:rPr>
        <w:t xml:space="preserve"> </w:t>
      </w:r>
      <w:r>
        <w:rPr>
          <w:sz w:val="22"/>
          <w:szCs w:val="22"/>
        </w:rPr>
        <w:t>ЗАС</w:t>
      </w:r>
      <w:r w:rsidRPr="00F573EA">
        <w:rPr>
          <w:sz w:val="22"/>
          <w:szCs w:val="22"/>
        </w:rPr>
        <w:t>:</w:t>
      </w:r>
      <w:r>
        <w:rPr>
          <w:sz w:val="22"/>
          <w:szCs w:val="22"/>
        </w:rPr>
        <w:t xml:space="preserve"> ДУХИ</w:t>
      </w:r>
      <w:r w:rsidRPr="009E3CBF">
        <w:rPr>
          <w:sz w:val="22"/>
          <w:szCs w:val="22"/>
        </w:rPr>
        <w:t xml:space="preserve"> </w:t>
      </w:r>
      <w:r>
        <w:rPr>
          <w:sz w:val="22"/>
          <w:szCs w:val="22"/>
        </w:rPr>
        <w:t xml:space="preserve">                                                 </w:t>
      </w:r>
    </w:p>
    <w:p w14:paraId="5FA19F1A" w14:textId="77777777" w:rsidR="005864B6" w:rsidRDefault="005864B6" w:rsidP="005864B6">
      <w:pPr>
        <w:rPr>
          <w:sz w:val="22"/>
          <w:szCs w:val="22"/>
        </w:rPr>
      </w:pPr>
      <w:r>
        <w:rPr>
          <w:sz w:val="22"/>
          <w:szCs w:val="22"/>
        </w:rPr>
        <w:t xml:space="preserve">     ЗАС</w:t>
      </w:r>
      <w:r w:rsidRPr="00F573EA">
        <w:rPr>
          <w:sz w:val="22"/>
          <w:szCs w:val="22"/>
        </w:rPr>
        <w:t>:</w:t>
      </w:r>
      <w:r>
        <w:rPr>
          <w:sz w:val="22"/>
          <w:szCs w:val="22"/>
        </w:rPr>
        <w:t xml:space="preserve"> ДОМ-ДЫМ-ДАМ</w:t>
      </w:r>
      <w:r w:rsidRPr="002C42E7">
        <w:rPr>
          <w:sz w:val="22"/>
          <w:szCs w:val="22"/>
        </w:rPr>
        <w:t xml:space="preserve"> </w:t>
      </w:r>
      <w:r>
        <w:rPr>
          <w:sz w:val="22"/>
          <w:szCs w:val="22"/>
        </w:rPr>
        <w:t xml:space="preserve">                                                          </w:t>
      </w:r>
    </w:p>
    <w:p w14:paraId="566187FA" w14:textId="77777777" w:rsidR="005864B6" w:rsidRDefault="005864B6" w:rsidP="005864B6">
      <w:pPr>
        <w:rPr>
          <w:sz w:val="22"/>
          <w:szCs w:val="22"/>
        </w:rPr>
      </w:pPr>
      <w:r>
        <w:rPr>
          <w:sz w:val="22"/>
          <w:szCs w:val="22"/>
        </w:rPr>
        <w:t xml:space="preserve">     Звуки Т-Д.</w:t>
      </w:r>
      <w:r w:rsidRPr="00F573EA">
        <w:rPr>
          <w:sz w:val="22"/>
          <w:szCs w:val="22"/>
        </w:rPr>
        <w:t xml:space="preserve"> </w:t>
      </w:r>
      <w:r>
        <w:rPr>
          <w:sz w:val="22"/>
          <w:szCs w:val="22"/>
        </w:rPr>
        <w:t>ЗАС</w:t>
      </w:r>
      <w:r w:rsidRPr="00F573EA">
        <w:rPr>
          <w:sz w:val="22"/>
          <w:szCs w:val="22"/>
        </w:rPr>
        <w:t>:</w:t>
      </w:r>
      <w:r>
        <w:rPr>
          <w:sz w:val="22"/>
          <w:szCs w:val="22"/>
        </w:rPr>
        <w:t xml:space="preserve"> ТИМА-ДИМА</w:t>
      </w:r>
      <w:r w:rsidRPr="009E3CBF">
        <w:rPr>
          <w:sz w:val="22"/>
          <w:szCs w:val="22"/>
        </w:rPr>
        <w:t xml:space="preserve"> </w:t>
      </w:r>
    </w:p>
    <w:p w14:paraId="76AA725C" w14:textId="77777777" w:rsidR="005864B6" w:rsidRDefault="005864B6" w:rsidP="005864B6">
      <w:pPr>
        <w:rPr>
          <w:sz w:val="22"/>
          <w:szCs w:val="22"/>
        </w:rPr>
      </w:pPr>
      <w:r w:rsidRPr="009E3CBF">
        <w:rPr>
          <w:sz w:val="22"/>
          <w:szCs w:val="22"/>
          <w:lang w:val="en-US"/>
        </w:rPr>
        <w:lastRenderedPageBreak/>
        <w:t>IV</w:t>
      </w:r>
      <w:r>
        <w:rPr>
          <w:sz w:val="22"/>
          <w:szCs w:val="22"/>
        </w:rPr>
        <w:t xml:space="preserve"> Звуки В-ВЬ.</w:t>
      </w:r>
      <w:r w:rsidRPr="00F573EA">
        <w:rPr>
          <w:sz w:val="22"/>
          <w:szCs w:val="22"/>
        </w:rPr>
        <w:t xml:space="preserve"> </w:t>
      </w:r>
      <w:r>
        <w:rPr>
          <w:sz w:val="22"/>
          <w:szCs w:val="22"/>
        </w:rPr>
        <w:t>ЗАС</w:t>
      </w:r>
      <w:r w:rsidRPr="00F573EA">
        <w:rPr>
          <w:sz w:val="22"/>
          <w:szCs w:val="22"/>
        </w:rPr>
        <w:t>:</w:t>
      </w:r>
      <w:r>
        <w:rPr>
          <w:sz w:val="22"/>
          <w:szCs w:val="22"/>
        </w:rPr>
        <w:t xml:space="preserve"> КИВИ</w:t>
      </w:r>
      <w:r w:rsidRPr="009E3CBF">
        <w:rPr>
          <w:sz w:val="22"/>
          <w:szCs w:val="22"/>
        </w:rPr>
        <w:t xml:space="preserve"> </w:t>
      </w:r>
      <w:r>
        <w:rPr>
          <w:sz w:val="22"/>
          <w:szCs w:val="22"/>
        </w:rPr>
        <w:t xml:space="preserve">                                                 </w:t>
      </w:r>
    </w:p>
    <w:p w14:paraId="03F22CE2" w14:textId="77777777" w:rsidR="005864B6" w:rsidRPr="009E3CBF" w:rsidRDefault="005864B6" w:rsidP="005864B6">
      <w:pPr>
        <w:rPr>
          <w:sz w:val="22"/>
          <w:szCs w:val="22"/>
        </w:rPr>
      </w:pPr>
      <w:r>
        <w:rPr>
          <w:sz w:val="22"/>
          <w:szCs w:val="22"/>
        </w:rPr>
        <w:t xml:space="preserve">     Звуки Ф-ФЬ.</w:t>
      </w:r>
      <w:r w:rsidRPr="00F573EA">
        <w:rPr>
          <w:sz w:val="22"/>
          <w:szCs w:val="22"/>
        </w:rPr>
        <w:t xml:space="preserve"> </w:t>
      </w:r>
      <w:r>
        <w:rPr>
          <w:sz w:val="22"/>
          <w:szCs w:val="22"/>
        </w:rPr>
        <w:t>ЗАС</w:t>
      </w:r>
      <w:r w:rsidRPr="00F573EA">
        <w:rPr>
          <w:sz w:val="22"/>
          <w:szCs w:val="22"/>
        </w:rPr>
        <w:t>:</w:t>
      </w:r>
      <w:r>
        <w:rPr>
          <w:sz w:val="22"/>
          <w:szCs w:val="22"/>
        </w:rPr>
        <w:t xml:space="preserve"> ФАТА-ФОТО</w:t>
      </w:r>
      <w:r w:rsidRPr="009E3CBF">
        <w:rPr>
          <w:sz w:val="22"/>
          <w:szCs w:val="22"/>
        </w:rPr>
        <w:t xml:space="preserve"> </w:t>
      </w:r>
      <w:r>
        <w:rPr>
          <w:sz w:val="22"/>
          <w:szCs w:val="22"/>
        </w:rPr>
        <w:t xml:space="preserve">                                         </w:t>
      </w:r>
    </w:p>
    <w:p w14:paraId="7CB09E82" w14:textId="77777777" w:rsidR="005864B6" w:rsidRPr="009E3CBF" w:rsidRDefault="005864B6" w:rsidP="005864B6">
      <w:pPr>
        <w:rPr>
          <w:sz w:val="22"/>
          <w:szCs w:val="22"/>
        </w:rPr>
      </w:pPr>
      <w:r>
        <w:rPr>
          <w:sz w:val="22"/>
          <w:szCs w:val="22"/>
        </w:rPr>
        <w:t xml:space="preserve">     Звуки В-Ф.</w:t>
      </w:r>
      <w:r w:rsidRPr="00F573EA">
        <w:rPr>
          <w:sz w:val="22"/>
          <w:szCs w:val="22"/>
        </w:rPr>
        <w:t xml:space="preserve"> </w:t>
      </w:r>
      <w:r>
        <w:rPr>
          <w:sz w:val="22"/>
          <w:szCs w:val="22"/>
        </w:rPr>
        <w:t>ЗАС</w:t>
      </w:r>
      <w:r w:rsidRPr="00F573EA">
        <w:rPr>
          <w:sz w:val="22"/>
          <w:szCs w:val="22"/>
        </w:rPr>
        <w:t>:</w:t>
      </w:r>
      <w:r>
        <w:rPr>
          <w:sz w:val="22"/>
          <w:szCs w:val="22"/>
        </w:rPr>
        <w:t xml:space="preserve"> ВАТА - ФАТА</w:t>
      </w:r>
    </w:p>
    <w:p w14:paraId="1EBDDB36" w14:textId="77777777" w:rsidR="005864B6" w:rsidRPr="009E3CBF" w:rsidRDefault="005864B6" w:rsidP="005864B6">
      <w:pPr>
        <w:rPr>
          <w:sz w:val="22"/>
          <w:szCs w:val="22"/>
        </w:rPr>
      </w:pPr>
      <w:r w:rsidRPr="009E3CBF">
        <w:rPr>
          <w:b/>
          <w:sz w:val="22"/>
          <w:szCs w:val="22"/>
        </w:rPr>
        <w:t>Январь.</w:t>
      </w:r>
      <w:r w:rsidRPr="009E3CBF">
        <w:rPr>
          <w:sz w:val="22"/>
          <w:szCs w:val="22"/>
        </w:rPr>
        <w:t xml:space="preserve">                                                                     </w:t>
      </w:r>
    </w:p>
    <w:p w14:paraId="748F755D" w14:textId="77777777" w:rsidR="005864B6" w:rsidRPr="009E3CBF" w:rsidRDefault="005864B6" w:rsidP="005864B6">
      <w:pPr>
        <w:rPr>
          <w:sz w:val="22"/>
          <w:szCs w:val="22"/>
        </w:rPr>
      </w:pPr>
      <w:r w:rsidRPr="009E3CBF">
        <w:rPr>
          <w:sz w:val="22"/>
          <w:szCs w:val="22"/>
          <w:lang w:val="en-US"/>
        </w:rPr>
        <w:t>I</w:t>
      </w:r>
      <w:r w:rsidRPr="009E3CBF">
        <w:rPr>
          <w:sz w:val="22"/>
          <w:szCs w:val="22"/>
        </w:rPr>
        <w:t xml:space="preserve">    Каникулы.                                                                    </w:t>
      </w:r>
    </w:p>
    <w:p w14:paraId="3E966D51" w14:textId="77777777" w:rsidR="005864B6" w:rsidRDefault="005864B6" w:rsidP="005864B6">
      <w:pPr>
        <w:rPr>
          <w:sz w:val="22"/>
          <w:szCs w:val="22"/>
        </w:rPr>
      </w:pPr>
      <w:proofErr w:type="gramStart"/>
      <w:r w:rsidRPr="009E3CBF">
        <w:rPr>
          <w:sz w:val="22"/>
          <w:szCs w:val="22"/>
          <w:lang w:val="en-US"/>
        </w:rPr>
        <w:t>II</w:t>
      </w:r>
      <w:r w:rsidRPr="009E3CBF">
        <w:rPr>
          <w:sz w:val="22"/>
          <w:szCs w:val="22"/>
        </w:rPr>
        <w:t xml:space="preserve">  </w:t>
      </w:r>
      <w:r>
        <w:rPr>
          <w:sz w:val="22"/>
          <w:szCs w:val="22"/>
        </w:rPr>
        <w:t>Звук</w:t>
      </w:r>
      <w:proofErr w:type="gramEnd"/>
      <w:r>
        <w:rPr>
          <w:sz w:val="22"/>
          <w:szCs w:val="22"/>
        </w:rPr>
        <w:t xml:space="preserve"> Ш. ЗАС</w:t>
      </w:r>
      <w:r w:rsidRPr="002C42E7">
        <w:rPr>
          <w:sz w:val="22"/>
          <w:szCs w:val="22"/>
        </w:rPr>
        <w:t>:</w:t>
      </w:r>
      <w:r>
        <w:rPr>
          <w:sz w:val="22"/>
          <w:szCs w:val="22"/>
        </w:rPr>
        <w:t xml:space="preserve"> «шум-шуба»</w:t>
      </w:r>
      <w:r w:rsidRPr="002C42E7">
        <w:rPr>
          <w:sz w:val="22"/>
          <w:szCs w:val="22"/>
        </w:rPr>
        <w:t xml:space="preserve"> </w:t>
      </w:r>
      <w:r>
        <w:rPr>
          <w:sz w:val="22"/>
          <w:szCs w:val="22"/>
        </w:rPr>
        <w:t xml:space="preserve">                                                 </w:t>
      </w:r>
    </w:p>
    <w:p w14:paraId="2BEC9212" w14:textId="77777777" w:rsidR="005864B6" w:rsidRDefault="005864B6" w:rsidP="005864B6">
      <w:pPr>
        <w:rPr>
          <w:sz w:val="22"/>
          <w:szCs w:val="22"/>
        </w:rPr>
      </w:pPr>
      <w:r>
        <w:rPr>
          <w:sz w:val="22"/>
          <w:szCs w:val="22"/>
        </w:rPr>
        <w:t xml:space="preserve">     Звук Ш. ЗАС</w:t>
      </w:r>
      <w:r w:rsidRPr="002C42E7">
        <w:rPr>
          <w:sz w:val="22"/>
          <w:szCs w:val="22"/>
        </w:rPr>
        <w:t>:</w:t>
      </w:r>
      <w:r>
        <w:rPr>
          <w:sz w:val="22"/>
          <w:szCs w:val="22"/>
        </w:rPr>
        <w:t xml:space="preserve"> «КАША-МАША»</w:t>
      </w:r>
      <w:r w:rsidRPr="002C42E7">
        <w:rPr>
          <w:sz w:val="22"/>
          <w:szCs w:val="22"/>
        </w:rPr>
        <w:t xml:space="preserve"> </w:t>
      </w:r>
      <w:r>
        <w:rPr>
          <w:sz w:val="22"/>
          <w:szCs w:val="22"/>
        </w:rPr>
        <w:t xml:space="preserve">                                           </w:t>
      </w:r>
    </w:p>
    <w:p w14:paraId="2DAC879E" w14:textId="77777777" w:rsidR="005864B6" w:rsidRPr="002C42E7" w:rsidRDefault="005864B6" w:rsidP="005864B6">
      <w:pPr>
        <w:rPr>
          <w:sz w:val="22"/>
          <w:szCs w:val="22"/>
        </w:rPr>
      </w:pPr>
      <w:r>
        <w:rPr>
          <w:sz w:val="22"/>
          <w:szCs w:val="22"/>
        </w:rPr>
        <w:t xml:space="preserve">      ЗАС</w:t>
      </w:r>
      <w:r w:rsidRPr="002C42E7">
        <w:rPr>
          <w:sz w:val="22"/>
          <w:szCs w:val="22"/>
        </w:rPr>
        <w:t>:</w:t>
      </w:r>
      <w:r>
        <w:rPr>
          <w:sz w:val="22"/>
          <w:szCs w:val="22"/>
        </w:rPr>
        <w:t xml:space="preserve"> МЫШАТА, НАТАША</w:t>
      </w:r>
    </w:p>
    <w:p w14:paraId="4EDB9263" w14:textId="77777777" w:rsidR="005864B6" w:rsidRDefault="005864B6" w:rsidP="005864B6">
      <w:pPr>
        <w:rPr>
          <w:sz w:val="22"/>
          <w:szCs w:val="22"/>
        </w:rPr>
      </w:pPr>
      <w:proofErr w:type="gramStart"/>
      <w:r w:rsidRPr="009E3CBF">
        <w:rPr>
          <w:sz w:val="22"/>
          <w:szCs w:val="22"/>
          <w:lang w:val="en-US"/>
        </w:rPr>
        <w:t>III</w:t>
      </w:r>
      <w:r w:rsidRPr="009E3CBF">
        <w:rPr>
          <w:sz w:val="22"/>
          <w:szCs w:val="22"/>
        </w:rPr>
        <w:t xml:space="preserve"> </w:t>
      </w:r>
      <w:r>
        <w:rPr>
          <w:sz w:val="22"/>
          <w:szCs w:val="22"/>
        </w:rPr>
        <w:t xml:space="preserve"> Звуки</w:t>
      </w:r>
      <w:proofErr w:type="gramEnd"/>
      <w:r>
        <w:rPr>
          <w:sz w:val="22"/>
          <w:szCs w:val="22"/>
        </w:rPr>
        <w:t xml:space="preserve"> С-Ш.</w:t>
      </w:r>
      <w:r w:rsidRPr="00F573EA">
        <w:rPr>
          <w:sz w:val="22"/>
          <w:szCs w:val="22"/>
        </w:rPr>
        <w:t xml:space="preserve"> </w:t>
      </w:r>
      <w:r>
        <w:rPr>
          <w:sz w:val="22"/>
          <w:szCs w:val="22"/>
        </w:rPr>
        <w:t>ЗАС</w:t>
      </w:r>
      <w:r w:rsidRPr="00F573EA">
        <w:rPr>
          <w:sz w:val="22"/>
          <w:szCs w:val="22"/>
        </w:rPr>
        <w:t>:</w:t>
      </w:r>
      <w:r>
        <w:rPr>
          <w:sz w:val="22"/>
          <w:szCs w:val="22"/>
        </w:rPr>
        <w:t xml:space="preserve"> СОК-ШОК</w:t>
      </w:r>
      <w:r w:rsidRPr="00B72C83">
        <w:rPr>
          <w:sz w:val="22"/>
          <w:szCs w:val="22"/>
        </w:rPr>
        <w:t xml:space="preserve"> </w:t>
      </w:r>
      <w:r>
        <w:rPr>
          <w:sz w:val="22"/>
          <w:szCs w:val="22"/>
        </w:rPr>
        <w:t xml:space="preserve">                                            </w:t>
      </w:r>
    </w:p>
    <w:p w14:paraId="588BBF92" w14:textId="77777777" w:rsidR="005864B6" w:rsidRDefault="005864B6" w:rsidP="005864B6">
      <w:pPr>
        <w:rPr>
          <w:sz w:val="22"/>
          <w:szCs w:val="22"/>
        </w:rPr>
      </w:pPr>
      <w:r>
        <w:rPr>
          <w:sz w:val="22"/>
          <w:szCs w:val="22"/>
        </w:rPr>
        <w:t xml:space="preserve">      Звуки С-Ш.</w:t>
      </w:r>
      <w:r w:rsidRPr="00F573EA">
        <w:rPr>
          <w:sz w:val="22"/>
          <w:szCs w:val="22"/>
        </w:rPr>
        <w:t xml:space="preserve"> </w:t>
      </w:r>
      <w:r>
        <w:rPr>
          <w:sz w:val="22"/>
          <w:szCs w:val="22"/>
        </w:rPr>
        <w:t>ЗАС</w:t>
      </w:r>
      <w:r w:rsidRPr="00F573EA">
        <w:rPr>
          <w:sz w:val="22"/>
          <w:szCs w:val="22"/>
        </w:rPr>
        <w:t>:</w:t>
      </w:r>
      <w:r>
        <w:rPr>
          <w:sz w:val="22"/>
          <w:szCs w:val="22"/>
        </w:rPr>
        <w:t xml:space="preserve"> СУША. САША</w:t>
      </w:r>
      <w:r w:rsidRPr="00B72C83">
        <w:rPr>
          <w:sz w:val="22"/>
          <w:szCs w:val="22"/>
        </w:rPr>
        <w:t xml:space="preserve"> </w:t>
      </w:r>
      <w:r>
        <w:rPr>
          <w:sz w:val="22"/>
          <w:szCs w:val="22"/>
        </w:rPr>
        <w:t xml:space="preserve">                                          </w:t>
      </w:r>
    </w:p>
    <w:p w14:paraId="04413B8E" w14:textId="77777777" w:rsidR="005864B6" w:rsidRDefault="005864B6" w:rsidP="005864B6">
      <w:pPr>
        <w:rPr>
          <w:sz w:val="22"/>
          <w:szCs w:val="22"/>
        </w:rPr>
      </w:pPr>
      <w:r>
        <w:rPr>
          <w:sz w:val="22"/>
          <w:szCs w:val="22"/>
        </w:rPr>
        <w:t xml:space="preserve">      Звуки С-Ш.</w:t>
      </w:r>
      <w:r w:rsidRPr="00F573EA">
        <w:rPr>
          <w:sz w:val="22"/>
          <w:szCs w:val="22"/>
        </w:rPr>
        <w:t xml:space="preserve"> </w:t>
      </w:r>
      <w:r>
        <w:rPr>
          <w:sz w:val="22"/>
          <w:szCs w:val="22"/>
        </w:rPr>
        <w:t>ЗАС</w:t>
      </w:r>
      <w:r w:rsidRPr="00F573EA">
        <w:rPr>
          <w:sz w:val="22"/>
          <w:szCs w:val="22"/>
        </w:rPr>
        <w:t>:</w:t>
      </w:r>
      <w:r>
        <w:rPr>
          <w:sz w:val="22"/>
          <w:szCs w:val="22"/>
        </w:rPr>
        <w:t xml:space="preserve"> ПАШУ.  ПАСУ</w:t>
      </w:r>
    </w:p>
    <w:p w14:paraId="55965F32" w14:textId="77777777" w:rsidR="005864B6" w:rsidRPr="009E3CBF" w:rsidRDefault="005864B6" w:rsidP="005864B6">
      <w:pPr>
        <w:rPr>
          <w:sz w:val="22"/>
          <w:szCs w:val="22"/>
        </w:rPr>
      </w:pPr>
      <w:r w:rsidRPr="009E3CBF">
        <w:rPr>
          <w:sz w:val="22"/>
          <w:szCs w:val="22"/>
          <w:lang w:val="en-US"/>
        </w:rPr>
        <w:t>IV</w:t>
      </w:r>
      <w:r w:rsidRPr="009E3CBF">
        <w:rPr>
          <w:sz w:val="22"/>
          <w:szCs w:val="22"/>
        </w:rPr>
        <w:t xml:space="preserve"> </w:t>
      </w:r>
      <w:r>
        <w:rPr>
          <w:sz w:val="22"/>
          <w:szCs w:val="22"/>
        </w:rPr>
        <w:t>Звук Ж. ЗАС</w:t>
      </w:r>
      <w:r w:rsidRPr="002C42E7">
        <w:rPr>
          <w:sz w:val="22"/>
          <w:szCs w:val="22"/>
        </w:rPr>
        <w:t>:</w:t>
      </w:r>
      <w:r>
        <w:rPr>
          <w:sz w:val="22"/>
          <w:szCs w:val="22"/>
        </w:rPr>
        <w:t xml:space="preserve"> «ЖУК»</w:t>
      </w:r>
      <w:r w:rsidRPr="00B72C83">
        <w:rPr>
          <w:sz w:val="22"/>
          <w:szCs w:val="22"/>
        </w:rPr>
        <w:t xml:space="preserve"> </w:t>
      </w:r>
      <w:r>
        <w:rPr>
          <w:sz w:val="22"/>
          <w:szCs w:val="22"/>
        </w:rPr>
        <w:t xml:space="preserve">                                                     </w:t>
      </w:r>
    </w:p>
    <w:p w14:paraId="04CEEC3E" w14:textId="77777777" w:rsidR="005864B6" w:rsidRDefault="005864B6" w:rsidP="005864B6">
      <w:pPr>
        <w:rPr>
          <w:sz w:val="22"/>
          <w:szCs w:val="22"/>
        </w:rPr>
      </w:pPr>
      <w:r>
        <w:rPr>
          <w:sz w:val="22"/>
          <w:szCs w:val="22"/>
        </w:rPr>
        <w:t xml:space="preserve">     Звук Ж. ЗАС</w:t>
      </w:r>
      <w:r w:rsidRPr="002C42E7">
        <w:rPr>
          <w:sz w:val="22"/>
          <w:szCs w:val="22"/>
        </w:rPr>
        <w:t>:</w:t>
      </w:r>
      <w:r>
        <w:rPr>
          <w:sz w:val="22"/>
          <w:szCs w:val="22"/>
        </w:rPr>
        <w:t xml:space="preserve"> «ЖАБА»</w:t>
      </w:r>
    </w:p>
    <w:p w14:paraId="1149A94B" w14:textId="77777777" w:rsidR="005864B6" w:rsidRPr="009E3CBF" w:rsidRDefault="005864B6" w:rsidP="005864B6">
      <w:pPr>
        <w:rPr>
          <w:sz w:val="22"/>
          <w:szCs w:val="22"/>
        </w:rPr>
      </w:pPr>
      <w:r>
        <w:rPr>
          <w:sz w:val="22"/>
          <w:szCs w:val="22"/>
        </w:rPr>
        <w:t xml:space="preserve">     Звук Ж. ЗАС</w:t>
      </w:r>
      <w:r w:rsidRPr="002C42E7">
        <w:rPr>
          <w:sz w:val="22"/>
          <w:szCs w:val="22"/>
        </w:rPr>
        <w:t>:</w:t>
      </w:r>
      <w:r>
        <w:rPr>
          <w:sz w:val="22"/>
          <w:szCs w:val="22"/>
        </w:rPr>
        <w:t xml:space="preserve"> «ПИЖАМА»</w:t>
      </w:r>
    </w:p>
    <w:p w14:paraId="51F06083" w14:textId="77777777" w:rsidR="005864B6" w:rsidRPr="009E3CBF" w:rsidRDefault="005864B6" w:rsidP="005864B6">
      <w:pPr>
        <w:rPr>
          <w:b/>
          <w:sz w:val="22"/>
          <w:szCs w:val="22"/>
        </w:rPr>
      </w:pPr>
      <w:r w:rsidRPr="009E3CBF">
        <w:rPr>
          <w:b/>
          <w:sz w:val="22"/>
          <w:szCs w:val="22"/>
        </w:rPr>
        <w:t xml:space="preserve">Февраль.                                                                   </w:t>
      </w:r>
    </w:p>
    <w:p w14:paraId="0DB35942" w14:textId="77777777" w:rsidR="005864B6" w:rsidRDefault="005864B6" w:rsidP="005864B6">
      <w:pPr>
        <w:rPr>
          <w:sz w:val="22"/>
          <w:szCs w:val="22"/>
        </w:rPr>
      </w:pPr>
      <w:r w:rsidRPr="009E3CBF">
        <w:rPr>
          <w:sz w:val="22"/>
          <w:szCs w:val="22"/>
          <w:lang w:val="en-US"/>
        </w:rPr>
        <w:t>I</w:t>
      </w:r>
      <w:r>
        <w:rPr>
          <w:sz w:val="22"/>
          <w:szCs w:val="22"/>
        </w:rPr>
        <w:t xml:space="preserve">   Звуки З-ЗЬ.</w:t>
      </w:r>
      <w:r w:rsidRPr="00F573EA">
        <w:rPr>
          <w:sz w:val="22"/>
          <w:szCs w:val="22"/>
        </w:rPr>
        <w:t xml:space="preserve"> </w:t>
      </w:r>
      <w:r>
        <w:rPr>
          <w:sz w:val="22"/>
          <w:szCs w:val="22"/>
        </w:rPr>
        <w:t>ЗАС</w:t>
      </w:r>
      <w:r w:rsidRPr="00F573EA">
        <w:rPr>
          <w:sz w:val="22"/>
          <w:szCs w:val="22"/>
        </w:rPr>
        <w:t>:</w:t>
      </w:r>
      <w:r>
        <w:rPr>
          <w:sz w:val="22"/>
          <w:szCs w:val="22"/>
        </w:rPr>
        <w:t xml:space="preserve"> ЗАНОЗА                                                </w:t>
      </w:r>
    </w:p>
    <w:p w14:paraId="34740062" w14:textId="77777777" w:rsidR="005864B6" w:rsidRDefault="005864B6" w:rsidP="005864B6">
      <w:pPr>
        <w:rPr>
          <w:sz w:val="22"/>
          <w:szCs w:val="22"/>
        </w:rPr>
      </w:pPr>
      <w:r>
        <w:rPr>
          <w:sz w:val="22"/>
          <w:szCs w:val="22"/>
        </w:rPr>
        <w:t xml:space="preserve">    Звуки С-З.</w:t>
      </w:r>
      <w:r w:rsidRPr="00F573EA">
        <w:rPr>
          <w:sz w:val="22"/>
          <w:szCs w:val="22"/>
        </w:rPr>
        <w:t xml:space="preserve"> </w:t>
      </w:r>
      <w:r>
        <w:rPr>
          <w:sz w:val="22"/>
          <w:szCs w:val="22"/>
        </w:rPr>
        <w:t>ЗАС</w:t>
      </w:r>
      <w:r w:rsidRPr="00F573EA">
        <w:rPr>
          <w:sz w:val="22"/>
          <w:szCs w:val="22"/>
        </w:rPr>
        <w:t>:</w:t>
      </w:r>
      <w:r>
        <w:rPr>
          <w:sz w:val="22"/>
          <w:szCs w:val="22"/>
        </w:rPr>
        <w:t xml:space="preserve"> САЗАН</w:t>
      </w:r>
    </w:p>
    <w:p w14:paraId="613F8D69" w14:textId="77777777" w:rsidR="005864B6" w:rsidRDefault="005864B6" w:rsidP="005864B6">
      <w:pPr>
        <w:rPr>
          <w:sz w:val="22"/>
          <w:szCs w:val="22"/>
        </w:rPr>
      </w:pPr>
      <w:r>
        <w:rPr>
          <w:sz w:val="22"/>
          <w:szCs w:val="22"/>
        </w:rPr>
        <w:t xml:space="preserve">    Звуки С-З.</w:t>
      </w:r>
      <w:r w:rsidRPr="00F573EA">
        <w:rPr>
          <w:sz w:val="22"/>
          <w:szCs w:val="22"/>
        </w:rPr>
        <w:t xml:space="preserve"> </w:t>
      </w:r>
      <w:r>
        <w:rPr>
          <w:sz w:val="22"/>
          <w:szCs w:val="22"/>
        </w:rPr>
        <w:t>ЗАС</w:t>
      </w:r>
      <w:r w:rsidRPr="00F573EA">
        <w:rPr>
          <w:sz w:val="22"/>
          <w:szCs w:val="22"/>
        </w:rPr>
        <w:t>:</w:t>
      </w:r>
      <w:r>
        <w:rPr>
          <w:sz w:val="22"/>
          <w:szCs w:val="22"/>
        </w:rPr>
        <w:t xml:space="preserve"> ЗАСУХА</w:t>
      </w:r>
    </w:p>
    <w:p w14:paraId="5E20DEDE" w14:textId="77777777" w:rsidR="005864B6" w:rsidRDefault="005864B6" w:rsidP="005864B6">
      <w:pPr>
        <w:rPr>
          <w:sz w:val="22"/>
          <w:szCs w:val="22"/>
        </w:rPr>
      </w:pPr>
      <w:proofErr w:type="gramStart"/>
      <w:r w:rsidRPr="009E3CBF">
        <w:rPr>
          <w:sz w:val="22"/>
          <w:szCs w:val="22"/>
          <w:lang w:val="en-US"/>
        </w:rPr>
        <w:t>II</w:t>
      </w:r>
      <w:r w:rsidRPr="009E3CBF">
        <w:rPr>
          <w:sz w:val="22"/>
          <w:szCs w:val="22"/>
        </w:rPr>
        <w:t xml:space="preserve"> </w:t>
      </w:r>
      <w:r>
        <w:rPr>
          <w:sz w:val="22"/>
          <w:szCs w:val="22"/>
        </w:rPr>
        <w:t xml:space="preserve"> Звуки</w:t>
      </w:r>
      <w:proofErr w:type="gramEnd"/>
      <w:r>
        <w:rPr>
          <w:sz w:val="22"/>
          <w:szCs w:val="22"/>
        </w:rPr>
        <w:t xml:space="preserve"> З-Ж.</w:t>
      </w:r>
      <w:r w:rsidRPr="00F573EA">
        <w:rPr>
          <w:sz w:val="22"/>
          <w:szCs w:val="22"/>
        </w:rPr>
        <w:t xml:space="preserve"> </w:t>
      </w:r>
      <w:r>
        <w:rPr>
          <w:sz w:val="22"/>
          <w:szCs w:val="22"/>
        </w:rPr>
        <w:t>ЗАС</w:t>
      </w:r>
      <w:r w:rsidRPr="00F573EA">
        <w:rPr>
          <w:sz w:val="22"/>
          <w:szCs w:val="22"/>
        </w:rPr>
        <w:t>:</w:t>
      </w:r>
      <w:r>
        <w:rPr>
          <w:sz w:val="22"/>
          <w:szCs w:val="22"/>
        </w:rPr>
        <w:t xml:space="preserve"> ЖУК - ЗУБ                                           </w:t>
      </w:r>
    </w:p>
    <w:p w14:paraId="2E12CFCE" w14:textId="77777777" w:rsidR="005864B6" w:rsidRPr="00B72C83" w:rsidRDefault="005864B6" w:rsidP="005864B6">
      <w:pPr>
        <w:rPr>
          <w:sz w:val="22"/>
          <w:szCs w:val="22"/>
        </w:rPr>
      </w:pPr>
      <w:r>
        <w:rPr>
          <w:sz w:val="22"/>
          <w:szCs w:val="22"/>
        </w:rPr>
        <w:t xml:space="preserve">    Звуки З - Ж.</w:t>
      </w:r>
      <w:r w:rsidRPr="00F573EA">
        <w:rPr>
          <w:sz w:val="22"/>
          <w:szCs w:val="22"/>
        </w:rPr>
        <w:t xml:space="preserve"> </w:t>
      </w:r>
      <w:r>
        <w:rPr>
          <w:sz w:val="22"/>
          <w:szCs w:val="22"/>
        </w:rPr>
        <w:t>ЗАС</w:t>
      </w:r>
      <w:r w:rsidRPr="00F573EA">
        <w:rPr>
          <w:sz w:val="22"/>
          <w:szCs w:val="22"/>
        </w:rPr>
        <w:t>:</w:t>
      </w:r>
      <w:r>
        <w:rPr>
          <w:sz w:val="22"/>
          <w:szCs w:val="22"/>
        </w:rPr>
        <w:t xml:space="preserve"> КОЖА-КОЗА</w:t>
      </w:r>
      <w:r w:rsidRPr="00B72C83">
        <w:rPr>
          <w:sz w:val="22"/>
          <w:szCs w:val="22"/>
        </w:rPr>
        <w:t xml:space="preserve"> </w:t>
      </w:r>
      <w:r>
        <w:rPr>
          <w:sz w:val="22"/>
          <w:szCs w:val="22"/>
        </w:rPr>
        <w:t xml:space="preserve">                                        </w:t>
      </w:r>
    </w:p>
    <w:p w14:paraId="22BACD8E" w14:textId="77777777" w:rsidR="005864B6" w:rsidRDefault="005864B6" w:rsidP="005864B6">
      <w:pPr>
        <w:rPr>
          <w:sz w:val="22"/>
          <w:szCs w:val="22"/>
        </w:rPr>
      </w:pPr>
      <w:r>
        <w:rPr>
          <w:sz w:val="22"/>
          <w:szCs w:val="22"/>
        </w:rPr>
        <w:t xml:space="preserve">    Звуки З-Ж.</w:t>
      </w:r>
      <w:r w:rsidRPr="00F573EA">
        <w:rPr>
          <w:sz w:val="22"/>
          <w:szCs w:val="22"/>
        </w:rPr>
        <w:t xml:space="preserve"> </w:t>
      </w:r>
      <w:r>
        <w:rPr>
          <w:sz w:val="22"/>
          <w:szCs w:val="22"/>
        </w:rPr>
        <w:t>ЗАС</w:t>
      </w:r>
      <w:r w:rsidRPr="00F573EA">
        <w:rPr>
          <w:sz w:val="22"/>
          <w:szCs w:val="22"/>
        </w:rPr>
        <w:t>:</w:t>
      </w:r>
      <w:r>
        <w:rPr>
          <w:sz w:val="22"/>
          <w:szCs w:val="22"/>
        </w:rPr>
        <w:t xml:space="preserve"> ЖАДИНА - ЗАБОТА</w:t>
      </w:r>
    </w:p>
    <w:p w14:paraId="736C9181" w14:textId="77777777" w:rsidR="005864B6" w:rsidRDefault="005864B6" w:rsidP="005864B6">
      <w:pPr>
        <w:rPr>
          <w:sz w:val="22"/>
          <w:szCs w:val="22"/>
        </w:rPr>
      </w:pPr>
      <w:r w:rsidRPr="009E3CBF">
        <w:rPr>
          <w:sz w:val="22"/>
          <w:szCs w:val="22"/>
          <w:lang w:val="en-US"/>
        </w:rPr>
        <w:t>II</w:t>
      </w:r>
      <w:r>
        <w:rPr>
          <w:sz w:val="22"/>
          <w:szCs w:val="22"/>
          <w:lang w:val="en-US"/>
        </w:rPr>
        <w:t>I</w:t>
      </w:r>
      <w:r w:rsidRPr="00B72C83">
        <w:rPr>
          <w:sz w:val="22"/>
          <w:szCs w:val="22"/>
        </w:rPr>
        <w:t xml:space="preserve"> </w:t>
      </w:r>
      <w:r>
        <w:rPr>
          <w:sz w:val="22"/>
          <w:szCs w:val="22"/>
        </w:rPr>
        <w:t>Звуки Ш-Ж.</w:t>
      </w:r>
      <w:r w:rsidRPr="00F573EA">
        <w:rPr>
          <w:sz w:val="22"/>
          <w:szCs w:val="22"/>
        </w:rPr>
        <w:t xml:space="preserve"> </w:t>
      </w:r>
      <w:r>
        <w:rPr>
          <w:sz w:val="22"/>
          <w:szCs w:val="22"/>
        </w:rPr>
        <w:t>ЗАС</w:t>
      </w:r>
      <w:r w:rsidRPr="00F573EA">
        <w:rPr>
          <w:sz w:val="22"/>
          <w:szCs w:val="22"/>
        </w:rPr>
        <w:t>:</w:t>
      </w:r>
      <w:r>
        <w:rPr>
          <w:sz w:val="22"/>
          <w:szCs w:val="22"/>
        </w:rPr>
        <w:t xml:space="preserve"> ЛУША-ЛУЖА                                 </w:t>
      </w:r>
      <w:r w:rsidRPr="009E3CBF">
        <w:rPr>
          <w:sz w:val="22"/>
          <w:szCs w:val="22"/>
        </w:rPr>
        <w:t xml:space="preserve"> </w:t>
      </w:r>
    </w:p>
    <w:p w14:paraId="271708A9" w14:textId="77777777" w:rsidR="005864B6" w:rsidRDefault="005864B6" w:rsidP="005864B6">
      <w:pPr>
        <w:rPr>
          <w:sz w:val="22"/>
          <w:szCs w:val="22"/>
        </w:rPr>
      </w:pPr>
      <w:r>
        <w:rPr>
          <w:sz w:val="22"/>
          <w:szCs w:val="22"/>
        </w:rPr>
        <w:t xml:space="preserve">     Звуки Ш-Ж.</w:t>
      </w:r>
      <w:r w:rsidRPr="00F573EA">
        <w:rPr>
          <w:sz w:val="22"/>
          <w:szCs w:val="22"/>
        </w:rPr>
        <w:t xml:space="preserve"> </w:t>
      </w:r>
      <w:proofErr w:type="gramStart"/>
      <w:r>
        <w:rPr>
          <w:sz w:val="22"/>
          <w:szCs w:val="22"/>
        </w:rPr>
        <w:t>ЗАС</w:t>
      </w:r>
      <w:r w:rsidRPr="00F573EA">
        <w:rPr>
          <w:sz w:val="22"/>
          <w:szCs w:val="22"/>
        </w:rPr>
        <w:t>:</w:t>
      </w:r>
      <w:r>
        <w:rPr>
          <w:sz w:val="22"/>
          <w:szCs w:val="22"/>
        </w:rPr>
        <w:t>ПУШОК</w:t>
      </w:r>
      <w:proofErr w:type="gramEnd"/>
      <w:r>
        <w:rPr>
          <w:sz w:val="22"/>
          <w:szCs w:val="22"/>
        </w:rPr>
        <w:t>-ЛУЖОК</w:t>
      </w:r>
      <w:r w:rsidRPr="00EE70E6">
        <w:rPr>
          <w:sz w:val="22"/>
          <w:szCs w:val="22"/>
        </w:rPr>
        <w:t xml:space="preserve"> </w:t>
      </w:r>
      <w:r>
        <w:rPr>
          <w:sz w:val="22"/>
          <w:szCs w:val="22"/>
        </w:rPr>
        <w:t xml:space="preserve">                                  </w:t>
      </w:r>
    </w:p>
    <w:p w14:paraId="39B40C8B" w14:textId="77777777" w:rsidR="005864B6" w:rsidRPr="009E3CBF" w:rsidRDefault="005864B6" w:rsidP="005864B6">
      <w:pPr>
        <w:rPr>
          <w:sz w:val="22"/>
          <w:szCs w:val="22"/>
        </w:rPr>
      </w:pPr>
      <w:r>
        <w:rPr>
          <w:sz w:val="22"/>
          <w:szCs w:val="22"/>
        </w:rPr>
        <w:t xml:space="preserve">     Звуки Ш-Ж.</w:t>
      </w:r>
      <w:r w:rsidRPr="00F573EA">
        <w:rPr>
          <w:sz w:val="22"/>
          <w:szCs w:val="22"/>
        </w:rPr>
        <w:t xml:space="preserve"> </w:t>
      </w:r>
      <w:r>
        <w:rPr>
          <w:sz w:val="22"/>
          <w:szCs w:val="22"/>
        </w:rPr>
        <w:t>ЗАС</w:t>
      </w:r>
      <w:r w:rsidRPr="00F573EA">
        <w:rPr>
          <w:sz w:val="22"/>
          <w:szCs w:val="22"/>
        </w:rPr>
        <w:t>:</w:t>
      </w:r>
      <w:r>
        <w:rPr>
          <w:sz w:val="22"/>
          <w:szCs w:val="22"/>
        </w:rPr>
        <w:t xml:space="preserve"> УШАТА-УЖАТА</w:t>
      </w:r>
    </w:p>
    <w:p w14:paraId="4B51FF78" w14:textId="77777777" w:rsidR="005864B6" w:rsidRDefault="005864B6" w:rsidP="005864B6">
      <w:pPr>
        <w:rPr>
          <w:sz w:val="22"/>
          <w:szCs w:val="22"/>
        </w:rPr>
      </w:pPr>
      <w:r w:rsidRPr="009E3CBF">
        <w:rPr>
          <w:sz w:val="22"/>
          <w:szCs w:val="22"/>
          <w:lang w:val="en-US"/>
        </w:rPr>
        <w:t>IV</w:t>
      </w:r>
      <w:r w:rsidRPr="009E3CBF">
        <w:rPr>
          <w:sz w:val="22"/>
          <w:szCs w:val="22"/>
        </w:rPr>
        <w:t xml:space="preserve"> </w:t>
      </w:r>
      <w:r>
        <w:rPr>
          <w:sz w:val="22"/>
          <w:szCs w:val="22"/>
        </w:rPr>
        <w:t>ЗАС</w:t>
      </w:r>
      <w:r w:rsidRPr="00927AEE">
        <w:rPr>
          <w:sz w:val="22"/>
          <w:szCs w:val="22"/>
        </w:rPr>
        <w:t>:</w:t>
      </w:r>
      <w:r>
        <w:rPr>
          <w:sz w:val="22"/>
          <w:szCs w:val="22"/>
        </w:rPr>
        <w:t xml:space="preserve"> «БАШНИ-ПАШНИ»</w:t>
      </w:r>
    </w:p>
    <w:p w14:paraId="23C289AB" w14:textId="77777777" w:rsidR="005864B6" w:rsidRPr="00EE70E6" w:rsidRDefault="005864B6" w:rsidP="005864B6">
      <w:pPr>
        <w:rPr>
          <w:rFonts w:eastAsiaTheme="minorHAnsi"/>
          <w:b/>
          <w:szCs w:val="36"/>
          <w:lang w:eastAsia="en-US"/>
        </w:rPr>
      </w:pPr>
      <w:r>
        <w:rPr>
          <w:sz w:val="22"/>
          <w:szCs w:val="22"/>
        </w:rPr>
        <w:t xml:space="preserve">      ЗАС</w:t>
      </w:r>
      <w:r w:rsidRPr="00927AEE">
        <w:rPr>
          <w:sz w:val="22"/>
          <w:szCs w:val="22"/>
        </w:rPr>
        <w:t>:</w:t>
      </w:r>
      <w:r>
        <w:rPr>
          <w:sz w:val="22"/>
          <w:szCs w:val="22"/>
        </w:rPr>
        <w:t xml:space="preserve"> «ШКАФ - ЗНАК»</w:t>
      </w:r>
    </w:p>
    <w:p w14:paraId="79282E3F" w14:textId="77777777" w:rsidR="005864B6" w:rsidRDefault="005864B6" w:rsidP="005864B6">
      <w:pPr>
        <w:rPr>
          <w:rFonts w:eastAsiaTheme="minorHAnsi"/>
          <w:b/>
          <w:szCs w:val="36"/>
          <w:u w:val="single"/>
          <w:lang w:eastAsia="en-US"/>
        </w:rPr>
      </w:pPr>
      <w:r w:rsidRPr="00571C31">
        <w:rPr>
          <w:rFonts w:eastAsiaTheme="minorHAnsi"/>
          <w:b/>
          <w:szCs w:val="36"/>
          <w:u w:val="single"/>
          <w:lang w:val="en-US" w:eastAsia="en-US"/>
        </w:rPr>
        <w:t>III</w:t>
      </w:r>
      <w:r w:rsidRPr="00571C31">
        <w:rPr>
          <w:rFonts w:eastAsiaTheme="minorHAnsi"/>
          <w:b/>
          <w:szCs w:val="36"/>
          <w:u w:val="single"/>
          <w:lang w:eastAsia="en-US"/>
        </w:rPr>
        <w:t xml:space="preserve"> период обучения март </w:t>
      </w:r>
      <w:r>
        <w:rPr>
          <w:rFonts w:eastAsiaTheme="minorHAnsi"/>
          <w:b/>
          <w:szCs w:val="36"/>
          <w:u w:val="single"/>
          <w:lang w:eastAsia="en-US"/>
        </w:rPr>
        <w:t>–</w:t>
      </w:r>
      <w:r w:rsidRPr="00571C31">
        <w:rPr>
          <w:rFonts w:eastAsiaTheme="minorHAnsi"/>
          <w:b/>
          <w:szCs w:val="36"/>
          <w:u w:val="single"/>
          <w:lang w:eastAsia="en-US"/>
        </w:rPr>
        <w:t xml:space="preserve"> май</w:t>
      </w:r>
    </w:p>
    <w:p w14:paraId="158331E2" w14:textId="77777777" w:rsidR="005864B6" w:rsidRPr="00571C31" w:rsidRDefault="005864B6" w:rsidP="005864B6">
      <w:pPr>
        <w:rPr>
          <w:b/>
          <w:sz w:val="22"/>
          <w:szCs w:val="22"/>
        </w:rPr>
      </w:pPr>
      <w:r w:rsidRPr="00571C31">
        <w:rPr>
          <w:b/>
          <w:sz w:val="22"/>
          <w:szCs w:val="22"/>
        </w:rPr>
        <w:t>Март</w:t>
      </w:r>
    </w:p>
    <w:p w14:paraId="651D5C7A" w14:textId="77777777" w:rsidR="005864B6" w:rsidRDefault="005864B6" w:rsidP="005864B6">
      <w:pPr>
        <w:rPr>
          <w:sz w:val="22"/>
          <w:szCs w:val="22"/>
        </w:rPr>
      </w:pPr>
      <w:r w:rsidRPr="009E3CBF">
        <w:rPr>
          <w:sz w:val="22"/>
          <w:szCs w:val="22"/>
          <w:lang w:val="en-US"/>
        </w:rPr>
        <w:t>I</w:t>
      </w:r>
      <w:r>
        <w:rPr>
          <w:sz w:val="22"/>
          <w:szCs w:val="22"/>
        </w:rPr>
        <w:t xml:space="preserve">   Звук Ц.</w:t>
      </w:r>
      <w:r w:rsidRPr="00F573EA">
        <w:rPr>
          <w:sz w:val="22"/>
          <w:szCs w:val="22"/>
        </w:rPr>
        <w:t xml:space="preserve"> </w:t>
      </w:r>
      <w:r>
        <w:rPr>
          <w:sz w:val="22"/>
          <w:szCs w:val="22"/>
        </w:rPr>
        <w:t>ЗАС</w:t>
      </w:r>
      <w:r w:rsidRPr="00F573EA">
        <w:rPr>
          <w:sz w:val="22"/>
          <w:szCs w:val="22"/>
        </w:rPr>
        <w:t>:</w:t>
      </w:r>
      <w:r>
        <w:rPr>
          <w:sz w:val="22"/>
          <w:szCs w:val="22"/>
        </w:rPr>
        <w:t xml:space="preserve"> ЦАПЛИ                                                </w:t>
      </w:r>
    </w:p>
    <w:p w14:paraId="3271A90F" w14:textId="77777777" w:rsidR="005864B6" w:rsidRDefault="005864B6" w:rsidP="005864B6">
      <w:pPr>
        <w:rPr>
          <w:sz w:val="22"/>
          <w:szCs w:val="22"/>
        </w:rPr>
      </w:pPr>
      <w:r>
        <w:rPr>
          <w:sz w:val="22"/>
          <w:szCs w:val="22"/>
        </w:rPr>
        <w:t xml:space="preserve">    Звуки Ц-С.</w:t>
      </w:r>
      <w:r w:rsidRPr="00F573EA">
        <w:rPr>
          <w:sz w:val="22"/>
          <w:szCs w:val="22"/>
        </w:rPr>
        <w:t xml:space="preserve"> </w:t>
      </w:r>
      <w:r>
        <w:rPr>
          <w:sz w:val="22"/>
          <w:szCs w:val="22"/>
        </w:rPr>
        <w:t>ЗАС</w:t>
      </w:r>
      <w:r w:rsidRPr="00F573EA">
        <w:rPr>
          <w:sz w:val="22"/>
          <w:szCs w:val="22"/>
        </w:rPr>
        <w:t>:</w:t>
      </w:r>
      <w:r>
        <w:rPr>
          <w:sz w:val="22"/>
          <w:szCs w:val="22"/>
        </w:rPr>
        <w:t xml:space="preserve"> СИНИЦА                                         </w:t>
      </w:r>
      <w:r w:rsidRPr="00571C31">
        <w:rPr>
          <w:sz w:val="22"/>
          <w:szCs w:val="22"/>
        </w:rPr>
        <w:t xml:space="preserve"> </w:t>
      </w:r>
    </w:p>
    <w:p w14:paraId="4D6F7E23" w14:textId="77777777" w:rsidR="005864B6" w:rsidRDefault="005864B6" w:rsidP="005864B6">
      <w:pPr>
        <w:rPr>
          <w:sz w:val="22"/>
          <w:szCs w:val="22"/>
        </w:rPr>
      </w:pPr>
      <w:r>
        <w:rPr>
          <w:sz w:val="22"/>
          <w:szCs w:val="22"/>
        </w:rPr>
        <w:t xml:space="preserve">    Звуки Ц-ТЬ.</w:t>
      </w:r>
      <w:r w:rsidRPr="00F573EA">
        <w:rPr>
          <w:sz w:val="22"/>
          <w:szCs w:val="22"/>
        </w:rPr>
        <w:t xml:space="preserve"> </w:t>
      </w:r>
      <w:r>
        <w:rPr>
          <w:sz w:val="22"/>
          <w:szCs w:val="22"/>
        </w:rPr>
        <w:t>ЗАС</w:t>
      </w:r>
      <w:r w:rsidRPr="00F573EA">
        <w:rPr>
          <w:sz w:val="22"/>
          <w:szCs w:val="22"/>
        </w:rPr>
        <w:t>:</w:t>
      </w:r>
      <w:r>
        <w:rPr>
          <w:sz w:val="22"/>
          <w:szCs w:val="22"/>
        </w:rPr>
        <w:t xml:space="preserve"> ПТИЦА</w:t>
      </w:r>
    </w:p>
    <w:p w14:paraId="4946EED0" w14:textId="77777777" w:rsidR="005864B6" w:rsidRDefault="005864B6" w:rsidP="005864B6">
      <w:pPr>
        <w:rPr>
          <w:sz w:val="22"/>
          <w:szCs w:val="22"/>
        </w:rPr>
      </w:pPr>
      <w:proofErr w:type="gramStart"/>
      <w:r w:rsidRPr="009E3CBF">
        <w:rPr>
          <w:sz w:val="22"/>
          <w:szCs w:val="22"/>
          <w:lang w:val="en-US"/>
        </w:rPr>
        <w:t>II</w:t>
      </w:r>
      <w:r w:rsidRPr="009E3CBF">
        <w:rPr>
          <w:sz w:val="22"/>
          <w:szCs w:val="22"/>
        </w:rPr>
        <w:t xml:space="preserve"> </w:t>
      </w:r>
      <w:r>
        <w:rPr>
          <w:sz w:val="22"/>
          <w:szCs w:val="22"/>
        </w:rPr>
        <w:t xml:space="preserve"> Звук</w:t>
      </w:r>
      <w:proofErr w:type="gramEnd"/>
      <w:r>
        <w:rPr>
          <w:sz w:val="22"/>
          <w:szCs w:val="22"/>
        </w:rPr>
        <w:t xml:space="preserve"> Ч.</w:t>
      </w:r>
      <w:r w:rsidRPr="00F573EA">
        <w:rPr>
          <w:sz w:val="22"/>
          <w:szCs w:val="22"/>
        </w:rPr>
        <w:t xml:space="preserve"> </w:t>
      </w:r>
      <w:r>
        <w:rPr>
          <w:sz w:val="22"/>
          <w:szCs w:val="22"/>
        </w:rPr>
        <w:t>ЗАС</w:t>
      </w:r>
      <w:r w:rsidRPr="00F573EA">
        <w:rPr>
          <w:sz w:val="22"/>
          <w:szCs w:val="22"/>
        </w:rPr>
        <w:t>:</w:t>
      </w:r>
      <w:r>
        <w:rPr>
          <w:sz w:val="22"/>
          <w:szCs w:val="22"/>
        </w:rPr>
        <w:t xml:space="preserve"> ТОЧКА                                                </w:t>
      </w:r>
    </w:p>
    <w:p w14:paraId="41448332" w14:textId="77777777" w:rsidR="005864B6" w:rsidRPr="00B72C83" w:rsidRDefault="005864B6" w:rsidP="005864B6">
      <w:pPr>
        <w:rPr>
          <w:sz w:val="22"/>
          <w:szCs w:val="22"/>
        </w:rPr>
      </w:pPr>
      <w:r>
        <w:rPr>
          <w:sz w:val="22"/>
          <w:szCs w:val="22"/>
        </w:rPr>
        <w:t xml:space="preserve">    Звуки Ч-ТЬ.</w:t>
      </w:r>
      <w:r w:rsidRPr="00F573EA">
        <w:rPr>
          <w:sz w:val="22"/>
          <w:szCs w:val="22"/>
        </w:rPr>
        <w:t xml:space="preserve"> </w:t>
      </w:r>
      <w:proofErr w:type="gramStart"/>
      <w:r>
        <w:rPr>
          <w:sz w:val="22"/>
          <w:szCs w:val="22"/>
        </w:rPr>
        <w:t>ЗАС</w:t>
      </w:r>
      <w:r w:rsidRPr="00F573EA">
        <w:rPr>
          <w:sz w:val="22"/>
          <w:szCs w:val="22"/>
        </w:rPr>
        <w:t>:</w:t>
      </w:r>
      <w:r>
        <w:rPr>
          <w:sz w:val="22"/>
          <w:szCs w:val="22"/>
        </w:rPr>
        <w:t>ПТИЧКА</w:t>
      </w:r>
      <w:proofErr w:type="gramEnd"/>
      <w:r>
        <w:rPr>
          <w:sz w:val="22"/>
          <w:szCs w:val="22"/>
        </w:rPr>
        <w:t xml:space="preserve">          </w:t>
      </w:r>
      <w:r w:rsidRPr="00B72C83">
        <w:rPr>
          <w:sz w:val="22"/>
          <w:szCs w:val="22"/>
        </w:rPr>
        <w:t xml:space="preserve"> </w:t>
      </w:r>
      <w:r>
        <w:rPr>
          <w:sz w:val="22"/>
          <w:szCs w:val="22"/>
        </w:rPr>
        <w:t xml:space="preserve">                               </w:t>
      </w:r>
    </w:p>
    <w:p w14:paraId="7C69E2A3" w14:textId="77777777" w:rsidR="005864B6" w:rsidRDefault="005864B6" w:rsidP="005864B6">
      <w:pPr>
        <w:rPr>
          <w:sz w:val="22"/>
          <w:szCs w:val="22"/>
        </w:rPr>
      </w:pPr>
      <w:r>
        <w:rPr>
          <w:sz w:val="22"/>
          <w:szCs w:val="22"/>
        </w:rPr>
        <w:t xml:space="preserve">    </w:t>
      </w:r>
    </w:p>
    <w:p w14:paraId="05288061" w14:textId="77777777" w:rsidR="005864B6" w:rsidRDefault="005864B6" w:rsidP="005864B6">
      <w:pPr>
        <w:rPr>
          <w:sz w:val="22"/>
          <w:szCs w:val="22"/>
        </w:rPr>
      </w:pPr>
      <w:r w:rsidRPr="009E3CBF">
        <w:rPr>
          <w:sz w:val="22"/>
          <w:szCs w:val="22"/>
          <w:lang w:val="en-US"/>
        </w:rPr>
        <w:t>II</w:t>
      </w:r>
      <w:r>
        <w:rPr>
          <w:sz w:val="22"/>
          <w:szCs w:val="22"/>
          <w:lang w:val="en-US"/>
        </w:rPr>
        <w:t>I</w:t>
      </w:r>
      <w:r w:rsidRPr="00B72C83">
        <w:rPr>
          <w:sz w:val="22"/>
          <w:szCs w:val="22"/>
        </w:rPr>
        <w:t xml:space="preserve"> </w:t>
      </w:r>
      <w:r>
        <w:rPr>
          <w:sz w:val="22"/>
          <w:szCs w:val="22"/>
        </w:rPr>
        <w:t>Звуки Ц-Ч.</w:t>
      </w:r>
      <w:r w:rsidRPr="00F573EA">
        <w:rPr>
          <w:sz w:val="22"/>
          <w:szCs w:val="22"/>
        </w:rPr>
        <w:t xml:space="preserve"> </w:t>
      </w:r>
      <w:proofErr w:type="gramStart"/>
      <w:r>
        <w:rPr>
          <w:sz w:val="22"/>
          <w:szCs w:val="22"/>
        </w:rPr>
        <w:t>ЗАС</w:t>
      </w:r>
      <w:r w:rsidRPr="00F573EA">
        <w:rPr>
          <w:sz w:val="22"/>
          <w:szCs w:val="22"/>
        </w:rPr>
        <w:t>:</w:t>
      </w:r>
      <w:r>
        <w:rPr>
          <w:sz w:val="22"/>
          <w:szCs w:val="22"/>
        </w:rPr>
        <w:t>ПТИЧНИЦА</w:t>
      </w:r>
      <w:proofErr w:type="gramEnd"/>
      <w:r>
        <w:rPr>
          <w:sz w:val="22"/>
          <w:szCs w:val="22"/>
        </w:rPr>
        <w:t xml:space="preserve">                                 </w:t>
      </w:r>
      <w:r w:rsidRPr="009E3CBF">
        <w:rPr>
          <w:sz w:val="22"/>
          <w:szCs w:val="22"/>
        </w:rPr>
        <w:t xml:space="preserve"> </w:t>
      </w:r>
    </w:p>
    <w:p w14:paraId="7DD1B1C5" w14:textId="77777777" w:rsidR="005864B6" w:rsidRDefault="005864B6" w:rsidP="005864B6">
      <w:pPr>
        <w:rPr>
          <w:sz w:val="22"/>
          <w:szCs w:val="22"/>
        </w:rPr>
      </w:pPr>
      <w:r>
        <w:rPr>
          <w:sz w:val="22"/>
          <w:szCs w:val="22"/>
        </w:rPr>
        <w:t xml:space="preserve">     Звук Щ.</w:t>
      </w:r>
      <w:r w:rsidRPr="00F573EA">
        <w:rPr>
          <w:sz w:val="22"/>
          <w:szCs w:val="22"/>
        </w:rPr>
        <w:t xml:space="preserve"> </w:t>
      </w:r>
      <w:r>
        <w:rPr>
          <w:sz w:val="22"/>
          <w:szCs w:val="22"/>
        </w:rPr>
        <w:t>ЗАС</w:t>
      </w:r>
      <w:r w:rsidRPr="00F573EA">
        <w:rPr>
          <w:sz w:val="22"/>
          <w:szCs w:val="22"/>
        </w:rPr>
        <w:t>:</w:t>
      </w:r>
      <w:r>
        <w:rPr>
          <w:sz w:val="22"/>
          <w:szCs w:val="22"/>
        </w:rPr>
        <w:t xml:space="preserve"> ГОНЩИК                                                </w:t>
      </w:r>
    </w:p>
    <w:p w14:paraId="709DDD08" w14:textId="77777777" w:rsidR="005864B6" w:rsidRPr="009E3CBF" w:rsidRDefault="005864B6" w:rsidP="005864B6">
      <w:pPr>
        <w:rPr>
          <w:sz w:val="22"/>
          <w:szCs w:val="22"/>
        </w:rPr>
      </w:pPr>
      <w:r>
        <w:rPr>
          <w:sz w:val="22"/>
          <w:szCs w:val="22"/>
        </w:rPr>
        <w:t xml:space="preserve">     Звуки Ч-Щ.</w:t>
      </w:r>
      <w:r w:rsidRPr="00F573EA">
        <w:rPr>
          <w:sz w:val="22"/>
          <w:szCs w:val="22"/>
        </w:rPr>
        <w:t xml:space="preserve"> </w:t>
      </w:r>
      <w:r>
        <w:rPr>
          <w:sz w:val="22"/>
          <w:szCs w:val="22"/>
        </w:rPr>
        <w:t>ЗАС</w:t>
      </w:r>
      <w:r w:rsidRPr="00F573EA">
        <w:rPr>
          <w:sz w:val="22"/>
          <w:szCs w:val="22"/>
        </w:rPr>
        <w:t>:</w:t>
      </w:r>
      <w:r>
        <w:rPr>
          <w:sz w:val="22"/>
          <w:szCs w:val="22"/>
        </w:rPr>
        <w:t xml:space="preserve"> ЩУЧКА</w:t>
      </w:r>
    </w:p>
    <w:p w14:paraId="73356F85" w14:textId="77777777" w:rsidR="005864B6" w:rsidRPr="002C2DBB" w:rsidRDefault="005864B6" w:rsidP="005864B6">
      <w:pPr>
        <w:rPr>
          <w:sz w:val="22"/>
          <w:szCs w:val="22"/>
        </w:rPr>
      </w:pPr>
      <w:r w:rsidRPr="009E3CBF">
        <w:rPr>
          <w:sz w:val="22"/>
          <w:szCs w:val="22"/>
          <w:lang w:val="en-US"/>
        </w:rPr>
        <w:t>IV</w:t>
      </w:r>
      <w:r w:rsidRPr="009E3CBF">
        <w:rPr>
          <w:sz w:val="22"/>
          <w:szCs w:val="22"/>
        </w:rPr>
        <w:t xml:space="preserve"> </w:t>
      </w:r>
      <w:r>
        <w:rPr>
          <w:sz w:val="22"/>
          <w:szCs w:val="22"/>
        </w:rPr>
        <w:t>Звук Ш-Щ.</w:t>
      </w:r>
      <w:r w:rsidRPr="00F573EA">
        <w:rPr>
          <w:sz w:val="22"/>
          <w:szCs w:val="22"/>
        </w:rPr>
        <w:t xml:space="preserve"> </w:t>
      </w:r>
      <w:r>
        <w:rPr>
          <w:sz w:val="22"/>
          <w:szCs w:val="22"/>
        </w:rPr>
        <w:t xml:space="preserve">                                                                 </w:t>
      </w:r>
    </w:p>
    <w:p w14:paraId="640425A5" w14:textId="77777777" w:rsidR="005864B6" w:rsidRDefault="005864B6" w:rsidP="005864B6">
      <w:pPr>
        <w:rPr>
          <w:sz w:val="22"/>
          <w:szCs w:val="22"/>
        </w:rPr>
      </w:pPr>
      <w:r>
        <w:rPr>
          <w:sz w:val="22"/>
          <w:szCs w:val="22"/>
        </w:rPr>
        <w:t xml:space="preserve">    Звуки Щ-СЬ.</w:t>
      </w:r>
      <w:r w:rsidRPr="00F573EA">
        <w:rPr>
          <w:sz w:val="22"/>
          <w:szCs w:val="22"/>
        </w:rPr>
        <w:t xml:space="preserve"> </w:t>
      </w:r>
      <w:proofErr w:type="gramStart"/>
      <w:r>
        <w:rPr>
          <w:sz w:val="22"/>
          <w:szCs w:val="22"/>
        </w:rPr>
        <w:t>ЗАС</w:t>
      </w:r>
      <w:r w:rsidRPr="00F573EA">
        <w:rPr>
          <w:sz w:val="22"/>
          <w:szCs w:val="22"/>
        </w:rPr>
        <w:t>:</w:t>
      </w:r>
      <w:r>
        <w:rPr>
          <w:sz w:val="22"/>
          <w:szCs w:val="22"/>
        </w:rPr>
        <w:t>УСИЩИ</w:t>
      </w:r>
      <w:proofErr w:type="gramEnd"/>
      <w:r>
        <w:rPr>
          <w:sz w:val="22"/>
          <w:szCs w:val="22"/>
        </w:rPr>
        <w:t xml:space="preserve">                                           </w:t>
      </w:r>
      <w:r w:rsidRPr="00571C31">
        <w:rPr>
          <w:sz w:val="22"/>
          <w:szCs w:val="22"/>
        </w:rPr>
        <w:t xml:space="preserve"> </w:t>
      </w:r>
    </w:p>
    <w:p w14:paraId="0E250D2D" w14:textId="77777777" w:rsidR="005864B6" w:rsidRDefault="005864B6" w:rsidP="005864B6">
      <w:pPr>
        <w:rPr>
          <w:sz w:val="22"/>
          <w:szCs w:val="22"/>
        </w:rPr>
      </w:pPr>
      <w:r>
        <w:rPr>
          <w:sz w:val="22"/>
          <w:szCs w:val="22"/>
        </w:rPr>
        <w:t xml:space="preserve">    Звуки Ц-Ч-Щ.</w:t>
      </w:r>
      <w:r w:rsidRPr="00F573EA">
        <w:rPr>
          <w:sz w:val="22"/>
          <w:szCs w:val="22"/>
        </w:rPr>
        <w:t xml:space="preserve"> </w:t>
      </w:r>
      <w:r>
        <w:rPr>
          <w:sz w:val="22"/>
          <w:szCs w:val="22"/>
        </w:rPr>
        <w:t>ЗАС</w:t>
      </w:r>
      <w:r w:rsidRPr="00F573EA">
        <w:rPr>
          <w:sz w:val="22"/>
          <w:szCs w:val="22"/>
        </w:rPr>
        <w:t>:</w:t>
      </w:r>
      <w:r>
        <w:rPr>
          <w:sz w:val="22"/>
          <w:szCs w:val="22"/>
        </w:rPr>
        <w:t xml:space="preserve"> ХИЩНИЦА</w:t>
      </w:r>
    </w:p>
    <w:p w14:paraId="3E772FD8" w14:textId="77777777" w:rsidR="005864B6" w:rsidRPr="00571C31" w:rsidRDefault="005864B6" w:rsidP="005864B6">
      <w:pPr>
        <w:rPr>
          <w:b/>
          <w:sz w:val="22"/>
          <w:szCs w:val="22"/>
        </w:rPr>
      </w:pPr>
      <w:r w:rsidRPr="00571C31">
        <w:rPr>
          <w:b/>
          <w:sz w:val="22"/>
          <w:szCs w:val="22"/>
        </w:rPr>
        <w:t>Апрель</w:t>
      </w:r>
    </w:p>
    <w:p w14:paraId="7D7349A8" w14:textId="77777777" w:rsidR="005864B6" w:rsidRDefault="005864B6" w:rsidP="005864B6">
      <w:pPr>
        <w:rPr>
          <w:sz w:val="22"/>
          <w:szCs w:val="22"/>
        </w:rPr>
      </w:pPr>
      <w:r w:rsidRPr="009E3CBF">
        <w:rPr>
          <w:sz w:val="22"/>
          <w:szCs w:val="22"/>
          <w:lang w:val="en-US"/>
        </w:rPr>
        <w:t>I</w:t>
      </w:r>
      <w:r>
        <w:rPr>
          <w:sz w:val="22"/>
          <w:szCs w:val="22"/>
        </w:rPr>
        <w:t xml:space="preserve">   Звук Л.                                                                          </w:t>
      </w:r>
    </w:p>
    <w:p w14:paraId="4ADDAA37" w14:textId="77777777" w:rsidR="005864B6" w:rsidRDefault="005864B6" w:rsidP="005864B6">
      <w:pPr>
        <w:rPr>
          <w:sz w:val="22"/>
          <w:szCs w:val="22"/>
        </w:rPr>
      </w:pPr>
      <w:r>
        <w:rPr>
          <w:sz w:val="22"/>
          <w:szCs w:val="22"/>
        </w:rPr>
        <w:t xml:space="preserve">    Звуки Л-ЛЬ.</w:t>
      </w:r>
      <w:r w:rsidRPr="00F573EA">
        <w:rPr>
          <w:sz w:val="22"/>
          <w:szCs w:val="22"/>
        </w:rPr>
        <w:t xml:space="preserve"> </w:t>
      </w:r>
      <w:proofErr w:type="gramStart"/>
      <w:r>
        <w:rPr>
          <w:sz w:val="22"/>
          <w:szCs w:val="22"/>
        </w:rPr>
        <w:t>ЗАС</w:t>
      </w:r>
      <w:r w:rsidRPr="00F573EA">
        <w:rPr>
          <w:sz w:val="22"/>
          <w:szCs w:val="22"/>
        </w:rPr>
        <w:t>:</w:t>
      </w:r>
      <w:r>
        <w:rPr>
          <w:sz w:val="22"/>
          <w:szCs w:val="22"/>
        </w:rPr>
        <w:t>ХЛЫСТ</w:t>
      </w:r>
      <w:proofErr w:type="gramEnd"/>
      <w:r>
        <w:rPr>
          <w:sz w:val="22"/>
          <w:szCs w:val="22"/>
        </w:rPr>
        <w:t xml:space="preserve"> - ЛИСТ                              </w:t>
      </w:r>
    </w:p>
    <w:p w14:paraId="34D7E74F" w14:textId="77777777" w:rsidR="005864B6" w:rsidRDefault="005864B6" w:rsidP="005864B6">
      <w:pPr>
        <w:rPr>
          <w:sz w:val="22"/>
          <w:szCs w:val="22"/>
        </w:rPr>
      </w:pPr>
      <w:r>
        <w:rPr>
          <w:sz w:val="22"/>
          <w:szCs w:val="22"/>
        </w:rPr>
        <w:t xml:space="preserve">    Звуки Л-ЛЬ-Й.</w:t>
      </w:r>
      <w:r w:rsidRPr="00F573EA">
        <w:rPr>
          <w:sz w:val="22"/>
          <w:szCs w:val="22"/>
        </w:rPr>
        <w:t xml:space="preserve"> </w:t>
      </w:r>
      <w:r>
        <w:rPr>
          <w:sz w:val="22"/>
          <w:szCs w:val="22"/>
        </w:rPr>
        <w:t>ЗАС</w:t>
      </w:r>
      <w:r w:rsidRPr="00F573EA">
        <w:rPr>
          <w:sz w:val="22"/>
          <w:szCs w:val="22"/>
        </w:rPr>
        <w:t>:</w:t>
      </w:r>
      <w:r>
        <w:rPr>
          <w:sz w:val="22"/>
          <w:szCs w:val="22"/>
        </w:rPr>
        <w:t xml:space="preserve"> ЛЫСЫЙ - ЛИСИЙ</w:t>
      </w:r>
    </w:p>
    <w:p w14:paraId="59D187AE" w14:textId="77777777" w:rsidR="005864B6" w:rsidRDefault="005864B6" w:rsidP="005864B6">
      <w:pPr>
        <w:rPr>
          <w:sz w:val="22"/>
          <w:szCs w:val="22"/>
        </w:rPr>
      </w:pPr>
      <w:proofErr w:type="gramStart"/>
      <w:r w:rsidRPr="009E3CBF">
        <w:rPr>
          <w:sz w:val="22"/>
          <w:szCs w:val="22"/>
          <w:lang w:val="en-US"/>
        </w:rPr>
        <w:t>II</w:t>
      </w:r>
      <w:r w:rsidRPr="009E3CBF">
        <w:rPr>
          <w:sz w:val="22"/>
          <w:szCs w:val="22"/>
        </w:rPr>
        <w:t xml:space="preserve"> </w:t>
      </w:r>
      <w:r>
        <w:rPr>
          <w:sz w:val="22"/>
          <w:szCs w:val="22"/>
        </w:rPr>
        <w:t xml:space="preserve"> Звук</w:t>
      </w:r>
      <w:proofErr w:type="gramEnd"/>
      <w:r>
        <w:rPr>
          <w:sz w:val="22"/>
          <w:szCs w:val="22"/>
        </w:rPr>
        <w:t xml:space="preserve"> Р.</w:t>
      </w:r>
      <w:r w:rsidRPr="00F573EA">
        <w:rPr>
          <w:sz w:val="22"/>
          <w:szCs w:val="22"/>
        </w:rPr>
        <w:t xml:space="preserve"> </w:t>
      </w:r>
      <w:r>
        <w:rPr>
          <w:sz w:val="22"/>
          <w:szCs w:val="22"/>
        </w:rPr>
        <w:t>ЗАС</w:t>
      </w:r>
      <w:r w:rsidRPr="00F573EA">
        <w:rPr>
          <w:sz w:val="22"/>
          <w:szCs w:val="22"/>
        </w:rPr>
        <w:t>:</w:t>
      </w:r>
      <w:r>
        <w:rPr>
          <w:sz w:val="22"/>
          <w:szCs w:val="22"/>
        </w:rPr>
        <w:t xml:space="preserve">БРАТ, ТИГР                                           </w:t>
      </w:r>
    </w:p>
    <w:p w14:paraId="564F1113" w14:textId="77777777" w:rsidR="005864B6" w:rsidRPr="00B72C83" w:rsidRDefault="005864B6" w:rsidP="005864B6">
      <w:pPr>
        <w:rPr>
          <w:sz w:val="22"/>
          <w:szCs w:val="22"/>
        </w:rPr>
      </w:pPr>
      <w:r>
        <w:rPr>
          <w:sz w:val="22"/>
          <w:szCs w:val="22"/>
        </w:rPr>
        <w:t xml:space="preserve">    Звуки Р-РЬ.</w:t>
      </w:r>
      <w:r w:rsidRPr="00F573EA">
        <w:rPr>
          <w:sz w:val="22"/>
          <w:szCs w:val="22"/>
        </w:rPr>
        <w:t xml:space="preserve"> </w:t>
      </w:r>
      <w:proofErr w:type="gramStart"/>
      <w:r>
        <w:rPr>
          <w:sz w:val="22"/>
          <w:szCs w:val="22"/>
        </w:rPr>
        <w:t>ЗАС</w:t>
      </w:r>
      <w:r w:rsidRPr="00F573EA">
        <w:rPr>
          <w:sz w:val="22"/>
          <w:szCs w:val="22"/>
        </w:rPr>
        <w:t>:</w:t>
      </w:r>
      <w:r>
        <w:rPr>
          <w:sz w:val="22"/>
          <w:szCs w:val="22"/>
        </w:rPr>
        <w:t>КОРИДОР</w:t>
      </w:r>
      <w:proofErr w:type="gramEnd"/>
      <w:r>
        <w:rPr>
          <w:sz w:val="22"/>
          <w:szCs w:val="22"/>
        </w:rPr>
        <w:t xml:space="preserve">          </w:t>
      </w:r>
      <w:r w:rsidRPr="00B72C83">
        <w:rPr>
          <w:sz w:val="22"/>
          <w:szCs w:val="22"/>
        </w:rPr>
        <w:t xml:space="preserve"> </w:t>
      </w:r>
      <w:r>
        <w:rPr>
          <w:sz w:val="22"/>
          <w:szCs w:val="22"/>
        </w:rPr>
        <w:t xml:space="preserve">                                </w:t>
      </w:r>
    </w:p>
    <w:p w14:paraId="324EF133" w14:textId="77777777" w:rsidR="005864B6" w:rsidRPr="002C2DBB" w:rsidRDefault="005864B6" w:rsidP="005864B6">
      <w:pPr>
        <w:rPr>
          <w:sz w:val="22"/>
          <w:szCs w:val="22"/>
        </w:rPr>
      </w:pPr>
      <w:r>
        <w:rPr>
          <w:sz w:val="22"/>
          <w:szCs w:val="22"/>
        </w:rPr>
        <w:t xml:space="preserve">    Звуки Р-Л. ЗАС</w:t>
      </w:r>
      <w:r w:rsidRPr="002C2DBB">
        <w:rPr>
          <w:sz w:val="22"/>
          <w:szCs w:val="22"/>
        </w:rPr>
        <w:t>:</w:t>
      </w:r>
      <w:r>
        <w:rPr>
          <w:sz w:val="22"/>
          <w:szCs w:val="22"/>
        </w:rPr>
        <w:t xml:space="preserve"> РЫБОЛОВ</w:t>
      </w:r>
    </w:p>
    <w:p w14:paraId="19880F91" w14:textId="77777777" w:rsidR="005864B6" w:rsidRDefault="005864B6" w:rsidP="005864B6">
      <w:pPr>
        <w:rPr>
          <w:sz w:val="22"/>
          <w:szCs w:val="22"/>
        </w:rPr>
      </w:pPr>
      <w:r w:rsidRPr="009E3CBF">
        <w:rPr>
          <w:sz w:val="22"/>
          <w:szCs w:val="22"/>
          <w:lang w:val="en-US"/>
        </w:rPr>
        <w:t>II</w:t>
      </w:r>
      <w:r>
        <w:rPr>
          <w:sz w:val="22"/>
          <w:szCs w:val="22"/>
          <w:lang w:val="en-US"/>
        </w:rPr>
        <w:t>I</w:t>
      </w:r>
      <w:r>
        <w:rPr>
          <w:sz w:val="22"/>
          <w:szCs w:val="22"/>
        </w:rPr>
        <w:t xml:space="preserve"> Мягкий знак в конце </w:t>
      </w:r>
      <w:proofErr w:type="gramStart"/>
      <w:r>
        <w:rPr>
          <w:sz w:val="22"/>
          <w:szCs w:val="22"/>
        </w:rPr>
        <w:t>слов  ЗАС</w:t>
      </w:r>
      <w:proofErr w:type="gramEnd"/>
      <w:r w:rsidRPr="00F573EA">
        <w:rPr>
          <w:sz w:val="22"/>
          <w:szCs w:val="22"/>
        </w:rPr>
        <w:t>:</w:t>
      </w:r>
      <w:r>
        <w:rPr>
          <w:sz w:val="22"/>
          <w:szCs w:val="22"/>
        </w:rPr>
        <w:t xml:space="preserve"> УГОЛ - УГОЛЬ                              </w:t>
      </w:r>
      <w:r w:rsidRPr="009E3CBF">
        <w:rPr>
          <w:sz w:val="22"/>
          <w:szCs w:val="22"/>
        </w:rPr>
        <w:t xml:space="preserve"> </w:t>
      </w:r>
    </w:p>
    <w:p w14:paraId="13C9DF95" w14:textId="77777777" w:rsidR="005864B6" w:rsidRDefault="005864B6" w:rsidP="005864B6">
      <w:pPr>
        <w:rPr>
          <w:sz w:val="22"/>
          <w:szCs w:val="22"/>
        </w:rPr>
      </w:pPr>
      <w:r>
        <w:rPr>
          <w:sz w:val="22"/>
          <w:szCs w:val="22"/>
        </w:rPr>
        <w:t xml:space="preserve">     Мягкий знак в середине слов. ЗАС</w:t>
      </w:r>
      <w:r w:rsidRPr="002C2DBB">
        <w:rPr>
          <w:sz w:val="22"/>
          <w:szCs w:val="22"/>
        </w:rPr>
        <w:t>:</w:t>
      </w:r>
      <w:r>
        <w:rPr>
          <w:sz w:val="22"/>
          <w:szCs w:val="22"/>
        </w:rPr>
        <w:t xml:space="preserve"> КОЛЬЦО, КОНЬКИ                       </w:t>
      </w:r>
    </w:p>
    <w:p w14:paraId="4293098E" w14:textId="77777777" w:rsidR="005864B6" w:rsidRPr="009E3CBF" w:rsidRDefault="005864B6" w:rsidP="005864B6">
      <w:pPr>
        <w:rPr>
          <w:sz w:val="22"/>
          <w:szCs w:val="22"/>
        </w:rPr>
      </w:pPr>
      <w:r>
        <w:rPr>
          <w:sz w:val="22"/>
          <w:szCs w:val="22"/>
        </w:rPr>
        <w:t xml:space="preserve">     ЗАС</w:t>
      </w:r>
      <w:r w:rsidRPr="00F573EA">
        <w:rPr>
          <w:sz w:val="22"/>
          <w:szCs w:val="22"/>
        </w:rPr>
        <w:t>:</w:t>
      </w:r>
      <w:r>
        <w:rPr>
          <w:sz w:val="22"/>
          <w:szCs w:val="22"/>
        </w:rPr>
        <w:t xml:space="preserve"> КАРАСЬ</w:t>
      </w:r>
    </w:p>
    <w:p w14:paraId="1DE26FCB" w14:textId="77777777" w:rsidR="005864B6" w:rsidRDefault="005864B6" w:rsidP="005864B6">
      <w:pPr>
        <w:rPr>
          <w:sz w:val="22"/>
          <w:szCs w:val="22"/>
        </w:rPr>
      </w:pPr>
      <w:r w:rsidRPr="009E3CBF">
        <w:rPr>
          <w:sz w:val="22"/>
          <w:szCs w:val="22"/>
          <w:lang w:val="en-US"/>
        </w:rPr>
        <w:t>IV</w:t>
      </w:r>
      <w:r>
        <w:rPr>
          <w:sz w:val="22"/>
          <w:szCs w:val="22"/>
        </w:rPr>
        <w:t xml:space="preserve">Буква Я (ЯХТА, ЯБЛОКО, ЯМА)  </w:t>
      </w:r>
      <w:r w:rsidRPr="00F573EA">
        <w:rPr>
          <w:sz w:val="22"/>
          <w:szCs w:val="22"/>
        </w:rPr>
        <w:t xml:space="preserve"> </w:t>
      </w:r>
      <w:r>
        <w:rPr>
          <w:sz w:val="22"/>
          <w:szCs w:val="22"/>
        </w:rPr>
        <w:t xml:space="preserve">                                                      </w:t>
      </w:r>
    </w:p>
    <w:p w14:paraId="12E7851B" w14:textId="77777777" w:rsidR="005864B6" w:rsidRDefault="005864B6" w:rsidP="005864B6">
      <w:pPr>
        <w:rPr>
          <w:sz w:val="22"/>
          <w:szCs w:val="22"/>
        </w:rPr>
      </w:pPr>
      <w:r>
        <w:rPr>
          <w:sz w:val="22"/>
          <w:szCs w:val="22"/>
        </w:rPr>
        <w:t xml:space="preserve">    Звук я для образования мягкости (мал-мял)                                              </w:t>
      </w:r>
    </w:p>
    <w:p w14:paraId="56EA25CA" w14:textId="77777777" w:rsidR="005864B6" w:rsidRDefault="005864B6" w:rsidP="005864B6">
      <w:pPr>
        <w:rPr>
          <w:sz w:val="22"/>
          <w:szCs w:val="22"/>
        </w:rPr>
      </w:pPr>
      <w:r>
        <w:rPr>
          <w:sz w:val="22"/>
          <w:szCs w:val="22"/>
        </w:rPr>
        <w:t xml:space="preserve">    ЗАС</w:t>
      </w:r>
      <w:r w:rsidRPr="00F573EA">
        <w:rPr>
          <w:sz w:val="22"/>
          <w:szCs w:val="22"/>
        </w:rPr>
        <w:t>:</w:t>
      </w:r>
      <w:r>
        <w:rPr>
          <w:sz w:val="22"/>
          <w:szCs w:val="22"/>
        </w:rPr>
        <w:t xml:space="preserve"> УТЯТА, ЯГНЯТА</w:t>
      </w:r>
    </w:p>
    <w:p w14:paraId="6FB88D12" w14:textId="77777777" w:rsidR="005864B6" w:rsidRPr="00AA120B" w:rsidRDefault="005864B6" w:rsidP="005864B6">
      <w:pPr>
        <w:rPr>
          <w:b/>
          <w:sz w:val="22"/>
          <w:szCs w:val="22"/>
        </w:rPr>
      </w:pPr>
      <w:r w:rsidRPr="002C2DBB">
        <w:rPr>
          <w:b/>
          <w:sz w:val="22"/>
          <w:szCs w:val="22"/>
        </w:rPr>
        <w:t>Май</w:t>
      </w:r>
    </w:p>
    <w:p w14:paraId="1608F1D0" w14:textId="77777777" w:rsidR="005864B6" w:rsidRPr="00C2494A" w:rsidRDefault="005864B6" w:rsidP="005864B6">
      <w:pPr>
        <w:rPr>
          <w:sz w:val="22"/>
          <w:szCs w:val="22"/>
        </w:rPr>
      </w:pPr>
      <w:r w:rsidRPr="009E3CBF">
        <w:rPr>
          <w:sz w:val="22"/>
          <w:szCs w:val="22"/>
          <w:lang w:val="en-US"/>
        </w:rPr>
        <w:t>I</w:t>
      </w:r>
      <w:r w:rsidRPr="00C2494A">
        <w:rPr>
          <w:sz w:val="22"/>
          <w:szCs w:val="22"/>
        </w:rPr>
        <w:t xml:space="preserve">   </w:t>
      </w:r>
      <w:r>
        <w:rPr>
          <w:sz w:val="22"/>
          <w:szCs w:val="22"/>
        </w:rPr>
        <w:t>Буква</w:t>
      </w:r>
      <w:r w:rsidRPr="00C2494A">
        <w:rPr>
          <w:sz w:val="22"/>
          <w:szCs w:val="22"/>
        </w:rPr>
        <w:t xml:space="preserve"> </w:t>
      </w:r>
      <w:r>
        <w:rPr>
          <w:sz w:val="22"/>
          <w:szCs w:val="22"/>
        </w:rPr>
        <w:t>Е</w:t>
      </w:r>
      <w:r w:rsidRPr="00C2494A">
        <w:rPr>
          <w:sz w:val="22"/>
          <w:szCs w:val="22"/>
        </w:rPr>
        <w:t>.</w:t>
      </w:r>
      <w:r>
        <w:rPr>
          <w:sz w:val="22"/>
          <w:szCs w:val="22"/>
        </w:rPr>
        <w:t xml:space="preserve"> (ЕНОТ, ЕЖИ)</w:t>
      </w:r>
      <w:r w:rsidRPr="00C2494A">
        <w:rPr>
          <w:sz w:val="22"/>
          <w:szCs w:val="22"/>
        </w:rPr>
        <w:t xml:space="preserve">                                                                          </w:t>
      </w:r>
    </w:p>
    <w:p w14:paraId="70317F38" w14:textId="77777777" w:rsidR="005864B6" w:rsidRDefault="005864B6" w:rsidP="005864B6">
      <w:pPr>
        <w:rPr>
          <w:sz w:val="22"/>
          <w:szCs w:val="22"/>
        </w:rPr>
      </w:pPr>
      <w:r w:rsidRPr="00C2494A">
        <w:rPr>
          <w:sz w:val="22"/>
          <w:szCs w:val="22"/>
        </w:rPr>
        <w:t xml:space="preserve">    </w:t>
      </w:r>
      <w:r>
        <w:rPr>
          <w:sz w:val="22"/>
          <w:szCs w:val="22"/>
        </w:rPr>
        <w:t>Буква Е для обозначения мягкости (МЭР-МЕЛ)</w:t>
      </w:r>
      <w:r w:rsidRPr="00C2494A">
        <w:rPr>
          <w:sz w:val="22"/>
          <w:szCs w:val="22"/>
        </w:rPr>
        <w:t xml:space="preserve">                           </w:t>
      </w:r>
      <w:r>
        <w:rPr>
          <w:sz w:val="22"/>
          <w:szCs w:val="22"/>
        </w:rPr>
        <w:t xml:space="preserve">       </w:t>
      </w:r>
      <w:r w:rsidRPr="00C2494A">
        <w:rPr>
          <w:sz w:val="22"/>
          <w:szCs w:val="22"/>
        </w:rPr>
        <w:t xml:space="preserve"> </w:t>
      </w:r>
    </w:p>
    <w:p w14:paraId="35EA6C33" w14:textId="77777777" w:rsidR="005864B6" w:rsidRPr="00C2494A" w:rsidRDefault="005864B6" w:rsidP="005864B6">
      <w:pPr>
        <w:rPr>
          <w:sz w:val="22"/>
          <w:szCs w:val="22"/>
        </w:rPr>
      </w:pPr>
      <w:r w:rsidRPr="00C2494A">
        <w:rPr>
          <w:sz w:val="22"/>
          <w:szCs w:val="22"/>
        </w:rPr>
        <w:t xml:space="preserve">    </w:t>
      </w:r>
      <w:proofErr w:type="gramStart"/>
      <w:r>
        <w:rPr>
          <w:sz w:val="22"/>
          <w:szCs w:val="22"/>
        </w:rPr>
        <w:t>ЗАС</w:t>
      </w:r>
      <w:r w:rsidRPr="00C2494A">
        <w:rPr>
          <w:sz w:val="22"/>
          <w:szCs w:val="22"/>
        </w:rPr>
        <w:t xml:space="preserve">: </w:t>
      </w:r>
      <w:r>
        <w:rPr>
          <w:sz w:val="22"/>
          <w:szCs w:val="22"/>
        </w:rPr>
        <w:t xml:space="preserve"> БЕЛЬЧАТА</w:t>
      </w:r>
      <w:proofErr w:type="gramEnd"/>
    </w:p>
    <w:p w14:paraId="7D45A6E2" w14:textId="77777777" w:rsidR="005864B6" w:rsidRPr="00C2494A" w:rsidRDefault="005864B6" w:rsidP="005864B6">
      <w:pPr>
        <w:rPr>
          <w:sz w:val="22"/>
          <w:szCs w:val="22"/>
        </w:rPr>
      </w:pPr>
      <w:proofErr w:type="gramStart"/>
      <w:r w:rsidRPr="009E3CBF">
        <w:rPr>
          <w:sz w:val="22"/>
          <w:szCs w:val="22"/>
          <w:lang w:val="en-US"/>
        </w:rPr>
        <w:lastRenderedPageBreak/>
        <w:t>II</w:t>
      </w:r>
      <w:r w:rsidRPr="00C2494A">
        <w:rPr>
          <w:sz w:val="22"/>
          <w:szCs w:val="22"/>
        </w:rPr>
        <w:t xml:space="preserve">  </w:t>
      </w:r>
      <w:r>
        <w:rPr>
          <w:sz w:val="22"/>
          <w:szCs w:val="22"/>
        </w:rPr>
        <w:t>Буква</w:t>
      </w:r>
      <w:proofErr w:type="gramEnd"/>
      <w:r w:rsidRPr="00C2494A">
        <w:rPr>
          <w:sz w:val="22"/>
          <w:szCs w:val="22"/>
        </w:rPr>
        <w:t xml:space="preserve"> </w:t>
      </w:r>
      <w:r>
        <w:rPr>
          <w:sz w:val="22"/>
          <w:szCs w:val="22"/>
        </w:rPr>
        <w:t>Ё</w:t>
      </w:r>
      <w:r w:rsidRPr="00C2494A">
        <w:rPr>
          <w:sz w:val="22"/>
          <w:szCs w:val="22"/>
        </w:rPr>
        <w:t>.</w:t>
      </w:r>
      <w:r>
        <w:rPr>
          <w:sz w:val="22"/>
          <w:szCs w:val="22"/>
        </w:rPr>
        <w:t xml:space="preserve"> (ЁЖИК, ЁЛКА)</w:t>
      </w:r>
      <w:r w:rsidRPr="00C2494A">
        <w:rPr>
          <w:sz w:val="22"/>
          <w:szCs w:val="22"/>
        </w:rPr>
        <w:t xml:space="preserve">                                                                        </w:t>
      </w:r>
    </w:p>
    <w:p w14:paraId="74201B71" w14:textId="77777777" w:rsidR="005864B6" w:rsidRPr="00C2494A" w:rsidRDefault="005864B6" w:rsidP="005864B6">
      <w:pPr>
        <w:rPr>
          <w:sz w:val="22"/>
          <w:szCs w:val="22"/>
        </w:rPr>
      </w:pPr>
      <w:r w:rsidRPr="00C2494A">
        <w:rPr>
          <w:sz w:val="22"/>
          <w:szCs w:val="22"/>
        </w:rPr>
        <w:t xml:space="preserve">    </w:t>
      </w:r>
      <w:r>
        <w:rPr>
          <w:sz w:val="22"/>
          <w:szCs w:val="22"/>
        </w:rPr>
        <w:t>Буква Ё для обозначения мягкости (НОС-НЁС)</w:t>
      </w:r>
      <w:r w:rsidRPr="00C2494A">
        <w:rPr>
          <w:sz w:val="22"/>
          <w:szCs w:val="22"/>
        </w:rPr>
        <w:t xml:space="preserve">                           </w:t>
      </w:r>
      <w:r>
        <w:rPr>
          <w:sz w:val="22"/>
          <w:szCs w:val="22"/>
        </w:rPr>
        <w:t xml:space="preserve">         </w:t>
      </w:r>
      <w:r w:rsidRPr="00C2494A">
        <w:rPr>
          <w:sz w:val="22"/>
          <w:szCs w:val="22"/>
        </w:rPr>
        <w:t xml:space="preserve"> </w:t>
      </w:r>
    </w:p>
    <w:p w14:paraId="0EC9BB42" w14:textId="77777777" w:rsidR="005864B6" w:rsidRPr="00C2494A" w:rsidRDefault="005864B6" w:rsidP="005864B6">
      <w:pPr>
        <w:rPr>
          <w:sz w:val="22"/>
          <w:szCs w:val="22"/>
        </w:rPr>
      </w:pPr>
      <w:r w:rsidRPr="00C2494A">
        <w:rPr>
          <w:sz w:val="22"/>
          <w:szCs w:val="22"/>
        </w:rPr>
        <w:t xml:space="preserve">    </w:t>
      </w:r>
      <w:proofErr w:type="gramStart"/>
      <w:r>
        <w:rPr>
          <w:sz w:val="22"/>
          <w:szCs w:val="22"/>
        </w:rPr>
        <w:t>ЗАС</w:t>
      </w:r>
      <w:r w:rsidRPr="00C2494A">
        <w:rPr>
          <w:sz w:val="22"/>
          <w:szCs w:val="22"/>
        </w:rPr>
        <w:t xml:space="preserve">: </w:t>
      </w:r>
      <w:r>
        <w:rPr>
          <w:sz w:val="22"/>
          <w:szCs w:val="22"/>
        </w:rPr>
        <w:t xml:space="preserve"> КОТЁНОК</w:t>
      </w:r>
      <w:proofErr w:type="gramEnd"/>
      <w:r>
        <w:rPr>
          <w:sz w:val="22"/>
          <w:szCs w:val="22"/>
        </w:rPr>
        <w:t>, ТЕЛЁНОК</w:t>
      </w:r>
    </w:p>
    <w:p w14:paraId="6C219A88" w14:textId="77777777" w:rsidR="005864B6" w:rsidRPr="00C2494A" w:rsidRDefault="005864B6" w:rsidP="005864B6">
      <w:pPr>
        <w:rPr>
          <w:sz w:val="22"/>
          <w:szCs w:val="22"/>
        </w:rPr>
      </w:pPr>
      <w:r w:rsidRPr="009E3CBF">
        <w:rPr>
          <w:sz w:val="22"/>
          <w:szCs w:val="22"/>
          <w:lang w:val="en-US"/>
        </w:rPr>
        <w:t>II</w:t>
      </w:r>
      <w:r>
        <w:rPr>
          <w:sz w:val="22"/>
          <w:szCs w:val="22"/>
          <w:lang w:val="en-US"/>
        </w:rPr>
        <w:t>I</w:t>
      </w:r>
      <w:r>
        <w:rPr>
          <w:sz w:val="22"/>
          <w:szCs w:val="22"/>
        </w:rPr>
        <w:t xml:space="preserve"> Буква</w:t>
      </w:r>
      <w:r w:rsidRPr="00C2494A">
        <w:rPr>
          <w:sz w:val="22"/>
          <w:szCs w:val="22"/>
        </w:rPr>
        <w:t xml:space="preserve"> </w:t>
      </w:r>
      <w:r>
        <w:rPr>
          <w:sz w:val="22"/>
          <w:szCs w:val="22"/>
        </w:rPr>
        <w:t>Ю</w:t>
      </w:r>
      <w:r w:rsidRPr="00C2494A">
        <w:rPr>
          <w:sz w:val="22"/>
          <w:szCs w:val="22"/>
        </w:rPr>
        <w:t>.</w:t>
      </w:r>
      <w:r>
        <w:rPr>
          <w:sz w:val="22"/>
          <w:szCs w:val="22"/>
        </w:rPr>
        <w:t xml:space="preserve"> (ЮЛА, ЮРТА)</w:t>
      </w:r>
      <w:r w:rsidRPr="00C2494A">
        <w:rPr>
          <w:sz w:val="22"/>
          <w:szCs w:val="22"/>
        </w:rPr>
        <w:t xml:space="preserve">                                                                       </w:t>
      </w:r>
    </w:p>
    <w:p w14:paraId="60323F27" w14:textId="77777777" w:rsidR="005864B6" w:rsidRPr="00C2494A" w:rsidRDefault="005864B6" w:rsidP="005864B6">
      <w:pPr>
        <w:rPr>
          <w:sz w:val="22"/>
          <w:szCs w:val="22"/>
        </w:rPr>
      </w:pPr>
      <w:r w:rsidRPr="00C2494A">
        <w:rPr>
          <w:sz w:val="22"/>
          <w:szCs w:val="22"/>
        </w:rPr>
        <w:t xml:space="preserve">    </w:t>
      </w:r>
      <w:r>
        <w:rPr>
          <w:sz w:val="22"/>
          <w:szCs w:val="22"/>
        </w:rPr>
        <w:t>Буква Ю для обозначения мягкости (ЛУК - ЛЮК)</w:t>
      </w:r>
      <w:r w:rsidRPr="00C2494A">
        <w:rPr>
          <w:sz w:val="22"/>
          <w:szCs w:val="22"/>
        </w:rPr>
        <w:t xml:space="preserve">                           </w:t>
      </w:r>
      <w:r>
        <w:rPr>
          <w:sz w:val="22"/>
          <w:szCs w:val="22"/>
        </w:rPr>
        <w:t xml:space="preserve">      </w:t>
      </w:r>
      <w:r w:rsidRPr="00C2494A">
        <w:rPr>
          <w:sz w:val="22"/>
          <w:szCs w:val="22"/>
        </w:rPr>
        <w:t xml:space="preserve"> </w:t>
      </w:r>
    </w:p>
    <w:p w14:paraId="02AD9CCE" w14:textId="77777777" w:rsidR="005864B6" w:rsidRPr="00C2494A" w:rsidRDefault="005864B6" w:rsidP="005864B6">
      <w:pPr>
        <w:rPr>
          <w:sz w:val="22"/>
          <w:szCs w:val="22"/>
        </w:rPr>
      </w:pPr>
      <w:r w:rsidRPr="00C2494A">
        <w:rPr>
          <w:sz w:val="22"/>
          <w:szCs w:val="22"/>
        </w:rPr>
        <w:t xml:space="preserve">    </w:t>
      </w:r>
      <w:proofErr w:type="gramStart"/>
      <w:r>
        <w:rPr>
          <w:sz w:val="22"/>
          <w:szCs w:val="22"/>
        </w:rPr>
        <w:t>ЗАС</w:t>
      </w:r>
      <w:r w:rsidRPr="00C2494A">
        <w:rPr>
          <w:sz w:val="22"/>
          <w:szCs w:val="22"/>
        </w:rPr>
        <w:t xml:space="preserve">: </w:t>
      </w:r>
      <w:r>
        <w:rPr>
          <w:sz w:val="22"/>
          <w:szCs w:val="22"/>
        </w:rPr>
        <w:t xml:space="preserve"> КАТУШКА</w:t>
      </w:r>
      <w:proofErr w:type="gramEnd"/>
      <w:r>
        <w:rPr>
          <w:sz w:val="22"/>
          <w:szCs w:val="22"/>
        </w:rPr>
        <w:t>, КАТЮШКА</w:t>
      </w:r>
    </w:p>
    <w:p w14:paraId="596531F3" w14:textId="77777777" w:rsidR="005864B6" w:rsidRDefault="005864B6" w:rsidP="005864B6">
      <w:pPr>
        <w:rPr>
          <w:sz w:val="22"/>
          <w:szCs w:val="22"/>
        </w:rPr>
      </w:pPr>
      <w:r w:rsidRPr="009E3CBF">
        <w:rPr>
          <w:sz w:val="22"/>
          <w:szCs w:val="22"/>
          <w:lang w:val="en-US"/>
        </w:rPr>
        <w:t>IV</w:t>
      </w:r>
      <w:r>
        <w:rPr>
          <w:sz w:val="22"/>
          <w:szCs w:val="22"/>
        </w:rPr>
        <w:t xml:space="preserve"> Повторение  </w:t>
      </w:r>
      <w:r w:rsidRPr="00F573EA">
        <w:rPr>
          <w:sz w:val="22"/>
          <w:szCs w:val="22"/>
        </w:rPr>
        <w:t xml:space="preserve"> </w:t>
      </w:r>
      <w:r>
        <w:rPr>
          <w:sz w:val="22"/>
          <w:szCs w:val="22"/>
        </w:rPr>
        <w:t xml:space="preserve">                                                                                                                                          </w:t>
      </w:r>
    </w:p>
    <w:p w14:paraId="1A3A0A14" w14:textId="77777777" w:rsidR="005864B6" w:rsidRPr="006507E6" w:rsidRDefault="005864B6" w:rsidP="005864B6">
      <w:pPr>
        <w:jc w:val="center"/>
        <w:rPr>
          <w:rFonts w:eastAsiaTheme="minorHAnsi"/>
          <w:b/>
          <w:szCs w:val="36"/>
          <w:lang w:eastAsia="en-US"/>
        </w:rPr>
      </w:pPr>
    </w:p>
    <w:p w14:paraId="3FA160BB" w14:textId="77777777" w:rsidR="005864B6" w:rsidRDefault="005864B6" w:rsidP="005864B6">
      <w:pPr>
        <w:jc w:val="center"/>
        <w:rPr>
          <w:rFonts w:eastAsiaTheme="minorHAnsi"/>
          <w:b/>
          <w:szCs w:val="36"/>
          <w:lang w:eastAsia="en-US"/>
        </w:rPr>
      </w:pPr>
    </w:p>
    <w:p w14:paraId="2D08BA01" w14:textId="77777777" w:rsidR="005864B6" w:rsidRDefault="005864B6" w:rsidP="005864B6">
      <w:pPr>
        <w:jc w:val="center"/>
        <w:rPr>
          <w:rFonts w:eastAsiaTheme="minorHAnsi"/>
          <w:b/>
          <w:szCs w:val="36"/>
          <w:lang w:eastAsia="en-US"/>
        </w:rPr>
      </w:pPr>
    </w:p>
    <w:p w14:paraId="42D48A8F" w14:textId="77777777" w:rsidR="005864B6" w:rsidRDefault="005864B6" w:rsidP="005864B6">
      <w:pPr>
        <w:jc w:val="center"/>
        <w:rPr>
          <w:rFonts w:eastAsiaTheme="minorHAnsi"/>
          <w:b/>
          <w:szCs w:val="36"/>
          <w:lang w:eastAsia="en-US"/>
        </w:rPr>
      </w:pPr>
    </w:p>
    <w:p w14:paraId="6ED473C0" w14:textId="77777777" w:rsidR="005864B6" w:rsidRPr="006507E6" w:rsidRDefault="005864B6" w:rsidP="005864B6">
      <w:pPr>
        <w:jc w:val="center"/>
        <w:rPr>
          <w:rFonts w:eastAsiaTheme="minorHAnsi"/>
          <w:b/>
          <w:szCs w:val="36"/>
          <w:lang w:eastAsia="en-US"/>
        </w:rPr>
      </w:pPr>
      <w:r w:rsidRPr="006507E6">
        <w:rPr>
          <w:rFonts w:eastAsiaTheme="minorHAnsi"/>
          <w:b/>
          <w:szCs w:val="36"/>
          <w:lang w:eastAsia="en-US"/>
        </w:rPr>
        <w:t>Организация оздоровительно-профилактической работы.</w:t>
      </w:r>
    </w:p>
    <w:p w14:paraId="67698ADA" w14:textId="77777777" w:rsidR="005864B6" w:rsidRPr="006507E6" w:rsidRDefault="005864B6" w:rsidP="005864B6">
      <w:pPr>
        <w:jc w:val="center"/>
        <w:rPr>
          <w:rFonts w:eastAsiaTheme="minorHAnsi"/>
          <w:b/>
          <w:sz w:val="28"/>
          <w:szCs w:val="36"/>
          <w:lang w:eastAsia="en-US"/>
        </w:rPr>
      </w:pPr>
      <w:r w:rsidRPr="006507E6">
        <w:rPr>
          <w:rFonts w:eastAsiaTheme="minorHAnsi"/>
          <w:b/>
          <w:sz w:val="28"/>
          <w:szCs w:val="36"/>
          <w:lang w:eastAsia="en-US"/>
        </w:rPr>
        <w:t>Организация оздоровительно-профилактической работы.</w:t>
      </w:r>
    </w:p>
    <w:p w14:paraId="5700C202" w14:textId="77777777" w:rsidR="005864B6" w:rsidRPr="006507E6" w:rsidRDefault="005864B6" w:rsidP="005864B6">
      <w:pPr>
        <w:rPr>
          <w:rFonts w:eastAsiaTheme="minorHAnsi"/>
          <w:b/>
          <w:lang w:eastAsia="en-US"/>
        </w:rPr>
      </w:pPr>
    </w:p>
    <w:p w14:paraId="531FA762" w14:textId="77777777" w:rsidR="005864B6" w:rsidRPr="006507E6" w:rsidRDefault="005864B6" w:rsidP="005864B6">
      <w:pPr>
        <w:spacing w:line="276" w:lineRule="auto"/>
        <w:rPr>
          <w:rFonts w:eastAsiaTheme="minorHAnsi"/>
          <w:b/>
          <w:lang w:eastAsia="en-US"/>
        </w:rPr>
      </w:pPr>
      <w:r w:rsidRPr="006507E6">
        <w:rPr>
          <w:rFonts w:eastAsiaTheme="minorHAnsi"/>
          <w:b/>
          <w:lang w:eastAsia="en-US"/>
        </w:rPr>
        <w:t>Разделы оздоровительно - профилактической работы:</w:t>
      </w:r>
    </w:p>
    <w:p w14:paraId="00654095" w14:textId="77777777" w:rsidR="005864B6" w:rsidRPr="006507E6" w:rsidRDefault="005864B6" w:rsidP="005864B6">
      <w:pPr>
        <w:spacing w:line="276" w:lineRule="auto"/>
        <w:rPr>
          <w:rFonts w:eastAsiaTheme="minorHAnsi"/>
          <w:lang w:eastAsia="en-US"/>
        </w:rPr>
      </w:pPr>
      <w:r w:rsidRPr="006507E6">
        <w:rPr>
          <w:rFonts w:eastAsiaTheme="minorHAnsi"/>
          <w:lang w:eastAsia="en-US"/>
        </w:rPr>
        <w:t>- упражнения для снятия мышечного напряжения;</w:t>
      </w:r>
    </w:p>
    <w:p w14:paraId="476B4FC6" w14:textId="77777777" w:rsidR="005864B6" w:rsidRPr="006507E6" w:rsidRDefault="005864B6" w:rsidP="005864B6">
      <w:pPr>
        <w:spacing w:line="276" w:lineRule="auto"/>
        <w:rPr>
          <w:rFonts w:eastAsiaTheme="minorHAnsi"/>
          <w:lang w:eastAsia="en-US"/>
        </w:rPr>
      </w:pPr>
      <w:r w:rsidRPr="006507E6">
        <w:rPr>
          <w:rFonts w:eastAsiaTheme="minorHAnsi"/>
          <w:lang w:eastAsia="en-US"/>
        </w:rPr>
        <w:t>- развитие артикуляционной гимнастики;</w:t>
      </w:r>
    </w:p>
    <w:p w14:paraId="7AE028E2" w14:textId="77777777" w:rsidR="005864B6" w:rsidRPr="006507E6" w:rsidRDefault="005864B6" w:rsidP="005864B6">
      <w:pPr>
        <w:spacing w:line="276" w:lineRule="auto"/>
        <w:rPr>
          <w:rFonts w:eastAsiaTheme="minorHAnsi"/>
          <w:lang w:eastAsia="en-US"/>
        </w:rPr>
      </w:pPr>
      <w:r w:rsidRPr="006507E6">
        <w:rPr>
          <w:rFonts w:eastAsiaTheme="minorHAnsi"/>
          <w:lang w:eastAsia="en-US"/>
        </w:rPr>
        <w:t>- воспитание правильного дыхания;</w:t>
      </w:r>
    </w:p>
    <w:p w14:paraId="048D590C" w14:textId="77777777" w:rsidR="005864B6" w:rsidRPr="006507E6" w:rsidRDefault="005864B6" w:rsidP="005864B6">
      <w:pPr>
        <w:spacing w:line="276" w:lineRule="auto"/>
        <w:rPr>
          <w:rFonts w:eastAsiaTheme="minorHAnsi"/>
          <w:lang w:eastAsia="en-US"/>
        </w:rPr>
      </w:pPr>
      <w:r w:rsidRPr="006507E6">
        <w:rPr>
          <w:rFonts w:eastAsiaTheme="minorHAnsi"/>
          <w:lang w:eastAsia="en-US"/>
        </w:rPr>
        <w:t>- развитие зрительного восприятия;</w:t>
      </w:r>
    </w:p>
    <w:p w14:paraId="3D9DC70C" w14:textId="77777777" w:rsidR="005864B6" w:rsidRPr="006507E6" w:rsidRDefault="005864B6" w:rsidP="005864B6">
      <w:pPr>
        <w:spacing w:line="276" w:lineRule="auto"/>
        <w:rPr>
          <w:rFonts w:eastAsiaTheme="minorHAnsi"/>
          <w:lang w:eastAsia="en-US"/>
        </w:rPr>
      </w:pPr>
      <w:r w:rsidRPr="006507E6">
        <w:rPr>
          <w:rFonts w:eastAsiaTheme="minorHAnsi"/>
          <w:lang w:eastAsia="en-US"/>
        </w:rPr>
        <w:t>- развитие мелкой и общей моторики.</w:t>
      </w:r>
    </w:p>
    <w:p w14:paraId="68E9FF35" w14:textId="77777777" w:rsidR="005864B6" w:rsidRPr="006507E6" w:rsidRDefault="005864B6" w:rsidP="005864B6">
      <w:pPr>
        <w:spacing w:line="276" w:lineRule="auto"/>
        <w:rPr>
          <w:rFonts w:eastAsiaTheme="minorHAnsi"/>
          <w:lang w:eastAsia="en-US"/>
        </w:rPr>
      </w:pPr>
      <w:r w:rsidRPr="006507E6">
        <w:rPr>
          <w:rFonts w:eastAsiaTheme="minorHAnsi"/>
          <w:lang w:eastAsia="en-US"/>
        </w:rPr>
        <w:t>- развитие слухового восприятия.</w:t>
      </w:r>
    </w:p>
    <w:p w14:paraId="73F08B03" w14:textId="77777777" w:rsidR="005864B6" w:rsidRPr="003E7965" w:rsidRDefault="005864B6" w:rsidP="005864B6">
      <w:pPr>
        <w:shd w:val="clear" w:color="auto" w:fill="FFFFFF"/>
        <w:rPr>
          <w:b/>
          <w:color w:val="000000"/>
          <w:sz w:val="23"/>
          <w:szCs w:val="23"/>
        </w:rPr>
      </w:pPr>
      <w:r w:rsidRPr="003E7965">
        <w:rPr>
          <w:b/>
          <w:color w:val="000000"/>
          <w:sz w:val="23"/>
          <w:szCs w:val="23"/>
        </w:rPr>
        <w:t>СОДЕРЖАНИЕ РАБОТЫ С ДЕТЬМИ С ДИЗАРТРИЕЙ 6-7 ЛЕТ.</w:t>
      </w:r>
    </w:p>
    <w:p w14:paraId="6E11EE78" w14:textId="77777777" w:rsidR="005864B6" w:rsidRPr="003E7965" w:rsidRDefault="005864B6" w:rsidP="005864B6">
      <w:pPr>
        <w:shd w:val="clear" w:color="auto" w:fill="FFFFFF"/>
        <w:rPr>
          <w:b/>
          <w:color w:val="000000"/>
          <w:sz w:val="23"/>
          <w:szCs w:val="23"/>
        </w:rPr>
      </w:pPr>
      <w:r>
        <w:rPr>
          <w:b/>
          <w:color w:val="000000"/>
          <w:sz w:val="23"/>
          <w:szCs w:val="23"/>
        </w:rPr>
        <w:t xml:space="preserve">          </w:t>
      </w:r>
      <w:r w:rsidRPr="003E7965">
        <w:rPr>
          <w:b/>
          <w:color w:val="000000"/>
          <w:sz w:val="23"/>
          <w:szCs w:val="23"/>
        </w:rPr>
        <w:t>«УПРАЖНЕНИЯ ДЛЯ СНЯТИЯ МЫШЕЧНОГО НАПРЯЖЕНИЯ»</w:t>
      </w:r>
    </w:p>
    <w:p w14:paraId="40F65F84" w14:textId="77777777" w:rsidR="005864B6" w:rsidRPr="003E7965" w:rsidRDefault="005864B6" w:rsidP="005864B6">
      <w:pPr>
        <w:shd w:val="clear" w:color="auto" w:fill="FFFFFF"/>
        <w:rPr>
          <w:rFonts w:ascii="yandex-sans" w:hAnsi="yandex-sans"/>
          <w:color w:val="000000"/>
          <w:sz w:val="23"/>
          <w:szCs w:val="23"/>
        </w:rPr>
      </w:pPr>
      <w:r w:rsidRPr="003E7965">
        <w:rPr>
          <w:rFonts w:ascii="yandex-sans" w:hAnsi="yandex-sans"/>
          <w:color w:val="000000"/>
          <w:sz w:val="23"/>
          <w:szCs w:val="23"/>
        </w:rPr>
        <w:t xml:space="preserve">1.1 </w:t>
      </w:r>
      <w:proofErr w:type="gramStart"/>
      <w:r w:rsidRPr="003E7965">
        <w:rPr>
          <w:rFonts w:ascii="yandex-sans" w:hAnsi="yandex-sans"/>
          <w:color w:val="000000"/>
          <w:sz w:val="23"/>
          <w:szCs w:val="23"/>
        </w:rPr>
        <w:t>« Худой</w:t>
      </w:r>
      <w:proofErr w:type="gramEnd"/>
      <w:r w:rsidRPr="003E7965">
        <w:rPr>
          <w:rFonts w:ascii="yandex-sans" w:hAnsi="yandex-sans"/>
          <w:color w:val="000000"/>
          <w:sz w:val="23"/>
          <w:szCs w:val="23"/>
        </w:rPr>
        <w:t xml:space="preserve"> и толстый»</w:t>
      </w:r>
      <w:r>
        <w:rPr>
          <w:rFonts w:ascii="yandex-sans" w:hAnsi="yandex-sans"/>
          <w:color w:val="000000"/>
          <w:sz w:val="23"/>
          <w:szCs w:val="23"/>
        </w:rPr>
        <w:t xml:space="preserve"> </w:t>
      </w:r>
      <w:r w:rsidRPr="003E7965">
        <w:rPr>
          <w:rFonts w:ascii="yandex-sans" w:hAnsi="yandex-sans"/>
          <w:color w:val="000000"/>
          <w:sz w:val="23"/>
          <w:szCs w:val="23"/>
        </w:rPr>
        <w:t>Цель: укрепление мускулатуры шеек.</w:t>
      </w:r>
    </w:p>
    <w:p w14:paraId="46BB1069" w14:textId="77777777" w:rsidR="005864B6" w:rsidRPr="003E7965" w:rsidRDefault="005864B6" w:rsidP="005864B6">
      <w:pPr>
        <w:shd w:val="clear" w:color="auto" w:fill="FFFFFF"/>
        <w:rPr>
          <w:rFonts w:ascii="yandex-sans" w:hAnsi="yandex-sans"/>
          <w:color w:val="000000"/>
          <w:sz w:val="23"/>
          <w:szCs w:val="23"/>
        </w:rPr>
      </w:pPr>
      <w:r w:rsidRPr="003E7965">
        <w:rPr>
          <w:rFonts w:ascii="yandex-sans" w:hAnsi="yandex-sans"/>
          <w:color w:val="000000"/>
          <w:sz w:val="23"/>
          <w:szCs w:val="23"/>
        </w:rPr>
        <w:t xml:space="preserve">1.2 </w:t>
      </w:r>
      <w:proofErr w:type="gramStart"/>
      <w:r w:rsidRPr="003E7965">
        <w:rPr>
          <w:rFonts w:ascii="yandex-sans" w:hAnsi="yandex-sans"/>
          <w:color w:val="000000"/>
          <w:sz w:val="23"/>
          <w:szCs w:val="23"/>
        </w:rPr>
        <w:t>« Штанга</w:t>
      </w:r>
      <w:proofErr w:type="gramEnd"/>
      <w:r w:rsidRPr="003E7965">
        <w:rPr>
          <w:rFonts w:ascii="yandex-sans" w:hAnsi="yandex-sans"/>
          <w:color w:val="000000"/>
          <w:sz w:val="23"/>
          <w:szCs w:val="23"/>
        </w:rPr>
        <w:t>»</w:t>
      </w:r>
      <w:r>
        <w:rPr>
          <w:rFonts w:ascii="yandex-sans" w:hAnsi="yandex-sans"/>
          <w:color w:val="000000"/>
          <w:sz w:val="23"/>
          <w:szCs w:val="23"/>
        </w:rPr>
        <w:t xml:space="preserve"> </w:t>
      </w:r>
      <w:r w:rsidRPr="003E7965">
        <w:rPr>
          <w:rFonts w:ascii="yandex-sans" w:hAnsi="yandex-sans"/>
          <w:color w:val="000000"/>
          <w:sz w:val="23"/>
          <w:szCs w:val="23"/>
        </w:rPr>
        <w:t>формировать умение удерживать позу общего расслабления и напряжения.</w:t>
      </w:r>
    </w:p>
    <w:p w14:paraId="11717499" w14:textId="77777777" w:rsidR="005864B6" w:rsidRPr="003E7965" w:rsidRDefault="005864B6" w:rsidP="005864B6">
      <w:pPr>
        <w:shd w:val="clear" w:color="auto" w:fill="FFFFFF"/>
        <w:rPr>
          <w:rFonts w:ascii="yandex-sans" w:hAnsi="yandex-sans"/>
          <w:color w:val="000000"/>
          <w:sz w:val="23"/>
          <w:szCs w:val="23"/>
        </w:rPr>
      </w:pPr>
      <w:r w:rsidRPr="003E7965">
        <w:rPr>
          <w:rFonts w:ascii="yandex-sans" w:hAnsi="yandex-sans"/>
          <w:color w:val="000000"/>
          <w:sz w:val="23"/>
          <w:szCs w:val="23"/>
        </w:rPr>
        <w:t xml:space="preserve">1.3 </w:t>
      </w:r>
      <w:proofErr w:type="gramStart"/>
      <w:r w:rsidRPr="003E7965">
        <w:rPr>
          <w:rFonts w:ascii="yandex-sans" w:hAnsi="yandex-sans"/>
          <w:color w:val="000000"/>
          <w:sz w:val="23"/>
          <w:szCs w:val="23"/>
        </w:rPr>
        <w:t>« Удивись</w:t>
      </w:r>
      <w:proofErr w:type="gramEnd"/>
      <w:r w:rsidRPr="003E7965">
        <w:rPr>
          <w:rFonts w:ascii="yandex-sans" w:hAnsi="yandex-sans"/>
          <w:color w:val="000000"/>
          <w:sz w:val="23"/>
          <w:szCs w:val="23"/>
        </w:rPr>
        <w:t>»</w:t>
      </w:r>
      <w:r>
        <w:rPr>
          <w:rFonts w:ascii="yandex-sans" w:hAnsi="yandex-sans"/>
          <w:color w:val="000000"/>
          <w:sz w:val="23"/>
          <w:szCs w:val="23"/>
        </w:rPr>
        <w:t xml:space="preserve"> </w:t>
      </w:r>
      <w:r w:rsidRPr="003E7965">
        <w:rPr>
          <w:rFonts w:ascii="yandex-sans" w:hAnsi="yandex-sans"/>
          <w:color w:val="000000"/>
          <w:sz w:val="23"/>
          <w:szCs w:val="23"/>
        </w:rPr>
        <w:t>Цель: формировать умение расслаблять и напрягать мышцы лица.</w:t>
      </w:r>
    </w:p>
    <w:p w14:paraId="4892CD00" w14:textId="77777777" w:rsidR="005864B6" w:rsidRPr="003E7965" w:rsidRDefault="005864B6" w:rsidP="005864B6">
      <w:pPr>
        <w:shd w:val="clear" w:color="auto" w:fill="FFFFFF"/>
        <w:rPr>
          <w:rFonts w:ascii="yandex-sans" w:hAnsi="yandex-sans"/>
          <w:color w:val="000000"/>
          <w:sz w:val="23"/>
          <w:szCs w:val="23"/>
        </w:rPr>
      </w:pPr>
      <w:r w:rsidRPr="003E7965">
        <w:rPr>
          <w:rFonts w:ascii="yandex-sans" w:hAnsi="yandex-sans"/>
          <w:color w:val="000000"/>
          <w:sz w:val="23"/>
          <w:szCs w:val="23"/>
        </w:rPr>
        <w:t>1.4</w:t>
      </w:r>
      <w:proofErr w:type="gramStart"/>
      <w:r w:rsidRPr="003E7965">
        <w:rPr>
          <w:rFonts w:ascii="yandex-sans" w:hAnsi="yandex-sans"/>
          <w:color w:val="000000"/>
          <w:sz w:val="23"/>
          <w:szCs w:val="23"/>
        </w:rPr>
        <w:t>« Кораблик</w:t>
      </w:r>
      <w:proofErr w:type="gramEnd"/>
      <w:r w:rsidRPr="003E7965">
        <w:rPr>
          <w:rFonts w:ascii="yandex-sans" w:hAnsi="yandex-sans"/>
          <w:color w:val="000000"/>
          <w:sz w:val="23"/>
          <w:szCs w:val="23"/>
        </w:rPr>
        <w:t>»</w:t>
      </w:r>
      <w:r>
        <w:rPr>
          <w:rFonts w:ascii="yandex-sans" w:hAnsi="yandex-sans"/>
          <w:color w:val="000000"/>
          <w:sz w:val="23"/>
          <w:szCs w:val="23"/>
        </w:rPr>
        <w:t xml:space="preserve"> </w:t>
      </w:r>
      <w:r w:rsidRPr="003E7965">
        <w:rPr>
          <w:rFonts w:ascii="yandex-sans" w:hAnsi="yandex-sans"/>
          <w:color w:val="000000"/>
          <w:sz w:val="23"/>
          <w:szCs w:val="23"/>
        </w:rPr>
        <w:t>формировать умение удерживать позу общего расслабления и напряжения.</w:t>
      </w:r>
    </w:p>
    <w:p w14:paraId="42CF546A" w14:textId="77777777" w:rsidR="005864B6" w:rsidRPr="003E7965" w:rsidRDefault="005864B6" w:rsidP="005864B6">
      <w:pPr>
        <w:shd w:val="clear" w:color="auto" w:fill="FFFFFF"/>
        <w:rPr>
          <w:rFonts w:ascii="yandex-sans" w:hAnsi="yandex-sans"/>
          <w:color w:val="000000"/>
          <w:sz w:val="23"/>
          <w:szCs w:val="23"/>
        </w:rPr>
      </w:pPr>
      <w:r w:rsidRPr="003E7965">
        <w:rPr>
          <w:rFonts w:ascii="yandex-sans" w:hAnsi="yandex-sans"/>
          <w:color w:val="000000"/>
          <w:sz w:val="23"/>
          <w:szCs w:val="23"/>
        </w:rPr>
        <w:t xml:space="preserve">1.5 </w:t>
      </w:r>
      <w:proofErr w:type="gramStart"/>
      <w:r w:rsidRPr="003E7965">
        <w:rPr>
          <w:rFonts w:ascii="yandex-sans" w:hAnsi="yandex-sans"/>
          <w:color w:val="000000"/>
          <w:sz w:val="23"/>
          <w:szCs w:val="23"/>
        </w:rPr>
        <w:t>« Маска</w:t>
      </w:r>
      <w:proofErr w:type="gramEnd"/>
      <w:r w:rsidRPr="003E7965">
        <w:rPr>
          <w:rFonts w:ascii="yandex-sans" w:hAnsi="yandex-sans"/>
          <w:color w:val="000000"/>
          <w:sz w:val="23"/>
          <w:szCs w:val="23"/>
        </w:rPr>
        <w:t>»</w:t>
      </w:r>
      <w:r>
        <w:rPr>
          <w:rFonts w:ascii="yandex-sans" w:hAnsi="yandex-sans"/>
          <w:color w:val="000000"/>
          <w:sz w:val="23"/>
          <w:szCs w:val="23"/>
        </w:rPr>
        <w:t xml:space="preserve"> </w:t>
      </w:r>
      <w:r w:rsidRPr="003E7965">
        <w:rPr>
          <w:rFonts w:ascii="yandex-sans" w:hAnsi="yandex-sans"/>
          <w:color w:val="000000"/>
          <w:sz w:val="23"/>
          <w:szCs w:val="23"/>
        </w:rPr>
        <w:t>Цель: формировать умение расслаблять и напрягать мышцы лица.</w:t>
      </w:r>
    </w:p>
    <w:p w14:paraId="26E63110" w14:textId="77777777" w:rsidR="005864B6" w:rsidRPr="003E7965" w:rsidRDefault="005864B6" w:rsidP="005864B6">
      <w:pPr>
        <w:shd w:val="clear" w:color="auto" w:fill="FFFFFF"/>
        <w:rPr>
          <w:rFonts w:ascii="yandex-sans" w:hAnsi="yandex-sans"/>
          <w:color w:val="000000"/>
          <w:sz w:val="23"/>
          <w:szCs w:val="23"/>
        </w:rPr>
      </w:pPr>
      <w:r w:rsidRPr="003E7965">
        <w:rPr>
          <w:rFonts w:ascii="yandex-sans" w:hAnsi="yandex-sans"/>
          <w:color w:val="000000"/>
          <w:sz w:val="23"/>
          <w:szCs w:val="23"/>
        </w:rPr>
        <w:t xml:space="preserve">1.6 </w:t>
      </w:r>
      <w:proofErr w:type="gramStart"/>
      <w:r w:rsidRPr="003E7965">
        <w:rPr>
          <w:rFonts w:ascii="yandex-sans" w:hAnsi="yandex-sans"/>
          <w:color w:val="000000"/>
          <w:sz w:val="23"/>
          <w:szCs w:val="23"/>
        </w:rPr>
        <w:t>« Снежная</w:t>
      </w:r>
      <w:proofErr w:type="gramEnd"/>
      <w:r w:rsidRPr="003E7965">
        <w:rPr>
          <w:rFonts w:ascii="yandex-sans" w:hAnsi="yandex-sans"/>
          <w:color w:val="000000"/>
          <w:sz w:val="23"/>
          <w:szCs w:val="23"/>
        </w:rPr>
        <w:t xml:space="preserve"> баба»</w:t>
      </w:r>
      <w:r>
        <w:rPr>
          <w:rFonts w:ascii="yandex-sans" w:hAnsi="yandex-sans"/>
          <w:color w:val="000000"/>
          <w:sz w:val="23"/>
          <w:szCs w:val="23"/>
        </w:rPr>
        <w:t xml:space="preserve"> </w:t>
      </w:r>
      <w:r w:rsidRPr="003E7965">
        <w:rPr>
          <w:rFonts w:ascii="yandex-sans" w:hAnsi="yandex-sans"/>
          <w:color w:val="000000"/>
          <w:sz w:val="23"/>
          <w:szCs w:val="23"/>
        </w:rPr>
        <w:t>Цель: формировать умение удерживать позу общего расслабления.</w:t>
      </w:r>
    </w:p>
    <w:p w14:paraId="67F50262" w14:textId="77777777" w:rsidR="005864B6" w:rsidRPr="003E7965" w:rsidRDefault="005864B6" w:rsidP="005864B6">
      <w:pPr>
        <w:shd w:val="clear" w:color="auto" w:fill="FFFFFF"/>
        <w:rPr>
          <w:rFonts w:ascii="yandex-sans" w:hAnsi="yandex-sans"/>
          <w:color w:val="000000"/>
          <w:sz w:val="23"/>
          <w:szCs w:val="23"/>
        </w:rPr>
      </w:pPr>
      <w:r w:rsidRPr="003E7965">
        <w:rPr>
          <w:rFonts w:ascii="yandex-sans" w:hAnsi="yandex-sans"/>
          <w:color w:val="000000"/>
          <w:sz w:val="23"/>
          <w:szCs w:val="23"/>
        </w:rPr>
        <w:t>1.7</w:t>
      </w:r>
      <w:proofErr w:type="gramStart"/>
      <w:r w:rsidRPr="003E7965">
        <w:rPr>
          <w:rFonts w:ascii="yandex-sans" w:hAnsi="yandex-sans"/>
          <w:color w:val="000000"/>
          <w:sz w:val="23"/>
          <w:szCs w:val="23"/>
        </w:rPr>
        <w:t>« Сова</w:t>
      </w:r>
      <w:proofErr w:type="gramEnd"/>
      <w:r w:rsidRPr="003E7965">
        <w:rPr>
          <w:rFonts w:ascii="yandex-sans" w:hAnsi="yandex-sans"/>
          <w:color w:val="000000"/>
          <w:sz w:val="23"/>
          <w:szCs w:val="23"/>
        </w:rPr>
        <w:t>»</w:t>
      </w:r>
      <w:r>
        <w:rPr>
          <w:rFonts w:ascii="yandex-sans" w:hAnsi="yandex-sans"/>
          <w:color w:val="000000"/>
          <w:sz w:val="23"/>
          <w:szCs w:val="23"/>
        </w:rPr>
        <w:t xml:space="preserve"> </w:t>
      </w:r>
      <w:r w:rsidRPr="003E7965">
        <w:rPr>
          <w:rFonts w:ascii="yandex-sans" w:hAnsi="yandex-sans"/>
          <w:color w:val="000000"/>
          <w:sz w:val="23"/>
          <w:szCs w:val="23"/>
        </w:rPr>
        <w:t>Цель: формировать умение напрягать и расслаблять мышцы век.</w:t>
      </w:r>
    </w:p>
    <w:p w14:paraId="3D69660F" w14:textId="77777777" w:rsidR="005864B6" w:rsidRPr="003E7965" w:rsidRDefault="005864B6" w:rsidP="005864B6">
      <w:pPr>
        <w:shd w:val="clear" w:color="auto" w:fill="FFFFFF"/>
        <w:rPr>
          <w:rFonts w:ascii="yandex-sans" w:hAnsi="yandex-sans"/>
          <w:color w:val="000000"/>
          <w:sz w:val="23"/>
          <w:szCs w:val="23"/>
        </w:rPr>
      </w:pPr>
      <w:r w:rsidRPr="003E7965">
        <w:rPr>
          <w:rFonts w:ascii="yandex-sans" w:hAnsi="yandex-sans"/>
          <w:color w:val="000000"/>
          <w:sz w:val="23"/>
          <w:szCs w:val="23"/>
        </w:rPr>
        <w:t xml:space="preserve">1.8 </w:t>
      </w:r>
      <w:proofErr w:type="gramStart"/>
      <w:r w:rsidRPr="003E7965">
        <w:rPr>
          <w:rFonts w:ascii="yandex-sans" w:hAnsi="yandex-sans"/>
          <w:color w:val="000000"/>
          <w:sz w:val="23"/>
          <w:szCs w:val="23"/>
        </w:rPr>
        <w:t>« Птички</w:t>
      </w:r>
      <w:proofErr w:type="gramEnd"/>
      <w:r w:rsidRPr="003E7965">
        <w:rPr>
          <w:rFonts w:ascii="yandex-sans" w:hAnsi="yandex-sans"/>
          <w:color w:val="000000"/>
          <w:sz w:val="23"/>
          <w:szCs w:val="23"/>
        </w:rPr>
        <w:t>»</w:t>
      </w:r>
      <w:r>
        <w:rPr>
          <w:rFonts w:ascii="yandex-sans" w:hAnsi="yandex-sans"/>
          <w:color w:val="000000"/>
          <w:sz w:val="23"/>
          <w:szCs w:val="23"/>
        </w:rPr>
        <w:t xml:space="preserve"> </w:t>
      </w:r>
      <w:r w:rsidRPr="003E7965">
        <w:rPr>
          <w:rFonts w:ascii="yandex-sans" w:hAnsi="yandex-sans"/>
          <w:color w:val="000000"/>
          <w:sz w:val="23"/>
          <w:szCs w:val="23"/>
        </w:rPr>
        <w:t>Цель: формировать умение удерживать позу общего расслабления.</w:t>
      </w:r>
    </w:p>
    <w:p w14:paraId="0F7D1BFA" w14:textId="77777777" w:rsidR="005864B6" w:rsidRPr="003E7965" w:rsidRDefault="005864B6" w:rsidP="005864B6">
      <w:pPr>
        <w:shd w:val="clear" w:color="auto" w:fill="FFFFFF"/>
        <w:rPr>
          <w:rFonts w:ascii="yandex-sans" w:hAnsi="yandex-sans"/>
          <w:color w:val="000000"/>
          <w:sz w:val="23"/>
          <w:szCs w:val="23"/>
        </w:rPr>
      </w:pPr>
      <w:r w:rsidRPr="003E7965">
        <w:rPr>
          <w:rFonts w:ascii="yandex-sans" w:hAnsi="yandex-sans"/>
          <w:color w:val="000000"/>
          <w:sz w:val="23"/>
          <w:szCs w:val="23"/>
        </w:rPr>
        <w:t xml:space="preserve">1.9 </w:t>
      </w:r>
      <w:proofErr w:type="gramStart"/>
      <w:r w:rsidRPr="003E7965">
        <w:rPr>
          <w:rFonts w:ascii="yandex-sans" w:hAnsi="yandex-sans"/>
          <w:color w:val="000000"/>
          <w:sz w:val="23"/>
          <w:szCs w:val="23"/>
        </w:rPr>
        <w:t>« Подмигни</w:t>
      </w:r>
      <w:proofErr w:type="gramEnd"/>
      <w:r w:rsidRPr="003E7965">
        <w:rPr>
          <w:rFonts w:ascii="yandex-sans" w:hAnsi="yandex-sans"/>
          <w:color w:val="000000"/>
          <w:sz w:val="23"/>
          <w:szCs w:val="23"/>
        </w:rPr>
        <w:t>»</w:t>
      </w:r>
      <w:r>
        <w:rPr>
          <w:rFonts w:ascii="yandex-sans" w:hAnsi="yandex-sans"/>
          <w:color w:val="000000"/>
          <w:sz w:val="23"/>
          <w:szCs w:val="23"/>
        </w:rPr>
        <w:t xml:space="preserve"> </w:t>
      </w:r>
      <w:r w:rsidRPr="003E7965">
        <w:rPr>
          <w:rFonts w:ascii="yandex-sans" w:hAnsi="yandex-sans"/>
          <w:color w:val="000000"/>
          <w:sz w:val="23"/>
          <w:szCs w:val="23"/>
        </w:rPr>
        <w:t>Цель: формировать умение расслаблять и напрягать мышцы век.</w:t>
      </w:r>
    </w:p>
    <w:p w14:paraId="4DA70715" w14:textId="77777777" w:rsidR="005864B6" w:rsidRPr="003E7965" w:rsidRDefault="005864B6" w:rsidP="005864B6">
      <w:pPr>
        <w:shd w:val="clear" w:color="auto" w:fill="FFFFFF"/>
        <w:rPr>
          <w:rFonts w:ascii="yandex-sans" w:hAnsi="yandex-sans"/>
          <w:color w:val="000000"/>
          <w:sz w:val="23"/>
          <w:szCs w:val="23"/>
        </w:rPr>
      </w:pPr>
      <w:r w:rsidRPr="003E7965">
        <w:rPr>
          <w:rFonts w:ascii="yandex-sans" w:hAnsi="yandex-sans"/>
          <w:color w:val="000000"/>
          <w:sz w:val="23"/>
          <w:szCs w:val="23"/>
        </w:rPr>
        <w:t>1.10</w:t>
      </w:r>
      <w:proofErr w:type="gramStart"/>
      <w:r w:rsidRPr="003E7965">
        <w:rPr>
          <w:rFonts w:ascii="yandex-sans" w:hAnsi="yandex-sans"/>
          <w:color w:val="000000"/>
          <w:sz w:val="23"/>
          <w:szCs w:val="23"/>
        </w:rPr>
        <w:t>« Бубенчики</w:t>
      </w:r>
      <w:proofErr w:type="gramEnd"/>
      <w:r w:rsidRPr="003E7965">
        <w:rPr>
          <w:rFonts w:ascii="yandex-sans" w:hAnsi="yandex-sans"/>
          <w:color w:val="000000"/>
          <w:sz w:val="23"/>
          <w:szCs w:val="23"/>
        </w:rPr>
        <w:t>»</w:t>
      </w:r>
      <w:r>
        <w:rPr>
          <w:rFonts w:ascii="yandex-sans" w:hAnsi="yandex-sans"/>
          <w:color w:val="000000"/>
          <w:sz w:val="23"/>
          <w:szCs w:val="23"/>
        </w:rPr>
        <w:t xml:space="preserve"> </w:t>
      </w:r>
      <w:r w:rsidRPr="003E7965">
        <w:rPr>
          <w:rFonts w:ascii="yandex-sans" w:hAnsi="yandex-sans"/>
          <w:color w:val="000000"/>
          <w:sz w:val="23"/>
          <w:szCs w:val="23"/>
        </w:rPr>
        <w:t>Цель: формировать умение удерживать позу общего расслабления.</w:t>
      </w:r>
    </w:p>
    <w:p w14:paraId="1BC7927D" w14:textId="77777777" w:rsidR="005864B6" w:rsidRPr="003E7965" w:rsidRDefault="005864B6" w:rsidP="005864B6">
      <w:pPr>
        <w:shd w:val="clear" w:color="auto" w:fill="FFFFFF"/>
        <w:rPr>
          <w:rFonts w:ascii="yandex-sans" w:hAnsi="yandex-sans"/>
          <w:color w:val="000000"/>
          <w:sz w:val="23"/>
          <w:szCs w:val="23"/>
        </w:rPr>
      </w:pPr>
      <w:r w:rsidRPr="003E7965">
        <w:rPr>
          <w:rFonts w:ascii="yandex-sans" w:hAnsi="yandex-sans"/>
          <w:color w:val="000000"/>
          <w:sz w:val="23"/>
          <w:szCs w:val="23"/>
        </w:rPr>
        <w:t xml:space="preserve">1.11 </w:t>
      </w:r>
      <w:proofErr w:type="gramStart"/>
      <w:r w:rsidRPr="003E7965">
        <w:rPr>
          <w:rFonts w:ascii="yandex-sans" w:hAnsi="yandex-sans"/>
          <w:color w:val="000000"/>
          <w:sz w:val="23"/>
          <w:szCs w:val="23"/>
        </w:rPr>
        <w:t>« Прищуривание</w:t>
      </w:r>
      <w:proofErr w:type="gramEnd"/>
      <w:r w:rsidRPr="003E7965">
        <w:rPr>
          <w:rFonts w:ascii="yandex-sans" w:hAnsi="yandex-sans"/>
          <w:color w:val="000000"/>
          <w:sz w:val="23"/>
          <w:szCs w:val="23"/>
        </w:rPr>
        <w:t>»</w:t>
      </w:r>
      <w:r>
        <w:rPr>
          <w:rFonts w:ascii="yandex-sans" w:hAnsi="yandex-sans"/>
          <w:color w:val="000000"/>
          <w:sz w:val="23"/>
          <w:szCs w:val="23"/>
        </w:rPr>
        <w:t xml:space="preserve"> </w:t>
      </w:r>
      <w:r w:rsidRPr="003E7965">
        <w:rPr>
          <w:rFonts w:ascii="yandex-sans" w:hAnsi="yandex-sans"/>
          <w:color w:val="000000"/>
          <w:sz w:val="23"/>
          <w:szCs w:val="23"/>
        </w:rPr>
        <w:t>Цель: формировать умение расслаблять и напрягать мышцы век.</w:t>
      </w:r>
    </w:p>
    <w:p w14:paraId="524B816D" w14:textId="77777777" w:rsidR="005864B6" w:rsidRPr="003E7965" w:rsidRDefault="005864B6" w:rsidP="005864B6">
      <w:pPr>
        <w:shd w:val="clear" w:color="auto" w:fill="FFFFFF"/>
        <w:rPr>
          <w:rFonts w:ascii="yandex-sans" w:hAnsi="yandex-sans"/>
          <w:color w:val="000000"/>
          <w:sz w:val="23"/>
          <w:szCs w:val="23"/>
        </w:rPr>
      </w:pPr>
      <w:r w:rsidRPr="003E7965">
        <w:rPr>
          <w:rFonts w:ascii="yandex-sans" w:hAnsi="yandex-sans"/>
          <w:color w:val="000000"/>
          <w:sz w:val="23"/>
          <w:szCs w:val="23"/>
        </w:rPr>
        <w:t xml:space="preserve">1.12 </w:t>
      </w:r>
      <w:proofErr w:type="gramStart"/>
      <w:r w:rsidRPr="003E7965">
        <w:rPr>
          <w:rFonts w:ascii="yandex-sans" w:hAnsi="yandex-sans"/>
          <w:color w:val="000000"/>
          <w:sz w:val="23"/>
          <w:szCs w:val="23"/>
        </w:rPr>
        <w:t>« Летний</w:t>
      </w:r>
      <w:proofErr w:type="gramEnd"/>
      <w:r w:rsidRPr="003E7965">
        <w:rPr>
          <w:rFonts w:ascii="yandex-sans" w:hAnsi="yandex-sans"/>
          <w:color w:val="000000"/>
          <w:sz w:val="23"/>
          <w:szCs w:val="23"/>
        </w:rPr>
        <w:t xml:space="preserve"> денек»</w:t>
      </w:r>
      <w:r>
        <w:rPr>
          <w:rFonts w:ascii="yandex-sans" w:hAnsi="yandex-sans"/>
          <w:color w:val="000000"/>
          <w:sz w:val="23"/>
          <w:szCs w:val="23"/>
        </w:rPr>
        <w:t xml:space="preserve"> </w:t>
      </w:r>
      <w:r w:rsidRPr="003E7965">
        <w:rPr>
          <w:rFonts w:ascii="yandex-sans" w:hAnsi="yandex-sans"/>
          <w:color w:val="000000"/>
          <w:sz w:val="23"/>
          <w:szCs w:val="23"/>
        </w:rPr>
        <w:t>Цель: формировать умение удерживать позу общего расслабления.</w:t>
      </w:r>
    </w:p>
    <w:p w14:paraId="35B11F65" w14:textId="77777777" w:rsidR="005864B6" w:rsidRPr="003E7965" w:rsidRDefault="005864B6" w:rsidP="005864B6">
      <w:pPr>
        <w:shd w:val="clear" w:color="auto" w:fill="FFFFFF"/>
        <w:rPr>
          <w:rFonts w:ascii="yandex-sans" w:hAnsi="yandex-sans"/>
          <w:color w:val="000000"/>
          <w:sz w:val="23"/>
          <w:szCs w:val="23"/>
        </w:rPr>
      </w:pPr>
      <w:r w:rsidRPr="003E7965">
        <w:rPr>
          <w:rFonts w:ascii="yandex-sans" w:hAnsi="yandex-sans"/>
          <w:color w:val="000000"/>
          <w:sz w:val="23"/>
          <w:szCs w:val="23"/>
        </w:rPr>
        <w:t xml:space="preserve">1.13 </w:t>
      </w:r>
      <w:proofErr w:type="gramStart"/>
      <w:r w:rsidRPr="003E7965">
        <w:rPr>
          <w:rFonts w:ascii="yandex-sans" w:hAnsi="yandex-sans"/>
          <w:color w:val="000000"/>
          <w:sz w:val="23"/>
          <w:szCs w:val="23"/>
        </w:rPr>
        <w:t>« Веселый</w:t>
      </w:r>
      <w:proofErr w:type="gramEnd"/>
      <w:r w:rsidRPr="003E7965">
        <w:rPr>
          <w:rFonts w:ascii="yandex-sans" w:hAnsi="yandex-sans"/>
          <w:color w:val="000000"/>
          <w:sz w:val="23"/>
          <w:szCs w:val="23"/>
        </w:rPr>
        <w:t xml:space="preserve"> и грустный»</w:t>
      </w:r>
      <w:r>
        <w:rPr>
          <w:rFonts w:ascii="yandex-sans" w:hAnsi="yandex-sans"/>
          <w:color w:val="000000"/>
          <w:sz w:val="23"/>
          <w:szCs w:val="23"/>
        </w:rPr>
        <w:t xml:space="preserve"> </w:t>
      </w:r>
      <w:r w:rsidRPr="003E7965">
        <w:rPr>
          <w:rFonts w:ascii="yandex-sans" w:hAnsi="yandex-sans"/>
          <w:color w:val="000000"/>
          <w:sz w:val="23"/>
          <w:szCs w:val="23"/>
        </w:rPr>
        <w:t>Цель: формировать умение напрягать и расслаблять мышцы лица.</w:t>
      </w:r>
    </w:p>
    <w:p w14:paraId="670E35A3" w14:textId="77777777" w:rsidR="005864B6" w:rsidRPr="003E7965" w:rsidRDefault="005864B6" w:rsidP="005864B6">
      <w:pPr>
        <w:shd w:val="clear" w:color="auto" w:fill="FFFFFF"/>
        <w:rPr>
          <w:rFonts w:ascii="yandex-sans" w:hAnsi="yandex-sans"/>
          <w:color w:val="000000"/>
          <w:sz w:val="23"/>
          <w:szCs w:val="23"/>
        </w:rPr>
      </w:pPr>
      <w:r w:rsidRPr="003E7965">
        <w:rPr>
          <w:rFonts w:ascii="yandex-sans" w:hAnsi="yandex-sans"/>
          <w:color w:val="000000"/>
          <w:sz w:val="23"/>
          <w:szCs w:val="23"/>
        </w:rPr>
        <w:t>1.14 «Замедленное движение»</w:t>
      </w:r>
      <w:r>
        <w:rPr>
          <w:rFonts w:ascii="yandex-sans" w:hAnsi="yandex-sans"/>
          <w:color w:val="000000"/>
          <w:sz w:val="23"/>
          <w:szCs w:val="23"/>
        </w:rPr>
        <w:t xml:space="preserve"> </w:t>
      </w:r>
      <w:r w:rsidRPr="003E7965">
        <w:rPr>
          <w:rFonts w:ascii="yandex-sans" w:hAnsi="yandex-sans"/>
          <w:color w:val="000000"/>
          <w:sz w:val="23"/>
          <w:szCs w:val="23"/>
        </w:rPr>
        <w:t>формировать умение удерживать позу общего расслабления.</w:t>
      </w:r>
    </w:p>
    <w:p w14:paraId="272CA727" w14:textId="77777777" w:rsidR="005864B6" w:rsidRPr="003E7965" w:rsidRDefault="005864B6" w:rsidP="005864B6">
      <w:pPr>
        <w:shd w:val="clear" w:color="auto" w:fill="FFFFFF"/>
        <w:rPr>
          <w:rFonts w:ascii="yandex-sans" w:hAnsi="yandex-sans"/>
          <w:color w:val="000000"/>
          <w:sz w:val="23"/>
          <w:szCs w:val="23"/>
        </w:rPr>
      </w:pPr>
      <w:r w:rsidRPr="003E7965">
        <w:rPr>
          <w:rFonts w:ascii="yandex-sans" w:hAnsi="yandex-sans"/>
          <w:color w:val="000000"/>
          <w:sz w:val="23"/>
          <w:szCs w:val="23"/>
        </w:rPr>
        <w:t>1.15</w:t>
      </w:r>
      <w:proofErr w:type="gramStart"/>
      <w:r w:rsidRPr="003E7965">
        <w:rPr>
          <w:rFonts w:ascii="yandex-sans" w:hAnsi="yandex-sans"/>
          <w:color w:val="000000"/>
          <w:sz w:val="23"/>
          <w:szCs w:val="23"/>
        </w:rPr>
        <w:t>« Влево</w:t>
      </w:r>
      <w:proofErr w:type="gramEnd"/>
      <w:r w:rsidRPr="003E7965">
        <w:rPr>
          <w:rFonts w:ascii="yandex-sans" w:hAnsi="yandex-sans"/>
          <w:color w:val="000000"/>
          <w:sz w:val="23"/>
          <w:szCs w:val="23"/>
        </w:rPr>
        <w:t xml:space="preserve"> вправо»</w:t>
      </w:r>
      <w:r>
        <w:rPr>
          <w:rFonts w:ascii="yandex-sans" w:hAnsi="yandex-sans"/>
          <w:color w:val="000000"/>
          <w:sz w:val="23"/>
          <w:szCs w:val="23"/>
        </w:rPr>
        <w:t xml:space="preserve"> </w:t>
      </w:r>
      <w:r w:rsidRPr="003E7965">
        <w:rPr>
          <w:rFonts w:ascii="yandex-sans" w:hAnsi="yandex-sans"/>
          <w:color w:val="000000"/>
          <w:sz w:val="23"/>
          <w:szCs w:val="23"/>
        </w:rPr>
        <w:t>форм</w:t>
      </w:r>
      <w:r>
        <w:rPr>
          <w:rFonts w:ascii="yandex-sans" w:hAnsi="yandex-sans"/>
          <w:color w:val="000000"/>
          <w:sz w:val="23"/>
          <w:szCs w:val="23"/>
        </w:rPr>
        <w:t>-</w:t>
      </w:r>
      <w:proofErr w:type="spellStart"/>
      <w:r w:rsidRPr="003E7965">
        <w:rPr>
          <w:rFonts w:ascii="yandex-sans" w:hAnsi="yandex-sans"/>
          <w:color w:val="000000"/>
          <w:sz w:val="23"/>
          <w:szCs w:val="23"/>
        </w:rPr>
        <w:t>ть</w:t>
      </w:r>
      <w:proofErr w:type="spellEnd"/>
      <w:r w:rsidRPr="003E7965">
        <w:rPr>
          <w:rFonts w:ascii="yandex-sans" w:hAnsi="yandex-sans"/>
          <w:color w:val="000000"/>
          <w:sz w:val="23"/>
          <w:szCs w:val="23"/>
        </w:rPr>
        <w:t xml:space="preserve"> умение самостоятельно напрягать и расслаблять мышцы губ.</w:t>
      </w:r>
    </w:p>
    <w:p w14:paraId="77153D16" w14:textId="77777777" w:rsidR="005864B6" w:rsidRPr="003E7965" w:rsidRDefault="005864B6" w:rsidP="005864B6">
      <w:pPr>
        <w:shd w:val="clear" w:color="auto" w:fill="FFFFFF"/>
        <w:rPr>
          <w:rFonts w:ascii="yandex-sans" w:hAnsi="yandex-sans"/>
          <w:color w:val="000000"/>
          <w:sz w:val="23"/>
          <w:szCs w:val="23"/>
        </w:rPr>
      </w:pPr>
      <w:r w:rsidRPr="003E7965">
        <w:rPr>
          <w:rFonts w:ascii="yandex-sans" w:hAnsi="yandex-sans"/>
          <w:color w:val="000000"/>
          <w:sz w:val="23"/>
          <w:szCs w:val="23"/>
        </w:rPr>
        <w:t>1.16</w:t>
      </w:r>
      <w:proofErr w:type="gramStart"/>
      <w:r w:rsidRPr="003E7965">
        <w:rPr>
          <w:rFonts w:ascii="yandex-sans" w:hAnsi="yandex-sans"/>
          <w:color w:val="000000"/>
          <w:sz w:val="23"/>
          <w:szCs w:val="23"/>
        </w:rPr>
        <w:t>« Тишина</w:t>
      </w:r>
      <w:proofErr w:type="gramEnd"/>
      <w:r w:rsidRPr="003E7965">
        <w:rPr>
          <w:rFonts w:ascii="yandex-sans" w:hAnsi="yandex-sans"/>
          <w:color w:val="000000"/>
          <w:sz w:val="23"/>
          <w:szCs w:val="23"/>
        </w:rPr>
        <w:t>»</w:t>
      </w:r>
      <w:r>
        <w:rPr>
          <w:rFonts w:ascii="yandex-sans" w:hAnsi="yandex-sans"/>
          <w:color w:val="000000"/>
          <w:sz w:val="23"/>
          <w:szCs w:val="23"/>
        </w:rPr>
        <w:t xml:space="preserve"> </w:t>
      </w:r>
      <w:r w:rsidRPr="003E7965">
        <w:rPr>
          <w:rFonts w:ascii="yandex-sans" w:hAnsi="yandex-sans"/>
          <w:color w:val="000000"/>
          <w:sz w:val="23"/>
          <w:szCs w:val="23"/>
        </w:rPr>
        <w:t>Цель: формировать умение удерживать позу общего расслабления.</w:t>
      </w:r>
    </w:p>
    <w:p w14:paraId="04D55E7F" w14:textId="77777777" w:rsidR="005864B6" w:rsidRPr="003E7965" w:rsidRDefault="005864B6" w:rsidP="005864B6">
      <w:pPr>
        <w:shd w:val="clear" w:color="auto" w:fill="FFFFFF"/>
        <w:rPr>
          <w:rFonts w:ascii="yandex-sans" w:hAnsi="yandex-sans"/>
          <w:color w:val="000000"/>
          <w:sz w:val="23"/>
          <w:szCs w:val="23"/>
        </w:rPr>
      </w:pPr>
      <w:r w:rsidRPr="003E7965">
        <w:rPr>
          <w:rFonts w:ascii="yandex-sans" w:hAnsi="yandex-sans"/>
          <w:color w:val="000000"/>
          <w:sz w:val="23"/>
          <w:szCs w:val="23"/>
        </w:rPr>
        <w:t xml:space="preserve">1.17 </w:t>
      </w:r>
      <w:proofErr w:type="gramStart"/>
      <w:r w:rsidRPr="003E7965">
        <w:rPr>
          <w:rFonts w:ascii="yandex-sans" w:hAnsi="yandex-sans"/>
          <w:color w:val="000000"/>
          <w:sz w:val="23"/>
          <w:szCs w:val="23"/>
        </w:rPr>
        <w:t>« Зайчик</w:t>
      </w:r>
      <w:proofErr w:type="gramEnd"/>
      <w:r w:rsidRPr="003E7965">
        <w:rPr>
          <w:rFonts w:ascii="yandex-sans" w:hAnsi="yandex-sans"/>
          <w:color w:val="000000"/>
          <w:sz w:val="23"/>
          <w:szCs w:val="23"/>
        </w:rPr>
        <w:t>, лягушка»</w:t>
      </w:r>
      <w:r>
        <w:rPr>
          <w:rFonts w:ascii="yandex-sans" w:hAnsi="yandex-sans"/>
          <w:color w:val="000000"/>
          <w:sz w:val="23"/>
          <w:szCs w:val="23"/>
        </w:rPr>
        <w:t xml:space="preserve"> </w:t>
      </w:r>
      <w:r w:rsidRPr="003E7965">
        <w:rPr>
          <w:rFonts w:ascii="yandex-sans" w:hAnsi="yandex-sans"/>
          <w:color w:val="000000"/>
          <w:sz w:val="23"/>
          <w:szCs w:val="23"/>
        </w:rPr>
        <w:t>Цель: отрабатывать движение нижней и верхней губ вверх и на место.</w:t>
      </w:r>
    </w:p>
    <w:p w14:paraId="0896D806" w14:textId="77777777" w:rsidR="005864B6" w:rsidRPr="003E7965" w:rsidRDefault="005864B6" w:rsidP="005864B6">
      <w:pPr>
        <w:shd w:val="clear" w:color="auto" w:fill="FFFFFF"/>
        <w:rPr>
          <w:rFonts w:ascii="yandex-sans" w:hAnsi="yandex-sans"/>
          <w:color w:val="000000"/>
          <w:sz w:val="23"/>
          <w:szCs w:val="23"/>
        </w:rPr>
      </w:pPr>
      <w:r w:rsidRPr="003E7965">
        <w:rPr>
          <w:rFonts w:ascii="yandex-sans" w:hAnsi="yandex-sans"/>
          <w:color w:val="000000"/>
          <w:sz w:val="23"/>
          <w:szCs w:val="23"/>
        </w:rPr>
        <w:t xml:space="preserve">1.18 </w:t>
      </w:r>
      <w:proofErr w:type="gramStart"/>
      <w:r w:rsidRPr="003E7965">
        <w:rPr>
          <w:rFonts w:ascii="yandex-sans" w:hAnsi="yandex-sans"/>
          <w:color w:val="000000"/>
          <w:sz w:val="23"/>
          <w:szCs w:val="23"/>
        </w:rPr>
        <w:t>« Любопытная</w:t>
      </w:r>
      <w:proofErr w:type="gramEnd"/>
      <w:r w:rsidRPr="003E7965">
        <w:rPr>
          <w:rFonts w:ascii="yandex-sans" w:hAnsi="yandex-sans"/>
          <w:color w:val="000000"/>
          <w:sz w:val="23"/>
          <w:szCs w:val="23"/>
        </w:rPr>
        <w:t xml:space="preserve"> варвара»</w:t>
      </w:r>
      <w:r>
        <w:rPr>
          <w:rFonts w:ascii="yandex-sans" w:hAnsi="yandex-sans"/>
          <w:color w:val="000000"/>
          <w:sz w:val="23"/>
          <w:szCs w:val="23"/>
        </w:rPr>
        <w:t xml:space="preserve"> </w:t>
      </w:r>
      <w:r w:rsidRPr="003E7965">
        <w:rPr>
          <w:rFonts w:ascii="yandex-sans" w:hAnsi="yandex-sans"/>
          <w:color w:val="000000"/>
          <w:sz w:val="23"/>
          <w:szCs w:val="23"/>
        </w:rPr>
        <w:t>Цель: формировать умение напрягать и расслаблять мышцы шеи.</w:t>
      </w:r>
    </w:p>
    <w:p w14:paraId="1DEA2643" w14:textId="77777777" w:rsidR="005864B6" w:rsidRPr="003E7965" w:rsidRDefault="005864B6" w:rsidP="005864B6">
      <w:pPr>
        <w:shd w:val="clear" w:color="auto" w:fill="FFFFFF"/>
        <w:rPr>
          <w:rFonts w:ascii="yandex-sans" w:hAnsi="yandex-sans"/>
          <w:color w:val="000000"/>
          <w:sz w:val="23"/>
          <w:szCs w:val="23"/>
        </w:rPr>
      </w:pPr>
      <w:r w:rsidRPr="003E7965">
        <w:rPr>
          <w:rFonts w:ascii="yandex-sans" w:hAnsi="yandex-sans"/>
          <w:color w:val="000000"/>
          <w:sz w:val="23"/>
          <w:szCs w:val="23"/>
        </w:rPr>
        <w:t xml:space="preserve">1.19 </w:t>
      </w:r>
      <w:proofErr w:type="gramStart"/>
      <w:r w:rsidRPr="003E7965">
        <w:rPr>
          <w:rFonts w:ascii="yandex-sans" w:hAnsi="yandex-sans"/>
          <w:color w:val="000000"/>
          <w:sz w:val="23"/>
          <w:szCs w:val="23"/>
        </w:rPr>
        <w:t>« Маятник</w:t>
      </w:r>
      <w:proofErr w:type="gramEnd"/>
      <w:r w:rsidRPr="003E7965">
        <w:rPr>
          <w:rFonts w:ascii="yandex-sans" w:hAnsi="yandex-sans"/>
          <w:color w:val="000000"/>
          <w:sz w:val="23"/>
          <w:szCs w:val="23"/>
        </w:rPr>
        <w:t>»</w:t>
      </w:r>
      <w:r>
        <w:rPr>
          <w:rFonts w:ascii="yandex-sans" w:hAnsi="yandex-sans"/>
          <w:color w:val="000000"/>
          <w:sz w:val="23"/>
          <w:szCs w:val="23"/>
        </w:rPr>
        <w:t xml:space="preserve"> </w:t>
      </w:r>
      <w:r w:rsidRPr="003E7965">
        <w:rPr>
          <w:rFonts w:ascii="yandex-sans" w:hAnsi="yandex-sans"/>
          <w:color w:val="000000"/>
          <w:sz w:val="23"/>
          <w:szCs w:val="23"/>
        </w:rPr>
        <w:t>Цель: формировать умение напрягать и расслаблять мышцы шеи.</w:t>
      </w:r>
    </w:p>
    <w:p w14:paraId="3ACAA824" w14:textId="77777777" w:rsidR="005864B6" w:rsidRPr="003E7965" w:rsidRDefault="005864B6" w:rsidP="005864B6">
      <w:pPr>
        <w:shd w:val="clear" w:color="auto" w:fill="FFFFFF"/>
        <w:rPr>
          <w:rFonts w:ascii="yandex-sans" w:hAnsi="yandex-sans"/>
          <w:color w:val="000000"/>
          <w:sz w:val="23"/>
          <w:szCs w:val="23"/>
        </w:rPr>
      </w:pPr>
      <w:r w:rsidRPr="003E7965">
        <w:rPr>
          <w:rFonts w:ascii="yandex-sans" w:hAnsi="yandex-sans"/>
          <w:color w:val="000000"/>
          <w:sz w:val="23"/>
          <w:szCs w:val="23"/>
        </w:rPr>
        <w:t>1.2</w:t>
      </w:r>
      <w:r>
        <w:rPr>
          <w:rFonts w:ascii="yandex-sans" w:hAnsi="yandex-sans"/>
          <w:color w:val="000000"/>
          <w:sz w:val="23"/>
          <w:szCs w:val="23"/>
        </w:rPr>
        <w:t>0</w:t>
      </w:r>
      <w:r w:rsidRPr="003E7965">
        <w:rPr>
          <w:rFonts w:ascii="yandex-sans" w:hAnsi="yandex-sans"/>
          <w:color w:val="000000"/>
          <w:sz w:val="23"/>
          <w:szCs w:val="23"/>
        </w:rPr>
        <w:t xml:space="preserve"> </w:t>
      </w:r>
      <w:proofErr w:type="gramStart"/>
      <w:r w:rsidRPr="003E7965">
        <w:rPr>
          <w:rFonts w:ascii="yandex-sans" w:hAnsi="yandex-sans"/>
          <w:color w:val="000000"/>
          <w:sz w:val="23"/>
          <w:szCs w:val="23"/>
        </w:rPr>
        <w:t>« Эмоции</w:t>
      </w:r>
      <w:proofErr w:type="gramEnd"/>
      <w:r w:rsidRPr="003E7965">
        <w:rPr>
          <w:rFonts w:ascii="yandex-sans" w:hAnsi="yandex-sans"/>
          <w:color w:val="000000"/>
          <w:sz w:val="23"/>
          <w:szCs w:val="23"/>
        </w:rPr>
        <w:t>»</w:t>
      </w:r>
      <w:r>
        <w:rPr>
          <w:rFonts w:ascii="yandex-sans" w:hAnsi="yandex-sans"/>
          <w:color w:val="000000"/>
          <w:sz w:val="23"/>
          <w:szCs w:val="23"/>
        </w:rPr>
        <w:t xml:space="preserve"> </w:t>
      </w:r>
      <w:r w:rsidRPr="003E7965">
        <w:rPr>
          <w:rFonts w:ascii="yandex-sans" w:hAnsi="yandex-sans"/>
          <w:color w:val="000000"/>
          <w:sz w:val="23"/>
          <w:szCs w:val="23"/>
        </w:rPr>
        <w:t>Цель: формировать умение напрягать и расслаблять мышцы лица.</w:t>
      </w:r>
    </w:p>
    <w:p w14:paraId="0BA131B7" w14:textId="77777777" w:rsidR="005864B6" w:rsidRPr="003E7965" w:rsidRDefault="005864B6" w:rsidP="005864B6">
      <w:pPr>
        <w:shd w:val="clear" w:color="auto" w:fill="FFFFFF"/>
        <w:rPr>
          <w:rFonts w:ascii="yandex-sans" w:hAnsi="yandex-sans"/>
          <w:color w:val="000000"/>
          <w:sz w:val="23"/>
          <w:szCs w:val="23"/>
        </w:rPr>
      </w:pPr>
      <w:r w:rsidRPr="003E7965">
        <w:rPr>
          <w:rFonts w:ascii="yandex-sans" w:hAnsi="yandex-sans"/>
          <w:color w:val="000000"/>
          <w:sz w:val="23"/>
          <w:szCs w:val="23"/>
        </w:rPr>
        <w:t xml:space="preserve">1.21 </w:t>
      </w:r>
      <w:proofErr w:type="gramStart"/>
      <w:r w:rsidRPr="003E7965">
        <w:rPr>
          <w:rFonts w:ascii="yandex-sans" w:hAnsi="yandex-sans"/>
          <w:color w:val="000000"/>
          <w:sz w:val="23"/>
          <w:szCs w:val="23"/>
        </w:rPr>
        <w:t>« Незнайка</w:t>
      </w:r>
      <w:proofErr w:type="gramEnd"/>
      <w:r w:rsidRPr="003E7965">
        <w:rPr>
          <w:rFonts w:ascii="yandex-sans" w:hAnsi="yandex-sans"/>
          <w:color w:val="000000"/>
          <w:sz w:val="23"/>
          <w:szCs w:val="23"/>
        </w:rPr>
        <w:t>»</w:t>
      </w:r>
      <w:r>
        <w:rPr>
          <w:rFonts w:ascii="yandex-sans" w:hAnsi="yandex-sans"/>
          <w:color w:val="000000"/>
          <w:sz w:val="23"/>
          <w:szCs w:val="23"/>
        </w:rPr>
        <w:t xml:space="preserve"> </w:t>
      </w:r>
      <w:r w:rsidRPr="003E7965">
        <w:rPr>
          <w:rFonts w:ascii="yandex-sans" w:hAnsi="yandex-sans"/>
          <w:color w:val="000000"/>
          <w:sz w:val="23"/>
          <w:szCs w:val="23"/>
        </w:rPr>
        <w:t>Цель: формировать умение напрягать и расслаблять мышц плеч.</w:t>
      </w:r>
    </w:p>
    <w:p w14:paraId="41FCFBA4" w14:textId="77777777" w:rsidR="005864B6" w:rsidRPr="003E7965" w:rsidRDefault="005864B6" w:rsidP="005864B6">
      <w:pPr>
        <w:shd w:val="clear" w:color="auto" w:fill="FFFFFF"/>
        <w:rPr>
          <w:rFonts w:ascii="yandex-sans" w:hAnsi="yandex-sans"/>
          <w:color w:val="000000"/>
          <w:sz w:val="23"/>
          <w:szCs w:val="23"/>
        </w:rPr>
      </w:pPr>
      <w:r w:rsidRPr="003E7965">
        <w:rPr>
          <w:rFonts w:ascii="yandex-sans" w:hAnsi="yandex-sans"/>
          <w:color w:val="000000"/>
          <w:sz w:val="23"/>
          <w:szCs w:val="23"/>
        </w:rPr>
        <w:t xml:space="preserve">1.22 </w:t>
      </w:r>
      <w:proofErr w:type="gramStart"/>
      <w:r w:rsidRPr="003E7965">
        <w:rPr>
          <w:rFonts w:ascii="yandex-sans" w:hAnsi="yandex-sans"/>
          <w:color w:val="000000"/>
          <w:sz w:val="23"/>
          <w:szCs w:val="23"/>
        </w:rPr>
        <w:t>« Палуба</w:t>
      </w:r>
      <w:proofErr w:type="gramEnd"/>
      <w:r w:rsidRPr="003E7965">
        <w:rPr>
          <w:rFonts w:ascii="yandex-sans" w:hAnsi="yandex-sans"/>
          <w:color w:val="000000"/>
          <w:sz w:val="23"/>
          <w:szCs w:val="23"/>
        </w:rPr>
        <w:t>»</w:t>
      </w:r>
      <w:r>
        <w:rPr>
          <w:rFonts w:ascii="yandex-sans" w:hAnsi="yandex-sans"/>
          <w:color w:val="000000"/>
          <w:sz w:val="23"/>
          <w:szCs w:val="23"/>
        </w:rPr>
        <w:t xml:space="preserve"> </w:t>
      </w:r>
      <w:r w:rsidRPr="003E7965">
        <w:rPr>
          <w:rFonts w:ascii="yandex-sans" w:hAnsi="yandex-sans"/>
          <w:color w:val="000000"/>
          <w:sz w:val="23"/>
          <w:szCs w:val="23"/>
        </w:rPr>
        <w:t>Цель: формировать умение напрягать и расслаблять мышцы ног.</w:t>
      </w:r>
    </w:p>
    <w:p w14:paraId="214EAB54" w14:textId="77777777" w:rsidR="005864B6" w:rsidRPr="006507E6" w:rsidRDefault="005864B6" w:rsidP="005864B6">
      <w:pPr>
        <w:jc w:val="center"/>
        <w:rPr>
          <w:b/>
          <w:bCs/>
          <w:color w:val="000000"/>
          <w:sz w:val="22"/>
          <w:szCs w:val="22"/>
        </w:rPr>
      </w:pPr>
      <w:r w:rsidRPr="006507E6">
        <w:rPr>
          <w:b/>
          <w:bCs/>
          <w:color w:val="000000"/>
          <w:sz w:val="22"/>
          <w:szCs w:val="22"/>
        </w:rPr>
        <w:t>«РАЗВИТИЕ АРТИКУЛЯЦИОННОЙ МОТОРИКИ»</w:t>
      </w:r>
    </w:p>
    <w:p w14:paraId="620F8CCE" w14:textId="77777777" w:rsidR="005864B6" w:rsidRPr="006507E6" w:rsidRDefault="005864B6" w:rsidP="005864B6">
      <w:pPr>
        <w:jc w:val="center"/>
        <w:rPr>
          <w:b/>
          <w:bCs/>
          <w:color w:val="000000"/>
          <w:sz w:val="22"/>
          <w:szCs w:val="22"/>
        </w:rPr>
      </w:pPr>
      <w:r w:rsidRPr="006507E6">
        <w:rPr>
          <w:b/>
          <w:bCs/>
          <w:color w:val="000000"/>
          <w:sz w:val="22"/>
          <w:szCs w:val="22"/>
        </w:rPr>
        <w:t>Артикуляционная гимнастика с функциональной нагрузкой</w:t>
      </w:r>
    </w:p>
    <w:p w14:paraId="0999AC22" w14:textId="77777777" w:rsidR="005864B6" w:rsidRPr="006507E6" w:rsidRDefault="005864B6" w:rsidP="005864B6">
      <w:pPr>
        <w:rPr>
          <w:bCs/>
          <w:color w:val="000000"/>
          <w:sz w:val="22"/>
          <w:szCs w:val="22"/>
        </w:rPr>
      </w:pPr>
      <w:r w:rsidRPr="006507E6">
        <w:rPr>
          <w:bCs/>
          <w:color w:val="000000"/>
          <w:sz w:val="22"/>
          <w:szCs w:val="22"/>
        </w:rPr>
        <w:t>Комплекс для свистящих – «забор – окно – мост-забор – холодный ветерок»</w:t>
      </w:r>
    </w:p>
    <w:p w14:paraId="676D3A0A" w14:textId="77777777" w:rsidR="005864B6" w:rsidRPr="006507E6" w:rsidRDefault="005864B6" w:rsidP="005864B6">
      <w:pPr>
        <w:rPr>
          <w:bCs/>
          <w:color w:val="000000"/>
          <w:sz w:val="22"/>
          <w:szCs w:val="22"/>
        </w:rPr>
      </w:pPr>
      <w:r w:rsidRPr="006507E6">
        <w:rPr>
          <w:bCs/>
          <w:color w:val="000000"/>
          <w:sz w:val="22"/>
          <w:szCs w:val="22"/>
        </w:rPr>
        <w:t xml:space="preserve">Комплекс для шипящих – «забор-окно-мост-лопата – лопата копает – вкусное варенье – фокус тёплый ветер»  </w:t>
      </w:r>
    </w:p>
    <w:p w14:paraId="6458797B" w14:textId="77777777" w:rsidR="005864B6" w:rsidRPr="006507E6" w:rsidRDefault="005864B6" w:rsidP="005864B6">
      <w:pPr>
        <w:rPr>
          <w:bCs/>
          <w:color w:val="000000"/>
          <w:sz w:val="22"/>
          <w:szCs w:val="22"/>
        </w:rPr>
      </w:pPr>
      <w:r w:rsidRPr="006507E6">
        <w:rPr>
          <w:bCs/>
          <w:color w:val="000000"/>
          <w:sz w:val="22"/>
          <w:szCs w:val="22"/>
        </w:rPr>
        <w:t>Комплекс упражнений для «р»</w:t>
      </w:r>
      <w:r w:rsidRPr="006507E6">
        <w:rPr>
          <w:b/>
          <w:bCs/>
          <w:color w:val="000000"/>
          <w:sz w:val="22"/>
          <w:szCs w:val="22"/>
        </w:rPr>
        <w:t xml:space="preserve"> - «</w:t>
      </w:r>
      <w:r w:rsidRPr="006507E6">
        <w:rPr>
          <w:bCs/>
          <w:color w:val="000000"/>
          <w:sz w:val="22"/>
          <w:szCs w:val="22"/>
        </w:rPr>
        <w:t>забор-окно-мост - парус – лошадка цокает - дятел – пулемёт – молоток»</w:t>
      </w:r>
    </w:p>
    <w:p w14:paraId="31395A72" w14:textId="77777777" w:rsidR="005864B6" w:rsidRPr="006507E6" w:rsidRDefault="005864B6" w:rsidP="005864B6">
      <w:pPr>
        <w:rPr>
          <w:b/>
          <w:bCs/>
          <w:color w:val="000000"/>
          <w:sz w:val="22"/>
          <w:szCs w:val="22"/>
        </w:rPr>
      </w:pPr>
      <w:r w:rsidRPr="006507E6">
        <w:rPr>
          <w:bCs/>
          <w:color w:val="000000"/>
          <w:sz w:val="22"/>
          <w:szCs w:val="22"/>
        </w:rPr>
        <w:t>Комплекс упражнений для «л» - «забор - окно-мост - лопата – пароход - пароход гудит»</w:t>
      </w:r>
    </w:p>
    <w:p w14:paraId="004F9D70" w14:textId="77777777" w:rsidR="005864B6" w:rsidRPr="006507E6" w:rsidRDefault="005864B6" w:rsidP="005864B6">
      <w:pPr>
        <w:rPr>
          <w:bCs/>
          <w:color w:val="000000"/>
          <w:sz w:val="22"/>
          <w:szCs w:val="22"/>
        </w:rPr>
      </w:pPr>
      <w:r w:rsidRPr="006507E6">
        <w:rPr>
          <w:bCs/>
          <w:color w:val="000000"/>
          <w:sz w:val="22"/>
          <w:szCs w:val="22"/>
        </w:rPr>
        <w:lastRenderedPageBreak/>
        <w:t>2.1</w:t>
      </w:r>
      <w:proofErr w:type="gramStart"/>
      <w:r w:rsidRPr="006507E6">
        <w:rPr>
          <w:bCs/>
          <w:color w:val="000000"/>
          <w:sz w:val="22"/>
          <w:szCs w:val="22"/>
        </w:rPr>
        <w:t>« Забор</w:t>
      </w:r>
      <w:proofErr w:type="gramEnd"/>
      <w:r w:rsidRPr="006507E6">
        <w:rPr>
          <w:bCs/>
          <w:color w:val="000000"/>
          <w:sz w:val="22"/>
          <w:szCs w:val="22"/>
        </w:rPr>
        <w:t>,  окно»</w:t>
      </w:r>
      <w:r>
        <w:rPr>
          <w:bCs/>
          <w:color w:val="000000"/>
          <w:sz w:val="22"/>
          <w:szCs w:val="22"/>
        </w:rPr>
        <w:t xml:space="preserve"> </w:t>
      </w:r>
      <w:r w:rsidRPr="006507E6">
        <w:rPr>
          <w:bCs/>
          <w:color w:val="000000"/>
          <w:sz w:val="22"/>
          <w:szCs w:val="22"/>
        </w:rPr>
        <w:t>Цель: выработать умение выполнять  статические движения с переключением.</w:t>
      </w:r>
    </w:p>
    <w:p w14:paraId="095772E2" w14:textId="77777777" w:rsidR="005864B6" w:rsidRPr="006507E6" w:rsidRDefault="005864B6" w:rsidP="005864B6">
      <w:pPr>
        <w:rPr>
          <w:bCs/>
          <w:color w:val="000000"/>
          <w:sz w:val="22"/>
          <w:szCs w:val="22"/>
        </w:rPr>
      </w:pPr>
      <w:r w:rsidRPr="006507E6">
        <w:rPr>
          <w:bCs/>
          <w:color w:val="000000"/>
          <w:sz w:val="22"/>
          <w:szCs w:val="22"/>
        </w:rPr>
        <w:t xml:space="preserve">2.2 </w:t>
      </w:r>
      <w:proofErr w:type="gramStart"/>
      <w:r w:rsidRPr="006507E6">
        <w:rPr>
          <w:bCs/>
          <w:color w:val="000000"/>
          <w:sz w:val="22"/>
          <w:szCs w:val="22"/>
        </w:rPr>
        <w:t>« Забор</w:t>
      </w:r>
      <w:proofErr w:type="gramEnd"/>
      <w:r w:rsidRPr="006507E6">
        <w:rPr>
          <w:bCs/>
          <w:color w:val="000000"/>
          <w:sz w:val="22"/>
          <w:szCs w:val="22"/>
        </w:rPr>
        <w:t>, окно, мост»</w:t>
      </w:r>
      <w:r>
        <w:rPr>
          <w:bCs/>
          <w:color w:val="000000"/>
          <w:sz w:val="22"/>
          <w:szCs w:val="22"/>
        </w:rPr>
        <w:t xml:space="preserve"> </w:t>
      </w:r>
      <w:r w:rsidRPr="006507E6">
        <w:rPr>
          <w:bCs/>
          <w:color w:val="000000"/>
          <w:sz w:val="22"/>
          <w:szCs w:val="22"/>
        </w:rPr>
        <w:t>выработать умение выполнять  статические движения с переключением.</w:t>
      </w:r>
    </w:p>
    <w:p w14:paraId="7ADF0D7C" w14:textId="77777777" w:rsidR="005864B6" w:rsidRPr="006507E6" w:rsidRDefault="005864B6" w:rsidP="005864B6">
      <w:pPr>
        <w:rPr>
          <w:bCs/>
          <w:color w:val="000000"/>
          <w:sz w:val="22"/>
          <w:szCs w:val="22"/>
        </w:rPr>
      </w:pPr>
      <w:proofErr w:type="gramStart"/>
      <w:r w:rsidRPr="006507E6">
        <w:rPr>
          <w:bCs/>
          <w:color w:val="000000"/>
          <w:sz w:val="22"/>
          <w:szCs w:val="22"/>
        </w:rPr>
        <w:t>2.3  «</w:t>
      </w:r>
      <w:proofErr w:type="gramEnd"/>
      <w:r w:rsidRPr="006507E6">
        <w:rPr>
          <w:bCs/>
          <w:color w:val="000000"/>
          <w:sz w:val="22"/>
          <w:szCs w:val="22"/>
        </w:rPr>
        <w:t xml:space="preserve"> Лопата , лопата копает»</w:t>
      </w:r>
      <w:r>
        <w:rPr>
          <w:bCs/>
          <w:color w:val="000000"/>
          <w:sz w:val="22"/>
          <w:szCs w:val="22"/>
        </w:rPr>
        <w:t xml:space="preserve"> </w:t>
      </w:r>
      <w:r w:rsidRPr="006507E6">
        <w:rPr>
          <w:bCs/>
          <w:color w:val="000000"/>
          <w:sz w:val="22"/>
          <w:szCs w:val="22"/>
        </w:rPr>
        <w:t>Цель: выработать широкое и спокойное положение языка для подготовке шипящих звуков</w:t>
      </w:r>
    </w:p>
    <w:p w14:paraId="5A153DE7" w14:textId="77777777" w:rsidR="005864B6" w:rsidRPr="006507E6" w:rsidRDefault="005864B6" w:rsidP="005864B6">
      <w:pPr>
        <w:rPr>
          <w:bCs/>
          <w:color w:val="000000"/>
          <w:sz w:val="22"/>
          <w:szCs w:val="22"/>
        </w:rPr>
      </w:pPr>
      <w:r w:rsidRPr="006507E6">
        <w:rPr>
          <w:bCs/>
          <w:color w:val="000000"/>
          <w:sz w:val="22"/>
          <w:szCs w:val="22"/>
        </w:rPr>
        <w:t>2.4</w:t>
      </w:r>
      <w:proofErr w:type="gramStart"/>
      <w:r w:rsidRPr="006507E6">
        <w:rPr>
          <w:bCs/>
          <w:color w:val="000000"/>
          <w:sz w:val="22"/>
          <w:szCs w:val="22"/>
        </w:rPr>
        <w:t>« Вкусное</w:t>
      </w:r>
      <w:proofErr w:type="gramEnd"/>
      <w:r w:rsidRPr="006507E6">
        <w:rPr>
          <w:bCs/>
          <w:color w:val="000000"/>
          <w:sz w:val="22"/>
          <w:szCs w:val="22"/>
        </w:rPr>
        <w:t xml:space="preserve"> варенье»</w:t>
      </w:r>
      <w:r>
        <w:rPr>
          <w:bCs/>
          <w:color w:val="000000"/>
          <w:sz w:val="22"/>
          <w:szCs w:val="22"/>
        </w:rPr>
        <w:t xml:space="preserve"> </w:t>
      </w:r>
      <w:r w:rsidRPr="006507E6">
        <w:rPr>
          <w:bCs/>
          <w:color w:val="000000"/>
          <w:sz w:val="22"/>
          <w:szCs w:val="22"/>
        </w:rPr>
        <w:t>Цель: формировать умение поднимать язык вверх в форме « чашечки», удерживать  язык на верхней губе и выполнять облизывание сверху вниз.</w:t>
      </w:r>
    </w:p>
    <w:p w14:paraId="7BF4BF2D" w14:textId="77777777" w:rsidR="005864B6" w:rsidRPr="003E7965" w:rsidRDefault="005864B6" w:rsidP="005864B6">
      <w:pPr>
        <w:numPr>
          <w:ilvl w:val="1"/>
          <w:numId w:val="56"/>
        </w:numPr>
        <w:rPr>
          <w:bCs/>
          <w:color w:val="000000"/>
          <w:sz w:val="22"/>
          <w:szCs w:val="22"/>
        </w:rPr>
      </w:pPr>
      <w:proofErr w:type="gramStart"/>
      <w:r w:rsidRPr="003E7965">
        <w:rPr>
          <w:bCs/>
          <w:color w:val="000000"/>
          <w:sz w:val="22"/>
          <w:szCs w:val="22"/>
        </w:rPr>
        <w:t>« Фокус</w:t>
      </w:r>
      <w:proofErr w:type="gramEnd"/>
      <w:r w:rsidRPr="003E7965">
        <w:rPr>
          <w:bCs/>
          <w:color w:val="000000"/>
          <w:sz w:val="22"/>
          <w:szCs w:val="22"/>
        </w:rPr>
        <w:t>» Цель:  формировать умение правильно  направлять сильную воздушную струю для шипящих и звука Р.</w:t>
      </w:r>
    </w:p>
    <w:p w14:paraId="77570FA4" w14:textId="77777777" w:rsidR="005864B6" w:rsidRPr="006507E6" w:rsidRDefault="005864B6" w:rsidP="005864B6">
      <w:pPr>
        <w:rPr>
          <w:bCs/>
          <w:color w:val="000000"/>
          <w:sz w:val="22"/>
          <w:szCs w:val="22"/>
        </w:rPr>
      </w:pPr>
      <w:r w:rsidRPr="006507E6">
        <w:rPr>
          <w:bCs/>
          <w:color w:val="000000"/>
          <w:sz w:val="22"/>
          <w:szCs w:val="22"/>
        </w:rPr>
        <w:t xml:space="preserve">2.6 </w:t>
      </w:r>
      <w:proofErr w:type="gramStart"/>
      <w:r w:rsidRPr="006507E6">
        <w:rPr>
          <w:bCs/>
          <w:color w:val="000000"/>
          <w:sz w:val="22"/>
          <w:szCs w:val="22"/>
        </w:rPr>
        <w:t>« Чашечка</w:t>
      </w:r>
      <w:proofErr w:type="gramEnd"/>
      <w:r w:rsidRPr="006507E6">
        <w:rPr>
          <w:bCs/>
          <w:color w:val="000000"/>
          <w:sz w:val="22"/>
          <w:szCs w:val="22"/>
        </w:rPr>
        <w:t>»</w:t>
      </w:r>
      <w:r>
        <w:rPr>
          <w:bCs/>
          <w:color w:val="000000"/>
          <w:sz w:val="22"/>
          <w:szCs w:val="22"/>
        </w:rPr>
        <w:t xml:space="preserve"> </w:t>
      </w:r>
      <w:r w:rsidRPr="006507E6">
        <w:rPr>
          <w:bCs/>
          <w:color w:val="000000"/>
          <w:sz w:val="22"/>
          <w:szCs w:val="22"/>
        </w:rPr>
        <w:t>Цель:  формировать умение удерживать язык в форме чашечки  вверху.</w:t>
      </w:r>
    </w:p>
    <w:p w14:paraId="61FFEECD" w14:textId="77777777" w:rsidR="005864B6" w:rsidRPr="006507E6" w:rsidRDefault="005864B6" w:rsidP="005864B6">
      <w:pPr>
        <w:rPr>
          <w:bCs/>
          <w:color w:val="000000"/>
          <w:sz w:val="22"/>
          <w:szCs w:val="22"/>
        </w:rPr>
      </w:pPr>
      <w:r w:rsidRPr="006507E6">
        <w:rPr>
          <w:bCs/>
          <w:color w:val="000000"/>
          <w:sz w:val="22"/>
          <w:szCs w:val="22"/>
        </w:rPr>
        <w:t>2.7</w:t>
      </w:r>
      <w:proofErr w:type="gramStart"/>
      <w:r w:rsidRPr="006507E6">
        <w:rPr>
          <w:bCs/>
          <w:color w:val="000000"/>
          <w:sz w:val="22"/>
          <w:szCs w:val="22"/>
        </w:rPr>
        <w:t>« Теплый</w:t>
      </w:r>
      <w:proofErr w:type="gramEnd"/>
      <w:r w:rsidRPr="006507E6">
        <w:rPr>
          <w:bCs/>
          <w:color w:val="000000"/>
          <w:sz w:val="22"/>
          <w:szCs w:val="22"/>
        </w:rPr>
        <w:t xml:space="preserve"> ветер»</w:t>
      </w:r>
      <w:r>
        <w:rPr>
          <w:bCs/>
          <w:color w:val="000000"/>
          <w:sz w:val="22"/>
          <w:szCs w:val="22"/>
        </w:rPr>
        <w:t xml:space="preserve"> </w:t>
      </w:r>
      <w:r w:rsidRPr="006507E6">
        <w:rPr>
          <w:bCs/>
          <w:color w:val="000000"/>
          <w:sz w:val="22"/>
          <w:szCs w:val="22"/>
        </w:rPr>
        <w:t>Цель: вызвать шипящие звуки по подражанию</w:t>
      </w:r>
    </w:p>
    <w:p w14:paraId="327921CA" w14:textId="77777777" w:rsidR="005864B6" w:rsidRPr="006507E6" w:rsidRDefault="005864B6" w:rsidP="005864B6">
      <w:pPr>
        <w:rPr>
          <w:bCs/>
          <w:color w:val="000000"/>
          <w:sz w:val="22"/>
          <w:szCs w:val="22"/>
        </w:rPr>
      </w:pPr>
      <w:r w:rsidRPr="006507E6">
        <w:rPr>
          <w:bCs/>
          <w:color w:val="000000"/>
          <w:sz w:val="22"/>
          <w:szCs w:val="22"/>
        </w:rPr>
        <w:t xml:space="preserve">2.8 </w:t>
      </w:r>
      <w:proofErr w:type="gramStart"/>
      <w:r w:rsidRPr="006507E6">
        <w:rPr>
          <w:bCs/>
          <w:color w:val="000000"/>
          <w:sz w:val="22"/>
          <w:szCs w:val="22"/>
        </w:rPr>
        <w:t>« Цокает</w:t>
      </w:r>
      <w:proofErr w:type="gramEnd"/>
      <w:r w:rsidRPr="006507E6">
        <w:rPr>
          <w:bCs/>
          <w:color w:val="000000"/>
          <w:sz w:val="22"/>
          <w:szCs w:val="22"/>
        </w:rPr>
        <w:t xml:space="preserve"> лошадка»</w:t>
      </w:r>
      <w:r>
        <w:rPr>
          <w:bCs/>
          <w:color w:val="000000"/>
          <w:sz w:val="22"/>
          <w:szCs w:val="22"/>
        </w:rPr>
        <w:t xml:space="preserve"> </w:t>
      </w:r>
      <w:r w:rsidRPr="006507E6">
        <w:rPr>
          <w:bCs/>
          <w:color w:val="000000"/>
          <w:sz w:val="22"/>
          <w:szCs w:val="22"/>
        </w:rPr>
        <w:t>выработать дифференцированные  движения кончиком языка для звука Р.</w:t>
      </w:r>
    </w:p>
    <w:p w14:paraId="6C120AC3" w14:textId="77777777" w:rsidR="005864B6" w:rsidRPr="006507E6" w:rsidRDefault="005864B6" w:rsidP="005864B6">
      <w:pPr>
        <w:rPr>
          <w:bCs/>
          <w:color w:val="000000"/>
          <w:sz w:val="22"/>
          <w:szCs w:val="22"/>
        </w:rPr>
      </w:pPr>
      <w:r w:rsidRPr="006507E6">
        <w:rPr>
          <w:bCs/>
          <w:color w:val="000000"/>
          <w:sz w:val="22"/>
          <w:szCs w:val="22"/>
        </w:rPr>
        <w:t xml:space="preserve">2.9 </w:t>
      </w:r>
      <w:proofErr w:type="gramStart"/>
      <w:r w:rsidRPr="006507E6">
        <w:rPr>
          <w:bCs/>
          <w:color w:val="000000"/>
          <w:sz w:val="22"/>
          <w:szCs w:val="22"/>
        </w:rPr>
        <w:t>« Пароход</w:t>
      </w:r>
      <w:proofErr w:type="gramEnd"/>
      <w:r w:rsidRPr="006507E6">
        <w:rPr>
          <w:bCs/>
          <w:color w:val="000000"/>
          <w:sz w:val="22"/>
          <w:szCs w:val="22"/>
        </w:rPr>
        <w:t>»</w:t>
      </w:r>
      <w:r>
        <w:rPr>
          <w:bCs/>
          <w:color w:val="000000"/>
          <w:sz w:val="22"/>
          <w:szCs w:val="22"/>
        </w:rPr>
        <w:t xml:space="preserve"> </w:t>
      </w:r>
      <w:r w:rsidRPr="006507E6">
        <w:rPr>
          <w:bCs/>
          <w:color w:val="000000"/>
          <w:sz w:val="22"/>
          <w:szCs w:val="22"/>
        </w:rPr>
        <w:t>Цель:  подготовить артикуляцию для звука Л.</w:t>
      </w:r>
    </w:p>
    <w:p w14:paraId="0B33C684" w14:textId="77777777" w:rsidR="005864B6" w:rsidRPr="006507E6" w:rsidRDefault="005864B6" w:rsidP="005864B6">
      <w:pPr>
        <w:rPr>
          <w:bCs/>
          <w:color w:val="000000"/>
          <w:sz w:val="22"/>
          <w:szCs w:val="22"/>
        </w:rPr>
      </w:pPr>
      <w:r w:rsidRPr="006507E6">
        <w:rPr>
          <w:bCs/>
          <w:color w:val="000000"/>
          <w:sz w:val="22"/>
          <w:szCs w:val="22"/>
        </w:rPr>
        <w:t xml:space="preserve">2.10 </w:t>
      </w:r>
      <w:proofErr w:type="gramStart"/>
      <w:r w:rsidRPr="006507E6">
        <w:rPr>
          <w:bCs/>
          <w:color w:val="000000"/>
          <w:sz w:val="22"/>
          <w:szCs w:val="22"/>
        </w:rPr>
        <w:t>« Почистим</w:t>
      </w:r>
      <w:proofErr w:type="gramEnd"/>
      <w:r w:rsidRPr="006507E6">
        <w:rPr>
          <w:bCs/>
          <w:color w:val="000000"/>
          <w:sz w:val="22"/>
          <w:szCs w:val="22"/>
        </w:rPr>
        <w:t xml:space="preserve"> зубки»</w:t>
      </w:r>
      <w:r>
        <w:rPr>
          <w:bCs/>
          <w:color w:val="000000"/>
          <w:sz w:val="22"/>
          <w:szCs w:val="22"/>
        </w:rPr>
        <w:t xml:space="preserve"> </w:t>
      </w:r>
      <w:r w:rsidRPr="006507E6">
        <w:rPr>
          <w:bCs/>
          <w:color w:val="000000"/>
          <w:sz w:val="22"/>
          <w:szCs w:val="22"/>
        </w:rPr>
        <w:t>Цель: упражнять умение удерживать кончик языка за верхними и нижними зубами.</w:t>
      </w:r>
    </w:p>
    <w:p w14:paraId="5C536A2D" w14:textId="77777777" w:rsidR="005864B6" w:rsidRPr="006507E6" w:rsidRDefault="005864B6" w:rsidP="005864B6">
      <w:pPr>
        <w:rPr>
          <w:bCs/>
          <w:color w:val="000000"/>
          <w:sz w:val="22"/>
          <w:szCs w:val="22"/>
        </w:rPr>
      </w:pPr>
      <w:r w:rsidRPr="006507E6">
        <w:rPr>
          <w:bCs/>
          <w:color w:val="000000"/>
          <w:sz w:val="22"/>
          <w:szCs w:val="22"/>
        </w:rPr>
        <w:t>2.11</w:t>
      </w:r>
      <w:proofErr w:type="gramStart"/>
      <w:r w:rsidRPr="006507E6">
        <w:rPr>
          <w:bCs/>
          <w:color w:val="000000"/>
          <w:sz w:val="22"/>
          <w:szCs w:val="22"/>
        </w:rPr>
        <w:t>« Маляр</w:t>
      </w:r>
      <w:proofErr w:type="gramEnd"/>
      <w:r w:rsidRPr="006507E6">
        <w:rPr>
          <w:bCs/>
          <w:color w:val="000000"/>
          <w:sz w:val="22"/>
          <w:szCs w:val="22"/>
        </w:rPr>
        <w:t>»</w:t>
      </w:r>
      <w:r>
        <w:rPr>
          <w:bCs/>
          <w:color w:val="000000"/>
          <w:sz w:val="22"/>
          <w:szCs w:val="22"/>
        </w:rPr>
        <w:t xml:space="preserve"> </w:t>
      </w:r>
      <w:r w:rsidRPr="006507E6">
        <w:rPr>
          <w:bCs/>
          <w:color w:val="000000"/>
          <w:sz w:val="22"/>
          <w:szCs w:val="22"/>
        </w:rPr>
        <w:t>Цель:  растягивать подъязычную связку для звуков Р, Л, а для произнесения шипящих звуков найти место образования щели языка в форме  чашечки у твердого неба.</w:t>
      </w:r>
    </w:p>
    <w:p w14:paraId="071D3158" w14:textId="77777777" w:rsidR="005864B6" w:rsidRPr="006507E6" w:rsidRDefault="005864B6" w:rsidP="005864B6">
      <w:pPr>
        <w:rPr>
          <w:bCs/>
          <w:color w:val="000000"/>
          <w:sz w:val="22"/>
          <w:szCs w:val="22"/>
        </w:rPr>
      </w:pPr>
      <w:r w:rsidRPr="006507E6">
        <w:rPr>
          <w:bCs/>
          <w:color w:val="000000"/>
          <w:sz w:val="22"/>
          <w:szCs w:val="22"/>
        </w:rPr>
        <w:t xml:space="preserve">2.12 </w:t>
      </w:r>
      <w:proofErr w:type="gramStart"/>
      <w:r w:rsidRPr="006507E6">
        <w:rPr>
          <w:bCs/>
          <w:color w:val="000000"/>
          <w:sz w:val="22"/>
          <w:szCs w:val="22"/>
        </w:rPr>
        <w:t>« Качели</w:t>
      </w:r>
      <w:proofErr w:type="gramEnd"/>
      <w:r w:rsidRPr="006507E6">
        <w:rPr>
          <w:bCs/>
          <w:color w:val="000000"/>
          <w:sz w:val="22"/>
          <w:szCs w:val="22"/>
        </w:rPr>
        <w:t>»</w:t>
      </w:r>
      <w:r>
        <w:rPr>
          <w:bCs/>
          <w:color w:val="000000"/>
          <w:sz w:val="22"/>
          <w:szCs w:val="22"/>
        </w:rPr>
        <w:t xml:space="preserve"> </w:t>
      </w:r>
      <w:r w:rsidRPr="006507E6">
        <w:rPr>
          <w:bCs/>
          <w:color w:val="000000"/>
          <w:sz w:val="22"/>
          <w:szCs w:val="22"/>
        </w:rPr>
        <w:t>Цель: дифференцировать нижнее и верхнее положение языка, что необходимо для дифференциации свистящих и шипящих звуков.</w:t>
      </w:r>
    </w:p>
    <w:p w14:paraId="05FAAD27" w14:textId="77777777" w:rsidR="005864B6" w:rsidRPr="006507E6" w:rsidRDefault="005864B6" w:rsidP="005864B6">
      <w:pPr>
        <w:rPr>
          <w:bCs/>
          <w:color w:val="000000"/>
          <w:sz w:val="22"/>
          <w:szCs w:val="22"/>
        </w:rPr>
      </w:pPr>
      <w:r w:rsidRPr="006507E6">
        <w:rPr>
          <w:bCs/>
          <w:color w:val="000000"/>
          <w:sz w:val="22"/>
          <w:szCs w:val="22"/>
        </w:rPr>
        <w:t xml:space="preserve">2.13 </w:t>
      </w:r>
      <w:proofErr w:type="gramStart"/>
      <w:r w:rsidRPr="006507E6">
        <w:rPr>
          <w:bCs/>
          <w:color w:val="000000"/>
          <w:sz w:val="22"/>
          <w:szCs w:val="22"/>
        </w:rPr>
        <w:t>« Силач</w:t>
      </w:r>
      <w:proofErr w:type="gramEnd"/>
      <w:r w:rsidRPr="006507E6">
        <w:rPr>
          <w:bCs/>
          <w:color w:val="000000"/>
          <w:sz w:val="22"/>
          <w:szCs w:val="22"/>
        </w:rPr>
        <w:t>»</w:t>
      </w:r>
      <w:r>
        <w:rPr>
          <w:bCs/>
          <w:color w:val="000000"/>
          <w:sz w:val="22"/>
          <w:szCs w:val="22"/>
        </w:rPr>
        <w:t xml:space="preserve"> </w:t>
      </w:r>
      <w:r w:rsidRPr="006507E6">
        <w:rPr>
          <w:bCs/>
          <w:color w:val="000000"/>
          <w:sz w:val="22"/>
          <w:szCs w:val="22"/>
        </w:rPr>
        <w:t>Цель: формировать умение закрывать рот с сопротивлением.</w:t>
      </w:r>
    </w:p>
    <w:p w14:paraId="7CD15CC6" w14:textId="77777777" w:rsidR="005864B6" w:rsidRPr="006507E6" w:rsidRDefault="005864B6" w:rsidP="005864B6">
      <w:pPr>
        <w:rPr>
          <w:bCs/>
          <w:color w:val="000000"/>
          <w:sz w:val="22"/>
          <w:szCs w:val="22"/>
        </w:rPr>
      </w:pPr>
      <w:r w:rsidRPr="006507E6">
        <w:rPr>
          <w:bCs/>
          <w:color w:val="000000"/>
          <w:sz w:val="22"/>
          <w:szCs w:val="22"/>
        </w:rPr>
        <w:t xml:space="preserve">2. 14 </w:t>
      </w:r>
      <w:proofErr w:type="gramStart"/>
      <w:r w:rsidRPr="006507E6">
        <w:rPr>
          <w:bCs/>
          <w:color w:val="000000"/>
          <w:sz w:val="22"/>
          <w:szCs w:val="22"/>
        </w:rPr>
        <w:t>« Недовольная</w:t>
      </w:r>
      <w:proofErr w:type="gramEnd"/>
      <w:r w:rsidRPr="006507E6">
        <w:rPr>
          <w:bCs/>
          <w:color w:val="000000"/>
          <w:sz w:val="22"/>
          <w:szCs w:val="22"/>
        </w:rPr>
        <w:t xml:space="preserve"> лошадка»</w:t>
      </w:r>
      <w:r>
        <w:rPr>
          <w:bCs/>
          <w:color w:val="000000"/>
          <w:sz w:val="22"/>
          <w:szCs w:val="22"/>
        </w:rPr>
        <w:t xml:space="preserve"> </w:t>
      </w:r>
      <w:r w:rsidRPr="006507E6">
        <w:rPr>
          <w:bCs/>
          <w:color w:val="000000"/>
          <w:sz w:val="22"/>
          <w:szCs w:val="22"/>
        </w:rPr>
        <w:t>Цель: отрабатывать вибрацию губ и языка, развивать силу выдоха.</w:t>
      </w:r>
    </w:p>
    <w:p w14:paraId="06E10D32" w14:textId="77777777" w:rsidR="005864B6" w:rsidRPr="006507E6" w:rsidRDefault="005864B6" w:rsidP="005864B6">
      <w:pPr>
        <w:rPr>
          <w:bCs/>
          <w:color w:val="000000"/>
          <w:sz w:val="22"/>
          <w:szCs w:val="22"/>
        </w:rPr>
      </w:pPr>
      <w:r w:rsidRPr="006507E6">
        <w:rPr>
          <w:bCs/>
          <w:color w:val="000000"/>
          <w:sz w:val="22"/>
          <w:szCs w:val="22"/>
        </w:rPr>
        <w:t xml:space="preserve">2.15 </w:t>
      </w:r>
      <w:proofErr w:type="gramStart"/>
      <w:r w:rsidRPr="006507E6">
        <w:rPr>
          <w:bCs/>
          <w:color w:val="000000"/>
          <w:sz w:val="22"/>
          <w:szCs w:val="22"/>
        </w:rPr>
        <w:t>« Иголочка</w:t>
      </w:r>
      <w:proofErr w:type="gramEnd"/>
      <w:r w:rsidRPr="006507E6">
        <w:rPr>
          <w:bCs/>
          <w:color w:val="000000"/>
          <w:sz w:val="22"/>
          <w:szCs w:val="22"/>
        </w:rPr>
        <w:t>»</w:t>
      </w:r>
      <w:r>
        <w:rPr>
          <w:bCs/>
          <w:color w:val="000000"/>
          <w:sz w:val="22"/>
          <w:szCs w:val="22"/>
        </w:rPr>
        <w:t xml:space="preserve"> </w:t>
      </w:r>
      <w:r w:rsidRPr="006507E6">
        <w:rPr>
          <w:bCs/>
          <w:color w:val="000000"/>
          <w:sz w:val="22"/>
          <w:szCs w:val="22"/>
        </w:rPr>
        <w:t>Цель: упражнять в умении делать язык узким.</w:t>
      </w:r>
    </w:p>
    <w:p w14:paraId="02C3F4FC" w14:textId="77777777" w:rsidR="005864B6" w:rsidRPr="006507E6" w:rsidRDefault="005864B6" w:rsidP="005864B6">
      <w:pPr>
        <w:rPr>
          <w:bCs/>
          <w:color w:val="000000"/>
          <w:sz w:val="22"/>
          <w:szCs w:val="22"/>
        </w:rPr>
      </w:pPr>
      <w:r w:rsidRPr="006507E6">
        <w:rPr>
          <w:bCs/>
          <w:color w:val="000000"/>
          <w:sz w:val="22"/>
          <w:szCs w:val="22"/>
        </w:rPr>
        <w:t xml:space="preserve">2.16 </w:t>
      </w:r>
      <w:proofErr w:type="gramStart"/>
      <w:r w:rsidRPr="006507E6">
        <w:rPr>
          <w:bCs/>
          <w:color w:val="000000"/>
          <w:sz w:val="22"/>
          <w:szCs w:val="22"/>
        </w:rPr>
        <w:t>« Иголочка</w:t>
      </w:r>
      <w:proofErr w:type="gramEnd"/>
      <w:r w:rsidRPr="006507E6">
        <w:rPr>
          <w:bCs/>
          <w:color w:val="000000"/>
          <w:sz w:val="22"/>
          <w:szCs w:val="22"/>
        </w:rPr>
        <w:t>,  лопата»</w:t>
      </w:r>
      <w:r>
        <w:rPr>
          <w:bCs/>
          <w:color w:val="000000"/>
          <w:sz w:val="22"/>
          <w:szCs w:val="22"/>
        </w:rPr>
        <w:t xml:space="preserve"> </w:t>
      </w:r>
      <w:r w:rsidRPr="006507E6">
        <w:rPr>
          <w:bCs/>
          <w:color w:val="000000"/>
          <w:sz w:val="22"/>
          <w:szCs w:val="22"/>
        </w:rPr>
        <w:t>Цель: упражнять в умении удерживать язык узким и широким.</w:t>
      </w:r>
    </w:p>
    <w:p w14:paraId="329A1567" w14:textId="77777777" w:rsidR="005864B6" w:rsidRPr="006507E6" w:rsidRDefault="005864B6" w:rsidP="005864B6">
      <w:pPr>
        <w:rPr>
          <w:bCs/>
          <w:color w:val="000000"/>
          <w:sz w:val="22"/>
          <w:szCs w:val="22"/>
        </w:rPr>
      </w:pPr>
      <w:r w:rsidRPr="006507E6">
        <w:rPr>
          <w:bCs/>
          <w:color w:val="000000"/>
          <w:sz w:val="22"/>
          <w:szCs w:val="22"/>
        </w:rPr>
        <w:t xml:space="preserve">2.17 </w:t>
      </w:r>
      <w:proofErr w:type="gramStart"/>
      <w:r w:rsidRPr="006507E6">
        <w:rPr>
          <w:bCs/>
          <w:color w:val="000000"/>
          <w:sz w:val="22"/>
          <w:szCs w:val="22"/>
        </w:rPr>
        <w:t>« Вытягивание</w:t>
      </w:r>
      <w:proofErr w:type="gramEnd"/>
      <w:r w:rsidRPr="006507E6">
        <w:rPr>
          <w:bCs/>
          <w:color w:val="000000"/>
          <w:sz w:val="22"/>
          <w:szCs w:val="22"/>
        </w:rPr>
        <w:t xml:space="preserve"> губ»</w:t>
      </w:r>
      <w:r>
        <w:rPr>
          <w:bCs/>
          <w:color w:val="000000"/>
          <w:sz w:val="22"/>
          <w:szCs w:val="22"/>
        </w:rPr>
        <w:t xml:space="preserve"> </w:t>
      </w:r>
      <w:r w:rsidRPr="006507E6">
        <w:rPr>
          <w:bCs/>
          <w:color w:val="000000"/>
          <w:sz w:val="22"/>
          <w:szCs w:val="22"/>
        </w:rPr>
        <w:t>Цель:  выработать  активность и подвижность губ.</w:t>
      </w:r>
    </w:p>
    <w:p w14:paraId="5C33F08D" w14:textId="77777777" w:rsidR="005864B6" w:rsidRPr="006507E6" w:rsidRDefault="005864B6" w:rsidP="005864B6">
      <w:pPr>
        <w:rPr>
          <w:bCs/>
          <w:color w:val="000000"/>
          <w:sz w:val="22"/>
          <w:szCs w:val="22"/>
        </w:rPr>
      </w:pPr>
      <w:r w:rsidRPr="006507E6">
        <w:rPr>
          <w:bCs/>
          <w:color w:val="000000"/>
          <w:sz w:val="22"/>
          <w:szCs w:val="22"/>
        </w:rPr>
        <w:t xml:space="preserve">2.18 </w:t>
      </w:r>
      <w:proofErr w:type="gramStart"/>
      <w:r w:rsidRPr="006507E6">
        <w:rPr>
          <w:bCs/>
          <w:color w:val="000000"/>
          <w:sz w:val="22"/>
          <w:szCs w:val="22"/>
        </w:rPr>
        <w:t>« Ловкий</w:t>
      </w:r>
      <w:proofErr w:type="gramEnd"/>
      <w:r w:rsidRPr="006507E6">
        <w:rPr>
          <w:bCs/>
          <w:color w:val="000000"/>
          <w:sz w:val="22"/>
          <w:szCs w:val="22"/>
        </w:rPr>
        <w:t xml:space="preserve"> карандаш»</w:t>
      </w:r>
      <w:r>
        <w:rPr>
          <w:bCs/>
          <w:color w:val="000000"/>
          <w:sz w:val="22"/>
          <w:szCs w:val="22"/>
        </w:rPr>
        <w:t xml:space="preserve"> </w:t>
      </w:r>
      <w:r w:rsidRPr="006507E6">
        <w:rPr>
          <w:bCs/>
          <w:color w:val="000000"/>
          <w:sz w:val="22"/>
          <w:szCs w:val="22"/>
        </w:rPr>
        <w:t>Цель: выработать умение удерживать карандаш губами.</w:t>
      </w:r>
    </w:p>
    <w:p w14:paraId="4FA043CA" w14:textId="77777777" w:rsidR="005864B6" w:rsidRPr="006507E6" w:rsidRDefault="005864B6" w:rsidP="005864B6">
      <w:pPr>
        <w:rPr>
          <w:bCs/>
          <w:color w:val="000000"/>
          <w:sz w:val="22"/>
          <w:szCs w:val="22"/>
        </w:rPr>
      </w:pPr>
      <w:r w:rsidRPr="006507E6">
        <w:rPr>
          <w:bCs/>
          <w:color w:val="000000"/>
          <w:sz w:val="22"/>
          <w:szCs w:val="22"/>
        </w:rPr>
        <w:t xml:space="preserve">2.19 </w:t>
      </w:r>
      <w:proofErr w:type="gramStart"/>
      <w:r w:rsidRPr="006507E6">
        <w:rPr>
          <w:bCs/>
          <w:color w:val="000000"/>
          <w:sz w:val="22"/>
          <w:szCs w:val="22"/>
        </w:rPr>
        <w:t>« Змейка</w:t>
      </w:r>
      <w:proofErr w:type="gramEnd"/>
      <w:r w:rsidRPr="006507E6">
        <w:rPr>
          <w:bCs/>
          <w:color w:val="000000"/>
          <w:sz w:val="22"/>
          <w:szCs w:val="22"/>
        </w:rPr>
        <w:t>»</w:t>
      </w:r>
      <w:r>
        <w:rPr>
          <w:bCs/>
          <w:color w:val="000000"/>
          <w:sz w:val="22"/>
          <w:szCs w:val="22"/>
        </w:rPr>
        <w:t xml:space="preserve"> </w:t>
      </w:r>
      <w:r w:rsidRPr="006507E6">
        <w:rPr>
          <w:bCs/>
          <w:color w:val="000000"/>
          <w:sz w:val="22"/>
          <w:szCs w:val="22"/>
        </w:rPr>
        <w:t>Цель: развивать подвижность языка, попеременно выдвигая и убирая узкий язык.</w:t>
      </w:r>
    </w:p>
    <w:p w14:paraId="52556BCE" w14:textId="77777777" w:rsidR="005864B6" w:rsidRPr="006507E6" w:rsidRDefault="005864B6" w:rsidP="005864B6">
      <w:pPr>
        <w:rPr>
          <w:bCs/>
          <w:color w:val="000000"/>
          <w:sz w:val="22"/>
          <w:szCs w:val="22"/>
        </w:rPr>
      </w:pPr>
      <w:r w:rsidRPr="006507E6">
        <w:rPr>
          <w:bCs/>
          <w:color w:val="000000"/>
          <w:sz w:val="22"/>
          <w:szCs w:val="22"/>
        </w:rPr>
        <w:t xml:space="preserve">2.20 </w:t>
      </w:r>
      <w:proofErr w:type="gramStart"/>
      <w:r w:rsidRPr="006507E6">
        <w:rPr>
          <w:bCs/>
          <w:color w:val="000000"/>
          <w:sz w:val="22"/>
          <w:szCs w:val="22"/>
        </w:rPr>
        <w:t>« Проговаривание</w:t>
      </w:r>
      <w:proofErr w:type="gramEnd"/>
      <w:r w:rsidRPr="006507E6">
        <w:rPr>
          <w:bCs/>
          <w:color w:val="000000"/>
          <w:sz w:val="22"/>
          <w:szCs w:val="22"/>
        </w:rPr>
        <w:t xml:space="preserve"> гласных звуков на твердой атаке»</w:t>
      </w:r>
      <w:r>
        <w:rPr>
          <w:bCs/>
          <w:color w:val="000000"/>
          <w:sz w:val="22"/>
          <w:szCs w:val="22"/>
        </w:rPr>
        <w:t xml:space="preserve"> </w:t>
      </w:r>
      <w:r w:rsidRPr="006507E6">
        <w:rPr>
          <w:bCs/>
          <w:color w:val="000000"/>
          <w:sz w:val="22"/>
          <w:szCs w:val="22"/>
        </w:rPr>
        <w:t>Цель: активизация мышц мягкого неба.</w:t>
      </w:r>
    </w:p>
    <w:p w14:paraId="3215AC5B" w14:textId="77777777" w:rsidR="005864B6" w:rsidRPr="006507E6" w:rsidRDefault="005864B6" w:rsidP="005864B6">
      <w:pPr>
        <w:rPr>
          <w:bCs/>
          <w:color w:val="000000"/>
          <w:sz w:val="22"/>
          <w:szCs w:val="22"/>
        </w:rPr>
      </w:pPr>
      <w:r w:rsidRPr="006507E6">
        <w:rPr>
          <w:bCs/>
          <w:color w:val="000000"/>
          <w:sz w:val="22"/>
          <w:szCs w:val="22"/>
        </w:rPr>
        <w:t xml:space="preserve">2.21 </w:t>
      </w:r>
      <w:proofErr w:type="gramStart"/>
      <w:r w:rsidRPr="006507E6">
        <w:rPr>
          <w:bCs/>
          <w:color w:val="000000"/>
          <w:sz w:val="22"/>
          <w:szCs w:val="22"/>
        </w:rPr>
        <w:t>« Ослик</w:t>
      </w:r>
      <w:proofErr w:type="gramEnd"/>
      <w:r w:rsidRPr="006507E6">
        <w:rPr>
          <w:bCs/>
          <w:color w:val="000000"/>
          <w:sz w:val="22"/>
          <w:szCs w:val="22"/>
        </w:rPr>
        <w:t>»</w:t>
      </w:r>
      <w:r>
        <w:rPr>
          <w:bCs/>
          <w:color w:val="000000"/>
          <w:sz w:val="22"/>
          <w:szCs w:val="22"/>
        </w:rPr>
        <w:t xml:space="preserve"> </w:t>
      </w:r>
      <w:r w:rsidRPr="006507E6">
        <w:rPr>
          <w:bCs/>
          <w:color w:val="000000"/>
          <w:sz w:val="22"/>
          <w:szCs w:val="22"/>
        </w:rPr>
        <w:t>Цель: активизация мышц зева и глотки.</w:t>
      </w:r>
    </w:p>
    <w:p w14:paraId="0481F5D4" w14:textId="77777777" w:rsidR="005864B6" w:rsidRPr="006507E6" w:rsidRDefault="005864B6" w:rsidP="005864B6">
      <w:pPr>
        <w:rPr>
          <w:bCs/>
          <w:color w:val="000000"/>
          <w:sz w:val="22"/>
          <w:szCs w:val="22"/>
        </w:rPr>
      </w:pPr>
      <w:r w:rsidRPr="006507E6">
        <w:rPr>
          <w:bCs/>
          <w:color w:val="000000"/>
          <w:sz w:val="22"/>
          <w:szCs w:val="22"/>
        </w:rPr>
        <w:t xml:space="preserve">2.22 </w:t>
      </w:r>
      <w:proofErr w:type="gramStart"/>
      <w:r w:rsidRPr="006507E6">
        <w:rPr>
          <w:bCs/>
          <w:color w:val="000000"/>
          <w:sz w:val="22"/>
          <w:szCs w:val="22"/>
        </w:rPr>
        <w:t>« Сердитый</w:t>
      </w:r>
      <w:proofErr w:type="gramEnd"/>
      <w:r w:rsidRPr="006507E6">
        <w:rPr>
          <w:bCs/>
          <w:color w:val="000000"/>
          <w:sz w:val="22"/>
          <w:szCs w:val="22"/>
        </w:rPr>
        <w:t xml:space="preserve"> лев»</w:t>
      </w:r>
      <w:r>
        <w:rPr>
          <w:bCs/>
          <w:color w:val="000000"/>
          <w:sz w:val="22"/>
          <w:szCs w:val="22"/>
        </w:rPr>
        <w:t xml:space="preserve"> </w:t>
      </w:r>
      <w:r w:rsidRPr="006507E6">
        <w:rPr>
          <w:bCs/>
          <w:color w:val="000000"/>
          <w:sz w:val="22"/>
          <w:szCs w:val="22"/>
        </w:rPr>
        <w:t>Цель: активизация мышц нижний челюсти.</w:t>
      </w:r>
    </w:p>
    <w:p w14:paraId="08C08688" w14:textId="77777777" w:rsidR="005864B6" w:rsidRPr="006507E6" w:rsidRDefault="005864B6" w:rsidP="005864B6">
      <w:pPr>
        <w:jc w:val="center"/>
        <w:rPr>
          <w:b/>
          <w:bCs/>
          <w:color w:val="000000"/>
          <w:sz w:val="22"/>
          <w:szCs w:val="22"/>
        </w:rPr>
      </w:pPr>
      <w:r w:rsidRPr="006507E6">
        <w:rPr>
          <w:b/>
          <w:bCs/>
          <w:color w:val="000000"/>
          <w:sz w:val="22"/>
          <w:szCs w:val="22"/>
        </w:rPr>
        <w:t xml:space="preserve"> </w:t>
      </w:r>
    </w:p>
    <w:p w14:paraId="5CF5D1F1" w14:textId="77777777" w:rsidR="005864B6" w:rsidRPr="003E7965" w:rsidRDefault="005864B6" w:rsidP="005864B6">
      <w:pPr>
        <w:shd w:val="clear" w:color="auto" w:fill="FFFFFF"/>
        <w:rPr>
          <w:b/>
          <w:color w:val="000000"/>
          <w:sz w:val="22"/>
          <w:szCs w:val="23"/>
        </w:rPr>
      </w:pPr>
      <w:r w:rsidRPr="003E7965">
        <w:rPr>
          <w:b/>
          <w:color w:val="000000"/>
          <w:sz w:val="22"/>
          <w:szCs w:val="23"/>
        </w:rPr>
        <w:t>«РАЗВИТИЕ СЛУХОВОГО ВНИМАНИЯ, ВОСПРИЯТИЯ, ПАМЯТИ И</w:t>
      </w:r>
    </w:p>
    <w:p w14:paraId="5D83EFC7" w14:textId="77777777" w:rsidR="005864B6" w:rsidRPr="003E7965" w:rsidRDefault="005864B6" w:rsidP="005864B6">
      <w:pPr>
        <w:shd w:val="clear" w:color="auto" w:fill="FFFFFF"/>
        <w:rPr>
          <w:b/>
          <w:color w:val="000000"/>
          <w:sz w:val="22"/>
          <w:szCs w:val="23"/>
        </w:rPr>
      </w:pPr>
      <w:r w:rsidRPr="003E7965">
        <w:rPr>
          <w:b/>
          <w:color w:val="000000"/>
          <w:sz w:val="22"/>
          <w:szCs w:val="23"/>
        </w:rPr>
        <w:t>КОМПОНЕНТОВ ПРОСОДИЧЕСКОЙ СТОРОНЫ РЕЧИ.»</w:t>
      </w:r>
      <w:r>
        <w:rPr>
          <w:b/>
          <w:color w:val="000000"/>
          <w:sz w:val="22"/>
          <w:szCs w:val="23"/>
        </w:rPr>
        <w:t xml:space="preserve"> (6-7 лет)</w:t>
      </w:r>
    </w:p>
    <w:p w14:paraId="29928E58" w14:textId="77777777" w:rsidR="005864B6" w:rsidRPr="003E7965" w:rsidRDefault="005864B6" w:rsidP="005864B6">
      <w:pPr>
        <w:shd w:val="clear" w:color="auto" w:fill="FFFFFF"/>
        <w:rPr>
          <w:color w:val="000000"/>
          <w:sz w:val="22"/>
          <w:szCs w:val="23"/>
        </w:rPr>
      </w:pPr>
      <w:proofErr w:type="gramStart"/>
      <w:r w:rsidRPr="003E7965">
        <w:rPr>
          <w:color w:val="000000"/>
          <w:sz w:val="22"/>
          <w:szCs w:val="23"/>
        </w:rPr>
        <w:t>3.1.,,</w:t>
      </w:r>
      <w:proofErr w:type="gramEnd"/>
      <w:r w:rsidRPr="003E7965">
        <w:rPr>
          <w:color w:val="000000"/>
          <w:sz w:val="22"/>
          <w:szCs w:val="23"/>
        </w:rPr>
        <w:t>Продавец и покупатель”</w:t>
      </w:r>
      <w:r>
        <w:rPr>
          <w:color w:val="000000"/>
          <w:sz w:val="22"/>
          <w:szCs w:val="23"/>
        </w:rPr>
        <w:t xml:space="preserve"> </w:t>
      </w:r>
      <w:r w:rsidRPr="003E7965">
        <w:rPr>
          <w:color w:val="000000"/>
          <w:sz w:val="22"/>
          <w:szCs w:val="23"/>
        </w:rPr>
        <w:t>Цель: формировать умение внимательно вслушиваться и различать неречевые звуки – сыпучие</w:t>
      </w:r>
    </w:p>
    <w:p w14:paraId="766B92C4" w14:textId="77777777" w:rsidR="005864B6" w:rsidRPr="003E7965" w:rsidRDefault="005864B6" w:rsidP="005864B6">
      <w:pPr>
        <w:shd w:val="clear" w:color="auto" w:fill="FFFFFF"/>
        <w:rPr>
          <w:color w:val="000000"/>
          <w:sz w:val="22"/>
          <w:szCs w:val="23"/>
        </w:rPr>
      </w:pPr>
      <w:proofErr w:type="gramStart"/>
      <w:r>
        <w:rPr>
          <w:rFonts w:ascii="yandex-sans" w:hAnsi="yandex-sans"/>
          <w:color w:val="000000"/>
          <w:sz w:val="23"/>
          <w:szCs w:val="23"/>
          <w:shd w:val="clear" w:color="auto" w:fill="FFFFFF"/>
        </w:rPr>
        <w:t>3.2.,,</w:t>
      </w:r>
      <w:proofErr w:type="gramEnd"/>
      <w:r>
        <w:rPr>
          <w:rFonts w:ascii="yandex-sans" w:hAnsi="yandex-sans"/>
          <w:color w:val="000000"/>
          <w:sz w:val="23"/>
          <w:szCs w:val="23"/>
          <w:shd w:val="clear" w:color="auto" w:fill="FFFFFF"/>
        </w:rPr>
        <w:t xml:space="preserve"> Кто это?’’ </w:t>
      </w:r>
      <w:r w:rsidRPr="003E7965">
        <w:rPr>
          <w:color w:val="000000"/>
          <w:sz w:val="22"/>
          <w:szCs w:val="23"/>
        </w:rPr>
        <w:t xml:space="preserve">Цель: развитие </w:t>
      </w:r>
      <w:proofErr w:type="spellStart"/>
      <w:r w:rsidRPr="003E7965">
        <w:rPr>
          <w:color w:val="000000"/>
          <w:sz w:val="22"/>
          <w:szCs w:val="23"/>
        </w:rPr>
        <w:t>тембрального</w:t>
      </w:r>
      <w:proofErr w:type="spellEnd"/>
      <w:r w:rsidRPr="003E7965">
        <w:rPr>
          <w:color w:val="000000"/>
          <w:sz w:val="22"/>
          <w:szCs w:val="23"/>
        </w:rPr>
        <w:t xml:space="preserve"> слуха.</w:t>
      </w:r>
    </w:p>
    <w:p w14:paraId="17EA7060" w14:textId="77777777" w:rsidR="005864B6" w:rsidRPr="00327E7D" w:rsidRDefault="005864B6" w:rsidP="005864B6">
      <w:pPr>
        <w:shd w:val="clear" w:color="auto" w:fill="FFFFFF"/>
        <w:rPr>
          <w:rFonts w:ascii="yandex-sans" w:hAnsi="yandex-sans"/>
          <w:color w:val="000000"/>
          <w:sz w:val="23"/>
          <w:szCs w:val="23"/>
        </w:rPr>
      </w:pPr>
      <w:proofErr w:type="gramStart"/>
      <w:r w:rsidRPr="003E7965">
        <w:rPr>
          <w:color w:val="000000"/>
          <w:sz w:val="22"/>
          <w:szCs w:val="23"/>
        </w:rPr>
        <w:t>3.3. ,,</w:t>
      </w:r>
      <w:proofErr w:type="gramEnd"/>
      <w:r w:rsidRPr="003E7965">
        <w:rPr>
          <w:color w:val="000000"/>
          <w:sz w:val="22"/>
          <w:szCs w:val="23"/>
        </w:rPr>
        <w:t>Слушай и повтори”</w:t>
      </w:r>
      <w:r>
        <w:rPr>
          <w:color w:val="000000"/>
          <w:sz w:val="22"/>
          <w:szCs w:val="23"/>
        </w:rPr>
        <w:t xml:space="preserve"> </w:t>
      </w:r>
      <w:r w:rsidRPr="003E7965">
        <w:rPr>
          <w:color w:val="000000"/>
          <w:sz w:val="22"/>
          <w:szCs w:val="23"/>
        </w:rPr>
        <w:t xml:space="preserve">Цель: упражнять ребёнка в умении воспроизвести (без опоры на зрительное восприятие) </w:t>
      </w:r>
      <w:r w:rsidRPr="00327E7D">
        <w:rPr>
          <w:rFonts w:ascii="yandex-sans" w:hAnsi="yandex-sans"/>
          <w:color w:val="000000"/>
          <w:sz w:val="23"/>
          <w:szCs w:val="23"/>
        </w:rPr>
        <w:t>элемент</w:t>
      </w:r>
      <w:r>
        <w:rPr>
          <w:rFonts w:ascii="yandex-sans" w:hAnsi="yandex-sans"/>
          <w:color w:val="000000"/>
          <w:sz w:val="23"/>
          <w:szCs w:val="23"/>
        </w:rPr>
        <w:t xml:space="preserve"> </w:t>
      </w:r>
      <w:r w:rsidRPr="00327E7D">
        <w:rPr>
          <w:rFonts w:ascii="yandex-sans" w:hAnsi="yandex-sans"/>
          <w:color w:val="000000"/>
          <w:sz w:val="23"/>
          <w:szCs w:val="23"/>
        </w:rPr>
        <w:t>ритмического рисунка .</w:t>
      </w:r>
    </w:p>
    <w:p w14:paraId="17E5E06E" w14:textId="77777777" w:rsidR="005864B6" w:rsidRPr="00327E7D" w:rsidRDefault="005864B6" w:rsidP="005864B6">
      <w:pPr>
        <w:shd w:val="clear" w:color="auto" w:fill="FFFFFF"/>
        <w:rPr>
          <w:rFonts w:ascii="yandex-sans" w:hAnsi="yandex-sans"/>
          <w:color w:val="000000"/>
          <w:sz w:val="23"/>
          <w:szCs w:val="23"/>
        </w:rPr>
      </w:pPr>
      <w:r w:rsidRPr="00327E7D">
        <w:rPr>
          <w:rFonts w:ascii="yandex-sans" w:hAnsi="yandex-sans"/>
          <w:color w:val="000000"/>
          <w:sz w:val="23"/>
          <w:szCs w:val="23"/>
        </w:rPr>
        <w:t xml:space="preserve">3.4 </w:t>
      </w:r>
      <w:proofErr w:type="gramStart"/>
      <w:r w:rsidRPr="00327E7D">
        <w:rPr>
          <w:rFonts w:ascii="yandex-sans" w:hAnsi="yandex-sans"/>
          <w:color w:val="000000"/>
          <w:sz w:val="23"/>
          <w:szCs w:val="23"/>
        </w:rPr>
        <w:t>« Компьютер</w:t>
      </w:r>
      <w:proofErr w:type="gramEnd"/>
      <w:r w:rsidRPr="00327E7D">
        <w:rPr>
          <w:rFonts w:ascii="yandex-sans" w:hAnsi="yandex-sans"/>
          <w:color w:val="000000"/>
          <w:sz w:val="23"/>
          <w:szCs w:val="23"/>
        </w:rPr>
        <w:t>»</w:t>
      </w:r>
      <w:r>
        <w:rPr>
          <w:rFonts w:ascii="yandex-sans" w:hAnsi="yandex-sans"/>
          <w:color w:val="000000"/>
          <w:sz w:val="23"/>
          <w:szCs w:val="23"/>
        </w:rPr>
        <w:t xml:space="preserve"> </w:t>
      </w:r>
      <w:r w:rsidRPr="00327E7D">
        <w:rPr>
          <w:rFonts w:ascii="yandex-sans" w:hAnsi="yandex-sans"/>
          <w:color w:val="000000"/>
          <w:sz w:val="23"/>
          <w:szCs w:val="23"/>
        </w:rPr>
        <w:t xml:space="preserve">Цель: развитие слухового внимания, памяти, профилактика </w:t>
      </w:r>
      <w:proofErr w:type="spellStart"/>
      <w:r w:rsidRPr="00327E7D">
        <w:rPr>
          <w:rFonts w:ascii="yandex-sans" w:hAnsi="yandex-sans"/>
          <w:color w:val="000000"/>
          <w:sz w:val="23"/>
          <w:szCs w:val="23"/>
        </w:rPr>
        <w:t>дисграфии</w:t>
      </w:r>
      <w:proofErr w:type="spellEnd"/>
      <w:r w:rsidRPr="00327E7D">
        <w:rPr>
          <w:rFonts w:ascii="yandex-sans" w:hAnsi="yandex-sans"/>
          <w:color w:val="000000"/>
          <w:sz w:val="23"/>
          <w:szCs w:val="23"/>
        </w:rPr>
        <w:t xml:space="preserve"> .</w:t>
      </w:r>
    </w:p>
    <w:p w14:paraId="68DF8F5C" w14:textId="77777777" w:rsidR="005864B6" w:rsidRPr="00327E7D" w:rsidRDefault="005864B6" w:rsidP="005864B6">
      <w:pPr>
        <w:shd w:val="clear" w:color="auto" w:fill="FFFFFF"/>
        <w:rPr>
          <w:rFonts w:ascii="yandex-sans" w:hAnsi="yandex-sans"/>
          <w:color w:val="000000"/>
          <w:sz w:val="23"/>
          <w:szCs w:val="23"/>
        </w:rPr>
      </w:pPr>
      <w:proofErr w:type="gramStart"/>
      <w:r w:rsidRPr="00327E7D">
        <w:rPr>
          <w:rFonts w:ascii="yandex-sans" w:hAnsi="yandex-sans"/>
          <w:color w:val="000000"/>
          <w:sz w:val="23"/>
          <w:szCs w:val="23"/>
        </w:rPr>
        <w:t>3.5. ,,</w:t>
      </w:r>
      <w:proofErr w:type="gramEnd"/>
      <w:r w:rsidRPr="00327E7D">
        <w:rPr>
          <w:rFonts w:ascii="yandex-sans" w:hAnsi="yandex-sans"/>
          <w:color w:val="000000"/>
          <w:sz w:val="23"/>
          <w:szCs w:val="23"/>
        </w:rPr>
        <w:t>Покажи’’</w:t>
      </w:r>
      <w:r>
        <w:rPr>
          <w:rFonts w:ascii="yandex-sans" w:hAnsi="yandex-sans"/>
          <w:color w:val="000000"/>
          <w:sz w:val="23"/>
          <w:szCs w:val="23"/>
        </w:rPr>
        <w:t xml:space="preserve"> </w:t>
      </w:r>
      <w:r w:rsidRPr="00327E7D">
        <w:rPr>
          <w:rFonts w:ascii="yandex-sans" w:hAnsi="yandex-sans"/>
          <w:color w:val="000000"/>
          <w:sz w:val="23"/>
          <w:szCs w:val="23"/>
        </w:rPr>
        <w:t>Цель: совершенствовать понимание ребёнком речевой инструкции.</w:t>
      </w:r>
    </w:p>
    <w:p w14:paraId="638BAD7D" w14:textId="77777777" w:rsidR="005864B6" w:rsidRPr="00327E7D" w:rsidRDefault="005864B6" w:rsidP="005864B6">
      <w:pPr>
        <w:shd w:val="clear" w:color="auto" w:fill="FFFFFF"/>
        <w:rPr>
          <w:rFonts w:ascii="yandex-sans" w:hAnsi="yandex-sans"/>
          <w:color w:val="000000"/>
          <w:sz w:val="23"/>
          <w:szCs w:val="23"/>
        </w:rPr>
      </w:pPr>
      <w:proofErr w:type="gramStart"/>
      <w:r w:rsidRPr="00327E7D">
        <w:rPr>
          <w:rFonts w:ascii="yandex-sans" w:hAnsi="yandex-sans"/>
          <w:color w:val="000000"/>
          <w:sz w:val="23"/>
          <w:szCs w:val="23"/>
        </w:rPr>
        <w:t>3.6.,,</w:t>
      </w:r>
      <w:proofErr w:type="gramEnd"/>
      <w:r w:rsidRPr="00327E7D">
        <w:rPr>
          <w:rFonts w:ascii="yandex-sans" w:hAnsi="yandex-sans"/>
          <w:color w:val="000000"/>
          <w:sz w:val="23"/>
          <w:szCs w:val="23"/>
        </w:rPr>
        <w:t xml:space="preserve"> Подставь картинки”</w:t>
      </w:r>
      <w:r>
        <w:rPr>
          <w:rFonts w:ascii="yandex-sans" w:hAnsi="yandex-sans"/>
          <w:color w:val="000000"/>
          <w:sz w:val="23"/>
          <w:szCs w:val="23"/>
        </w:rPr>
        <w:t xml:space="preserve"> </w:t>
      </w:r>
      <w:r w:rsidRPr="00327E7D">
        <w:rPr>
          <w:rFonts w:ascii="yandex-sans" w:hAnsi="yandex-sans"/>
          <w:color w:val="000000"/>
          <w:sz w:val="23"/>
          <w:szCs w:val="23"/>
        </w:rPr>
        <w:t>Цель. упражнять в различении слов близких по звуковому составу.</w:t>
      </w:r>
    </w:p>
    <w:p w14:paraId="008B71ED" w14:textId="77777777" w:rsidR="005864B6" w:rsidRPr="00327E7D" w:rsidRDefault="005864B6" w:rsidP="005864B6">
      <w:pPr>
        <w:shd w:val="clear" w:color="auto" w:fill="FFFFFF"/>
        <w:rPr>
          <w:rFonts w:ascii="yandex-sans" w:hAnsi="yandex-sans"/>
          <w:color w:val="000000"/>
          <w:sz w:val="23"/>
          <w:szCs w:val="23"/>
        </w:rPr>
      </w:pPr>
      <w:proofErr w:type="gramStart"/>
      <w:r w:rsidRPr="00327E7D">
        <w:rPr>
          <w:rFonts w:ascii="yandex-sans" w:hAnsi="yandex-sans"/>
          <w:color w:val="000000"/>
          <w:sz w:val="23"/>
          <w:szCs w:val="23"/>
        </w:rPr>
        <w:t>3.7.,,</w:t>
      </w:r>
      <w:proofErr w:type="gramEnd"/>
      <w:r w:rsidRPr="00327E7D">
        <w:rPr>
          <w:rFonts w:ascii="yandex-sans" w:hAnsi="yandex-sans"/>
          <w:color w:val="000000"/>
          <w:sz w:val="23"/>
          <w:szCs w:val="23"/>
        </w:rPr>
        <w:t xml:space="preserve"> Длинное и короткое слово”</w:t>
      </w:r>
      <w:r>
        <w:rPr>
          <w:rFonts w:ascii="yandex-sans" w:hAnsi="yandex-sans"/>
          <w:color w:val="000000"/>
          <w:sz w:val="23"/>
          <w:szCs w:val="23"/>
        </w:rPr>
        <w:t xml:space="preserve"> </w:t>
      </w:r>
      <w:r w:rsidRPr="00327E7D">
        <w:rPr>
          <w:rFonts w:ascii="yandex-sans" w:hAnsi="yandex-sans"/>
          <w:color w:val="000000"/>
          <w:sz w:val="23"/>
          <w:szCs w:val="23"/>
        </w:rPr>
        <w:t>Цель: форм</w:t>
      </w:r>
      <w:r>
        <w:rPr>
          <w:rFonts w:ascii="yandex-sans" w:hAnsi="yandex-sans"/>
          <w:color w:val="000000"/>
          <w:sz w:val="23"/>
          <w:szCs w:val="23"/>
        </w:rPr>
        <w:t xml:space="preserve">. </w:t>
      </w:r>
      <w:r w:rsidRPr="00327E7D">
        <w:rPr>
          <w:rFonts w:ascii="yandex-sans" w:hAnsi="yandex-sans"/>
          <w:color w:val="000000"/>
          <w:sz w:val="23"/>
          <w:szCs w:val="23"/>
        </w:rPr>
        <w:t xml:space="preserve"> умение сравнивать слова по слоговому составу.</w:t>
      </w:r>
    </w:p>
    <w:p w14:paraId="009E3897" w14:textId="77777777" w:rsidR="005864B6" w:rsidRPr="00327E7D" w:rsidRDefault="005864B6" w:rsidP="005864B6">
      <w:pPr>
        <w:shd w:val="clear" w:color="auto" w:fill="FFFFFF"/>
        <w:rPr>
          <w:rFonts w:ascii="yandex-sans" w:hAnsi="yandex-sans"/>
          <w:color w:val="000000"/>
          <w:sz w:val="23"/>
          <w:szCs w:val="23"/>
        </w:rPr>
      </w:pPr>
      <w:r w:rsidRPr="00327E7D">
        <w:rPr>
          <w:rFonts w:ascii="yandex-sans" w:hAnsi="yandex-sans"/>
          <w:color w:val="000000"/>
          <w:sz w:val="23"/>
          <w:szCs w:val="23"/>
        </w:rPr>
        <w:t xml:space="preserve">3.8 . </w:t>
      </w:r>
      <w:proofErr w:type="gramStart"/>
      <w:r w:rsidRPr="00327E7D">
        <w:rPr>
          <w:rFonts w:ascii="yandex-sans" w:hAnsi="yandex-sans"/>
          <w:color w:val="000000"/>
          <w:sz w:val="23"/>
          <w:szCs w:val="23"/>
        </w:rPr>
        <w:t>,,</w:t>
      </w:r>
      <w:proofErr w:type="gramEnd"/>
      <w:r w:rsidRPr="00327E7D">
        <w:rPr>
          <w:rFonts w:ascii="yandex-sans" w:hAnsi="yandex-sans"/>
          <w:color w:val="000000"/>
          <w:sz w:val="23"/>
          <w:szCs w:val="23"/>
        </w:rPr>
        <w:t>Овощи”</w:t>
      </w:r>
      <w:r>
        <w:rPr>
          <w:rFonts w:ascii="yandex-sans" w:hAnsi="yandex-sans"/>
          <w:color w:val="000000"/>
          <w:sz w:val="23"/>
          <w:szCs w:val="23"/>
        </w:rPr>
        <w:t xml:space="preserve"> </w:t>
      </w:r>
      <w:r w:rsidRPr="00327E7D">
        <w:rPr>
          <w:rFonts w:ascii="yandex-sans" w:hAnsi="yandex-sans"/>
          <w:color w:val="000000"/>
          <w:sz w:val="23"/>
          <w:szCs w:val="23"/>
        </w:rPr>
        <w:t>Цель: формировать умение определять по количеству хлопков слоговую структуру слов.</w:t>
      </w:r>
    </w:p>
    <w:p w14:paraId="50EDA1C4" w14:textId="77777777" w:rsidR="005864B6" w:rsidRPr="00327E7D" w:rsidRDefault="005864B6" w:rsidP="005864B6">
      <w:pPr>
        <w:shd w:val="clear" w:color="auto" w:fill="FFFFFF"/>
        <w:rPr>
          <w:rFonts w:ascii="yandex-sans" w:hAnsi="yandex-sans"/>
          <w:color w:val="000000"/>
          <w:sz w:val="23"/>
          <w:szCs w:val="23"/>
        </w:rPr>
      </w:pPr>
      <w:r w:rsidRPr="00327E7D">
        <w:rPr>
          <w:rFonts w:ascii="yandex-sans" w:hAnsi="yandex-sans"/>
          <w:color w:val="000000"/>
          <w:sz w:val="23"/>
          <w:szCs w:val="23"/>
        </w:rPr>
        <w:t xml:space="preserve">3.9 . </w:t>
      </w:r>
      <w:proofErr w:type="gramStart"/>
      <w:r w:rsidRPr="00327E7D">
        <w:rPr>
          <w:rFonts w:ascii="yandex-sans" w:hAnsi="yandex-sans"/>
          <w:color w:val="000000"/>
          <w:sz w:val="23"/>
          <w:szCs w:val="23"/>
        </w:rPr>
        <w:t>,,</w:t>
      </w:r>
      <w:proofErr w:type="gramEnd"/>
      <w:r w:rsidRPr="00327E7D">
        <w:rPr>
          <w:rFonts w:ascii="yandex-sans" w:hAnsi="yandex-sans"/>
          <w:color w:val="000000"/>
          <w:sz w:val="23"/>
          <w:szCs w:val="23"/>
        </w:rPr>
        <w:t>Сирена”</w:t>
      </w:r>
      <w:r>
        <w:rPr>
          <w:rFonts w:ascii="yandex-sans" w:hAnsi="yandex-sans"/>
          <w:color w:val="000000"/>
          <w:sz w:val="23"/>
          <w:szCs w:val="23"/>
        </w:rPr>
        <w:t xml:space="preserve"> </w:t>
      </w:r>
      <w:r w:rsidRPr="00327E7D">
        <w:rPr>
          <w:rFonts w:ascii="yandex-sans" w:hAnsi="yandex-sans"/>
          <w:color w:val="000000"/>
          <w:sz w:val="23"/>
          <w:szCs w:val="23"/>
        </w:rPr>
        <w:t>Цель. упражнять в умении воспроизводить постепенное нарастание и падение силы голоса при</w:t>
      </w:r>
      <w:r>
        <w:rPr>
          <w:rFonts w:ascii="yandex-sans" w:hAnsi="yandex-sans"/>
          <w:color w:val="000000"/>
          <w:sz w:val="23"/>
          <w:szCs w:val="23"/>
        </w:rPr>
        <w:t xml:space="preserve"> </w:t>
      </w:r>
      <w:r w:rsidRPr="00327E7D">
        <w:rPr>
          <w:rFonts w:ascii="yandex-sans" w:hAnsi="yandex-sans"/>
          <w:color w:val="000000"/>
          <w:sz w:val="23"/>
          <w:szCs w:val="23"/>
        </w:rPr>
        <w:t>произнесении отдельных звуков.</w:t>
      </w:r>
    </w:p>
    <w:p w14:paraId="4763C849" w14:textId="77777777" w:rsidR="005864B6" w:rsidRPr="00327E7D" w:rsidRDefault="005864B6" w:rsidP="005864B6">
      <w:pPr>
        <w:shd w:val="clear" w:color="auto" w:fill="FFFFFF"/>
        <w:rPr>
          <w:rFonts w:ascii="yandex-sans" w:hAnsi="yandex-sans"/>
          <w:color w:val="000000"/>
          <w:sz w:val="23"/>
          <w:szCs w:val="23"/>
        </w:rPr>
      </w:pPr>
      <w:proofErr w:type="gramStart"/>
      <w:r w:rsidRPr="00327E7D">
        <w:rPr>
          <w:rFonts w:ascii="yandex-sans" w:hAnsi="yandex-sans"/>
          <w:color w:val="000000"/>
          <w:sz w:val="23"/>
          <w:szCs w:val="23"/>
        </w:rPr>
        <w:t>3.10.,,</w:t>
      </w:r>
      <w:proofErr w:type="gramEnd"/>
      <w:r w:rsidRPr="00327E7D">
        <w:rPr>
          <w:rFonts w:ascii="yandex-sans" w:hAnsi="yandex-sans"/>
          <w:color w:val="000000"/>
          <w:sz w:val="23"/>
          <w:szCs w:val="23"/>
        </w:rPr>
        <w:t xml:space="preserve"> Настроение”</w:t>
      </w:r>
      <w:r>
        <w:rPr>
          <w:rFonts w:ascii="yandex-sans" w:hAnsi="yandex-sans"/>
          <w:color w:val="000000"/>
          <w:sz w:val="23"/>
          <w:szCs w:val="23"/>
        </w:rPr>
        <w:t xml:space="preserve"> </w:t>
      </w:r>
      <w:r w:rsidRPr="00327E7D">
        <w:rPr>
          <w:rFonts w:ascii="yandex-sans" w:hAnsi="yandex-sans"/>
          <w:color w:val="000000"/>
          <w:sz w:val="23"/>
          <w:szCs w:val="23"/>
        </w:rPr>
        <w:t>Цель. упражнять в умении передавать междометиями с помощью разных оттенков голоса</w:t>
      </w:r>
      <w:r>
        <w:rPr>
          <w:rFonts w:ascii="yandex-sans" w:hAnsi="yandex-sans"/>
          <w:color w:val="000000"/>
          <w:sz w:val="23"/>
          <w:szCs w:val="23"/>
        </w:rPr>
        <w:t xml:space="preserve"> </w:t>
      </w:r>
      <w:r w:rsidRPr="00327E7D">
        <w:rPr>
          <w:rFonts w:ascii="yandex-sans" w:hAnsi="yandex-sans"/>
          <w:color w:val="000000"/>
          <w:sz w:val="23"/>
          <w:szCs w:val="23"/>
        </w:rPr>
        <w:t>эмоциональное состояние.</w:t>
      </w:r>
    </w:p>
    <w:p w14:paraId="5A076F36" w14:textId="77777777" w:rsidR="005864B6" w:rsidRPr="00327E7D" w:rsidRDefault="005864B6" w:rsidP="005864B6">
      <w:pPr>
        <w:shd w:val="clear" w:color="auto" w:fill="FFFFFF"/>
        <w:rPr>
          <w:rFonts w:ascii="yandex-sans" w:hAnsi="yandex-sans"/>
          <w:color w:val="000000"/>
          <w:sz w:val="23"/>
          <w:szCs w:val="23"/>
        </w:rPr>
      </w:pPr>
      <w:proofErr w:type="gramStart"/>
      <w:r w:rsidRPr="00327E7D">
        <w:rPr>
          <w:rFonts w:ascii="yandex-sans" w:hAnsi="yandex-sans"/>
          <w:color w:val="000000"/>
          <w:sz w:val="23"/>
          <w:szCs w:val="23"/>
        </w:rPr>
        <w:t>3.11. ,,</w:t>
      </w:r>
      <w:proofErr w:type="gramEnd"/>
      <w:r w:rsidRPr="00327E7D">
        <w:rPr>
          <w:rFonts w:ascii="yandex-sans" w:hAnsi="yandex-sans"/>
          <w:color w:val="000000"/>
          <w:sz w:val="23"/>
          <w:szCs w:val="23"/>
        </w:rPr>
        <w:t>Лесенка”</w:t>
      </w:r>
      <w:r>
        <w:rPr>
          <w:rFonts w:ascii="yandex-sans" w:hAnsi="yandex-sans"/>
          <w:color w:val="000000"/>
          <w:sz w:val="23"/>
          <w:szCs w:val="23"/>
        </w:rPr>
        <w:t xml:space="preserve"> </w:t>
      </w:r>
      <w:r w:rsidRPr="00327E7D">
        <w:rPr>
          <w:rFonts w:ascii="yandex-sans" w:hAnsi="yandex-sans"/>
          <w:color w:val="000000"/>
          <w:sz w:val="23"/>
          <w:szCs w:val="23"/>
        </w:rPr>
        <w:t>Цель. упражнять в воспроизведении поступательного повышения и понижения высоты голоса звуков</w:t>
      </w:r>
      <w:r>
        <w:rPr>
          <w:rFonts w:ascii="yandex-sans" w:hAnsi="yandex-sans"/>
          <w:color w:val="000000"/>
          <w:sz w:val="23"/>
          <w:szCs w:val="23"/>
        </w:rPr>
        <w:t xml:space="preserve"> </w:t>
      </w:r>
      <w:r w:rsidRPr="00327E7D">
        <w:rPr>
          <w:rFonts w:ascii="yandex-sans" w:hAnsi="yandex-sans"/>
          <w:color w:val="000000"/>
          <w:sz w:val="23"/>
          <w:szCs w:val="23"/>
        </w:rPr>
        <w:t>с опорой на движение руки.</w:t>
      </w:r>
    </w:p>
    <w:p w14:paraId="6A424A86" w14:textId="77777777" w:rsidR="005864B6" w:rsidRPr="00327E7D" w:rsidRDefault="005864B6" w:rsidP="005864B6">
      <w:pPr>
        <w:shd w:val="clear" w:color="auto" w:fill="FFFFFF"/>
        <w:rPr>
          <w:rFonts w:ascii="yandex-sans" w:hAnsi="yandex-sans"/>
          <w:color w:val="000000"/>
          <w:sz w:val="23"/>
          <w:szCs w:val="23"/>
        </w:rPr>
      </w:pPr>
      <w:proofErr w:type="gramStart"/>
      <w:r w:rsidRPr="00327E7D">
        <w:rPr>
          <w:rFonts w:ascii="yandex-sans" w:hAnsi="yandex-sans"/>
          <w:color w:val="000000"/>
          <w:sz w:val="23"/>
          <w:szCs w:val="23"/>
        </w:rPr>
        <w:t>3.12. ,,</w:t>
      </w:r>
      <w:proofErr w:type="gramEnd"/>
      <w:r w:rsidRPr="00327E7D">
        <w:rPr>
          <w:rFonts w:ascii="yandex-sans" w:hAnsi="yandex-sans"/>
          <w:color w:val="000000"/>
          <w:sz w:val="23"/>
          <w:szCs w:val="23"/>
        </w:rPr>
        <w:t>Лесенка”</w:t>
      </w:r>
      <w:r>
        <w:rPr>
          <w:rFonts w:ascii="yandex-sans" w:hAnsi="yandex-sans"/>
          <w:color w:val="000000"/>
          <w:sz w:val="23"/>
          <w:szCs w:val="23"/>
        </w:rPr>
        <w:t xml:space="preserve"> </w:t>
      </w:r>
      <w:r w:rsidRPr="00327E7D">
        <w:rPr>
          <w:rFonts w:ascii="yandex-sans" w:hAnsi="yandex-sans"/>
          <w:color w:val="000000"/>
          <w:sz w:val="23"/>
          <w:szCs w:val="23"/>
        </w:rPr>
        <w:t>Цель. упражнять в воспроизведении поступательного повышения и понижения силы голоса звуков с</w:t>
      </w:r>
      <w:r>
        <w:rPr>
          <w:rFonts w:ascii="yandex-sans" w:hAnsi="yandex-sans"/>
          <w:color w:val="000000"/>
          <w:sz w:val="23"/>
          <w:szCs w:val="23"/>
        </w:rPr>
        <w:t xml:space="preserve"> </w:t>
      </w:r>
      <w:r w:rsidRPr="00327E7D">
        <w:rPr>
          <w:rFonts w:ascii="yandex-sans" w:hAnsi="yandex-sans"/>
          <w:color w:val="000000"/>
          <w:sz w:val="23"/>
          <w:szCs w:val="23"/>
        </w:rPr>
        <w:t>опорой на движение руки.</w:t>
      </w:r>
    </w:p>
    <w:p w14:paraId="0C31E3B4" w14:textId="77777777" w:rsidR="005864B6" w:rsidRPr="00327E7D" w:rsidRDefault="005864B6" w:rsidP="005864B6">
      <w:pPr>
        <w:shd w:val="clear" w:color="auto" w:fill="FFFFFF"/>
        <w:rPr>
          <w:rFonts w:ascii="yandex-sans" w:hAnsi="yandex-sans"/>
          <w:color w:val="000000"/>
          <w:sz w:val="23"/>
          <w:szCs w:val="23"/>
        </w:rPr>
      </w:pPr>
      <w:r w:rsidRPr="00327E7D">
        <w:rPr>
          <w:rFonts w:ascii="yandex-sans" w:hAnsi="yandex-sans"/>
          <w:color w:val="000000"/>
          <w:sz w:val="23"/>
          <w:szCs w:val="23"/>
        </w:rPr>
        <w:t>3.13</w:t>
      </w:r>
      <w:proofErr w:type="gramStart"/>
      <w:r w:rsidRPr="00327E7D">
        <w:rPr>
          <w:rFonts w:ascii="yandex-sans" w:hAnsi="yandex-sans"/>
          <w:color w:val="000000"/>
          <w:sz w:val="23"/>
          <w:szCs w:val="23"/>
        </w:rPr>
        <w:t xml:space="preserve"> .,,</w:t>
      </w:r>
      <w:proofErr w:type="gramEnd"/>
      <w:r w:rsidRPr="00327E7D">
        <w:rPr>
          <w:rFonts w:ascii="yandex-sans" w:hAnsi="yandex-sans"/>
          <w:color w:val="000000"/>
          <w:sz w:val="23"/>
          <w:szCs w:val="23"/>
        </w:rPr>
        <w:t>Найди ошибку’’</w:t>
      </w:r>
      <w:r>
        <w:rPr>
          <w:rFonts w:ascii="yandex-sans" w:hAnsi="yandex-sans"/>
          <w:color w:val="000000"/>
          <w:sz w:val="23"/>
          <w:szCs w:val="23"/>
        </w:rPr>
        <w:t xml:space="preserve"> </w:t>
      </w:r>
      <w:r w:rsidRPr="00327E7D">
        <w:rPr>
          <w:rFonts w:ascii="yandex-sans" w:hAnsi="yandex-sans"/>
          <w:color w:val="000000"/>
          <w:sz w:val="23"/>
          <w:szCs w:val="23"/>
        </w:rPr>
        <w:t>Цель: упражнять в умении выделять из ряда одинаковых по слоговому составу, отличное по</w:t>
      </w:r>
      <w:r>
        <w:rPr>
          <w:rFonts w:ascii="yandex-sans" w:hAnsi="yandex-sans"/>
          <w:color w:val="000000"/>
          <w:sz w:val="23"/>
          <w:szCs w:val="23"/>
        </w:rPr>
        <w:t xml:space="preserve"> </w:t>
      </w:r>
      <w:r w:rsidRPr="00327E7D">
        <w:rPr>
          <w:rFonts w:ascii="yandex-sans" w:hAnsi="yandex-sans"/>
          <w:color w:val="000000"/>
          <w:sz w:val="23"/>
          <w:szCs w:val="23"/>
        </w:rPr>
        <w:t>звуковому составу слово.</w:t>
      </w:r>
    </w:p>
    <w:p w14:paraId="70F92EE1" w14:textId="77777777" w:rsidR="005864B6" w:rsidRPr="00327E7D" w:rsidRDefault="005864B6" w:rsidP="005864B6">
      <w:pPr>
        <w:shd w:val="clear" w:color="auto" w:fill="FFFFFF"/>
        <w:rPr>
          <w:rFonts w:ascii="yandex-sans" w:hAnsi="yandex-sans"/>
          <w:color w:val="000000"/>
          <w:sz w:val="23"/>
          <w:szCs w:val="23"/>
        </w:rPr>
      </w:pPr>
      <w:proofErr w:type="gramStart"/>
      <w:r w:rsidRPr="00327E7D">
        <w:rPr>
          <w:rFonts w:ascii="yandex-sans" w:hAnsi="yandex-sans"/>
          <w:color w:val="000000"/>
          <w:sz w:val="23"/>
          <w:szCs w:val="23"/>
        </w:rPr>
        <w:t>3.14.,,</w:t>
      </w:r>
      <w:proofErr w:type="gramEnd"/>
      <w:r w:rsidRPr="00327E7D">
        <w:rPr>
          <w:rFonts w:ascii="yandex-sans" w:hAnsi="yandex-sans"/>
          <w:color w:val="000000"/>
          <w:sz w:val="23"/>
          <w:szCs w:val="23"/>
        </w:rPr>
        <w:t>Какое слово потерялось’’ Цель: развивать языковое чутьё и чувство рифмы.</w:t>
      </w:r>
    </w:p>
    <w:p w14:paraId="22885A50" w14:textId="77777777" w:rsidR="005864B6" w:rsidRPr="00327E7D" w:rsidRDefault="005864B6" w:rsidP="005864B6">
      <w:pPr>
        <w:shd w:val="clear" w:color="auto" w:fill="FFFFFF"/>
        <w:rPr>
          <w:rFonts w:ascii="yandex-sans" w:hAnsi="yandex-sans"/>
          <w:color w:val="000000"/>
          <w:sz w:val="23"/>
          <w:szCs w:val="23"/>
        </w:rPr>
      </w:pPr>
      <w:proofErr w:type="gramStart"/>
      <w:r w:rsidRPr="00327E7D">
        <w:rPr>
          <w:rFonts w:ascii="yandex-sans" w:hAnsi="yandex-sans"/>
          <w:color w:val="000000"/>
          <w:sz w:val="23"/>
          <w:szCs w:val="23"/>
        </w:rPr>
        <w:t>3.15.,,</w:t>
      </w:r>
      <w:proofErr w:type="gramEnd"/>
      <w:r w:rsidRPr="00327E7D">
        <w:rPr>
          <w:rFonts w:ascii="yandex-sans" w:hAnsi="yandex-sans"/>
          <w:color w:val="000000"/>
          <w:sz w:val="23"/>
          <w:szCs w:val="23"/>
        </w:rPr>
        <w:t>Подбери похожие слова”.</w:t>
      </w:r>
      <w:r>
        <w:rPr>
          <w:rFonts w:ascii="yandex-sans" w:hAnsi="yandex-sans"/>
          <w:color w:val="000000"/>
          <w:sz w:val="23"/>
          <w:szCs w:val="23"/>
        </w:rPr>
        <w:t xml:space="preserve"> </w:t>
      </w:r>
      <w:r w:rsidRPr="00327E7D">
        <w:rPr>
          <w:rFonts w:ascii="yandex-sans" w:hAnsi="yandex-sans"/>
          <w:color w:val="000000"/>
          <w:sz w:val="23"/>
          <w:szCs w:val="23"/>
        </w:rPr>
        <w:t>Цель: развивать у ребёнка языковое чутьё и чувство рифмы.</w:t>
      </w:r>
    </w:p>
    <w:p w14:paraId="63FD6A2E" w14:textId="77777777" w:rsidR="005864B6" w:rsidRPr="00327E7D" w:rsidRDefault="005864B6" w:rsidP="005864B6">
      <w:pPr>
        <w:shd w:val="clear" w:color="auto" w:fill="FFFFFF"/>
        <w:rPr>
          <w:rFonts w:ascii="yandex-sans" w:hAnsi="yandex-sans"/>
          <w:color w:val="000000"/>
          <w:sz w:val="23"/>
          <w:szCs w:val="23"/>
        </w:rPr>
      </w:pPr>
      <w:proofErr w:type="gramStart"/>
      <w:r w:rsidRPr="00327E7D">
        <w:rPr>
          <w:rFonts w:ascii="yandex-sans" w:hAnsi="yandex-sans"/>
          <w:color w:val="000000"/>
          <w:sz w:val="23"/>
          <w:szCs w:val="23"/>
        </w:rPr>
        <w:t>3.16,,</w:t>
      </w:r>
      <w:proofErr w:type="gramEnd"/>
      <w:r w:rsidRPr="00327E7D">
        <w:rPr>
          <w:rFonts w:ascii="yandex-sans" w:hAnsi="yandex-sans"/>
          <w:color w:val="000000"/>
          <w:sz w:val="23"/>
          <w:szCs w:val="23"/>
        </w:rPr>
        <w:t>Угадай, где кружки, а где кружки”</w:t>
      </w:r>
      <w:r>
        <w:rPr>
          <w:rFonts w:ascii="yandex-sans" w:hAnsi="yandex-sans"/>
          <w:color w:val="000000"/>
          <w:sz w:val="23"/>
          <w:szCs w:val="23"/>
        </w:rPr>
        <w:t xml:space="preserve"> </w:t>
      </w:r>
      <w:r w:rsidRPr="00327E7D">
        <w:rPr>
          <w:rFonts w:ascii="yandex-sans" w:hAnsi="yandex-sans"/>
          <w:color w:val="000000"/>
          <w:sz w:val="23"/>
          <w:szCs w:val="23"/>
        </w:rPr>
        <w:t>Цель: развивать слуховое внимание, учить правильно ставить ударение в словах, похожих по</w:t>
      </w:r>
      <w:r>
        <w:rPr>
          <w:rFonts w:ascii="yandex-sans" w:hAnsi="yandex-sans"/>
          <w:color w:val="000000"/>
          <w:sz w:val="23"/>
          <w:szCs w:val="23"/>
        </w:rPr>
        <w:t xml:space="preserve"> </w:t>
      </w:r>
      <w:r w:rsidRPr="00327E7D">
        <w:rPr>
          <w:rFonts w:ascii="yandex-sans" w:hAnsi="yandex-sans"/>
          <w:color w:val="000000"/>
          <w:sz w:val="23"/>
          <w:szCs w:val="23"/>
        </w:rPr>
        <w:t>звуковому составу.</w:t>
      </w:r>
    </w:p>
    <w:p w14:paraId="0BDF4C9E" w14:textId="77777777" w:rsidR="005864B6" w:rsidRPr="00327E7D" w:rsidRDefault="005864B6" w:rsidP="005864B6">
      <w:pPr>
        <w:shd w:val="clear" w:color="auto" w:fill="FFFFFF"/>
        <w:rPr>
          <w:rFonts w:ascii="yandex-sans" w:hAnsi="yandex-sans"/>
          <w:color w:val="000000"/>
          <w:sz w:val="23"/>
          <w:szCs w:val="23"/>
        </w:rPr>
      </w:pPr>
      <w:proofErr w:type="gramStart"/>
      <w:r w:rsidRPr="00327E7D">
        <w:rPr>
          <w:rFonts w:ascii="yandex-sans" w:hAnsi="yandex-sans"/>
          <w:color w:val="000000"/>
          <w:sz w:val="23"/>
          <w:szCs w:val="23"/>
        </w:rPr>
        <w:lastRenderedPageBreak/>
        <w:t>3.17. ,,</w:t>
      </w:r>
      <w:proofErr w:type="gramEnd"/>
      <w:r w:rsidRPr="00327E7D">
        <w:rPr>
          <w:rFonts w:ascii="yandex-sans" w:hAnsi="yandex-sans"/>
          <w:color w:val="000000"/>
          <w:sz w:val="23"/>
          <w:szCs w:val="23"/>
        </w:rPr>
        <w:t>Пирамидка”</w:t>
      </w:r>
      <w:r>
        <w:rPr>
          <w:rFonts w:ascii="yandex-sans" w:hAnsi="yandex-sans"/>
          <w:color w:val="000000"/>
          <w:sz w:val="23"/>
          <w:szCs w:val="23"/>
        </w:rPr>
        <w:t xml:space="preserve"> </w:t>
      </w:r>
      <w:r w:rsidRPr="00327E7D">
        <w:rPr>
          <w:rFonts w:ascii="yandex-sans" w:hAnsi="yandex-sans"/>
          <w:color w:val="000000"/>
          <w:sz w:val="23"/>
          <w:szCs w:val="23"/>
        </w:rPr>
        <w:t>Цель. упражнять в умении передавать слоговой состав слов.</w:t>
      </w:r>
    </w:p>
    <w:p w14:paraId="108AFE14" w14:textId="77777777" w:rsidR="005864B6" w:rsidRPr="00327E7D" w:rsidRDefault="005864B6" w:rsidP="005864B6">
      <w:pPr>
        <w:shd w:val="clear" w:color="auto" w:fill="FFFFFF"/>
        <w:rPr>
          <w:rFonts w:ascii="yandex-sans" w:hAnsi="yandex-sans"/>
          <w:color w:val="000000"/>
          <w:sz w:val="23"/>
          <w:szCs w:val="23"/>
        </w:rPr>
      </w:pPr>
      <w:proofErr w:type="gramStart"/>
      <w:r w:rsidRPr="00327E7D">
        <w:rPr>
          <w:rFonts w:ascii="yandex-sans" w:hAnsi="yandex-sans"/>
          <w:color w:val="000000"/>
          <w:sz w:val="23"/>
          <w:szCs w:val="23"/>
        </w:rPr>
        <w:t>3.18. ,,</w:t>
      </w:r>
      <w:proofErr w:type="gramEnd"/>
      <w:r w:rsidRPr="00327E7D">
        <w:rPr>
          <w:rFonts w:ascii="yandex-sans" w:hAnsi="yandex-sans"/>
          <w:color w:val="000000"/>
          <w:sz w:val="23"/>
          <w:szCs w:val="23"/>
        </w:rPr>
        <w:t>Переставь слоги”</w:t>
      </w:r>
      <w:r>
        <w:rPr>
          <w:rFonts w:ascii="yandex-sans" w:hAnsi="yandex-sans"/>
          <w:color w:val="000000"/>
          <w:sz w:val="23"/>
          <w:szCs w:val="23"/>
        </w:rPr>
        <w:t xml:space="preserve"> </w:t>
      </w:r>
      <w:proofErr w:type="spellStart"/>
      <w:r w:rsidRPr="00327E7D">
        <w:rPr>
          <w:rFonts w:ascii="yandex-sans" w:hAnsi="yandex-sans"/>
          <w:color w:val="000000"/>
          <w:sz w:val="23"/>
          <w:szCs w:val="23"/>
        </w:rPr>
        <w:t>упр</w:t>
      </w:r>
      <w:r>
        <w:rPr>
          <w:rFonts w:ascii="yandex-sans" w:hAnsi="yandex-sans"/>
          <w:color w:val="000000"/>
          <w:sz w:val="23"/>
          <w:szCs w:val="23"/>
        </w:rPr>
        <w:t>-</w:t>
      </w:r>
      <w:r w:rsidRPr="00327E7D">
        <w:rPr>
          <w:rFonts w:ascii="yandex-sans" w:hAnsi="yandex-sans"/>
          <w:color w:val="000000"/>
          <w:sz w:val="23"/>
          <w:szCs w:val="23"/>
        </w:rPr>
        <w:t>ть</w:t>
      </w:r>
      <w:proofErr w:type="spellEnd"/>
      <w:r w:rsidRPr="00327E7D">
        <w:rPr>
          <w:rFonts w:ascii="yandex-sans" w:hAnsi="yandex-sans"/>
          <w:color w:val="000000"/>
          <w:sz w:val="23"/>
          <w:szCs w:val="23"/>
        </w:rPr>
        <w:t xml:space="preserve"> ребёнка в умении переставлять слоги в двусложных словах.</w:t>
      </w:r>
    </w:p>
    <w:p w14:paraId="3F41ECFA" w14:textId="77777777" w:rsidR="005864B6" w:rsidRPr="00327E7D" w:rsidRDefault="005864B6" w:rsidP="005864B6">
      <w:pPr>
        <w:shd w:val="clear" w:color="auto" w:fill="FFFFFF"/>
        <w:rPr>
          <w:rFonts w:ascii="yandex-sans" w:hAnsi="yandex-sans"/>
          <w:color w:val="000000"/>
          <w:sz w:val="23"/>
          <w:szCs w:val="23"/>
        </w:rPr>
      </w:pPr>
      <w:r w:rsidRPr="00327E7D">
        <w:rPr>
          <w:rFonts w:ascii="yandex-sans" w:hAnsi="yandex-sans"/>
          <w:color w:val="000000"/>
          <w:sz w:val="23"/>
          <w:szCs w:val="23"/>
        </w:rPr>
        <w:t>3.19 «Воспроизвести слоговые сочетания с согласными звуками, различающимися по звонкости –</w:t>
      </w:r>
      <w:r>
        <w:rPr>
          <w:rFonts w:ascii="yandex-sans" w:hAnsi="yandex-sans"/>
          <w:color w:val="000000"/>
          <w:sz w:val="23"/>
          <w:szCs w:val="23"/>
        </w:rPr>
        <w:t xml:space="preserve"> </w:t>
      </w:r>
      <w:r w:rsidRPr="00327E7D">
        <w:rPr>
          <w:rFonts w:ascii="yandex-sans" w:hAnsi="yandex-sans"/>
          <w:color w:val="000000"/>
          <w:sz w:val="23"/>
          <w:szCs w:val="23"/>
        </w:rPr>
        <w:t>глухости»</w:t>
      </w:r>
      <w:r>
        <w:rPr>
          <w:rFonts w:ascii="yandex-sans" w:hAnsi="yandex-sans"/>
          <w:color w:val="000000"/>
          <w:sz w:val="23"/>
          <w:szCs w:val="23"/>
        </w:rPr>
        <w:t xml:space="preserve"> </w:t>
      </w:r>
      <w:r w:rsidRPr="00327E7D">
        <w:rPr>
          <w:rFonts w:ascii="yandex-sans" w:hAnsi="yandex-sans"/>
          <w:color w:val="000000"/>
          <w:sz w:val="23"/>
          <w:szCs w:val="23"/>
        </w:rPr>
        <w:t>Цель: формировать умение воспроизводить слоговые сочетания с согласными звуками,</w:t>
      </w:r>
      <w:r>
        <w:rPr>
          <w:rFonts w:ascii="yandex-sans" w:hAnsi="yandex-sans"/>
          <w:color w:val="000000"/>
          <w:sz w:val="23"/>
          <w:szCs w:val="23"/>
        </w:rPr>
        <w:t xml:space="preserve"> </w:t>
      </w:r>
      <w:r w:rsidRPr="00327E7D">
        <w:rPr>
          <w:rFonts w:ascii="yandex-sans" w:hAnsi="yandex-sans"/>
          <w:color w:val="000000"/>
          <w:sz w:val="23"/>
          <w:szCs w:val="23"/>
        </w:rPr>
        <w:t>различающимися по звонкости – глухости</w:t>
      </w:r>
      <w:r>
        <w:rPr>
          <w:rFonts w:ascii="yandex-sans" w:hAnsi="yandex-sans"/>
          <w:color w:val="000000"/>
          <w:sz w:val="23"/>
          <w:szCs w:val="23"/>
        </w:rPr>
        <w:t xml:space="preserve"> </w:t>
      </w:r>
      <w:proofErr w:type="gramStart"/>
      <w:r w:rsidRPr="00327E7D">
        <w:rPr>
          <w:rFonts w:ascii="yandex-sans" w:hAnsi="yandex-sans"/>
          <w:color w:val="000000"/>
          <w:sz w:val="23"/>
          <w:szCs w:val="23"/>
        </w:rPr>
        <w:t>Сначала</w:t>
      </w:r>
      <w:proofErr w:type="gramEnd"/>
      <w:r w:rsidRPr="00327E7D">
        <w:rPr>
          <w:rFonts w:ascii="yandex-sans" w:hAnsi="yandex-sans"/>
          <w:color w:val="000000"/>
          <w:sz w:val="23"/>
          <w:szCs w:val="23"/>
        </w:rPr>
        <w:t xml:space="preserve"> по 2 слога па –ба по –</w:t>
      </w:r>
      <w:proofErr w:type="spellStart"/>
      <w:r w:rsidRPr="00327E7D">
        <w:rPr>
          <w:rFonts w:ascii="yandex-sans" w:hAnsi="yandex-sans"/>
          <w:color w:val="000000"/>
          <w:sz w:val="23"/>
          <w:szCs w:val="23"/>
        </w:rPr>
        <w:t>бопы</w:t>
      </w:r>
      <w:proofErr w:type="spellEnd"/>
      <w:r w:rsidRPr="00327E7D">
        <w:rPr>
          <w:rFonts w:ascii="yandex-sans" w:hAnsi="yandex-sans"/>
          <w:color w:val="000000"/>
          <w:sz w:val="23"/>
          <w:szCs w:val="23"/>
        </w:rPr>
        <w:t xml:space="preserve"> – бы и т.д.</w:t>
      </w:r>
      <w:r>
        <w:rPr>
          <w:rFonts w:ascii="yandex-sans" w:hAnsi="yandex-sans"/>
          <w:color w:val="000000"/>
          <w:sz w:val="23"/>
          <w:szCs w:val="23"/>
        </w:rPr>
        <w:t xml:space="preserve"> </w:t>
      </w:r>
      <w:r w:rsidRPr="00327E7D">
        <w:rPr>
          <w:rFonts w:ascii="yandex-sans" w:hAnsi="yandex-sans"/>
          <w:color w:val="000000"/>
          <w:sz w:val="23"/>
          <w:szCs w:val="23"/>
        </w:rPr>
        <w:t>Тоже с гласными о у ы</w:t>
      </w:r>
      <w:r>
        <w:rPr>
          <w:rFonts w:ascii="yandex-sans" w:hAnsi="yandex-sans"/>
          <w:color w:val="000000"/>
          <w:sz w:val="23"/>
          <w:szCs w:val="23"/>
        </w:rPr>
        <w:t xml:space="preserve"> </w:t>
      </w:r>
      <w:r w:rsidRPr="00327E7D">
        <w:rPr>
          <w:rFonts w:ascii="yandex-sans" w:hAnsi="yandex-sans"/>
          <w:color w:val="000000"/>
          <w:sz w:val="23"/>
          <w:szCs w:val="23"/>
        </w:rPr>
        <w:t>Если легко справляется, то предлагается 3 слога</w:t>
      </w:r>
    </w:p>
    <w:p w14:paraId="5F2D16FF" w14:textId="77777777" w:rsidR="005864B6" w:rsidRPr="00327E7D" w:rsidRDefault="005864B6" w:rsidP="005864B6">
      <w:pPr>
        <w:shd w:val="clear" w:color="auto" w:fill="FFFFFF"/>
        <w:rPr>
          <w:rFonts w:ascii="yandex-sans" w:hAnsi="yandex-sans"/>
          <w:color w:val="000000"/>
          <w:sz w:val="23"/>
          <w:szCs w:val="23"/>
        </w:rPr>
      </w:pPr>
      <w:proofErr w:type="spellStart"/>
      <w:r w:rsidRPr="00327E7D">
        <w:rPr>
          <w:rFonts w:ascii="yandex-sans" w:hAnsi="yandex-sans"/>
          <w:color w:val="000000"/>
          <w:sz w:val="23"/>
          <w:szCs w:val="23"/>
        </w:rPr>
        <w:t>Ва</w:t>
      </w:r>
      <w:proofErr w:type="spellEnd"/>
      <w:r w:rsidRPr="00327E7D">
        <w:rPr>
          <w:rFonts w:ascii="yandex-sans" w:hAnsi="yandex-sans"/>
          <w:color w:val="000000"/>
          <w:sz w:val="23"/>
          <w:szCs w:val="23"/>
        </w:rPr>
        <w:t xml:space="preserve"> – фа – </w:t>
      </w:r>
      <w:proofErr w:type="spellStart"/>
      <w:r w:rsidRPr="00327E7D">
        <w:rPr>
          <w:rFonts w:ascii="yandex-sans" w:hAnsi="yandex-sans"/>
          <w:color w:val="000000"/>
          <w:sz w:val="23"/>
          <w:szCs w:val="23"/>
        </w:rPr>
        <w:t>ва</w:t>
      </w:r>
      <w:proofErr w:type="spellEnd"/>
      <w:r w:rsidRPr="00327E7D">
        <w:rPr>
          <w:rFonts w:ascii="yandex-sans" w:hAnsi="yandex-sans"/>
          <w:color w:val="000000"/>
          <w:sz w:val="23"/>
          <w:szCs w:val="23"/>
        </w:rPr>
        <w:t xml:space="preserve"> П –за –П да – та –да и т.д.</w:t>
      </w:r>
    </w:p>
    <w:p w14:paraId="5FD82F38" w14:textId="77777777" w:rsidR="005864B6" w:rsidRPr="00327E7D" w:rsidRDefault="005864B6" w:rsidP="005864B6">
      <w:pPr>
        <w:shd w:val="clear" w:color="auto" w:fill="FFFFFF"/>
        <w:rPr>
          <w:rFonts w:ascii="yandex-sans" w:hAnsi="yandex-sans"/>
          <w:color w:val="000000"/>
          <w:sz w:val="23"/>
          <w:szCs w:val="23"/>
        </w:rPr>
      </w:pPr>
      <w:r w:rsidRPr="00327E7D">
        <w:rPr>
          <w:rFonts w:ascii="yandex-sans" w:hAnsi="yandex-sans"/>
          <w:color w:val="000000"/>
          <w:sz w:val="23"/>
          <w:szCs w:val="23"/>
        </w:rPr>
        <w:t>3.2</w:t>
      </w:r>
      <w:r>
        <w:rPr>
          <w:rFonts w:ascii="yandex-sans" w:hAnsi="yandex-sans"/>
          <w:color w:val="000000"/>
          <w:sz w:val="23"/>
          <w:szCs w:val="23"/>
        </w:rPr>
        <w:t>0</w:t>
      </w:r>
      <w:r w:rsidRPr="00327E7D">
        <w:rPr>
          <w:rFonts w:ascii="yandex-sans" w:hAnsi="yandex-sans"/>
          <w:color w:val="000000"/>
          <w:sz w:val="23"/>
          <w:szCs w:val="23"/>
        </w:rPr>
        <w:t xml:space="preserve"> </w:t>
      </w:r>
      <w:proofErr w:type="gramStart"/>
      <w:r w:rsidRPr="00327E7D">
        <w:rPr>
          <w:rFonts w:ascii="yandex-sans" w:hAnsi="yandex-sans"/>
          <w:color w:val="000000"/>
          <w:sz w:val="23"/>
          <w:szCs w:val="23"/>
        </w:rPr>
        <w:t>«.Воспроизвести</w:t>
      </w:r>
      <w:proofErr w:type="gramEnd"/>
      <w:r w:rsidRPr="00327E7D">
        <w:rPr>
          <w:rFonts w:ascii="yandex-sans" w:hAnsi="yandex-sans"/>
          <w:color w:val="000000"/>
          <w:sz w:val="23"/>
          <w:szCs w:val="23"/>
        </w:rPr>
        <w:t xml:space="preserve"> слоговые сочетания с согласными звуками, различающими по мягкости –</w:t>
      </w:r>
      <w:r>
        <w:rPr>
          <w:rFonts w:ascii="yandex-sans" w:hAnsi="yandex-sans"/>
          <w:color w:val="000000"/>
          <w:sz w:val="23"/>
          <w:szCs w:val="23"/>
        </w:rPr>
        <w:t xml:space="preserve"> </w:t>
      </w:r>
      <w:r w:rsidRPr="00327E7D">
        <w:rPr>
          <w:rFonts w:ascii="yandex-sans" w:hAnsi="yandex-sans"/>
          <w:color w:val="000000"/>
          <w:sz w:val="23"/>
          <w:szCs w:val="23"/>
        </w:rPr>
        <w:t>твёрдости»</w:t>
      </w:r>
      <w:r>
        <w:rPr>
          <w:rFonts w:ascii="yandex-sans" w:hAnsi="yandex-sans"/>
          <w:color w:val="000000"/>
          <w:sz w:val="23"/>
          <w:szCs w:val="23"/>
        </w:rPr>
        <w:t xml:space="preserve"> </w:t>
      </w:r>
      <w:r w:rsidRPr="00327E7D">
        <w:rPr>
          <w:rFonts w:ascii="yandex-sans" w:hAnsi="yandex-sans"/>
          <w:color w:val="000000"/>
          <w:sz w:val="23"/>
          <w:szCs w:val="23"/>
        </w:rPr>
        <w:t>Цель: формировать умение воспроизводить слоговые сочетания с согласными звуками,</w:t>
      </w:r>
      <w:r>
        <w:rPr>
          <w:rFonts w:ascii="yandex-sans" w:hAnsi="yandex-sans"/>
          <w:color w:val="000000"/>
          <w:sz w:val="23"/>
          <w:szCs w:val="23"/>
        </w:rPr>
        <w:t xml:space="preserve"> </w:t>
      </w:r>
      <w:r w:rsidRPr="00327E7D">
        <w:rPr>
          <w:rFonts w:ascii="yandex-sans" w:hAnsi="yandex-sans"/>
          <w:color w:val="000000"/>
          <w:sz w:val="23"/>
          <w:szCs w:val="23"/>
        </w:rPr>
        <w:t>различающими по мягкости – твёрдости.</w:t>
      </w:r>
      <w:r>
        <w:rPr>
          <w:rFonts w:ascii="yandex-sans" w:hAnsi="yandex-sans"/>
          <w:color w:val="000000"/>
          <w:sz w:val="23"/>
          <w:szCs w:val="23"/>
        </w:rPr>
        <w:t xml:space="preserve"> </w:t>
      </w:r>
      <w:r w:rsidRPr="00327E7D">
        <w:rPr>
          <w:rFonts w:ascii="yandex-sans" w:hAnsi="yandex-sans"/>
          <w:color w:val="000000"/>
          <w:sz w:val="23"/>
          <w:szCs w:val="23"/>
        </w:rPr>
        <w:t>Па –</w:t>
      </w:r>
      <w:proofErr w:type="spellStart"/>
      <w:r w:rsidRPr="00327E7D">
        <w:rPr>
          <w:rFonts w:ascii="yandex-sans" w:hAnsi="yandex-sans"/>
          <w:color w:val="000000"/>
          <w:sz w:val="23"/>
          <w:szCs w:val="23"/>
        </w:rPr>
        <w:t>пя</w:t>
      </w:r>
      <w:proofErr w:type="spellEnd"/>
      <w:r w:rsidRPr="00327E7D">
        <w:rPr>
          <w:rFonts w:ascii="yandex-sans" w:hAnsi="yandex-sans"/>
          <w:color w:val="000000"/>
          <w:sz w:val="23"/>
          <w:szCs w:val="23"/>
        </w:rPr>
        <w:t xml:space="preserve"> по –</w:t>
      </w:r>
      <w:proofErr w:type="spellStart"/>
      <w:r w:rsidRPr="00327E7D">
        <w:rPr>
          <w:rFonts w:ascii="yandex-sans" w:hAnsi="yandex-sans"/>
          <w:color w:val="000000"/>
          <w:sz w:val="23"/>
          <w:szCs w:val="23"/>
        </w:rPr>
        <w:t>пёпу</w:t>
      </w:r>
      <w:proofErr w:type="spellEnd"/>
      <w:r w:rsidRPr="00327E7D">
        <w:rPr>
          <w:rFonts w:ascii="yandex-sans" w:hAnsi="yandex-sans"/>
          <w:color w:val="000000"/>
          <w:sz w:val="23"/>
          <w:szCs w:val="23"/>
        </w:rPr>
        <w:t xml:space="preserve"> –</w:t>
      </w:r>
      <w:proofErr w:type="spellStart"/>
      <w:r w:rsidRPr="00327E7D">
        <w:rPr>
          <w:rFonts w:ascii="yandex-sans" w:hAnsi="yandex-sans"/>
          <w:color w:val="000000"/>
          <w:sz w:val="23"/>
          <w:szCs w:val="23"/>
        </w:rPr>
        <w:t>пюпы</w:t>
      </w:r>
      <w:proofErr w:type="spellEnd"/>
      <w:r w:rsidRPr="00327E7D">
        <w:rPr>
          <w:rFonts w:ascii="yandex-sans" w:hAnsi="yandex-sans"/>
          <w:color w:val="000000"/>
          <w:sz w:val="23"/>
          <w:szCs w:val="23"/>
        </w:rPr>
        <w:t xml:space="preserve"> – пи пэ –</w:t>
      </w:r>
      <w:proofErr w:type="spellStart"/>
      <w:r w:rsidRPr="00327E7D">
        <w:rPr>
          <w:rFonts w:ascii="yandex-sans" w:hAnsi="yandex-sans"/>
          <w:color w:val="000000"/>
          <w:sz w:val="23"/>
          <w:szCs w:val="23"/>
        </w:rPr>
        <w:t>пе</w:t>
      </w:r>
      <w:proofErr w:type="spellEnd"/>
    </w:p>
    <w:p w14:paraId="0398577B" w14:textId="77777777" w:rsidR="005864B6" w:rsidRPr="00327E7D" w:rsidRDefault="005864B6" w:rsidP="005864B6">
      <w:pPr>
        <w:shd w:val="clear" w:color="auto" w:fill="FFFFFF"/>
        <w:rPr>
          <w:rFonts w:ascii="yandex-sans" w:hAnsi="yandex-sans"/>
          <w:color w:val="000000"/>
          <w:sz w:val="23"/>
          <w:szCs w:val="23"/>
        </w:rPr>
      </w:pPr>
      <w:proofErr w:type="gramStart"/>
      <w:r w:rsidRPr="00327E7D">
        <w:rPr>
          <w:rFonts w:ascii="yandex-sans" w:hAnsi="yandex-sans"/>
          <w:color w:val="000000"/>
          <w:sz w:val="23"/>
          <w:szCs w:val="23"/>
        </w:rPr>
        <w:t>3.21. ,,</w:t>
      </w:r>
      <w:proofErr w:type="gramEnd"/>
      <w:r w:rsidRPr="00327E7D">
        <w:rPr>
          <w:rFonts w:ascii="yandex-sans" w:hAnsi="yandex-sans"/>
          <w:color w:val="000000"/>
          <w:sz w:val="23"/>
          <w:szCs w:val="23"/>
        </w:rPr>
        <w:t>Телефон’’</w:t>
      </w:r>
      <w:r>
        <w:rPr>
          <w:rFonts w:ascii="yandex-sans" w:hAnsi="yandex-sans"/>
          <w:color w:val="000000"/>
          <w:sz w:val="23"/>
          <w:szCs w:val="23"/>
        </w:rPr>
        <w:t xml:space="preserve"> </w:t>
      </w:r>
      <w:r w:rsidRPr="00327E7D">
        <w:rPr>
          <w:rFonts w:ascii="yandex-sans" w:hAnsi="yandex-sans"/>
          <w:color w:val="000000"/>
          <w:sz w:val="23"/>
          <w:szCs w:val="23"/>
        </w:rPr>
        <w:t>Цель: упражнять ребёнка в самостоятельном подборе слогов, развивать фонематический слух.</w:t>
      </w:r>
    </w:p>
    <w:p w14:paraId="0660BEE3" w14:textId="77777777" w:rsidR="005864B6" w:rsidRPr="00327E7D" w:rsidRDefault="005864B6" w:rsidP="005864B6">
      <w:pPr>
        <w:shd w:val="clear" w:color="auto" w:fill="FFFFFF"/>
        <w:rPr>
          <w:rFonts w:ascii="yandex-sans" w:hAnsi="yandex-sans"/>
          <w:color w:val="000000"/>
          <w:sz w:val="23"/>
          <w:szCs w:val="23"/>
        </w:rPr>
      </w:pPr>
      <w:r w:rsidRPr="00327E7D">
        <w:rPr>
          <w:rFonts w:ascii="yandex-sans" w:hAnsi="yandex-sans"/>
          <w:color w:val="000000"/>
          <w:sz w:val="23"/>
          <w:szCs w:val="23"/>
        </w:rPr>
        <w:t xml:space="preserve">3.22 </w:t>
      </w:r>
      <w:proofErr w:type="gramStart"/>
      <w:r w:rsidRPr="00327E7D">
        <w:rPr>
          <w:rFonts w:ascii="yandex-sans" w:hAnsi="yandex-sans"/>
          <w:color w:val="000000"/>
          <w:sz w:val="23"/>
          <w:szCs w:val="23"/>
        </w:rPr>
        <w:t>« Воспроизведение</w:t>
      </w:r>
      <w:proofErr w:type="gramEnd"/>
      <w:r w:rsidRPr="00327E7D">
        <w:rPr>
          <w:rFonts w:ascii="yandex-sans" w:hAnsi="yandex-sans"/>
          <w:color w:val="000000"/>
          <w:sz w:val="23"/>
          <w:szCs w:val="23"/>
        </w:rPr>
        <w:t xml:space="preserve"> слоговых пар с наращиванием стечения согласных звуков»</w:t>
      </w:r>
    </w:p>
    <w:p w14:paraId="4887BC97" w14:textId="77777777" w:rsidR="005864B6" w:rsidRPr="00327E7D" w:rsidRDefault="005864B6" w:rsidP="005864B6">
      <w:pPr>
        <w:shd w:val="clear" w:color="auto" w:fill="FFFFFF"/>
        <w:rPr>
          <w:rFonts w:ascii="yandex-sans" w:hAnsi="yandex-sans"/>
          <w:color w:val="000000"/>
          <w:sz w:val="23"/>
          <w:szCs w:val="23"/>
        </w:rPr>
      </w:pPr>
      <w:r w:rsidRPr="00327E7D">
        <w:rPr>
          <w:rFonts w:ascii="yandex-sans" w:hAnsi="yandex-sans"/>
          <w:color w:val="000000"/>
          <w:sz w:val="23"/>
          <w:szCs w:val="23"/>
        </w:rPr>
        <w:t>Цель: формировать умение воспроизводить слоговых пар с наращиванием стечения согласных</w:t>
      </w:r>
    </w:p>
    <w:p w14:paraId="1A5ADA8E" w14:textId="77777777" w:rsidR="005864B6" w:rsidRPr="00327E7D" w:rsidRDefault="005864B6" w:rsidP="005864B6">
      <w:pPr>
        <w:shd w:val="clear" w:color="auto" w:fill="FFFFFF"/>
        <w:rPr>
          <w:rFonts w:ascii="yandex-sans" w:hAnsi="yandex-sans"/>
          <w:color w:val="000000"/>
          <w:sz w:val="23"/>
          <w:szCs w:val="23"/>
        </w:rPr>
      </w:pPr>
      <w:r w:rsidRPr="00327E7D">
        <w:rPr>
          <w:rFonts w:ascii="yandex-sans" w:hAnsi="yandex-sans"/>
          <w:color w:val="000000"/>
          <w:sz w:val="23"/>
          <w:szCs w:val="23"/>
        </w:rPr>
        <w:t>звуков.</w:t>
      </w:r>
      <w:r>
        <w:rPr>
          <w:rFonts w:ascii="yandex-sans" w:hAnsi="yandex-sans"/>
          <w:color w:val="000000"/>
          <w:sz w:val="23"/>
          <w:szCs w:val="23"/>
        </w:rPr>
        <w:t xml:space="preserve"> </w:t>
      </w:r>
      <w:r w:rsidRPr="00327E7D">
        <w:rPr>
          <w:rFonts w:ascii="yandex-sans" w:hAnsi="yandex-sans"/>
          <w:color w:val="000000"/>
          <w:sz w:val="23"/>
          <w:szCs w:val="23"/>
        </w:rPr>
        <w:t>Па –Па та –Па фа –</w:t>
      </w:r>
      <w:proofErr w:type="spellStart"/>
      <w:r w:rsidRPr="00327E7D">
        <w:rPr>
          <w:rFonts w:ascii="yandex-sans" w:hAnsi="yandex-sans"/>
          <w:color w:val="000000"/>
          <w:sz w:val="23"/>
          <w:szCs w:val="23"/>
        </w:rPr>
        <w:t>фта</w:t>
      </w:r>
      <w:proofErr w:type="spellEnd"/>
      <w:r w:rsidRPr="00327E7D">
        <w:rPr>
          <w:rFonts w:ascii="yandex-sans" w:hAnsi="yandex-sans"/>
          <w:color w:val="000000"/>
          <w:sz w:val="23"/>
          <w:szCs w:val="23"/>
        </w:rPr>
        <w:t xml:space="preserve"> П –</w:t>
      </w:r>
      <w:proofErr w:type="spellStart"/>
      <w:r w:rsidRPr="00327E7D">
        <w:rPr>
          <w:rFonts w:ascii="yandex-sans" w:hAnsi="yandex-sans"/>
          <w:color w:val="000000"/>
          <w:sz w:val="23"/>
          <w:szCs w:val="23"/>
        </w:rPr>
        <w:t>кма</w:t>
      </w:r>
      <w:proofErr w:type="spellEnd"/>
      <w:r w:rsidRPr="00327E7D">
        <w:rPr>
          <w:rFonts w:ascii="yandex-sans" w:hAnsi="yandex-sans"/>
          <w:color w:val="000000"/>
          <w:sz w:val="23"/>
          <w:szCs w:val="23"/>
        </w:rPr>
        <w:t xml:space="preserve"> на – </w:t>
      </w:r>
      <w:proofErr w:type="spellStart"/>
      <w:r w:rsidRPr="00327E7D">
        <w:rPr>
          <w:rFonts w:ascii="yandex-sans" w:hAnsi="yandex-sans"/>
          <w:color w:val="000000"/>
          <w:sz w:val="23"/>
          <w:szCs w:val="23"/>
        </w:rPr>
        <w:t>фна</w:t>
      </w:r>
      <w:proofErr w:type="spellEnd"/>
      <w:r w:rsidRPr="00327E7D">
        <w:rPr>
          <w:rFonts w:ascii="yandex-sans" w:hAnsi="yandex-sans"/>
          <w:color w:val="000000"/>
          <w:sz w:val="23"/>
          <w:szCs w:val="23"/>
        </w:rPr>
        <w:t xml:space="preserve"> и т.д.</w:t>
      </w:r>
      <w:r>
        <w:rPr>
          <w:rFonts w:ascii="yandex-sans" w:hAnsi="yandex-sans"/>
          <w:color w:val="000000"/>
          <w:sz w:val="23"/>
          <w:szCs w:val="23"/>
        </w:rPr>
        <w:t xml:space="preserve"> </w:t>
      </w:r>
      <w:r w:rsidRPr="00327E7D">
        <w:rPr>
          <w:rFonts w:ascii="yandex-sans" w:hAnsi="yandex-sans"/>
          <w:color w:val="000000"/>
          <w:sz w:val="23"/>
          <w:szCs w:val="23"/>
        </w:rPr>
        <w:t>Тоже со звуками О У Ы</w:t>
      </w:r>
    </w:p>
    <w:p w14:paraId="2A7F2A11" w14:textId="77777777" w:rsidR="005864B6" w:rsidRPr="00327E7D" w:rsidRDefault="005864B6" w:rsidP="005864B6">
      <w:pPr>
        <w:shd w:val="clear" w:color="auto" w:fill="FFFFFF"/>
        <w:rPr>
          <w:rFonts w:ascii="yandex-sans" w:hAnsi="yandex-sans"/>
          <w:color w:val="000000"/>
          <w:sz w:val="23"/>
          <w:szCs w:val="23"/>
        </w:rPr>
      </w:pPr>
      <w:r w:rsidRPr="00327E7D">
        <w:rPr>
          <w:rFonts w:ascii="yandex-sans" w:hAnsi="yandex-sans"/>
          <w:color w:val="000000"/>
          <w:sz w:val="23"/>
          <w:szCs w:val="23"/>
        </w:rPr>
        <w:t>3.23 «. Воспроизведение слоговых пар со сменой позиции согласных звуков в их стечении»</w:t>
      </w:r>
    </w:p>
    <w:p w14:paraId="6B7D95A8" w14:textId="77777777" w:rsidR="005864B6" w:rsidRPr="00327E7D" w:rsidRDefault="005864B6" w:rsidP="005864B6">
      <w:pPr>
        <w:shd w:val="clear" w:color="auto" w:fill="FFFFFF"/>
        <w:rPr>
          <w:rFonts w:ascii="yandex-sans" w:hAnsi="yandex-sans"/>
          <w:color w:val="000000"/>
          <w:sz w:val="23"/>
          <w:szCs w:val="23"/>
        </w:rPr>
      </w:pPr>
      <w:r w:rsidRPr="00327E7D">
        <w:rPr>
          <w:rFonts w:ascii="yandex-sans" w:hAnsi="yandex-sans"/>
          <w:color w:val="000000"/>
          <w:sz w:val="23"/>
          <w:szCs w:val="23"/>
        </w:rPr>
        <w:t>Цель: формировать умение воспроизводить слоговых пар со сменой позиции согласных звуков в их</w:t>
      </w:r>
      <w:r>
        <w:rPr>
          <w:rFonts w:ascii="yandex-sans" w:hAnsi="yandex-sans"/>
          <w:color w:val="000000"/>
          <w:sz w:val="23"/>
          <w:szCs w:val="23"/>
        </w:rPr>
        <w:t xml:space="preserve"> </w:t>
      </w:r>
      <w:r w:rsidRPr="00327E7D">
        <w:rPr>
          <w:rFonts w:ascii="yandex-sans" w:hAnsi="yandex-sans"/>
          <w:color w:val="000000"/>
          <w:sz w:val="23"/>
          <w:szCs w:val="23"/>
        </w:rPr>
        <w:t>стечении</w:t>
      </w:r>
      <w:r>
        <w:rPr>
          <w:rFonts w:ascii="yandex-sans" w:hAnsi="yandex-sans"/>
          <w:color w:val="000000"/>
          <w:sz w:val="23"/>
          <w:szCs w:val="23"/>
        </w:rPr>
        <w:t xml:space="preserve"> </w:t>
      </w:r>
      <w:r w:rsidRPr="00327E7D">
        <w:rPr>
          <w:rFonts w:ascii="yandex-sans" w:hAnsi="yandex-sans"/>
          <w:color w:val="000000"/>
          <w:sz w:val="23"/>
          <w:szCs w:val="23"/>
        </w:rPr>
        <w:t>Пта –</w:t>
      </w:r>
      <w:proofErr w:type="spellStart"/>
      <w:r w:rsidRPr="00327E7D">
        <w:rPr>
          <w:rFonts w:ascii="yandex-sans" w:hAnsi="yandex-sans"/>
          <w:color w:val="000000"/>
          <w:sz w:val="23"/>
          <w:szCs w:val="23"/>
        </w:rPr>
        <w:t>тпапка</w:t>
      </w:r>
      <w:proofErr w:type="spellEnd"/>
      <w:r w:rsidRPr="00327E7D">
        <w:rPr>
          <w:rFonts w:ascii="yandex-sans" w:hAnsi="yandex-sans"/>
          <w:color w:val="000000"/>
          <w:sz w:val="23"/>
          <w:szCs w:val="23"/>
        </w:rPr>
        <w:t xml:space="preserve"> –Па </w:t>
      </w:r>
      <w:proofErr w:type="spellStart"/>
      <w:r w:rsidRPr="00327E7D">
        <w:rPr>
          <w:rFonts w:ascii="yandex-sans" w:hAnsi="yandex-sans"/>
          <w:color w:val="000000"/>
          <w:sz w:val="23"/>
          <w:szCs w:val="23"/>
        </w:rPr>
        <w:t>фпа</w:t>
      </w:r>
      <w:proofErr w:type="spellEnd"/>
      <w:r w:rsidRPr="00327E7D">
        <w:rPr>
          <w:rFonts w:ascii="yandex-sans" w:hAnsi="yandex-sans"/>
          <w:color w:val="000000"/>
          <w:sz w:val="23"/>
          <w:szCs w:val="23"/>
        </w:rPr>
        <w:t xml:space="preserve"> –</w:t>
      </w:r>
      <w:proofErr w:type="spellStart"/>
      <w:r w:rsidRPr="00327E7D">
        <w:rPr>
          <w:rFonts w:ascii="yandex-sans" w:hAnsi="yandex-sans"/>
          <w:color w:val="000000"/>
          <w:sz w:val="23"/>
          <w:szCs w:val="23"/>
        </w:rPr>
        <w:t>пфа</w:t>
      </w:r>
      <w:proofErr w:type="spellEnd"/>
      <w:r>
        <w:rPr>
          <w:rFonts w:ascii="yandex-sans" w:hAnsi="yandex-sans"/>
          <w:color w:val="000000"/>
          <w:sz w:val="23"/>
          <w:szCs w:val="23"/>
        </w:rPr>
        <w:t xml:space="preserve"> </w:t>
      </w:r>
      <w:proofErr w:type="spellStart"/>
      <w:r w:rsidRPr="00327E7D">
        <w:rPr>
          <w:rFonts w:ascii="yandex-sans" w:hAnsi="yandex-sans"/>
          <w:color w:val="000000"/>
          <w:sz w:val="23"/>
          <w:szCs w:val="23"/>
        </w:rPr>
        <w:t>Кта</w:t>
      </w:r>
      <w:proofErr w:type="spellEnd"/>
      <w:r w:rsidRPr="00327E7D">
        <w:rPr>
          <w:rFonts w:ascii="yandex-sans" w:hAnsi="yandex-sans"/>
          <w:color w:val="000000"/>
          <w:sz w:val="23"/>
          <w:szCs w:val="23"/>
        </w:rPr>
        <w:t xml:space="preserve"> – </w:t>
      </w:r>
      <w:proofErr w:type="spellStart"/>
      <w:r w:rsidRPr="00327E7D">
        <w:rPr>
          <w:rFonts w:ascii="yandex-sans" w:hAnsi="yandex-sans"/>
          <w:color w:val="000000"/>
          <w:sz w:val="23"/>
          <w:szCs w:val="23"/>
        </w:rPr>
        <w:t>ткафка</w:t>
      </w:r>
      <w:proofErr w:type="spellEnd"/>
      <w:r w:rsidRPr="00327E7D">
        <w:rPr>
          <w:rFonts w:ascii="yandex-sans" w:hAnsi="yandex-sans"/>
          <w:color w:val="000000"/>
          <w:sz w:val="23"/>
          <w:szCs w:val="23"/>
        </w:rPr>
        <w:t xml:space="preserve"> –</w:t>
      </w:r>
      <w:proofErr w:type="spellStart"/>
      <w:r w:rsidRPr="00327E7D">
        <w:rPr>
          <w:rFonts w:ascii="yandex-sans" w:hAnsi="yandex-sans"/>
          <w:color w:val="000000"/>
          <w:sz w:val="23"/>
          <w:szCs w:val="23"/>
        </w:rPr>
        <w:t>кфагда</w:t>
      </w:r>
      <w:proofErr w:type="spellEnd"/>
      <w:r w:rsidRPr="00327E7D">
        <w:rPr>
          <w:rFonts w:ascii="yandex-sans" w:hAnsi="yandex-sans"/>
          <w:color w:val="000000"/>
          <w:sz w:val="23"/>
          <w:szCs w:val="23"/>
        </w:rPr>
        <w:t xml:space="preserve"> –</w:t>
      </w:r>
      <w:proofErr w:type="spellStart"/>
      <w:r w:rsidRPr="00327E7D">
        <w:rPr>
          <w:rFonts w:ascii="yandex-sans" w:hAnsi="yandex-sans"/>
          <w:color w:val="000000"/>
          <w:sz w:val="23"/>
          <w:szCs w:val="23"/>
        </w:rPr>
        <w:t>дга</w:t>
      </w:r>
      <w:proofErr w:type="spellEnd"/>
      <w:r w:rsidRPr="00327E7D">
        <w:rPr>
          <w:rFonts w:ascii="yandex-sans" w:hAnsi="yandex-sans"/>
          <w:color w:val="000000"/>
          <w:sz w:val="23"/>
          <w:szCs w:val="23"/>
        </w:rPr>
        <w:t xml:space="preserve"> и т.д.</w:t>
      </w:r>
    </w:p>
    <w:p w14:paraId="4BE332CF" w14:textId="77777777" w:rsidR="005864B6" w:rsidRPr="00327E7D" w:rsidRDefault="005864B6" w:rsidP="005864B6">
      <w:pPr>
        <w:shd w:val="clear" w:color="auto" w:fill="FFFFFF"/>
        <w:rPr>
          <w:rFonts w:ascii="yandex-sans" w:hAnsi="yandex-sans"/>
          <w:color w:val="000000"/>
          <w:sz w:val="23"/>
          <w:szCs w:val="23"/>
        </w:rPr>
      </w:pPr>
      <w:r w:rsidRPr="00327E7D">
        <w:rPr>
          <w:rFonts w:ascii="yandex-sans" w:hAnsi="yandex-sans"/>
          <w:color w:val="000000"/>
          <w:sz w:val="23"/>
          <w:szCs w:val="23"/>
        </w:rPr>
        <w:t>3.24</w:t>
      </w:r>
      <w:proofErr w:type="gramStart"/>
      <w:r w:rsidRPr="00327E7D">
        <w:rPr>
          <w:rFonts w:ascii="yandex-sans" w:hAnsi="yandex-sans"/>
          <w:color w:val="000000"/>
          <w:sz w:val="23"/>
          <w:szCs w:val="23"/>
        </w:rPr>
        <w:t xml:space="preserve"> .,,</w:t>
      </w:r>
      <w:proofErr w:type="gramEnd"/>
      <w:r w:rsidRPr="00327E7D">
        <w:rPr>
          <w:rFonts w:ascii="yandex-sans" w:hAnsi="yandex-sans"/>
          <w:color w:val="000000"/>
          <w:sz w:val="23"/>
          <w:szCs w:val="23"/>
        </w:rPr>
        <w:t>Всё о звуке ”</w:t>
      </w:r>
      <w:r>
        <w:rPr>
          <w:rFonts w:ascii="yandex-sans" w:hAnsi="yandex-sans"/>
          <w:color w:val="000000"/>
          <w:sz w:val="23"/>
          <w:szCs w:val="23"/>
        </w:rPr>
        <w:t xml:space="preserve"> </w:t>
      </w:r>
      <w:r w:rsidRPr="00327E7D">
        <w:rPr>
          <w:rFonts w:ascii="yandex-sans" w:hAnsi="yandex-sans"/>
          <w:color w:val="000000"/>
          <w:sz w:val="23"/>
          <w:szCs w:val="23"/>
        </w:rPr>
        <w:t>Цель: формирование фонематического анализа и синтеза.</w:t>
      </w:r>
    </w:p>
    <w:p w14:paraId="662114E0" w14:textId="77777777" w:rsidR="005864B6" w:rsidRPr="00327E7D" w:rsidRDefault="005864B6" w:rsidP="005864B6">
      <w:pPr>
        <w:shd w:val="clear" w:color="auto" w:fill="FFFFFF"/>
        <w:rPr>
          <w:b/>
          <w:color w:val="000000"/>
          <w:sz w:val="22"/>
          <w:szCs w:val="23"/>
        </w:rPr>
      </w:pPr>
      <w:r>
        <w:rPr>
          <w:b/>
          <w:color w:val="000000"/>
          <w:sz w:val="22"/>
          <w:szCs w:val="23"/>
        </w:rPr>
        <w:t xml:space="preserve">                            </w:t>
      </w:r>
      <w:proofErr w:type="gramStart"/>
      <w:r w:rsidRPr="00327E7D">
        <w:rPr>
          <w:b/>
          <w:color w:val="000000"/>
          <w:sz w:val="22"/>
          <w:szCs w:val="23"/>
        </w:rPr>
        <w:t>« ВОСПИТАНИЕ</w:t>
      </w:r>
      <w:proofErr w:type="gramEnd"/>
      <w:r w:rsidRPr="00327E7D">
        <w:rPr>
          <w:b/>
          <w:color w:val="000000"/>
          <w:sz w:val="22"/>
          <w:szCs w:val="23"/>
        </w:rPr>
        <w:t xml:space="preserve"> ПРАВИЛЬНОГО ДЫХАНИЯ»</w:t>
      </w:r>
      <w:r>
        <w:rPr>
          <w:b/>
          <w:color w:val="000000"/>
          <w:sz w:val="22"/>
          <w:szCs w:val="23"/>
        </w:rPr>
        <w:t xml:space="preserve"> (6-7лет)</w:t>
      </w:r>
    </w:p>
    <w:p w14:paraId="1E2AC1E0" w14:textId="77777777" w:rsidR="005864B6" w:rsidRPr="00327E7D" w:rsidRDefault="005864B6" w:rsidP="005864B6">
      <w:pPr>
        <w:shd w:val="clear" w:color="auto" w:fill="FFFFFF"/>
        <w:rPr>
          <w:color w:val="000000"/>
          <w:sz w:val="22"/>
          <w:szCs w:val="23"/>
        </w:rPr>
      </w:pPr>
      <w:r w:rsidRPr="00327E7D">
        <w:rPr>
          <w:color w:val="000000"/>
          <w:sz w:val="22"/>
          <w:szCs w:val="23"/>
        </w:rPr>
        <w:t xml:space="preserve">4.1.Выполни команды” </w:t>
      </w:r>
      <w:proofErr w:type="spellStart"/>
      <w:r w:rsidRPr="00327E7D">
        <w:rPr>
          <w:color w:val="000000"/>
          <w:sz w:val="22"/>
          <w:szCs w:val="23"/>
        </w:rPr>
        <w:t>упр</w:t>
      </w:r>
      <w:r>
        <w:rPr>
          <w:color w:val="000000"/>
          <w:sz w:val="22"/>
          <w:szCs w:val="23"/>
        </w:rPr>
        <w:t>-</w:t>
      </w:r>
      <w:r w:rsidRPr="00327E7D">
        <w:rPr>
          <w:color w:val="000000"/>
          <w:sz w:val="22"/>
          <w:szCs w:val="23"/>
        </w:rPr>
        <w:t>ть</w:t>
      </w:r>
      <w:proofErr w:type="spellEnd"/>
      <w:r w:rsidRPr="00327E7D">
        <w:rPr>
          <w:color w:val="000000"/>
          <w:sz w:val="22"/>
          <w:szCs w:val="23"/>
        </w:rPr>
        <w:t xml:space="preserve"> детей в умение дифференцировать носовой и ротовой вдох и выдох.</w:t>
      </w:r>
    </w:p>
    <w:p w14:paraId="695C6273" w14:textId="77777777" w:rsidR="005864B6" w:rsidRPr="00327E7D" w:rsidRDefault="005864B6" w:rsidP="005864B6">
      <w:pPr>
        <w:shd w:val="clear" w:color="auto" w:fill="FFFFFF"/>
        <w:rPr>
          <w:color w:val="000000"/>
          <w:sz w:val="22"/>
          <w:szCs w:val="23"/>
        </w:rPr>
      </w:pPr>
      <w:r w:rsidRPr="00327E7D">
        <w:rPr>
          <w:color w:val="000000"/>
          <w:sz w:val="22"/>
          <w:szCs w:val="23"/>
        </w:rPr>
        <w:t>4.2. “Загони мяч в ворота”</w:t>
      </w:r>
      <w:r w:rsidRPr="00B072E8">
        <w:rPr>
          <w:color w:val="000000"/>
          <w:sz w:val="22"/>
          <w:szCs w:val="23"/>
        </w:rPr>
        <w:t xml:space="preserve"> </w:t>
      </w:r>
      <w:r w:rsidRPr="00327E7D">
        <w:rPr>
          <w:color w:val="000000"/>
          <w:sz w:val="22"/>
          <w:szCs w:val="23"/>
        </w:rPr>
        <w:t>Цель: выработать глубокий вдох носом и длительный, плавный, целенаправленный выдох ртом.</w:t>
      </w:r>
    </w:p>
    <w:p w14:paraId="1839B8D6" w14:textId="77777777" w:rsidR="005864B6" w:rsidRPr="00327E7D" w:rsidRDefault="005864B6" w:rsidP="005864B6">
      <w:pPr>
        <w:shd w:val="clear" w:color="auto" w:fill="FFFFFF"/>
        <w:rPr>
          <w:color w:val="000000"/>
          <w:sz w:val="22"/>
          <w:szCs w:val="23"/>
        </w:rPr>
      </w:pPr>
      <w:r w:rsidRPr="00B072E8">
        <w:rPr>
          <w:color w:val="000000"/>
          <w:sz w:val="22"/>
          <w:szCs w:val="23"/>
        </w:rPr>
        <w:t xml:space="preserve">4.3. «Фокус» </w:t>
      </w:r>
      <w:r w:rsidRPr="00327E7D">
        <w:rPr>
          <w:color w:val="000000"/>
          <w:sz w:val="22"/>
          <w:szCs w:val="23"/>
        </w:rPr>
        <w:t>Цель: выработать глубокий вдох носом и длительный выдох ртом.</w:t>
      </w:r>
    </w:p>
    <w:p w14:paraId="7974A229" w14:textId="77777777" w:rsidR="005864B6" w:rsidRPr="00B072E8" w:rsidRDefault="005864B6" w:rsidP="005864B6">
      <w:pPr>
        <w:shd w:val="clear" w:color="auto" w:fill="FFFFFF"/>
        <w:rPr>
          <w:color w:val="000000"/>
          <w:sz w:val="22"/>
          <w:szCs w:val="23"/>
        </w:rPr>
      </w:pPr>
      <w:r w:rsidRPr="00327E7D">
        <w:rPr>
          <w:color w:val="000000"/>
          <w:sz w:val="22"/>
          <w:szCs w:val="23"/>
        </w:rPr>
        <w:t>4.4 “Мячик в корзине”</w:t>
      </w:r>
      <w:r w:rsidRPr="00B072E8">
        <w:rPr>
          <w:color w:val="000000"/>
          <w:sz w:val="22"/>
          <w:szCs w:val="23"/>
        </w:rPr>
        <w:t xml:space="preserve"> </w:t>
      </w:r>
      <w:r w:rsidRPr="00327E7D">
        <w:rPr>
          <w:color w:val="000000"/>
          <w:sz w:val="22"/>
          <w:szCs w:val="23"/>
        </w:rPr>
        <w:t xml:space="preserve">Цель: формировать умение контролировать силу ротового выдоха </w:t>
      </w:r>
    </w:p>
    <w:p w14:paraId="0A7DF67C" w14:textId="77777777" w:rsidR="005864B6" w:rsidRPr="00B072E8" w:rsidRDefault="005864B6" w:rsidP="005864B6">
      <w:pPr>
        <w:shd w:val="clear" w:color="auto" w:fill="FFFFFF"/>
        <w:rPr>
          <w:color w:val="000000"/>
          <w:sz w:val="22"/>
          <w:szCs w:val="23"/>
        </w:rPr>
      </w:pPr>
      <w:r w:rsidRPr="00327E7D">
        <w:rPr>
          <w:color w:val="000000"/>
          <w:sz w:val="22"/>
          <w:szCs w:val="23"/>
        </w:rPr>
        <w:t>4.5</w:t>
      </w:r>
      <w:proofErr w:type="gramStart"/>
      <w:r w:rsidRPr="00327E7D">
        <w:rPr>
          <w:color w:val="000000"/>
          <w:sz w:val="22"/>
          <w:szCs w:val="23"/>
        </w:rPr>
        <w:t xml:space="preserve"> .,,</w:t>
      </w:r>
      <w:proofErr w:type="gramEnd"/>
      <w:r w:rsidRPr="00327E7D">
        <w:rPr>
          <w:color w:val="000000"/>
          <w:sz w:val="22"/>
          <w:szCs w:val="23"/>
        </w:rPr>
        <w:t xml:space="preserve"> Сдуй карандаш”</w:t>
      </w:r>
      <w:r w:rsidRPr="00B072E8">
        <w:rPr>
          <w:color w:val="000000"/>
          <w:sz w:val="22"/>
          <w:szCs w:val="23"/>
        </w:rPr>
        <w:t xml:space="preserve"> </w:t>
      </w:r>
      <w:r w:rsidRPr="00327E7D">
        <w:rPr>
          <w:color w:val="000000"/>
          <w:sz w:val="22"/>
          <w:szCs w:val="23"/>
        </w:rPr>
        <w:t xml:space="preserve">Цель: формировать умение контролировать силу ротового выдоха </w:t>
      </w:r>
    </w:p>
    <w:p w14:paraId="1D65A2A1" w14:textId="77777777" w:rsidR="005864B6" w:rsidRPr="00327E7D" w:rsidRDefault="005864B6" w:rsidP="005864B6">
      <w:pPr>
        <w:shd w:val="clear" w:color="auto" w:fill="FFFFFF"/>
        <w:rPr>
          <w:color w:val="000000"/>
          <w:sz w:val="22"/>
          <w:szCs w:val="23"/>
        </w:rPr>
      </w:pPr>
      <w:r w:rsidRPr="00327E7D">
        <w:rPr>
          <w:color w:val="000000"/>
          <w:sz w:val="22"/>
          <w:szCs w:val="23"/>
        </w:rPr>
        <w:t>4.6</w:t>
      </w:r>
      <w:proofErr w:type="gramStart"/>
      <w:r w:rsidRPr="00327E7D">
        <w:rPr>
          <w:color w:val="000000"/>
          <w:sz w:val="22"/>
          <w:szCs w:val="23"/>
        </w:rPr>
        <w:t xml:space="preserve"> .,,</w:t>
      </w:r>
      <w:proofErr w:type="gramEnd"/>
      <w:r w:rsidRPr="00327E7D">
        <w:rPr>
          <w:color w:val="000000"/>
          <w:sz w:val="22"/>
          <w:szCs w:val="23"/>
        </w:rPr>
        <w:t>Разговор инопланетян”</w:t>
      </w:r>
      <w:r w:rsidRPr="00B072E8">
        <w:rPr>
          <w:color w:val="000000"/>
          <w:sz w:val="22"/>
          <w:szCs w:val="23"/>
        </w:rPr>
        <w:t xml:space="preserve"> </w:t>
      </w:r>
      <w:r w:rsidRPr="00327E7D">
        <w:rPr>
          <w:color w:val="000000"/>
          <w:sz w:val="22"/>
          <w:szCs w:val="23"/>
        </w:rPr>
        <w:t>Цель: развивать фонационный выдох, произнося четыре гласных звука на одном выдохе.</w:t>
      </w:r>
    </w:p>
    <w:p w14:paraId="5F1CBB13" w14:textId="77777777" w:rsidR="005864B6" w:rsidRPr="00327E7D" w:rsidRDefault="005864B6" w:rsidP="005864B6">
      <w:pPr>
        <w:shd w:val="clear" w:color="auto" w:fill="FFFFFF"/>
        <w:rPr>
          <w:color w:val="000000"/>
          <w:sz w:val="22"/>
          <w:szCs w:val="23"/>
        </w:rPr>
      </w:pPr>
      <w:proofErr w:type="gramStart"/>
      <w:r w:rsidRPr="00327E7D">
        <w:rPr>
          <w:color w:val="000000"/>
          <w:sz w:val="22"/>
          <w:szCs w:val="23"/>
        </w:rPr>
        <w:t>4.7.,,</w:t>
      </w:r>
      <w:proofErr w:type="gramEnd"/>
      <w:r w:rsidRPr="00327E7D">
        <w:rPr>
          <w:color w:val="000000"/>
          <w:sz w:val="22"/>
          <w:szCs w:val="23"/>
        </w:rPr>
        <w:t>Разговор инопланетян”</w:t>
      </w:r>
      <w:r w:rsidRPr="00B072E8">
        <w:rPr>
          <w:color w:val="000000"/>
          <w:sz w:val="22"/>
          <w:szCs w:val="23"/>
        </w:rPr>
        <w:t xml:space="preserve"> </w:t>
      </w:r>
      <w:r w:rsidRPr="00327E7D">
        <w:rPr>
          <w:color w:val="000000"/>
          <w:sz w:val="22"/>
          <w:szCs w:val="23"/>
        </w:rPr>
        <w:t>Цель: развивать фонационный выдох, произнося пять гласных звука на одном выдохе.</w:t>
      </w:r>
    </w:p>
    <w:p w14:paraId="6C41B7C5" w14:textId="77777777" w:rsidR="005864B6" w:rsidRPr="00327E7D" w:rsidRDefault="005864B6" w:rsidP="005864B6">
      <w:pPr>
        <w:shd w:val="clear" w:color="auto" w:fill="FFFFFF"/>
        <w:rPr>
          <w:color w:val="000000"/>
          <w:sz w:val="22"/>
          <w:szCs w:val="23"/>
        </w:rPr>
      </w:pPr>
      <w:r w:rsidRPr="00327E7D">
        <w:rPr>
          <w:color w:val="000000"/>
          <w:sz w:val="22"/>
          <w:szCs w:val="23"/>
        </w:rPr>
        <w:t>4.8</w:t>
      </w:r>
      <w:proofErr w:type="gramStart"/>
      <w:r w:rsidRPr="00327E7D">
        <w:rPr>
          <w:color w:val="000000"/>
          <w:sz w:val="22"/>
          <w:szCs w:val="23"/>
        </w:rPr>
        <w:t xml:space="preserve"> .,,</w:t>
      </w:r>
      <w:proofErr w:type="gramEnd"/>
      <w:r w:rsidRPr="00327E7D">
        <w:rPr>
          <w:color w:val="000000"/>
          <w:sz w:val="22"/>
          <w:szCs w:val="23"/>
        </w:rPr>
        <w:t>Снежинки и ветерок”</w:t>
      </w:r>
      <w:r w:rsidRPr="00B072E8">
        <w:rPr>
          <w:color w:val="000000"/>
          <w:sz w:val="22"/>
          <w:szCs w:val="23"/>
        </w:rPr>
        <w:t xml:space="preserve"> </w:t>
      </w:r>
      <w:r w:rsidRPr="00327E7D">
        <w:rPr>
          <w:color w:val="000000"/>
          <w:sz w:val="22"/>
          <w:szCs w:val="23"/>
        </w:rPr>
        <w:t>развивать фонационный выдох при произнесении звуков С и Ш.</w:t>
      </w:r>
    </w:p>
    <w:p w14:paraId="3033E1AD" w14:textId="77777777" w:rsidR="005864B6" w:rsidRPr="00327E7D" w:rsidRDefault="005864B6" w:rsidP="005864B6">
      <w:pPr>
        <w:shd w:val="clear" w:color="auto" w:fill="FFFFFF"/>
        <w:rPr>
          <w:color w:val="000000"/>
          <w:sz w:val="22"/>
          <w:szCs w:val="23"/>
        </w:rPr>
      </w:pPr>
      <w:r w:rsidRPr="00327E7D">
        <w:rPr>
          <w:color w:val="000000"/>
          <w:sz w:val="22"/>
          <w:szCs w:val="23"/>
        </w:rPr>
        <w:t>4.9</w:t>
      </w:r>
      <w:proofErr w:type="gramStart"/>
      <w:r w:rsidRPr="00327E7D">
        <w:rPr>
          <w:color w:val="000000"/>
          <w:sz w:val="22"/>
          <w:szCs w:val="23"/>
        </w:rPr>
        <w:t xml:space="preserve"> ,,</w:t>
      </w:r>
      <w:proofErr w:type="gramEnd"/>
      <w:r w:rsidRPr="00327E7D">
        <w:rPr>
          <w:color w:val="000000"/>
          <w:sz w:val="22"/>
          <w:szCs w:val="23"/>
        </w:rPr>
        <w:t>Лётчик и самолёты” развивать фонационный выдох при произнесении звуков Р, Ж, У, Х.</w:t>
      </w:r>
    </w:p>
    <w:p w14:paraId="51656CE8" w14:textId="77777777" w:rsidR="005864B6" w:rsidRPr="00327E7D" w:rsidRDefault="005864B6" w:rsidP="005864B6">
      <w:pPr>
        <w:shd w:val="clear" w:color="auto" w:fill="FFFFFF"/>
        <w:rPr>
          <w:color w:val="000000"/>
          <w:sz w:val="22"/>
          <w:szCs w:val="23"/>
        </w:rPr>
      </w:pPr>
      <w:r w:rsidRPr="00327E7D">
        <w:rPr>
          <w:color w:val="000000"/>
          <w:sz w:val="22"/>
          <w:szCs w:val="23"/>
        </w:rPr>
        <w:t>4.10."Дирижер"</w:t>
      </w:r>
      <w:r w:rsidRPr="00B072E8">
        <w:rPr>
          <w:color w:val="000000"/>
          <w:sz w:val="22"/>
          <w:szCs w:val="23"/>
        </w:rPr>
        <w:t xml:space="preserve"> </w:t>
      </w:r>
      <w:r w:rsidRPr="00327E7D">
        <w:rPr>
          <w:color w:val="000000"/>
          <w:sz w:val="22"/>
          <w:szCs w:val="23"/>
        </w:rPr>
        <w:t>Цель: развивать фонационный (озвученный) выдох, зрительное внимание.</w:t>
      </w:r>
    </w:p>
    <w:p w14:paraId="3B0FEFED" w14:textId="77777777" w:rsidR="005864B6" w:rsidRPr="00327E7D" w:rsidRDefault="005864B6" w:rsidP="005864B6">
      <w:pPr>
        <w:shd w:val="clear" w:color="auto" w:fill="FFFFFF"/>
        <w:rPr>
          <w:color w:val="000000"/>
          <w:sz w:val="22"/>
          <w:szCs w:val="23"/>
        </w:rPr>
      </w:pPr>
      <w:r w:rsidRPr="00327E7D">
        <w:rPr>
          <w:color w:val="000000"/>
          <w:sz w:val="22"/>
          <w:szCs w:val="23"/>
        </w:rPr>
        <w:t>4.11"Дирижер"</w:t>
      </w:r>
      <w:r w:rsidRPr="00B072E8">
        <w:rPr>
          <w:color w:val="000000"/>
          <w:sz w:val="22"/>
          <w:szCs w:val="23"/>
        </w:rPr>
        <w:t xml:space="preserve"> </w:t>
      </w:r>
      <w:r w:rsidRPr="00327E7D">
        <w:rPr>
          <w:color w:val="000000"/>
          <w:sz w:val="22"/>
          <w:szCs w:val="23"/>
        </w:rPr>
        <w:t>Цель: развивать речевое дыхание через произнесение на выдохе слогов.</w:t>
      </w:r>
    </w:p>
    <w:p w14:paraId="6D74234C" w14:textId="77777777" w:rsidR="005864B6" w:rsidRPr="00327E7D" w:rsidRDefault="005864B6" w:rsidP="005864B6">
      <w:pPr>
        <w:shd w:val="clear" w:color="auto" w:fill="FFFFFF"/>
        <w:rPr>
          <w:color w:val="000000"/>
          <w:sz w:val="22"/>
          <w:szCs w:val="23"/>
        </w:rPr>
      </w:pPr>
      <w:r w:rsidRPr="00327E7D">
        <w:rPr>
          <w:color w:val="000000"/>
          <w:sz w:val="22"/>
          <w:szCs w:val="23"/>
        </w:rPr>
        <w:t xml:space="preserve">4.12 </w:t>
      </w:r>
      <w:proofErr w:type="gramStart"/>
      <w:r w:rsidRPr="00327E7D">
        <w:rPr>
          <w:color w:val="000000"/>
          <w:sz w:val="22"/>
          <w:szCs w:val="23"/>
        </w:rPr>
        <w:t>« Эхо</w:t>
      </w:r>
      <w:proofErr w:type="gramEnd"/>
      <w:r w:rsidRPr="00327E7D">
        <w:rPr>
          <w:color w:val="000000"/>
          <w:sz w:val="22"/>
          <w:szCs w:val="23"/>
        </w:rPr>
        <w:t>»</w:t>
      </w:r>
      <w:r w:rsidRPr="00B072E8">
        <w:rPr>
          <w:color w:val="000000"/>
          <w:sz w:val="22"/>
          <w:szCs w:val="23"/>
        </w:rPr>
        <w:t xml:space="preserve"> </w:t>
      </w:r>
      <w:r w:rsidRPr="00327E7D">
        <w:rPr>
          <w:color w:val="000000"/>
          <w:sz w:val="22"/>
          <w:szCs w:val="23"/>
        </w:rPr>
        <w:t>Цель: развивать речевое дыхание через произнесение на выдохе слогов.</w:t>
      </w:r>
    </w:p>
    <w:p w14:paraId="1B7B1066" w14:textId="77777777" w:rsidR="005864B6" w:rsidRPr="00327E7D" w:rsidRDefault="005864B6" w:rsidP="005864B6">
      <w:pPr>
        <w:shd w:val="clear" w:color="auto" w:fill="FFFFFF"/>
        <w:rPr>
          <w:color w:val="000000"/>
          <w:sz w:val="22"/>
          <w:szCs w:val="23"/>
        </w:rPr>
      </w:pPr>
      <w:proofErr w:type="gramStart"/>
      <w:r w:rsidRPr="00327E7D">
        <w:rPr>
          <w:color w:val="000000"/>
          <w:sz w:val="22"/>
          <w:szCs w:val="23"/>
        </w:rPr>
        <w:t>4.13.,,</w:t>
      </w:r>
      <w:proofErr w:type="gramEnd"/>
      <w:r w:rsidRPr="00327E7D">
        <w:rPr>
          <w:color w:val="000000"/>
          <w:sz w:val="22"/>
          <w:szCs w:val="23"/>
        </w:rPr>
        <w:t>Паровоз с грузом”</w:t>
      </w:r>
      <w:r w:rsidRPr="00B072E8">
        <w:rPr>
          <w:color w:val="000000"/>
          <w:sz w:val="22"/>
          <w:szCs w:val="23"/>
        </w:rPr>
        <w:t xml:space="preserve"> </w:t>
      </w:r>
      <w:r w:rsidRPr="00327E7D">
        <w:rPr>
          <w:color w:val="000000"/>
          <w:sz w:val="22"/>
          <w:szCs w:val="23"/>
        </w:rPr>
        <w:t>развивать речевое дыхание через произнесение на выдохе слогов.</w:t>
      </w:r>
    </w:p>
    <w:p w14:paraId="5B30E136" w14:textId="77777777" w:rsidR="005864B6" w:rsidRPr="00327E7D" w:rsidRDefault="005864B6" w:rsidP="005864B6">
      <w:pPr>
        <w:shd w:val="clear" w:color="auto" w:fill="FFFFFF"/>
        <w:rPr>
          <w:color w:val="000000"/>
          <w:sz w:val="22"/>
          <w:szCs w:val="23"/>
        </w:rPr>
      </w:pPr>
      <w:r w:rsidRPr="00327E7D">
        <w:rPr>
          <w:color w:val="000000"/>
          <w:sz w:val="22"/>
          <w:szCs w:val="23"/>
        </w:rPr>
        <w:t>4.14."Эхо"</w:t>
      </w:r>
      <w:r w:rsidRPr="00B072E8">
        <w:rPr>
          <w:color w:val="000000"/>
          <w:sz w:val="22"/>
          <w:szCs w:val="23"/>
        </w:rPr>
        <w:t xml:space="preserve"> </w:t>
      </w:r>
      <w:r w:rsidRPr="00327E7D">
        <w:rPr>
          <w:color w:val="000000"/>
          <w:sz w:val="22"/>
          <w:szCs w:val="23"/>
        </w:rPr>
        <w:t>Цель: развивать речевое дыхание через произнесение на выдохе слов.</w:t>
      </w:r>
    </w:p>
    <w:p w14:paraId="7D3CAB61" w14:textId="77777777" w:rsidR="005864B6" w:rsidRPr="00327E7D" w:rsidRDefault="005864B6" w:rsidP="005864B6">
      <w:pPr>
        <w:shd w:val="clear" w:color="auto" w:fill="FFFFFF"/>
        <w:rPr>
          <w:color w:val="000000"/>
          <w:sz w:val="22"/>
          <w:szCs w:val="23"/>
        </w:rPr>
      </w:pPr>
      <w:r w:rsidRPr="00327E7D">
        <w:rPr>
          <w:color w:val="000000"/>
          <w:sz w:val="22"/>
          <w:szCs w:val="23"/>
        </w:rPr>
        <w:t>4.15“Назови картинки”</w:t>
      </w:r>
      <w:r w:rsidRPr="00B072E8">
        <w:rPr>
          <w:color w:val="000000"/>
          <w:sz w:val="22"/>
          <w:szCs w:val="23"/>
        </w:rPr>
        <w:t xml:space="preserve"> </w:t>
      </w:r>
      <w:r w:rsidRPr="00327E7D">
        <w:rPr>
          <w:color w:val="000000"/>
          <w:sz w:val="22"/>
          <w:szCs w:val="23"/>
        </w:rPr>
        <w:t>Цель: развивать речевое дыхание через произнесение на выдохе слов.</w:t>
      </w:r>
    </w:p>
    <w:p w14:paraId="1B87B57B" w14:textId="77777777" w:rsidR="005864B6" w:rsidRPr="00327E7D" w:rsidRDefault="005864B6" w:rsidP="005864B6">
      <w:pPr>
        <w:shd w:val="clear" w:color="auto" w:fill="FFFFFF"/>
        <w:rPr>
          <w:color w:val="000000"/>
          <w:sz w:val="22"/>
          <w:szCs w:val="23"/>
        </w:rPr>
      </w:pPr>
      <w:proofErr w:type="gramStart"/>
      <w:r w:rsidRPr="00327E7D">
        <w:rPr>
          <w:color w:val="000000"/>
          <w:sz w:val="22"/>
          <w:szCs w:val="23"/>
        </w:rPr>
        <w:t>4.16.“</w:t>
      </w:r>
      <w:proofErr w:type="gramEnd"/>
      <w:r w:rsidRPr="00327E7D">
        <w:rPr>
          <w:color w:val="000000"/>
          <w:sz w:val="22"/>
          <w:szCs w:val="23"/>
        </w:rPr>
        <w:t xml:space="preserve"> Вспомни и повтори слова”</w:t>
      </w:r>
      <w:r w:rsidRPr="00B072E8">
        <w:rPr>
          <w:color w:val="000000"/>
          <w:sz w:val="22"/>
          <w:szCs w:val="23"/>
        </w:rPr>
        <w:t xml:space="preserve"> </w:t>
      </w:r>
      <w:r w:rsidRPr="00327E7D">
        <w:rPr>
          <w:color w:val="000000"/>
          <w:sz w:val="22"/>
          <w:szCs w:val="23"/>
        </w:rPr>
        <w:t>развивать речевое дыхание через произнесение на выдохе слов.</w:t>
      </w:r>
    </w:p>
    <w:p w14:paraId="4049F24C" w14:textId="77777777" w:rsidR="005864B6" w:rsidRPr="00327E7D" w:rsidRDefault="005864B6" w:rsidP="005864B6">
      <w:pPr>
        <w:shd w:val="clear" w:color="auto" w:fill="FFFFFF"/>
        <w:rPr>
          <w:color w:val="000000"/>
          <w:sz w:val="22"/>
          <w:szCs w:val="23"/>
        </w:rPr>
      </w:pPr>
      <w:r w:rsidRPr="00327E7D">
        <w:rPr>
          <w:color w:val="000000"/>
          <w:sz w:val="22"/>
          <w:szCs w:val="23"/>
        </w:rPr>
        <w:t>4.17 «Повтори слова»</w:t>
      </w:r>
      <w:r w:rsidRPr="00B072E8">
        <w:rPr>
          <w:color w:val="000000"/>
          <w:sz w:val="22"/>
          <w:szCs w:val="23"/>
        </w:rPr>
        <w:t xml:space="preserve"> </w:t>
      </w:r>
      <w:r w:rsidRPr="00327E7D">
        <w:rPr>
          <w:color w:val="000000"/>
          <w:sz w:val="22"/>
          <w:szCs w:val="23"/>
        </w:rPr>
        <w:t>Цель: развивать речевое дыхание через произнесение на выдохе слов.</w:t>
      </w:r>
    </w:p>
    <w:p w14:paraId="6FE11371" w14:textId="77777777" w:rsidR="005864B6" w:rsidRPr="00327E7D" w:rsidRDefault="005864B6" w:rsidP="005864B6">
      <w:pPr>
        <w:shd w:val="clear" w:color="auto" w:fill="FFFFFF"/>
        <w:rPr>
          <w:color w:val="000000"/>
          <w:sz w:val="22"/>
          <w:szCs w:val="23"/>
        </w:rPr>
      </w:pPr>
      <w:r w:rsidRPr="00327E7D">
        <w:rPr>
          <w:color w:val="000000"/>
          <w:sz w:val="22"/>
          <w:szCs w:val="23"/>
        </w:rPr>
        <w:t>4.18."Поезд"</w:t>
      </w:r>
      <w:r w:rsidRPr="00B072E8">
        <w:rPr>
          <w:color w:val="000000"/>
          <w:sz w:val="22"/>
          <w:szCs w:val="23"/>
        </w:rPr>
        <w:t xml:space="preserve"> </w:t>
      </w:r>
      <w:r w:rsidRPr="00327E7D">
        <w:rPr>
          <w:color w:val="000000"/>
          <w:sz w:val="22"/>
          <w:szCs w:val="23"/>
        </w:rPr>
        <w:t>Цель: развивать речевое дыхание в процессе произнесения фраз.</w:t>
      </w:r>
    </w:p>
    <w:p w14:paraId="28B3BAFB" w14:textId="77777777" w:rsidR="005864B6" w:rsidRPr="00327E7D" w:rsidRDefault="005864B6" w:rsidP="005864B6">
      <w:pPr>
        <w:shd w:val="clear" w:color="auto" w:fill="FFFFFF"/>
        <w:rPr>
          <w:color w:val="000000"/>
          <w:sz w:val="22"/>
          <w:szCs w:val="23"/>
        </w:rPr>
      </w:pPr>
      <w:r w:rsidRPr="00327E7D">
        <w:rPr>
          <w:color w:val="000000"/>
          <w:sz w:val="22"/>
          <w:szCs w:val="23"/>
        </w:rPr>
        <w:t>4.19 «Музыкальная лесенка»</w:t>
      </w:r>
      <w:r w:rsidRPr="00B072E8">
        <w:rPr>
          <w:color w:val="000000"/>
          <w:sz w:val="22"/>
          <w:szCs w:val="23"/>
        </w:rPr>
        <w:t xml:space="preserve"> </w:t>
      </w:r>
      <w:r w:rsidRPr="00327E7D">
        <w:rPr>
          <w:color w:val="000000"/>
          <w:sz w:val="22"/>
          <w:szCs w:val="23"/>
        </w:rPr>
        <w:t>Цель: развивать речевое дыхание в процессе произнесения фраз.</w:t>
      </w:r>
    </w:p>
    <w:p w14:paraId="1218FC70" w14:textId="77777777" w:rsidR="005864B6" w:rsidRPr="00327E7D" w:rsidRDefault="005864B6" w:rsidP="005864B6">
      <w:pPr>
        <w:shd w:val="clear" w:color="auto" w:fill="FFFFFF"/>
        <w:rPr>
          <w:color w:val="000000"/>
          <w:sz w:val="22"/>
          <w:szCs w:val="23"/>
        </w:rPr>
      </w:pPr>
      <w:proofErr w:type="gramStart"/>
      <w:r w:rsidRPr="00327E7D">
        <w:rPr>
          <w:color w:val="000000"/>
          <w:sz w:val="22"/>
          <w:szCs w:val="23"/>
        </w:rPr>
        <w:t>4.20.“</w:t>
      </w:r>
      <w:proofErr w:type="gramEnd"/>
      <w:r w:rsidRPr="00327E7D">
        <w:rPr>
          <w:color w:val="000000"/>
          <w:sz w:val="22"/>
          <w:szCs w:val="23"/>
        </w:rPr>
        <w:t>Повтори пословицу (поговорку)”</w:t>
      </w:r>
      <w:r w:rsidRPr="00B072E8">
        <w:rPr>
          <w:color w:val="000000"/>
          <w:sz w:val="22"/>
          <w:szCs w:val="23"/>
        </w:rPr>
        <w:t xml:space="preserve"> </w:t>
      </w:r>
      <w:r w:rsidRPr="00327E7D">
        <w:rPr>
          <w:color w:val="000000"/>
          <w:sz w:val="22"/>
          <w:szCs w:val="23"/>
        </w:rPr>
        <w:t>Цель: формирование плавной слитной речи.</w:t>
      </w:r>
    </w:p>
    <w:p w14:paraId="63991294" w14:textId="77777777" w:rsidR="005864B6" w:rsidRPr="00327E7D" w:rsidRDefault="005864B6" w:rsidP="005864B6">
      <w:pPr>
        <w:shd w:val="clear" w:color="auto" w:fill="FFFFFF"/>
        <w:rPr>
          <w:color w:val="000000"/>
          <w:sz w:val="22"/>
          <w:szCs w:val="23"/>
        </w:rPr>
      </w:pPr>
      <w:proofErr w:type="gramStart"/>
      <w:r w:rsidRPr="00327E7D">
        <w:rPr>
          <w:color w:val="000000"/>
          <w:sz w:val="22"/>
          <w:szCs w:val="23"/>
        </w:rPr>
        <w:t>4.21 .</w:t>
      </w:r>
      <w:proofErr w:type="gramEnd"/>
      <w:r w:rsidRPr="00327E7D">
        <w:rPr>
          <w:color w:val="000000"/>
          <w:sz w:val="22"/>
          <w:szCs w:val="23"/>
        </w:rPr>
        <w:t>“Повтори скороговорку”</w:t>
      </w:r>
      <w:r w:rsidRPr="00B072E8">
        <w:rPr>
          <w:color w:val="000000"/>
          <w:sz w:val="22"/>
          <w:szCs w:val="23"/>
        </w:rPr>
        <w:t xml:space="preserve"> </w:t>
      </w:r>
      <w:r w:rsidRPr="00327E7D">
        <w:rPr>
          <w:color w:val="000000"/>
          <w:sz w:val="22"/>
          <w:szCs w:val="23"/>
        </w:rPr>
        <w:t>Цель: формирование плавной слитной речи.</w:t>
      </w:r>
    </w:p>
    <w:p w14:paraId="026A92F5" w14:textId="77777777" w:rsidR="005864B6" w:rsidRPr="00327E7D" w:rsidRDefault="005864B6" w:rsidP="005864B6">
      <w:pPr>
        <w:shd w:val="clear" w:color="auto" w:fill="FFFFFF"/>
        <w:rPr>
          <w:color w:val="000000"/>
          <w:sz w:val="22"/>
          <w:szCs w:val="23"/>
        </w:rPr>
      </w:pPr>
      <w:proofErr w:type="gramStart"/>
      <w:r w:rsidRPr="00327E7D">
        <w:rPr>
          <w:color w:val="000000"/>
          <w:sz w:val="22"/>
          <w:szCs w:val="23"/>
        </w:rPr>
        <w:t>4.22 .</w:t>
      </w:r>
      <w:proofErr w:type="gramEnd"/>
      <w:r w:rsidRPr="00327E7D">
        <w:rPr>
          <w:color w:val="000000"/>
          <w:sz w:val="22"/>
          <w:szCs w:val="23"/>
        </w:rPr>
        <w:t>“Повтори загадку”</w:t>
      </w:r>
      <w:r w:rsidRPr="00B072E8">
        <w:rPr>
          <w:color w:val="000000"/>
          <w:sz w:val="22"/>
          <w:szCs w:val="23"/>
        </w:rPr>
        <w:t xml:space="preserve"> </w:t>
      </w:r>
      <w:r w:rsidRPr="00327E7D">
        <w:rPr>
          <w:color w:val="000000"/>
          <w:sz w:val="22"/>
          <w:szCs w:val="23"/>
        </w:rPr>
        <w:t>Цель: формирование плавной слитной речи.</w:t>
      </w:r>
    </w:p>
    <w:p w14:paraId="4D9476A7" w14:textId="77777777" w:rsidR="005864B6" w:rsidRPr="00327E7D" w:rsidRDefault="005864B6" w:rsidP="005864B6">
      <w:pPr>
        <w:shd w:val="clear" w:color="auto" w:fill="FFFFFF"/>
        <w:rPr>
          <w:color w:val="000000"/>
          <w:sz w:val="22"/>
          <w:szCs w:val="23"/>
        </w:rPr>
      </w:pPr>
      <w:r w:rsidRPr="00327E7D">
        <w:rPr>
          <w:color w:val="000000"/>
          <w:sz w:val="22"/>
          <w:szCs w:val="23"/>
        </w:rPr>
        <w:t>423</w:t>
      </w:r>
      <w:proofErr w:type="gramStart"/>
      <w:r w:rsidRPr="00327E7D">
        <w:rPr>
          <w:color w:val="000000"/>
          <w:sz w:val="22"/>
          <w:szCs w:val="23"/>
        </w:rPr>
        <w:t xml:space="preserve"> ,,</w:t>
      </w:r>
      <w:proofErr w:type="gramEnd"/>
      <w:r w:rsidRPr="00327E7D">
        <w:rPr>
          <w:color w:val="000000"/>
          <w:sz w:val="22"/>
          <w:szCs w:val="23"/>
        </w:rPr>
        <w:t xml:space="preserve"> Ласточка”</w:t>
      </w:r>
      <w:r w:rsidRPr="00B072E8">
        <w:rPr>
          <w:color w:val="000000"/>
          <w:sz w:val="22"/>
          <w:szCs w:val="23"/>
        </w:rPr>
        <w:t xml:space="preserve"> </w:t>
      </w:r>
      <w:r w:rsidRPr="00327E7D">
        <w:rPr>
          <w:color w:val="000000"/>
          <w:sz w:val="22"/>
          <w:szCs w:val="23"/>
        </w:rPr>
        <w:t>Цель: формировать умение рассказывать стихотворение, сопровождая каждое слово броском мяча об</w:t>
      </w:r>
      <w:r w:rsidRPr="00B072E8">
        <w:rPr>
          <w:color w:val="000000"/>
          <w:sz w:val="22"/>
          <w:szCs w:val="23"/>
        </w:rPr>
        <w:t xml:space="preserve"> </w:t>
      </w:r>
      <w:r w:rsidRPr="00327E7D">
        <w:rPr>
          <w:color w:val="000000"/>
          <w:sz w:val="22"/>
          <w:szCs w:val="23"/>
        </w:rPr>
        <w:t>пол.</w:t>
      </w:r>
    </w:p>
    <w:p w14:paraId="5398C09B" w14:textId="77777777" w:rsidR="005864B6" w:rsidRPr="00327E7D" w:rsidRDefault="005864B6" w:rsidP="005864B6">
      <w:pPr>
        <w:shd w:val="clear" w:color="auto" w:fill="FFFFFF"/>
        <w:rPr>
          <w:color w:val="000000"/>
          <w:sz w:val="22"/>
          <w:szCs w:val="23"/>
        </w:rPr>
      </w:pPr>
      <w:proofErr w:type="gramStart"/>
      <w:r w:rsidRPr="00327E7D">
        <w:rPr>
          <w:color w:val="000000"/>
          <w:sz w:val="22"/>
          <w:szCs w:val="23"/>
        </w:rPr>
        <w:t>4.24.,,</w:t>
      </w:r>
      <w:proofErr w:type="gramEnd"/>
      <w:r w:rsidRPr="00327E7D">
        <w:rPr>
          <w:color w:val="000000"/>
          <w:sz w:val="22"/>
          <w:szCs w:val="23"/>
        </w:rPr>
        <w:t xml:space="preserve"> Малышок”</w:t>
      </w:r>
      <w:r w:rsidRPr="00B072E8">
        <w:rPr>
          <w:color w:val="000000"/>
          <w:sz w:val="22"/>
          <w:szCs w:val="23"/>
        </w:rPr>
        <w:t xml:space="preserve"> </w:t>
      </w:r>
      <w:r w:rsidRPr="00327E7D">
        <w:rPr>
          <w:color w:val="000000"/>
          <w:sz w:val="22"/>
          <w:szCs w:val="23"/>
        </w:rPr>
        <w:t>Цель: формировать умение рассказывать стихотворение, сопровождая каждое слово броском мяча об</w:t>
      </w:r>
      <w:r w:rsidRPr="00B072E8">
        <w:rPr>
          <w:color w:val="000000"/>
          <w:sz w:val="22"/>
          <w:szCs w:val="23"/>
        </w:rPr>
        <w:t xml:space="preserve"> </w:t>
      </w:r>
      <w:r w:rsidRPr="00327E7D">
        <w:rPr>
          <w:color w:val="000000"/>
          <w:sz w:val="22"/>
          <w:szCs w:val="23"/>
        </w:rPr>
        <w:t>пол.</w:t>
      </w:r>
    </w:p>
    <w:p w14:paraId="2621E648" w14:textId="77777777" w:rsidR="005864B6" w:rsidRPr="00327E7D" w:rsidRDefault="005864B6" w:rsidP="005864B6">
      <w:pPr>
        <w:shd w:val="clear" w:color="auto" w:fill="FFFFFF"/>
        <w:rPr>
          <w:color w:val="000000"/>
          <w:sz w:val="22"/>
          <w:szCs w:val="23"/>
        </w:rPr>
      </w:pPr>
      <w:proofErr w:type="gramStart"/>
      <w:r w:rsidRPr="00327E7D">
        <w:rPr>
          <w:color w:val="000000"/>
          <w:sz w:val="22"/>
          <w:szCs w:val="23"/>
        </w:rPr>
        <w:t>4.25.,,</w:t>
      </w:r>
      <w:proofErr w:type="gramEnd"/>
      <w:r w:rsidRPr="00327E7D">
        <w:rPr>
          <w:color w:val="000000"/>
          <w:sz w:val="22"/>
          <w:szCs w:val="23"/>
        </w:rPr>
        <w:t xml:space="preserve"> Мяч”</w:t>
      </w:r>
      <w:r w:rsidRPr="00B072E8">
        <w:rPr>
          <w:color w:val="000000"/>
          <w:sz w:val="22"/>
          <w:szCs w:val="23"/>
        </w:rPr>
        <w:t xml:space="preserve"> </w:t>
      </w:r>
      <w:r w:rsidRPr="00327E7D">
        <w:rPr>
          <w:color w:val="000000"/>
          <w:sz w:val="22"/>
          <w:szCs w:val="23"/>
        </w:rPr>
        <w:t>Цель: формировать умение рассказывать стихотворение, сопровождая каждое слово броском мяча об</w:t>
      </w:r>
      <w:r w:rsidRPr="00B072E8">
        <w:rPr>
          <w:color w:val="000000"/>
          <w:sz w:val="22"/>
          <w:szCs w:val="23"/>
        </w:rPr>
        <w:t xml:space="preserve"> </w:t>
      </w:r>
      <w:r w:rsidRPr="00327E7D">
        <w:rPr>
          <w:color w:val="000000"/>
          <w:sz w:val="22"/>
          <w:szCs w:val="23"/>
        </w:rPr>
        <w:t>пол.</w:t>
      </w:r>
    </w:p>
    <w:p w14:paraId="7D8C282D" w14:textId="77777777" w:rsidR="005864B6" w:rsidRPr="00327E7D" w:rsidRDefault="005864B6" w:rsidP="005864B6">
      <w:pPr>
        <w:shd w:val="clear" w:color="auto" w:fill="FFFFFF"/>
        <w:rPr>
          <w:color w:val="000000"/>
          <w:sz w:val="22"/>
          <w:szCs w:val="23"/>
        </w:rPr>
      </w:pPr>
      <w:proofErr w:type="gramStart"/>
      <w:r w:rsidRPr="00327E7D">
        <w:rPr>
          <w:color w:val="000000"/>
          <w:sz w:val="22"/>
          <w:szCs w:val="23"/>
        </w:rPr>
        <w:t>4.26.,,</w:t>
      </w:r>
      <w:proofErr w:type="gramEnd"/>
      <w:r w:rsidRPr="00327E7D">
        <w:rPr>
          <w:color w:val="000000"/>
          <w:sz w:val="22"/>
          <w:szCs w:val="23"/>
        </w:rPr>
        <w:t xml:space="preserve"> Полетим на шарике”</w:t>
      </w:r>
      <w:r w:rsidRPr="00B072E8">
        <w:rPr>
          <w:color w:val="000000"/>
          <w:sz w:val="22"/>
          <w:szCs w:val="23"/>
        </w:rPr>
        <w:t xml:space="preserve"> </w:t>
      </w:r>
      <w:r w:rsidRPr="00327E7D">
        <w:rPr>
          <w:color w:val="000000"/>
          <w:sz w:val="22"/>
          <w:szCs w:val="23"/>
        </w:rPr>
        <w:t>Цель: развивать речевое дыхание в процессе произнесения стихотворных строк, ритм и</w:t>
      </w:r>
      <w:r w:rsidRPr="00B072E8">
        <w:rPr>
          <w:color w:val="000000"/>
          <w:sz w:val="22"/>
          <w:szCs w:val="23"/>
        </w:rPr>
        <w:t xml:space="preserve"> </w:t>
      </w:r>
      <w:r w:rsidRPr="00327E7D">
        <w:rPr>
          <w:color w:val="000000"/>
          <w:sz w:val="22"/>
          <w:szCs w:val="23"/>
        </w:rPr>
        <w:t>выразительность речи, умение сочетать речь с движениями.</w:t>
      </w:r>
    </w:p>
    <w:p w14:paraId="04EE4641" w14:textId="77777777" w:rsidR="005864B6" w:rsidRPr="00327E7D" w:rsidRDefault="005864B6" w:rsidP="005864B6">
      <w:pPr>
        <w:shd w:val="clear" w:color="auto" w:fill="FFFFFF"/>
        <w:rPr>
          <w:color w:val="000000"/>
          <w:sz w:val="22"/>
          <w:szCs w:val="23"/>
        </w:rPr>
      </w:pPr>
      <w:proofErr w:type="gramStart"/>
      <w:r w:rsidRPr="00327E7D">
        <w:rPr>
          <w:color w:val="000000"/>
          <w:sz w:val="22"/>
          <w:szCs w:val="23"/>
        </w:rPr>
        <w:t>4.27. ,,</w:t>
      </w:r>
      <w:proofErr w:type="gramEnd"/>
      <w:r w:rsidRPr="00327E7D">
        <w:rPr>
          <w:color w:val="000000"/>
          <w:sz w:val="22"/>
          <w:szCs w:val="23"/>
        </w:rPr>
        <w:t xml:space="preserve"> Весёлые движения”</w:t>
      </w:r>
      <w:r w:rsidRPr="00B072E8">
        <w:rPr>
          <w:color w:val="000000"/>
          <w:sz w:val="22"/>
          <w:szCs w:val="23"/>
        </w:rPr>
        <w:t xml:space="preserve"> </w:t>
      </w:r>
      <w:r w:rsidRPr="00327E7D">
        <w:rPr>
          <w:color w:val="000000"/>
          <w:sz w:val="22"/>
          <w:szCs w:val="23"/>
        </w:rPr>
        <w:t>Цель: развивать речевое дыхание в процессе произнесения стихотворных строк, умение сочетать</w:t>
      </w:r>
      <w:r w:rsidRPr="00B072E8">
        <w:rPr>
          <w:color w:val="000000"/>
          <w:sz w:val="22"/>
          <w:szCs w:val="23"/>
        </w:rPr>
        <w:t xml:space="preserve"> </w:t>
      </w:r>
      <w:r w:rsidRPr="00327E7D">
        <w:rPr>
          <w:color w:val="000000"/>
          <w:sz w:val="22"/>
          <w:szCs w:val="23"/>
        </w:rPr>
        <w:t>речь с движениями.</w:t>
      </w:r>
    </w:p>
    <w:p w14:paraId="4409E17D" w14:textId="77777777" w:rsidR="005864B6" w:rsidRPr="00327E7D" w:rsidRDefault="005864B6" w:rsidP="005864B6">
      <w:pPr>
        <w:shd w:val="clear" w:color="auto" w:fill="FFFFFF"/>
        <w:rPr>
          <w:color w:val="000000"/>
          <w:sz w:val="22"/>
          <w:szCs w:val="23"/>
        </w:rPr>
      </w:pPr>
      <w:proofErr w:type="gramStart"/>
      <w:r w:rsidRPr="00327E7D">
        <w:rPr>
          <w:color w:val="000000"/>
          <w:sz w:val="22"/>
          <w:szCs w:val="23"/>
        </w:rPr>
        <w:lastRenderedPageBreak/>
        <w:t>4.28 .</w:t>
      </w:r>
      <w:proofErr w:type="gramEnd"/>
      <w:r w:rsidRPr="00327E7D">
        <w:rPr>
          <w:color w:val="000000"/>
          <w:sz w:val="22"/>
          <w:szCs w:val="23"/>
        </w:rPr>
        <w:t xml:space="preserve"> ,, </w:t>
      </w:r>
      <w:proofErr w:type="spellStart"/>
      <w:r w:rsidRPr="00327E7D">
        <w:rPr>
          <w:color w:val="000000"/>
          <w:sz w:val="22"/>
          <w:szCs w:val="23"/>
        </w:rPr>
        <w:t>Потягушеньки</w:t>
      </w:r>
      <w:proofErr w:type="spellEnd"/>
      <w:r w:rsidRPr="00327E7D">
        <w:rPr>
          <w:color w:val="000000"/>
          <w:sz w:val="22"/>
          <w:szCs w:val="23"/>
        </w:rPr>
        <w:t>”</w:t>
      </w:r>
      <w:r w:rsidRPr="00B072E8">
        <w:rPr>
          <w:color w:val="000000"/>
          <w:sz w:val="22"/>
          <w:szCs w:val="23"/>
        </w:rPr>
        <w:t xml:space="preserve"> </w:t>
      </w:r>
      <w:r w:rsidRPr="00327E7D">
        <w:rPr>
          <w:color w:val="000000"/>
          <w:sz w:val="22"/>
          <w:szCs w:val="23"/>
        </w:rPr>
        <w:t>Цель: развивать речевое дыхание в процессе произнесения стихотворных строк, мимику, умение</w:t>
      </w:r>
      <w:r w:rsidRPr="00B072E8">
        <w:rPr>
          <w:color w:val="000000"/>
          <w:sz w:val="22"/>
          <w:szCs w:val="23"/>
        </w:rPr>
        <w:t xml:space="preserve"> </w:t>
      </w:r>
      <w:r w:rsidRPr="00327E7D">
        <w:rPr>
          <w:color w:val="000000"/>
          <w:sz w:val="22"/>
          <w:szCs w:val="23"/>
        </w:rPr>
        <w:t>сочетать речь с движениями.</w:t>
      </w:r>
    </w:p>
    <w:p w14:paraId="4A1C42E3" w14:textId="77777777" w:rsidR="005864B6" w:rsidRPr="00327E7D" w:rsidRDefault="005864B6" w:rsidP="005864B6">
      <w:pPr>
        <w:shd w:val="clear" w:color="auto" w:fill="FFFFFF"/>
        <w:rPr>
          <w:color w:val="000000"/>
          <w:sz w:val="22"/>
          <w:szCs w:val="23"/>
        </w:rPr>
      </w:pPr>
      <w:r w:rsidRPr="00327E7D">
        <w:rPr>
          <w:color w:val="000000"/>
          <w:sz w:val="22"/>
          <w:szCs w:val="23"/>
        </w:rPr>
        <w:t>4.29 «Птицы»</w:t>
      </w:r>
      <w:r w:rsidRPr="00B072E8">
        <w:rPr>
          <w:color w:val="000000"/>
          <w:sz w:val="22"/>
          <w:szCs w:val="23"/>
        </w:rPr>
        <w:t xml:space="preserve"> </w:t>
      </w:r>
      <w:r w:rsidRPr="00327E7D">
        <w:rPr>
          <w:color w:val="000000"/>
          <w:sz w:val="22"/>
          <w:szCs w:val="23"/>
        </w:rPr>
        <w:t>Цель: развивать речевое дыхание в процессе произнесения стихотворных строк, умение сочетать</w:t>
      </w:r>
      <w:r w:rsidRPr="00B072E8">
        <w:rPr>
          <w:color w:val="000000"/>
          <w:sz w:val="22"/>
          <w:szCs w:val="23"/>
        </w:rPr>
        <w:t xml:space="preserve"> </w:t>
      </w:r>
      <w:r w:rsidRPr="00327E7D">
        <w:rPr>
          <w:color w:val="000000"/>
          <w:sz w:val="22"/>
          <w:szCs w:val="23"/>
        </w:rPr>
        <w:t>речь с движениями.</w:t>
      </w:r>
    </w:p>
    <w:p w14:paraId="393EED6F" w14:textId="77777777" w:rsidR="005864B6" w:rsidRPr="00327E7D" w:rsidRDefault="005864B6" w:rsidP="005864B6">
      <w:pPr>
        <w:shd w:val="clear" w:color="auto" w:fill="FFFFFF"/>
        <w:rPr>
          <w:color w:val="000000"/>
          <w:sz w:val="22"/>
          <w:szCs w:val="23"/>
        </w:rPr>
      </w:pPr>
      <w:r w:rsidRPr="00327E7D">
        <w:rPr>
          <w:color w:val="000000"/>
          <w:sz w:val="22"/>
          <w:szCs w:val="23"/>
        </w:rPr>
        <w:t>4.3</w:t>
      </w:r>
      <w:proofErr w:type="gramStart"/>
      <w:r w:rsidRPr="00327E7D">
        <w:rPr>
          <w:color w:val="000000"/>
          <w:sz w:val="22"/>
          <w:szCs w:val="23"/>
        </w:rPr>
        <w:t xml:space="preserve"> .,,</w:t>
      </w:r>
      <w:proofErr w:type="gramEnd"/>
      <w:r w:rsidRPr="00327E7D">
        <w:rPr>
          <w:color w:val="000000"/>
          <w:sz w:val="22"/>
          <w:szCs w:val="23"/>
        </w:rPr>
        <w:t>Учёные мартышки”.</w:t>
      </w:r>
      <w:r w:rsidRPr="00B072E8">
        <w:rPr>
          <w:color w:val="000000"/>
          <w:sz w:val="22"/>
          <w:szCs w:val="23"/>
        </w:rPr>
        <w:t xml:space="preserve"> </w:t>
      </w:r>
      <w:r w:rsidRPr="00B072E8">
        <w:rPr>
          <w:b/>
          <w:sz w:val="20"/>
          <w:szCs w:val="22"/>
        </w:rPr>
        <w:t xml:space="preserve"> </w:t>
      </w:r>
      <w:r w:rsidRPr="00B072E8">
        <w:rPr>
          <w:color w:val="000000"/>
          <w:sz w:val="22"/>
          <w:szCs w:val="23"/>
        </w:rPr>
        <w:t xml:space="preserve">Цель: развивать речевое дыхание в процессе произнесения стихотворных строк с точными </w:t>
      </w:r>
      <w:r w:rsidRPr="00327E7D">
        <w:rPr>
          <w:color w:val="000000"/>
          <w:sz w:val="22"/>
          <w:szCs w:val="23"/>
        </w:rPr>
        <w:t>выразительными движениями рук.</w:t>
      </w:r>
    </w:p>
    <w:p w14:paraId="3E27958A" w14:textId="77777777" w:rsidR="005864B6" w:rsidRPr="00327E7D" w:rsidRDefault="005864B6" w:rsidP="005864B6">
      <w:pPr>
        <w:shd w:val="clear" w:color="auto" w:fill="FFFFFF"/>
        <w:rPr>
          <w:color w:val="000000"/>
          <w:sz w:val="22"/>
          <w:szCs w:val="23"/>
        </w:rPr>
      </w:pPr>
      <w:proofErr w:type="gramStart"/>
      <w:r w:rsidRPr="00327E7D">
        <w:rPr>
          <w:color w:val="000000"/>
          <w:sz w:val="22"/>
          <w:szCs w:val="23"/>
        </w:rPr>
        <w:t>4.31.,,</w:t>
      </w:r>
      <w:proofErr w:type="gramEnd"/>
      <w:r w:rsidRPr="00327E7D">
        <w:rPr>
          <w:color w:val="000000"/>
          <w:sz w:val="22"/>
          <w:szCs w:val="23"/>
        </w:rPr>
        <w:t>Смелый капитан”.</w:t>
      </w:r>
      <w:r w:rsidRPr="00B072E8">
        <w:rPr>
          <w:color w:val="000000"/>
          <w:sz w:val="22"/>
          <w:szCs w:val="23"/>
        </w:rPr>
        <w:t xml:space="preserve"> </w:t>
      </w:r>
      <w:r w:rsidRPr="00327E7D">
        <w:rPr>
          <w:color w:val="000000"/>
          <w:sz w:val="22"/>
          <w:szCs w:val="23"/>
        </w:rPr>
        <w:t>Цель: развивать речевое дыхание в процессе произнесения стихотворных строк с точными</w:t>
      </w:r>
      <w:r w:rsidRPr="00B072E8">
        <w:rPr>
          <w:color w:val="000000"/>
          <w:sz w:val="22"/>
          <w:szCs w:val="23"/>
        </w:rPr>
        <w:t xml:space="preserve"> </w:t>
      </w:r>
      <w:r w:rsidRPr="00327E7D">
        <w:rPr>
          <w:color w:val="000000"/>
          <w:sz w:val="22"/>
          <w:szCs w:val="23"/>
        </w:rPr>
        <w:t>выразительными движениями рук.</w:t>
      </w:r>
    </w:p>
    <w:p w14:paraId="0FA09D49" w14:textId="77777777" w:rsidR="005864B6" w:rsidRPr="00327E7D" w:rsidRDefault="005864B6" w:rsidP="005864B6">
      <w:pPr>
        <w:shd w:val="clear" w:color="auto" w:fill="FFFFFF"/>
        <w:rPr>
          <w:color w:val="000000"/>
          <w:sz w:val="22"/>
          <w:szCs w:val="23"/>
        </w:rPr>
      </w:pPr>
      <w:r w:rsidRPr="00327E7D">
        <w:rPr>
          <w:color w:val="000000"/>
          <w:sz w:val="22"/>
          <w:szCs w:val="23"/>
        </w:rPr>
        <w:t>4.32</w:t>
      </w:r>
      <w:proofErr w:type="gramStart"/>
      <w:r w:rsidRPr="00327E7D">
        <w:rPr>
          <w:color w:val="000000"/>
          <w:sz w:val="22"/>
          <w:szCs w:val="23"/>
        </w:rPr>
        <w:t xml:space="preserve"> .,,</w:t>
      </w:r>
      <w:proofErr w:type="gramEnd"/>
      <w:r w:rsidRPr="00327E7D">
        <w:rPr>
          <w:color w:val="000000"/>
          <w:sz w:val="22"/>
          <w:szCs w:val="23"/>
        </w:rPr>
        <w:t xml:space="preserve"> Весёлый цирк”.</w:t>
      </w:r>
      <w:r w:rsidRPr="00B072E8">
        <w:rPr>
          <w:color w:val="000000"/>
          <w:sz w:val="22"/>
          <w:szCs w:val="23"/>
        </w:rPr>
        <w:t xml:space="preserve"> </w:t>
      </w:r>
      <w:r w:rsidRPr="00327E7D">
        <w:rPr>
          <w:color w:val="000000"/>
          <w:sz w:val="22"/>
          <w:szCs w:val="23"/>
        </w:rPr>
        <w:t>Цель: развивать речевое дыхание в процессе произнесения стихотворных строк с точными</w:t>
      </w:r>
      <w:r w:rsidRPr="00B072E8">
        <w:rPr>
          <w:color w:val="000000"/>
          <w:sz w:val="22"/>
          <w:szCs w:val="23"/>
        </w:rPr>
        <w:t xml:space="preserve"> </w:t>
      </w:r>
      <w:r w:rsidRPr="00327E7D">
        <w:rPr>
          <w:color w:val="000000"/>
          <w:sz w:val="22"/>
          <w:szCs w:val="23"/>
        </w:rPr>
        <w:t>выразительными движениями рук.</w:t>
      </w:r>
    </w:p>
    <w:p w14:paraId="1FBEBE4E" w14:textId="77777777" w:rsidR="005864B6" w:rsidRPr="006507E6" w:rsidRDefault="005864B6" w:rsidP="005864B6">
      <w:pPr>
        <w:jc w:val="center"/>
        <w:rPr>
          <w:b/>
          <w:sz w:val="22"/>
          <w:szCs w:val="22"/>
        </w:rPr>
      </w:pPr>
      <w:r w:rsidRPr="006507E6">
        <w:rPr>
          <w:b/>
          <w:sz w:val="22"/>
          <w:szCs w:val="22"/>
        </w:rPr>
        <w:t xml:space="preserve"> </w:t>
      </w:r>
    </w:p>
    <w:p w14:paraId="7397866E" w14:textId="77777777" w:rsidR="005864B6" w:rsidRPr="00B072E8" w:rsidRDefault="005864B6" w:rsidP="005864B6">
      <w:pPr>
        <w:shd w:val="clear" w:color="auto" w:fill="FFFFFF"/>
        <w:rPr>
          <w:b/>
          <w:color w:val="000000"/>
          <w:sz w:val="22"/>
          <w:szCs w:val="23"/>
        </w:rPr>
      </w:pPr>
      <w:r>
        <w:rPr>
          <w:b/>
          <w:color w:val="000000"/>
          <w:sz w:val="22"/>
          <w:szCs w:val="23"/>
        </w:rPr>
        <w:t xml:space="preserve">                                    </w:t>
      </w:r>
      <w:proofErr w:type="gramStart"/>
      <w:r w:rsidRPr="00B072E8">
        <w:rPr>
          <w:b/>
          <w:color w:val="000000"/>
          <w:sz w:val="22"/>
          <w:szCs w:val="23"/>
        </w:rPr>
        <w:t>« РАЗВИТИЕ</w:t>
      </w:r>
      <w:proofErr w:type="gramEnd"/>
      <w:r w:rsidRPr="00B072E8">
        <w:rPr>
          <w:b/>
          <w:color w:val="000000"/>
          <w:sz w:val="22"/>
          <w:szCs w:val="23"/>
        </w:rPr>
        <w:t xml:space="preserve"> ЗРИТЕЛЬНОГО ВОСПРИЯТИЯ»</w:t>
      </w:r>
      <w:r>
        <w:rPr>
          <w:b/>
          <w:color w:val="000000"/>
          <w:sz w:val="22"/>
          <w:szCs w:val="23"/>
        </w:rPr>
        <w:t xml:space="preserve"> (6-7 лет)</w:t>
      </w:r>
    </w:p>
    <w:p w14:paraId="170D30D6" w14:textId="77777777" w:rsidR="005864B6" w:rsidRPr="00B072E8" w:rsidRDefault="005864B6" w:rsidP="005864B6">
      <w:pPr>
        <w:shd w:val="clear" w:color="auto" w:fill="FFFFFF"/>
        <w:rPr>
          <w:color w:val="000000"/>
          <w:sz w:val="22"/>
          <w:szCs w:val="22"/>
        </w:rPr>
      </w:pPr>
      <w:r w:rsidRPr="00B072E8">
        <w:rPr>
          <w:color w:val="000000"/>
          <w:sz w:val="22"/>
          <w:szCs w:val="22"/>
        </w:rPr>
        <w:t xml:space="preserve">5.1 </w:t>
      </w:r>
      <w:proofErr w:type="gramStart"/>
      <w:r w:rsidRPr="00B072E8">
        <w:rPr>
          <w:color w:val="000000"/>
          <w:sz w:val="22"/>
          <w:szCs w:val="22"/>
        </w:rPr>
        <w:t>« Какие</w:t>
      </w:r>
      <w:proofErr w:type="gramEnd"/>
      <w:r w:rsidRPr="00B072E8">
        <w:rPr>
          <w:color w:val="000000"/>
          <w:sz w:val="22"/>
          <w:szCs w:val="22"/>
        </w:rPr>
        <w:t xml:space="preserve"> фигуры ты видишь на рисунке» фор</w:t>
      </w:r>
      <w:r>
        <w:rPr>
          <w:color w:val="000000"/>
          <w:sz w:val="22"/>
          <w:szCs w:val="22"/>
        </w:rPr>
        <w:t>-</w:t>
      </w:r>
      <w:proofErr w:type="spellStart"/>
      <w:r w:rsidRPr="00B072E8">
        <w:rPr>
          <w:color w:val="000000"/>
          <w:sz w:val="22"/>
          <w:szCs w:val="22"/>
        </w:rPr>
        <w:t>ть</w:t>
      </w:r>
      <w:proofErr w:type="spellEnd"/>
      <w:r w:rsidRPr="00B072E8">
        <w:rPr>
          <w:color w:val="000000"/>
          <w:sz w:val="22"/>
          <w:szCs w:val="22"/>
        </w:rPr>
        <w:t xml:space="preserve"> умение узнавать знакомые формы на рисунке.</w:t>
      </w:r>
    </w:p>
    <w:p w14:paraId="7017336B" w14:textId="77777777" w:rsidR="005864B6" w:rsidRPr="00B072E8" w:rsidRDefault="005864B6" w:rsidP="005864B6">
      <w:pPr>
        <w:shd w:val="clear" w:color="auto" w:fill="FFFFFF"/>
        <w:rPr>
          <w:color w:val="000000"/>
          <w:sz w:val="22"/>
          <w:szCs w:val="22"/>
        </w:rPr>
      </w:pPr>
      <w:r w:rsidRPr="00B072E8">
        <w:rPr>
          <w:color w:val="000000"/>
          <w:sz w:val="22"/>
          <w:szCs w:val="22"/>
        </w:rPr>
        <w:t xml:space="preserve">5.2 </w:t>
      </w:r>
      <w:proofErr w:type="gramStart"/>
      <w:r w:rsidRPr="00B072E8">
        <w:rPr>
          <w:color w:val="000000"/>
          <w:sz w:val="22"/>
          <w:szCs w:val="22"/>
        </w:rPr>
        <w:t>« Придумай</w:t>
      </w:r>
      <w:proofErr w:type="gramEnd"/>
      <w:r w:rsidRPr="00B072E8">
        <w:rPr>
          <w:color w:val="000000"/>
          <w:sz w:val="22"/>
          <w:szCs w:val="22"/>
        </w:rPr>
        <w:t xml:space="preserve"> свой орнамент».</w:t>
      </w:r>
      <w:r>
        <w:rPr>
          <w:color w:val="000000"/>
          <w:sz w:val="22"/>
          <w:szCs w:val="22"/>
        </w:rPr>
        <w:t xml:space="preserve"> </w:t>
      </w:r>
      <w:r w:rsidRPr="00B072E8">
        <w:rPr>
          <w:color w:val="000000"/>
          <w:sz w:val="22"/>
          <w:szCs w:val="22"/>
        </w:rPr>
        <w:t>Цель: формировать умение комбинировать разные формы.</w:t>
      </w:r>
    </w:p>
    <w:p w14:paraId="451C7A1F" w14:textId="77777777" w:rsidR="005864B6" w:rsidRPr="00B072E8" w:rsidRDefault="005864B6" w:rsidP="005864B6">
      <w:pPr>
        <w:shd w:val="clear" w:color="auto" w:fill="FFFFFF"/>
        <w:rPr>
          <w:color w:val="000000"/>
          <w:sz w:val="22"/>
          <w:szCs w:val="22"/>
        </w:rPr>
      </w:pPr>
      <w:r w:rsidRPr="00B072E8">
        <w:rPr>
          <w:color w:val="000000"/>
          <w:sz w:val="22"/>
          <w:szCs w:val="22"/>
        </w:rPr>
        <w:t xml:space="preserve">5.3 </w:t>
      </w:r>
      <w:proofErr w:type="gramStart"/>
      <w:r w:rsidRPr="00B072E8">
        <w:rPr>
          <w:color w:val="000000"/>
          <w:sz w:val="22"/>
          <w:szCs w:val="22"/>
        </w:rPr>
        <w:t>« Найди</w:t>
      </w:r>
      <w:proofErr w:type="gramEnd"/>
      <w:r w:rsidRPr="00B072E8">
        <w:rPr>
          <w:color w:val="000000"/>
          <w:sz w:val="22"/>
          <w:szCs w:val="22"/>
        </w:rPr>
        <w:t xml:space="preserve"> различие».</w:t>
      </w:r>
      <w:r>
        <w:rPr>
          <w:color w:val="000000"/>
          <w:sz w:val="22"/>
          <w:szCs w:val="22"/>
        </w:rPr>
        <w:t xml:space="preserve"> </w:t>
      </w:r>
      <w:r w:rsidRPr="00B072E8">
        <w:rPr>
          <w:color w:val="000000"/>
          <w:sz w:val="22"/>
          <w:szCs w:val="22"/>
        </w:rPr>
        <w:t xml:space="preserve">Цель: формировать умение выделять различия </w:t>
      </w:r>
      <w:proofErr w:type="gramStart"/>
      <w:r w:rsidRPr="00B072E8">
        <w:rPr>
          <w:color w:val="000000"/>
          <w:sz w:val="22"/>
          <w:szCs w:val="22"/>
        </w:rPr>
        <w:t>на сюжетной картинкам</w:t>
      </w:r>
      <w:proofErr w:type="gramEnd"/>
      <w:r w:rsidRPr="00B072E8">
        <w:rPr>
          <w:color w:val="000000"/>
          <w:sz w:val="22"/>
          <w:szCs w:val="22"/>
        </w:rPr>
        <w:t>.</w:t>
      </w:r>
    </w:p>
    <w:p w14:paraId="7085C09D" w14:textId="77777777" w:rsidR="005864B6" w:rsidRPr="00B072E8" w:rsidRDefault="005864B6" w:rsidP="005864B6">
      <w:pPr>
        <w:shd w:val="clear" w:color="auto" w:fill="FFFFFF"/>
        <w:rPr>
          <w:color w:val="000000"/>
          <w:sz w:val="22"/>
          <w:szCs w:val="22"/>
        </w:rPr>
      </w:pPr>
      <w:r w:rsidRPr="00B072E8">
        <w:rPr>
          <w:color w:val="000000"/>
          <w:sz w:val="22"/>
          <w:szCs w:val="22"/>
        </w:rPr>
        <w:t>5.4</w:t>
      </w:r>
      <w:proofErr w:type="gramStart"/>
      <w:r w:rsidRPr="00B072E8">
        <w:rPr>
          <w:color w:val="000000"/>
          <w:sz w:val="22"/>
          <w:szCs w:val="22"/>
        </w:rPr>
        <w:t>« Какого</w:t>
      </w:r>
      <w:proofErr w:type="gramEnd"/>
      <w:r w:rsidRPr="00B072E8">
        <w:rPr>
          <w:color w:val="000000"/>
          <w:sz w:val="22"/>
          <w:szCs w:val="22"/>
        </w:rPr>
        <w:t xml:space="preserve"> цвета не хватает».</w:t>
      </w:r>
      <w:r>
        <w:rPr>
          <w:color w:val="000000"/>
          <w:sz w:val="22"/>
          <w:szCs w:val="22"/>
        </w:rPr>
        <w:t xml:space="preserve"> </w:t>
      </w:r>
      <w:r w:rsidRPr="00B072E8">
        <w:rPr>
          <w:color w:val="000000"/>
          <w:sz w:val="22"/>
          <w:szCs w:val="22"/>
        </w:rPr>
        <w:t>Цель: формировать умение сравнивать парные картинки по цвету.</w:t>
      </w:r>
    </w:p>
    <w:p w14:paraId="563B4091" w14:textId="77777777" w:rsidR="005864B6" w:rsidRPr="00B072E8" w:rsidRDefault="005864B6" w:rsidP="005864B6">
      <w:pPr>
        <w:shd w:val="clear" w:color="auto" w:fill="FFFFFF"/>
        <w:rPr>
          <w:color w:val="000000"/>
          <w:sz w:val="22"/>
          <w:szCs w:val="22"/>
        </w:rPr>
      </w:pPr>
      <w:r w:rsidRPr="00B072E8">
        <w:rPr>
          <w:color w:val="000000"/>
          <w:sz w:val="22"/>
          <w:szCs w:val="22"/>
        </w:rPr>
        <w:t xml:space="preserve">5.5 </w:t>
      </w:r>
      <w:proofErr w:type="gramStart"/>
      <w:r w:rsidRPr="00B072E8">
        <w:rPr>
          <w:color w:val="000000"/>
          <w:sz w:val="22"/>
          <w:szCs w:val="22"/>
        </w:rPr>
        <w:t>« Поставь</w:t>
      </w:r>
      <w:proofErr w:type="gramEnd"/>
      <w:r w:rsidRPr="00B072E8">
        <w:rPr>
          <w:color w:val="000000"/>
          <w:sz w:val="22"/>
          <w:szCs w:val="22"/>
        </w:rPr>
        <w:t xml:space="preserve"> по росту».</w:t>
      </w:r>
      <w:r>
        <w:rPr>
          <w:color w:val="000000"/>
          <w:sz w:val="22"/>
          <w:szCs w:val="22"/>
        </w:rPr>
        <w:t xml:space="preserve"> </w:t>
      </w:r>
      <w:r w:rsidRPr="00B072E8">
        <w:rPr>
          <w:color w:val="000000"/>
          <w:sz w:val="22"/>
          <w:szCs w:val="22"/>
        </w:rPr>
        <w:t>Цель: формировать умение различать предметы по высоте.</w:t>
      </w:r>
    </w:p>
    <w:p w14:paraId="3A28EC7E" w14:textId="77777777" w:rsidR="005864B6" w:rsidRPr="00B072E8" w:rsidRDefault="005864B6" w:rsidP="005864B6">
      <w:pPr>
        <w:shd w:val="clear" w:color="auto" w:fill="FFFFFF"/>
        <w:rPr>
          <w:color w:val="000000"/>
          <w:sz w:val="22"/>
          <w:szCs w:val="22"/>
        </w:rPr>
      </w:pPr>
      <w:r w:rsidRPr="00B072E8">
        <w:rPr>
          <w:color w:val="000000"/>
          <w:sz w:val="22"/>
          <w:szCs w:val="22"/>
        </w:rPr>
        <w:t>5.6 «Разбери веревочки».</w:t>
      </w:r>
      <w:r>
        <w:rPr>
          <w:color w:val="000000"/>
          <w:sz w:val="22"/>
          <w:szCs w:val="22"/>
        </w:rPr>
        <w:t xml:space="preserve"> </w:t>
      </w:r>
      <w:r w:rsidRPr="00B072E8">
        <w:rPr>
          <w:color w:val="000000"/>
          <w:sz w:val="22"/>
          <w:szCs w:val="22"/>
        </w:rPr>
        <w:t>Цель: формировать умение различать предметы по длине.</w:t>
      </w:r>
    </w:p>
    <w:p w14:paraId="4F05743D" w14:textId="77777777" w:rsidR="005864B6" w:rsidRPr="00B072E8" w:rsidRDefault="005864B6" w:rsidP="005864B6">
      <w:pPr>
        <w:shd w:val="clear" w:color="auto" w:fill="FFFFFF"/>
        <w:rPr>
          <w:color w:val="000000"/>
          <w:sz w:val="22"/>
          <w:szCs w:val="22"/>
        </w:rPr>
      </w:pPr>
      <w:r w:rsidRPr="00B072E8">
        <w:rPr>
          <w:color w:val="000000"/>
          <w:sz w:val="22"/>
          <w:szCs w:val="22"/>
        </w:rPr>
        <w:t xml:space="preserve">5.7 </w:t>
      </w:r>
      <w:proofErr w:type="gramStart"/>
      <w:r w:rsidRPr="00B072E8">
        <w:rPr>
          <w:color w:val="000000"/>
          <w:sz w:val="22"/>
          <w:szCs w:val="22"/>
        </w:rPr>
        <w:t>« Найди</w:t>
      </w:r>
      <w:proofErr w:type="gramEnd"/>
      <w:r w:rsidRPr="00B072E8">
        <w:rPr>
          <w:color w:val="000000"/>
          <w:sz w:val="22"/>
          <w:szCs w:val="22"/>
        </w:rPr>
        <w:t xml:space="preserve"> похожие картинки».</w:t>
      </w:r>
      <w:r>
        <w:rPr>
          <w:color w:val="000000"/>
          <w:sz w:val="22"/>
          <w:szCs w:val="22"/>
        </w:rPr>
        <w:t xml:space="preserve"> </w:t>
      </w:r>
      <w:r w:rsidRPr="00B072E8">
        <w:rPr>
          <w:color w:val="000000"/>
          <w:sz w:val="22"/>
          <w:szCs w:val="22"/>
        </w:rPr>
        <w:t>Цель: упражнять в умение ориентироваться на листе бумаге.</w:t>
      </w:r>
    </w:p>
    <w:p w14:paraId="1F493987" w14:textId="77777777" w:rsidR="005864B6" w:rsidRPr="00B072E8" w:rsidRDefault="005864B6" w:rsidP="005864B6">
      <w:pPr>
        <w:shd w:val="clear" w:color="auto" w:fill="FFFFFF"/>
        <w:rPr>
          <w:color w:val="000000"/>
          <w:sz w:val="22"/>
          <w:szCs w:val="22"/>
        </w:rPr>
      </w:pPr>
      <w:r w:rsidRPr="00B072E8">
        <w:rPr>
          <w:color w:val="000000"/>
          <w:sz w:val="22"/>
          <w:szCs w:val="22"/>
        </w:rPr>
        <w:t>5.8 «Узнай свою карточку»</w:t>
      </w:r>
      <w:r>
        <w:rPr>
          <w:color w:val="000000"/>
          <w:sz w:val="22"/>
          <w:szCs w:val="22"/>
        </w:rPr>
        <w:t xml:space="preserve"> </w:t>
      </w:r>
      <w:r w:rsidRPr="00B072E8">
        <w:rPr>
          <w:color w:val="000000"/>
          <w:sz w:val="22"/>
          <w:szCs w:val="22"/>
        </w:rPr>
        <w:t>форм</w:t>
      </w:r>
      <w:r>
        <w:rPr>
          <w:color w:val="000000"/>
          <w:sz w:val="22"/>
          <w:szCs w:val="22"/>
        </w:rPr>
        <w:t>-</w:t>
      </w:r>
      <w:proofErr w:type="spellStart"/>
      <w:r w:rsidRPr="00B072E8">
        <w:rPr>
          <w:color w:val="000000"/>
          <w:sz w:val="22"/>
          <w:szCs w:val="22"/>
        </w:rPr>
        <w:t>ние</w:t>
      </w:r>
      <w:proofErr w:type="spellEnd"/>
      <w:r w:rsidRPr="00B072E8">
        <w:rPr>
          <w:color w:val="000000"/>
          <w:sz w:val="22"/>
          <w:szCs w:val="22"/>
        </w:rPr>
        <w:t xml:space="preserve"> навыков вербального описания воспринимаемых объектов.</w:t>
      </w:r>
    </w:p>
    <w:p w14:paraId="5730C310" w14:textId="77777777" w:rsidR="005864B6" w:rsidRPr="00B072E8" w:rsidRDefault="005864B6" w:rsidP="005864B6">
      <w:pPr>
        <w:shd w:val="clear" w:color="auto" w:fill="FFFFFF"/>
        <w:rPr>
          <w:color w:val="000000"/>
          <w:sz w:val="22"/>
          <w:szCs w:val="22"/>
        </w:rPr>
      </w:pPr>
      <w:r w:rsidRPr="00B072E8">
        <w:rPr>
          <w:color w:val="000000"/>
          <w:sz w:val="22"/>
          <w:szCs w:val="22"/>
        </w:rPr>
        <w:t>5.9 «Утро, день, вечер, ночь»</w:t>
      </w:r>
      <w:r>
        <w:rPr>
          <w:color w:val="000000"/>
          <w:sz w:val="22"/>
          <w:szCs w:val="22"/>
        </w:rPr>
        <w:t xml:space="preserve"> </w:t>
      </w:r>
      <w:r w:rsidRPr="00B072E8">
        <w:rPr>
          <w:color w:val="000000"/>
          <w:sz w:val="22"/>
          <w:szCs w:val="22"/>
        </w:rPr>
        <w:t>упражнять в умении различать части суток по графической схеме.</w:t>
      </w:r>
    </w:p>
    <w:p w14:paraId="04B8208C" w14:textId="77777777" w:rsidR="005864B6" w:rsidRPr="00B072E8" w:rsidRDefault="005864B6" w:rsidP="005864B6">
      <w:pPr>
        <w:shd w:val="clear" w:color="auto" w:fill="FFFFFF"/>
        <w:rPr>
          <w:color w:val="000000"/>
          <w:sz w:val="22"/>
          <w:szCs w:val="22"/>
        </w:rPr>
      </w:pPr>
      <w:r w:rsidRPr="00B072E8">
        <w:rPr>
          <w:color w:val="000000"/>
          <w:sz w:val="22"/>
          <w:szCs w:val="22"/>
        </w:rPr>
        <w:t>5.1 «Что перепутал художник»</w:t>
      </w:r>
      <w:r>
        <w:rPr>
          <w:color w:val="000000"/>
          <w:sz w:val="22"/>
          <w:szCs w:val="22"/>
        </w:rPr>
        <w:t xml:space="preserve"> </w:t>
      </w:r>
      <w:proofErr w:type="spellStart"/>
      <w:r w:rsidRPr="00B072E8">
        <w:rPr>
          <w:color w:val="000000"/>
          <w:sz w:val="22"/>
          <w:szCs w:val="22"/>
        </w:rPr>
        <w:t>упр</w:t>
      </w:r>
      <w:r>
        <w:rPr>
          <w:color w:val="000000"/>
          <w:sz w:val="22"/>
          <w:szCs w:val="22"/>
        </w:rPr>
        <w:t>-</w:t>
      </w:r>
      <w:r w:rsidRPr="00B072E8">
        <w:rPr>
          <w:color w:val="000000"/>
          <w:sz w:val="22"/>
          <w:szCs w:val="22"/>
        </w:rPr>
        <w:t>ть</w:t>
      </w:r>
      <w:proofErr w:type="spellEnd"/>
      <w:r w:rsidRPr="00B072E8">
        <w:rPr>
          <w:color w:val="000000"/>
          <w:sz w:val="22"/>
          <w:szCs w:val="22"/>
        </w:rPr>
        <w:t xml:space="preserve"> в умении различать времена года по сюжетным картинкам.</w:t>
      </w:r>
    </w:p>
    <w:p w14:paraId="26C54545" w14:textId="77777777" w:rsidR="005864B6" w:rsidRPr="00B072E8" w:rsidRDefault="005864B6" w:rsidP="005864B6">
      <w:pPr>
        <w:shd w:val="clear" w:color="auto" w:fill="FFFFFF"/>
        <w:rPr>
          <w:color w:val="000000"/>
          <w:sz w:val="22"/>
          <w:szCs w:val="22"/>
        </w:rPr>
      </w:pPr>
      <w:r w:rsidRPr="00B072E8">
        <w:rPr>
          <w:color w:val="000000"/>
          <w:sz w:val="22"/>
          <w:szCs w:val="22"/>
        </w:rPr>
        <w:t>5.11 «Чем похожи и чем отличаются».</w:t>
      </w:r>
      <w:r>
        <w:rPr>
          <w:color w:val="000000"/>
          <w:sz w:val="22"/>
          <w:szCs w:val="22"/>
        </w:rPr>
        <w:t xml:space="preserve"> </w:t>
      </w:r>
      <w:r w:rsidRPr="00B072E8">
        <w:rPr>
          <w:color w:val="000000"/>
          <w:sz w:val="22"/>
          <w:szCs w:val="22"/>
        </w:rPr>
        <w:t>Цель: формирование умение целенаправленно рассматривать изображение и выделять сходства и</w:t>
      </w:r>
      <w:r>
        <w:rPr>
          <w:color w:val="000000"/>
          <w:sz w:val="22"/>
          <w:szCs w:val="22"/>
        </w:rPr>
        <w:t xml:space="preserve"> </w:t>
      </w:r>
      <w:proofErr w:type="gramStart"/>
      <w:r w:rsidRPr="00B072E8">
        <w:rPr>
          <w:color w:val="000000"/>
          <w:sz w:val="22"/>
          <w:szCs w:val="22"/>
        </w:rPr>
        <w:t>отличия .</w:t>
      </w:r>
      <w:proofErr w:type="gramEnd"/>
    </w:p>
    <w:p w14:paraId="78FF3A8F" w14:textId="77777777" w:rsidR="005864B6" w:rsidRPr="00B072E8" w:rsidRDefault="005864B6" w:rsidP="005864B6">
      <w:pPr>
        <w:shd w:val="clear" w:color="auto" w:fill="FFFFFF"/>
        <w:rPr>
          <w:color w:val="000000"/>
          <w:sz w:val="22"/>
          <w:szCs w:val="22"/>
        </w:rPr>
      </w:pPr>
      <w:r w:rsidRPr="00B072E8">
        <w:rPr>
          <w:color w:val="000000"/>
          <w:sz w:val="22"/>
          <w:szCs w:val="22"/>
        </w:rPr>
        <w:t>5.12 «Найди по описанию».</w:t>
      </w:r>
      <w:r>
        <w:rPr>
          <w:color w:val="000000"/>
          <w:sz w:val="22"/>
          <w:szCs w:val="22"/>
        </w:rPr>
        <w:t xml:space="preserve"> </w:t>
      </w:r>
      <w:r w:rsidRPr="00B072E8">
        <w:rPr>
          <w:color w:val="000000"/>
          <w:sz w:val="22"/>
          <w:szCs w:val="22"/>
        </w:rPr>
        <w:t>Цель: формирование навыков вербального описания воспринимаемых объектов и явлений.</w:t>
      </w:r>
    </w:p>
    <w:p w14:paraId="72767FA0" w14:textId="77777777" w:rsidR="005864B6" w:rsidRPr="006507E6" w:rsidRDefault="005864B6" w:rsidP="005864B6">
      <w:pPr>
        <w:spacing w:line="360" w:lineRule="auto"/>
        <w:ind w:firstLine="454"/>
        <w:jc w:val="center"/>
        <w:rPr>
          <w:b/>
          <w:sz w:val="22"/>
          <w:szCs w:val="22"/>
        </w:rPr>
      </w:pPr>
      <w:r w:rsidRPr="006507E6">
        <w:rPr>
          <w:b/>
          <w:sz w:val="22"/>
          <w:szCs w:val="22"/>
        </w:rPr>
        <w:t xml:space="preserve"> «Развитие мелкой и общей моторики по лексическим темам»:</w:t>
      </w:r>
    </w:p>
    <w:p w14:paraId="470B0ABF" w14:textId="77777777" w:rsidR="005864B6" w:rsidRPr="006507E6" w:rsidRDefault="005864B6" w:rsidP="005864B6">
      <w:pPr>
        <w:ind w:firstLine="454"/>
        <w:jc w:val="center"/>
        <w:rPr>
          <w:b/>
          <w:sz w:val="22"/>
          <w:szCs w:val="22"/>
        </w:rPr>
      </w:pPr>
      <w:r w:rsidRPr="006507E6">
        <w:rPr>
          <w:b/>
          <w:sz w:val="22"/>
          <w:szCs w:val="22"/>
        </w:rPr>
        <w:t>Тема «Овощи»</w:t>
      </w:r>
    </w:p>
    <w:p w14:paraId="0DA81157" w14:textId="77777777" w:rsidR="005864B6" w:rsidRPr="006507E6" w:rsidRDefault="005864B6" w:rsidP="005864B6">
      <w:pPr>
        <w:rPr>
          <w:b/>
          <w:sz w:val="22"/>
          <w:szCs w:val="22"/>
        </w:rPr>
      </w:pPr>
      <w:r w:rsidRPr="006507E6">
        <w:rPr>
          <w:b/>
          <w:sz w:val="22"/>
          <w:szCs w:val="22"/>
        </w:rPr>
        <w:t>Пальчиковая гимнастика «Овощи».</w:t>
      </w:r>
    </w:p>
    <w:p w14:paraId="03ADE2D1" w14:textId="77777777" w:rsidR="005864B6" w:rsidRPr="006507E6" w:rsidRDefault="005864B6" w:rsidP="005864B6">
      <w:pPr>
        <w:rPr>
          <w:sz w:val="22"/>
          <w:szCs w:val="22"/>
        </w:rPr>
      </w:pPr>
      <w:r w:rsidRPr="006507E6">
        <w:rPr>
          <w:sz w:val="22"/>
          <w:szCs w:val="22"/>
        </w:rPr>
        <w:t xml:space="preserve">Раз, два, три, четыре </w:t>
      </w:r>
    </w:p>
    <w:p w14:paraId="40E325D8" w14:textId="77777777" w:rsidR="005864B6" w:rsidRPr="006507E6" w:rsidRDefault="005864B6" w:rsidP="005864B6">
      <w:pPr>
        <w:rPr>
          <w:sz w:val="22"/>
          <w:szCs w:val="22"/>
        </w:rPr>
      </w:pPr>
      <w:r w:rsidRPr="006507E6">
        <w:rPr>
          <w:sz w:val="22"/>
          <w:szCs w:val="22"/>
        </w:rPr>
        <w:t xml:space="preserve">дети овощи учили: </w:t>
      </w:r>
    </w:p>
    <w:p w14:paraId="652FB8F7" w14:textId="77777777" w:rsidR="005864B6" w:rsidRPr="006507E6" w:rsidRDefault="005864B6" w:rsidP="005864B6">
      <w:pPr>
        <w:rPr>
          <w:sz w:val="22"/>
          <w:szCs w:val="22"/>
        </w:rPr>
      </w:pPr>
      <w:r w:rsidRPr="006507E6">
        <w:rPr>
          <w:sz w:val="22"/>
          <w:szCs w:val="22"/>
        </w:rPr>
        <w:t xml:space="preserve">Лук, редиска, кабачок, </w:t>
      </w:r>
    </w:p>
    <w:p w14:paraId="72D7D257" w14:textId="77777777" w:rsidR="005864B6" w:rsidRPr="006507E6" w:rsidRDefault="005864B6" w:rsidP="005864B6">
      <w:pPr>
        <w:rPr>
          <w:sz w:val="22"/>
          <w:szCs w:val="22"/>
        </w:rPr>
      </w:pPr>
      <w:r w:rsidRPr="006507E6">
        <w:rPr>
          <w:sz w:val="22"/>
          <w:szCs w:val="22"/>
        </w:rPr>
        <w:t>свёкла, репа, помидор, чесночок.</w:t>
      </w:r>
    </w:p>
    <w:p w14:paraId="5CAD420C" w14:textId="77777777" w:rsidR="005864B6" w:rsidRPr="00E55CEE" w:rsidRDefault="005864B6" w:rsidP="005864B6">
      <w:pPr>
        <w:rPr>
          <w:sz w:val="22"/>
          <w:szCs w:val="22"/>
        </w:rPr>
      </w:pPr>
      <w:r w:rsidRPr="00E55CEE">
        <w:rPr>
          <w:b/>
          <w:bCs/>
          <w:sz w:val="22"/>
          <w:szCs w:val="22"/>
          <w:bdr w:val="none" w:sz="0" w:space="0" w:color="auto" w:frame="1"/>
        </w:rPr>
        <w:t xml:space="preserve">Пальчиковая гимнастика «Сок» </w:t>
      </w:r>
      <w:r w:rsidRPr="00E55CEE">
        <w:rPr>
          <w:sz w:val="22"/>
          <w:szCs w:val="22"/>
        </w:rPr>
        <w:t>(</w:t>
      </w:r>
      <w:r w:rsidRPr="00E55CEE">
        <w:rPr>
          <w:i/>
          <w:iCs/>
          <w:sz w:val="22"/>
          <w:szCs w:val="22"/>
          <w:bdr w:val="none" w:sz="0" w:space="0" w:color="auto" w:frame="1"/>
        </w:rPr>
        <w:t>тазик с рваной бумагой)</w:t>
      </w:r>
    </w:p>
    <w:p w14:paraId="7DCBBCAB" w14:textId="77777777" w:rsidR="005864B6" w:rsidRPr="00E55CEE" w:rsidRDefault="005864B6" w:rsidP="005864B6">
      <w:pPr>
        <w:rPr>
          <w:sz w:val="22"/>
          <w:szCs w:val="22"/>
        </w:rPr>
      </w:pPr>
      <w:r w:rsidRPr="00E55CEE">
        <w:rPr>
          <w:sz w:val="22"/>
          <w:szCs w:val="22"/>
        </w:rPr>
        <w:t xml:space="preserve"> Это правда, что салат витаминами богат. </w:t>
      </w:r>
      <w:r w:rsidRPr="00E55CEE">
        <w:rPr>
          <w:i/>
          <w:iCs/>
          <w:sz w:val="22"/>
          <w:szCs w:val="22"/>
          <w:bdr w:val="none" w:sz="0" w:space="0" w:color="auto" w:frame="1"/>
        </w:rPr>
        <w:t>(дети мнут рваную бумагу в тазике, перемешивают)</w:t>
      </w:r>
    </w:p>
    <w:p w14:paraId="0C11E50F" w14:textId="77777777" w:rsidR="005864B6" w:rsidRPr="006D0E95" w:rsidRDefault="005864B6" w:rsidP="005864B6">
      <w:pPr>
        <w:rPr>
          <w:sz w:val="20"/>
          <w:szCs w:val="20"/>
        </w:rPr>
      </w:pPr>
      <w:r w:rsidRPr="00E55CEE">
        <w:rPr>
          <w:sz w:val="22"/>
          <w:szCs w:val="22"/>
        </w:rPr>
        <w:t>Нож у мамы длинный-длинный, мама режет сочный лук,</w:t>
      </w:r>
      <w:r w:rsidRPr="006D0E95">
        <w:t xml:space="preserve"> </w:t>
      </w:r>
      <w:r w:rsidRPr="006D0E95">
        <w:rPr>
          <w:i/>
          <w:iCs/>
          <w:sz w:val="20"/>
          <w:szCs w:val="20"/>
          <w:bdr w:val="none" w:sz="0" w:space="0" w:color="auto" w:frame="1"/>
        </w:rPr>
        <w:t>(стучат ребром одной руки по ладони др</w:t>
      </w:r>
      <w:r>
        <w:rPr>
          <w:i/>
          <w:iCs/>
          <w:sz w:val="20"/>
          <w:szCs w:val="20"/>
          <w:bdr w:val="none" w:sz="0" w:space="0" w:color="auto" w:frame="1"/>
        </w:rPr>
        <w:t>.</w:t>
      </w:r>
      <w:r w:rsidRPr="006D0E95">
        <w:rPr>
          <w:i/>
          <w:iCs/>
          <w:sz w:val="20"/>
          <w:szCs w:val="20"/>
          <w:bdr w:val="none" w:sz="0" w:space="0" w:color="auto" w:frame="1"/>
        </w:rPr>
        <w:t>) </w:t>
      </w:r>
    </w:p>
    <w:p w14:paraId="258D2A85" w14:textId="77777777" w:rsidR="005864B6" w:rsidRPr="006507E6" w:rsidRDefault="005864B6" w:rsidP="005864B6">
      <w:pPr>
        <w:rPr>
          <w:b/>
          <w:sz w:val="22"/>
          <w:szCs w:val="22"/>
        </w:rPr>
      </w:pPr>
      <w:r w:rsidRPr="006507E6">
        <w:rPr>
          <w:b/>
          <w:sz w:val="22"/>
          <w:szCs w:val="22"/>
        </w:rPr>
        <w:t>Упражнение «Заштрихуй овощ».</w:t>
      </w:r>
    </w:p>
    <w:p w14:paraId="33A50164" w14:textId="77777777" w:rsidR="005864B6" w:rsidRPr="006507E6" w:rsidRDefault="005864B6" w:rsidP="005864B6">
      <w:pPr>
        <w:rPr>
          <w:b/>
          <w:sz w:val="22"/>
          <w:szCs w:val="22"/>
        </w:rPr>
      </w:pPr>
      <w:r w:rsidRPr="006507E6">
        <w:rPr>
          <w:b/>
          <w:sz w:val="22"/>
          <w:szCs w:val="22"/>
        </w:rPr>
        <w:t xml:space="preserve"> </w:t>
      </w:r>
      <w:proofErr w:type="gramStart"/>
      <w:r w:rsidRPr="006507E6">
        <w:rPr>
          <w:b/>
          <w:sz w:val="22"/>
          <w:szCs w:val="22"/>
        </w:rPr>
        <w:t>« Огород</w:t>
      </w:r>
      <w:proofErr w:type="gramEnd"/>
      <w:r w:rsidRPr="006507E6">
        <w:rPr>
          <w:b/>
          <w:sz w:val="22"/>
          <w:szCs w:val="22"/>
        </w:rPr>
        <w:t>».</w:t>
      </w:r>
      <w:r w:rsidRPr="006507E6">
        <w:rPr>
          <w:sz w:val="22"/>
          <w:szCs w:val="22"/>
        </w:rPr>
        <w:t xml:space="preserve"> (развитие координации речи с движением).                                                                                             </w:t>
      </w:r>
    </w:p>
    <w:p w14:paraId="5C332155" w14:textId="77777777" w:rsidR="005864B6" w:rsidRPr="006507E6" w:rsidRDefault="005864B6" w:rsidP="005864B6">
      <w:pPr>
        <w:rPr>
          <w:sz w:val="22"/>
          <w:szCs w:val="22"/>
        </w:rPr>
      </w:pPr>
      <w:r w:rsidRPr="006507E6">
        <w:rPr>
          <w:sz w:val="22"/>
          <w:szCs w:val="22"/>
        </w:rPr>
        <w:t xml:space="preserve">В огород </w:t>
      </w:r>
      <w:r w:rsidRPr="006507E6">
        <w:rPr>
          <w:sz w:val="22"/>
          <w:szCs w:val="22"/>
          <w:u w:val="single"/>
        </w:rPr>
        <w:t>пойдём</w:t>
      </w:r>
      <w:r w:rsidRPr="006507E6">
        <w:rPr>
          <w:sz w:val="22"/>
          <w:szCs w:val="22"/>
        </w:rPr>
        <w:t xml:space="preserve">, урожай </w:t>
      </w:r>
      <w:r w:rsidRPr="006507E6">
        <w:rPr>
          <w:sz w:val="22"/>
          <w:szCs w:val="22"/>
          <w:u w:val="single"/>
        </w:rPr>
        <w:t>соберём</w:t>
      </w:r>
      <w:r w:rsidRPr="006507E6">
        <w:rPr>
          <w:sz w:val="22"/>
          <w:szCs w:val="22"/>
        </w:rPr>
        <w:t xml:space="preserve">                       </w:t>
      </w:r>
      <w:proofErr w:type="gramStart"/>
      <w:r w:rsidRPr="006507E6">
        <w:rPr>
          <w:sz w:val="22"/>
          <w:szCs w:val="22"/>
        </w:rPr>
        <w:t xml:space="preserve">   (</w:t>
      </w:r>
      <w:proofErr w:type="gramEnd"/>
      <w:r w:rsidRPr="006507E6">
        <w:rPr>
          <w:sz w:val="22"/>
          <w:szCs w:val="22"/>
        </w:rPr>
        <w:t>дети идут по кругу)</w:t>
      </w:r>
    </w:p>
    <w:p w14:paraId="3092A913" w14:textId="77777777" w:rsidR="005864B6" w:rsidRPr="006507E6" w:rsidRDefault="005864B6" w:rsidP="005864B6">
      <w:pPr>
        <w:rPr>
          <w:sz w:val="22"/>
          <w:szCs w:val="22"/>
        </w:rPr>
      </w:pPr>
      <w:r w:rsidRPr="006507E6">
        <w:rPr>
          <w:sz w:val="22"/>
          <w:szCs w:val="22"/>
        </w:rPr>
        <w:t xml:space="preserve">Мы морковки </w:t>
      </w:r>
      <w:proofErr w:type="gramStart"/>
      <w:r w:rsidRPr="006507E6">
        <w:rPr>
          <w:sz w:val="22"/>
          <w:szCs w:val="22"/>
          <w:u w:val="single"/>
        </w:rPr>
        <w:t>натаскаем</w:t>
      </w:r>
      <w:r w:rsidRPr="006507E6">
        <w:rPr>
          <w:sz w:val="22"/>
          <w:szCs w:val="22"/>
        </w:rPr>
        <w:t xml:space="preserve">,   </w:t>
      </w:r>
      <w:proofErr w:type="gramEnd"/>
      <w:r w:rsidRPr="006507E6">
        <w:rPr>
          <w:sz w:val="22"/>
          <w:szCs w:val="22"/>
        </w:rPr>
        <w:t xml:space="preserve">                                       («таскают») </w:t>
      </w:r>
    </w:p>
    <w:p w14:paraId="056D06A9" w14:textId="77777777" w:rsidR="005864B6" w:rsidRPr="006507E6" w:rsidRDefault="005864B6" w:rsidP="005864B6">
      <w:pPr>
        <w:rPr>
          <w:sz w:val="22"/>
          <w:szCs w:val="22"/>
        </w:rPr>
      </w:pPr>
      <w:r w:rsidRPr="006507E6">
        <w:rPr>
          <w:sz w:val="22"/>
          <w:szCs w:val="22"/>
        </w:rPr>
        <w:t xml:space="preserve">И картошки </w:t>
      </w:r>
      <w:proofErr w:type="gramStart"/>
      <w:r w:rsidRPr="006507E6">
        <w:rPr>
          <w:sz w:val="22"/>
          <w:szCs w:val="22"/>
          <w:u w:val="single"/>
        </w:rPr>
        <w:t>накопаем</w:t>
      </w:r>
      <w:r w:rsidRPr="006507E6">
        <w:rPr>
          <w:sz w:val="22"/>
          <w:szCs w:val="22"/>
        </w:rPr>
        <w:t xml:space="preserve">,   </w:t>
      </w:r>
      <w:proofErr w:type="gramEnd"/>
      <w:r w:rsidRPr="006507E6">
        <w:rPr>
          <w:sz w:val="22"/>
          <w:szCs w:val="22"/>
        </w:rPr>
        <w:t xml:space="preserve">                                           («копают»)</w:t>
      </w:r>
    </w:p>
    <w:p w14:paraId="42A5432F" w14:textId="77777777" w:rsidR="005864B6" w:rsidRPr="006507E6" w:rsidRDefault="005864B6" w:rsidP="005864B6">
      <w:pPr>
        <w:rPr>
          <w:sz w:val="22"/>
          <w:szCs w:val="22"/>
        </w:rPr>
      </w:pPr>
      <w:r w:rsidRPr="006507E6">
        <w:rPr>
          <w:sz w:val="22"/>
          <w:szCs w:val="22"/>
        </w:rPr>
        <w:t xml:space="preserve">Мы кочан капусты </w:t>
      </w:r>
      <w:r w:rsidRPr="006507E6">
        <w:rPr>
          <w:sz w:val="22"/>
          <w:szCs w:val="22"/>
          <w:u w:val="single"/>
        </w:rPr>
        <w:t>срежем</w:t>
      </w:r>
      <w:r w:rsidRPr="006507E6">
        <w:rPr>
          <w:sz w:val="22"/>
          <w:szCs w:val="22"/>
        </w:rPr>
        <w:t>.                                      («срезают»)</w:t>
      </w:r>
    </w:p>
    <w:p w14:paraId="590F27FB" w14:textId="77777777" w:rsidR="005864B6" w:rsidRPr="006507E6" w:rsidRDefault="005864B6" w:rsidP="005864B6">
      <w:pPr>
        <w:rPr>
          <w:sz w:val="22"/>
          <w:szCs w:val="22"/>
        </w:rPr>
      </w:pPr>
      <w:r w:rsidRPr="006507E6">
        <w:rPr>
          <w:sz w:val="22"/>
          <w:szCs w:val="22"/>
        </w:rPr>
        <w:t xml:space="preserve">Огурцов </w:t>
      </w:r>
      <w:r w:rsidRPr="006507E6">
        <w:rPr>
          <w:sz w:val="22"/>
          <w:szCs w:val="22"/>
          <w:u w:val="single"/>
        </w:rPr>
        <w:t>сорвём</w:t>
      </w:r>
      <w:r w:rsidRPr="006507E6">
        <w:rPr>
          <w:sz w:val="22"/>
          <w:szCs w:val="22"/>
        </w:rPr>
        <w:t xml:space="preserve"> </w:t>
      </w:r>
      <w:proofErr w:type="gramStart"/>
      <w:r w:rsidRPr="006507E6">
        <w:rPr>
          <w:sz w:val="22"/>
          <w:szCs w:val="22"/>
        </w:rPr>
        <w:t xml:space="preserve">немножко,   </w:t>
      </w:r>
      <w:proofErr w:type="gramEnd"/>
      <w:r w:rsidRPr="006507E6">
        <w:rPr>
          <w:sz w:val="22"/>
          <w:szCs w:val="22"/>
        </w:rPr>
        <w:t xml:space="preserve">                                    («срывают»)</w:t>
      </w:r>
    </w:p>
    <w:p w14:paraId="357DB415" w14:textId="77777777" w:rsidR="005864B6" w:rsidRPr="006507E6" w:rsidRDefault="005864B6" w:rsidP="005864B6">
      <w:pPr>
        <w:rPr>
          <w:sz w:val="22"/>
          <w:szCs w:val="22"/>
        </w:rPr>
      </w:pPr>
      <w:r w:rsidRPr="006507E6">
        <w:rPr>
          <w:sz w:val="22"/>
          <w:szCs w:val="22"/>
        </w:rPr>
        <w:t xml:space="preserve">И вернёмся по дорожке.                                            </w:t>
      </w:r>
      <w:proofErr w:type="gramStart"/>
      <w:r w:rsidRPr="006507E6">
        <w:rPr>
          <w:sz w:val="22"/>
          <w:szCs w:val="22"/>
        </w:rPr>
        <w:t>( дети</w:t>
      </w:r>
      <w:proofErr w:type="gramEnd"/>
      <w:r w:rsidRPr="006507E6">
        <w:rPr>
          <w:sz w:val="22"/>
          <w:szCs w:val="22"/>
        </w:rPr>
        <w:t xml:space="preserve"> идут по кругу)</w:t>
      </w:r>
    </w:p>
    <w:p w14:paraId="327252AF" w14:textId="77777777" w:rsidR="005864B6" w:rsidRPr="006507E6" w:rsidRDefault="005864B6" w:rsidP="005864B6">
      <w:pPr>
        <w:rPr>
          <w:sz w:val="22"/>
          <w:szCs w:val="22"/>
        </w:rPr>
      </w:pPr>
      <w:r w:rsidRPr="006507E6">
        <w:rPr>
          <w:sz w:val="22"/>
          <w:szCs w:val="22"/>
        </w:rPr>
        <w:t>(подчёркнутые слова дети проговаривают).</w:t>
      </w:r>
    </w:p>
    <w:p w14:paraId="66DAE13C" w14:textId="77777777" w:rsidR="005864B6" w:rsidRPr="006507E6" w:rsidRDefault="005864B6" w:rsidP="005864B6">
      <w:pPr>
        <w:rPr>
          <w:rFonts w:eastAsiaTheme="minorHAnsi"/>
          <w:b/>
          <w:sz w:val="22"/>
          <w:szCs w:val="20"/>
          <w:lang w:eastAsia="en-US"/>
        </w:rPr>
      </w:pPr>
      <w:r w:rsidRPr="006507E6">
        <w:rPr>
          <w:rFonts w:eastAsiaTheme="minorHAnsi"/>
          <w:b/>
          <w:sz w:val="22"/>
          <w:szCs w:val="20"/>
          <w:lang w:eastAsia="en-US"/>
        </w:rPr>
        <w:t>Артикуляционная разминка</w:t>
      </w:r>
    </w:p>
    <w:p w14:paraId="75FF9695" w14:textId="77777777" w:rsidR="005864B6" w:rsidRPr="006507E6" w:rsidRDefault="005864B6" w:rsidP="005864B6">
      <w:pPr>
        <w:rPr>
          <w:rFonts w:eastAsiaTheme="minorHAnsi"/>
          <w:szCs w:val="20"/>
          <w:lang w:eastAsia="en-US"/>
        </w:rPr>
      </w:pPr>
      <w:r w:rsidRPr="006507E6">
        <w:rPr>
          <w:rFonts w:eastAsiaTheme="minorHAnsi"/>
          <w:sz w:val="22"/>
          <w:szCs w:val="20"/>
          <w:lang w:eastAsia="en-US"/>
        </w:rPr>
        <w:t>- Сколько у зайчика выросло овощей? Губки вытянем, ручки разводим в стороны, произносим: у-у-у. Капуста растет -  О-о-</w:t>
      </w:r>
      <w:proofErr w:type="gramStart"/>
      <w:r w:rsidRPr="006507E6">
        <w:rPr>
          <w:rFonts w:eastAsiaTheme="minorHAnsi"/>
          <w:sz w:val="22"/>
          <w:szCs w:val="20"/>
          <w:lang w:eastAsia="en-US"/>
        </w:rPr>
        <w:t>о-х</w:t>
      </w:r>
      <w:proofErr w:type="gramEnd"/>
      <w:r w:rsidRPr="006507E6">
        <w:rPr>
          <w:rFonts w:eastAsiaTheme="minorHAnsi"/>
          <w:sz w:val="22"/>
          <w:szCs w:val="20"/>
          <w:lang w:eastAsia="en-US"/>
        </w:rPr>
        <w:t xml:space="preserve">! Морковь большая - О-г-о-о!  Степашка </w:t>
      </w:r>
      <w:proofErr w:type="gramStart"/>
      <w:r w:rsidRPr="006507E6">
        <w:rPr>
          <w:rFonts w:eastAsiaTheme="minorHAnsi"/>
          <w:sz w:val="22"/>
          <w:szCs w:val="20"/>
          <w:lang w:eastAsia="en-US"/>
        </w:rPr>
        <w:t>тянет  морковку</w:t>
      </w:r>
      <w:proofErr w:type="gramEnd"/>
      <w:r w:rsidRPr="006507E6">
        <w:rPr>
          <w:rFonts w:eastAsiaTheme="minorHAnsi"/>
          <w:sz w:val="22"/>
          <w:szCs w:val="20"/>
          <w:lang w:eastAsia="en-US"/>
        </w:rPr>
        <w:t xml:space="preserve"> – у-ух!, зайчик ест морковку -  </w:t>
      </w:r>
      <w:proofErr w:type="spellStart"/>
      <w:r w:rsidRPr="006507E6">
        <w:rPr>
          <w:rFonts w:eastAsiaTheme="minorHAnsi"/>
          <w:sz w:val="22"/>
          <w:szCs w:val="20"/>
          <w:lang w:eastAsia="en-US"/>
        </w:rPr>
        <w:t>Ам</w:t>
      </w:r>
      <w:proofErr w:type="spellEnd"/>
      <w:r w:rsidRPr="006507E6">
        <w:rPr>
          <w:rFonts w:eastAsiaTheme="minorHAnsi"/>
          <w:sz w:val="22"/>
          <w:szCs w:val="20"/>
          <w:lang w:eastAsia="en-US"/>
        </w:rPr>
        <w:t xml:space="preserve">! И капусту – </w:t>
      </w:r>
      <w:proofErr w:type="spellStart"/>
      <w:r w:rsidRPr="006507E6">
        <w:rPr>
          <w:rFonts w:eastAsiaTheme="minorHAnsi"/>
          <w:sz w:val="22"/>
          <w:szCs w:val="20"/>
          <w:lang w:eastAsia="en-US"/>
        </w:rPr>
        <w:t>Ам</w:t>
      </w:r>
      <w:proofErr w:type="spellEnd"/>
      <w:r w:rsidRPr="006507E6">
        <w:rPr>
          <w:rFonts w:eastAsiaTheme="minorHAnsi"/>
          <w:sz w:val="22"/>
          <w:szCs w:val="20"/>
          <w:lang w:eastAsia="en-US"/>
        </w:rPr>
        <w:t xml:space="preserve">!  Вкусная морковь – </w:t>
      </w:r>
      <w:proofErr w:type="gramStart"/>
      <w:r w:rsidRPr="006507E6">
        <w:rPr>
          <w:rFonts w:eastAsiaTheme="minorHAnsi"/>
          <w:sz w:val="22"/>
          <w:szCs w:val="20"/>
          <w:lang w:eastAsia="en-US"/>
        </w:rPr>
        <w:t>м-м</w:t>
      </w:r>
      <w:proofErr w:type="gramEnd"/>
      <w:r w:rsidRPr="006507E6">
        <w:rPr>
          <w:rFonts w:eastAsiaTheme="minorHAnsi"/>
          <w:sz w:val="22"/>
          <w:szCs w:val="20"/>
          <w:lang w:eastAsia="en-US"/>
        </w:rPr>
        <w:t xml:space="preserve">-м!  и капуста -  </w:t>
      </w:r>
      <w:proofErr w:type="gramStart"/>
      <w:r w:rsidRPr="006507E6">
        <w:rPr>
          <w:rFonts w:eastAsiaTheme="minorHAnsi"/>
          <w:sz w:val="22"/>
          <w:szCs w:val="20"/>
          <w:lang w:eastAsia="en-US"/>
        </w:rPr>
        <w:t>М-м</w:t>
      </w:r>
      <w:proofErr w:type="gramEnd"/>
      <w:r w:rsidRPr="006507E6">
        <w:rPr>
          <w:rFonts w:eastAsiaTheme="minorHAnsi"/>
          <w:sz w:val="22"/>
          <w:szCs w:val="20"/>
          <w:lang w:eastAsia="en-US"/>
        </w:rPr>
        <w:t xml:space="preserve">-м!                                                          </w:t>
      </w:r>
    </w:p>
    <w:p w14:paraId="6940BF86" w14:textId="77777777" w:rsidR="005864B6" w:rsidRPr="00FC129B" w:rsidRDefault="005864B6" w:rsidP="005864B6">
      <w:pPr>
        <w:shd w:val="clear" w:color="auto" w:fill="FFFFFF"/>
        <w:rPr>
          <w:b/>
          <w:color w:val="000000"/>
          <w:sz w:val="22"/>
          <w:szCs w:val="23"/>
        </w:rPr>
      </w:pPr>
      <w:r w:rsidRPr="00FC129B">
        <w:rPr>
          <w:b/>
          <w:color w:val="000000"/>
          <w:sz w:val="22"/>
          <w:szCs w:val="23"/>
        </w:rPr>
        <w:t>«Заготовим капусту на зиму»</w:t>
      </w:r>
    </w:p>
    <w:p w14:paraId="74005902" w14:textId="77777777" w:rsidR="005864B6" w:rsidRPr="00FC129B" w:rsidRDefault="005864B6" w:rsidP="005864B6">
      <w:pPr>
        <w:shd w:val="clear" w:color="auto" w:fill="FFFFFF"/>
        <w:rPr>
          <w:color w:val="000000"/>
          <w:sz w:val="22"/>
          <w:szCs w:val="23"/>
        </w:rPr>
      </w:pPr>
      <w:r w:rsidRPr="00FC129B">
        <w:rPr>
          <w:color w:val="000000"/>
          <w:sz w:val="22"/>
          <w:szCs w:val="23"/>
        </w:rPr>
        <w:t xml:space="preserve">Тук! Тук! Тук! Раздается в доме стук. </w:t>
      </w:r>
      <w:r>
        <w:rPr>
          <w:color w:val="000000"/>
          <w:sz w:val="22"/>
          <w:szCs w:val="23"/>
        </w:rPr>
        <w:t xml:space="preserve">            </w:t>
      </w:r>
      <w:r w:rsidRPr="00FC129B">
        <w:rPr>
          <w:color w:val="000000"/>
          <w:sz w:val="22"/>
          <w:szCs w:val="23"/>
        </w:rPr>
        <w:t>Стучим кулачок о кулачок</w:t>
      </w:r>
    </w:p>
    <w:p w14:paraId="4C63A00E" w14:textId="77777777" w:rsidR="005864B6" w:rsidRPr="00FC129B" w:rsidRDefault="005864B6" w:rsidP="005864B6">
      <w:pPr>
        <w:shd w:val="clear" w:color="auto" w:fill="FFFFFF"/>
        <w:rPr>
          <w:color w:val="000000"/>
          <w:sz w:val="22"/>
          <w:szCs w:val="23"/>
        </w:rPr>
      </w:pPr>
      <w:r w:rsidRPr="00FC129B">
        <w:rPr>
          <w:color w:val="000000"/>
          <w:sz w:val="22"/>
          <w:szCs w:val="23"/>
        </w:rPr>
        <w:t xml:space="preserve">Мы капусту </w:t>
      </w:r>
      <w:proofErr w:type="gramStart"/>
      <w:r w:rsidRPr="00FC129B">
        <w:rPr>
          <w:color w:val="000000"/>
          <w:sz w:val="22"/>
          <w:szCs w:val="23"/>
        </w:rPr>
        <w:t xml:space="preserve">нарубили, </w:t>
      </w:r>
      <w:r>
        <w:rPr>
          <w:color w:val="000000"/>
          <w:sz w:val="22"/>
          <w:szCs w:val="23"/>
        </w:rPr>
        <w:t xml:space="preserve">  </w:t>
      </w:r>
      <w:proofErr w:type="gramEnd"/>
      <w:r>
        <w:rPr>
          <w:color w:val="000000"/>
          <w:sz w:val="22"/>
          <w:szCs w:val="23"/>
        </w:rPr>
        <w:t xml:space="preserve">                                   </w:t>
      </w:r>
      <w:r w:rsidRPr="00FC129B">
        <w:rPr>
          <w:color w:val="000000"/>
          <w:sz w:val="22"/>
          <w:szCs w:val="23"/>
        </w:rPr>
        <w:t>Ритмические удары ребром ладоней по</w:t>
      </w:r>
      <w:r>
        <w:rPr>
          <w:color w:val="000000"/>
          <w:sz w:val="22"/>
          <w:szCs w:val="23"/>
        </w:rPr>
        <w:t xml:space="preserve"> </w:t>
      </w:r>
      <w:r w:rsidRPr="00FC129B">
        <w:rPr>
          <w:color w:val="000000"/>
          <w:sz w:val="22"/>
          <w:szCs w:val="23"/>
        </w:rPr>
        <w:t>коленям.</w:t>
      </w:r>
      <w:r w:rsidRPr="00FC129B">
        <w:rPr>
          <w:color w:val="000000"/>
          <w:sz w:val="22"/>
          <w:szCs w:val="23"/>
        </w:rPr>
        <w:tab/>
      </w:r>
    </w:p>
    <w:p w14:paraId="25001C85" w14:textId="77777777" w:rsidR="005864B6" w:rsidRPr="00FC129B" w:rsidRDefault="005864B6" w:rsidP="005864B6">
      <w:pPr>
        <w:shd w:val="clear" w:color="auto" w:fill="FFFFFF"/>
        <w:rPr>
          <w:color w:val="000000"/>
          <w:sz w:val="22"/>
          <w:szCs w:val="23"/>
        </w:rPr>
      </w:pPr>
      <w:proofErr w:type="gramStart"/>
      <w:r w:rsidRPr="00FC129B">
        <w:rPr>
          <w:color w:val="000000"/>
          <w:sz w:val="22"/>
          <w:szCs w:val="23"/>
        </w:rPr>
        <w:t>Перетерли,</w:t>
      </w:r>
      <w:r>
        <w:rPr>
          <w:color w:val="000000"/>
          <w:sz w:val="22"/>
          <w:szCs w:val="23"/>
        </w:rPr>
        <w:t xml:space="preserve">   </w:t>
      </w:r>
      <w:proofErr w:type="gramEnd"/>
      <w:r>
        <w:rPr>
          <w:color w:val="000000"/>
          <w:sz w:val="22"/>
          <w:szCs w:val="23"/>
        </w:rPr>
        <w:t xml:space="preserve">                                                       </w:t>
      </w:r>
      <w:r w:rsidRPr="00FC129B">
        <w:rPr>
          <w:color w:val="000000"/>
          <w:sz w:val="22"/>
          <w:szCs w:val="23"/>
        </w:rPr>
        <w:t>Хватательные движения обеими руками.</w:t>
      </w:r>
    </w:p>
    <w:p w14:paraId="1052CF38" w14:textId="77777777" w:rsidR="005864B6" w:rsidRPr="00FC129B" w:rsidRDefault="005864B6" w:rsidP="005864B6">
      <w:pPr>
        <w:shd w:val="clear" w:color="auto" w:fill="FFFFFF"/>
        <w:rPr>
          <w:color w:val="000000"/>
          <w:sz w:val="22"/>
          <w:szCs w:val="23"/>
        </w:rPr>
      </w:pPr>
      <w:r w:rsidRPr="00FC129B">
        <w:rPr>
          <w:color w:val="000000"/>
          <w:sz w:val="22"/>
          <w:szCs w:val="23"/>
        </w:rPr>
        <w:t>Посолили</w:t>
      </w:r>
      <w:r>
        <w:rPr>
          <w:color w:val="000000"/>
          <w:sz w:val="22"/>
          <w:szCs w:val="23"/>
        </w:rPr>
        <w:t xml:space="preserve">                                                             </w:t>
      </w:r>
      <w:proofErr w:type="spellStart"/>
      <w:r w:rsidRPr="00FC129B">
        <w:rPr>
          <w:color w:val="000000"/>
          <w:sz w:val="22"/>
          <w:szCs w:val="23"/>
        </w:rPr>
        <w:t>Указател</w:t>
      </w:r>
      <w:proofErr w:type="spellEnd"/>
      <w:proofErr w:type="gramStart"/>
      <w:r w:rsidRPr="00FC129B">
        <w:rPr>
          <w:color w:val="000000"/>
          <w:sz w:val="22"/>
          <w:szCs w:val="23"/>
        </w:rPr>
        <w:t>.</w:t>
      </w:r>
      <w:proofErr w:type="gramEnd"/>
      <w:r w:rsidRPr="00FC129B">
        <w:rPr>
          <w:color w:val="000000"/>
          <w:sz w:val="22"/>
          <w:szCs w:val="23"/>
        </w:rPr>
        <w:t xml:space="preserve"> и средний пальцы трутся о</w:t>
      </w:r>
      <w:r>
        <w:rPr>
          <w:color w:val="000000"/>
          <w:sz w:val="22"/>
          <w:szCs w:val="23"/>
        </w:rPr>
        <w:t xml:space="preserve"> </w:t>
      </w:r>
      <w:r w:rsidRPr="00FC129B">
        <w:rPr>
          <w:color w:val="000000"/>
          <w:sz w:val="22"/>
          <w:szCs w:val="23"/>
        </w:rPr>
        <w:t>большой.</w:t>
      </w:r>
    </w:p>
    <w:p w14:paraId="53E453F6" w14:textId="77777777" w:rsidR="005864B6" w:rsidRPr="00FC129B" w:rsidRDefault="005864B6" w:rsidP="005864B6">
      <w:pPr>
        <w:shd w:val="clear" w:color="auto" w:fill="FFFFFF"/>
        <w:rPr>
          <w:color w:val="000000"/>
          <w:sz w:val="22"/>
          <w:szCs w:val="23"/>
        </w:rPr>
      </w:pPr>
      <w:r w:rsidRPr="00FC129B">
        <w:rPr>
          <w:color w:val="000000"/>
          <w:sz w:val="22"/>
          <w:szCs w:val="23"/>
        </w:rPr>
        <w:t xml:space="preserve">И набили плотно в кадку – </w:t>
      </w:r>
      <w:r>
        <w:rPr>
          <w:color w:val="000000"/>
          <w:sz w:val="22"/>
          <w:szCs w:val="23"/>
        </w:rPr>
        <w:t xml:space="preserve">                               </w:t>
      </w:r>
      <w:r w:rsidRPr="00FC129B">
        <w:rPr>
          <w:color w:val="000000"/>
          <w:sz w:val="22"/>
          <w:szCs w:val="23"/>
        </w:rPr>
        <w:t>Удары обеими руками по столу.</w:t>
      </w:r>
    </w:p>
    <w:p w14:paraId="7975DC2E" w14:textId="77777777" w:rsidR="005864B6" w:rsidRPr="00FC129B" w:rsidRDefault="005864B6" w:rsidP="005864B6">
      <w:pPr>
        <w:shd w:val="clear" w:color="auto" w:fill="FFFFFF"/>
        <w:rPr>
          <w:color w:val="000000"/>
          <w:sz w:val="22"/>
          <w:szCs w:val="23"/>
        </w:rPr>
      </w:pPr>
      <w:r w:rsidRPr="00FC129B">
        <w:rPr>
          <w:color w:val="000000"/>
          <w:sz w:val="22"/>
          <w:szCs w:val="23"/>
        </w:rPr>
        <w:t xml:space="preserve">Все теперь у нас в порядке. </w:t>
      </w:r>
      <w:r>
        <w:rPr>
          <w:color w:val="000000"/>
          <w:sz w:val="22"/>
          <w:szCs w:val="23"/>
        </w:rPr>
        <w:t xml:space="preserve">                              </w:t>
      </w:r>
      <w:r w:rsidRPr="00FC129B">
        <w:rPr>
          <w:color w:val="000000"/>
          <w:sz w:val="22"/>
          <w:szCs w:val="23"/>
        </w:rPr>
        <w:t>Отряхивают руки.</w:t>
      </w:r>
    </w:p>
    <w:p w14:paraId="398CCC6B" w14:textId="77777777" w:rsidR="005864B6" w:rsidRPr="00FC129B" w:rsidRDefault="005864B6" w:rsidP="005864B6">
      <w:pPr>
        <w:shd w:val="clear" w:color="auto" w:fill="FFFFFF"/>
        <w:rPr>
          <w:b/>
          <w:color w:val="000000"/>
          <w:sz w:val="22"/>
          <w:szCs w:val="23"/>
        </w:rPr>
      </w:pPr>
      <w:r w:rsidRPr="00FC129B">
        <w:rPr>
          <w:b/>
          <w:color w:val="000000"/>
          <w:sz w:val="22"/>
          <w:szCs w:val="23"/>
        </w:rPr>
        <w:lastRenderedPageBreak/>
        <w:t>«Росток»</w:t>
      </w:r>
      <w:r w:rsidRPr="00FC129B">
        <w:rPr>
          <w:sz w:val="22"/>
          <w:szCs w:val="22"/>
        </w:rPr>
        <w:t xml:space="preserve"> </w:t>
      </w:r>
      <w:r w:rsidRPr="006507E6">
        <w:rPr>
          <w:sz w:val="22"/>
          <w:szCs w:val="22"/>
        </w:rPr>
        <w:t xml:space="preserve">(развитие координации речи с движением).  </w:t>
      </w:r>
    </w:p>
    <w:p w14:paraId="698AFA83" w14:textId="77777777" w:rsidR="005864B6" w:rsidRPr="00FC129B" w:rsidRDefault="005864B6" w:rsidP="005864B6">
      <w:pPr>
        <w:shd w:val="clear" w:color="auto" w:fill="FFFFFF"/>
        <w:rPr>
          <w:color w:val="000000"/>
          <w:sz w:val="22"/>
          <w:szCs w:val="23"/>
        </w:rPr>
      </w:pPr>
      <w:r w:rsidRPr="00FC129B">
        <w:rPr>
          <w:color w:val="000000"/>
          <w:sz w:val="22"/>
          <w:szCs w:val="23"/>
        </w:rPr>
        <w:t xml:space="preserve">Зелёный маленький росток </w:t>
      </w:r>
      <w:r>
        <w:rPr>
          <w:color w:val="000000"/>
          <w:sz w:val="22"/>
          <w:szCs w:val="23"/>
        </w:rPr>
        <w:t xml:space="preserve">                             </w:t>
      </w:r>
      <w:r w:rsidRPr="00FC129B">
        <w:rPr>
          <w:color w:val="000000"/>
          <w:sz w:val="22"/>
          <w:szCs w:val="23"/>
        </w:rPr>
        <w:t>Ладони соединены, сидят на корточках</w:t>
      </w:r>
    </w:p>
    <w:p w14:paraId="13B96509" w14:textId="77777777" w:rsidR="005864B6" w:rsidRPr="00FC129B" w:rsidRDefault="005864B6" w:rsidP="005864B6">
      <w:pPr>
        <w:shd w:val="clear" w:color="auto" w:fill="FFFFFF"/>
        <w:rPr>
          <w:color w:val="000000"/>
          <w:sz w:val="22"/>
          <w:szCs w:val="23"/>
        </w:rPr>
      </w:pPr>
      <w:r w:rsidRPr="00FC129B">
        <w:rPr>
          <w:color w:val="000000"/>
          <w:sz w:val="22"/>
          <w:szCs w:val="23"/>
        </w:rPr>
        <w:t>Ты невелик, я невысок.</w:t>
      </w:r>
    </w:p>
    <w:p w14:paraId="4A65BDE5" w14:textId="77777777" w:rsidR="005864B6" w:rsidRPr="006507E6" w:rsidRDefault="005864B6" w:rsidP="005864B6">
      <w:pPr>
        <w:rPr>
          <w:sz w:val="22"/>
          <w:szCs w:val="22"/>
        </w:rPr>
      </w:pPr>
      <w:r>
        <w:rPr>
          <w:rFonts w:ascii="yandex-sans" w:hAnsi="yandex-sans"/>
          <w:color w:val="000000"/>
          <w:sz w:val="23"/>
          <w:szCs w:val="23"/>
          <w:shd w:val="clear" w:color="auto" w:fill="FFFFFF"/>
        </w:rPr>
        <w:t>И ничего, что мы тонки, давай расти            Вперегонки начинают «расти» вверх</w:t>
      </w:r>
    </w:p>
    <w:p w14:paraId="3C32D9CD" w14:textId="77777777" w:rsidR="005864B6" w:rsidRPr="006507E6" w:rsidRDefault="005864B6" w:rsidP="005864B6">
      <w:pPr>
        <w:jc w:val="center"/>
        <w:rPr>
          <w:b/>
          <w:sz w:val="22"/>
          <w:szCs w:val="22"/>
        </w:rPr>
      </w:pPr>
      <w:r w:rsidRPr="006507E6">
        <w:rPr>
          <w:b/>
          <w:sz w:val="22"/>
          <w:szCs w:val="22"/>
        </w:rPr>
        <w:t xml:space="preserve">Тема «Сад - Огород» </w:t>
      </w:r>
    </w:p>
    <w:p w14:paraId="05DA5EA0" w14:textId="77777777" w:rsidR="005864B6" w:rsidRPr="006507E6" w:rsidRDefault="005864B6" w:rsidP="005864B6">
      <w:pPr>
        <w:rPr>
          <w:sz w:val="22"/>
          <w:szCs w:val="22"/>
        </w:rPr>
      </w:pPr>
      <w:proofErr w:type="gramStart"/>
      <w:r w:rsidRPr="006507E6">
        <w:rPr>
          <w:b/>
          <w:sz w:val="22"/>
          <w:szCs w:val="22"/>
        </w:rPr>
        <w:t>« Поездка</w:t>
      </w:r>
      <w:proofErr w:type="gramEnd"/>
      <w:r w:rsidRPr="006507E6">
        <w:rPr>
          <w:b/>
          <w:sz w:val="22"/>
          <w:szCs w:val="22"/>
        </w:rPr>
        <w:t xml:space="preserve">». </w:t>
      </w:r>
      <w:r w:rsidRPr="006507E6">
        <w:rPr>
          <w:sz w:val="22"/>
          <w:szCs w:val="22"/>
        </w:rPr>
        <w:t>(развивать мелкую моторику, речевое дыхание)</w:t>
      </w:r>
    </w:p>
    <w:p w14:paraId="256CC8BD" w14:textId="77777777" w:rsidR="005864B6" w:rsidRPr="006507E6" w:rsidRDefault="005864B6" w:rsidP="005864B6">
      <w:pPr>
        <w:rPr>
          <w:sz w:val="22"/>
          <w:szCs w:val="22"/>
        </w:rPr>
      </w:pPr>
      <w:r w:rsidRPr="006507E6">
        <w:rPr>
          <w:sz w:val="22"/>
          <w:szCs w:val="22"/>
        </w:rPr>
        <w:t xml:space="preserve">- Нас пригласили в гости. Поедем мы на машине. </w:t>
      </w:r>
    </w:p>
    <w:p w14:paraId="595DBF5E" w14:textId="77777777" w:rsidR="005864B6" w:rsidRPr="006507E6" w:rsidRDefault="005864B6" w:rsidP="005864B6">
      <w:pPr>
        <w:rPr>
          <w:sz w:val="22"/>
          <w:szCs w:val="22"/>
        </w:rPr>
      </w:pPr>
      <w:r w:rsidRPr="006507E6">
        <w:rPr>
          <w:sz w:val="22"/>
          <w:szCs w:val="22"/>
        </w:rPr>
        <w:t xml:space="preserve">Би-би-би гудит </w:t>
      </w:r>
      <w:proofErr w:type="gramStart"/>
      <w:r w:rsidRPr="006507E6">
        <w:rPr>
          <w:sz w:val="22"/>
          <w:szCs w:val="22"/>
        </w:rPr>
        <w:t xml:space="preserve">машина,   </w:t>
      </w:r>
      <w:proofErr w:type="gramEnd"/>
      <w:r w:rsidRPr="006507E6">
        <w:rPr>
          <w:sz w:val="22"/>
          <w:szCs w:val="22"/>
        </w:rPr>
        <w:t xml:space="preserve">                                                    (сжать и разжать кулачки)                                                                                                             Тук-тук-тук стучит мотор                                                    (стучим кулачок о кулачок)</w:t>
      </w:r>
    </w:p>
    <w:p w14:paraId="7C8368A3" w14:textId="77777777" w:rsidR="005864B6" w:rsidRPr="006507E6" w:rsidRDefault="005864B6" w:rsidP="005864B6">
      <w:pPr>
        <w:rPr>
          <w:sz w:val="22"/>
          <w:szCs w:val="22"/>
        </w:rPr>
      </w:pPr>
      <w:r w:rsidRPr="006507E6">
        <w:rPr>
          <w:sz w:val="22"/>
          <w:szCs w:val="22"/>
        </w:rPr>
        <w:t xml:space="preserve">Едем-едем-едем-едем                                                        </w:t>
      </w:r>
      <w:proofErr w:type="gramStart"/>
      <w:r w:rsidRPr="006507E6">
        <w:rPr>
          <w:sz w:val="22"/>
          <w:szCs w:val="22"/>
        </w:rPr>
        <w:t xml:space="preserve">   (</w:t>
      </w:r>
      <w:proofErr w:type="gramEnd"/>
      <w:r w:rsidRPr="006507E6">
        <w:rPr>
          <w:sz w:val="22"/>
          <w:szCs w:val="22"/>
        </w:rPr>
        <w:t xml:space="preserve">ритмично топаем ногами)       </w:t>
      </w:r>
    </w:p>
    <w:p w14:paraId="58524035" w14:textId="77777777" w:rsidR="005864B6" w:rsidRPr="006507E6" w:rsidRDefault="005864B6" w:rsidP="005864B6">
      <w:pPr>
        <w:rPr>
          <w:sz w:val="22"/>
          <w:szCs w:val="22"/>
        </w:rPr>
      </w:pPr>
      <w:r w:rsidRPr="006507E6">
        <w:rPr>
          <w:sz w:val="22"/>
          <w:szCs w:val="22"/>
        </w:rPr>
        <w:t>Шины трутся о дорогу, шу-шу-шу они шуршат.               (потираем ладони)</w:t>
      </w:r>
    </w:p>
    <w:p w14:paraId="667608FE" w14:textId="77777777" w:rsidR="005864B6" w:rsidRPr="006507E6" w:rsidRDefault="005864B6" w:rsidP="005864B6">
      <w:pPr>
        <w:rPr>
          <w:sz w:val="22"/>
          <w:szCs w:val="22"/>
        </w:rPr>
      </w:pPr>
      <w:r w:rsidRPr="006507E6">
        <w:rPr>
          <w:sz w:val="22"/>
          <w:szCs w:val="22"/>
        </w:rPr>
        <w:t xml:space="preserve">Быстро крутят колёса, </w:t>
      </w:r>
      <w:proofErr w:type="gramStart"/>
      <w:r w:rsidRPr="006507E6">
        <w:rPr>
          <w:sz w:val="22"/>
          <w:szCs w:val="22"/>
        </w:rPr>
        <w:t>та-та</w:t>
      </w:r>
      <w:proofErr w:type="gramEnd"/>
      <w:r w:rsidRPr="006507E6">
        <w:rPr>
          <w:sz w:val="22"/>
          <w:szCs w:val="22"/>
        </w:rPr>
        <w:t xml:space="preserve">-та - вперёд спешат.               (делаем «вертушки руками»)                           </w:t>
      </w:r>
    </w:p>
    <w:p w14:paraId="5943ED03" w14:textId="77777777" w:rsidR="005864B6" w:rsidRPr="006507E6" w:rsidRDefault="005864B6" w:rsidP="005864B6">
      <w:pPr>
        <w:rPr>
          <w:b/>
          <w:sz w:val="22"/>
          <w:szCs w:val="22"/>
        </w:rPr>
      </w:pPr>
      <w:r w:rsidRPr="006507E6">
        <w:rPr>
          <w:b/>
          <w:sz w:val="22"/>
          <w:szCs w:val="22"/>
        </w:rPr>
        <w:t>«Садовод».</w:t>
      </w:r>
      <w:r w:rsidRPr="006507E6">
        <w:rPr>
          <w:sz w:val="22"/>
          <w:szCs w:val="22"/>
        </w:rPr>
        <w:t xml:space="preserve"> (развитие координации речи с движением).                                                                                             </w:t>
      </w:r>
    </w:p>
    <w:p w14:paraId="1DE865C8" w14:textId="77777777" w:rsidR="005864B6" w:rsidRPr="006507E6" w:rsidRDefault="005864B6" w:rsidP="005864B6">
      <w:pPr>
        <w:rPr>
          <w:sz w:val="22"/>
          <w:szCs w:val="22"/>
        </w:rPr>
      </w:pPr>
      <w:r w:rsidRPr="006507E6">
        <w:rPr>
          <w:i/>
          <w:sz w:val="22"/>
          <w:szCs w:val="22"/>
        </w:rPr>
        <w:t>Мы вчера по саду гуляли</w:t>
      </w:r>
      <w:r w:rsidRPr="006507E6">
        <w:rPr>
          <w:sz w:val="22"/>
          <w:szCs w:val="22"/>
        </w:rPr>
        <w:t xml:space="preserve">                                      </w:t>
      </w:r>
      <w:proofErr w:type="gramStart"/>
      <w:r w:rsidRPr="006507E6">
        <w:rPr>
          <w:sz w:val="22"/>
          <w:szCs w:val="22"/>
        </w:rPr>
        <w:t xml:space="preserve">   (</w:t>
      </w:r>
      <w:proofErr w:type="gramEnd"/>
      <w:r w:rsidRPr="006507E6">
        <w:rPr>
          <w:sz w:val="22"/>
          <w:szCs w:val="22"/>
        </w:rPr>
        <w:t xml:space="preserve">идём по кругу)   </w:t>
      </w:r>
    </w:p>
    <w:p w14:paraId="77956D63" w14:textId="77777777" w:rsidR="005864B6" w:rsidRPr="006507E6" w:rsidRDefault="005864B6" w:rsidP="005864B6">
      <w:pPr>
        <w:rPr>
          <w:sz w:val="22"/>
          <w:szCs w:val="22"/>
        </w:rPr>
      </w:pPr>
      <w:r w:rsidRPr="006507E6">
        <w:rPr>
          <w:i/>
          <w:sz w:val="22"/>
          <w:szCs w:val="22"/>
        </w:rPr>
        <w:t>Лопатой ямки копали, копали и</w:t>
      </w:r>
      <w:r w:rsidRPr="006507E6">
        <w:rPr>
          <w:sz w:val="22"/>
          <w:szCs w:val="22"/>
        </w:rPr>
        <w:t xml:space="preserve"> ….                      (</w:t>
      </w:r>
      <w:proofErr w:type="gramStart"/>
      <w:r w:rsidRPr="006507E6">
        <w:rPr>
          <w:sz w:val="22"/>
          <w:szCs w:val="22"/>
        </w:rPr>
        <w:t>имитация  «</w:t>
      </w:r>
      <w:proofErr w:type="gramEnd"/>
      <w:r w:rsidRPr="006507E6">
        <w:rPr>
          <w:sz w:val="22"/>
          <w:szCs w:val="22"/>
        </w:rPr>
        <w:t>копания»)</w:t>
      </w:r>
    </w:p>
    <w:p w14:paraId="3A9276F6" w14:textId="77777777" w:rsidR="005864B6" w:rsidRPr="006507E6" w:rsidRDefault="005864B6" w:rsidP="005864B6">
      <w:pPr>
        <w:rPr>
          <w:sz w:val="22"/>
          <w:szCs w:val="22"/>
        </w:rPr>
      </w:pPr>
      <w:r w:rsidRPr="006507E6">
        <w:rPr>
          <w:i/>
          <w:sz w:val="22"/>
          <w:szCs w:val="22"/>
        </w:rPr>
        <w:t>Яблоньки в саду сажали, сажали и</w:t>
      </w:r>
      <w:r w:rsidRPr="006507E6">
        <w:rPr>
          <w:sz w:val="22"/>
          <w:szCs w:val="22"/>
        </w:rPr>
        <w:t xml:space="preserve"> …                 («сажаем»)  </w:t>
      </w:r>
    </w:p>
    <w:p w14:paraId="1FEA88EC" w14:textId="77777777" w:rsidR="005864B6" w:rsidRPr="006507E6" w:rsidRDefault="005864B6" w:rsidP="005864B6">
      <w:pPr>
        <w:rPr>
          <w:sz w:val="22"/>
          <w:szCs w:val="22"/>
        </w:rPr>
      </w:pPr>
      <w:r w:rsidRPr="006507E6">
        <w:rPr>
          <w:i/>
          <w:sz w:val="22"/>
          <w:szCs w:val="22"/>
        </w:rPr>
        <w:t>Яблоньки из лейки поливали, поливали и</w:t>
      </w:r>
      <w:r w:rsidRPr="006507E6">
        <w:rPr>
          <w:sz w:val="22"/>
          <w:szCs w:val="22"/>
        </w:rPr>
        <w:t xml:space="preserve"> …          («поливаем»)  </w:t>
      </w:r>
    </w:p>
    <w:p w14:paraId="03937924" w14:textId="77777777" w:rsidR="005864B6" w:rsidRPr="006507E6" w:rsidRDefault="005864B6" w:rsidP="005864B6">
      <w:pPr>
        <w:rPr>
          <w:sz w:val="22"/>
          <w:szCs w:val="22"/>
        </w:rPr>
      </w:pPr>
      <w:r w:rsidRPr="006507E6">
        <w:rPr>
          <w:i/>
          <w:sz w:val="22"/>
          <w:szCs w:val="22"/>
        </w:rPr>
        <w:t xml:space="preserve">Яблоньки росли, росли и </w:t>
      </w:r>
      <w:r w:rsidRPr="006507E6">
        <w:rPr>
          <w:sz w:val="22"/>
          <w:szCs w:val="22"/>
        </w:rPr>
        <w:t xml:space="preserve">…                                    (тянемся на носочках вверх).  </w:t>
      </w:r>
    </w:p>
    <w:p w14:paraId="4B9AFE6B" w14:textId="77777777" w:rsidR="005864B6" w:rsidRPr="006507E6" w:rsidRDefault="005864B6" w:rsidP="005864B6">
      <w:pPr>
        <w:rPr>
          <w:sz w:val="22"/>
          <w:szCs w:val="22"/>
        </w:rPr>
      </w:pPr>
      <w:r w:rsidRPr="006507E6">
        <w:rPr>
          <w:i/>
          <w:sz w:val="22"/>
          <w:szCs w:val="22"/>
        </w:rPr>
        <w:t xml:space="preserve">Яблоки на яблоне спели, спели и </w:t>
      </w:r>
      <w:r w:rsidRPr="006507E6">
        <w:rPr>
          <w:sz w:val="22"/>
          <w:szCs w:val="22"/>
        </w:rPr>
        <w:t xml:space="preserve">…                       (соединяем одноимённые пальчики в виде «шара»)   </w:t>
      </w:r>
    </w:p>
    <w:p w14:paraId="141F2C62" w14:textId="77777777" w:rsidR="005864B6" w:rsidRPr="006507E6" w:rsidRDefault="005864B6" w:rsidP="005864B6">
      <w:pPr>
        <w:rPr>
          <w:b/>
          <w:sz w:val="22"/>
          <w:szCs w:val="22"/>
        </w:rPr>
      </w:pPr>
      <w:r w:rsidRPr="006507E6">
        <w:rPr>
          <w:i/>
          <w:sz w:val="22"/>
          <w:szCs w:val="22"/>
        </w:rPr>
        <w:t xml:space="preserve">Мы яблоки в </w:t>
      </w:r>
      <w:proofErr w:type="gramStart"/>
      <w:r w:rsidRPr="006507E6">
        <w:rPr>
          <w:i/>
          <w:sz w:val="22"/>
          <w:szCs w:val="22"/>
        </w:rPr>
        <w:t>корзинку  собирали</w:t>
      </w:r>
      <w:proofErr w:type="gramEnd"/>
      <w:r w:rsidRPr="006507E6">
        <w:rPr>
          <w:i/>
          <w:sz w:val="22"/>
          <w:szCs w:val="22"/>
        </w:rPr>
        <w:t>, собирали и</w:t>
      </w:r>
      <w:r w:rsidRPr="006507E6">
        <w:rPr>
          <w:sz w:val="22"/>
          <w:szCs w:val="22"/>
        </w:rPr>
        <w:t xml:space="preserve"> …  («собираем»)</w:t>
      </w:r>
      <w:r w:rsidRPr="006507E6">
        <w:rPr>
          <w:b/>
          <w:sz w:val="22"/>
          <w:szCs w:val="22"/>
        </w:rPr>
        <w:t xml:space="preserve"> </w:t>
      </w:r>
    </w:p>
    <w:p w14:paraId="0AF67975" w14:textId="77777777" w:rsidR="005864B6" w:rsidRPr="006507E6" w:rsidRDefault="005864B6" w:rsidP="005864B6">
      <w:pPr>
        <w:rPr>
          <w:b/>
          <w:sz w:val="22"/>
          <w:szCs w:val="18"/>
        </w:rPr>
      </w:pPr>
      <w:r w:rsidRPr="006507E6">
        <w:rPr>
          <w:b/>
          <w:sz w:val="22"/>
          <w:szCs w:val="18"/>
        </w:rPr>
        <w:t>Упр. «Заштрихуй овощи и фрукты».</w:t>
      </w:r>
    </w:p>
    <w:p w14:paraId="2C9E266B" w14:textId="77777777" w:rsidR="005864B6" w:rsidRPr="006507E6" w:rsidRDefault="005864B6" w:rsidP="005864B6">
      <w:pPr>
        <w:rPr>
          <w:rFonts w:eastAsiaTheme="minorHAnsi"/>
          <w:b/>
          <w:sz w:val="22"/>
          <w:szCs w:val="18"/>
          <w:lang w:eastAsia="en-US"/>
        </w:rPr>
      </w:pPr>
      <w:r w:rsidRPr="006507E6">
        <w:rPr>
          <w:rFonts w:eastAsiaTheme="minorHAnsi"/>
          <w:b/>
          <w:sz w:val="22"/>
          <w:szCs w:val="18"/>
          <w:lang w:eastAsia="en-US"/>
        </w:rPr>
        <w:t xml:space="preserve">Артикуляционная разминка – </w:t>
      </w:r>
      <w:r w:rsidRPr="006507E6">
        <w:rPr>
          <w:rFonts w:eastAsiaTheme="minorHAnsi"/>
          <w:sz w:val="22"/>
          <w:szCs w:val="18"/>
          <w:lang w:eastAsia="en-US"/>
        </w:rPr>
        <w:t>развитие арт. моторики</w:t>
      </w:r>
    </w:p>
    <w:p w14:paraId="4A349117" w14:textId="77777777" w:rsidR="005864B6" w:rsidRPr="006507E6" w:rsidRDefault="005864B6" w:rsidP="005864B6">
      <w:pPr>
        <w:jc w:val="center"/>
        <w:rPr>
          <w:b/>
          <w:sz w:val="22"/>
          <w:szCs w:val="22"/>
        </w:rPr>
      </w:pPr>
      <w:r w:rsidRPr="006507E6">
        <w:rPr>
          <w:rFonts w:eastAsiaTheme="minorHAnsi"/>
          <w:sz w:val="22"/>
          <w:szCs w:val="18"/>
          <w:lang w:eastAsia="en-US"/>
        </w:rPr>
        <w:t>- Сколько у зайчика выросло овощей? Губки вытянем, ручки разводим в стороны, произносим: у-у-у. Капуста растет -  О-о-</w:t>
      </w:r>
      <w:proofErr w:type="gramStart"/>
      <w:r w:rsidRPr="006507E6">
        <w:rPr>
          <w:rFonts w:eastAsiaTheme="minorHAnsi"/>
          <w:sz w:val="22"/>
          <w:szCs w:val="18"/>
          <w:lang w:eastAsia="en-US"/>
        </w:rPr>
        <w:t>о-х</w:t>
      </w:r>
      <w:proofErr w:type="gramEnd"/>
      <w:r w:rsidRPr="006507E6">
        <w:rPr>
          <w:rFonts w:eastAsiaTheme="minorHAnsi"/>
          <w:sz w:val="22"/>
          <w:szCs w:val="18"/>
          <w:lang w:eastAsia="en-US"/>
        </w:rPr>
        <w:t xml:space="preserve">! Морковь большая - О-г-о-о!  Степашка </w:t>
      </w:r>
      <w:proofErr w:type="gramStart"/>
      <w:r w:rsidRPr="006507E6">
        <w:rPr>
          <w:rFonts w:eastAsiaTheme="minorHAnsi"/>
          <w:sz w:val="22"/>
          <w:szCs w:val="18"/>
          <w:lang w:eastAsia="en-US"/>
        </w:rPr>
        <w:t>тянет  морковку</w:t>
      </w:r>
      <w:proofErr w:type="gramEnd"/>
      <w:r w:rsidRPr="006507E6">
        <w:rPr>
          <w:rFonts w:eastAsiaTheme="minorHAnsi"/>
          <w:sz w:val="22"/>
          <w:szCs w:val="18"/>
          <w:lang w:eastAsia="en-US"/>
        </w:rPr>
        <w:t xml:space="preserve"> – у-ух!, зайчик ест морковку -  </w:t>
      </w:r>
      <w:proofErr w:type="spellStart"/>
      <w:r w:rsidRPr="006507E6">
        <w:rPr>
          <w:rFonts w:eastAsiaTheme="minorHAnsi"/>
          <w:sz w:val="22"/>
          <w:szCs w:val="18"/>
          <w:lang w:eastAsia="en-US"/>
        </w:rPr>
        <w:t>Ам</w:t>
      </w:r>
      <w:proofErr w:type="spellEnd"/>
      <w:r w:rsidRPr="006507E6">
        <w:rPr>
          <w:rFonts w:eastAsiaTheme="minorHAnsi"/>
          <w:sz w:val="22"/>
          <w:szCs w:val="18"/>
          <w:lang w:eastAsia="en-US"/>
        </w:rPr>
        <w:t xml:space="preserve">! И капусту – </w:t>
      </w:r>
      <w:proofErr w:type="spellStart"/>
      <w:r w:rsidRPr="006507E6">
        <w:rPr>
          <w:rFonts w:eastAsiaTheme="minorHAnsi"/>
          <w:sz w:val="22"/>
          <w:szCs w:val="18"/>
          <w:lang w:eastAsia="en-US"/>
        </w:rPr>
        <w:t>Ам</w:t>
      </w:r>
      <w:proofErr w:type="spellEnd"/>
      <w:r w:rsidRPr="006507E6">
        <w:rPr>
          <w:rFonts w:eastAsiaTheme="minorHAnsi"/>
          <w:sz w:val="22"/>
          <w:szCs w:val="18"/>
          <w:lang w:eastAsia="en-US"/>
        </w:rPr>
        <w:t xml:space="preserve">!  Вкусная морковь – </w:t>
      </w:r>
      <w:proofErr w:type="gramStart"/>
      <w:r w:rsidRPr="006507E6">
        <w:rPr>
          <w:rFonts w:eastAsiaTheme="minorHAnsi"/>
          <w:sz w:val="22"/>
          <w:szCs w:val="18"/>
          <w:lang w:eastAsia="en-US"/>
        </w:rPr>
        <w:t>м-м</w:t>
      </w:r>
      <w:proofErr w:type="gramEnd"/>
      <w:r w:rsidRPr="006507E6">
        <w:rPr>
          <w:rFonts w:eastAsiaTheme="minorHAnsi"/>
          <w:sz w:val="22"/>
          <w:szCs w:val="18"/>
          <w:lang w:eastAsia="en-US"/>
        </w:rPr>
        <w:t xml:space="preserve">-м!  и капуста -  </w:t>
      </w:r>
      <w:proofErr w:type="gramStart"/>
      <w:r w:rsidRPr="006507E6">
        <w:rPr>
          <w:rFonts w:eastAsiaTheme="minorHAnsi"/>
          <w:sz w:val="22"/>
          <w:szCs w:val="18"/>
          <w:lang w:eastAsia="en-US"/>
        </w:rPr>
        <w:t>М-м</w:t>
      </w:r>
      <w:proofErr w:type="gramEnd"/>
      <w:r w:rsidRPr="006507E6">
        <w:rPr>
          <w:rFonts w:eastAsiaTheme="minorHAnsi"/>
          <w:sz w:val="22"/>
          <w:szCs w:val="18"/>
          <w:lang w:eastAsia="en-US"/>
        </w:rPr>
        <w:t xml:space="preserve">-м!     </w:t>
      </w:r>
    </w:p>
    <w:p w14:paraId="5DAEFE5D" w14:textId="77777777" w:rsidR="005864B6" w:rsidRPr="006507E6" w:rsidRDefault="005864B6" w:rsidP="005864B6">
      <w:pPr>
        <w:rPr>
          <w:sz w:val="22"/>
          <w:szCs w:val="22"/>
        </w:rPr>
      </w:pPr>
      <w:r w:rsidRPr="006507E6">
        <w:rPr>
          <w:b/>
          <w:sz w:val="22"/>
          <w:szCs w:val="22"/>
        </w:rPr>
        <w:t xml:space="preserve">Игра с массажными мячиками.   «Слива»                                                                                                                        </w:t>
      </w:r>
      <w:r w:rsidRPr="006507E6">
        <w:rPr>
          <w:sz w:val="22"/>
          <w:szCs w:val="22"/>
        </w:rPr>
        <w:t>Сливу я держу в руке,                                                                                                                                                                       Зажимаю в кулаке,                                                                                                                                                                                    Отпускаю, разжимаю,                                                                                                                                                                                                И ладошками катаю.</w:t>
      </w:r>
    </w:p>
    <w:p w14:paraId="1D611BEA" w14:textId="77777777" w:rsidR="005864B6" w:rsidRPr="006507E6" w:rsidRDefault="005864B6" w:rsidP="005864B6">
      <w:pPr>
        <w:rPr>
          <w:b/>
          <w:sz w:val="22"/>
          <w:szCs w:val="22"/>
        </w:rPr>
      </w:pPr>
      <w:r w:rsidRPr="006507E6">
        <w:rPr>
          <w:b/>
          <w:sz w:val="22"/>
          <w:szCs w:val="22"/>
        </w:rPr>
        <w:t>Пальчиковая гимнастика «Компот»</w:t>
      </w:r>
    </w:p>
    <w:p w14:paraId="3178A997" w14:textId="77777777" w:rsidR="005864B6" w:rsidRPr="006507E6" w:rsidRDefault="005864B6" w:rsidP="005864B6">
      <w:pPr>
        <w:rPr>
          <w:rFonts w:eastAsiaTheme="minorHAnsi"/>
          <w:sz w:val="22"/>
          <w:szCs w:val="22"/>
          <w:lang w:eastAsia="en-US"/>
        </w:rPr>
      </w:pPr>
      <w:r w:rsidRPr="006507E6">
        <w:rPr>
          <w:rFonts w:eastAsiaTheme="minorHAnsi"/>
          <w:sz w:val="22"/>
          <w:szCs w:val="22"/>
          <w:lang w:eastAsia="en-US"/>
        </w:rPr>
        <w:t>Будем мы варить компот. Фруктов надо много. Вот!          Дети хлопают, далее по тексту</w:t>
      </w:r>
    </w:p>
    <w:p w14:paraId="7D0EC790" w14:textId="77777777" w:rsidR="005864B6" w:rsidRPr="006507E6" w:rsidRDefault="005864B6" w:rsidP="005864B6">
      <w:pPr>
        <w:rPr>
          <w:rFonts w:eastAsiaTheme="minorHAnsi"/>
          <w:sz w:val="22"/>
          <w:szCs w:val="22"/>
          <w:lang w:eastAsia="en-US"/>
        </w:rPr>
      </w:pPr>
      <w:r w:rsidRPr="006507E6">
        <w:rPr>
          <w:rFonts w:eastAsiaTheme="minorHAnsi"/>
          <w:sz w:val="22"/>
          <w:szCs w:val="22"/>
          <w:lang w:eastAsia="en-US"/>
        </w:rPr>
        <w:t>Режем яблоки и груши. Отожмём лимонный сок.</w:t>
      </w:r>
    </w:p>
    <w:p w14:paraId="3B0AEAFB" w14:textId="77777777" w:rsidR="005864B6" w:rsidRPr="006507E6" w:rsidRDefault="005864B6" w:rsidP="005864B6">
      <w:pPr>
        <w:rPr>
          <w:sz w:val="22"/>
          <w:szCs w:val="22"/>
        </w:rPr>
      </w:pPr>
      <w:r w:rsidRPr="006507E6">
        <w:rPr>
          <w:rFonts w:eastAsiaTheme="minorHAnsi"/>
          <w:sz w:val="22"/>
          <w:szCs w:val="22"/>
          <w:lang w:eastAsia="en-US"/>
        </w:rPr>
        <w:t xml:space="preserve">Слив положим и сахар – песок. </w:t>
      </w:r>
      <w:r w:rsidRPr="006507E6">
        <w:rPr>
          <w:sz w:val="22"/>
          <w:szCs w:val="22"/>
        </w:rPr>
        <w:t xml:space="preserve">Варим, варим мы компот. Готово! Вот!    </w:t>
      </w:r>
    </w:p>
    <w:p w14:paraId="2CE568D7" w14:textId="77777777" w:rsidR="005864B6" w:rsidRPr="006507E6" w:rsidRDefault="005864B6" w:rsidP="005864B6">
      <w:pPr>
        <w:rPr>
          <w:rFonts w:eastAsiaTheme="minorHAnsi"/>
          <w:b/>
          <w:sz w:val="22"/>
          <w:szCs w:val="22"/>
          <w:lang w:eastAsia="en-US"/>
        </w:rPr>
      </w:pPr>
      <w:r w:rsidRPr="006507E6">
        <w:rPr>
          <w:b/>
          <w:sz w:val="22"/>
          <w:szCs w:val="22"/>
        </w:rPr>
        <w:t>Обведи по трафарету фрукт</w:t>
      </w:r>
      <w:r w:rsidRPr="006507E6">
        <w:rPr>
          <w:rFonts w:eastAsiaTheme="minorHAnsi"/>
          <w:b/>
          <w:sz w:val="22"/>
          <w:szCs w:val="22"/>
          <w:lang w:eastAsia="en-US"/>
        </w:rPr>
        <w:t xml:space="preserve"> </w:t>
      </w:r>
    </w:p>
    <w:p w14:paraId="77F3C8C8" w14:textId="77777777" w:rsidR="005864B6" w:rsidRPr="006507E6" w:rsidRDefault="005864B6" w:rsidP="005864B6">
      <w:pPr>
        <w:rPr>
          <w:rFonts w:eastAsiaTheme="minorHAnsi"/>
          <w:b/>
          <w:sz w:val="22"/>
          <w:szCs w:val="22"/>
          <w:lang w:eastAsia="en-US"/>
        </w:rPr>
      </w:pPr>
      <w:proofErr w:type="gramStart"/>
      <w:r w:rsidRPr="006507E6">
        <w:rPr>
          <w:rFonts w:eastAsiaTheme="minorHAnsi"/>
          <w:b/>
          <w:sz w:val="22"/>
          <w:szCs w:val="22"/>
          <w:lang w:eastAsia="en-US"/>
        </w:rPr>
        <w:t>« Ножки</w:t>
      </w:r>
      <w:proofErr w:type="gramEnd"/>
      <w:r w:rsidRPr="006507E6">
        <w:rPr>
          <w:rFonts w:eastAsiaTheme="minorHAnsi"/>
          <w:b/>
          <w:sz w:val="22"/>
          <w:szCs w:val="22"/>
          <w:lang w:eastAsia="en-US"/>
        </w:rPr>
        <w:t xml:space="preserve"> и ладошки». </w:t>
      </w:r>
      <w:r w:rsidRPr="006507E6">
        <w:rPr>
          <w:rFonts w:eastAsiaTheme="minorHAnsi"/>
          <w:sz w:val="22"/>
          <w:szCs w:val="22"/>
          <w:lang w:eastAsia="en-US"/>
        </w:rPr>
        <w:t>(</w:t>
      </w:r>
      <w:proofErr w:type="spellStart"/>
      <w:r w:rsidRPr="006507E6">
        <w:rPr>
          <w:rFonts w:eastAsiaTheme="minorHAnsi"/>
          <w:sz w:val="22"/>
          <w:szCs w:val="22"/>
          <w:lang w:eastAsia="en-US"/>
        </w:rPr>
        <w:t>Дыхат</w:t>
      </w:r>
      <w:proofErr w:type="spellEnd"/>
      <w:r w:rsidRPr="006507E6">
        <w:rPr>
          <w:rFonts w:eastAsiaTheme="minorHAnsi"/>
          <w:sz w:val="22"/>
          <w:szCs w:val="22"/>
          <w:lang w:eastAsia="en-US"/>
        </w:rPr>
        <w:t>.  гимнастика, координация речи с движением)</w:t>
      </w:r>
    </w:p>
    <w:p w14:paraId="5E6AA833" w14:textId="77777777" w:rsidR="005864B6" w:rsidRPr="00FC129B" w:rsidRDefault="005864B6" w:rsidP="005864B6">
      <w:pPr>
        <w:rPr>
          <w:rFonts w:eastAsiaTheme="minorHAnsi"/>
          <w:sz w:val="22"/>
          <w:szCs w:val="22"/>
          <w:lang w:eastAsia="en-US"/>
        </w:rPr>
      </w:pPr>
      <w:r w:rsidRPr="00FC129B">
        <w:rPr>
          <w:rFonts w:eastAsiaTheme="minorHAnsi"/>
          <w:sz w:val="22"/>
          <w:szCs w:val="22"/>
          <w:lang w:eastAsia="en-US"/>
        </w:rPr>
        <w:t>Ладошки, ладошки, звонкие хлопушки</w:t>
      </w:r>
      <w:proofErr w:type="gramStart"/>
      <w:r w:rsidRPr="00FC129B">
        <w:rPr>
          <w:rFonts w:eastAsiaTheme="minorHAnsi"/>
          <w:b/>
          <w:sz w:val="22"/>
          <w:szCs w:val="22"/>
          <w:lang w:eastAsia="en-US"/>
        </w:rPr>
        <w:t xml:space="preserve">   </w:t>
      </w:r>
      <w:r w:rsidRPr="00FC129B">
        <w:rPr>
          <w:rFonts w:eastAsiaTheme="minorHAnsi"/>
          <w:sz w:val="22"/>
          <w:szCs w:val="22"/>
          <w:lang w:eastAsia="en-US"/>
        </w:rPr>
        <w:t>(</w:t>
      </w:r>
      <w:proofErr w:type="gramEnd"/>
      <w:r w:rsidRPr="00FC129B">
        <w:rPr>
          <w:rFonts w:eastAsiaTheme="minorHAnsi"/>
          <w:sz w:val="22"/>
          <w:szCs w:val="22"/>
          <w:lang w:eastAsia="en-US"/>
        </w:rPr>
        <w:t xml:space="preserve">руки согнуты в локтях, локти опущены, ладони развёрнуты) </w:t>
      </w:r>
    </w:p>
    <w:p w14:paraId="3CC39CFF" w14:textId="77777777" w:rsidR="005864B6" w:rsidRPr="00FC129B" w:rsidRDefault="005864B6" w:rsidP="005864B6">
      <w:pPr>
        <w:rPr>
          <w:rFonts w:eastAsiaTheme="minorHAnsi"/>
          <w:sz w:val="22"/>
          <w:szCs w:val="22"/>
          <w:lang w:eastAsia="en-US"/>
        </w:rPr>
      </w:pPr>
      <w:r w:rsidRPr="00FC129B">
        <w:rPr>
          <w:rFonts w:eastAsiaTheme="minorHAnsi"/>
          <w:sz w:val="22"/>
          <w:szCs w:val="22"/>
          <w:lang w:eastAsia="en-US"/>
        </w:rPr>
        <w:t xml:space="preserve">Мы ладошки все сжимаем и носиком плавно вдыхаем                                            </w:t>
      </w:r>
      <w:proofErr w:type="gramStart"/>
      <w:r w:rsidRPr="00FC129B">
        <w:rPr>
          <w:rFonts w:eastAsiaTheme="minorHAnsi"/>
          <w:sz w:val="22"/>
          <w:szCs w:val="22"/>
          <w:lang w:eastAsia="en-US"/>
        </w:rPr>
        <w:t xml:space="preserve">   (</w:t>
      </w:r>
      <w:proofErr w:type="gramEnd"/>
      <w:r w:rsidRPr="00FC129B">
        <w:rPr>
          <w:rFonts w:eastAsiaTheme="minorHAnsi"/>
          <w:sz w:val="22"/>
          <w:szCs w:val="22"/>
          <w:lang w:eastAsia="en-US"/>
        </w:rPr>
        <w:t>по тексту)</w:t>
      </w:r>
    </w:p>
    <w:p w14:paraId="376AAEC4" w14:textId="77777777" w:rsidR="005864B6" w:rsidRPr="00FC129B" w:rsidRDefault="005864B6" w:rsidP="005864B6">
      <w:pPr>
        <w:rPr>
          <w:rFonts w:eastAsiaTheme="minorHAnsi"/>
          <w:sz w:val="22"/>
          <w:szCs w:val="22"/>
          <w:lang w:eastAsia="en-US"/>
        </w:rPr>
      </w:pPr>
      <w:r w:rsidRPr="00FC129B">
        <w:rPr>
          <w:rFonts w:eastAsiaTheme="minorHAnsi"/>
          <w:sz w:val="22"/>
          <w:szCs w:val="22"/>
          <w:lang w:eastAsia="en-US"/>
        </w:rPr>
        <w:t xml:space="preserve">Как ладошки разжимаем, то свободно выдыхаем </w:t>
      </w:r>
    </w:p>
    <w:p w14:paraId="12BF5DA9" w14:textId="77777777" w:rsidR="005864B6" w:rsidRPr="00FC129B" w:rsidRDefault="005864B6" w:rsidP="005864B6">
      <w:pPr>
        <w:rPr>
          <w:rFonts w:eastAsiaTheme="minorHAnsi"/>
          <w:sz w:val="22"/>
          <w:szCs w:val="22"/>
          <w:lang w:eastAsia="en-US"/>
        </w:rPr>
      </w:pPr>
      <w:r w:rsidRPr="00FC129B">
        <w:rPr>
          <w:rFonts w:eastAsiaTheme="minorHAnsi"/>
          <w:sz w:val="22"/>
          <w:szCs w:val="22"/>
          <w:lang w:eastAsia="en-US"/>
        </w:rPr>
        <w:t xml:space="preserve">Ножки, ножки – </w:t>
      </w:r>
      <w:proofErr w:type="spellStart"/>
      <w:r w:rsidRPr="00FC129B">
        <w:rPr>
          <w:rFonts w:eastAsiaTheme="minorHAnsi"/>
          <w:sz w:val="22"/>
          <w:szCs w:val="22"/>
          <w:lang w:eastAsia="en-US"/>
        </w:rPr>
        <w:t>топотушки</w:t>
      </w:r>
      <w:proofErr w:type="spellEnd"/>
      <w:r w:rsidRPr="00FC129B">
        <w:rPr>
          <w:rFonts w:eastAsiaTheme="minorHAnsi"/>
          <w:sz w:val="22"/>
          <w:szCs w:val="22"/>
          <w:lang w:eastAsia="en-US"/>
        </w:rPr>
        <w:t xml:space="preserve">                                                                  </w:t>
      </w:r>
      <w:proofErr w:type="gramStart"/>
      <w:r w:rsidRPr="00FC129B">
        <w:rPr>
          <w:rFonts w:eastAsiaTheme="minorHAnsi"/>
          <w:sz w:val="22"/>
          <w:szCs w:val="22"/>
          <w:lang w:eastAsia="en-US"/>
        </w:rPr>
        <w:t xml:space="preserve">   (</w:t>
      </w:r>
      <w:proofErr w:type="gramEnd"/>
      <w:r w:rsidRPr="00FC129B">
        <w:rPr>
          <w:rFonts w:eastAsiaTheme="minorHAnsi"/>
          <w:sz w:val="22"/>
          <w:szCs w:val="22"/>
          <w:lang w:eastAsia="en-US"/>
        </w:rPr>
        <w:t>руки на поясе, топаем ногами)</w:t>
      </w:r>
    </w:p>
    <w:p w14:paraId="5278E8AC" w14:textId="77777777" w:rsidR="005864B6" w:rsidRPr="00FC129B" w:rsidRDefault="005864B6" w:rsidP="005864B6">
      <w:pPr>
        <w:rPr>
          <w:rFonts w:eastAsiaTheme="minorHAnsi"/>
          <w:sz w:val="22"/>
          <w:szCs w:val="22"/>
          <w:lang w:eastAsia="en-US"/>
        </w:rPr>
      </w:pPr>
      <w:r w:rsidRPr="00FC129B">
        <w:rPr>
          <w:rFonts w:eastAsiaTheme="minorHAnsi"/>
          <w:sz w:val="22"/>
          <w:szCs w:val="22"/>
          <w:lang w:eastAsia="en-US"/>
        </w:rPr>
        <w:t xml:space="preserve">Мы ножку выставляем и носиком плавно вдыхаем </w:t>
      </w:r>
    </w:p>
    <w:p w14:paraId="0382E4E1" w14:textId="77777777" w:rsidR="005864B6" w:rsidRPr="00FC129B" w:rsidRDefault="005864B6" w:rsidP="005864B6">
      <w:pPr>
        <w:rPr>
          <w:rFonts w:eastAsiaTheme="minorHAnsi"/>
          <w:sz w:val="22"/>
          <w:szCs w:val="22"/>
          <w:lang w:eastAsia="en-US"/>
        </w:rPr>
      </w:pPr>
      <w:r w:rsidRPr="00FC129B">
        <w:rPr>
          <w:rFonts w:eastAsiaTheme="minorHAnsi"/>
          <w:sz w:val="22"/>
          <w:szCs w:val="22"/>
          <w:lang w:eastAsia="en-US"/>
        </w:rPr>
        <w:t xml:space="preserve">Мы ножку убираем и свободно выдыхаем </w:t>
      </w:r>
    </w:p>
    <w:p w14:paraId="4F934FC6" w14:textId="77777777" w:rsidR="005864B6" w:rsidRPr="00FC129B" w:rsidRDefault="005864B6" w:rsidP="005864B6">
      <w:pPr>
        <w:shd w:val="clear" w:color="auto" w:fill="FFFFFF"/>
        <w:rPr>
          <w:b/>
          <w:color w:val="000000"/>
          <w:sz w:val="22"/>
          <w:szCs w:val="22"/>
        </w:rPr>
      </w:pPr>
      <w:r w:rsidRPr="00FC129B">
        <w:rPr>
          <w:b/>
          <w:color w:val="000000"/>
          <w:sz w:val="22"/>
          <w:szCs w:val="22"/>
        </w:rPr>
        <w:t>«Садовник»</w:t>
      </w:r>
    </w:p>
    <w:p w14:paraId="61683612" w14:textId="77777777" w:rsidR="005864B6" w:rsidRPr="00FC129B" w:rsidRDefault="005864B6" w:rsidP="005864B6">
      <w:pPr>
        <w:shd w:val="clear" w:color="auto" w:fill="FFFFFF"/>
        <w:rPr>
          <w:color w:val="000000"/>
          <w:sz w:val="18"/>
          <w:szCs w:val="22"/>
        </w:rPr>
      </w:pPr>
      <w:r w:rsidRPr="00FC129B">
        <w:rPr>
          <w:color w:val="000000"/>
          <w:sz w:val="22"/>
          <w:szCs w:val="22"/>
        </w:rPr>
        <w:t>Мы вчера в саду гуляли и яблони сажали. (</w:t>
      </w:r>
      <w:r w:rsidRPr="00FC129B">
        <w:rPr>
          <w:color w:val="000000"/>
          <w:sz w:val="18"/>
          <w:szCs w:val="22"/>
        </w:rPr>
        <w:t>Идут по кругу, «выкапывают» яму и «сажают»)</w:t>
      </w:r>
    </w:p>
    <w:p w14:paraId="75EF33E4" w14:textId="77777777" w:rsidR="005864B6" w:rsidRPr="00FC129B" w:rsidRDefault="005864B6" w:rsidP="005864B6">
      <w:pPr>
        <w:shd w:val="clear" w:color="auto" w:fill="FFFFFF"/>
        <w:rPr>
          <w:color w:val="000000"/>
          <w:sz w:val="22"/>
          <w:szCs w:val="22"/>
        </w:rPr>
      </w:pPr>
      <w:r w:rsidRPr="00FC129B">
        <w:rPr>
          <w:color w:val="000000"/>
          <w:sz w:val="22"/>
          <w:szCs w:val="22"/>
        </w:rPr>
        <w:t>Яблони белили мы известью, белилами. (Движения правой рукой вверх, вниз.)</w:t>
      </w:r>
    </w:p>
    <w:p w14:paraId="74A6AC7C" w14:textId="77777777" w:rsidR="005864B6" w:rsidRPr="00FC129B" w:rsidRDefault="005864B6" w:rsidP="005864B6">
      <w:pPr>
        <w:shd w:val="clear" w:color="auto" w:fill="FFFFFF"/>
        <w:rPr>
          <w:color w:val="000000"/>
          <w:sz w:val="20"/>
          <w:szCs w:val="22"/>
        </w:rPr>
      </w:pPr>
      <w:r w:rsidRPr="00FC129B">
        <w:rPr>
          <w:color w:val="000000"/>
          <w:sz w:val="22"/>
          <w:szCs w:val="22"/>
        </w:rPr>
        <w:t xml:space="preserve">Починили мы забор, завели мы разговор: </w:t>
      </w:r>
      <w:r w:rsidRPr="00FC129B">
        <w:rPr>
          <w:color w:val="000000"/>
          <w:sz w:val="20"/>
          <w:szCs w:val="22"/>
        </w:rPr>
        <w:t>(«Ударяют» молотком. В круг выходит один</w:t>
      </w:r>
      <w:r>
        <w:rPr>
          <w:color w:val="000000"/>
          <w:sz w:val="20"/>
          <w:szCs w:val="22"/>
        </w:rPr>
        <w:t xml:space="preserve"> </w:t>
      </w:r>
      <w:r w:rsidRPr="00FC129B">
        <w:rPr>
          <w:color w:val="000000"/>
          <w:sz w:val="20"/>
          <w:szCs w:val="22"/>
        </w:rPr>
        <w:t>ребенок.)</w:t>
      </w:r>
    </w:p>
    <w:p w14:paraId="3933F839" w14:textId="77777777" w:rsidR="005864B6" w:rsidRPr="00FC129B" w:rsidRDefault="005864B6" w:rsidP="005864B6">
      <w:pPr>
        <w:shd w:val="clear" w:color="auto" w:fill="FFFFFF"/>
        <w:rPr>
          <w:color w:val="000000"/>
          <w:sz w:val="22"/>
          <w:szCs w:val="22"/>
        </w:rPr>
      </w:pPr>
      <w:r w:rsidRPr="00FC129B">
        <w:rPr>
          <w:color w:val="000000"/>
          <w:sz w:val="22"/>
          <w:szCs w:val="22"/>
        </w:rPr>
        <w:t>- Ты скажи, садовник наш, что ты нам в награду дашь?</w:t>
      </w:r>
    </w:p>
    <w:p w14:paraId="19C68132" w14:textId="77777777" w:rsidR="005864B6" w:rsidRPr="00FC129B" w:rsidRDefault="005864B6" w:rsidP="005864B6">
      <w:pPr>
        <w:shd w:val="clear" w:color="auto" w:fill="FFFFFF"/>
        <w:rPr>
          <w:color w:val="000000"/>
          <w:sz w:val="22"/>
          <w:szCs w:val="22"/>
        </w:rPr>
      </w:pPr>
      <w:r w:rsidRPr="00FC129B">
        <w:rPr>
          <w:color w:val="000000"/>
          <w:sz w:val="22"/>
          <w:szCs w:val="22"/>
        </w:rPr>
        <w:t>- Дам в награду апельсины, яблоки, мандарины (Ребёнок смотрит на карточку и перечисляет</w:t>
      </w:r>
    </w:p>
    <w:p w14:paraId="6F571083" w14:textId="77777777" w:rsidR="005864B6" w:rsidRPr="00FC129B" w:rsidRDefault="005864B6" w:rsidP="005864B6">
      <w:pPr>
        <w:shd w:val="clear" w:color="auto" w:fill="FFFFFF"/>
        <w:rPr>
          <w:color w:val="000000"/>
          <w:sz w:val="22"/>
          <w:szCs w:val="22"/>
        </w:rPr>
      </w:pPr>
      <w:r w:rsidRPr="00FC129B">
        <w:rPr>
          <w:color w:val="000000"/>
          <w:sz w:val="22"/>
          <w:szCs w:val="22"/>
        </w:rPr>
        <w:t>изображённые фрукты, а остальные дети на</w:t>
      </w:r>
      <w:r>
        <w:rPr>
          <w:color w:val="000000"/>
          <w:sz w:val="22"/>
          <w:szCs w:val="22"/>
        </w:rPr>
        <w:t xml:space="preserve"> </w:t>
      </w:r>
      <w:r w:rsidRPr="00FC129B">
        <w:rPr>
          <w:color w:val="000000"/>
          <w:sz w:val="22"/>
          <w:szCs w:val="22"/>
        </w:rPr>
        <w:t>каждое</w:t>
      </w:r>
      <w:r>
        <w:rPr>
          <w:color w:val="000000"/>
          <w:sz w:val="22"/>
          <w:szCs w:val="22"/>
        </w:rPr>
        <w:t xml:space="preserve"> </w:t>
      </w:r>
      <w:r w:rsidRPr="00FC129B">
        <w:rPr>
          <w:color w:val="000000"/>
          <w:sz w:val="22"/>
          <w:szCs w:val="22"/>
        </w:rPr>
        <w:t>слово хлопают)</w:t>
      </w:r>
    </w:p>
    <w:p w14:paraId="7A215803" w14:textId="77777777" w:rsidR="005864B6" w:rsidRPr="00FC129B" w:rsidRDefault="005864B6" w:rsidP="005864B6">
      <w:pPr>
        <w:shd w:val="clear" w:color="auto" w:fill="FFFFFF"/>
        <w:rPr>
          <w:b/>
          <w:color w:val="000000"/>
          <w:sz w:val="22"/>
          <w:szCs w:val="22"/>
        </w:rPr>
      </w:pPr>
      <w:r w:rsidRPr="00FC129B">
        <w:rPr>
          <w:b/>
          <w:color w:val="000000"/>
          <w:sz w:val="22"/>
          <w:szCs w:val="22"/>
        </w:rPr>
        <w:t>Пальчиковая гимнастика «В сад за сливами»</w:t>
      </w:r>
    </w:p>
    <w:p w14:paraId="6C3A76FB" w14:textId="77777777" w:rsidR="005864B6" w:rsidRPr="00FC129B" w:rsidRDefault="005864B6" w:rsidP="005864B6">
      <w:pPr>
        <w:shd w:val="clear" w:color="auto" w:fill="FFFFFF"/>
        <w:rPr>
          <w:color w:val="000000"/>
          <w:sz w:val="22"/>
          <w:szCs w:val="22"/>
        </w:rPr>
      </w:pPr>
      <w:r w:rsidRPr="00FC129B">
        <w:rPr>
          <w:color w:val="000000"/>
          <w:sz w:val="22"/>
          <w:szCs w:val="22"/>
        </w:rPr>
        <w:t>Палец толстый и большой в сад за сливами пошел. (Поочередно загибать палец, а затем его</w:t>
      </w:r>
    </w:p>
    <w:p w14:paraId="19F359D2" w14:textId="77777777" w:rsidR="005864B6" w:rsidRPr="00FC129B" w:rsidRDefault="005864B6" w:rsidP="005864B6">
      <w:pPr>
        <w:shd w:val="clear" w:color="auto" w:fill="FFFFFF"/>
        <w:rPr>
          <w:color w:val="000000"/>
          <w:sz w:val="22"/>
          <w:szCs w:val="22"/>
        </w:rPr>
      </w:pPr>
      <w:r w:rsidRPr="00FC129B">
        <w:rPr>
          <w:color w:val="000000"/>
          <w:sz w:val="22"/>
          <w:szCs w:val="22"/>
        </w:rPr>
        <w:t>разогнуть) Указательный с порога указал ему дорогу.</w:t>
      </w:r>
    </w:p>
    <w:p w14:paraId="27C990A7" w14:textId="77777777" w:rsidR="005864B6" w:rsidRPr="00FC129B" w:rsidRDefault="005864B6" w:rsidP="005864B6">
      <w:pPr>
        <w:shd w:val="clear" w:color="auto" w:fill="FFFFFF"/>
        <w:rPr>
          <w:color w:val="000000"/>
          <w:sz w:val="22"/>
          <w:szCs w:val="22"/>
        </w:rPr>
      </w:pPr>
      <w:r w:rsidRPr="00FC129B">
        <w:rPr>
          <w:color w:val="000000"/>
          <w:sz w:val="22"/>
          <w:szCs w:val="22"/>
        </w:rPr>
        <w:t>Средний пальчик – самый меткий: он сбивает сливы с ветки.</w:t>
      </w:r>
    </w:p>
    <w:p w14:paraId="7ABF1574" w14:textId="77777777" w:rsidR="005864B6" w:rsidRPr="00FC129B" w:rsidRDefault="005864B6" w:rsidP="005864B6">
      <w:pPr>
        <w:shd w:val="clear" w:color="auto" w:fill="FFFFFF"/>
        <w:rPr>
          <w:color w:val="000000"/>
          <w:sz w:val="22"/>
          <w:szCs w:val="22"/>
        </w:rPr>
      </w:pPr>
      <w:r w:rsidRPr="00FC129B">
        <w:rPr>
          <w:color w:val="000000"/>
          <w:sz w:val="22"/>
          <w:szCs w:val="22"/>
        </w:rPr>
        <w:t>Безымянный поедает,</w:t>
      </w:r>
    </w:p>
    <w:p w14:paraId="0FA70B97" w14:textId="77777777" w:rsidR="005864B6" w:rsidRPr="00FC129B" w:rsidRDefault="005864B6" w:rsidP="005864B6">
      <w:pPr>
        <w:shd w:val="clear" w:color="auto" w:fill="FFFFFF"/>
        <w:rPr>
          <w:color w:val="000000"/>
          <w:sz w:val="22"/>
          <w:szCs w:val="22"/>
        </w:rPr>
      </w:pPr>
      <w:r w:rsidRPr="00FC129B">
        <w:rPr>
          <w:color w:val="000000"/>
          <w:sz w:val="22"/>
          <w:szCs w:val="22"/>
        </w:rPr>
        <w:t>А мизинчик-господинчик в землю косточки сажает.</w:t>
      </w:r>
    </w:p>
    <w:p w14:paraId="16744A7E" w14:textId="77777777" w:rsidR="005864B6" w:rsidRPr="00FC129B" w:rsidRDefault="005864B6" w:rsidP="005864B6">
      <w:pPr>
        <w:shd w:val="clear" w:color="auto" w:fill="FFFFFF"/>
        <w:rPr>
          <w:b/>
          <w:color w:val="000000"/>
          <w:sz w:val="22"/>
          <w:szCs w:val="22"/>
        </w:rPr>
      </w:pPr>
      <w:r w:rsidRPr="00FC129B">
        <w:rPr>
          <w:b/>
          <w:color w:val="000000"/>
          <w:sz w:val="22"/>
          <w:szCs w:val="22"/>
        </w:rPr>
        <w:t>Пальчиковая гимнастика «Фрукты».</w:t>
      </w:r>
    </w:p>
    <w:p w14:paraId="065A84D1" w14:textId="77777777" w:rsidR="005864B6" w:rsidRPr="00FC129B" w:rsidRDefault="005864B6" w:rsidP="005864B6">
      <w:pPr>
        <w:shd w:val="clear" w:color="auto" w:fill="FFFFFF"/>
        <w:rPr>
          <w:color w:val="000000"/>
          <w:sz w:val="22"/>
          <w:szCs w:val="22"/>
        </w:rPr>
      </w:pPr>
      <w:r w:rsidRPr="00FC129B">
        <w:rPr>
          <w:color w:val="000000"/>
          <w:sz w:val="22"/>
          <w:szCs w:val="22"/>
        </w:rPr>
        <w:lastRenderedPageBreak/>
        <w:t>1 – 2 – 3 – 4 – 5</w:t>
      </w:r>
    </w:p>
    <w:p w14:paraId="59A5EC83" w14:textId="77777777" w:rsidR="005864B6" w:rsidRPr="00FC129B" w:rsidRDefault="005864B6" w:rsidP="005864B6">
      <w:pPr>
        <w:shd w:val="clear" w:color="auto" w:fill="FFFFFF"/>
        <w:rPr>
          <w:color w:val="000000"/>
          <w:sz w:val="22"/>
          <w:szCs w:val="22"/>
        </w:rPr>
      </w:pPr>
      <w:r w:rsidRPr="00FC129B">
        <w:rPr>
          <w:color w:val="000000"/>
          <w:sz w:val="22"/>
          <w:szCs w:val="22"/>
        </w:rPr>
        <w:t>Будем фрукты собирать.</w:t>
      </w:r>
    </w:p>
    <w:p w14:paraId="4D6F4C55" w14:textId="77777777" w:rsidR="005864B6" w:rsidRPr="00FC129B" w:rsidRDefault="005864B6" w:rsidP="005864B6">
      <w:pPr>
        <w:shd w:val="clear" w:color="auto" w:fill="FFFFFF"/>
        <w:rPr>
          <w:color w:val="000000"/>
          <w:sz w:val="22"/>
          <w:szCs w:val="22"/>
        </w:rPr>
      </w:pPr>
      <w:r w:rsidRPr="00FC129B">
        <w:rPr>
          <w:color w:val="000000"/>
          <w:sz w:val="22"/>
          <w:szCs w:val="22"/>
        </w:rPr>
        <w:t>На деревьях - мандарины,</w:t>
      </w:r>
    </w:p>
    <w:p w14:paraId="41D0448D" w14:textId="77777777" w:rsidR="005864B6" w:rsidRPr="00FC129B" w:rsidRDefault="005864B6" w:rsidP="005864B6">
      <w:pPr>
        <w:shd w:val="clear" w:color="auto" w:fill="FFFFFF"/>
        <w:rPr>
          <w:color w:val="000000"/>
          <w:sz w:val="22"/>
          <w:szCs w:val="22"/>
        </w:rPr>
      </w:pPr>
      <w:r w:rsidRPr="00FC129B">
        <w:rPr>
          <w:color w:val="000000"/>
          <w:sz w:val="22"/>
          <w:szCs w:val="22"/>
        </w:rPr>
        <w:t>Сливы, груши, апельсины,</w:t>
      </w:r>
    </w:p>
    <w:p w14:paraId="6DE2AFBC" w14:textId="77777777" w:rsidR="005864B6" w:rsidRPr="00FC129B" w:rsidRDefault="005864B6" w:rsidP="005864B6">
      <w:pPr>
        <w:shd w:val="clear" w:color="auto" w:fill="FFFFFF"/>
        <w:rPr>
          <w:color w:val="000000"/>
          <w:sz w:val="22"/>
          <w:szCs w:val="22"/>
        </w:rPr>
      </w:pPr>
      <w:r w:rsidRPr="00FC129B">
        <w:rPr>
          <w:color w:val="000000"/>
          <w:sz w:val="22"/>
          <w:szCs w:val="22"/>
        </w:rPr>
        <w:t>Киви, яблоки, гранат.</w:t>
      </w:r>
    </w:p>
    <w:p w14:paraId="2C7CA952" w14:textId="77777777" w:rsidR="005864B6" w:rsidRDefault="005864B6" w:rsidP="005864B6">
      <w:pPr>
        <w:shd w:val="clear" w:color="auto" w:fill="FFFFFF"/>
        <w:rPr>
          <w:color w:val="000000"/>
          <w:sz w:val="22"/>
          <w:szCs w:val="22"/>
        </w:rPr>
      </w:pPr>
      <w:r w:rsidRPr="00FC129B">
        <w:rPr>
          <w:color w:val="000000"/>
          <w:sz w:val="22"/>
          <w:szCs w:val="22"/>
        </w:rPr>
        <w:t>Ах, какой чудесный сад.</w:t>
      </w:r>
    </w:p>
    <w:p w14:paraId="45788987" w14:textId="77777777" w:rsidR="005864B6" w:rsidRPr="004D5958" w:rsidRDefault="005864B6" w:rsidP="005864B6">
      <w:pPr>
        <w:pStyle w:val="ad"/>
        <w:shd w:val="clear" w:color="auto" w:fill="FFFFFF"/>
        <w:spacing w:before="0" w:after="0"/>
        <w:rPr>
          <w:i/>
          <w:iCs/>
          <w:color w:val="000000"/>
          <w:sz w:val="16"/>
          <w:szCs w:val="16"/>
        </w:rPr>
      </w:pPr>
      <w:r w:rsidRPr="004D5958">
        <w:rPr>
          <w:b/>
          <w:bCs/>
          <w:color w:val="000000"/>
          <w:sz w:val="22"/>
          <w:szCs w:val="22"/>
        </w:rPr>
        <w:t xml:space="preserve">Пальчиковая гимнастика «Мы делили апельсин». </w:t>
      </w:r>
      <w:r w:rsidRPr="004D5958">
        <w:rPr>
          <w:i/>
          <w:iCs/>
          <w:color w:val="000000"/>
          <w:sz w:val="16"/>
          <w:szCs w:val="16"/>
        </w:rPr>
        <w:t>(Музыка: «Мы делили апельсин» Железнова)</w:t>
      </w:r>
    </w:p>
    <w:p w14:paraId="3C40D89C" w14:textId="77777777" w:rsidR="005864B6" w:rsidRPr="004D5958" w:rsidRDefault="005864B6" w:rsidP="005864B6">
      <w:pPr>
        <w:rPr>
          <w:i/>
          <w:iCs/>
          <w:color w:val="000000"/>
          <w:sz w:val="22"/>
          <w:szCs w:val="22"/>
          <w:shd w:val="clear" w:color="auto" w:fill="FFFFFF"/>
        </w:rPr>
      </w:pPr>
      <w:r w:rsidRPr="004D5958">
        <w:rPr>
          <w:color w:val="000000"/>
          <w:sz w:val="22"/>
          <w:szCs w:val="22"/>
          <w:shd w:val="clear" w:color="auto" w:fill="FFFFFF"/>
        </w:rPr>
        <w:t>Мы делили апельсин, мы делили апельсин, мы делили апельсин,</w:t>
      </w:r>
      <w:r w:rsidRPr="004D5958">
        <w:rPr>
          <w:color w:val="000000"/>
          <w:sz w:val="28"/>
          <w:szCs w:val="28"/>
          <w:shd w:val="clear" w:color="auto" w:fill="FFFFFF"/>
        </w:rPr>
        <w:t xml:space="preserve"> </w:t>
      </w:r>
      <w:r w:rsidRPr="004D5958">
        <w:rPr>
          <w:color w:val="000000"/>
          <w:sz w:val="22"/>
          <w:szCs w:val="22"/>
          <w:shd w:val="clear" w:color="auto" w:fill="FFFFFF"/>
        </w:rPr>
        <w:t xml:space="preserve">- </w:t>
      </w:r>
      <w:r w:rsidRPr="004D5958">
        <w:rPr>
          <w:i/>
          <w:iCs/>
          <w:color w:val="000000"/>
          <w:sz w:val="22"/>
          <w:szCs w:val="22"/>
          <w:shd w:val="clear" w:color="auto" w:fill="FFFFFF"/>
        </w:rPr>
        <w:t xml:space="preserve">«руки </w:t>
      </w:r>
      <w:proofErr w:type="gramStart"/>
      <w:r w:rsidRPr="004D5958">
        <w:rPr>
          <w:i/>
          <w:iCs/>
          <w:color w:val="000000"/>
          <w:sz w:val="22"/>
          <w:szCs w:val="22"/>
          <w:shd w:val="clear" w:color="auto" w:fill="FFFFFF"/>
        </w:rPr>
        <w:t>замком»</w:t>
      </w:r>
      <w:r w:rsidRPr="004D5958">
        <w:rPr>
          <w:i/>
          <w:iCs/>
          <w:color w:val="000000"/>
          <w:sz w:val="22"/>
          <w:szCs w:val="22"/>
        </w:rPr>
        <w:br/>
      </w:r>
      <w:r w:rsidRPr="004D5958">
        <w:rPr>
          <w:color w:val="000000"/>
          <w:sz w:val="22"/>
          <w:szCs w:val="22"/>
          <w:shd w:val="clear" w:color="auto" w:fill="FFFFFF"/>
        </w:rPr>
        <w:t>Ведь</w:t>
      </w:r>
      <w:proofErr w:type="gramEnd"/>
      <w:r w:rsidRPr="004D5958">
        <w:rPr>
          <w:color w:val="000000"/>
          <w:sz w:val="22"/>
          <w:szCs w:val="22"/>
          <w:shd w:val="clear" w:color="auto" w:fill="FFFFFF"/>
        </w:rPr>
        <w:t xml:space="preserve"> много нас, а он один. </w:t>
      </w:r>
      <w:r w:rsidRPr="004D5958">
        <w:rPr>
          <w:color w:val="000000"/>
          <w:sz w:val="18"/>
          <w:szCs w:val="18"/>
          <w:shd w:val="clear" w:color="auto" w:fill="FFFFFF"/>
        </w:rPr>
        <w:t xml:space="preserve">                                                                 </w:t>
      </w:r>
      <w:r w:rsidRPr="004D5958">
        <w:rPr>
          <w:i/>
          <w:iCs/>
          <w:color w:val="000000"/>
          <w:sz w:val="22"/>
          <w:szCs w:val="22"/>
          <w:shd w:val="clear" w:color="auto" w:fill="FFFFFF"/>
        </w:rPr>
        <w:t xml:space="preserve">– «показать ладошкой на всех и </w:t>
      </w:r>
      <w:proofErr w:type="gramStart"/>
      <w:r w:rsidRPr="004D5958">
        <w:rPr>
          <w:i/>
          <w:iCs/>
          <w:color w:val="000000"/>
          <w:sz w:val="22"/>
          <w:szCs w:val="22"/>
          <w:shd w:val="clear" w:color="auto" w:fill="FFFFFF"/>
        </w:rPr>
        <w:t>кулак»</w:t>
      </w:r>
      <w:r w:rsidRPr="004D5958">
        <w:rPr>
          <w:i/>
          <w:iCs/>
          <w:color w:val="000000"/>
          <w:sz w:val="22"/>
          <w:szCs w:val="22"/>
        </w:rPr>
        <w:br/>
      </w:r>
      <w:r w:rsidRPr="004D5958">
        <w:rPr>
          <w:color w:val="000000"/>
          <w:sz w:val="22"/>
          <w:szCs w:val="22"/>
          <w:shd w:val="clear" w:color="auto" w:fill="FFFFFF"/>
        </w:rPr>
        <w:t>Эта</w:t>
      </w:r>
      <w:proofErr w:type="gramEnd"/>
      <w:r w:rsidRPr="004D5958">
        <w:rPr>
          <w:color w:val="000000"/>
          <w:sz w:val="22"/>
          <w:szCs w:val="22"/>
          <w:shd w:val="clear" w:color="auto" w:fill="FFFFFF"/>
        </w:rPr>
        <w:t xml:space="preserve"> долька – для утят, Эта долька – для котят, Эта долька – для ужа, А эта долька – для ежа, Эта долька – для бобра</w:t>
      </w:r>
      <w:r w:rsidRPr="004D5958">
        <w:rPr>
          <w:i/>
          <w:iCs/>
          <w:color w:val="000000"/>
          <w:sz w:val="28"/>
          <w:szCs w:val="28"/>
          <w:shd w:val="clear" w:color="auto" w:fill="FFFFFF"/>
        </w:rPr>
        <w:t>,</w:t>
      </w:r>
      <w:r w:rsidRPr="004D5958">
        <w:rPr>
          <w:i/>
          <w:iCs/>
          <w:color w:val="000000"/>
          <w:sz w:val="22"/>
          <w:szCs w:val="22"/>
          <w:shd w:val="clear" w:color="auto" w:fill="FFFFFF"/>
        </w:rPr>
        <w:t xml:space="preserve">                                                   - «из кулака поднимаем по одному пальчику» </w:t>
      </w:r>
      <w:r w:rsidRPr="004D5958">
        <w:rPr>
          <w:i/>
          <w:iCs/>
          <w:color w:val="000000"/>
          <w:sz w:val="22"/>
          <w:szCs w:val="22"/>
        </w:rPr>
        <w:br/>
      </w:r>
      <w:r w:rsidRPr="004D5958">
        <w:rPr>
          <w:color w:val="000000"/>
          <w:sz w:val="22"/>
          <w:szCs w:val="22"/>
          <w:shd w:val="clear" w:color="auto" w:fill="FFFFFF"/>
        </w:rPr>
        <w:t xml:space="preserve">А для волка – кожура.                                                      </w:t>
      </w:r>
      <w:r w:rsidRPr="004D5958">
        <w:rPr>
          <w:i/>
          <w:iCs/>
          <w:color w:val="000000"/>
          <w:sz w:val="22"/>
          <w:szCs w:val="22"/>
          <w:shd w:val="clear" w:color="auto" w:fill="FFFFFF"/>
        </w:rPr>
        <w:t>– «с ладошки смахнуть «кожуру</w:t>
      </w:r>
      <w:proofErr w:type="gramStart"/>
      <w:r w:rsidRPr="004D5958">
        <w:rPr>
          <w:i/>
          <w:iCs/>
          <w:color w:val="000000"/>
          <w:sz w:val="22"/>
          <w:szCs w:val="22"/>
          <w:shd w:val="clear" w:color="auto" w:fill="FFFFFF"/>
        </w:rPr>
        <w:t>»»</w:t>
      </w:r>
      <w:r w:rsidRPr="004D5958">
        <w:rPr>
          <w:i/>
          <w:iCs/>
          <w:color w:val="000000"/>
          <w:sz w:val="22"/>
          <w:szCs w:val="22"/>
        </w:rPr>
        <w:br/>
      </w:r>
      <w:r w:rsidRPr="004D5958">
        <w:rPr>
          <w:color w:val="000000"/>
          <w:sz w:val="22"/>
          <w:szCs w:val="22"/>
          <w:shd w:val="clear" w:color="auto" w:fill="FFFFFF"/>
        </w:rPr>
        <w:t>Он</w:t>
      </w:r>
      <w:proofErr w:type="gramEnd"/>
      <w:r w:rsidRPr="004D5958">
        <w:rPr>
          <w:color w:val="000000"/>
          <w:sz w:val="22"/>
          <w:szCs w:val="22"/>
          <w:shd w:val="clear" w:color="auto" w:fill="FFFFFF"/>
        </w:rPr>
        <w:t xml:space="preserve"> сердит на нас </w:t>
      </w:r>
      <w:r w:rsidRPr="004D5958">
        <w:rPr>
          <w:i/>
          <w:iCs/>
          <w:color w:val="000000"/>
          <w:sz w:val="22"/>
          <w:szCs w:val="22"/>
          <w:shd w:val="clear" w:color="auto" w:fill="FFFFFF"/>
        </w:rPr>
        <w:t xml:space="preserve">                                                             - бьем кулачок о кулачок, </w:t>
      </w:r>
    </w:p>
    <w:p w14:paraId="1EC2A6F9" w14:textId="77777777" w:rsidR="005864B6" w:rsidRPr="004D5958" w:rsidRDefault="005864B6" w:rsidP="005864B6">
      <w:pPr>
        <w:rPr>
          <w:i/>
          <w:iCs/>
          <w:sz w:val="18"/>
          <w:szCs w:val="18"/>
        </w:rPr>
      </w:pPr>
      <w:r w:rsidRPr="004D5958">
        <w:rPr>
          <w:color w:val="000000"/>
          <w:sz w:val="22"/>
          <w:szCs w:val="22"/>
          <w:shd w:val="clear" w:color="auto" w:fill="FFFFFF"/>
        </w:rPr>
        <w:t>– беда</w:t>
      </w:r>
      <w:r w:rsidRPr="004D5958">
        <w:rPr>
          <w:i/>
          <w:iCs/>
          <w:color w:val="000000"/>
          <w:sz w:val="22"/>
          <w:szCs w:val="22"/>
          <w:shd w:val="clear" w:color="auto" w:fill="FFFFFF"/>
        </w:rPr>
        <w:t>!!!                                                                                             - ладошки к щечкам «</w:t>
      </w:r>
      <w:proofErr w:type="gramStart"/>
      <w:r w:rsidRPr="004D5958">
        <w:rPr>
          <w:i/>
          <w:iCs/>
          <w:color w:val="000000"/>
          <w:sz w:val="22"/>
          <w:szCs w:val="22"/>
          <w:shd w:val="clear" w:color="auto" w:fill="FFFFFF"/>
        </w:rPr>
        <w:t>беда»</w:t>
      </w:r>
      <w:r w:rsidRPr="004D5958">
        <w:rPr>
          <w:i/>
          <w:iCs/>
          <w:color w:val="000000"/>
          <w:sz w:val="22"/>
          <w:szCs w:val="22"/>
        </w:rPr>
        <w:br/>
      </w:r>
      <w:r w:rsidRPr="004D5958">
        <w:rPr>
          <w:color w:val="000000"/>
          <w:sz w:val="22"/>
          <w:szCs w:val="22"/>
          <w:shd w:val="clear" w:color="auto" w:fill="FFFFFF"/>
        </w:rPr>
        <w:t>Все</w:t>
      </w:r>
      <w:proofErr w:type="gramEnd"/>
      <w:r w:rsidRPr="004D5958">
        <w:rPr>
          <w:color w:val="000000"/>
          <w:sz w:val="22"/>
          <w:szCs w:val="22"/>
          <w:shd w:val="clear" w:color="auto" w:fill="FFFFFF"/>
        </w:rPr>
        <w:t xml:space="preserve"> разбегайтесь кто-куда                                                 </w:t>
      </w:r>
      <w:r w:rsidRPr="004D5958">
        <w:rPr>
          <w:i/>
          <w:iCs/>
          <w:color w:val="000000"/>
          <w:sz w:val="22"/>
          <w:szCs w:val="22"/>
          <w:shd w:val="clear" w:color="auto" w:fill="FFFFFF"/>
        </w:rPr>
        <w:t>- пальчиками бежим по коленям</w:t>
      </w:r>
    </w:p>
    <w:p w14:paraId="2C8C712E" w14:textId="77777777" w:rsidR="005864B6" w:rsidRPr="004D5958" w:rsidRDefault="005864B6" w:rsidP="005864B6">
      <w:pPr>
        <w:shd w:val="clear" w:color="auto" w:fill="FFFFFF"/>
        <w:rPr>
          <w:color w:val="000000"/>
          <w:sz w:val="20"/>
          <w:szCs w:val="20"/>
        </w:rPr>
      </w:pPr>
    </w:p>
    <w:p w14:paraId="22DEB992" w14:textId="77777777" w:rsidR="005864B6" w:rsidRPr="006507E6" w:rsidRDefault="005864B6" w:rsidP="005864B6">
      <w:pPr>
        <w:rPr>
          <w:b/>
          <w:sz w:val="22"/>
          <w:szCs w:val="22"/>
        </w:rPr>
      </w:pPr>
      <w:r w:rsidRPr="006507E6">
        <w:rPr>
          <w:rFonts w:eastAsiaTheme="minorHAnsi"/>
          <w:sz w:val="22"/>
          <w:szCs w:val="18"/>
          <w:lang w:eastAsia="en-US"/>
        </w:rPr>
        <w:t xml:space="preserve">                                                  </w:t>
      </w:r>
      <w:r w:rsidRPr="006507E6">
        <w:rPr>
          <w:b/>
          <w:sz w:val="22"/>
          <w:szCs w:val="22"/>
        </w:rPr>
        <w:t>Тема «Осень. Листопад».</w:t>
      </w:r>
    </w:p>
    <w:p w14:paraId="5581D0EF" w14:textId="77777777" w:rsidR="005864B6" w:rsidRPr="006507E6" w:rsidRDefault="005864B6" w:rsidP="005864B6">
      <w:pPr>
        <w:keepNext/>
        <w:keepLines/>
        <w:shd w:val="clear" w:color="auto" w:fill="FFFFFF"/>
        <w:ind w:left="150"/>
        <w:outlineLvl w:val="2"/>
        <w:rPr>
          <w:b/>
          <w:bCs/>
          <w:color w:val="000000"/>
          <w:sz w:val="22"/>
          <w:szCs w:val="22"/>
        </w:rPr>
      </w:pPr>
      <w:r w:rsidRPr="006507E6">
        <w:rPr>
          <w:b/>
          <w:bCs/>
          <w:color w:val="000000"/>
          <w:sz w:val="22"/>
          <w:szCs w:val="22"/>
        </w:rPr>
        <w:t>Пальчиковая гимнастика «Осень»:</w:t>
      </w:r>
    </w:p>
    <w:p w14:paraId="703931D2" w14:textId="77777777" w:rsidR="005864B6" w:rsidRPr="006507E6" w:rsidRDefault="005864B6" w:rsidP="005864B6">
      <w:pPr>
        <w:shd w:val="clear" w:color="auto" w:fill="FFFFFF"/>
        <w:ind w:firstLine="150"/>
        <w:rPr>
          <w:color w:val="000000"/>
          <w:sz w:val="22"/>
          <w:szCs w:val="22"/>
        </w:rPr>
      </w:pPr>
      <w:r w:rsidRPr="006507E6">
        <w:rPr>
          <w:i/>
          <w:iCs/>
          <w:color w:val="000000"/>
          <w:sz w:val="22"/>
          <w:szCs w:val="22"/>
        </w:rPr>
        <w:t>Осень, осень,</w:t>
      </w:r>
      <w:r w:rsidRPr="006507E6">
        <w:rPr>
          <w:color w:val="000000"/>
          <w:sz w:val="22"/>
          <w:szCs w:val="22"/>
        </w:rPr>
        <w:t> - трем ладошки друг о друга</w:t>
      </w:r>
    </w:p>
    <w:p w14:paraId="5D392CB0" w14:textId="77777777" w:rsidR="005864B6" w:rsidRPr="006507E6" w:rsidRDefault="005864B6" w:rsidP="005864B6">
      <w:pPr>
        <w:shd w:val="clear" w:color="auto" w:fill="FFFFFF"/>
        <w:ind w:firstLine="150"/>
        <w:rPr>
          <w:color w:val="000000"/>
          <w:sz w:val="22"/>
          <w:szCs w:val="22"/>
        </w:rPr>
      </w:pPr>
      <w:r w:rsidRPr="006507E6">
        <w:rPr>
          <w:i/>
          <w:iCs/>
          <w:color w:val="000000"/>
          <w:sz w:val="22"/>
          <w:szCs w:val="22"/>
        </w:rPr>
        <w:t>Приходи!</w:t>
      </w:r>
      <w:r w:rsidRPr="006507E6">
        <w:rPr>
          <w:color w:val="000000"/>
          <w:sz w:val="22"/>
          <w:szCs w:val="22"/>
        </w:rPr>
        <w:t> – сжимаем кулачки</w:t>
      </w:r>
    </w:p>
    <w:p w14:paraId="75744F40" w14:textId="77777777" w:rsidR="005864B6" w:rsidRPr="006507E6" w:rsidRDefault="005864B6" w:rsidP="005864B6">
      <w:pPr>
        <w:shd w:val="clear" w:color="auto" w:fill="FFFFFF"/>
        <w:ind w:firstLine="150"/>
        <w:rPr>
          <w:color w:val="000000"/>
          <w:sz w:val="22"/>
          <w:szCs w:val="22"/>
        </w:rPr>
      </w:pPr>
      <w:r w:rsidRPr="006507E6">
        <w:rPr>
          <w:i/>
          <w:iCs/>
          <w:color w:val="000000"/>
          <w:sz w:val="22"/>
          <w:szCs w:val="22"/>
        </w:rPr>
        <w:t>Осень, осень,</w:t>
      </w:r>
      <w:r w:rsidRPr="006507E6">
        <w:rPr>
          <w:color w:val="000000"/>
          <w:sz w:val="22"/>
          <w:szCs w:val="22"/>
        </w:rPr>
        <w:t> - трем ладошки друг о друга</w:t>
      </w:r>
    </w:p>
    <w:p w14:paraId="0A1138FF" w14:textId="77777777" w:rsidR="005864B6" w:rsidRPr="006507E6" w:rsidRDefault="005864B6" w:rsidP="005864B6">
      <w:pPr>
        <w:shd w:val="clear" w:color="auto" w:fill="FFFFFF"/>
        <w:ind w:firstLine="150"/>
        <w:rPr>
          <w:color w:val="000000"/>
          <w:sz w:val="22"/>
          <w:szCs w:val="22"/>
        </w:rPr>
      </w:pPr>
      <w:r w:rsidRPr="006507E6">
        <w:rPr>
          <w:i/>
          <w:iCs/>
          <w:color w:val="000000"/>
          <w:sz w:val="22"/>
          <w:szCs w:val="22"/>
        </w:rPr>
        <w:t>Погляди! </w:t>
      </w:r>
      <w:r w:rsidRPr="006507E6">
        <w:rPr>
          <w:color w:val="000000"/>
          <w:sz w:val="22"/>
          <w:szCs w:val="22"/>
        </w:rPr>
        <w:t>– положить ладошки на щеки</w:t>
      </w:r>
    </w:p>
    <w:p w14:paraId="51C45418" w14:textId="77777777" w:rsidR="005864B6" w:rsidRPr="006507E6" w:rsidRDefault="005864B6" w:rsidP="005864B6">
      <w:pPr>
        <w:shd w:val="clear" w:color="auto" w:fill="FFFFFF"/>
        <w:ind w:firstLine="150"/>
        <w:rPr>
          <w:color w:val="000000"/>
          <w:sz w:val="22"/>
          <w:szCs w:val="22"/>
        </w:rPr>
      </w:pPr>
      <w:r w:rsidRPr="006507E6">
        <w:rPr>
          <w:i/>
          <w:iCs/>
          <w:color w:val="000000"/>
          <w:sz w:val="22"/>
          <w:szCs w:val="22"/>
        </w:rPr>
        <w:t>Листья желтые кружатся, </w:t>
      </w:r>
      <w:r w:rsidRPr="006507E6">
        <w:rPr>
          <w:color w:val="000000"/>
          <w:sz w:val="22"/>
          <w:szCs w:val="22"/>
        </w:rPr>
        <w:t>- движение ладонями сверху вниз</w:t>
      </w:r>
    </w:p>
    <w:p w14:paraId="73DB052A" w14:textId="77777777" w:rsidR="005864B6" w:rsidRPr="006507E6" w:rsidRDefault="005864B6" w:rsidP="005864B6">
      <w:pPr>
        <w:shd w:val="clear" w:color="auto" w:fill="FFFFFF"/>
        <w:ind w:firstLine="150"/>
        <w:rPr>
          <w:color w:val="000000"/>
          <w:sz w:val="22"/>
          <w:szCs w:val="22"/>
        </w:rPr>
      </w:pPr>
      <w:r w:rsidRPr="006507E6">
        <w:rPr>
          <w:i/>
          <w:iCs/>
          <w:color w:val="000000"/>
          <w:sz w:val="22"/>
          <w:szCs w:val="22"/>
        </w:rPr>
        <w:t>Тихо на землю ложатся. –</w:t>
      </w:r>
      <w:r w:rsidRPr="006507E6">
        <w:rPr>
          <w:color w:val="000000"/>
          <w:sz w:val="22"/>
          <w:szCs w:val="22"/>
        </w:rPr>
        <w:t> поглаживаем коленки</w:t>
      </w:r>
    </w:p>
    <w:p w14:paraId="34622467" w14:textId="77777777" w:rsidR="005864B6" w:rsidRPr="006507E6" w:rsidRDefault="005864B6" w:rsidP="005864B6">
      <w:pPr>
        <w:shd w:val="clear" w:color="auto" w:fill="FFFFFF"/>
        <w:ind w:firstLine="150"/>
        <w:rPr>
          <w:color w:val="000000"/>
          <w:sz w:val="22"/>
          <w:szCs w:val="22"/>
        </w:rPr>
      </w:pPr>
      <w:r w:rsidRPr="006507E6">
        <w:rPr>
          <w:i/>
          <w:iCs/>
          <w:color w:val="000000"/>
          <w:sz w:val="22"/>
          <w:szCs w:val="22"/>
        </w:rPr>
        <w:t>Солнце нас уже не греет, </w:t>
      </w:r>
      <w:r w:rsidRPr="006507E6">
        <w:rPr>
          <w:color w:val="000000"/>
          <w:sz w:val="22"/>
          <w:szCs w:val="22"/>
        </w:rPr>
        <w:t>- сжимаем кулачки</w:t>
      </w:r>
    </w:p>
    <w:p w14:paraId="341B5EE8" w14:textId="77777777" w:rsidR="005864B6" w:rsidRPr="006507E6" w:rsidRDefault="005864B6" w:rsidP="005864B6">
      <w:pPr>
        <w:shd w:val="clear" w:color="auto" w:fill="FFFFFF"/>
        <w:ind w:firstLine="150"/>
        <w:rPr>
          <w:color w:val="000000"/>
          <w:sz w:val="22"/>
          <w:szCs w:val="22"/>
        </w:rPr>
      </w:pPr>
      <w:r w:rsidRPr="006507E6">
        <w:rPr>
          <w:i/>
          <w:iCs/>
          <w:color w:val="000000"/>
          <w:sz w:val="22"/>
          <w:szCs w:val="22"/>
        </w:rPr>
        <w:t>Ветер дует все сильнее,</w:t>
      </w:r>
      <w:r w:rsidRPr="006507E6">
        <w:rPr>
          <w:color w:val="000000"/>
          <w:sz w:val="22"/>
          <w:szCs w:val="22"/>
        </w:rPr>
        <w:t> - разводим ручки в разные стороны</w:t>
      </w:r>
    </w:p>
    <w:p w14:paraId="1914BBCE" w14:textId="77777777" w:rsidR="005864B6" w:rsidRPr="006507E6" w:rsidRDefault="005864B6" w:rsidP="005864B6">
      <w:pPr>
        <w:shd w:val="clear" w:color="auto" w:fill="FFFFFF"/>
        <w:ind w:firstLine="150"/>
        <w:rPr>
          <w:color w:val="000000"/>
          <w:sz w:val="22"/>
          <w:szCs w:val="22"/>
        </w:rPr>
      </w:pPr>
      <w:r w:rsidRPr="006507E6">
        <w:rPr>
          <w:i/>
          <w:iCs/>
          <w:color w:val="000000"/>
          <w:sz w:val="22"/>
          <w:szCs w:val="22"/>
        </w:rPr>
        <w:t>К югу полетели птицы, </w:t>
      </w:r>
      <w:r w:rsidRPr="006507E6">
        <w:rPr>
          <w:color w:val="000000"/>
          <w:sz w:val="22"/>
          <w:szCs w:val="22"/>
        </w:rPr>
        <w:t>- «птичка» и пошевелить пальчиками</w:t>
      </w:r>
    </w:p>
    <w:p w14:paraId="4B75994A" w14:textId="77777777" w:rsidR="005864B6" w:rsidRPr="006507E6" w:rsidRDefault="005864B6" w:rsidP="005864B6">
      <w:pPr>
        <w:shd w:val="clear" w:color="auto" w:fill="FFFFFF"/>
        <w:ind w:firstLine="150"/>
        <w:rPr>
          <w:color w:val="000000"/>
          <w:sz w:val="22"/>
          <w:szCs w:val="22"/>
        </w:rPr>
      </w:pPr>
      <w:r w:rsidRPr="006507E6">
        <w:rPr>
          <w:i/>
          <w:iCs/>
          <w:color w:val="000000"/>
          <w:sz w:val="22"/>
          <w:szCs w:val="22"/>
        </w:rPr>
        <w:t>Дождик к нам в окно стучится.</w:t>
      </w:r>
      <w:r w:rsidRPr="006507E6">
        <w:rPr>
          <w:color w:val="000000"/>
          <w:sz w:val="22"/>
          <w:szCs w:val="22"/>
        </w:rPr>
        <w:t> – стучим пальчиками по ладошке</w:t>
      </w:r>
    </w:p>
    <w:p w14:paraId="79868259" w14:textId="77777777" w:rsidR="005864B6" w:rsidRPr="006507E6" w:rsidRDefault="005864B6" w:rsidP="005864B6">
      <w:pPr>
        <w:shd w:val="clear" w:color="auto" w:fill="FFFFFF"/>
        <w:ind w:firstLine="150"/>
        <w:rPr>
          <w:color w:val="000000"/>
          <w:sz w:val="22"/>
          <w:szCs w:val="22"/>
        </w:rPr>
      </w:pPr>
      <w:r w:rsidRPr="006507E6">
        <w:rPr>
          <w:i/>
          <w:iCs/>
          <w:color w:val="000000"/>
          <w:sz w:val="22"/>
          <w:szCs w:val="22"/>
        </w:rPr>
        <w:t>Шапки, куртки надеваем </w:t>
      </w:r>
      <w:r w:rsidRPr="006507E6">
        <w:rPr>
          <w:color w:val="000000"/>
          <w:sz w:val="22"/>
          <w:szCs w:val="22"/>
        </w:rPr>
        <w:t>– делаем вид</w:t>
      </w:r>
    </w:p>
    <w:p w14:paraId="384381B3" w14:textId="77777777" w:rsidR="005864B6" w:rsidRPr="006507E6" w:rsidRDefault="005864B6" w:rsidP="005864B6">
      <w:pPr>
        <w:shd w:val="clear" w:color="auto" w:fill="FFFFFF"/>
        <w:ind w:firstLine="150"/>
        <w:rPr>
          <w:color w:val="000000"/>
          <w:sz w:val="22"/>
          <w:szCs w:val="22"/>
        </w:rPr>
      </w:pPr>
      <w:r w:rsidRPr="006507E6">
        <w:rPr>
          <w:i/>
          <w:iCs/>
          <w:color w:val="000000"/>
          <w:sz w:val="22"/>
          <w:szCs w:val="22"/>
        </w:rPr>
        <w:t>И ботинки обуваем </w:t>
      </w:r>
      <w:r w:rsidRPr="006507E6">
        <w:rPr>
          <w:color w:val="000000"/>
          <w:sz w:val="22"/>
          <w:szCs w:val="22"/>
        </w:rPr>
        <w:t>– постучать ногами</w:t>
      </w:r>
    </w:p>
    <w:p w14:paraId="10D38320" w14:textId="77777777" w:rsidR="005864B6" w:rsidRPr="004D5958" w:rsidRDefault="005864B6" w:rsidP="005864B6">
      <w:pPr>
        <w:rPr>
          <w:sz w:val="22"/>
          <w:szCs w:val="22"/>
          <w:bdr w:val="none" w:sz="0" w:space="0" w:color="auto" w:frame="1"/>
        </w:rPr>
      </w:pPr>
      <w:r w:rsidRPr="004D5958">
        <w:rPr>
          <w:b/>
          <w:bCs/>
          <w:sz w:val="22"/>
          <w:szCs w:val="22"/>
          <w:bdr w:val="none" w:sz="0" w:space="0" w:color="auto" w:frame="1"/>
        </w:rPr>
        <w:t>Пальчиковая игра «Журавлиная стая</w:t>
      </w:r>
      <w:proofErr w:type="gramStart"/>
      <w:r w:rsidRPr="004D5958">
        <w:rPr>
          <w:b/>
          <w:bCs/>
          <w:sz w:val="22"/>
          <w:szCs w:val="22"/>
          <w:bdr w:val="none" w:sz="0" w:space="0" w:color="auto" w:frame="1"/>
        </w:rPr>
        <w:t>»</w:t>
      </w:r>
      <w:r w:rsidRPr="004D5958">
        <w:rPr>
          <w:sz w:val="22"/>
          <w:szCs w:val="22"/>
          <w:bdr w:val="none" w:sz="0" w:space="0" w:color="auto" w:frame="1"/>
        </w:rPr>
        <w:t xml:space="preserve"> </w:t>
      </w:r>
      <w:r w:rsidRPr="004D5958">
        <w:rPr>
          <w:i/>
          <w:iCs/>
          <w:sz w:val="22"/>
          <w:szCs w:val="22"/>
          <w:bdr w:val="none" w:sz="0" w:space="0" w:color="auto" w:frame="1"/>
        </w:rPr>
        <w:t>.</w:t>
      </w:r>
      <w:proofErr w:type="gramEnd"/>
      <w:r w:rsidRPr="004D5958">
        <w:rPr>
          <w:i/>
          <w:iCs/>
          <w:sz w:val="22"/>
          <w:szCs w:val="22"/>
          <w:bdr w:val="none" w:sz="0" w:space="0" w:color="auto" w:frame="1"/>
        </w:rPr>
        <w:t xml:space="preserve">(3.15 3.26-песня.-4.32) (Музыка А </w:t>
      </w:r>
      <w:proofErr w:type="spellStart"/>
      <w:r w:rsidRPr="004D5958">
        <w:rPr>
          <w:i/>
          <w:iCs/>
          <w:sz w:val="22"/>
          <w:szCs w:val="22"/>
          <w:bdr w:val="none" w:sz="0" w:space="0" w:color="auto" w:frame="1"/>
        </w:rPr>
        <w:t>Логачевская</w:t>
      </w:r>
      <w:proofErr w:type="spellEnd"/>
      <w:r w:rsidRPr="004D5958">
        <w:rPr>
          <w:i/>
          <w:iCs/>
          <w:sz w:val="22"/>
          <w:szCs w:val="22"/>
          <w:bdr w:val="none" w:sz="0" w:space="0" w:color="auto" w:frame="1"/>
        </w:rPr>
        <w:t>)</w:t>
      </w:r>
    </w:p>
    <w:p w14:paraId="1D5A26F6" w14:textId="77777777" w:rsidR="005864B6" w:rsidRPr="004D5958" w:rsidRDefault="005864B6" w:rsidP="005864B6">
      <w:pPr>
        <w:rPr>
          <w:sz w:val="22"/>
          <w:szCs w:val="22"/>
          <w:bdr w:val="none" w:sz="0" w:space="0" w:color="auto" w:frame="1"/>
        </w:rPr>
      </w:pPr>
      <w:r w:rsidRPr="004D5958">
        <w:rPr>
          <w:noProof/>
          <w:sz w:val="22"/>
          <w:szCs w:val="22"/>
        </w:rPr>
        <w:drawing>
          <wp:anchor distT="0" distB="0" distL="114300" distR="114300" simplePos="0" relativeHeight="251661312" behindDoc="0" locked="0" layoutInCell="1" allowOverlap="1" wp14:anchorId="1B4F3D7B" wp14:editId="49F6647C">
            <wp:simplePos x="0" y="0"/>
            <wp:positionH relativeFrom="column">
              <wp:posOffset>4653915</wp:posOffset>
            </wp:positionH>
            <wp:positionV relativeFrom="paragraph">
              <wp:posOffset>248920</wp:posOffset>
            </wp:positionV>
            <wp:extent cx="590550" cy="560522"/>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57500" t="41875" r="5625" b="23125"/>
                    <a:stretch/>
                  </pic:blipFill>
                  <pic:spPr bwMode="auto">
                    <a:xfrm>
                      <a:off x="0" y="0"/>
                      <a:ext cx="590550" cy="5605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5958">
        <w:rPr>
          <w:sz w:val="22"/>
          <w:szCs w:val="22"/>
          <w:bdr w:val="none" w:sz="0" w:space="0" w:color="auto" w:frame="1"/>
        </w:rPr>
        <w:t>- Осенью птицы улетают на юг. Журавлиная стая отправляется в путешествие. Журавлиная стая кружится, перед дальним полетом садится -</w:t>
      </w:r>
      <w:r w:rsidRPr="004D5958">
        <w:rPr>
          <w:noProof/>
          <w:sz w:val="22"/>
          <w:szCs w:val="22"/>
        </w:rPr>
        <w:t xml:space="preserve"> </w:t>
      </w:r>
    </w:p>
    <w:p w14:paraId="26957805" w14:textId="77777777" w:rsidR="005864B6" w:rsidRPr="004D5958" w:rsidRDefault="005864B6" w:rsidP="005864B6">
      <w:pPr>
        <w:rPr>
          <w:sz w:val="22"/>
          <w:szCs w:val="22"/>
          <w:bdr w:val="none" w:sz="0" w:space="0" w:color="auto" w:frame="1"/>
        </w:rPr>
      </w:pPr>
      <w:r w:rsidRPr="004D5958">
        <w:rPr>
          <w:sz w:val="22"/>
          <w:szCs w:val="22"/>
          <w:bdr w:val="none" w:sz="0" w:space="0" w:color="auto" w:frame="1"/>
        </w:rPr>
        <w:t xml:space="preserve">Журавлиная стая прощай, до весны в дальний край улетай. </w:t>
      </w:r>
    </w:p>
    <w:p w14:paraId="4F2A2AB0" w14:textId="77777777" w:rsidR="005864B6" w:rsidRPr="004D5958" w:rsidRDefault="005864B6" w:rsidP="005864B6">
      <w:pPr>
        <w:rPr>
          <w:i/>
          <w:iCs/>
          <w:sz w:val="22"/>
          <w:szCs w:val="22"/>
          <w:bdr w:val="none" w:sz="0" w:space="0" w:color="auto" w:frame="1"/>
        </w:rPr>
      </w:pPr>
      <w:r w:rsidRPr="004D5958">
        <w:rPr>
          <w:sz w:val="22"/>
          <w:szCs w:val="22"/>
          <w:bdr w:val="none" w:sz="0" w:space="0" w:color="auto" w:frame="1"/>
        </w:rPr>
        <w:t xml:space="preserve">На </w:t>
      </w:r>
      <w:proofErr w:type="gramStart"/>
      <w:r w:rsidRPr="004D5958">
        <w:rPr>
          <w:sz w:val="22"/>
          <w:szCs w:val="22"/>
          <w:bdr w:val="none" w:sz="0" w:space="0" w:color="auto" w:frame="1"/>
        </w:rPr>
        <w:t xml:space="preserve">проигрыш:   </w:t>
      </w:r>
      <w:proofErr w:type="gramEnd"/>
      <w:r w:rsidRPr="004D5958">
        <w:rPr>
          <w:sz w:val="22"/>
          <w:szCs w:val="22"/>
          <w:bdr w:val="none" w:sz="0" w:space="0" w:color="auto" w:frame="1"/>
        </w:rPr>
        <w:t xml:space="preserve"> (</w:t>
      </w:r>
      <w:r w:rsidRPr="004D5958">
        <w:rPr>
          <w:i/>
          <w:iCs/>
          <w:sz w:val="22"/>
          <w:szCs w:val="22"/>
          <w:bdr w:val="none" w:sz="0" w:space="0" w:color="auto" w:frame="1"/>
        </w:rPr>
        <w:t>машем рукой-делаем «птичку» под музыку)</w:t>
      </w:r>
    </w:p>
    <w:p w14:paraId="1FB477BC" w14:textId="77777777" w:rsidR="005864B6" w:rsidRPr="004D5958" w:rsidRDefault="005864B6" w:rsidP="005864B6">
      <w:pPr>
        <w:rPr>
          <w:sz w:val="22"/>
          <w:szCs w:val="22"/>
          <w:bdr w:val="none" w:sz="0" w:space="0" w:color="auto" w:frame="1"/>
        </w:rPr>
      </w:pPr>
      <w:r w:rsidRPr="004D5958">
        <w:rPr>
          <w:sz w:val="22"/>
          <w:szCs w:val="22"/>
          <w:bdr w:val="none" w:sz="0" w:space="0" w:color="auto" w:frame="1"/>
        </w:rPr>
        <w:t>Журавлиная стая кружится, перед дальним полетом садится -</w:t>
      </w:r>
      <w:r w:rsidRPr="004D5958">
        <w:rPr>
          <w:noProof/>
          <w:sz w:val="22"/>
          <w:szCs w:val="22"/>
        </w:rPr>
        <w:t xml:space="preserve"> </w:t>
      </w:r>
    </w:p>
    <w:p w14:paraId="696219F2" w14:textId="77777777" w:rsidR="005864B6" w:rsidRPr="004D5958" w:rsidRDefault="005864B6" w:rsidP="005864B6">
      <w:pPr>
        <w:rPr>
          <w:sz w:val="22"/>
          <w:szCs w:val="22"/>
          <w:bdr w:val="none" w:sz="0" w:space="0" w:color="auto" w:frame="1"/>
        </w:rPr>
      </w:pPr>
      <w:r w:rsidRPr="004D5958">
        <w:rPr>
          <w:sz w:val="22"/>
          <w:szCs w:val="22"/>
          <w:bdr w:val="none" w:sz="0" w:space="0" w:color="auto" w:frame="1"/>
        </w:rPr>
        <w:t xml:space="preserve">Журавлиная стая прощай, до весны в дальний край улетай. </w:t>
      </w:r>
    </w:p>
    <w:p w14:paraId="738A5105" w14:textId="77777777" w:rsidR="005864B6" w:rsidRPr="004D5958" w:rsidRDefault="005864B6" w:rsidP="005864B6">
      <w:pPr>
        <w:rPr>
          <w:i/>
          <w:iCs/>
          <w:sz w:val="22"/>
          <w:szCs w:val="22"/>
          <w:bdr w:val="none" w:sz="0" w:space="0" w:color="auto" w:frame="1"/>
        </w:rPr>
      </w:pPr>
      <w:r w:rsidRPr="004D5958">
        <w:rPr>
          <w:b/>
          <w:bCs/>
          <w:sz w:val="22"/>
          <w:szCs w:val="22"/>
          <w:bdr w:val="none" w:sz="0" w:space="0" w:color="auto" w:frame="1"/>
        </w:rPr>
        <w:t xml:space="preserve">7.Пальчиковая игра «Осенняя картинка» </w:t>
      </w:r>
      <w:r w:rsidRPr="004D5958">
        <w:rPr>
          <w:i/>
          <w:iCs/>
          <w:sz w:val="22"/>
          <w:szCs w:val="22"/>
          <w:bdr w:val="none" w:sz="0" w:space="0" w:color="auto" w:frame="1"/>
        </w:rPr>
        <w:t>(</w:t>
      </w:r>
      <w:proofErr w:type="gramStart"/>
      <w:r w:rsidRPr="004D5958">
        <w:rPr>
          <w:i/>
          <w:iCs/>
          <w:sz w:val="22"/>
          <w:szCs w:val="22"/>
          <w:bdr w:val="none" w:sz="0" w:space="0" w:color="auto" w:frame="1"/>
        </w:rPr>
        <w:t>4.43.-</w:t>
      </w:r>
      <w:proofErr w:type="gramEnd"/>
      <w:r w:rsidRPr="004D5958">
        <w:rPr>
          <w:i/>
          <w:iCs/>
          <w:sz w:val="22"/>
          <w:szCs w:val="22"/>
          <w:bdr w:val="none" w:sz="0" w:space="0" w:color="auto" w:frame="1"/>
        </w:rPr>
        <w:t xml:space="preserve">5.20) (музыка А. </w:t>
      </w:r>
      <w:proofErr w:type="spellStart"/>
      <w:r w:rsidRPr="004D5958">
        <w:rPr>
          <w:i/>
          <w:iCs/>
          <w:sz w:val="22"/>
          <w:szCs w:val="22"/>
          <w:bdr w:val="none" w:sz="0" w:space="0" w:color="auto" w:frame="1"/>
        </w:rPr>
        <w:t>Логачевская</w:t>
      </w:r>
      <w:proofErr w:type="spellEnd"/>
      <w:r w:rsidRPr="004D5958">
        <w:rPr>
          <w:i/>
          <w:iCs/>
          <w:sz w:val="22"/>
          <w:szCs w:val="22"/>
          <w:bdr w:val="none" w:sz="0" w:space="0" w:color="auto" w:frame="1"/>
        </w:rPr>
        <w:t>)</w:t>
      </w:r>
    </w:p>
    <w:p w14:paraId="1C53338A" w14:textId="77777777" w:rsidR="005864B6" w:rsidRPr="004D5958" w:rsidRDefault="005864B6" w:rsidP="005864B6">
      <w:pPr>
        <w:rPr>
          <w:i/>
          <w:iCs/>
          <w:sz w:val="22"/>
          <w:szCs w:val="22"/>
          <w:bdr w:val="none" w:sz="0" w:space="0" w:color="auto" w:frame="1"/>
        </w:rPr>
      </w:pPr>
      <w:r w:rsidRPr="004D5958">
        <w:rPr>
          <w:sz w:val="22"/>
          <w:szCs w:val="22"/>
          <w:bdr w:val="none" w:sz="0" w:space="0" w:color="auto" w:frame="1"/>
        </w:rPr>
        <w:t xml:space="preserve">Летает паутинка, а через лес тропинка         - </w:t>
      </w:r>
      <w:r w:rsidRPr="004D5958">
        <w:rPr>
          <w:i/>
          <w:iCs/>
          <w:sz w:val="22"/>
          <w:szCs w:val="22"/>
          <w:bdr w:val="none" w:sz="0" w:space="0" w:color="auto" w:frame="1"/>
        </w:rPr>
        <w:t>руки плавно спускаются вниз, руки вперед</w:t>
      </w:r>
    </w:p>
    <w:p w14:paraId="3EECFF63" w14:textId="77777777" w:rsidR="005864B6" w:rsidRPr="004D5958" w:rsidRDefault="005864B6" w:rsidP="005864B6">
      <w:pPr>
        <w:rPr>
          <w:sz w:val="22"/>
          <w:szCs w:val="22"/>
          <w:bdr w:val="none" w:sz="0" w:space="0" w:color="auto" w:frame="1"/>
        </w:rPr>
      </w:pPr>
      <w:r w:rsidRPr="004D5958">
        <w:rPr>
          <w:noProof/>
          <w:sz w:val="22"/>
          <w:szCs w:val="22"/>
        </w:rPr>
        <w:drawing>
          <wp:anchor distT="0" distB="0" distL="114300" distR="114300" simplePos="0" relativeHeight="251662336" behindDoc="0" locked="0" layoutInCell="1" allowOverlap="1" wp14:anchorId="0C79C9DC" wp14:editId="3741A41C">
            <wp:simplePos x="0" y="0"/>
            <wp:positionH relativeFrom="column">
              <wp:posOffset>3701415</wp:posOffset>
            </wp:positionH>
            <wp:positionV relativeFrom="paragraph">
              <wp:posOffset>11430</wp:posOffset>
            </wp:positionV>
            <wp:extent cx="523875" cy="666106"/>
            <wp:effectExtent l="0" t="0" r="0" b="127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55035" t="9999" r="15691" b="40313"/>
                    <a:stretch/>
                  </pic:blipFill>
                  <pic:spPr bwMode="auto">
                    <a:xfrm>
                      <a:off x="0" y="0"/>
                      <a:ext cx="523875" cy="6661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5958">
        <w:rPr>
          <w:noProof/>
          <w:sz w:val="22"/>
          <w:szCs w:val="22"/>
        </w:rPr>
        <w:drawing>
          <wp:anchor distT="0" distB="0" distL="114300" distR="114300" simplePos="0" relativeHeight="251663360" behindDoc="0" locked="0" layoutInCell="1" allowOverlap="1" wp14:anchorId="6C419FEF" wp14:editId="2CA184E4">
            <wp:simplePos x="0" y="0"/>
            <wp:positionH relativeFrom="column">
              <wp:posOffset>4410075</wp:posOffset>
            </wp:positionH>
            <wp:positionV relativeFrom="paragraph">
              <wp:posOffset>45085</wp:posOffset>
            </wp:positionV>
            <wp:extent cx="684250" cy="409575"/>
            <wp:effectExtent l="0" t="0" r="1905"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708" t="9687" r="4584" b="11563"/>
                    <a:stretch/>
                  </pic:blipFill>
                  <pic:spPr bwMode="auto">
                    <a:xfrm>
                      <a:off x="0" y="0"/>
                      <a:ext cx="684250" cy="40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5958">
        <w:rPr>
          <w:noProof/>
          <w:sz w:val="22"/>
          <w:szCs w:val="22"/>
        </w:rPr>
        <w:drawing>
          <wp:anchor distT="0" distB="0" distL="114300" distR="114300" simplePos="0" relativeHeight="251664384" behindDoc="0" locked="0" layoutInCell="1" allowOverlap="1" wp14:anchorId="4B73FC6A" wp14:editId="3BA74354">
            <wp:simplePos x="0" y="0"/>
            <wp:positionH relativeFrom="column">
              <wp:posOffset>5301615</wp:posOffset>
            </wp:positionH>
            <wp:positionV relativeFrom="paragraph">
              <wp:posOffset>16510</wp:posOffset>
            </wp:positionV>
            <wp:extent cx="361950" cy="540376"/>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68536" t="42500" r="9346" b="24375"/>
                    <a:stretch/>
                  </pic:blipFill>
                  <pic:spPr bwMode="auto">
                    <a:xfrm>
                      <a:off x="0" y="0"/>
                      <a:ext cx="361950" cy="5403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5958">
        <w:rPr>
          <w:sz w:val="22"/>
          <w:szCs w:val="22"/>
          <w:bdr w:val="none" w:sz="0" w:space="0" w:color="auto" w:frame="1"/>
        </w:rPr>
        <w:t xml:space="preserve">Смотри свернулся </w:t>
      </w:r>
      <w:proofErr w:type="spellStart"/>
      <w:r w:rsidRPr="004D5958">
        <w:rPr>
          <w:sz w:val="22"/>
          <w:szCs w:val="22"/>
          <w:u w:val="single"/>
          <w:bdr w:val="none" w:sz="0" w:space="0" w:color="auto" w:frame="1"/>
        </w:rPr>
        <w:t>ужик</w:t>
      </w:r>
      <w:proofErr w:type="spellEnd"/>
      <w:r w:rsidRPr="004D5958">
        <w:rPr>
          <w:sz w:val="22"/>
          <w:szCs w:val="22"/>
          <w:bdr w:val="none" w:sz="0" w:space="0" w:color="auto" w:frame="1"/>
        </w:rPr>
        <w:t xml:space="preserve">, на </w:t>
      </w:r>
      <w:r w:rsidRPr="004D5958">
        <w:rPr>
          <w:sz w:val="22"/>
          <w:szCs w:val="22"/>
          <w:u w:val="single"/>
          <w:bdr w:val="none" w:sz="0" w:space="0" w:color="auto" w:frame="1"/>
        </w:rPr>
        <w:t>солнышке</w:t>
      </w:r>
      <w:r w:rsidRPr="004D5958">
        <w:rPr>
          <w:sz w:val="22"/>
          <w:szCs w:val="22"/>
          <w:bdr w:val="none" w:sz="0" w:space="0" w:color="auto" w:frame="1"/>
        </w:rPr>
        <w:t xml:space="preserve"> лежит.</w:t>
      </w:r>
      <w:r w:rsidRPr="004D5958">
        <w:rPr>
          <w:noProof/>
          <w:sz w:val="22"/>
          <w:szCs w:val="22"/>
        </w:rPr>
        <w:t xml:space="preserve"> </w:t>
      </w:r>
    </w:p>
    <w:p w14:paraId="250E5308" w14:textId="77777777" w:rsidR="005864B6" w:rsidRPr="004D5958" w:rsidRDefault="005864B6" w:rsidP="005864B6">
      <w:pPr>
        <w:rPr>
          <w:sz w:val="22"/>
          <w:szCs w:val="22"/>
          <w:bdr w:val="none" w:sz="0" w:space="0" w:color="auto" w:frame="1"/>
        </w:rPr>
      </w:pPr>
      <w:r w:rsidRPr="004D5958">
        <w:rPr>
          <w:sz w:val="22"/>
          <w:szCs w:val="22"/>
          <w:bdr w:val="none" w:sz="0" w:space="0" w:color="auto" w:frame="1"/>
        </w:rPr>
        <w:t>Летает паутинка, а через лес тропинка</w:t>
      </w:r>
    </w:p>
    <w:p w14:paraId="31941A1F" w14:textId="77777777" w:rsidR="005864B6" w:rsidRPr="004D5958" w:rsidRDefault="005864B6" w:rsidP="005864B6">
      <w:pPr>
        <w:rPr>
          <w:i/>
          <w:iCs/>
          <w:sz w:val="22"/>
          <w:szCs w:val="22"/>
          <w:bdr w:val="none" w:sz="0" w:space="0" w:color="auto" w:frame="1"/>
        </w:rPr>
      </w:pPr>
      <w:r w:rsidRPr="004D5958">
        <w:rPr>
          <w:sz w:val="22"/>
          <w:szCs w:val="22"/>
          <w:bdr w:val="none" w:sz="0" w:space="0" w:color="auto" w:frame="1"/>
        </w:rPr>
        <w:t xml:space="preserve">Прыгает </w:t>
      </w:r>
      <w:r w:rsidRPr="004D5958">
        <w:rPr>
          <w:sz w:val="22"/>
          <w:szCs w:val="22"/>
          <w:u w:val="single"/>
          <w:bdr w:val="none" w:sz="0" w:space="0" w:color="auto" w:frame="1"/>
        </w:rPr>
        <w:t>лягушка</w:t>
      </w:r>
      <w:r w:rsidRPr="004D5958">
        <w:rPr>
          <w:sz w:val="22"/>
          <w:szCs w:val="22"/>
          <w:bdr w:val="none" w:sz="0" w:space="0" w:color="auto" w:frame="1"/>
        </w:rPr>
        <w:t xml:space="preserve"> и ручеек бежит </w:t>
      </w:r>
      <w:r w:rsidRPr="004D5958">
        <w:rPr>
          <w:i/>
          <w:iCs/>
          <w:sz w:val="22"/>
          <w:szCs w:val="22"/>
          <w:bdr w:val="none" w:sz="0" w:space="0" w:color="auto" w:frame="1"/>
        </w:rPr>
        <w:t>(волна рукой)</w:t>
      </w:r>
    </w:p>
    <w:p w14:paraId="19BAE44A" w14:textId="77777777" w:rsidR="005864B6" w:rsidRPr="004D5958" w:rsidRDefault="005864B6" w:rsidP="005864B6">
      <w:pPr>
        <w:rPr>
          <w:sz w:val="22"/>
          <w:szCs w:val="22"/>
          <w:bdr w:val="none" w:sz="0" w:space="0" w:color="auto" w:frame="1"/>
        </w:rPr>
      </w:pPr>
      <w:r w:rsidRPr="004D5958">
        <w:rPr>
          <w:sz w:val="22"/>
          <w:szCs w:val="22"/>
          <w:bdr w:val="none" w:sz="0" w:space="0" w:color="auto" w:frame="1"/>
        </w:rPr>
        <w:t>Осенняя картинка летает паутинка</w:t>
      </w:r>
    </w:p>
    <w:p w14:paraId="31D4BA3C" w14:textId="77777777" w:rsidR="005864B6" w:rsidRPr="004D5958" w:rsidRDefault="005864B6" w:rsidP="005864B6">
      <w:pPr>
        <w:rPr>
          <w:sz w:val="22"/>
          <w:szCs w:val="22"/>
          <w:bdr w:val="none" w:sz="0" w:space="0" w:color="auto" w:frame="1"/>
        </w:rPr>
      </w:pPr>
      <w:r w:rsidRPr="004D5958">
        <w:rPr>
          <w:sz w:val="22"/>
          <w:szCs w:val="22"/>
          <w:bdr w:val="none" w:sz="0" w:space="0" w:color="auto" w:frame="1"/>
        </w:rPr>
        <w:t xml:space="preserve">А листики шуршат, о чем- то говорят. </w:t>
      </w:r>
      <w:r w:rsidRPr="004D5958">
        <w:rPr>
          <w:i/>
          <w:iCs/>
          <w:sz w:val="22"/>
          <w:szCs w:val="22"/>
          <w:bdr w:val="none" w:sz="0" w:space="0" w:color="auto" w:frame="1"/>
        </w:rPr>
        <w:t>(потирание ладоней у правого и левого ушей)</w:t>
      </w:r>
    </w:p>
    <w:p w14:paraId="48F950FC" w14:textId="77777777" w:rsidR="005864B6" w:rsidRPr="006507E6" w:rsidRDefault="005864B6" w:rsidP="005864B6">
      <w:pPr>
        <w:rPr>
          <w:sz w:val="22"/>
          <w:szCs w:val="22"/>
        </w:rPr>
      </w:pPr>
      <w:r w:rsidRPr="006507E6">
        <w:rPr>
          <w:b/>
          <w:sz w:val="22"/>
          <w:szCs w:val="22"/>
        </w:rPr>
        <w:t>Упр. «Осенью»</w:t>
      </w:r>
      <w:r w:rsidRPr="006507E6">
        <w:rPr>
          <w:sz w:val="22"/>
          <w:szCs w:val="22"/>
        </w:rPr>
        <w:t xml:space="preserve"> (развитие координации речи с движением).                                                                                             Вдруг закрыли небо тучи,                                                                                                                                                             Начал капать дождь колючий,                                                                                                                                                             Долго дождик будет плакать,                                                                                                                                                       Разведет повсюду слякоть.                                                                                                                                           Грязь и лужи на </w:t>
      </w:r>
      <w:proofErr w:type="gramStart"/>
      <w:r w:rsidRPr="006507E6">
        <w:rPr>
          <w:sz w:val="22"/>
          <w:szCs w:val="22"/>
        </w:rPr>
        <w:t xml:space="preserve">дороге,   </w:t>
      </w:r>
      <w:proofErr w:type="gramEnd"/>
      <w:r w:rsidRPr="006507E6">
        <w:rPr>
          <w:sz w:val="22"/>
          <w:szCs w:val="22"/>
        </w:rPr>
        <w:t xml:space="preserve">                                                                                                                                 Поднимай повыше ноги.</w:t>
      </w:r>
    </w:p>
    <w:p w14:paraId="1FA4AE70" w14:textId="77777777" w:rsidR="005864B6" w:rsidRPr="006507E6" w:rsidRDefault="005864B6" w:rsidP="005864B6">
      <w:pPr>
        <w:rPr>
          <w:b/>
          <w:sz w:val="22"/>
          <w:szCs w:val="22"/>
        </w:rPr>
      </w:pPr>
      <w:r w:rsidRPr="006507E6">
        <w:rPr>
          <w:b/>
          <w:sz w:val="22"/>
          <w:szCs w:val="22"/>
        </w:rPr>
        <w:t>«Листики».</w:t>
      </w:r>
      <w:r w:rsidRPr="006507E6">
        <w:rPr>
          <w:sz w:val="22"/>
          <w:szCs w:val="22"/>
        </w:rPr>
        <w:t xml:space="preserve"> (развитие координации речи с движением).                                                                                             </w:t>
      </w:r>
    </w:p>
    <w:p w14:paraId="0BC4BED4" w14:textId="77777777" w:rsidR="005864B6" w:rsidRPr="006507E6" w:rsidRDefault="005864B6" w:rsidP="005864B6">
      <w:pPr>
        <w:rPr>
          <w:sz w:val="22"/>
          <w:szCs w:val="22"/>
        </w:rPr>
      </w:pPr>
      <w:r w:rsidRPr="006507E6">
        <w:rPr>
          <w:sz w:val="22"/>
          <w:szCs w:val="22"/>
        </w:rPr>
        <w:t xml:space="preserve">Листья осенние тихо </w:t>
      </w:r>
      <w:proofErr w:type="gramStart"/>
      <w:r w:rsidRPr="006507E6">
        <w:rPr>
          <w:sz w:val="22"/>
          <w:szCs w:val="22"/>
        </w:rPr>
        <w:t xml:space="preserve">кружатся,   </w:t>
      </w:r>
      <w:proofErr w:type="gramEnd"/>
      <w:r w:rsidRPr="006507E6">
        <w:rPr>
          <w:sz w:val="22"/>
          <w:szCs w:val="22"/>
        </w:rPr>
        <w:t xml:space="preserve">                                                                                                                                                   Листья под ноги нам тихо ложатся.                                                                                                                                 И под ногами шуршат, </w:t>
      </w:r>
      <w:proofErr w:type="gramStart"/>
      <w:r w:rsidRPr="006507E6">
        <w:rPr>
          <w:sz w:val="22"/>
          <w:szCs w:val="22"/>
        </w:rPr>
        <w:t xml:space="preserve">шелестят,   </w:t>
      </w:r>
      <w:proofErr w:type="gramEnd"/>
      <w:r w:rsidRPr="006507E6">
        <w:rPr>
          <w:sz w:val="22"/>
          <w:szCs w:val="22"/>
        </w:rPr>
        <w:t xml:space="preserve">                                                                                                                                                  Будто опять закружиться хотят.</w:t>
      </w:r>
    </w:p>
    <w:p w14:paraId="15D99114" w14:textId="77777777" w:rsidR="005864B6" w:rsidRPr="00FC129B" w:rsidRDefault="005864B6" w:rsidP="005864B6">
      <w:pPr>
        <w:shd w:val="clear" w:color="auto" w:fill="FFFFFF"/>
        <w:rPr>
          <w:b/>
          <w:color w:val="000000"/>
          <w:sz w:val="22"/>
          <w:szCs w:val="23"/>
        </w:rPr>
      </w:pPr>
      <w:r w:rsidRPr="00FC129B">
        <w:rPr>
          <w:b/>
          <w:sz w:val="20"/>
          <w:szCs w:val="22"/>
        </w:rPr>
        <w:lastRenderedPageBreak/>
        <w:t xml:space="preserve">  </w:t>
      </w:r>
      <w:r w:rsidRPr="00FC129B">
        <w:rPr>
          <w:b/>
          <w:color w:val="000000"/>
          <w:sz w:val="22"/>
          <w:szCs w:val="23"/>
        </w:rPr>
        <w:t>«Листики летели» и Игра «Ветер».</w:t>
      </w:r>
    </w:p>
    <w:p w14:paraId="569F595F" w14:textId="77777777" w:rsidR="005864B6" w:rsidRPr="00FC129B" w:rsidRDefault="005864B6" w:rsidP="005864B6">
      <w:pPr>
        <w:shd w:val="clear" w:color="auto" w:fill="FFFFFF"/>
        <w:rPr>
          <w:color w:val="000000"/>
          <w:sz w:val="22"/>
          <w:szCs w:val="23"/>
        </w:rPr>
      </w:pPr>
      <w:r w:rsidRPr="00FC129B">
        <w:rPr>
          <w:color w:val="000000"/>
          <w:sz w:val="22"/>
          <w:szCs w:val="23"/>
        </w:rPr>
        <w:t>- Ребята, осенью часто дует ветер. Давайте подуем на осенние листочки, сделайте вдох губы</w:t>
      </w:r>
    </w:p>
    <w:p w14:paraId="3A3478B0" w14:textId="77777777" w:rsidR="005864B6" w:rsidRPr="00FC129B" w:rsidRDefault="005864B6" w:rsidP="005864B6">
      <w:pPr>
        <w:shd w:val="clear" w:color="auto" w:fill="FFFFFF"/>
        <w:rPr>
          <w:color w:val="000000"/>
          <w:sz w:val="22"/>
          <w:szCs w:val="23"/>
        </w:rPr>
      </w:pPr>
      <w:r w:rsidRPr="00FC129B">
        <w:rPr>
          <w:color w:val="000000"/>
          <w:sz w:val="22"/>
          <w:szCs w:val="23"/>
        </w:rPr>
        <w:t xml:space="preserve">«трубочкой» и подуйте сильной воздушной струёй – </w:t>
      </w:r>
      <w:proofErr w:type="spellStart"/>
      <w:r w:rsidRPr="00FC129B">
        <w:rPr>
          <w:color w:val="000000"/>
          <w:sz w:val="22"/>
          <w:szCs w:val="23"/>
        </w:rPr>
        <w:t>ффффф</w:t>
      </w:r>
      <w:proofErr w:type="spellEnd"/>
      <w:r w:rsidRPr="00FC129B">
        <w:rPr>
          <w:color w:val="000000"/>
          <w:sz w:val="22"/>
          <w:szCs w:val="23"/>
        </w:rPr>
        <w:t xml:space="preserve">, слабой – </w:t>
      </w:r>
      <w:proofErr w:type="spellStart"/>
      <w:r w:rsidRPr="00FC129B">
        <w:rPr>
          <w:color w:val="000000"/>
          <w:sz w:val="22"/>
          <w:szCs w:val="23"/>
        </w:rPr>
        <w:t>фьфьфьфь</w:t>
      </w:r>
      <w:proofErr w:type="spellEnd"/>
      <w:r w:rsidRPr="00FC129B">
        <w:rPr>
          <w:color w:val="000000"/>
          <w:sz w:val="22"/>
          <w:szCs w:val="23"/>
        </w:rPr>
        <w:t>. (3+ 3).</w:t>
      </w:r>
    </w:p>
    <w:p w14:paraId="0A06D65A" w14:textId="77777777" w:rsidR="005864B6" w:rsidRPr="00FC129B" w:rsidRDefault="005864B6" w:rsidP="005864B6">
      <w:pPr>
        <w:shd w:val="clear" w:color="auto" w:fill="FFFFFF"/>
        <w:rPr>
          <w:color w:val="000000"/>
          <w:sz w:val="22"/>
          <w:szCs w:val="23"/>
        </w:rPr>
      </w:pPr>
      <w:r w:rsidRPr="00FC129B">
        <w:rPr>
          <w:color w:val="000000"/>
          <w:sz w:val="22"/>
          <w:szCs w:val="23"/>
        </w:rPr>
        <w:t>Дети выполняют движения в соответствии со словами стихотворения «Листики летели»</w:t>
      </w:r>
    </w:p>
    <w:p w14:paraId="4359E913" w14:textId="77777777" w:rsidR="005864B6" w:rsidRPr="00FC129B" w:rsidRDefault="005864B6" w:rsidP="005864B6">
      <w:pPr>
        <w:shd w:val="clear" w:color="auto" w:fill="FFFFFF"/>
        <w:rPr>
          <w:color w:val="000000"/>
          <w:sz w:val="22"/>
          <w:szCs w:val="23"/>
        </w:rPr>
      </w:pPr>
      <w:r w:rsidRPr="00FC129B">
        <w:rPr>
          <w:color w:val="000000"/>
          <w:sz w:val="22"/>
          <w:szCs w:val="23"/>
        </w:rPr>
        <w:t>Листики летели и на землю сели. Сели посидели и опять полетели.</w:t>
      </w:r>
    </w:p>
    <w:p w14:paraId="6B4F6873" w14:textId="77777777" w:rsidR="005864B6" w:rsidRPr="00FC129B" w:rsidRDefault="005864B6" w:rsidP="005864B6">
      <w:pPr>
        <w:shd w:val="clear" w:color="auto" w:fill="FFFFFF"/>
        <w:rPr>
          <w:b/>
          <w:color w:val="000000"/>
          <w:sz w:val="22"/>
          <w:szCs w:val="23"/>
        </w:rPr>
      </w:pPr>
      <w:r w:rsidRPr="00FC129B">
        <w:rPr>
          <w:b/>
          <w:color w:val="000000"/>
          <w:sz w:val="22"/>
          <w:szCs w:val="23"/>
        </w:rPr>
        <w:t>Подвижная игра «Где вы были?».</w:t>
      </w:r>
    </w:p>
    <w:p w14:paraId="6066E8DB" w14:textId="77777777" w:rsidR="005864B6" w:rsidRPr="00FC129B" w:rsidRDefault="005864B6" w:rsidP="005864B6">
      <w:pPr>
        <w:shd w:val="clear" w:color="auto" w:fill="FFFFFF"/>
        <w:rPr>
          <w:color w:val="000000"/>
          <w:sz w:val="22"/>
          <w:szCs w:val="23"/>
        </w:rPr>
      </w:pPr>
      <w:r w:rsidRPr="00FC129B">
        <w:rPr>
          <w:color w:val="000000"/>
          <w:sz w:val="22"/>
          <w:szCs w:val="23"/>
        </w:rPr>
        <w:t>Логопед: Ножки, ножки, где вы были?</w:t>
      </w:r>
    </w:p>
    <w:p w14:paraId="66FFF4BF" w14:textId="77777777" w:rsidR="005864B6" w:rsidRPr="00FC129B" w:rsidRDefault="005864B6" w:rsidP="005864B6">
      <w:pPr>
        <w:shd w:val="clear" w:color="auto" w:fill="FFFFFF"/>
        <w:rPr>
          <w:color w:val="000000"/>
          <w:sz w:val="22"/>
          <w:szCs w:val="23"/>
        </w:rPr>
      </w:pPr>
      <w:r w:rsidRPr="00FC129B">
        <w:rPr>
          <w:color w:val="000000"/>
          <w:sz w:val="22"/>
          <w:szCs w:val="23"/>
        </w:rPr>
        <w:t>Дети: За грибами в лес ходили!</w:t>
      </w:r>
    </w:p>
    <w:p w14:paraId="045D1F67" w14:textId="77777777" w:rsidR="005864B6" w:rsidRPr="00FC129B" w:rsidRDefault="005864B6" w:rsidP="005864B6">
      <w:pPr>
        <w:shd w:val="clear" w:color="auto" w:fill="FFFFFF"/>
        <w:rPr>
          <w:color w:val="000000"/>
          <w:sz w:val="22"/>
          <w:szCs w:val="23"/>
        </w:rPr>
      </w:pPr>
      <w:r w:rsidRPr="00FC129B">
        <w:rPr>
          <w:color w:val="000000"/>
          <w:sz w:val="22"/>
          <w:szCs w:val="23"/>
        </w:rPr>
        <w:t>Л.: Ручки, ручки, что вы брали?</w:t>
      </w:r>
    </w:p>
    <w:p w14:paraId="038A67FF" w14:textId="77777777" w:rsidR="005864B6" w:rsidRPr="00FC129B" w:rsidRDefault="005864B6" w:rsidP="005864B6">
      <w:pPr>
        <w:shd w:val="clear" w:color="auto" w:fill="FFFFFF"/>
        <w:rPr>
          <w:color w:val="000000"/>
          <w:sz w:val="22"/>
          <w:szCs w:val="23"/>
        </w:rPr>
      </w:pPr>
      <w:r w:rsidRPr="00FC129B">
        <w:rPr>
          <w:color w:val="000000"/>
          <w:sz w:val="22"/>
          <w:szCs w:val="23"/>
        </w:rPr>
        <w:t>Д.: Мы грибочки собирали.</w:t>
      </w:r>
    </w:p>
    <w:p w14:paraId="6FC4503D" w14:textId="77777777" w:rsidR="005864B6" w:rsidRPr="00FC129B" w:rsidRDefault="005864B6" w:rsidP="005864B6">
      <w:pPr>
        <w:shd w:val="clear" w:color="auto" w:fill="FFFFFF"/>
        <w:rPr>
          <w:color w:val="000000"/>
          <w:sz w:val="22"/>
          <w:szCs w:val="23"/>
        </w:rPr>
      </w:pPr>
      <w:r w:rsidRPr="00FC129B">
        <w:rPr>
          <w:color w:val="000000"/>
          <w:sz w:val="22"/>
          <w:szCs w:val="23"/>
        </w:rPr>
        <w:t xml:space="preserve">Л.: </w:t>
      </w:r>
      <w:proofErr w:type="gramStart"/>
      <w:r w:rsidRPr="00FC129B">
        <w:rPr>
          <w:color w:val="000000"/>
          <w:sz w:val="22"/>
          <w:szCs w:val="23"/>
        </w:rPr>
        <w:t>А</w:t>
      </w:r>
      <w:proofErr w:type="gramEnd"/>
      <w:r w:rsidRPr="00FC129B">
        <w:rPr>
          <w:color w:val="000000"/>
          <w:sz w:val="22"/>
          <w:szCs w:val="23"/>
        </w:rPr>
        <w:t xml:space="preserve"> вы, глазки, помогали?</w:t>
      </w:r>
    </w:p>
    <w:p w14:paraId="5947339D" w14:textId="77777777" w:rsidR="005864B6" w:rsidRPr="00FC129B" w:rsidRDefault="005864B6" w:rsidP="005864B6">
      <w:pPr>
        <w:shd w:val="clear" w:color="auto" w:fill="FFFFFF"/>
        <w:rPr>
          <w:color w:val="000000"/>
          <w:sz w:val="22"/>
          <w:szCs w:val="23"/>
        </w:rPr>
      </w:pPr>
      <w:r w:rsidRPr="00FC129B">
        <w:rPr>
          <w:color w:val="000000"/>
          <w:sz w:val="22"/>
          <w:szCs w:val="23"/>
        </w:rPr>
        <w:t>Д.: Мы искали да смотрели, все пенечки оглядели.</w:t>
      </w:r>
    </w:p>
    <w:p w14:paraId="1B93E6D4" w14:textId="77777777" w:rsidR="005864B6" w:rsidRPr="006507E6" w:rsidRDefault="005864B6" w:rsidP="005864B6">
      <w:pPr>
        <w:jc w:val="both"/>
        <w:rPr>
          <w:b/>
          <w:sz w:val="22"/>
          <w:szCs w:val="22"/>
        </w:rPr>
      </w:pPr>
      <w:r w:rsidRPr="006507E6">
        <w:rPr>
          <w:b/>
          <w:sz w:val="22"/>
          <w:szCs w:val="22"/>
        </w:rPr>
        <w:t xml:space="preserve">                                                              Тема «Деревья»</w:t>
      </w:r>
      <w:r w:rsidRPr="00FC129B">
        <w:rPr>
          <w:b/>
          <w:sz w:val="22"/>
          <w:szCs w:val="22"/>
        </w:rPr>
        <w:t xml:space="preserve"> </w:t>
      </w:r>
      <w:r w:rsidRPr="006507E6">
        <w:rPr>
          <w:b/>
          <w:sz w:val="22"/>
          <w:szCs w:val="22"/>
        </w:rPr>
        <w:t>«Грибы»</w:t>
      </w:r>
    </w:p>
    <w:p w14:paraId="140B0FDC" w14:textId="77777777" w:rsidR="005864B6" w:rsidRPr="006507E6" w:rsidRDefault="005864B6" w:rsidP="005864B6">
      <w:pPr>
        <w:rPr>
          <w:sz w:val="22"/>
          <w:szCs w:val="22"/>
        </w:rPr>
      </w:pPr>
      <w:r w:rsidRPr="006507E6">
        <w:rPr>
          <w:b/>
          <w:sz w:val="22"/>
          <w:szCs w:val="22"/>
        </w:rPr>
        <w:t>Пальчиковая гимнастика «Осенние листочки»</w:t>
      </w:r>
      <w:r w:rsidRPr="006507E6">
        <w:rPr>
          <w:sz w:val="22"/>
          <w:szCs w:val="22"/>
        </w:rPr>
        <w:t xml:space="preserve">  </w:t>
      </w:r>
    </w:p>
    <w:p w14:paraId="076C3149" w14:textId="77777777" w:rsidR="005864B6" w:rsidRPr="006507E6" w:rsidRDefault="005864B6" w:rsidP="005864B6">
      <w:pPr>
        <w:rPr>
          <w:sz w:val="22"/>
          <w:szCs w:val="22"/>
        </w:rPr>
      </w:pPr>
      <w:r w:rsidRPr="006507E6">
        <w:rPr>
          <w:sz w:val="22"/>
          <w:szCs w:val="22"/>
        </w:rPr>
        <w:t>Ветер северный подул                                                        дуем</w:t>
      </w:r>
    </w:p>
    <w:p w14:paraId="5CAB6023" w14:textId="77777777" w:rsidR="005864B6" w:rsidRPr="006507E6" w:rsidRDefault="005864B6" w:rsidP="005864B6">
      <w:pPr>
        <w:rPr>
          <w:sz w:val="22"/>
          <w:szCs w:val="22"/>
        </w:rPr>
      </w:pPr>
      <w:r w:rsidRPr="006507E6">
        <w:rPr>
          <w:sz w:val="22"/>
          <w:szCs w:val="22"/>
        </w:rPr>
        <w:t>«в-в-в» все листочки с дуба сдул…                                  шевелим пальчиками</w:t>
      </w:r>
    </w:p>
    <w:p w14:paraId="3593F568" w14:textId="77777777" w:rsidR="005864B6" w:rsidRPr="006507E6" w:rsidRDefault="005864B6" w:rsidP="005864B6">
      <w:pPr>
        <w:rPr>
          <w:sz w:val="22"/>
          <w:szCs w:val="22"/>
        </w:rPr>
      </w:pPr>
      <w:r w:rsidRPr="006507E6">
        <w:rPr>
          <w:sz w:val="22"/>
          <w:szCs w:val="22"/>
        </w:rPr>
        <w:t>Полетели, закружились и на землю опустились             опустить ладони на колени</w:t>
      </w:r>
    </w:p>
    <w:p w14:paraId="083A76B1" w14:textId="77777777" w:rsidR="005864B6" w:rsidRPr="006507E6" w:rsidRDefault="005864B6" w:rsidP="005864B6">
      <w:pPr>
        <w:rPr>
          <w:sz w:val="22"/>
          <w:szCs w:val="22"/>
        </w:rPr>
      </w:pPr>
      <w:r w:rsidRPr="006507E6">
        <w:rPr>
          <w:sz w:val="22"/>
          <w:szCs w:val="22"/>
        </w:rPr>
        <w:t xml:space="preserve">          Дождик стал по ним стучать «Кап, кап, кап!»       стучим пальчиками по коленям</w:t>
      </w:r>
    </w:p>
    <w:p w14:paraId="45E82AF5" w14:textId="77777777" w:rsidR="005864B6" w:rsidRPr="006507E6" w:rsidRDefault="005864B6" w:rsidP="005864B6">
      <w:pPr>
        <w:rPr>
          <w:sz w:val="22"/>
          <w:szCs w:val="22"/>
        </w:rPr>
      </w:pPr>
      <w:r w:rsidRPr="006507E6">
        <w:rPr>
          <w:sz w:val="22"/>
          <w:szCs w:val="22"/>
        </w:rPr>
        <w:t>Град по ним заколотил, листья все насквозь пробил      постучать кулачками</w:t>
      </w:r>
    </w:p>
    <w:p w14:paraId="76C4DDDB" w14:textId="77777777" w:rsidR="005864B6" w:rsidRPr="004D5958" w:rsidRDefault="005864B6" w:rsidP="005864B6">
      <w:pPr>
        <w:rPr>
          <w:i/>
          <w:iCs/>
          <w:sz w:val="22"/>
          <w:szCs w:val="22"/>
          <w:bdr w:val="none" w:sz="0" w:space="0" w:color="auto" w:frame="1"/>
        </w:rPr>
      </w:pPr>
      <w:r w:rsidRPr="004D5958">
        <w:rPr>
          <w:b/>
          <w:bCs/>
          <w:sz w:val="22"/>
          <w:szCs w:val="22"/>
          <w:bdr w:val="none" w:sz="0" w:space="0" w:color="auto" w:frame="1"/>
        </w:rPr>
        <w:t xml:space="preserve">Пальчиковая игра «Осенняя картинка» </w:t>
      </w:r>
      <w:r w:rsidRPr="004D5958">
        <w:rPr>
          <w:i/>
          <w:iCs/>
          <w:sz w:val="22"/>
          <w:szCs w:val="22"/>
          <w:bdr w:val="none" w:sz="0" w:space="0" w:color="auto" w:frame="1"/>
        </w:rPr>
        <w:t>(</w:t>
      </w:r>
      <w:proofErr w:type="gramStart"/>
      <w:r w:rsidRPr="004D5958">
        <w:rPr>
          <w:i/>
          <w:iCs/>
          <w:sz w:val="22"/>
          <w:szCs w:val="22"/>
          <w:bdr w:val="none" w:sz="0" w:space="0" w:color="auto" w:frame="1"/>
        </w:rPr>
        <w:t>4.43.-</w:t>
      </w:r>
      <w:proofErr w:type="gramEnd"/>
      <w:r w:rsidRPr="004D5958">
        <w:rPr>
          <w:i/>
          <w:iCs/>
          <w:sz w:val="22"/>
          <w:szCs w:val="22"/>
          <w:bdr w:val="none" w:sz="0" w:space="0" w:color="auto" w:frame="1"/>
        </w:rPr>
        <w:t xml:space="preserve">5.20) (музыка А. </w:t>
      </w:r>
      <w:proofErr w:type="spellStart"/>
      <w:r w:rsidRPr="004D5958">
        <w:rPr>
          <w:i/>
          <w:iCs/>
          <w:sz w:val="22"/>
          <w:szCs w:val="22"/>
          <w:bdr w:val="none" w:sz="0" w:space="0" w:color="auto" w:frame="1"/>
        </w:rPr>
        <w:t>Логачевская</w:t>
      </w:r>
      <w:proofErr w:type="spellEnd"/>
      <w:r w:rsidRPr="004D5958">
        <w:rPr>
          <w:i/>
          <w:iCs/>
          <w:sz w:val="22"/>
          <w:szCs w:val="22"/>
          <w:bdr w:val="none" w:sz="0" w:space="0" w:color="auto" w:frame="1"/>
        </w:rPr>
        <w:t>)</w:t>
      </w:r>
    </w:p>
    <w:p w14:paraId="79800720" w14:textId="77777777" w:rsidR="005864B6" w:rsidRPr="004D5958" w:rsidRDefault="005864B6" w:rsidP="005864B6">
      <w:pPr>
        <w:rPr>
          <w:i/>
          <w:iCs/>
          <w:sz w:val="22"/>
          <w:szCs w:val="22"/>
          <w:bdr w:val="none" w:sz="0" w:space="0" w:color="auto" w:frame="1"/>
        </w:rPr>
      </w:pPr>
      <w:r w:rsidRPr="004D5958">
        <w:rPr>
          <w:sz w:val="22"/>
          <w:szCs w:val="22"/>
          <w:bdr w:val="none" w:sz="0" w:space="0" w:color="auto" w:frame="1"/>
        </w:rPr>
        <w:t xml:space="preserve">Летает паутинка, а через лес тропинка         - </w:t>
      </w:r>
      <w:r w:rsidRPr="004D5958">
        <w:rPr>
          <w:i/>
          <w:iCs/>
          <w:sz w:val="22"/>
          <w:szCs w:val="22"/>
          <w:bdr w:val="none" w:sz="0" w:space="0" w:color="auto" w:frame="1"/>
        </w:rPr>
        <w:t>руки плавно спускаются вниз, руки вперед</w:t>
      </w:r>
    </w:p>
    <w:p w14:paraId="3F9E5E78" w14:textId="77777777" w:rsidR="005864B6" w:rsidRPr="004D5958" w:rsidRDefault="005864B6" w:rsidP="005864B6">
      <w:pPr>
        <w:rPr>
          <w:sz w:val="22"/>
          <w:szCs w:val="22"/>
          <w:bdr w:val="none" w:sz="0" w:space="0" w:color="auto" w:frame="1"/>
        </w:rPr>
      </w:pPr>
      <w:r w:rsidRPr="004D5958">
        <w:rPr>
          <w:noProof/>
          <w:sz w:val="22"/>
          <w:szCs w:val="22"/>
        </w:rPr>
        <w:drawing>
          <wp:anchor distT="0" distB="0" distL="114300" distR="114300" simplePos="0" relativeHeight="251665408" behindDoc="0" locked="0" layoutInCell="1" allowOverlap="1" wp14:anchorId="1ACEB8AC" wp14:editId="078F5915">
            <wp:simplePos x="0" y="0"/>
            <wp:positionH relativeFrom="column">
              <wp:posOffset>3701415</wp:posOffset>
            </wp:positionH>
            <wp:positionV relativeFrom="paragraph">
              <wp:posOffset>11430</wp:posOffset>
            </wp:positionV>
            <wp:extent cx="523875" cy="666106"/>
            <wp:effectExtent l="0" t="0" r="0" b="127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55035" t="9999" r="15691" b="40313"/>
                    <a:stretch/>
                  </pic:blipFill>
                  <pic:spPr bwMode="auto">
                    <a:xfrm>
                      <a:off x="0" y="0"/>
                      <a:ext cx="523875" cy="6661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5958">
        <w:rPr>
          <w:noProof/>
          <w:sz w:val="22"/>
          <w:szCs w:val="22"/>
        </w:rPr>
        <w:drawing>
          <wp:anchor distT="0" distB="0" distL="114300" distR="114300" simplePos="0" relativeHeight="251666432" behindDoc="0" locked="0" layoutInCell="1" allowOverlap="1" wp14:anchorId="21592FC1" wp14:editId="7589D0A2">
            <wp:simplePos x="0" y="0"/>
            <wp:positionH relativeFrom="column">
              <wp:posOffset>4410075</wp:posOffset>
            </wp:positionH>
            <wp:positionV relativeFrom="paragraph">
              <wp:posOffset>45085</wp:posOffset>
            </wp:positionV>
            <wp:extent cx="684250" cy="409575"/>
            <wp:effectExtent l="0" t="0" r="1905"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708" t="9687" r="4584" b="11563"/>
                    <a:stretch/>
                  </pic:blipFill>
                  <pic:spPr bwMode="auto">
                    <a:xfrm>
                      <a:off x="0" y="0"/>
                      <a:ext cx="684250" cy="40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5958">
        <w:rPr>
          <w:noProof/>
          <w:sz w:val="22"/>
          <w:szCs w:val="22"/>
        </w:rPr>
        <w:drawing>
          <wp:anchor distT="0" distB="0" distL="114300" distR="114300" simplePos="0" relativeHeight="251667456" behindDoc="0" locked="0" layoutInCell="1" allowOverlap="1" wp14:anchorId="4315C8AB" wp14:editId="35C01EAA">
            <wp:simplePos x="0" y="0"/>
            <wp:positionH relativeFrom="column">
              <wp:posOffset>5301615</wp:posOffset>
            </wp:positionH>
            <wp:positionV relativeFrom="paragraph">
              <wp:posOffset>16510</wp:posOffset>
            </wp:positionV>
            <wp:extent cx="361950" cy="540376"/>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68536" t="42500" r="9346" b="24375"/>
                    <a:stretch/>
                  </pic:blipFill>
                  <pic:spPr bwMode="auto">
                    <a:xfrm>
                      <a:off x="0" y="0"/>
                      <a:ext cx="361950" cy="5403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5958">
        <w:rPr>
          <w:sz w:val="22"/>
          <w:szCs w:val="22"/>
          <w:bdr w:val="none" w:sz="0" w:space="0" w:color="auto" w:frame="1"/>
        </w:rPr>
        <w:t xml:space="preserve">Смотри свернулся </w:t>
      </w:r>
      <w:proofErr w:type="spellStart"/>
      <w:r w:rsidRPr="004D5958">
        <w:rPr>
          <w:sz w:val="22"/>
          <w:szCs w:val="22"/>
          <w:u w:val="single"/>
          <w:bdr w:val="none" w:sz="0" w:space="0" w:color="auto" w:frame="1"/>
        </w:rPr>
        <w:t>ужик</w:t>
      </w:r>
      <w:proofErr w:type="spellEnd"/>
      <w:r w:rsidRPr="004D5958">
        <w:rPr>
          <w:sz w:val="22"/>
          <w:szCs w:val="22"/>
          <w:bdr w:val="none" w:sz="0" w:space="0" w:color="auto" w:frame="1"/>
        </w:rPr>
        <w:t xml:space="preserve">, на </w:t>
      </w:r>
      <w:r w:rsidRPr="004D5958">
        <w:rPr>
          <w:sz w:val="22"/>
          <w:szCs w:val="22"/>
          <w:u w:val="single"/>
          <w:bdr w:val="none" w:sz="0" w:space="0" w:color="auto" w:frame="1"/>
        </w:rPr>
        <w:t>солнышке</w:t>
      </w:r>
      <w:r w:rsidRPr="004D5958">
        <w:rPr>
          <w:sz w:val="22"/>
          <w:szCs w:val="22"/>
          <w:bdr w:val="none" w:sz="0" w:space="0" w:color="auto" w:frame="1"/>
        </w:rPr>
        <w:t xml:space="preserve"> лежит.</w:t>
      </w:r>
      <w:r w:rsidRPr="004D5958">
        <w:rPr>
          <w:noProof/>
          <w:sz w:val="22"/>
          <w:szCs w:val="22"/>
        </w:rPr>
        <w:t xml:space="preserve"> </w:t>
      </w:r>
    </w:p>
    <w:p w14:paraId="399B0792" w14:textId="77777777" w:rsidR="005864B6" w:rsidRPr="004D5958" w:rsidRDefault="005864B6" w:rsidP="005864B6">
      <w:pPr>
        <w:rPr>
          <w:sz w:val="22"/>
          <w:szCs w:val="22"/>
          <w:bdr w:val="none" w:sz="0" w:space="0" w:color="auto" w:frame="1"/>
        </w:rPr>
      </w:pPr>
      <w:r w:rsidRPr="004D5958">
        <w:rPr>
          <w:sz w:val="22"/>
          <w:szCs w:val="22"/>
          <w:bdr w:val="none" w:sz="0" w:space="0" w:color="auto" w:frame="1"/>
        </w:rPr>
        <w:t>Летает паутинка, а через лес тропинка</w:t>
      </w:r>
    </w:p>
    <w:p w14:paraId="0B7E4E0C" w14:textId="77777777" w:rsidR="005864B6" w:rsidRPr="004D5958" w:rsidRDefault="005864B6" w:rsidP="005864B6">
      <w:pPr>
        <w:rPr>
          <w:i/>
          <w:iCs/>
          <w:sz w:val="22"/>
          <w:szCs w:val="22"/>
          <w:bdr w:val="none" w:sz="0" w:space="0" w:color="auto" w:frame="1"/>
        </w:rPr>
      </w:pPr>
      <w:r w:rsidRPr="004D5958">
        <w:rPr>
          <w:sz w:val="22"/>
          <w:szCs w:val="22"/>
          <w:bdr w:val="none" w:sz="0" w:space="0" w:color="auto" w:frame="1"/>
        </w:rPr>
        <w:t xml:space="preserve">Прыгает </w:t>
      </w:r>
      <w:r w:rsidRPr="004D5958">
        <w:rPr>
          <w:sz w:val="22"/>
          <w:szCs w:val="22"/>
          <w:u w:val="single"/>
          <w:bdr w:val="none" w:sz="0" w:space="0" w:color="auto" w:frame="1"/>
        </w:rPr>
        <w:t>лягушка</w:t>
      </w:r>
      <w:r w:rsidRPr="004D5958">
        <w:rPr>
          <w:sz w:val="22"/>
          <w:szCs w:val="22"/>
          <w:bdr w:val="none" w:sz="0" w:space="0" w:color="auto" w:frame="1"/>
        </w:rPr>
        <w:t xml:space="preserve"> и ручеек бежит </w:t>
      </w:r>
      <w:r w:rsidRPr="004D5958">
        <w:rPr>
          <w:i/>
          <w:iCs/>
          <w:sz w:val="22"/>
          <w:szCs w:val="22"/>
          <w:bdr w:val="none" w:sz="0" w:space="0" w:color="auto" w:frame="1"/>
        </w:rPr>
        <w:t>(волна рукой)</w:t>
      </w:r>
    </w:p>
    <w:p w14:paraId="0784EC51" w14:textId="77777777" w:rsidR="005864B6" w:rsidRPr="004D5958" w:rsidRDefault="005864B6" w:rsidP="005864B6">
      <w:pPr>
        <w:rPr>
          <w:sz w:val="22"/>
          <w:szCs w:val="22"/>
          <w:bdr w:val="none" w:sz="0" w:space="0" w:color="auto" w:frame="1"/>
        </w:rPr>
      </w:pPr>
      <w:r w:rsidRPr="004D5958">
        <w:rPr>
          <w:sz w:val="22"/>
          <w:szCs w:val="22"/>
          <w:bdr w:val="none" w:sz="0" w:space="0" w:color="auto" w:frame="1"/>
        </w:rPr>
        <w:t>Осенняя картинка летает паутинка</w:t>
      </w:r>
    </w:p>
    <w:p w14:paraId="116A9D9F" w14:textId="77777777" w:rsidR="005864B6" w:rsidRPr="004D5958" w:rsidRDefault="005864B6" w:rsidP="005864B6">
      <w:pPr>
        <w:rPr>
          <w:sz w:val="22"/>
          <w:szCs w:val="22"/>
          <w:bdr w:val="none" w:sz="0" w:space="0" w:color="auto" w:frame="1"/>
        </w:rPr>
      </w:pPr>
      <w:r w:rsidRPr="004D5958">
        <w:rPr>
          <w:sz w:val="22"/>
          <w:szCs w:val="22"/>
          <w:bdr w:val="none" w:sz="0" w:space="0" w:color="auto" w:frame="1"/>
        </w:rPr>
        <w:t xml:space="preserve">А листики шуршат, о чем- то говорят. </w:t>
      </w:r>
      <w:r w:rsidRPr="004D5958">
        <w:rPr>
          <w:i/>
          <w:iCs/>
          <w:sz w:val="22"/>
          <w:szCs w:val="22"/>
          <w:bdr w:val="none" w:sz="0" w:space="0" w:color="auto" w:frame="1"/>
        </w:rPr>
        <w:t>(потирание ладоней у правого и левого ушей)</w:t>
      </w:r>
    </w:p>
    <w:p w14:paraId="422D8719" w14:textId="77777777" w:rsidR="005864B6" w:rsidRPr="006507E6" w:rsidRDefault="005864B6" w:rsidP="005864B6">
      <w:pPr>
        <w:rPr>
          <w:b/>
          <w:sz w:val="22"/>
          <w:szCs w:val="22"/>
        </w:rPr>
      </w:pPr>
      <w:r w:rsidRPr="006507E6">
        <w:rPr>
          <w:b/>
          <w:sz w:val="22"/>
          <w:szCs w:val="22"/>
        </w:rPr>
        <w:t>«Листики».</w:t>
      </w:r>
      <w:r w:rsidRPr="006507E6">
        <w:rPr>
          <w:sz w:val="22"/>
          <w:szCs w:val="22"/>
        </w:rPr>
        <w:t xml:space="preserve"> (развитие координации речи с движением).                                                                                             </w:t>
      </w:r>
    </w:p>
    <w:p w14:paraId="67A4959C" w14:textId="77777777" w:rsidR="005864B6" w:rsidRPr="006507E6" w:rsidRDefault="005864B6" w:rsidP="005864B6">
      <w:pPr>
        <w:rPr>
          <w:sz w:val="22"/>
          <w:szCs w:val="22"/>
        </w:rPr>
      </w:pPr>
      <w:r w:rsidRPr="006507E6">
        <w:rPr>
          <w:sz w:val="22"/>
          <w:szCs w:val="22"/>
        </w:rPr>
        <w:t xml:space="preserve">Мы листики осенние,                                                                                                              </w:t>
      </w:r>
      <w:r w:rsidRPr="006507E6">
        <w:rPr>
          <w:sz w:val="22"/>
          <w:szCs w:val="22"/>
        </w:rPr>
        <w:tab/>
        <w:t xml:space="preserve">                                           На ветках мы сидели                                                                                                                                                                                           Ветер дунул – полетели,</w:t>
      </w:r>
    </w:p>
    <w:p w14:paraId="300C5F1C" w14:textId="77777777" w:rsidR="005864B6" w:rsidRPr="006507E6" w:rsidRDefault="005864B6" w:rsidP="005864B6">
      <w:pPr>
        <w:tabs>
          <w:tab w:val="left" w:pos="6375"/>
        </w:tabs>
        <w:rPr>
          <w:sz w:val="22"/>
          <w:szCs w:val="22"/>
        </w:rPr>
      </w:pPr>
      <w:r w:rsidRPr="006507E6">
        <w:rPr>
          <w:sz w:val="22"/>
          <w:szCs w:val="22"/>
        </w:rPr>
        <w:t>Мы летели, мы летели.</w:t>
      </w:r>
    </w:p>
    <w:p w14:paraId="65A97C0D" w14:textId="77777777" w:rsidR="005864B6" w:rsidRPr="006507E6" w:rsidRDefault="005864B6" w:rsidP="005864B6">
      <w:pPr>
        <w:tabs>
          <w:tab w:val="left" w:pos="6375"/>
        </w:tabs>
        <w:rPr>
          <w:sz w:val="22"/>
          <w:szCs w:val="22"/>
        </w:rPr>
      </w:pPr>
      <w:r w:rsidRPr="006507E6">
        <w:rPr>
          <w:sz w:val="22"/>
          <w:szCs w:val="22"/>
        </w:rPr>
        <w:t>И на землю тихо сели.</w:t>
      </w:r>
    </w:p>
    <w:p w14:paraId="3208F87B" w14:textId="77777777" w:rsidR="005864B6" w:rsidRPr="006507E6" w:rsidRDefault="005864B6" w:rsidP="005864B6">
      <w:pPr>
        <w:rPr>
          <w:sz w:val="22"/>
          <w:szCs w:val="22"/>
        </w:rPr>
      </w:pPr>
      <w:r w:rsidRPr="006507E6">
        <w:rPr>
          <w:b/>
          <w:sz w:val="22"/>
          <w:szCs w:val="22"/>
        </w:rPr>
        <w:t xml:space="preserve">Игра «Листики».   </w:t>
      </w:r>
      <w:r w:rsidRPr="006507E6">
        <w:rPr>
          <w:sz w:val="22"/>
          <w:szCs w:val="22"/>
        </w:rPr>
        <w:t xml:space="preserve">(развитие координации речи с движением).                                                                                             </w:t>
      </w:r>
      <w:r w:rsidRPr="006507E6">
        <w:rPr>
          <w:b/>
          <w:sz w:val="22"/>
          <w:szCs w:val="22"/>
        </w:rPr>
        <w:t xml:space="preserve">                                                                                                                                                        </w:t>
      </w:r>
      <w:r w:rsidRPr="006507E6">
        <w:rPr>
          <w:sz w:val="22"/>
          <w:szCs w:val="22"/>
        </w:rPr>
        <w:t xml:space="preserve">Листья осенние тихо </w:t>
      </w:r>
      <w:proofErr w:type="gramStart"/>
      <w:r w:rsidRPr="006507E6">
        <w:rPr>
          <w:sz w:val="22"/>
          <w:szCs w:val="22"/>
        </w:rPr>
        <w:t xml:space="preserve">кружатся,   </w:t>
      </w:r>
      <w:proofErr w:type="gramEnd"/>
      <w:r w:rsidRPr="006507E6">
        <w:rPr>
          <w:sz w:val="22"/>
          <w:szCs w:val="22"/>
        </w:rPr>
        <w:t xml:space="preserve">                                                                                                                               Листья под ноги нам тихо ложатся.                                                                                                                                И под ногами шуршат, </w:t>
      </w:r>
      <w:proofErr w:type="gramStart"/>
      <w:r w:rsidRPr="006507E6">
        <w:rPr>
          <w:sz w:val="22"/>
          <w:szCs w:val="22"/>
        </w:rPr>
        <w:t xml:space="preserve">шелестят,   </w:t>
      </w:r>
      <w:proofErr w:type="gramEnd"/>
      <w:r w:rsidRPr="006507E6">
        <w:rPr>
          <w:sz w:val="22"/>
          <w:szCs w:val="22"/>
        </w:rPr>
        <w:t xml:space="preserve">                                                                                                                            Будто опять закружиться хотят.</w:t>
      </w:r>
    </w:p>
    <w:p w14:paraId="1D3166E5" w14:textId="77777777" w:rsidR="005864B6" w:rsidRPr="006507E6" w:rsidRDefault="005864B6" w:rsidP="005864B6">
      <w:pPr>
        <w:rPr>
          <w:b/>
          <w:sz w:val="22"/>
          <w:szCs w:val="22"/>
        </w:rPr>
      </w:pPr>
      <w:r w:rsidRPr="006507E6">
        <w:rPr>
          <w:rFonts w:eastAsiaTheme="minorHAnsi"/>
          <w:b/>
          <w:sz w:val="20"/>
          <w:szCs w:val="20"/>
          <w:shd w:val="clear" w:color="auto" w:fill="F7F7F2"/>
          <w:lang w:eastAsia="en-US"/>
        </w:rPr>
        <w:t>Конструирование модели «Дерево»</w:t>
      </w:r>
      <w:r w:rsidRPr="006507E6">
        <w:rPr>
          <w:rFonts w:eastAsiaTheme="minorHAnsi"/>
          <w:sz w:val="20"/>
          <w:szCs w:val="20"/>
          <w:shd w:val="clear" w:color="auto" w:fill="F7F7F2"/>
          <w:lang w:eastAsia="en-US"/>
        </w:rPr>
        <w:t xml:space="preserve"> (из счетных палочек)</w:t>
      </w:r>
    </w:p>
    <w:p w14:paraId="0B451B5D" w14:textId="77777777" w:rsidR="005864B6" w:rsidRPr="00FC129B" w:rsidRDefault="005864B6" w:rsidP="005864B6">
      <w:pPr>
        <w:shd w:val="clear" w:color="auto" w:fill="FFFFFF"/>
        <w:rPr>
          <w:b/>
          <w:color w:val="000000"/>
          <w:sz w:val="22"/>
          <w:szCs w:val="23"/>
        </w:rPr>
      </w:pPr>
      <w:r w:rsidRPr="00FC129B">
        <w:rPr>
          <w:b/>
          <w:color w:val="000000"/>
          <w:sz w:val="22"/>
          <w:szCs w:val="23"/>
        </w:rPr>
        <w:t>«Деревья»</w:t>
      </w:r>
    </w:p>
    <w:p w14:paraId="75376CCA" w14:textId="77777777" w:rsidR="005864B6" w:rsidRPr="00FC129B" w:rsidRDefault="005864B6" w:rsidP="005864B6">
      <w:pPr>
        <w:shd w:val="clear" w:color="auto" w:fill="FFFFFF"/>
        <w:rPr>
          <w:color w:val="000000"/>
          <w:sz w:val="22"/>
          <w:szCs w:val="23"/>
        </w:rPr>
      </w:pPr>
      <w:r w:rsidRPr="00FC129B">
        <w:rPr>
          <w:color w:val="000000"/>
          <w:sz w:val="22"/>
          <w:szCs w:val="23"/>
        </w:rPr>
        <w:t>Вот полянка, а вокруг деревья выстроились в круг (Широким жестом развести руки в стороны).</w:t>
      </w:r>
    </w:p>
    <w:p w14:paraId="6A556F73" w14:textId="77777777" w:rsidR="005864B6" w:rsidRPr="00FC129B" w:rsidRDefault="005864B6" w:rsidP="005864B6">
      <w:pPr>
        <w:shd w:val="clear" w:color="auto" w:fill="FFFFFF"/>
        <w:rPr>
          <w:color w:val="000000"/>
          <w:sz w:val="18"/>
          <w:szCs w:val="23"/>
        </w:rPr>
      </w:pPr>
      <w:r w:rsidRPr="00FC129B">
        <w:rPr>
          <w:color w:val="000000"/>
          <w:sz w:val="22"/>
          <w:szCs w:val="23"/>
        </w:rPr>
        <w:t xml:space="preserve">Деревья кронами шумят, ветры в их листве гудят </w:t>
      </w:r>
      <w:r w:rsidRPr="00FC129B">
        <w:rPr>
          <w:color w:val="000000"/>
          <w:sz w:val="18"/>
          <w:szCs w:val="23"/>
        </w:rPr>
        <w:t>(Руки поднять вверх и покачать ими из стороны в сторону)</w:t>
      </w:r>
    </w:p>
    <w:p w14:paraId="6AA18889" w14:textId="77777777" w:rsidR="005864B6" w:rsidRPr="00FC129B" w:rsidRDefault="005864B6" w:rsidP="005864B6">
      <w:pPr>
        <w:shd w:val="clear" w:color="auto" w:fill="FFFFFF"/>
        <w:rPr>
          <w:color w:val="000000"/>
          <w:sz w:val="22"/>
          <w:szCs w:val="23"/>
        </w:rPr>
      </w:pPr>
      <w:r w:rsidRPr="00FC129B">
        <w:rPr>
          <w:color w:val="000000"/>
          <w:sz w:val="22"/>
          <w:szCs w:val="23"/>
        </w:rPr>
        <w:t>Вниз верхушки пригибают, и качают их, качают. (Наклонившись вперед, покачать туловищем из</w:t>
      </w:r>
    </w:p>
    <w:p w14:paraId="51FFCFFA" w14:textId="77777777" w:rsidR="005864B6" w:rsidRPr="00FC129B" w:rsidRDefault="005864B6" w:rsidP="005864B6">
      <w:pPr>
        <w:shd w:val="clear" w:color="auto" w:fill="FFFFFF"/>
        <w:rPr>
          <w:color w:val="000000"/>
          <w:sz w:val="22"/>
          <w:szCs w:val="23"/>
        </w:rPr>
      </w:pPr>
      <w:r w:rsidRPr="00FC129B">
        <w:rPr>
          <w:color w:val="000000"/>
          <w:sz w:val="22"/>
          <w:szCs w:val="23"/>
        </w:rPr>
        <w:t>стороны в</w:t>
      </w:r>
      <w:r>
        <w:rPr>
          <w:color w:val="000000"/>
          <w:sz w:val="22"/>
          <w:szCs w:val="23"/>
        </w:rPr>
        <w:t xml:space="preserve"> </w:t>
      </w:r>
      <w:r w:rsidRPr="00FC129B">
        <w:rPr>
          <w:color w:val="000000"/>
          <w:sz w:val="22"/>
          <w:szCs w:val="23"/>
        </w:rPr>
        <w:t>сторону).</w:t>
      </w:r>
    </w:p>
    <w:p w14:paraId="5DDA8C59" w14:textId="77777777" w:rsidR="005864B6" w:rsidRPr="00FC129B" w:rsidRDefault="005864B6" w:rsidP="005864B6">
      <w:pPr>
        <w:shd w:val="clear" w:color="auto" w:fill="FFFFFF"/>
        <w:rPr>
          <w:b/>
          <w:color w:val="000000"/>
          <w:sz w:val="22"/>
          <w:szCs w:val="23"/>
        </w:rPr>
      </w:pPr>
      <w:r w:rsidRPr="00FC129B">
        <w:rPr>
          <w:b/>
          <w:color w:val="000000"/>
          <w:sz w:val="22"/>
          <w:szCs w:val="23"/>
        </w:rPr>
        <w:t>«Лесные подарки»</w:t>
      </w:r>
    </w:p>
    <w:p w14:paraId="24472D11" w14:textId="77777777" w:rsidR="005864B6" w:rsidRPr="00FC129B" w:rsidRDefault="005864B6" w:rsidP="005864B6">
      <w:pPr>
        <w:shd w:val="clear" w:color="auto" w:fill="FFFFFF"/>
        <w:rPr>
          <w:color w:val="000000"/>
          <w:sz w:val="22"/>
          <w:szCs w:val="23"/>
        </w:rPr>
      </w:pPr>
      <w:r w:rsidRPr="00FC129B">
        <w:rPr>
          <w:color w:val="000000"/>
          <w:sz w:val="22"/>
          <w:szCs w:val="23"/>
        </w:rPr>
        <w:t>К мишке на праздник звери пришли мишке в подарок они принесли: (идут по кругу)</w:t>
      </w:r>
    </w:p>
    <w:p w14:paraId="5998ACE2" w14:textId="77777777" w:rsidR="005864B6" w:rsidRPr="00FC129B" w:rsidRDefault="005864B6" w:rsidP="005864B6">
      <w:pPr>
        <w:shd w:val="clear" w:color="auto" w:fill="FFFFFF"/>
        <w:rPr>
          <w:color w:val="000000"/>
          <w:sz w:val="20"/>
          <w:szCs w:val="23"/>
        </w:rPr>
      </w:pPr>
      <w:r w:rsidRPr="00FC129B">
        <w:rPr>
          <w:color w:val="000000"/>
          <w:sz w:val="22"/>
          <w:szCs w:val="23"/>
        </w:rPr>
        <w:t xml:space="preserve">Зайка шиповник, ёжик рябину, белка орешек и ежевику. </w:t>
      </w:r>
      <w:r w:rsidRPr="00FC129B">
        <w:rPr>
          <w:color w:val="000000"/>
          <w:sz w:val="20"/>
          <w:szCs w:val="23"/>
        </w:rPr>
        <w:t>(соединить одноименные пальцы</w:t>
      </w:r>
      <w:r>
        <w:rPr>
          <w:color w:val="000000"/>
          <w:sz w:val="20"/>
          <w:szCs w:val="23"/>
        </w:rPr>
        <w:t xml:space="preserve"> </w:t>
      </w:r>
      <w:r w:rsidRPr="00FC129B">
        <w:rPr>
          <w:color w:val="000000"/>
          <w:sz w:val="20"/>
          <w:szCs w:val="23"/>
        </w:rPr>
        <w:t>рук)</w:t>
      </w:r>
    </w:p>
    <w:p w14:paraId="512D2D6C" w14:textId="77777777" w:rsidR="005864B6" w:rsidRPr="00B22FF4" w:rsidRDefault="005864B6" w:rsidP="005864B6">
      <w:pPr>
        <w:shd w:val="clear" w:color="auto" w:fill="FFFFFF"/>
        <w:rPr>
          <w:color w:val="000000"/>
          <w:sz w:val="20"/>
          <w:szCs w:val="23"/>
        </w:rPr>
      </w:pPr>
      <w:r w:rsidRPr="00FC129B">
        <w:rPr>
          <w:color w:val="000000"/>
          <w:sz w:val="22"/>
          <w:szCs w:val="23"/>
        </w:rPr>
        <w:t>Спелую шишку лиса принесла очень душистой шишка была. (</w:t>
      </w:r>
      <w:r w:rsidRPr="00B22FF4">
        <w:rPr>
          <w:color w:val="000000"/>
          <w:sz w:val="20"/>
          <w:szCs w:val="23"/>
        </w:rPr>
        <w:t>глубокий вдох носом и выдох</w:t>
      </w:r>
      <w:r>
        <w:rPr>
          <w:color w:val="000000"/>
          <w:sz w:val="20"/>
          <w:szCs w:val="23"/>
        </w:rPr>
        <w:t xml:space="preserve"> </w:t>
      </w:r>
      <w:r w:rsidRPr="00B22FF4">
        <w:rPr>
          <w:color w:val="000000"/>
          <w:sz w:val="20"/>
          <w:szCs w:val="23"/>
        </w:rPr>
        <w:t>ртом)</w:t>
      </w:r>
    </w:p>
    <w:p w14:paraId="4D346179" w14:textId="77777777" w:rsidR="005864B6" w:rsidRPr="00FC129B" w:rsidRDefault="005864B6" w:rsidP="005864B6">
      <w:pPr>
        <w:shd w:val="clear" w:color="auto" w:fill="FFFFFF"/>
        <w:rPr>
          <w:b/>
          <w:color w:val="000000"/>
          <w:sz w:val="22"/>
          <w:szCs w:val="23"/>
        </w:rPr>
      </w:pPr>
      <w:r w:rsidRPr="00FC129B">
        <w:rPr>
          <w:b/>
          <w:color w:val="000000"/>
          <w:sz w:val="22"/>
          <w:szCs w:val="23"/>
        </w:rPr>
        <w:t>Подвижная игра «Листики».</w:t>
      </w:r>
    </w:p>
    <w:p w14:paraId="6D8C459B" w14:textId="77777777" w:rsidR="005864B6" w:rsidRPr="00FC129B" w:rsidRDefault="005864B6" w:rsidP="005864B6">
      <w:pPr>
        <w:shd w:val="clear" w:color="auto" w:fill="FFFFFF"/>
        <w:rPr>
          <w:color w:val="000000"/>
          <w:sz w:val="22"/>
          <w:szCs w:val="23"/>
        </w:rPr>
      </w:pPr>
      <w:r w:rsidRPr="00FC129B">
        <w:rPr>
          <w:color w:val="000000"/>
          <w:sz w:val="22"/>
          <w:szCs w:val="23"/>
        </w:rPr>
        <w:t>Листья осенние тихо кружатся,</w:t>
      </w:r>
    </w:p>
    <w:p w14:paraId="395745AB" w14:textId="77777777" w:rsidR="005864B6" w:rsidRPr="00FC129B" w:rsidRDefault="005864B6" w:rsidP="005864B6">
      <w:pPr>
        <w:shd w:val="clear" w:color="auto" w:fill="FFFFFF"/>
        <w:rPr>
          <w:color w:val="000000"/>
          <w:sz w:val="22"/>
          <w:szCs w:val="23"/>
        </w:rPr>
      </w:pPr>
      <w:r w:rsidRPr="00FC129B">
        <w:rPr>
          <w:color w:val="000000"/>
          <w:sz w:val="22"/>
          <w:szCs w:val="23"/>
        </w:rPr>
        <w:t>Листья под ноги нам тихо ложатся.</w:t>
      </w:r>
    </w:p>
    <w:p w14:paraId="64187C6C" w14:textId="77777777" w:rsidR="005864B6" w:rsidRPr="00FC129B" w:rsidRDefault="005864B6" w:rsidP="005864B6">
      <w:pPr>
        <w:shd w:val="clear" w:color="auto" w:fill="FFFFFF"/>
        <w:rPr>
          <w:color w:val="000000"/>
          <w:sz w:val="22"/>
          <w:szCs w:val="23"/>
        </w:rPr>
      </w:pPr>
      <w:r w:rsidRPr="00FC129B">
        <w:rPr>
          <w:color w:val="000000"/>
          <w:sz w:val="22"/>
          <w:szCs w:val="23"/>
        </w:rPr>
        <w:t>И под ногами шуршат, шелестят,</w:t>
      </w:r>
    </w:p>
    <w:p w14:paraId="1A6A2A22" w14:textId="77777777" w:rsidR="005864B6" w:rsidRPr="00FC129B" w:rsidRDefault="005864B6" w:rsidP="005864B6">
      <w:pPr>
        <w:shd w:val="clear" w:color="auto" w:fill="FFFFFF"/>
        <w:rPr>
          <w:color w:val="000000"/>
          <w:sz w:val="22"/>
          <w:szCs w:val="23"/>
        </w:rPr>
      </w:pPr>
      <w:r w:rsidRPr="00FC129B">
        <w:rPr>
          <w:color w:val="000000"/>
          <w:sz w:val="22"/>
          <w:szCs w:val="23"/>
        </w:rPr>
        <w:t>Будто опять закружиться хотят.</w:t>
      </w:r>
    </w:p>
    <w:p w14:paraId="75DF073B" w14:textId="77777777" w:rsidR="005864B6" w:rsidRPr="00FC129B" w:rsidRDefault="005864B6" w:rsidP="005864B6">
      <w:pPr>
        <w:shd w:val="clear" w:color="auto" w:fill="FFFFFF"/>
        <w:rPr>
          <w:color w:val="000000"/>
          <w:sz w:val="22"/>
          <w:szCs w:val="23"/>
        </w:rPr>
      </w:pPr>
      <w:r w:rsidRPr="00FC129B">
        <w:rPr>
          <w:color w:val="000000"/>
          <w:sz w:val="22"/>
          <w:szCs w:val="23"/>
        </w:rPr>
        <w:t>Пальчиковая гимнастика «Вышел дождик на прогулку».</w:t>
      </w:r>
    </w:p>
    <w:p w14:paraId="08255B12" w14:textId="77777777" w:rsidR="005864B6" w:rsidRPr="00FC129B" w:rsidRDefault="005864B6" w:rsidP="005864B6">
      <w:pPr>
        <w:shd w:val="clear" w:color="auto" w:fill="FFFFFF"/>
        <w:rPr>
          <w:color w:val="000000"/>
          <w:sz w:val="22"/>
          <w:szCs w:val="23"/>
        </w:rPr>
      </w:pPr>
      <w:r w:rsidRPr="00FC129B">
        <w:rPr>
          <w:color w:val="000000"/>
          <w:sz w:val="22"/>
          <w:szCs w:val="23"/>
        </w:rPr>
        <w:t>Вышел дождик на прогулку.</w:t>
      </w:r>
    </w:p>
    <w:p w14:paraId="1C23861A" w14:textId="77777777" w:rsidR="005864B6" w:rsidRPr="00FC129B" w:rsidRDefault="005864B6" w:rsidP="005864B6">
      <w:pPr>
        <w:shd w:val="clear" w:color="auto" w:fill="FFFFFF"/>
        <w:rPr>
          <w:color w:val="000000"/>
          <w:sz w:val="22"/>
          <w:szCs w:val="23"/>
        </w:rPr>
      </w:pPr>
      <w:r w:rsidRPr="00FC129B">
        <w:rPr>
          <w:color w:val="000000"/>
          <w:sz w:val="22"/>
          <w:szCs w:val="23"/>
        </w:rPr>
        <w:t>Он бежит по переулку,</w:t>
      </w:r>
    </w:p>
    <w:p w14:paraId="19DC4EA4" w14:textId="77777777" w:rsidR="005864B6" w:rsidRPr="00FC129B" w:rsidRDefault="005864B6" w:rsidP="005864B6">
      <w:pPr>
        <w:shd w:val="clear" w:color="auto" w:fill="FFFFFF"/>
        <w:rPr>
          <w:color w:val="000000"/>
          <w:sz w:val="22"/>
          <w:szCs w:val="23"/>
        </w:rPr>
      </w:pPr>
      <w:r w:rsidRPr="00FC129B">
        <w:rPr>
          <w:color w:val="000000"/>
          <w:sz w:val="22"/>
          <w:szCs w:val="23"/>
        </w:rPr>
        <w:t>Барабанит по окошку,</w:t>
      </w:r>
    </w:p>
    <w:p w14:paraId="33C1B016" w14:textId="77777777" w:rsidR="005864B6" w:rsidRPr="006507E6" w:rsidRDefault="005864B6" w:rsidP="005864B6">
      <w:pPr>
        <w:rPr>
          <w:sz w:val="22"/>
          <w:szCs w:val="22"/>
        </w:rPr>
      </w:pPr>
      <w:r w:rsidRPr="006507E6">
        <w:rPr>
          <w:b/>
          <w:sz w:val="22"/>
          <w:szCs w:val="22"/>
        </w:rPr>
        <w:t xml:space="preserve">Пальчиковая гимнастика «Грибы».                                                                       </w:t>
      </w:r>
      <w:r w:rsidRPr="006507E6">
        <w:rPr>
          <w:sz w:val="22"/>
          <w:szCs w:val="22"/>
        </w:rPr>
        <w:tab/>
        <w:t xml:space="preserve">            </w:t>
      </w:r>
    </w:p>
    <w:p w14:paraId="288D12E9" w14:textId="77777777" w:rsidR="005864B6" w:rsidRPr="006507E6" w:rsidRDefault="005864B6" w:rsidP="005864B6">
      <w:pPr>
        <w:rPr>
          <w:sz w:val="22"/>
          <w:szCs w:val="22"/>
        </w:rPr>
      </w:pPr>
      <w:r w:rsidRPr="006507E6">
        <w:rPr>
          <w:sz w:val="22"/>
          <w:szCs w:val="22"/>
        </w:rPr>
        <w:lastRenderedPageBreak/>
        <w:t xml:space="preserve"> Мы сегодня рано </w:t>
      </w:r>
      <w:proofErr w:type="gramStart"/>
      <w:r w:rsidRPr="006507E6">
        <w:rPr>
          <w:sz w:val="22"/>
          <w:szCs w:val="22"/>
        </w:rPr>
        <w:t xml:space="preserve">встали,   </w:t>
      </w:r>
      <w:proofErr w:type="gramEnd"/>
      <w:r w:rsidRPr="006507E6">
        <w:rPr>
          <w:sz w:val="22"/>
          <w:szCs w:val="22"/>
        </w:rPr>
        <w:t xml:space="preserve">                                                                                                                                                        За грибами в лес пошли.                                                                                                                                          Грузди, рыжики, волнушки                                                                                                                                           </w:t>
      </w:r>
    </w:p>
    <w:p w14:paraId="471B4318" w14:textId="77777777" w:rsidR="005864B6" w:rsidRPr="006507E6" w:rsidRDefault="005864B6" w:rsidP="005864B6">
      <w:pPr>
        <w:rPr>
          <w:sz w:val="22"/>
          <w:szCs w:val="22"/>
        </w:rPr>
      </w:pPr>
      <w:r w:rsidRPr="006507E6">
        <w:rPr>
          <w:sz w:val="22"/>
          <w:szCs w:val="22"/>
        </w:rPr>
        <w:t xml:space="preserve">В </w:t>
      </w:r>
      <w:proofErr w:type="spellStart"/>
      <w:r w:rsidRPr="006507E6">
        <w:rPr>
          <w:sz w:val="22"/>
          <w:szCs w:val="22"/>
        </w:rPr>
        <w:t>кузовочке</w:t>
      </w:r>
      <w:proofErr w:type="spellEnd"/>
      <w:r w:rsidRPr="006507E6">
        <w:rPr>
          <w:sz w:val="22"/>
          <w:szCs w:val="22"/>
        </w:rPr>
        <w:t xml:space="preserve"> принесли. </w:t>
      </w:r>
    </w:p>
    <w:p w14:paraId="7BE9D05F" w14:textId="77777777" w:rsidR="005864B6" w:rsidRPr="006507E6" w:rsidRDefault="005864B6" w:rsidP="005864B6">
      <w:pPr>
        <w:rPr>
          <w:rFonts w:eastAsiaTheme="minorHAnsi"/>
          <w:b/>
          <w:sz w:val="22"/>
          <w:szCs w:val="22"/>
          <w:lang w:eastAsia="en-US"/>
        </w:rPr>
      </w:pPr>
      <w:r w:rsidRPr="006507E6">
        <w:rPr>
          <w:rFonts w:eastAsiaTheme="minorHAnsi"/>
          <w:b/>
          <w:sz w:val="22"/>
          <w:szCs w:val="22"/>
          <w:lang w:eastAsia="en-US"/>
        </w:rPr>
        <w:t>Пальчиковая гимнастика</w:t>
      </w:r>
      <w:r w:rsidRPr="006507E6">
        <w:rPr>
          <w:rFonts w:asciiTheme="minorHAnsi" w:eastAsiaTheme="minorHAnsi" w:hAnsiTheme="minorHAnsi" w:cstheme="minorBidi"/>
          <w:b/>
          <w:sz w:val="22"/>
          <w:szCs w:val="22"/>
          <w:lang w:eastAsia="en-US"/>
        </w:rPr>
        <w:t xml:space="preserve"> </w:t>
      </w:r>
      <w:r w:rsidRPr="006507E6">
        <w:rPr>
          <w:rFonts w:eastAsiaTheme="minorHAnsi"/>
          <w:b/>
          <w:sz w:val="22"/>
          <w:szCs w:val="22"/>
          <w:lang w:eastAsia="en-US"/>
        </w:rPr>
        <w:t xml:space="preserve">«Мухомор». </w:t>
      </w:r>
    </w:p>
    <w:p w14:paraId="53EBD8DA" w14:textId="77777777" w:rsidR="005864B6" w:rsidRPr="006507E6" w:rsidRDefault="005864B6" w:rsidP="005864B6">
      <w:pPr>
        <w:rPr>
          <w:rFonts w:eastAsiaTheme="minorHAnsi"/>
          <w:sz w:val="22"/>
          <w:szCs w:val="22"/>
          <w:lang w:eastAsia="en-US"/>
        </w:rPr>
      </w:pPr>
      <w:r w:rsidRPr="006507E6">
        <w:rPr>
          <w:rFonts w:eastAsiaTheme="minorHAnsi"/>
          <w:sz w:val="22"/>
          <w:szCs w:val="22"/>
          <w:lang w:eastAsia="en-US"/>
        </w:rPr>
        <w:t xml:space="preserve">Красный-красный мухомор              Соединяем кончики пальцев – шляпка гриба. </w:t>
      </w:r>
    </w:p>
    <w:p w14:paraId="19EB0547" w14:textId="77777777" w:rsidR="005864B6" w:rsidRPr="006507E6" w:rsidRDefault="005864B6" w:rsidP="005864B6">
      <w:pPr>
        <w:rPr>
          <w:rFonts w:eastAsiaTheme="minorHAnsi"/>
          <w:sz w:val="22"/>
          <w:szCs w:val="22"/>
          <w:lang w:eastAsia="en-US"/>
        </w:rPr>
      </w:pPr>
      <w:r w:rsidRPr="006507E6">
        <w:rPr>
          <w:rFonts w:eastAsiaTheme="minorHAnsi"/>
          <w:sz w:val="22"/>
          <w:szCs w:val="22"/>
          <w:lang w:eastAsia="en-US"/>
        </w:rPr>
        <w:t>Белых крапинок узор.                        Рука – «</w:t>
      </w:r>
      <w:proofErr w:type="gramStart"/>
      <w:r w:rsidRPr="006507E6">
        <w:rPr>
          <w:rFonts w:eastAsiaTheme="minorHAnsi"/>
          <w:sz w:val="22"/>
          <w:szCs w:val="22"/>
          <w:lang w:eastAsia="en-US"/>
        </w:rPr>
        <w:t>шляпка »</w:t>
      </w:r>
      <w:proofErr w:type="gramEnd"/>
      <w:r w:rsidRPr="006507E6">
        <w:rPr>
          <w:rFonts w:eastAsiaTheme="minorHAnsi"/>
          <w:sz w:val="22"/>
          <w:szCs w:val="22"/>
          <w:lang w:eastAsia="en-US"/>
        </w:rPr>
        <w:t>, пальцем др. руки  показ. «крапинки».</w:t>
      </w:r>
    </w:p>
    <w:p w14:paraId="683645B7" w14:textId="77777777" w:rsidR="005864B6" w:rsidRPr="006507E6" w:rsidRDefault="005864B6" w:rsidP="005864B6">
      <w:pPr>
        <w:rPr>
          <w:rFonts w:eastAsiaTheme="minorHAnsi"/>
          <w:sz w:val="22"/>
          <w:szCs w:val="22"/>
          <w:lang w:eastAsia="en-US"/>
        </w:rPr>
      </w:pPr>
      <w:r w:rsidRPr="006507E6">
        <w:rPr>
          <w:rFonts w:eastAsiaTheme="minorHAnsi"/>
          <w:sz w:val="22"/>
          <w:szCs w:val="22"/>
          <w:lang w:eastAsia="en-US"/>
        </w:rPr>
        <w:t xml:space="preserve">Ты красивый, но не рвём!                  Погрозить пальчиком. </w:t>
      </w:r>
    </w:p>
    <w:p w14:paraId="051D5DEB" w14:textId="77777777" w:rsidR="005864B6" w:rsidRPr="006507E6" w:rsidRDefault="005864B6" w:rsidP="005864B6">
      <w:pPr>
        <w:rPr>
          <w:rFonts w:eastAsiaTheme="minorHAnsi"/>
          <w:sz w:val="22"/>
          <w:szCs w:val="22"/>
          <w:lang w:eastAsia="en-US"/>
        </w:rPr>
      </w:pPr>
      <w:r w:rsidRPr="006507E6">
        <w:rPr>
          <w:rFonts w:eastAsiaTheme="minorHAnsi"/>
          <w:sz w:val="22"/>
          <w:szCs w:val="22"/>
          <w:lang w:eastAsia="en-US"/>
        </w:rPr>
        <w:t>И в корзинку не берём!                      Прямая ладонь от себя – отодвигающий жест.</w:t>
      </w:r>
    </w:p>
    <w:p w14:paraId="52A8AB14" w14:textId="77777777" w:rsidR="005864B6" w:rsidRPr="006507E6" w:rsidRDefault="005864B6" w:rsidP="005864B6">
      <w:pPr>
        <w:tabs>
          <w:tab w:val="left" w:pos="6375"/>
        </w:tabs>
        <w:rPr>
          <w:b/>
          <w:sz w:val="22"/>
          <w:szCs w:val="22"/>
        </w:rPr>
      </w:pPr>
      <w:r w:rsidRPr="006507E6">
        <w:rPr>
          <w:b/>
          <w:sz w:val="22"/>
          <w:szCs w:val="22"/>
        </w:rPr>
        <w:t>Игра «За грибами».</w:t>
      </w:r>
      <w:r w:rsidRPr="006507E6">
        <w:rPr>
          <w:sz w:val="22"/>
          <w:szCs w:val="22"/>
        </w:rPr>
        <w:t xml:space="preserve"> (развитие координации речи с движением).                                                                                             </w:t>
      </w:r>
    </w:p>
    <w:p w14:paraId="2BB80CA3" w14:textId="77777777" w:rsidR="005864B6" w:rsidRPr="006507E6" w:rsidRDefault="005864B6" w:rsidP="005864B6">
      <w:pPr>
        <w:tabs>
          <w:tab w:val="left" w:pos="6375"/>
        </w:tabs>
        <w:rPr>
          <w:sz w:val="22"/>
          <w:szCs w:val="22"/>
        </w:rPr>
      </w:pPr>
      <w:r w:rsidRPr="006507E6">
        <w:rPr>
          <w:sz w:val="22"/>
          <w:szCs w:val="22"/>
        </w:rPr>
        <w:t>Все зверушки на опушке ищут грузди и волнушки. (Дети идут в хороводе.)</w:t>
      </w:r>
    </w:p>
    <w:p w14:paraId="4EC9920B" w14:textId="77777777" w:rsidR="005864B6" w:rsidRPr="006507E6" w:rsidRDefault="005864B6" w:rsidP="005864B6">
      <w:pPr>
        <w:tabs>
          <w:tab w:val="left" w:pos="6375"/>
        </w:tabs>
        <w:rPr>
          <w:sz w:val="22"/>
          <w:szCs w:val="22"/>
        </w:rPr>
      </w:pPr>
      <w:r w:rsidRPr="006507E6">
        <w:rPr>
          <w:sz w:val="22"/>
          <w:szCs w:val="22"/>
        </w:rPr>
        <w:t>Белочки скакали, рыжики срывали.                            (Скачут вприсядку, срывают воображаемые грибы.)</w:t>
      </w:r>
    </w:p>
    <w:p w14:paraId="25F49F1E" w14:textId="77777777" w:rsidR="005864B6" w:rsidRPr="006507E6" w:rsidRDefault="005864B6" w:rsidP="005864B6">
      <w:pPr>
        <w:tabs>
          <w:tab w:val="left" w:pos="6375"/>
        </w:tabs>
        <w:rPr>
          <w:sz w:val="22"/>
          <w:szCs w:val="22"/>
        </w:rPr>
      </w:pPr>
      <w:r w:rsidRPr="006507E6">
        <w:rPr>
          <w:sz w:val="22"/>
          <w:szCs w:val="22"/>
        </w:rPr>
        <w:t>Лисичка бежала, лисички собирала.                           (Бегут, собирают воображаемые грибы.)</w:t>
      </w:r>
    </w:p>
    <w:p w14:paraId="348903B0" w14:textId="77777777" w:rsidR="005864B6" w:rsidRPr="006507E6" w:rsidRDefault="005864B6" w:rsidP="005864B6">
      <w:pPr>
        <w:tabs>
          <w:tab w:val="left" w:pos="6375"/>
        </w:tabs>
        <w:rPr>
          <w:sz w:val="22"/>
          <w:szCs w:val="22"/>
        </w:rPr>
      </w:pPr>
      <w:r w:rsidRPr="006507E6">
        <w:rPr>
          <w:sz w:val="22"/>
          <w:szCs w:val="22"/>
        </w:rPr>
        <w:t xml:space="preserve">Скакали </w:t>
      </w:r>
      <w:proofErr w:type="spellStart"/>
      <w:r w:rsidRPr="006507E6">
        <w:rPr>
          <w:sz w:val="22"/>
          <w:szCs w:val="22"/>
        </w:rPr>
        <w:t>зайчатки</w:t>
      </w:r>
      <w:proofErr w:type="spellEnd"/>
      <w:r w:rsidRPr="006507E6">
        <w:rPr>
          <w:sz w:val="22"/>
          <w:szCs w:val="22"/>
        </w:rPr>
        <w:t xml:space="preserve">, искали </w:t>
      </w:r>
      <w:proofErr w:type="spellStart"/>
      <w:r w:rsidRPr="006507E6">
        <w:rPr>
          <w:sz w:val="22"/>
          <w:szCs w:val="22"/>
        </w:rPr>
        <w:t>опятки</w:t>
      </w:r>
      <w:proofErr w:type="spellEnd"/>
      <w:r w:rsidRPr="006507E6">
        <w:rPr>
          <w:sz w:val="22"/>
          <w:szCs w:val="22"/>
        </w:rPr>
        <w:t>.                              (Скачут стоя, “срывают” грибы.)</w:t>
      </w:r>
    </w:p>
    <w:p w14:paraId="075F3CD9" w14:textId="77777777" w:rsidR="005864B6" w:rsidRPr="006507E6" w:rsidRDefault="005864B6" w:rsidP="005864B6">
      <w:pPr>
        <w:tabs>
          <w:tab w:val="left" w:pos="6375"/>
        </w:tabs>
        <w:rPr>
          <w:sz w:val="22"/>
          <w:szCs w:val="22"/>
        </w:rPr>
      </w:pPr>
      <w:r w:rsidRPr="006507E6">
        <w:rPr>
          <w:sz w:val="22"/>
          <w:szCs w:val="22"/>
        </w:rPr>
        <w:t>Медведь проходил, мухомор раздавил.                      (Идут вразвалку, топают правой ногой.)</w:t>
      </w:r>
    </w:p>
    <w:p w14:paraId="6BAE165D" w14:textId="77777777" w:rsidR="005864B6" w:rsidRPr="006507E6" w:rsidRDefault="005864B6" w:rsidP="005864B6">
      <w:pPr>
        <w:rPr>
          <w:rFonts w:eastAsiaTheme="minorHAnsi"/>
          <w:sz w:val="22"/>
          <w:szCs w:val="18"/>
          <w:lang w:eastAsia="en-US"/>
        </w:rPr>
      </w:pPr>
      <w:r w:rsidRPr="006507E6">
        <w:rPr>
          <w:rFonts w:eastAsiaTheme="minorHAnsi"/>
          <w:b/>
          <w:sz w:val="22"/>
          <w:szCs w:val="18"/>
          <w:lang w:eastAsia="en-US"/>
        </w:rPr>
        <w:t xml:space="preserve">Игра «Собери картинку». – </w:t>
      </w:r>
      <w:r w:rsidRPr="006507E6">
        <w:rPr>
          <w:rFonts w:eastAsiaTheme="minorHAnsi"/>
          <w:sz w:val="22"/>
          <w:szCs w:val="18"/>
          <w:lang w:eastAsia="en-US"/>
        </w:rPr>
        <w:t xml:space="preserve">развивать конструктивный </w:t>
      </w:r>
      <w:proofErr w:type="spellStart"/>
      <w:r w:rsidRPr="006507E6">
        <w:rPr>
          <w:rFonts w:eastAsiaTheme="minorHAnsi"/>
          <w:sz w:val="22"/>
          <w:szCs w:val="18"/>
          <w:lang w:eastAsia="en-US"/>
        </w:rPr>
        <w:t>гнозис</w:t>
      </w:r>
      <w:proofErr w:type="spellEnd"/>
    </w:p>
    <w:p w14:paraId="109CDD35" w14:textId="77777777" w:rsidR="005864B6" w:rsidRPr="006507E6" w:rsidRDefault="005864B6" w:rsidP="005864B6">
      <w:pPr>
        <w:rPr>
          <w:rFonts w:eastAsiaTheme="minorHAnsi"/>
          <w:sz w:val="22"/>
          <w:szCs w:val="18"/>
          <w:lang w:eastAsia="en-US"/>
        </w:rPr>
      </w:pPr>
      <w:r w:rsidRPr="006507E6">
        <w:rPr>
          <w:rFonts w:eastAsiaTheme="minorHAnsi"/>
          <w:sz w:val="22"/>
          <w:szCs w:val="18"/>
          <w:lang w:eastAsia="en-US"/>
        </w:rPr>
        <w:t>Соберите картинку (из 2х – 4х частей). Назовите, что есть у гриба (шляпка, ножка). Какого цвета шляпка у лисички? У белого гриба? У мухомора? Какая ножка у опёнка? У лисички? И т.д. Ножка у лисички тонкая или толстая? Ножка у белого гриба тонкая или толстая? Какая ножка у мухомора?</w:t>
      </w:r>
    </w:p>
    <w:p w14:paraId="6CDEF1A0" w14:textId="77777777" w:rsidR="005864B6" w:rsidRPr="006507E6" w:rsidRDefault="005864B6" w:rsidP="005864B6">
      <w:pPr>
        <w:tabs>
          <w:tab w:val="left" w:pos="4538"/>
          <w:tab w:val="center" w:pos="5460"/>
        </w:tabs>
        <w:spacing w:line="360" w:lineRule="auto"/>
        <w:ind w:firstLine="454"/>
        <w:jc w:val="center"/>
        <w:rPr>
          <w:b/>
          <w:sz w:val="22"/>
          <w:szCs w:val="22"/>
        </w:rPr>
      </w:pPr>
      <w:r w:rsidRPr="006507E6">
        <w:rPr>
          <w:b/>
          <w:sz w:val="22"/>
          <w:szCs w:val="22"/>
        </w:rPr>
        <w:t>Тема «Одежда»</w:t>
      </w:r>
    </w:p>
    <w:p w14:paraId="3FE869E1" w14:textId="77777777" w:rsidR="005864B6" w:rsidRPr="006507E6" w:rsidRDefault="005864B6" w:rsidP="005864B6">
      <w:pPr>
        <w:shd w:val="clear" w:color="auto" w:fill="FFFFFF"/>
        <w:jc w:val="both"/>
        <w:rPr>
          <w:color w:val="000000"/>
          <w:sz w:val="22"/>
          <w:szCs w:val="22"/>
        </w:rPr>
      </w:pPr>
      <w:r w:rsidRPr="006507E6">
        <w:rPr>
          <w:b/>
          <w:bCs/>
          <w:color w:val="000000"/>
          <w:sz w:val="22"/>
          <w:szCs w:val="22"/>
        </w:rPr>
        <w:t>Пальчиковая гимнастика «Одежда»</w:t>
      </w:r>
    </w:p>
    <w:p w14:paraId="5232C629" w14:textId="77777777" w:rsidR="005864B6" w:rsidRPr="006507E6" w:rsidRDefault="005864B6" w:rsidP="005864B6">
      <w:pPr>
        <w:shd w:val="clear" w:color="auto" w:fill="FFFFFF"/>
        <w:jc w:val="both"/>
        <w:rPr>
          <w:color w:val="000000"/>
          <w:sz w:val="22"/>
          <w:szCs w:val="22"/>
        </w:rPr>
      </w:pPr>
      <w:r w:rsidRPr="006507E6">
        <w:rPr>
          <w:color w:val="000000"/>
          <w:sz w:val="22"/>
          <w:szCs w:val="22"/>
        </w:rPr>
        <w:t>Раз, два, три, четыре, пять –                    </w:t>
      </w:r>
      <w:r w:rsidRPr="006507E6">
        <w:rPr>
          <w:i/>
          <w:iCs/>
          <w:color w:val="000000"/>
          <w:sz w:val="22"/>
          <w:szCs w:val="22"/>
        </w:rPr>
        <w:t>Последовательно соединяют пальцы</w:t>
      </w:r>
    </w:p>
    <w:p w14:paraId="00E9028B" w14:textId="77777777" w:rsidR="005864B6" w:rsidRPr="006507E6" w:rsidRDefault="005864B6" w:rsidP="005864B6">
      <w:pPr>
        <w:shd w:val="clear" w:color="auto" w:fill="FFFFFF"/>
        <w:jc w:val="both"/>
        <w:rPr>
          <w:color w:val="000000"/>
          <w:sz w:val="22"/>
          <w:szCs w:val="22"/>
        </w:rPr>
      </w:pPr>
      <w:r w:rsidRPr="006507E6">
        <w:rPr>
          <w:color w:val="000000"/>
          <w:sz w:val="22"/>
          <w:szCs w:val="22"/>
        </w:rPr>
        <w:t xml:space="preserve">Будем вещи мы </w:t>
      </w:r>
      <w:proofErr w:type="gramStart"/>
      <w:r w:rsidRPr="006507E6">
        <w:rPr>
          <w:color w:val="000000"/>
          <w:sz w:val="22"/>
          <w:szCs w:val="22"/>
        </w:rPr>
        <w:t>стирать:   </w:t>
      </w:r>
      <w:proofErr w:type="gramEnd"/>
      <w:r w:rsidRPr="006507E6">
        <w:rPr>
          <w:color w:val="000000"/>
          <w:sz w:val="22"/>
          <w:szCs w:val="22"/>
        </w:rPr>
        <w:t xml:space="preserve">                      </w:t>
      </w:r>
      <w:r w:rsidRPr="006507E6">
        <w:rPr>
          <w:i/>
          <w:iCs/>
          <w:color w:val="000000"/>
          <w:sz w:val="22"/>
          <w:szCs w:val="22"/>
        </w:rPr>
        <w:t>одной руки с пальцами другой руки.</w:t>
      </w:r>
    </w:p>
    <w:p w14:paraId="06133457" w14:textId="77777777" w:rsidR="005864B6" w:rsidRPr="006507E6" w:rsidRDefault="005864B6" w:rsidP="005864B6">
      <w:pPr>
        <w:shd w:val="clear" w:color="auto" w:fill="FFFFFF"/>
        <w:jc w:val="both"/>
        <w:rPr>
          <w:color w:val="000000"/>
          <w:sz w:val="22"/>
          <w:szCs w:val="22"/>
        </w:rPr>
      </w:pPr>
      <w:r w:rsidRPr="006507E6">
        <w:rPr>
          <w:color w:val="000000"/>
          <w:sz w:val="22"/>
          <w:szCs w:val="22"/>
        </w:rPr>
        <w:t>Платье, брюки и носочки,</w:t>
      </w:r>
    </w:p>
    <w:p w14:paraId="29CB96AB" w14:textId="77777777" w:rsidR="005864B6" w:rsidRPr="006507E6" w:rsidRDefault="005864B6" w:rsidP="005864B6">
      <w:pPr>
        <w:shd w:val="clear" w:color="auto" w:fill="FFFFFF"/>
        <w:jc w:val="both"/>
        <w:rPr>
          <w:color w:val="000000"/>
          <w:sz w:val="22"/>
          <w:szCs w:val="22"/>
        </w:rPr>
      </w:pPr>
      <w:r w:rsidRPr="006507E6">
        <w:rPr>
          <w:color w:val="000000"/>
          <w:sz w:val="22"/>
          <w:szCs w:val="22"/>
        </w:rPr>
        <w:t>Юбку, кофточку, платочки.</w:t>
      </w:r>
    </w:p>
    <w:p w14:paraId="025FF1C7" w14:textId="77777777" w:rsidR="005864B6" w:rsidRPr="006507E6" w:rsidRDefault="005864B6" w:rsidP="005864B6">
      <w:pPr>
        <w:shd w:val="clear" w:color="auto" w:fill="FFFFFF"/>
        <w:jc w:val="both"/>
        <w:rPr>
          <w:color w:val="000000"/>
          <w:sz w:val="22"/>
          <w:szCs w:val="22"/>
        </w:rPr>
      </w:pPr>
      <w:r w:rsidRPr="006507E6">
        <w:rPr>
          <w:color w:val="000000"/>
          <w:sz w:val="22"/>
          <w:szCs w:val="22"/>
        </w:rPr>
        <w:t>Шарф и шапку не забудем –</w:t>
      </w:r>
    </w:p>
    <w:p w14:paraId="35CB16B4" w14:textId="77777777" w:rsidR="005864B6" w:rsidRPr="006507E6" w:rsidRDefault="005864B6" w:rsidP="005864B6">
      <w:pPr>
        <w:shd w:val="clear" w:color="auto" w:fill="FFFFFF"/>
        <w:jc w:val="both"/>
        <w:rPr>
          <w:color w:val="000000"/>
          <w:sz w:val="22"/>
          <w:szCs w:val="22"/>
        </w:rPr>
      </w:pPr>
      <w:r w:rsidRPr="006507E6">
        <w:rPr>
          <w:color w:val="000000"/>
          <w:sz w:val="22"/>
          <w:szCs w:val="22"/>
        </w:rPr>
        <w:t xml:space="preserve">Их стирать мы тоже будем.                 </w:t>
      </w:r>
      <w:r w:rsidRPr="006507E6">
        <w:rPr>
          <w:i/>
          <w:iCs/>
          <w:color w:val="000000"/>
          <w:sz w:val="22"/>
          <w:szCs w:val="22"/>
        </w:rPr>
        <w:t>Кулачки имитируют стирку.</w:t>
      </w:r>
    </w:p>
    <w:p w14:paraId="4B32CA73" w14:textId="77777777" w:rsidR="005864B6" w:rsidRPr="006507E6" w:rsidRDefault="005864B6" w:rsidP="005864B6">
      <w:pPr>
        <w:tabs>
          <w:tab w:val="left" w:pos="6375"/>
        </w:tabs>
        <w:rPr>
          <w:b/>
          <w:sz w:val="22"/>
          <w:szCs w:val="22"/>
        </w:rPr>
      </w:pPr>
      <w:r w:rsidRPr="006507E6">
        <w:rPr>
          <w:b/>
          <w:sz w:val="22"/>
          <w:szCs w:val="22"/>
        </w:rPr>
        <w:t>«</w:t>
      </w:r>
      <w:proofErr w:type="spellStart"/>
      <w:r w:rsidRPr="006507E6">
        <w:rPr>
          <w:b/>
          <w:sz w:val="22"/>
          <w:szCs w:val="22"/>
        </w:rPr>
        <w:t>Ходилочки</w:t>
      </w:r>
      <w:proofErr w:type="spellEnd"/>
      <w:r w:rsidRPr="006507E6">
        <w:rPr>
          <w:b/>
          <w:sz w:val="22"/>
          <w:szCs w:val="22"/>
        </w:rPr>
        <w:t>». (с пластмассовыми крышками)</w:t>
      </w:r>
    </w:p>
    <w:p w14:paraId="768D88C6" w14:textId="77777777" w:rsidR="005864B6" w:rsidRPr="006507E6" w:rsidRDefault="005864B6" w:rsidP="005864B6">
      <w:pPr>
        <w:tabs>
          <w:tab w:val="left" w:pos="6375"/>
        </w:tabs>
        <w:rPr>
          <w:sz w:val="22"/>
          <w:szCs w:val="22"/>
        </w:rPr>
      </w:pPr>
      <w:r w:rsidRPr="006507E6">
        <w:rPr>
          <w:sz w:val="22"/>
          <w:szCs w:val="22"/>
        </w:rPr>
        <w:t>Надеть крышки на указательный и средний пальцы.</w:t>
      </w:r>
    </w:p>
    <w:p w14:paraId="2EC4FC75" w14:textId="77777777" w:rsidR="005864B6" w:rsidRPr="006507E6" w:rsidRDefault="005864B6" w:rsidP="005864B6">
      <w:pPr>
        <w:tabs>
          <w:tab w:val="left" w:pos="6375"/>
        </w:tabs>
        <w:rPr>
          <w:sz w:val="22"/>
          <w:szCs w:val="22"/>
        </w:rPr>
      </w:pPr>
      <w:r w:rsidRPr="006507E6">
        <w:rPr>
          <w:sz w:val="22"/>
          <w:szCs w:val="22"/>
        </w:rPr>
        <w:t>- Представьте, что обули ботиночки и сейчас будите шагать по столу и рассказывать стихотворение.</w:t>
      </w:r>
    </w:p>
    <w:p w14:paraId="5615D6F7" w14:textId="77777777" w:rsidR="005864B6" w:rsidRPr="006507E6" w:rsidRDefault="005864B6" w:rsidP="005864B6">
      <w:pPr>
        <w:tabs>
          <w:tab w:val="left" w:pos="6375"/>
        </w:tabs>
        <w:rPr>
          <w:sz w:val="22"/>
          <w:szCs w:val="22"/>
        </w:rPr>
      </w:pPr>
      <w:r w:rsidRPr="006507E6">
        <w:rPr>
          <w:sz w:val="22"/>
          <w:szCs w:val="22"/>
        </w:rPr>
        <w:t xml:space="preserve">Вот коленки все в зелёнке у сестрёнки у Алёнки (ритмично шагать пальцами вперёд) </w:t>
      </w:r>
    </w:p>
    <w:p w14:paraId="1EE49FFE" w14:textId="77777777" w:rsidR="005864B6" w:rsidRPr="006507E6" w:rsidRDefault="005864B6" w:rsidP="005864B6">
      <w:pPr>
        <w:tabs>
          <w:tab w:val="left" w:pos="6375"/>
        </w:tabs>
        <w:rPr>
          <w:sz w:val="22"/>
          <w:szCs w:val="22"/>
        </w:rPr>
      </w:pPr>
      <w:r w:rsidRPr="006507E6">
        <w:rPr>
          <w:sz w:val="22"/>
          <w:szCs w:val="22"/>
        </w:rPr>
        <w:t>Чтоб не падать, не реветь, надо под ноги смотреть (ритмично шагать пальцами назад)</w:t>
      </w:r>
    </w:p>
    <w:p w14:paraId="43DA9A15" w14:textId="77777777" w:rsidR="005864B6" w:rsidRPr="000A0C49" w:rsidRDefault="005864B6" w:rsidP="005864B6">
      <w:pPr>
        <w:tabs>
          <w:tab w:val="left" w:pos="6375"/>
        </w:tabs>
        <w:rPr>
          <w:b/>
          <w:sz w:val="22"/>
          <w:szCs w:val="22"/>
        </w:rPr>
      </w:pPr>
      <w:r w:rsidRPr="000A0C49">
        <w:rPr>
          <w:b/>
          <w:sz w:val="22"/>
          <w:szCs w:val="22"/>
        </w:rPr>
        <w:t xml:space="preserve"> «Стирка».</w:t>
      </w:r>
      <w:r w:rsidRPr="000A0C49">
        <w:rPr>
          <w:sz w:val="22"/>
          <w:szCs w:val="22"/>
        </w:rPr>
        <w:t xml:space="preserve"> (развитие координации речи с движением).                                                                                             </w:t>
      </w:r>
    </w:p>
    <w:p w14:paraId="3455E40F" w14:textId="77777777" w:rsidR="005864B6" w:rsidRPr="000A0C49" w:rsidRDefault="005864B6" w:rsidP="005864B6">
      <w:pPr>
        <w:shd w:val="clear" w:color="auto" w:fill="FFFFFF"/>
        <w:rPr>
          <w:color w:val="000000"/>
          <w:sz w:val="22"/>
          <w:szCs w:val="22"/>
        </w:rPr>
      </w:pPr>
      <w:r w:rsidRPr="000A0C49">
        <w:rPr>
          <w:color w:val="000000"/>
          <w:sz w:val="22"/>
          <w:szCs w:val="22"/>
        </w:rPr>
        <w:t>Ох, испачкалась одежда, мы ее не берегли, обращались с ней небрежно,</w:t>
      </w:r>
      <w:r>
        <w:rPr>
          <w:color w:val="000000"/>
          <w:sz w:val="22"/>
          <w:szCs w:val="22"/>
        </w:rPr>
        <w:t xml:space="preserve"> </w:t>
      </w:r>
      <w:r w:rsidRPr="000A0C49">
        <w:rPr>
          <w:color w:val="000000"/>
          <w:sz w:val="22"/>
          <w:szCs w:val="22"/>
        </w:rPr>
        <w:t>мяли, пачкали в пыли.</w:t>
      </w:r>
    </w:p>
    <w:p w14:paraId="5E1AD16A" w14:textId="77777777" w:rsidR="005864B6" w:rsidRPr="000A0C49" w:rsidRDefault="005864B6" w:rsidP="005864B6">
      <w:pPr>
        <w:shd w:val="clear" w:color="auto" w:fill="FFFFFF"/>
        <w:rPr>
          <w:color w:val="000000"/>
          <w:sz w:val="22"/>
          <w:szCs w:val="22"/>
        </w:rPr>
      </w:pPr>
      <w:r w:rsidRPr="000A0C49">
        <w:rPr>
          <w:color w:val="000000"/>
          <w:sz w:val="22"/>
          <w:szCs w:val="22"/>
        </w:rPr>
        <w:t>Надо нам ее спасти и в порядок привести.</w:t>
      </w:r>
    </w:p>
    <w:p w14:paraId="45E0B1AA" w14:textId="77777777" w:rsidR="005864B6" w:rsidRPr="000A0C49" w:rsidRDefault="005864B6" w:rsidP="005864B6">
      <w:pPr>
        <w:shd w:val="clear" w:color="auto" w:fill="FFFFFF"/>
        <w:rPr>
          <w:color w:val="000000"/>
          <w:sz w:val="22"/>
          <w:szCs w:val="22"/>
        </w:rPr>
      </w:pPr>
      <w:r w:rsidRPr="000A0C49">
        <w:rPr>
          <w:color w:val="000000"/>
          <w:sz w:val="22"/>
          <w:szCs w:val="22"/>
        </w:rPr>
        <w:t>В тазик воду наливаем,</w:t>
      </w:r>
      <w:r>
        <w:rPr>
          <w:color w:val="000000"/>
          <w:sz w:val="22"/>
          <w:szCs w:val="22"/>
        </w:rPr>
        <w:t xml:space="preserve"> </w:t>
      </w:r>
      <w:proofErr w:type="spellStart"/>
      <w:r w:rsidRPr="000A0C49">
        <w:rPr>
          <w:color w:val="000000"/>
          <w:sz w:val="22"/>
          <w:szCs w:val="22"/>
        </w:rPr>
        <w:t>порошочку</w:t>
      </w:r>
      <w:proofErr w:type="spellEnd"/>
      <w:r w:rsidRPr="000A0C49">
        <w:rPr>
          <w:color w:val="000000"/>
          <w:sz w:val="22"/>
          <w:szCs w:val="22"/>
        </w:rPr>
        <w:t xml:space="preserve"> насыпаем.</w:t>
      </w:r>
      <w:r>
        <w:rPr>
          <w:color w:val="000000"/>
          <w:sz w:val="22"/>
          <w:szCs w:val="22"/>
        </w:rPr>
        <w:t xml:space="preserve"> </w:t>
      </w:r>
      <w:r w:rsidRPr="000A0C49">
        <w:rPr>
          <w:color w:val="000000"/>
          <w:sz w:val="22"/>
          <w:szCs w:val="22"/>
        </w:rPr>
        <w:t>Всю одежду мы замочим,</w:t>
      </w:r>
      <w:r>
        <w:rPr>
          <w:color w:val="000000"/>
          <w:sz w:val="22"/>
          <w:szCs w:val="22"/>
        </w:rPr>
        <w:t xml:space="preserve"> </w:t>
      </w:r>
      <w:r w:rsidRPr="000A0C49">
        <w:rPr>
          <w:color w:val="000000"/>
          <w:sz w:val="22"/>
          <w:szCs w:val="22"/>
        </w:rPr>
        <w:t>пятна тщательно потрем,</w:t>
      </w:r>
    </w:p>
    <w:p w14:paraId="580C9EA6" w14:textId="77777777" w:rsidR="005864B6" w:rsidRPr="000A0C49" w:rsidRDefault="005864B6" w:rsidP="005864B6">
      <w:pPr>
        <w:shd w:val="clear" w:color="auto" w:fill="FFFFFF"/>
        <w:rPr>
          <w:color w:val="000000"/>
          <w:sz w:val="22"/>
          <w:szCs w:val="22"/>
        </w:rPr>
      </w:pPr>
      <w:r w:rsidRPr="000A0C49">
        <w:rPr>
          <w:color w:val="000000"/>
          <w:sz w:val="22"/>
          <w:szCs w:val="22"/>
        </w:rPr>
        <w:t>постираем, прополощем,</w:t>
      </w:r>
      <w:r>
        <w:rPr>
          <w:color w:val="000000"/>
          <w:sz w:val="22"/>
          <w:szCs w:val="22"/>
        </w:rPr>
        <w:t xml:space="preserve"> </w:t>
      </w:r>
      <w:r w:rsidRPr="000A0C49">
        <w:rPr>
          <w:color w:val="000000"/>
          <w:sz w:val="22"/>
          <w:szCs w:val="22"/>
        </w:rPr>
        <w:t>отожмем ее, встряхнем.</w:t>
      </w:r>
    </w:p>
    <w:p w14:paraId="772F229D" w14:textId="77777777" w:rsidR="005864B6" w:rsidRPr="000A0C49" w:rsidRDefault="005864B6" w:rsidP="005864B6">
      <w:pPr>
        <w:shd w:val="clear" w:color="auto" w:fill="FFFFFF"/>
        <w:rPr>
          <w:color w:val="000000"/>
          <w:sz w:val="22"/>
          <w:szCs w:val="22"/>
        </w:rPr>
      </w:pPr>
      <w:r w:rsidRPr="000A0C49">
        <w:rPr>
          <w:color w:val="000000"/>
          <w:sz w:val="22"/>
          <w:szCs w:val="22"/>
        </w:rPr>
        <w:t>А потом легко и ловко все развесим на веревках.</w:t>
      </w:r>
    </w:p>
    <w:p w14:paraId="664FD8D8" w14:textId="77777777" w:rsidR="005864B6" w:rsidRPr="000A0C49" w:rsidRDefault="005864B6" w:rsidP="005864B6">
      <w:pPr>
        <w:shd w:val="clear" w:color="auto" w:fill="FFFFFF"/>
        <w:rPr>
          <w:color w:val="000000"/>
          <w:sz w:val="22"/>
          <w:szCs w:val="22"/>
        </w:rPr>
      </w:pPr>
      <w:r w:rsidRPr="000A0C49">
        <w:rPr>
          <w:color w:val="000000"/>
          <w:sz w:val="22"/>
          <w:szCs w:val="22"/>
        </w:rPr>
        <w:t>А пока одежда сушится, мы попрыгаем, покружимся.</w:t>
      </w:r>
    </w:p>
    <w:p w14:paraId="203EC165" w14:textId="77777777" w:rsidR="005864B6" w:rsidRPr="000A0C49" w:rsidRDefault="005864B6" w:rsidP="005864B6">
      <w:pPr>
        <w:shd w:val="clear" w:color="auto" w:fill="FFFFFF"/>
        <w:rPr>
          <w:b/>
          <w:color w:val="000000"/>
          <w:sz w:val="22"/>
          <w:szCs w:val="22"/>
        </w:rPr>
      </w:pPr>
      <w:r w:rsidRPr="000A0C49">
        <w:rPr>
          <w:b/>
          <w:color w:val="000000"/>
          <w:sz w:val="22"/>
          <w:szCs w:val="22"/>
        </w:rPr>
        <w:t>Пальчиковая гимнастика «Ботинки».</w:t>
      </w:r>
    </w:p>
    <w:p w14:paraId="228DFAE3" w14:textId="77777777" w:rsidR="005864B6" w:rsidRPr="000A0C49" w:rsidRDefault="005864B6" w:rsidP="005864B6">
      <w:pPr>
        <w:shd w:val="clear" w:color="auto" w:fill="FFFFFF"/>
        <w:rPr>
          <w:color w:val="000000"/>
          <w:sz w:val="22"/>
          <w:szCs w:val="22"/>
        </w:rPr>
      </w:pPr>
      <w:r w:rsidRPr="000A0C49">
        <w:rPr>
          <w:color w:val="000000"/>
          <w:sz w:val="22"/>
          <w:szCs w:val="22"/>
        </w:rPr>
        <w:t>Всюду, всюду мы вдвоем</w:t>
      </w:r>
    </w:p>
    <w:p w14:paraId="3BDE9CF9" w14:textId="77777777" w:rsidR="005864B6" w:rsidRPr="000A0C49" w:rsidRDefault="005864B6" w:rsidP="005864B6">
      <w:pPr>
        <w:shd w:val="clear" w:color="auto" w:fill="FFFFFF"/>
        <w:rPr>
          <w:color w:val="000000"/>
          <w:sz w:val="22"/>
          <w:szCs w:val="22"/>
        </w:rPr>
      </w:pPr>
      <w:r w:rsidRPr="000A0C49">
        <w:rPr>
          <w:color w:val="000000"/>
          <w:sz w:val="22"/>
          <w:szCs w:val="22"/>
        </w:rPr>
        <w:t>Неразлучные идем. (ср. и указ. шагают)</w:t>
      </w:r>
    </w:p>
    <w:p w14:paraId="6638D35F" w14:textId="77777777" w:rsidR="005864B6" w:rsidRPr="000A0C49" w:rsidRDefault="005864B6" w:rsidP="005864B6">
      <w:pPr>
        <w:shd w:val="clear" w:color="auto" w:fill="FFFFFF"/>
        <w:rPr>
          <w:color w:val="000000"/>
          <w:sz w:val="22"/>
          <w:szCs w:val="22"/>
        </w:rPr>
      </w:pPr>
      <w:r w:rsidRPr="000A0C49">
        <w:rPr>
          <w:color w:val="000000"/>
          <w:sz w:val="22"/>
          <w:szCs w:val="22"/>
        </w:rPr>
        <w:t>Мы гуляем по лугам, (загибают пальчики)</w:t>
      </w:r>
    </w:p>
    <w:p w14:paraId="2D11D854" w14:textId="77777777" w:rsidR="005864B6" w:rsidRPr="000A0C49" w:rsidRDefault="005864B6" w:rsidP="005864B6">
      <w:pPr>
        <w:shd w:val="clear" w:color="auto" w:fill="FFFFFF"/>
        <w:rPr>
          <w:color w:val="000000"/>
          <w:sz w:val="22"/>
          <w:szCs w:val="22"/>
        </w:rPr>
      </w:pPr>
      <w:r w:rsidRPr="000A0C49">
        <w:rPr>
          <w:color w:val="000000"/>
          <w:sz w:val="22"/>
          <w:szCs w:val="22"/>
        </w:rPr>
        <w:t>По зеленым берегам.</w:t>
      </w:r>
    </w:p>
    <w:p w14:paraId="20A4C8D0" w14:textId="77777777" w:rsidR="005864B6" w:rsidRPr="000A0C49" w:rsidRDefault="005864B6" w:rsidP="005864B6">
      <w:pPr>
        <w:shd w:val="clear" w:color="auto" w:fill="FFFFFF"/>
        <w:rPr>
          <w:color w:val="000000"/>
          <w:sz w:val="22"/>
          <w:szCs w:val="22"/>
        </w:rPr>
      </w:pPr>
      <w:r w:rsidRPr="000A0C49">
        <w:rPr>
          <w:color w:val="000000"/>
          <w:sz w:val="22"/>
          <w:szCs w:val="22"/>
        </w:rPr>
        <w:t>Вниз по лестнице сбегали,</w:t>
      </w:r>
    </w:p>
    <w:p w14:paraId="6CB8932D" w14:textId="77777777" w:rsidR="005864B6" w:rsidRPr="000A0C49" w:rsidRDefault="005864B6" w:rsidP="005864B6">
      <w:pPr>
        <w:shd w:val="clear" w:color="auto" w:fill="FFFFFF"/>
        <w:rPr>
          <w:color w:val="000000"/>
          <w:sz w:val="22"/>
          <w:szCs w:val="22"/>
        </w:rPr>
      </w:pPr>
      <w:r w:rsidRPr="000A0C49">
        <w:rPr>
          <w:color w:val="000000"/>
          <w:sz w:val="22"/>
          <w:szCs w:val="22"/>
        </w:rPr>
        <w:t>Вдоль по улице шагали.</w:t>
      </w:r>
    </w:p>
    <w:p w14:paraId="7FF3075A" w14:textId="77777777" w:rsidR="005864B6" w:rsidRPr="000A0C49" w:rsidRDefault="005864B6" w:rsidP="005864B6">
      <w:pPr>
        <w:shd w:val="clear" w:color="auto" w:fill="FFFFFF"/>
        <w:rPr>
          <w:color w:val="000000"/>
          <w:sz w:val="22"/>
          <w:szCs w:val="22"/>
        </w:rPr>
      </w:pPr>
      <w:r w:rsidRPr="000A0C49">
        <w:rPr>
          <w:color w:val="000000"/>
          <w:sz w:val="22"/>
          <w:szCs w:val="22"/>
        </w:rPr>
        <w:t>После лезем под кровать,</w:t>
      </w:r>
    </w:p>
    <w:p w14:paraId="296DF804" w14:textId="77777777" w:rsidR="005864B6" w:rsidRPr="000A0C49" w:rsidRDefault="005864B6" w:rsidP="005864B6">
      <w:pPr>
        <w:shd w:val="clear" w:color="auto" w:fill="FFFFFF"/>
        <w:rPr>
          <w:color w:val="000000"/>
          <w:sz w:val="22"/>
          <w:szCs w:val="22"/>
        </w:rPr>
      </w:pPr>
      <w:r w:rsidRPr="000A0C49">
        <w:rPr>
          <w:color w:val="000000"/>
          <w:sz w:val="22"/>
          <w:szCs w:val="22"/>
        </w:rPr>
        <w:t>Будем там тихонько спать. (кладут ладони на стол)</w:t>
      </w:r>
    </w:p>
    <w:p w14:paraId="7AD06FB7" w14:textId="77777777" w:rsidR="005864B6" w:rsidRPr="000A0C49" w:rsidRDefault="005864B6" w:rsidP="005864B6">
      <w:pPr>
        <w:shd w:val="clear" w:color="auto" w:fill="FFFFFF"/>
        <w:rPr>
          <w:b/>
          <w:color w:val="000000"/>
          <w:sz w:val="22"/>
          <w:szCs w:val="22"/>
        </w:rPr>
      </w:pPr>
      <w:r w:rsidRPr="000A0C49">
        <w:rPr>
          <w:b/>
          <w:color w:val="000000"/>
          <w:sz w:val="22"/>
          <w:szCs w:val="22"/>
        </w:rPr>
        <w:t>Игра «Топ – топ».</w:t>
      </w:r>
    </w:p>
    <w:p w14:paraId="295ABD83" w14:textId="77777777" w:rsidR="005864B6" w:rsidRPr="000A0C49" w:rsidRDefault="005864B6" w:rsidP="005864B6">
      <w:pPr>
        <w:shd w:val="clear" w:color="auto" w:fill="FFFFFF"/>
        <w:rPr>
          <w:color w:val="000000"/>
          <w:sz w:val="22"/>
          <w:szCs w:val="22"/>
        </w:rPr>
      </w:pPr>
      <w:r w:rsidRPr="000A0C49">
        <w:rPr>
          <w:color w:val="000000"/>
          <w:sz w:val="22"/>
          <w:szCs w:val="22"/>
        </w:rPr>
        <w:t>Надеваю я сапожки,</w:t>
      </w:r>
      <w:r>
        <w:rPr>
          <w:color w:val="000000"/>
          <w:sz w:val="22"/>
          <w:szCs w:val="22"/>
        </w:rPr>
        <w:t xml:space="preserve"> </w:t>
      </w:r>
      <w:proofErr w:type="gramStart"/>
      <w:r w:rsidRPr="000A0C49">
        <w:rPr>
          <w:color w:val="000000"/>
          <w:sz w:val="22"/>
          <w:szCs w:val="22"/>
        </w:rPr>
        <w:t>Вниз</w:t>
      </w:r>
      <w:proofErr w:type="gramEnd"/>
      <w:r w:rsidRPr="000A0C49">
        <w:rPr>
          <w:color w:val="000000"/>
          <w:sz w:val="22"/>
          <w:szCs w:val="22"/>
        </w:rPr>
        <w:t xml:space="preserve"> по улице бегу.</w:t>
      </w:r>
      <w:r>
        <w:rPr>
          <w:color w:val="000000"/>
          <w:sz w:val="22"/>
          <w:szCs w:val="22"/>
        </w:rPr>
        <w:t xml:space="preserve"> </w:t>
      </w:r>
      <w:r w:rsidRPr="000A0C49">
        <w:rPr>
          <w:color w:val="000000"/>
          <w:sz w:val="22"/>
          <w:szCs w:val="22"/>
        </w:rPr>
        <w:t>Сосчитаю все ступеньки,</w:t>
      </w:r>
      <w:r>
        <w:rPr>
          <w:color w:val="000000"/>
          <w:sz w:val="22"/>
          <w:szCs w:val="22"/>
        </w:rPr>
        <w:t xml:space="preserve"> </w:t>
      </w:r>
      <w:proofErr w:type="gramStart"/>
      <w:r w:rsidRPr="000A0C49">
        <w:rPr>
          <w:color w:val="000000"/>
          <w:sz w:val="22"/>
          <w:szCs w:val="22"/>
        </w:rPr>
        <w:t>Ни</w:t>
      </w:r>
      <w:proofErr w:type="gramEnd"/>
      <w:r w:rsidRPr="000A0C49">
        <w:rPr>
          <w:color w:val="000000"/>
          <w:sz w:val="22"/>
          <w:szCs w:val="22"/>
        </w:rPr>
        <w:t xml:space="preserve"> одну не пропущу:</w:t>
      </w:r>
    </w:p>
    <w:p w14:paraId="19251226" w14:textId="77777777" w:rsidR="005864B6" w:rsidRPr="000A0C49" w:rsidRDefault="005864B6" w:rsidP="005864B6">
      <w:pPr>
        <w:shd w:val="clear" w:color="auto" w:fill="FFFFFF"/>
        <w:rPr>
          <w:color w:val="000000"/>
          <w:sz w:val="22"/>
          <w:szCs w:val="22"/>
        </w:rPr>
      </w:pPr>
      <w:r w:rsidRPr="000A0C49">
        <w:rPr>
          <w:color w:val="000000"/>
          <w:sz w:val="22"/>
          <w:szCs w:val="22"/>
        </w:rPr>
        <w:t>// Топ – топ – топ, /// Топ – топ.</w:t>
      </w:r>
    </w:p>
    <w:p w14:paraId="3E360130" w14:textId="77777777" w:rsidR="005864B6" w:rsidRPr="006507E6" w:rsidRDefault="005864B6" w:rsidP="005864B6">
      <w:pPr>
        <w:ind w:firstLine="454"/>
        <w:jc w:val="center"/>
        <w:rPr>
          <w:b/>
          <w:sz w:val="22"/>
          <w:szCs w:val="22"/>
        </w:rPr>
      </w:pPr>
      <w:r w:rsidRPr="006507E6">
        <w:rPr>
          <w:b/>
          <w:sz w:val="22"/>
          <w:szCs w:val="22"/>
        </w:rPr>
        <w:t>Тема «Семья»</w:t>
      </w:r>
    </w:p>
    <w:p w14:paraId="38D86FEC" w14:textId="77777777" w:rsidR="005864B6" w:rsidRPr="006507E6" w:rsidRDefault="005864B6" w:rsidP="005864B6">
      <w:pPr>
        <w:rPr>
          <w:b/>
          <w:sz w:val="22"/>
          <w:szCs w:val="22"/>
        </w:rPr>
      </w:pPr>
      <w:r w:rsidRPr="006507E6">
        <w:rPr>
          <w:b/>
          <w:sz w:val="22"/>
          <w:szCs w:val="22"/>
        </w:rPr>
        <w:t>Пальчиковая гимнастика</w:t>
      </w:r>
      <w:r w:rsidRPr="006507E6">
        <w:rPr>
          <w:b/>
          <w:color w:val="000000"/>
          <w:sz w:val="22"/>
          <w:szCs w:val="22"/>
        </w:rPr>
        <w:t xml:space="preserve"> </w:t>
      </w:r>
      <w:r w:rsidRPr="006507E6">
        <w:rPr>
          <w:b/>
          <w:sz w:val="22"/>
          <w:szCs w:val="22"/>
        </w:rPr>
        <w:t>«Семья»</w:t>
      </w:r>
    </w:p>
    <w:p w14:paraId="624A7046" w14:textId="77777777" w:rsidR="005864B6" w:rsidRPr="006507E6" w:rsidRDefault="005864B6" w:rsidP="005864B6">
      <w:pPr>
        <w:shd w:val="clear" w:color="auto" w:fill="FFFFFF"/>
        <w:rPr>
          <w:rFonts w:ascii="Calibri" w:hAnsi="Calibri"/>
          <w:color w:val="000000"/>
          <w:sz w:val="22"/>
          <w:szCs w:val="22"/>
        </w:rPr>
      </w:pPr>
      <w:r w:rsidRPr="006507E6">
        <w:rPr>
          <w:color w:val="000000"/>
          <w:sz w:val="22"/>
          <w:szCs w:val="22"/>
        </w:rPr>
        <w:lastRenderedPageBreak/>
        <w:t>Пальцы - дружная семья.</w:t>
      </w:r>
    </w:p>
    <w:p w14:paraId="5CC20877" w14:textId="77777777" w:rsidR="005864B6" w:rsidRPr="006507E6" w:rsidRDefault="005864B6" w:rsidP="005864B6">
      <w:pPr>
        <w:shd w:val="clear" w:color="auto" w:fill="FFFFFF"/>
        <w:rPr>
          <w:rFonts w:ascii="Calibri" w:hAnsi="Calibri"/>
          <w:color w:val="000000"/>
          <w:sz w:val="22"/>
          <w:szCs w:val="22"/>
        </w:rPr>
      </w:pPr>
      <w:r w:rsidRPr="006507E6">
        <w:rPr>
          <w:color w:val="000000"/>
          <w:sz w:val="22"/>
          <w:szCs w:val="22"/>
        </w:rPr>
        <w:t>Друг без друга им нельзя.                                      (Сжимаем пальцы рук в кулачки и разжимаем их).</w:t>
      </w:r>
    </w:p>
    <w:p w14:paraId="1ACBB1AC" w14:textId="77777777" w:rsidR="005864B6" w:rsidRPr="006507E6" w:rsidRDefault="005864B6" w:rsidP="005864B6">
      <w:pPr>
        <w:shd w:val="clear" w:color="auto" w:fill="FFFFFF"/>
        <w:rPr>
          <w:rFonts w:ascii="Calibri" w:hAnsi="Calibri"/>
          <w:color w:val="000000"/>
          <w:sz w:val="22"/>
          <w:szCs w:val="22"/>
        </w:rPr>
      </w:pPr>
      <w:r w:rsidRPr="006507E6">
        <w:rPr>
          <w:color w:val="000000"/>
          <w:sz w:val="22"/>
          <w:szCs w:val="22"/>
        </w:rPr>
        <w:t>Вот большой! А это - средний.</w:t>
      </w:r>
    </w:p>
    <w:p w14:paraId="136BD14E" w14:textId="77777777" w:rsidR="005864B6" w:rsidRPr="006507E6" w:rsidRDefault="005864B6" w:rsidP="005864B6">
      <w:pPr>
        <w:shd w:val="clear" w:color="auto" w:fill="FFFFFF"/>
        <w:rPr>
          <w:rFonts w:ascii="Calibri" w:hAnsi="Calibri"/>
          <w:color w:val="000000"/>
          <w:sz w:val="22"/>
          <w:szCs w:val="22"/>
        </w:rPr>
      </w:pPr>
      <w:proofErr w:type="spellStart"/>
      <w:r w:rsidRPr="006507E6">
        <w:rPr>
          <w:color w:val="000000"/>
          <w:sz w:val="22"/>
          <w:szCs w:val="22"/>
        </w:rPr>
        <w:t>Безымяный</w:t>
      </w:r>
      <w:proofErr w:type="spellEnd"/>
      <w:r w:rsidRPr="006507E6">
        <w:rPr>
          <w:color w:val="000000"/>
          <w:sz w:val="22"/>
          <w:szCs w:val="22"/>
        </w:rPr>
        <w:t xml:space="preserve"> и последний - наш мизинец, малышок!</w:t>
      </w:r>
    </w:p>
    <w:p w14:paraId="2A494B32" w14:textId="77777777" w:rsidR="005864B6" w:rsidRPr="006507E6" w:rsidRDefault="005864B6" w:rsidP="005864B6">
      <w:pPr>
        <w:shd w:val="clear" w:color="auto" w:fill="FFFFFF"/>
        <w:rPr>
          <w:rFonts w:ascii="Calibri" w:hAnsi="Calibri"/>
          <w:color w:val="000000"/>
          <w:sz w:val="22"/>
          <w:szCs w:val="22"/>
        </w:rPr>
      </w:pPr>
      <w:r w:rsidRPr="006507E6">
        <w:rPr>
          <w:color w:val="000000"/>
          <w:sz w:val="22"/>
          <w:szCs w:val="22"/>
        </w:rPr>
        <w:t>У-у-у! Указательный забыли.</w:t>
      </w:r>
    </w:p>
    <w:p w14:paraId="58D676EF" w14:textId="77777777" w:rsidR="005864B6" w:rsidRPr="006507E6" w:rsidRDefault="005864B6" w:rsidP="005864B6">
      <w:pPr>
        <w:shd w:val="clear" w:color="auto" w:fill="FFFFFF"/>
        <w:rPr>
          <w:rFonts w:ascii="Calibri" w:hAnsi="Calibri"/>
          <w:color w:val="000000"/>
          <w:sz w:val="22"/>
          <w:szCs w:val="22"/>
        </w:rPr>
      </w:pPr>
      <w:r w:rsidRPr="006507E6">
        <w:rPr>
          <w:color w:val="000000"/>
          <w:sz w:val="22"/>
          <w:szCs w:val="22"/>
        </w:rPr>
        <w:t xml:space="preserve">Чтобы пальцы дружно </w:t>
      </w:r>
      <w:proofErr w:type="gramStart"/>
      <w:r w:rsidRPr="006507E6">
        <w:rPr>
          <w:color w:val="000000"/>
          <w:sz w:val="22"/>
          <w:szCs w:val="22"/>
        </w:rPr>
        <w:t xml:space="preserve">жили,   </w:t>
      </w:r>
      <w:proofErr w:type="gramEnd"/>
      <w:r w:rsidRPr="006507E6">
        <w:rPr>
          <w:color w:val="000000"/>
          <w:sz w:val="22"/>
          <w:szCs w:val="22"/>
        </w:rPr>
        <w:t xml:space="preserve">                             (Поочередно поднимаем пальцы обеих рук кверху)</w:t>
      </w:r>
    </w:p>
    <w:p w14:paraId="369D8A63" w14:textId="77777777" w:rsidR="005864B6" w:rsidRPr="000A0C49" w:rsidRDefault="005864B6" w:rsidP="005864B6">
      <w:pPr>
        <w:shd w:val="clear" w:color="auto" w:fill="FFFFFF"/>
        <w:rPr>
          <w:rFonts w:ascii="Calibri" w:hAnsi="Calibri"/>
          <w:color w:val="000000"/>
          <w:sz w:val="20"/>
          <w:szCs w:val="22"/>
        </w:rPr>
      </w:pPr>
      <w:r w:rsidRPr="006507E6">
        <w:rPr>
          <w:color w:val="000000"/>
          <w:sz w:val="22"/>
          <w:szCs w:val="22"/>
        </w:rPr>
        <w:t xml:space="preserve">Будем их соединять и движенья выполнять...  </w:t>
      </w:r>
      <w:r w:rsidRPr="000A0C49">
        <w:rPr>
          <w:color w:val="000000"/>
          <w:sz w:val="20"/>
          <w:szCs w:val="22"/>
        </w:rPr>
        <w:t>(Каждый палец руки соединяем поочередно к большому).</w:t>
      </w:r>
    </w:p>
    <w:p w14:paraId="54D2D074" w14:textId="77777777" w:rsidR="005864B6" w:rsidRPr="006507E6" w:rsidRDefault="005864B6" w:rsidP="005864B6">
      <w:pPr>
        <w:rPr>
          <w:b/>
          <w:sz w:val="22"/>
          <w:szCs w:val="22"/>
        </w:rPr>
      </w:pPr>
      <w:r w:rsidRPr="006507E6">
        <w:rPr>
          <w:b/>
          <w:sz w:val="22"/>
          <w:szCs w:val="22"/>
        </w:rPr>
        <w:t xml:space="preserve"> «Зарядка».</w:t>
      </w:r>
      <w:r w:rsidRPr="006507E6">
        <w:rPr>
          <w:sz w:val="22"/>
          <w:szCs w:val="22"/>
        </w:rPr>
        <w:t xml:space="preserve"> (развитие координации речи с движением).                                                                                             </w:t>
      </w:r>
    </w:p>
    <w:p w14:paraId="3693DFD6" w14:textId="77777777" w:rsidR="005864B6" w:rsidRPr="006507E6" w:rsidRDefault="005864B6" w:rsidP="005864B6">
      <w:pPr>
        <w:rPr>
          <w:sz w:val="22"/>
          <w:szCs w:val="22"/>
        </w:rPr>
      </w:pPr>
      <w:r w:rsidRPr="006507E6">
        <w:rPr>
          <w:sz w:val="22"/>
          <w:szCs w:val="22"/>
        </w:rPr>
        <w:t>Руки в стороны в кулак, разжимай и на бочок.</w:t>
      </w:r>
    </w:p>
    <w:p w14:paraId="61FEEB95" w14:textId="77777777" w:rsidR="005864B6" w:rsidRPr="006507E6" w:rsidRDefault="005864B6" w:rsidP="005864B6">
      <w:pPr>
        <w:rPr>
          <w:sz w:val="22"/>
          <w:szCs w:val="22"/>
        </w:rPr>
      </w:pPr>
      <w:r w:rsidRPr="006507E6">
        <w:rPr>
          <w:sz w:val="22"/>
          <w:szCs w:val="22"/>
        </w:rPr>
        <w:t>Правой вверх, левой вверх. В стороны и набок</w:t>
      </w:r>
    </w:p>
    <w:p w14:paraId="0BA0A0FA" w14:textId="77777777" w:rsidR="005864B6" w:rsidRPr="006507E6" w:rsidRDefault="005864B6" w:rsidP="005864B6">
      <w:pPr>
        <w:rPr>
          <w:sz w:val="22"/>
          <w:szCs w:val="22"/>
        </w:rPr>
      </w:pPr>
      <w:r w:rsidRPr="006507E6">
        <w:rPr>
          <w:sz w:val="22"/>
          <w:szCs w:val="22"/>
        </w:rPr>
        <w:t>В стороны и вниз. Тук, тук, тук, тук!</w:t>
      </w:r>
      <w:r>
        <w:rPr>
          <w:sz w:val="22"/>
          <w:szCs w:val="22"/>
        </w:rPr>
        <w:t xml:space="preserve"> </w:t>
      </w:r>
      <w:r w:rsidRPr="006507E6">
        <w:rPr>
          <w:sz w:val="22"/>
          <w:szCs w:val="22"/>
        </w:rPr>
        <w:t xml:space="preserve">Сделаем большущий круг. </w:t>
      </w:r>
    </w:p>
    <w:p w14:paraId="2C4C553D" w14:textId="77777777" w:rsidR="005864B6" w:rsidRPr="000A0C49" w:rsidRDefault="005864B6" w:rsidP="005864B6">
      <w:pPr>
        <w:shd w:val="clear" w:color="auto" w:fill="FFFFFF"/>
        <w:rPr>
          <w:b/>
          <w:color w:val="000000"/>
          <w:sz w:val="22"/>
          <w:szCs w:val="23"/>
        </w:rPr>
      </w:pPr>
      <w:r w:rsidRPr="000A0C49">
        <w:rPr>
          <w:b/>
          <w:color w:val="000000"/>
          <w:sz w:val="22"/>
          <w:szCs w:val="23"/>
        </w:rPr>
        <w:t>Пальчиковая гимнастика «Семья».</w:t>
      </w:r>
    </w:p>
    <w:p w14:paraId="076EC467" w14:textId="77777777" w:rsidR="005864B6" w:rsidRPr="000A0C49" w:rsidRDefault="005864B6" w:rsidP="005864B6">
      <w:pPr>
        <w:shd w:val="clear" w:color="auto" w:fill="FFFFFF"/>
        <w:rPr>
          <w:color w:val="000000"/>
          <w:sz w:val="22"/>
          <w:szCs w:val="22"/>
        </w:rPr>
      </w:pPr>
      <w:r w:rsidRPr="000A0C49">
        <w:rPr>
          <w:color w:val="000000"/>
          <w:sz w:val="22"/>
          <w:szCs w:val="22"/>
        </w:rPr>
        <w:t>У нас живет большая</w:t>
      </w:r>
      <w:r>
        <w:rPr>
          <w:color w:val="000000"/>
          <w:sz w:val="22"/>
          <w:szCs w:val="22"/>
        </w:rPr>
        <w:t xml:space="preserve"> </w:t>
      </w:r>
      <w:proofErr w:type="gramStart"/>
      <w:r w:rsidRPr="000A0C49">
        <w:rPr>
          <w:color w:val="000000"/>
          <w:sz w:val="22"/>
          <w:szCs w:val="22"/>
        </w:rPr>
        <w:t>И</w:t>
      </w:r>
      <w:proofErr w:type="gramEnd"/>
      <w:r w:rsidRPr="000A0C49">
        <w:rPr>
          <w:color w:val="000000"/>
          <w:sz w:val="22"/>
          <w:szCs w:val="22"/>
        </w:rPr>
        <w:t xml:space="preserve"> дружная семья:</w:t>
      </w:r>
    </w:p>
    <w:p w14:paraId="3F716295" w14:textId="77777777" w:rsidR="005864B6" w:rsidRPr="000A0C49" w:rsidRDefault="005864B6" w:rsidP="005864B6">
      <w:pPr>
        <w:shd w:val="clear" w:color="auto" w:fill="FFFFFF"/>
        <w:rPr>
          <w:color w:val="000000"/>
          <w:sz w:val="22"/>
          <w:szCs w:val="22"/>
        </w:rPr>
      </w:pPr>
      <w:r w:rsidRPr="000A0C49">
        <w:rPr>
          <w:color w:val="000000"/>
          <w:sz w:val="22"/>
          <w:szCs w:val="22"/>
        </w:rPr>
        <w:t>Папа, мама, бабушка,</w:t>
      </w:r>
      <w:r>
        <w:rPr>
          <w:color w:val="000000"/>
          <w:sz w:val="22"/>
          <w:szCs w:val="22"/>
        </w:rPr>
        <w:t xml:space="preserve"> </w:t>
      </w:r>
      <w:r w:rsidRPr="000A0C49">
        <w:rPr>
          <w:color w:val="000000"/>
          <w:sz w:val="22"/>
          <w:szCs w:val="22"/>
        </w:rPr>
        <w:t>Дедушка и я.</w:t>
      </w:r>
    </w:p>
    <w:p w14:paraId="7BDFCCAF" w14:textId="77777777" w:rsidR="005864B6" w:rsidRPr="000A0C49" w:rsidRDefault="005864B6" w:rsidP="005864B6">
      <w:pPr>
        <w:shd w:val="clear" w:color="auto" w:fill="FFFFFF"/>
        <w:rPr>
          <w:color w:val="000000"/>
          <w:sz w:val="22"/>
          <w:szCs w:val="22"/>
        </w:rPr>
      </w:pPr>
      <w:r w:rsidRPr="000A0C49">
        <w:rPr>
          <w:color w:val="000000"/>
          <w:sz w:val="22"/>
          <w:szCs w:val="22"/>
        </w:rPr>
        <w:t>На меня похожий,</w:t>
      </w:r>
      <w:r>
        <w:rPr>
          <w:color w:val="000000"/>
          <w:sz w:val="22"/>
          <w:szCs w:val="22"/>
        </w:rPr>
        <w:t xml:space="preserve"> </w:t>
      </w:r>
      <w:r w:rsidRPr="000A0C49">
        <w:rPr>
          <w:color w:val="000000"/>
          <w:sz w:val="22"/>
          <w:szCs w:val="22"/>
        </w:rPr>
        <w:t>Забавный младший брат.</w:t>
      </w:r>
    </w:p>
    <w:p w14:paraId="53BC5E9E" w14:textId="77777777" w:rsidR="005864B6" w:rsidRPr="000A0C49" w:rsidRDefault="005864B6" w:rsidP="005864B6">
      <w:pPr>
        <w:shd w:val="clear" w:color="auto" w:fill="FFFFFF"/>
        <w:rPr>
          <w:color w:val="000000"/>
          <w:sz w:val="22"/>
          <w:szCs w:val="22"/>
        </w:rPr>
      </w:pPr>
      <w:r w:rsidRPr="000A0C49">
        <w:rPr>
          <w:color w:val="000000"/>
          <w:sz w:val="22"/>
          <w:szCs w:val="22"/>
        </w:rPr>
        <w:t>Он подрос и ходит</w:t>
      </w:r>
      <w:r>
        <w:rPr>
          <w:color w:val="000000"/>
          <w:sz w:val="22"/>
          <w:szCs w:val="22"/>
        </w:rPr>
        <w:t xml:space="preserve"> </w:t>
      </w:r>
      <w:proofErr w:type="gramStart"/>
      <w:r w:rsidRPr="000A0C49">
        <w:rPr>
          <w:color w:val="000000"/>
          <w:sz w:val="22"/>
          <w:szCs w:val="22"/>
        </w:rPr>
        <w:t>Со</w:t>
      </w:r>
      <w:proofErr w:type="gramEnd"/>
      <w:r w:rsidRPr="000A0C49">
        <w:rPr>
          <w:color w:val="000000"/>
          <w:sz w:val="22"/>
          <w:szCs w:val="22"/>
        </w:rPr>
        <w:t xml:space="preserve"> мною в детский сад.</w:t>
      </w:r>
    </w:p>
    <w:p w14:paraId="7C86B5C7" w14:textId="77777777" w:rsidR="005864B6" w:rsidRPr="00312A44" w:rsidRDefault="005864B6" w:rsidP="005864B6">
      <w:pPr>
        <w:rPr>
          <w:i/>
          <w:iCs/>
          <w:color w:val="111111"/>
          <w:sz w:val="22"/>
          <w:szCs w:val="22"/>
        </w:rPr>
      </w:pPr>
      <w:r w:rsidRPr="00312A44">
        <w:rPr>
          <w:b/>
          <w:bCs/>
          <w:color w:val="111111"/>
          <w:sz w:val="22"/>
          <w:szCs w:val="22"/>
        </w:rPr>
        <w:t xml:space="preserve">Пальчиковая гимнастика «Головные уборы» </w:t>
      </w:r>
      <w:r w:rsidRPr="00312A44">
        <w:rPr>
          <w:i/>
          <w:iCs/>
          <w:color w:val="111111"/>
          <w:sz w:val="22"/>
          <w:szCs w:val="22"/>
        </w:rPr>
        <w:t>(Музыка Железновой «Этот пальчик»)</w:t>
      </w:r>
    </w:p>
    <w:p w14:paraId="56F88016" w14:textId="77777777" w:rsidR="005864B6" w:rsidRPr="00312A44" w:rsidRDefault="005864B6" w:rsidP="005864B6">
      <w:pPr>
        <w:shd w:val="clear" w:color="auto" w:fill="FFFFFF"/>
        <w:rPr>
          <w:sz w:val="22"/>
          <w:szCs w:val="22"/>
        </w:rPr>
      </w:pPr>
      <w:r w:rsidRPr="00312A44">
        <w:rPr>
          <w:sz w:val="22"/>
          <w:szCs w:val="22"/>
        </w:rPr>
        <w:t>Этот пальчик папа, а на папе шляпа.</w:t>
      </w:r>
    </w:p>
    <w:p w14:paraId="1656C24F" w14:textId="77777777" w:rsidR="005864B6" w:rsidRPr="00312A44" w:rsidRDefault="005864B6" w:rsidP="005864B6">
      <w:pPr>
        <w:shd w:val="clear" w:color="auto" w:fill="FFFFFF"/>
        <w:rPr>
          <w:sz w:val="22"/>
          <w:szCs w:val="22"/>
        </w:rPr>
      </w:pPr>
      <w:r w:rsidRPr="00312A44">
        <w:rPr>
          <w:sz w:val="22"/>
          <w:szCs w:val="22"/>
        </w:rPr>
        <w:t>Этот пальчик мама, а на ней панама.</w:t>
      </w:r>
    </w:p>
    <w:p w14:paraId="1968FCE9" w14:textId="77777777" w:rsidR="005864B6" w:rsidRPr="00312A44" w:rsidRDefault="005864B6" w:rsidP="005864B6">
      <w:pPr>
        <w:shd w:val="clear" w:color="auto" w:fill="FFFFFF"/>
        <w:rPr>
          <w:sz w:val="22"/>
          <w:szCs w:val="22"/>
        </w:rPr>
      </w:pPr>
      <w:r w:rsidRPr="00312A44">
        <w:rPr>
          <w:sz w:val="22"/>
          <w:szCs w:val="22"/>
        </w:rPr>
        <w:t>Это братик Сашка и на нём фуражка.</w:t>
      </w:r>
    </w:p>
    <w:p w14:paraId="6BBB3090" w14:textId="77777777" w:rsidR="005864B6" w:rsidRPr="00312A44" w:rsidRDefault="005864B6" w:rsidP="005864B6">
      <w:pPr>
        <w:shd w:val="clear" w:color="auto" w:fill="FFFFFF"/>
        <w:rPr>
          <w:sz w:val="22"/>
          <w:szCs w:val="22"/>
        </w:rPr>
      </w:pPr>
      <w:r w:rsidRPr="00312A44">
        <w:rPr>
          <w:sz w:val="22"/>
          <w:szCs w:val="22"/>
        </w:rPr>
        <w:t xml:space="preserve">Вот сестричка Яна и на ней </w:t>
      </w:r>
      <w:proofErr w:type="spellStart"/>
      <w:r w:rsidRPr="00312A44">
        <w:rPr>
          <w:sz w:val="22"/>
          <w:szCs w:val="22"/>
        </w:rPr>
        <w:t>бандана</w:t>
      </w:r>
      <w:proofErr w:type="spellEnd"/>
    </w:p>
    <w:p w14:paraId="0742EDD1" w14:textId="77777777" w:rsidR="005864B6" w:rsidRPr="00312A44" w:rsidRDefault="005864B6" w:rsidP="005864B6">
      <w:pPr>
        <w:shd w:val="clear" w:color="auto" w:fill="FFFFFF"/>
        <w:rPr>
          <w:sz w:val="22"/>
          <w:szCs w:val="22"/>
        </w:rPr>
      </w:pPr>
      <w:r w:rsidRPr="00312A44">
        <w:rPr>
          <w:sz w:val="22"/>
          <w:szCs w:val="22"/>
        </w:rPr>
        <w:t>Вот малыш Андрюшка- лысая макушка.</w:t>
      </w:r>
    </w:p>
    <w:p w14:paraId="2DAA14D0" w14:textId="77777777" w:rsidR="005864B6" w:rsidRPr="000A0C49" w:rsidRDefault="005864B6" w:rsidP="005864B6">
      <w:pPr>
        <w:shd w:val="clear" w:color="auto" w:fill="FFFFFF"/>
        <w:rPr>
          <w:b/>
          <w:color w:val="000000"/>
          <w:sz w:val="22"/>
          <w:szCs w:val="23"/>
        </w:rPr>
      </w:pPr>
      <w:r w:rsidRPr="000A0C49">
        <w:rPr>
          <w:b/>
          <w:color w:val="000000"/>
          <w:sz w:val="22"/>
          <w:szCs w:val="23"/>
        </w:rPr>
        <w:t>Динамическая пауза «Дружная семья».</w:t>
      </w:r>
    </w:p>
    <w:p w14:paraId="70ED37A4" w14:textId="77777777" w:rsidR="005864B6" w:rsidRPr="000A0C49" w:rsidRDefault="005864B6" w:rsidP="005864B6">
      <w:pPr>
        <w:shd w:val="clear" w:color="auto" w:fill="FFFFFF"/>
        <w:rPr>
          <w:color w:val="000000"/>
          <w:sz w:val="22"/>
          <w:szCs w:val="23"/>
        </w:rPr>
      </w:pPr>
      <w:r w:rsidRPr="000A0C49">
        <w:rPr>
          <w:color w:val="000000"/>
          <w:sz w:val="22"/>
          <w:szCs w:val="23"/>
        </w:rPr>
        <w:t xml:space="preserve">Кто-то делает вот так - рубит </w:t>
      </w:r>
      <w:proofErr w:type="gramStart"/>
      <w:r w:rsidRPr="000A0C49">
        <w:rPr>
          <w:color w:val="000000"/>
          <w:sz w:val="22"/>
          <w:szCs w:val="23"/>
        </w:rPr>
        <w:t>дерево вот</w:t>
      </w:r>
      <w:proofErr w:type="gramEnd"/>
      <w:r w:rsidRPr="000A0C49">
        <w:rPr>
          <w:color w:val="000000"/>
          <w:sz w:val="22"/>
          <w:szCs w:val="23"/>
        </w:rPr>
        <w:t xml:space="preserve"> так: туки-так, туки-так!</w:t>
      </w:r>
    </w:p>
    <w:p w14:paraId="577C84BD" w14:textId="77777777" w:rsidR="005864B6" w:rsidRPr="000A0C49" w:rsidRDefault="005864B6" w:rsidP="005864B6">
      <w:pPr>
        <w:shd w:val="clear" w:color="auto" w:fill="FFFFFF"/>
        <w:rPr>
          <w:color w:val="000000"/>
          <w:sz w:val="22"/>
          <w:szCs w:val="23"/>
        </w:rPr>
      </w:pPr>
      <w:r w:rsidRPr="000A0C49">
        <w:rPr>
          <w:color w:val="000000"/>
          <w:sz w:val="22"/>
          <w:szCs w:val="23"/>
        </w:rPr>
        <w:t>Кто-то делает вот так – молотком стучит вот так: дзинь – тики, дзинь – тики!</w:t>
      </w:r>
    </w:p>
    <w:p w14:paraId="5EFD31BB" w14:textId="77777777" w:rsidR="005864B6" w:rsidRPr="000A0C49" w:rsidRDefault="005864B6" w:rsidP="005864B6">
      <w:pPr>
        <w:shd w:val="clear" w:color="auto" w:fill="FFFFFF"/>
        <w:rPr>
          <w:color w:val="000000"/>
          <w:sz w:val="22"/>
          <w:szCs w:val="23"/>
        </w:rPr>
      </w:pPr>
      <w:r w:rsidRPr="000A0C49">
        <w:rPr>
          <w:color w:val="000000"/>
          <w:sz w:val="22"/>
          <w:szCs w:val="23"/>
        </w:rPr>
        <w:t>Кто – то делает вот так - тесто шлёпает вот так: шлёп-тики, шлёп-тики!</w:t>
      </w:r>
    </w:p>
    <w:p w14:paraId="3269C26E" w14:textId="77777777" w:rsidR="005864B6" w:rsidRPr="000A0C49" w:rsidRDefault="005864B6" w:rsidP="005864B6">
      <w:pPr>
        <w:shd w:val="clear" w:color="auto" w:fill="FFFFFF"/>
        <w:rPr>
          <w:color w:val="000000"/>
          <w:sz w:val="22"/>
          <w:szCs w:val="23"/>
        </w:rPr>
      </w:pPr>
      <w:r w:rsidRPr="000A0C49">
        <w:rPr>
          <w:color w:val="000000"/>
          <w:sz w:val="22"/>
          <w:szCs w:val="23"/>
        </w:rPr>
        <w:t>Кто – то делает вот так – ножками шагает так: топ – тики, топ – тики!</w:t>
      </w:r>
    </w:p>
    <w:p w14:paraId="1E54B43B" w14:textId="77777777" w:rsidR="005864B6" w:rsidRPr="000A0C49" w:rsidRDefault="005864B6" w:rsidP="005864B6">
      <w:pPr>
        <w:shd w:val="clear" w:color="auto" w:fill="FFFFFF"/>
        <w:rPr>
          <w:b/>
          <w:color w:val="000000"/>
          <w:sz w:val="22"/>
          <w:szCs w:val="23"/>
        </w:rPr>
      </w:pPr>
      <w:r w:rsidRPr="000A0C49">
        <w:rPr>
          <w:b/>
          <w:color w:val="000000"/>
          <w:sz w:val="22"/>
          <w:szCs w:val="23"/>
        </w:rPr>
        <w:t>Пальчиковая гимнастика «Семья».</w:t>
      </w:r>
    </w:p>
    <w:p w14:paraId="3292ECBD" w14:textId="77777777" w:rsidR="005864B6" w:rsidRPr="000A0C49" w:rsidRDefault="005864B6" w:rsidP="005864B6">
      <w:pPr>
        <w:shd w:val="clear" w:color="auto" w:fill="FFFFFF"/>
        <w:rPr>
          <w:color w:val="000000"/>
          <w:sz w:val="22"/>
          <w:szCs w:val="23"/>
        </w:rPr>
      </w:pPr>
      <w:r w:rsidRPr="000A0C49">
        <w:rPr>
          <w:color w:val="000000"/>
          <w:sz w:val="22"/>
          <w:szCs w:val="23"/>
        </w:rPr>
        <w:t>Очень люблю, когда все собираются.</w:t>
      </w:r>
    </w:p>
    <w:p w14:paraId="4990D611" w14:textId="77777777" w:rsidR="005864B6" w:rsidRPr="000A0C49" w:rsidRDefault="005864B6" w:rsidP="005864B6">
      <w:pPr>
        <w:shd w:val="clear" w:color="auto" w:fill="FFFFFF"/>
        <w:rPr>
          <w:color w:val="000000"/>
          <w:sz w:val="22"/>
          <w:szCs w:val="23"/>
        </w:rPr>
      </w:pPr>
      <w:r w:rsidRPr="000A0C49">
        <w:rPr>
          <w:color w:val="000000"/>
          <w:sz w:val="22"/>
          <w:szCs w:val="23"/>
        </w:rPr>
        <w:t>Белою скатертью стол накрывается.</w:t>
      </w:r>
    </w:p>
    <w:p w14:paraId="547127FC" w14:textId="77777777" w:rsidR="005864B6" w:rsidRPr="000A0C49" w:rsidRDefault="005864B6" w:rsidP="005864B6">
      <w:pPr>
        <w:shd w:val="clear" w:color="auto" w:fill="FFFFFF"/>
        <w:rPr>
          <w:color w:val="000000"/>
          <w:sz w:val="22"/>
          <w:szCs w:val="23"/>
        </w:rPr>
      </w:pPr>
      <w:r w:rsidRPr="000A0C49">
        <w:rPr>
          <w:color w:val="000000"/>
          <w:sz w:val="22"/>
          <w:szCs w:val="23"/>
        </w:rPr>
        <w:t>Бабушка с мамою, Папа и я.</w:t>
      </w:r>
    </w:p>
    <w:p w14:paraId="1417D846" w14:textId="77777777" w:rsidR="005864B6" w:rsidRPr="000A0C49" w:rsidRDefault="005864B6" w:rsidP="005864B6">
      <w:pPr>
        <w:shd w:val="clear" w:color="auto" w:fill="FFFFFF"/>
        <w:rPr>
          <w:color w:val="000000"/>
          <w:sz w:val="22"/>
          <w:szCs w:val="23"/>
        </w:rPr>
      </w:pPr>
      <w:r w:rsidRPr="000A0C49">
        <w:rPr>
          <w:color w:val="000000"/>
          <w:sz w:val="22"/>
          <w:szCs w:val="23"/>
        </w:rPr>
        <w:t>Мы называемся вместе – семья!</w:t>
      </w:r>
    </w:p>
    <w:p w14:paraId="71D0B438" w14:textId="77777777" w:rsidR="005864B6" w:rsidRPr="006507E6" w:rsidRDefault="005864B6" w:rsidP="005864B6">
      <w:pPr>
        <w:ind w:firstLine="454"/>
        <w:jc w:val="center"/>
        <w:rPr>
          <w:b/>
          <w:sz w:val="22"/>
          <w:szCs w:val="22"/>
        </w:rPr>
      </w:pPr>
      <w:r w:rsidRPr="006507E6">
        <w:rPr>
          <w:b/>
          <w:sz w:val="22"/>
          <w:szCs w:val="22"/>
        </w:rPr>
        <w:t>Тема «Тело человека»</w:t>
      </w:r>
    </w:p>
    <w:p w14:paraId="6E9EAA6C" w14:textId="77777777" w:rsidR="005864B6" w:rsidRPr="006507E6" w:rsidRDefault="005864B6" w:rsidP="005864B6">
      <w:pPr>
        <w:textAlignment w:val="baseline"/>
        <w:rPr>
          <w:bCs/>
          <w:color w:val="000000"/>
          <w:sz w:val="22"/>
          <w:szCs w:val="22"/>
          <w:bdr w:val="none" w:sz="0" w:space="0" w:color="auto" w:frame="1"/>
          <w:shd w:val="clear" w:color="auto" w:fill="FFFFFF"/>
        </w:rPr>
      </w:pPr>
      <w:r w:rsidRPr="006507E6">
        <w:rPr>
          <w:b/>
          <w:bCs/>
          <w:color w:val="000000"/>
          <w:sz w:val="22"/>
          <w:szCs w:val="22"/>
        </w:rPr>
        <w:t>Пальчиковая гимнастика</w:t>
      </w:r>
      <w:r w:rsidRPr="006507E6">
        <w:rPr>
          <w:color w:val="000000"/>
          <w:sz w:val="22"/>
          <w:szCs w:val="22"/>
        </w:rPr>
        <w:t xml:space="preserve"> </w:t>
      </w:r>
      <w:r w:rsidRPr="006507E6">
        <w:rPr>
          <w:b/>
          <w:color w:val="000000"/>
          <w:sz w:val="22"/>
          <w:szCs w:val="22"/>
        </w:rPr>
        <w:t>«</w:t>
      </w:r>
      <w:r w:rsidRPr="006507E6">
        <w:rPr>
          <w:b/>
          <w:bCs/>
          <w:color w:val="000000"/>
          <w:sz w:val="22"/>
          <w:szCs w:val="22"/>
          <w:bdr w:val="none" w:sz="0" w:space="0" w:color="auto" w:frame="1"/>
          <w:shd w:val="clear" w:color="auto" w:fill="FFFFFF"/>
        </w:rPr>
        <w:t>Тело».</w:t>
      </w:r>
    </w:p>
    <w:p w14:paraId="57FCE898" w14:textId="77777777" w:rsidR="005864B6" w:rsidRPr="006507E6" w:rsidRDefault="005864B6" w:rsidP="005864B6">
      <w:pPr>
        <w:textAlignment w:val="baseline"/>
        <w:rPr>
          <w:bCs/>
          <w:color w:val="000000"/>
          <w:sz w:val="22"/>
          <w:szCs w:val="22"/>
          <w:bdr w:val="none" w:sz="0" w:space="0" w:color="auto" w:frame="1"/>
          <w:shd w:val="clear" w:color="auto" w:fill="FFFFFF"/>
        </w:rPr>
      </w:pPr>
      <w:r w:rsidRPr="006507E6">
        <w:rPr>
          <w:bCs/>
          <w:color w:val="000000"/>
          <w:sz w:val="22"/>
          <w:szCs w:val="22"/>
          <w:bdr w:val="none" w:sz="0" w:space="0" w:color="auto" w:frame="1"/>
          <w:shd w:val="clear" w:color="auto" w:fill="FFFFFF"/>
        </w:rPr>
        <w:t>(По ходу чтения указывают на упоминаемую часть тела.)</w:t>
      </w:r>
    </w:p>
    <w:p w14:paraId="1C73F6B2" w14:textId="77777777" w:rsidR="005864B6" w:rsidRPr="006507E6" w:rsidRDefault="005864B6" w:rsidP="005864B6">
      <w:pPr>
        <w:textAlignment w:val="baseline"/>
        <w:rPr>
          <w:bCs/>
          <w:color w:val="000000"/>
          <w:sz w:val="22"/>
          <w:szCs w:val="22"/>
          <w:bdr w:val="none" w:sz="0" w:space="0" w:color="auto" w:frame="1"/>
          <w:shd w:val="clear" w:color="auto" w:fill="FFFFFF"/>
        </w:rPr>
      </w:pPr>
      <w:r w:rsidRPr="006507E6">
        <w:rPr>
          <w:bCs/>
          <w:color w:val="000000"/>
          <w:sz w:val="22"/>
          <w:szCs w:val="22"/>
          <w:bdr w:val="none" w:sz="0" w:space="0" w:color="auto" w:frame="1"/>
          <w:shd w:val="clear" w:color="auto" w:fill="FFFFFF"/>
        </w:rPr>
        <w:t>Есть на пальцах наших ногти,</w:t>
      </w:r>
    </w:p>
    <w:p w14:paraId="27CBDE96" w14:textId="77777777" w:rsidR="005864B6" w:rsidRPr="006507E6" w:rsidRDefault="005864B6" w:rsidP="005864B6">
      <w:pPr>
        <w:textAlignment w:val="baseline"/>
        <w:rPr>
          <w:bCs/>
          <w:color w:val="000000"/>
          <w:sz w:val="22"/>
          <w:szCs w:val="22"/>
          <w:bdr w:val="none" w:sz="0" w:space="0" w:color="auto" w:frame="1"/>
          <w:shd w:val="clear" w:color="auto" w:fill="FFFFFF"/>
        </w:rPr>
      </w:pPr>
      <w:r w:rsidRPr="006507E6">
        <w:rPr>
          <w:bCs/>
          <w:color w:val="000000"/>
          <w:sz w:val="22"/>
          <w:szCs w:val="22"/>
          <w:bdr w:val="none" w:sz="0" w:space="0" w:color="auto" w:frame="1"/>
          <w:shd w:val="clear" w:color="auto" w:fill="FFFFFF"/>
        </w:rPr>
        <w:t>На руках – запястья, локти.</w:t>
      </w:r>
    </w:p>
    <w:p w14:paraId="5326E4C0" w14:textId="77777777" w:rsidR="005864B6" w:rsidRPr="006507E6" w:rsidRDefault="005864B6" w:rsidP="005864B6">
      <w:pPr>
        <w:textAlignment w:val="baseline"/>
        <w:rPr>
          <w:bCs/>
          <w:color w:val="000000"/>
          <w:sz w:val="22"/>
          <w:szCs w:val="22"/>
          <w:bdr w:val="none" w:sz="0" w:space="0" w:color="auto" w:frame="1"/>
          <w:shd w:val="clear" w:color="auto" w:fill="FFFFFF"/>
        </w:rPr>
      </w:pPr>
      <w:r w:rsidRPr="006507E6">
        <w:rPr>
          <w:bCs/>
          <w:color w:val="000000"/>
          <w:sz w:val="22"/>
          <w:szCs w:val="22"/>
          <w:bdr w:val="none" w:sz="0" w:space="0" w:color="auto" w:frame="1"/>
          <w:shd w:val="clear" w:color="auto" w:fill="FFFFFF"/>
        </w:rPr>
        <w:t>Темя, шея, плечи, грудь</w:t>
      </w:r>
    </w:p>
    <w:p w14:paraId="162285CD" w14:textId="77777777" w:rsidR="005864B6" w:rsidRPr="006507E6" w:rsidRDefault="005864B6" w:rsidP="005864B6">
      <w:pPr>
        <w:textAlignment w:val="baseline"/>
        <w:rPr>
          <w:bCs/>
          <w:color w:val="000000"/>
          <w:sz w:val="22"/>
          <w:szCs w:val="22"/>
          <w:bdr w:val="none" w:sz="0" w:space="0" w:color="auto" w:frame="1"/>
          <w:shd w:val="clear" w:color="auto" w:fill="FFFFFF"/>
        </w:rPr>
      </w:pPr>
      <w:r w:rsidRPr="006507E6">
        <w:rPr>
          <w:bCs/>
          <w:color w:val="000000"/>
          <w:sz w:val="22"/>
          <w:szCs w:val="22"/>
          <w:bdr w:val="none" w:sz="0" w:space="0" w:color="auto" w:frame="1"/>
          <w:shd w:val="clear" w:color="auto" w:fill="FFFFFF"/>
        </w:rPr>
        <w:t>И животик не забудь.</w:t>
      </w:r>
    </w:p>
    <w:p w14:paraId="4573BA1A" w14:textId="77777777" w:rsidR="005864B6" w:rsidRPr="006507E6" w:rsidRDefault="005864B6" w:rsidP="005864B6">
      <w:pPr>
        <w:textAlignment w:val="baseline"/>
        <w:rPr>
          <w:bCs/>
          <w:color w:val="000000"/>
          <w:sz w:val="22"/>
          <w:szCs w:val="22"/>
          <w:bdr w:val="none" w:sz="0" w:space="0" w:color="auto" w:frame="1"/>
          <w:shd w:val="clear" w:color="auto" w:fill="FFFFFF"/>
        </w:rPr>
      </w:pPr>
      <w:r w:rsidRPr="006507E6">
        <w:rPr>
          <w:bCs/>
          <w:color w:val="000000"/>
          <w:sz w:val="22"/>
          <w:szCs w:val="22"/>
          <w:bdr w:val="none" w:sz="0" w:space="0" w:color="auto" w:frame="1"/>
          <w:shd w:val="clear" w:color="auto" w:fill="FFFFFF"/>
        </w:rPr>
        <w:t>Есть колени. Есть спина,</w:t>
      </w:r>
    </w:p>
    <w:p w14:paraId="03B74CDE" w14:textId="77777777" w:rsidR="005864B6" w:rsidRPr="006507E6" w:rsidRDefault="005864B6" w:rsidP="005864B6">
      <w:pPr>
        <w:textAlignment w:val="baseline"/>
        <w:rPr>
          <w:bCs/>
          <w:color w:val="000000"/>
          <w:sz w:val="22"/>
          <w:szCs w:val="22"/>
          <w:bdr w:val="none" w:sz="0" w:space="0" w:color="auto" w:frame="1"/>
          <w:shd w:val="clear" w:color="auto" w:fill="FFFFFF"/>
        </w:rPr>
      </w:pPr>
      <w:r w:rsidRPr="006507E6">
        <w:rPr>
          <w:bCs/>
          <w:color w:val="000000"/>
          <w:sz w:val="22"/>
          <w:szCs w:val="22"/>
          <w:bdr w:val="none" w:sz="0" w:space="0" w:color="auto" w:frame="1"/>
          <w:shd w:val="clear" w:color="auto" w:fill="FFFFFF"/>
        </w:rPr>
        <w:t>Но она всего одна.</w:t>
      </w:r>
    </w:p>
    <w:p w14:paraId="2A0C96D3" w14:textId="77777777" w:rsidR="005864B6" w:rsidRPr="006507E6" w:rsidRDefault="005864B6" w:rsidP="005864B6">
      <w:pPr>
        <w:rPr>
          <w:b/>
          <w:sz w:val="22"/>
          <w:szCs w:val="22"/>
        </w:rPr>
      </w:pPr>
      <w:r w:rsidRPr="006507E6">
        <w:rPr>
          <w:b/>
          <w:sz w:val="22"/>
          <w:szCs w:val="22"/>
        </w:rPr>
        <w:t>Игра с пальчиками: кулак – ладонь – ребро.</w:t>
      </w:r>
    </w:p>
    <w:p w14:paraId="4002DCA4" w14:textId="77777777" w:rsidR="005864B6" w:rsidRPr="006507E6" w:rsidRDefault="005864B6" w:rsidP="005864B6">
      <w:pPr>
        <w:textAlignment w:val="baseline"/>
        <w:rPr>
          <w:b/>
          <w:bCs/>
          <w:color w:val="000000"/>
          <w:sz w:val="22"/>
          <w:szCs w:val="22"/>
          <w:bdr w:val="none" w:sz="0" w:space="0" w:color="auto" w:frame="1"/>
          <w:shd w:val="clear" w:color="auto" w:fill="FFFFFF"/>
        </w:rPr>
      </w:pPr>
      <w:r w:rsidRPr="006507E6">
        <w:rPr>
          <w:b/>
          <w:bCs/>
          <w:color w:val="000000"/>
          <w:sz w:val="22"/>
          <w:szCs w:val="22"/>
          <w:bdr w:val="none" w:sz="0" w:space="0" w:color="auto" w:frame="1"/>
          <w:shd w:val="clear" w:color="auto" w:fill="FFFFFF"/>
        </w:rPr>
        <w:t xml:space="preserve"> «Голова».</w:t>
      </w:r>
      <w:r w:rsidRPr="006507E6">
        <w:rPr>
          <w:sz w:val="22"/>
          <w:szCs w:val="22"/>
        </w:rPr>
        <w:t xml:space="preserve"> (развитие координации речи с движением).                                                                                             </w:t>
      </w:r>
    </w:p>
    <w:p w14:paraId="48D75E10" w14:textId="77777777" w:rsidR="005864B6" w:rsidRPr="006507E6" w:rsidRDefault="005864B6" w:rsidP="005864B6">
      <w:pPr>
        <w:textAlignment w:val="baseline"/>
        <w:rPr>
          <w:bCs/>
          <w:color w:val="000000"/>
          <w:sz w:val="22"/>
          <w:szCs w:val="22"/>
          <w:bdr w:val="none" w:sz="0" w:space="0" w:color="auto" w:frame="1"/>
          <w:shd w:val="clear" w:color="auto" w:fill="FFFFFF"/>
        </w:rPr>
      </w:pPr>
      <w:r w:rsidRPr="006507E6">
        <w:rPr>
          <w:bCs/>
          <w:color w:val="000000"/>
          <w:sz w:val="22"/>
          <w:szCs w:val="22"/>
          <w:bdr w:val="none" w:sz="0" w:space="0" w:color="auto" w:frame="1"/>
          <w:shd w:val="clear" w:color="auto" w:fill="FFFFFF"/>
        </w:rPr>
        <w:t>(Указывают на упоминаемую часть тела.)</w:t>
      </w:r>
    </w:p>
    <w:p w14:paraId="09406787" w14:textId="77777777" w:rsidR="005864B6" w:rsidRPr="006507E6" w:rsidRDefault="005864B6" w:rsidP="005864B6">
      <w:pPr>
        <w:textAlignment w:val="baseline"/>
        <w:rPr>
          <w:bCs/>
          <w:color w:val="000000"/>
          <w:sz w:val="22"/>
          <w:szCs w:val="22"/>
          <w:bdr w:val="none" w:sz="0" w:space="0" w:color="auto" w:frame="1"/>
          <w:shd w:val="clear" w:color="auto" w:fill="FFFFFF"/>
        </w:rPr>
      </w:pPr>
      <w:r w:rsidRPr="006507E6">
        <w:rPr>
          <w:bCs/>
          <w:color w:val="000000"/>
          <w:sz w:val="22"/>
          <w:szCs w:val="22"/>
          <w:bdr w:val="none" w:sz="0" w:space="0" w:color="auto" w:frame="1"/>
          <w:shd w:val="clear" w:color="auto" w:fill="FFFFFF"/>
        </w:rPr>
        <w:t>Есть у нас на голове</w:t>
      </w:r>
    </w:p>
    <w:p w14:paraId="06D0661C" w14:textId="77777777" w:rsidR="005864B6" w:rsidRPr="006507E6" w:rsidRDefault="005864B6" w:rsidP="005864B6">
      <w:pPr>
        <w:textAlignment w:val="baseline"/>
        <w:rPr>
          <w:bCs/>
          <w:color w:val="000000"/>
          <w:sz w:val="22"/>
          <w:szCs w:val="22"/>
          <w:bdr w:val="none" w:sz="0" w:space="0" w:color="auto" w:frame="1"/>
          <w:shd w:val="clear" w:color="auto" w:fill="FFFFFF"/>
        </w:rPr>
      </w:pPr>
      <w:r w:rsidRPr="006507E6">
        <w:rPr>
          <w:bCs/>
          <w:color w:val="000000"/>
          <w:sz w:val="22"/>
          <w:szCs w:val="22"/>
          <w:bdr w:val="none" w:sz="0" w:space="0" w:color="auto" w:frame="1"/>
          <w:shd w:val="clear" w:color="auto" w:fill="FFFFFF"/>
        </w:rPr>
        <w:t>Уха два и мочки две.</w:t>
      </w:r>
    </w:p>
    <w:p w14:paraId="03E9FF44" w14:textId="77777777" w:rsidR="005864B6" w:rsidRPr="006507E6" w:rsidRDefault="005864B6" w:rsidP="005864B6">
      <w:pPr>
        <w:textAlignment w:val="baseline"/>
        <w:rPr>
          <w:bCs/>
          <w:color w:val="000000"/>
          <w:sz w:val="22"/>
          <w:szCs w:val="22"/>
          <w:bdr w:val="none" w:sz="0" w:space="0" w:color="auto" w:frame="1"/>
          <w:shd w:val="clear" w:color="auto" w:fill="FFFFFF"/>
        </w:rPr>
      </w:pPr>
      <w:r w:rsidRPr="006507E6">
        <w:rPr>
          <w:bCs/>
          <w:color w:val="000000"/>
          <w:sz w:val="22"/>
          <w:szCs w:val="22"/>
          <w:bdr w:val="none" w:sz="0" w:space="0" w:color="auto" w:frame="1"/>
          <w:shd w:val="clear" w:color="auto" w:fill="FFFFFF"/>
        </w:rPr>
        <w:t>Брови. Скулы и виски,</w:t>
      </w:r>
    </w:p>
    <w:p w14:paraId="42F284EE" w14:textId="77777777" w:rsidR="005864B6" w:rsidRPr="006507E6" w:rsidRDefault="005864B6" w:rsidP="005864B6">
      <w:pPr>
        <w:textAlignment w:val="baseline"/>
        <w:rPr>
          <w:bCs/>
          <w:color w:val="000000"/>
          <w:sz w:val="22"/>
          <w:szCs w:val="22"/>
          <w:bdr w:val="none" w:sz="0" w:space="0" w:color="auto" w:frame="1"/>
          <w:shd w:val="clear" w:color="auto" w:fill="FFFFFF"/>
        </w:rPr>
      </w:pPr>
      <w:r w:rsidRPr="006507E6">
        <w:rPr>
          <w:bCs/>
          <w:color w:val="000000"/>
          <w:sz w:val="22"/>
          <w:szCs w:val="22"/>
          <w:bdr w:val="none" w:sz="0" w:space="0" w:color="auto" w:frame="1"/>
          <w:shd w:val="clear" w:color="auto" w:fill="FFFFFF"/>
        </w:rPr>
        <w:t>И глаза. Что так близки.</w:t>
      </w:r>
    </w:p>
    <w:p w14:paraId="6CE28543" w14:textId="77777777" w:rsidR="005864B6" w:rsidRPr="006507E6" w:rsidRDefault="005864B6" w:rsidP="005864B6">
      <w:pPr>
        <w:textAlignment w:val="baseline"/>
        <w:rPr>
          <w:bCs/>
          <w:color w:val="000000"/>
          <w:sz w:val="22"/>
          <w:szCs w:val="22"/>
          <w:bdr w:val="none" w:sz="0" w:space="0" w:color="auto" w:frame="1"/>
          <w:shd w:val="clear" w:color="auto" w:fill="FFFFFF"/>
        </w:rPr>
      </w:pPr>
      <w:r w:rsidRPr="006507E6">
        <w:rPr>
          <w:bCs/>
          <w:color w:val="000000"/>
          <w:sz w:val="22"/>
          <w:szCs w:val="22"/>
          <w:bdr w:val="none" w:sz="0" w:space="0" w:color="auto" w:frame="1"/>
          <w:shd w:val="clear" w:color="auto" w:fill="FFFFFF"/>
        </w:rPr>
        <w:t>Щеки. Нос и две ноздри,</w:t>
      </w:r>
    </w:p>
    <w:p w14:paraId="491F3D45" w14:textId="77777777" w:rsidR="005864B6" w:rsidRPr="006507E6" w:rsidRDefault="005864B6" w:rsidP="005864B6">
      <w:pPr>
        <w:textAlignment w:val="baseline"/>
        <w:rPr>
          <w:bCs/>
          <w:color w:val="000000"/>
          <w:sz w:val="22"/>
          <w:szCs w:val="22"/>
          <w:bdr w:val="none" w:sz="0" w:space="0" w:color="auto" w:frame="1"/>
          <w:shd w:val="clear" w:color="auto" w:fill="FFFFFF"/>
        </w:rPr>
      </w:pPr>
      <w:r w:rsidRPr="006507E6">
        <w:rPr>
          <w:bCs/>
          <w:color w:val="000000"/>
          <w:sz w:val="22"/>
          <w:szCs w:val="22"/>
          <w:bdr w:val="none" w:sz="0" w:space="0" w:color="auto" w:frame="1"/>
          <w:shd w:val="clear" w:color="auto" w:fill="FFFFFF"/>
        </w:rPr>
        <w:t>Губы, зубы – посмотри!</w:t>
      </w:r>
    </w:p>
    <w:p w14:paraId="4E7E697D" w14:textId="77777777" w:rsidR="005864B6" w:rsidRPr="006507E6" w:rsidRDefault="005864B6" w:rsidP="005864B6">
      <w:pPr>
        <w:textAlignment w:val="baseline"/>
        <w:rPr>
          <w:bCs/>
          <w:color w:val="000000"/>
          <w:sz w:val="22"/>
          <w:szCs w:val="22"/>
          <w:bdr w:val="none" w:sz="0" w:space="0" w:color="auto" w:frame="1"/>
          <w:shd w:val="clear" w:color="auto" w:fill="FFFFFF"/>
        </w:rPr>
      </w:pPr>
      <w:r w:rsidRPr="006507E6">
        <w:rPr>
          <w:bCs/>
          <w:color w:val="000000"/>
          <w:sz w:val="22"/>
          <w:szCs w:val="22"/>
          <w:bdr w:val="none" w:sz="0" w:space="0" w:color="auto" w:frame="1"/>
          <w:shd w:val="clear" w:color="auto" w:fill="FFFFFF"/>
        </w:rPr>
        <w:t>Подбородок под губой.</w:t>
      </w:r>
    </w:p>
    <w:p w14:paraId="62A1D00D" w14:textId="77777777" w:rsidR="005864B6" w:rsidRPr="006507E6" w:rsidRDefault="005864B6" w:rsidP="005864B6">
      <w:pPr>
        <w:textAlignment w:val="baseline"/>
        <w:rPr>
          <w:bCs/>
          <w:color w:val="000000"/>
          <w:sz w:val="22"/>
          <w:szCs w:val="22"/>
          <w:bdr w:val="none" w:sz="0" w:space="0" w:color="auto" w:frame="1"/>
          <w:shd w:val="clear" w:color="auto" w:fill="FFFFFF"/>
        </w:rPr>
      </w:pPr>
      <w:r w:rsidRPr="006507E6">
        <w:rPr>
          <w:bCs/>
          <w:color w:val="000000"/>
          <w:sz w:val="22"/>
          <w:szCs w:val="22"/>
          <w:bdr w:val="none" w:sz="0" w:space="0" w:color="auto" w:frame="1"/>
          <w:shd w:val="clear" w:color="auto" w:fill="FFFFFF"/>
        </w:rPr>
        <w:t>Вот, что знаем мы с тобой!</w:t>
      </w:r>
    </w:p>
    <w:p w14:paraId="74B77549" w14:textId="77777777" w:rsidR="005864B6" w:rsidRPr="00312A44" w:rsidRDefault="005864B6" w:rsidP="005864B6">
      <w:pPr>
        <w:pStyle w:val="book-paragraph"/>
        <w:shd w:val="clear" w:color="auto" w:fill="FFFFFF"/>
        <w:spacing w:before="0" w:beforeAutospacing="0" w:after="0" w:afterAutospacing="0"/>
        <w:rPr>
          <w:i/>
          <w:iCs/>
          <w:sz w:val="14"/>
          <w:szCs w:val="14"/>
        </w:rPr>
      </w:pPr>
      <w:r w:rsidRPr="00312A44">
        <w:rPr>
          <w:b/>
          <w:bCs/>
          <w:color w:val="111111"/>
          <w:sz w:val="22"/>
          <w:szCs w:val="22"/>
        </w:rPr>
        <w:t xml:space="preserve">Пальчиковая гимнастика «Пальчики танцуют» </w:t>
      </w:r>
      <w:r w:rsidRPr="00312A44">
        <w:rPr>
          <w:i/>
          <w:iCs/>
          <w:color w:val="111111"/>
          <w:sz w:val="18"/>
          <w:szCs w:val="18"/>
        </w:rPr>
        <w:t>(Музыка «Пальчики танцуют»)</w:t>
      </w:r>
    </w:p>
    <w:p w14:paraId="3D1B674F" w14:textId="77777777" w:rsidR="005864B6" w:rsidRPr="00312A44" w:rsidRDefault="005864B6" w:rsidP="005864B6">
      <w:pPr>
        <w:pStyle w:val="book-paragraph"/>
        <w:shd w:val="clear" w:color="auto" w:fill="FFFFFF"/>
        <w:spacing w:before="0" w:beforeAutospacing="0" w:after="0" w:afterAutospacing="0"/>
        <w:rPr>
          <w:i/>
          <w:iCs/>
          <w:color w:val="000000"/>
          <w:sz w:val="18"/>
          <w:szCs w:val="18"/>
        </w:rPr>
      </w:pPr>
      <w:r w:rsidRPr="00312A44">
        <w:rPr>
          <w:color w:val="000000"/>
          <w:sz w:val="22"/>
          <w:szCs w:val="22"/>
        </w:rPr>
        <w:t xml:space="preserve">Вот этот самый сильный пальчик у меня – </w:t>
      </w:r>
      <w:r w:rsidRPr="00312A44">
        <w:rPr>
          <w:i/>
          <w:iCs/>
          <w:color w:val="000000"/>
          <w:sz w:val="18"/>
          <w:szCs w:val="18"/>
        </w:rPr>
        <w:t>большой палец показать и сгибать «танцует»</w:t>
      </w:r>
    </w:p>
    <w:p w14:paraId="5F5709DB" w14:textId="77777777" w:rsidR="005864B6" w:rsidRPr="00312A44" w:rsidRDefault="005864B6" w:rsidP="005864B6">
      <w:pPr>
        <w:pStyle w:val="book-paragraph"/>
        <w:shd w:val="clear" w:color="auto" w:fill="FFFFFF"/>
        <w:spacing w:before="0" w:beforeAutospacing="0" w:after="0" w:afterAutospacing="0"/>
        <w:rPr>
          <w:i/>
          <w:iCs/>
          <w:color w:val="000000"/>
          <w:sz w:val="18"/>
          <w:szCs w:val="18"/>
        </w:rPr>
      </w:pPr>
      <w:r w:rsidRPr="00312A44">
        <w:rPr>
          <w:color w:val="000000"/>
          <w:sz w:val="22"/>
          <w:szCs w:val="22"/>
        </w:rPr>
        <w:t xml:space="preserve">Вместе с ним танцуют все его друзья.      – </w:t>
      </w:r>
      <w:r w:rsidRPr="00312A44">
        <w:rPr>
          <w:i/>
          <w:iCs/>
          <w:color w:val="000000"/>
          <w:sz w:val="18"/>
          <w:szCs w:val="18"/>
        </w:rPr>
        <w:t>все пальцы «танцуют»</w:t>
      </w:r>
    </w:p>
    <w:p w14:paraId="2921ED54" w14:textId="77777777" w:rsidR="005864B6" w:rsidRPr="00312A44" w:rsidRDefault="005864B6" w:rsidP="005864B6">
      <w:pPr>
        <w:pStyle w:val="book-paragraph"/>
        <w:shd w:val="clear" w:color="auto" w:fill="FFFFFF"/>
        <w:spacing w:before="0" w:beforeAutospacing="0" w:after="0" w:afterAutospacing="0"/>
        <w:rPr>
          <w:i/>
          <w:iCs/>
          <w:color w:val="000000"/>
          <w:sz w:val="18"/>
          <w:szCs w:val="18"/>
        </w:rPr>
      </w:pPr>
      <w:r w:rsidRPr="00312A44">
        <w:rPr>
          <w:color w:val="000000"/>
          <w:sz w:val="22"/>
          <w:szCs w:val="22"/>
        </w:rPr>
        <w:t>Этот самый ловкий пальчик у меня</w:t>
      </w:r>
      <w:r w:rsidRPr="00312A44">
        <w:rPr>
          <w:i/>
          <w:iCs/>
          <w:color w:val="000000"/>
          <w:sz w:val="18"/>
          <w:szCs w:val="18"/>
        </w:rPr>
        <w:t>.            - указательный</w:t>
      </w:r>
    </w:p>
    <w:p w14:paraId="159A7008" w14:textId="77777777" w:rsidR="005864B6" w:rsidRPr="00312A44" w:rsidRDefault="005864B6" w:rsidP="005864B6">
      <w:pPr>
        <w:pStyle w:val="book-paragraph"/>
        <w:shd w:val="clear" w:color="auto" w:fill="FFFFFF"/>
        <w:spacing w:before="0" w:beforeAutospacing="0" w:after="0" w:afterAutospacing="0"/>
        <w:rPr>
          <w:i/>
          <w:iCs/>
          <w:color w:val="000000"/>
          <w:sz w:val="18"/>
          <w:szCs w:val="18"/>
        </w:rPr>
      </w:pPr>
      <w:r w:rsidRPr="00312A44">
        <w:rPr>
          <w:color w:val="000000"/>
          <w:sz w:val="22"/>
          <w:szCs w:val="22"/>
        </w:rPr>
        <w:t xml:space="preserve">И когда танцует пальчик с ним танцуют все друзья. – </w:t>
      </w:r>
      <w:r w:rsidRPr="00312A44">
        <w:rPr>
          <w:i/>
          <w:iCs/>
          <w:color w:val="000000"/>
          <w:sz w:val="18"/>
          <w:szCs w:val="18"/>
        </w:rPr>
        <w:t>все пальцы «танцуют»</w:t>
      </w:r>
    </w:p>
    <w:p w14:paraId="60C8A571" w14:textId="77777777" w:rsidR="005864B6" w:rsidRPr="00312A44" w:rsidRDefault="005864B6" w:rsidP="005864B6">
      <w:pPr>
        <w:pStyle w:val="book-paragraph"/>
        <w:shd w:val="clear" w:color="auto" w:fill="FFFFFF"/>
        <w:spacing w:before="0" w:beforeAutospacing="0" w:after="0" w:afterAutospacing="0"/>
        <w:rPr>
          <w:color w:val="000000"/>
          <w:sz w:val="22"/>
          <w:szCs w:val="22"/>
        </w:rPr>
      </w:pPr>
      <w:r w:rsidRPr="00312A44">
        <w:rPr>
          <w:color w:val="000000"/>
          <w:sz w:val="22"/>
          <w:szCs w:val="22"/>
        </w:rPr>
        <w:lastRenderedPageBreak/>
        <w:t xml:space="preserve">Этот самый длинный пальчик у меня.      </w:t>
      </w:r>
      <w:r w:rsidRPr="00312A44">
        <w:rPr>
          <w:i/>
          <w:iCs/>
          <w:color w:val="000000"/>
          <w:sz w:val="18"/>
          <w:szCs w:val="18"/>
        </w:rPr>
        <w:t>-средний</w:t>
      </w:r>
    </w:p>
    <w:p w14:paraId="0C7FC548" w14:textId="77777777" w:rsidR="005864B6" w:rsidRPr="00312A44" w:rsidRDefault="005864B6" w:rsidP="005864B6">
      <w:pPr>
        <w:pStyle w:val="book-paragraph"/>
        <w:shd w:val="clear" w:color="auto" w:fill="FFFFFF"/>
        <w:spacing w:before="0" w:beforeAutospacing="0" w:after="0" w:afterAutospacing="0"/>
        <w:rPr>
          <w:color w:val="000000"/>
          <w:sz w:val="22"/>
          <w:szCs w:val="22"/>
        </w:rPr>
      </w:pPr>
      <w:r w:rsidRPr="00312A44">
        <w:rPr>
          <w:color w:val="000000"/>
          <w:sz w:val="22"/>
          <w:szCs w:val="22"/>
        </w:rPr>
        <w:t>Вместе с ним танцуют все его друзья.</w:t>
      </w:r>
    </w:p>
    <w:p w14:paraId="1CC01DD8" w14:textId="77777777" w:rsidR="005864B6" w:rsidRPr="00312A44" w:rsidRDefault="005864B6" w:rsidP="005864B6">
      <w:pPr>
        <w:pStyle w:val="book-paragraph"/>
        <w:shd w:val="clear" w:color="auto" w:fill="FFFFFF"/>
        <w:spacing w:before="0" w:beforeAutospacing="0" w:after="0" w:afterAutospacing="0"/>
        <w:rPr>
          <w:i/>
          <w:iCs/>
          <w:color w:val="000000"/>
          <w:sz w:val="18"/>
          <w:szCs w:val="18"/>
        </w:rPr>
      </w:pPr>
      <w:r w:rsidRPr="00312A44">
        <w:rPr>
          <w:color w:val="000000"/>
          <w:sz w:val="22"/>
          <w:szCs w:val="22"/>
        </w:rPr>
        <w:t xml:space="preserve">А вот этот пальчик лодырь у меня           </w:t>
      </w:r>
      <w:r w:rsidRPr="00312A44">
        <w:rPr>
          <w:i/>
          <w:iCs/>
          <w:color w:val="000000"/>
          <w:sz w:val="18"/>
          <w:szCs w:val="18"/>
        </w:rPr>
        <w:t>-безымянный</w:t>
      </w:r>
    </w:p>
    <w:p w14:paraId="1145B446" w14:textId="77777777" w:rsidR="005864B6" w:rsidRPr="00312A44" w:rsidRDefault="005864B6" w:rsidP="005864B6">
      <w:pPr>
        <w:pStyle w:val="book-paragraph"/>
        <w:shd w:val="clear" w:color="auto" w:fill="FFFFFF"/>
        <w:spacing w:before="0" w:beforeAutospacing="0" w:after="0" w:afterAutospacing="0"/>
        <w:rPr>
          <w:color w:val="000000"/>
          <w:sz w:val="22"/>
          <w:szCs w:val="22"/>
        </w:rPr>
      </w:pPr>
      <w:r w:rsidRPr="00312A44">
        <w:rPr>
          <w:color w:val="000000"/>
          <w:sz w:val="22"/>
          <w:szCs w:val="22"/>
        </w:rPr>
        <w:t>Но когда танцует пальчик с ним танцуют все друзья.</w:t>
      </w:r>
    </w:p>
    <w:p w14:paraId="3A219BE0" w14:textId="77777777" w:rsidR="005864B6" w:rsidRPr="00312A44" w:rsidRDefault="005864B6" w:rsidP="005864B6">
      <w:pPr>
        <w:pStyle w:val="book-paragraph"/>
        <w:shd w:val="clear" w:color="auto" w:fill="FFFFFF"/>
        <w:spacing w:before="0" w:beforeAutospacing="0" w:after="0" w:afterAutospacing="0"/>
        <w:rPr>
          <w:i/>
          <w:iCs/>
          <w:color w:val="000000"/>
          <w:sz w:val="18"/>
          <w:szCs w:val="18"/>
        </w:rPr>
      </w:pPr>
      <w:r w:rsidRPr="00312A44">
        <w:rPr>
          <w:color w:val="000000"/>
          <w:sz w:val="22"/>
          <w:szCs w:val="22"/>
        </w:rPr>
        <w:t xml:space="preserve">А этот пальчик-мальчик лучший у меня   </w:t>
      </w:r>
      <w:r w:rsidRPr="00312A44">
        <w:rPr>
          <w:i/>
          <w:iCs/>
          <w:color w:val="000000"/>
          <w:sz w:val="18"/>
          <w:szCs w:val="18"/>
        </w:rPr>
        <w:t>- мизинец</w:t>
      </w:r>
    </w:p>
    <w:p w14:paraId="3665ADED" w14:textId="77777777" w:rsidR="005864B6" w:rsidRPr="00312A44" w:rsidRDefault="005864B6" w:rsidP="005864B6">
      <w:pPr>
        <w:pStyle w:val="book-paragraph"/>
        <w:shd w:val="clear" w:color="auto" w:fill="FFFFFF"/>
        <w:spacing w:before="0" w:beforeAutospacing="0" w:after="0" w:afterAutospacing="0"/>
        <w:rPr>
          <w:color w:val="000000"/>
          <w:sz w:val="22"/>
          <w:szCs w:val="22"/>
        </w:rPr>
      </w:pPr>
      <w:r w:rsidRPr="00312A44">
        <w:rPr>
          <w:color w:val="000000"/>
          <w:sz w:val="22"/>
          <w:szCs w:val="22"/>
        </w:rPr>
        <w:t>Вместе с ним танцуют все его друзья.</w:t>
      </w:r>
    </w:p>
    <w:p w14:paraId="75CE36DC" w14:textId="77777777" w:rsidR="005864B6" w:rsidRPr="00312A44" w:rsidRDefault="005864B6" w:rsidP="005864B6">
      <w:pPr>
        <w:pStyle w:val="book-paragraph"/>
        <w:shd w:val="clear" w:color="auto" w:fill="FFFFFF"/>
        <w:spacing w:before="0" w:beforeAutospacing="0" w:after="0" w:afterAutospacing="0"/>
        <w:rPr>
          <w:i/>
          <w:iCs/>
          <w:color w:val="000000"/>
          <w:sz w:val="18"/>
          <w:szCs w:val="18"/>
        </w:rPr>
      </w:pPr>
      <w:r w:rsidRPr="00312A44">
        <w:rPr>
          <w:color w:val="000000"/>
          <w:sz w:val="22"/>
          <w:szCs w:val="22"/>
        </w:rPr>
        <w:t xml:space="preserve">Все мои 5 пальцев дружная семья              </w:t>
      </w:r>
      <w:r w:rsidRPr="00312A44">
        <w:rPr>
          <w:i/>
          <w:iCs/>
          <w:color w:val="000000"/>
          <w:sz w:val="18"/>
          <w:szCs w:val="18"/>
        </w:rPr>
        <w:t>разжимаем и зажимаем правую руку</w:t>
      </w:r>
    </w:p>
    <w:p w14:paraId="031B86FE" w14:textId="77777777" w:rsidR="005864B6" w:rsidRPr="00312A44" w:rsidRDefault="005864B6" w:rsidP="005864B6">
      <w:pPr>
        <w:pStyle w:val="book-paragraph"/>
        <w:shd w:val="clear" w:color="auto" w:fill="FFFFFF"/>
        <w:spacing w:before="0" w:beforeAutospacing="0" w:after="0" w:afterAutospacing="0"/>
        <w:rPr>
          <w:i/>
          <w:iCs/>
          <w:color w:val="000000"/>
          <w:sz w:val="18"/>
          <w:szCs w:val="18"/>
        </w:rPr>
      </w:pPr>
      <w:r w:rsidRPr="00312A44">
        <w:rPr>
          <w:color w:val="000000"/>
          <w:sz w:val="22"/>
          <w:szCs w:val="22"/>
        </w:rPr>
        <w:t xml:space="preserve">И когда они танцуют, танцую с ними я.    </w:t>
      </w:r>
      <w:r w:rsidRPr="00312A44">
        <w:rPr>
          <w:i/>
          <w:iCs/>
          <w:color w:val="000000"/>
          <w:sz w:val="18"/>
          <w:szCs w:val="18"/>
        </w:rPr>
        <w:t>разжимаем и зажимаем левую руку</w:t>
      </w:r>
    </w:p>
    <w:p w14:paraId="5216757F" w14:textId="77777777" w:rsidR="005864B6" w:rsidRPr="00312A44" w:rsidRDefault="005864B6" w:rsidP="005864B6">
      <w:pPr>
        <w:pStyle w:val="book-paragraph"/>
        <w:shd w:val="clear" w:color="auto" w:fill="FFFFFF"/>
        <w:spacing w:before="0" w:beforeAutospacing="0" w:after="0" w:afterAutospacing="0"/>
        <w:rPr>
          <w:i/>
          <w:iCs/>
          <w:color w:val="000000"/>
          <w:sz w:val="18"/>
          <w:szCs w:val="18"/>
        </w:rPr>
      </w:pPr>
      <w:r w:rsidRPr="00312A44">
        <w:rPr>
          <w:color w:val="000000"/>
          <w:sz w:val="22"/>
          <w:szCs w:val="22"/>
        </w:rPr>
        <w:t xml:space="preserve">Проигрыш   </w:t>
      </w:r>
      <w:r w:rsidRPr="00312A44">
        <w:rPr>
          <w:i/>
          <w:iCs/>
          <w:color w:val="000000"/>
          <w:sz w:val="18"/>
          <w:szCs w:val="18"/>
        </w:rPr>
        <w:t>соединять одноименные пальцы, прикасаются пальчик о пальчик, колечки, сцепленные колечки «цепочка»</w:t>
      </w:r>
    </w:p>
    <w:p w14:paraId="42A65DF5" w14:textId="77777777" w:rsidR="005864B6" w:rsidRPr="006507E6" w:rsidRDefault="005864B6" w:rsidP="005864B6">
      <w:pPr>
        <w:tabs>
          <w:tab w:val="left" w:pos="6375"/>
        </w:tabs>
        <w:rPr>
          <w:b/>
          <w:sz w:val="22"/>
          <w:szCs w:val="22"/>
        </w:rPr>
      </w:pPr>
      <w:r w:rsidRPr="006507E6">
        <w:rPr>
          <w:b/>
          <w:sz w:val="22"/>
          <w:szCs w:val="22"/>
        </w:rPr>
        <w:t>«Зарядка».</w:t>
      </w:r>
      <w:r w:rsidRPr="006507E6">
        <w:rPr>
          <w:sz w:val="22"/>
          <w:szCs w:val="22"/>
        </w:rPr>
        <w:t xml:space="preserve"> (развитие координации речи с движением).                                                                                             </w:t>
      </w:r>
    </w:p>
    <w:p w14:paraId="036F622A" w14:textId="77777777" w:rsidR="005864B6" w:rsidRPr="006507E6" w:rsidRDefault="005864B6" w:rsidP="005864B6">
      <w:pPr>
        <w:tabs>
          <w:tab w:val="left" w:pos="6375"/>
        </w:tabs>
        <w:rPr>
          <w:sz w:val="22"/>
          <w:szCs w:val="22"/>
        </w:rPr>
      </w:pPr>
      <w:r w:rsidRPr="006507E6">
        <w:rPr>
          <w:sz w:val="22"/>
          <w:szCs w:val="22"/>
        </w:rPr>
        <w:t>Левой рукой по плечу.</w:t>
      </w:r>
    </w:p>
    <w:p w14:paraId="631596C9" w14:textId="77777777" w:rsidR="005864B6" w:rsidRPr="006507E6" w:rsidRDefault="005864B6" w:rsidP="005864B6">
      <w:pPr>
        <w:tabs>
          <w:tab w:val="left" w:pos="6375"/>
        </w:tabs>
        <w:rPr>
          <w:sz w:val="22"/>
          <w:szCs w:val="22"/>
        </w:rPr>
      </w:pPr>
      <w:r w:rsidRPr="006507E6">
        <w:rPr>
          <w:sz w:val="22"/>
          <w:szCs w:val="22"/>
        </w:rPr>
        <w:t>Правой рукой покручу.</w:t>
      </w:r>
    </w:p>
    <w:p w14:paraId="4E467955" w14:textId="77777777" w:rsidR="005864B6" w:rsidRPr="006507E6" w:rsidRDefault="005864B6" w:rsidP="005864B6">
      <w:pPr>
        <w:tabs>
          <w:tab w:val="left" w:pos="6375"/>
        </w:tabs>
        <w:rPr>
          <w:sz w:val="22"/>
          <w:szCs w:val="22"/>
        </w:rPr>
      </w:pPr>
      <w:r w:rsidRPr="006507E6">
        <w:rPr>
          <w:sz w:val="22"/>
          <w:szCs w:val="22"/>
        </w:rPr>
        <w:t>На носочки и на пятки.</w:t>
      </w:r>
    </w:p>
    <w:p w14:paraId="00A98355" w14:textId="77777777" w:rsidR="005864B6" w:rsidRPr="006507E6" w:rsidRDefault="005864B6" w:rsidP="005864B6">
      <w:pPr>
        <w:tabs>
          <w:tab w:val="left" w:pos="6375"/>
        </w:tabs>
        <w:rPr>
          <w:sz w:val="22"/>
          <w:szCs w:val="22"/>
        </w:rPr>
      </w:pPr>
      <w:r w:rsidRPr="006507E6">
        <w:rPr>
          <w:sz w:val="22"/>
          <w:szCs w:val="22"/>
        </w:rPr>
        <w:t>Вот и кончилась зарядка.</w:t>
      </w:r>
    </w:p>
    <w:p w14:paraId="021FF201" w14:textId="77777777" w:rsidR="005864B6" w:rsidRPr="006507E6" w:rsidRDefault="005864B6" w:rsidP="005864B6">
      <w:pPr>
        <w:tabs>
          <w:tab w:val="left" w:pos="6375"/>
        </w:tabs>
        <w:rPr>
          <w:b/>
          <w:sz w:val="22"/>
          <w:szCs w:val="22"/>
        </w:rPr>
      </w:pPr>
      <w:r w:rsidRPr="006507E6">
        <w:rPr>
          <w:b/>
          <w:sz w:val="22"/>
          <w:szCs w:val="22"/>
        </w:rPr>
        <w:t xml:space="preserve"> </w:t>
      </w:r>
      <w:proofErr w:type="gramStart"/>
      <w:r w:rsidRPr="006507E6">
        <w:rPr>
          <w:b/>
          <w:sz w:val="22"/>
          <w:szCs w:val="22"/>
        </w:rPr>
        <w:t>« Льётся</w:t>
      </w:r>
      <w:proofErr w:type="gramEnd"/>
      <w:r w:rsidRPr="006507E6">
        <w:rPr>
          <w:b/>
          <w:sz w:val="22"/>
          <w:szCs w:val="22"/>
        </w:rPr>
        <w:t xml:space="preserve"> чистая водица».</w:t>
      </w:r>
      <w:r w:rsidRPr="006507E6">
        <w:rPr>
          <w:sz w:val="22"/>
          <w:szCs w:val="22"/>
        </w:rPr>
        <w:t xml:space="preserve"> (развитие координации речи с движением).                                                                                             </w:t>
      </w:r>
    </w:p>
    <w:p w14:paraId="1E93C498" w14:textId="77777777" w:rsidR="005864B6" w:rsidRPr="006507E6" w:rsidRDefault="005864B6" w:rsidP="005864B6">
      <w:pPr>
        <w:tabs>
          <w:tab w:val="left" w:pos="6375"/>
        </w:tabs>
        <w:rPr>
          <w:sz w:val="22"/>
          <w:szCs w:val="22"/>
        </w:rPr>
      </w:pPr>
      <w:r w:rsidRPr="006507E6">
        <w:rPr>
          <w:sz w:val="22"/>
          <w:szCs w:val="22"/>
        </w:rPr>
        <w:t xml:space="preserve">Льётся чистая водица                                                       </w:t>
      </w:r>
      <w:proofErr w:type="gramStart"/>
      <w:r w:rsidRPr="006507E6">
        <w:rPr>
          <w:sz w:val="22"/>
          <w:szCs w:val="22"/>
        </w:rPr>
        <w:t xml:space="preserve">   (</w:t>
      </w:r>
      <w:proofErr w:type="gramEnd"/>
      <w:r w:rsidRPr="006507E6">
        <w:rPr>
          <w:sz w:val="22"/>
          <w:szCs w:val="22"/>
        </w:rPr>
        <w:t>руки вперёд)</w:t>
      </w:r>
    </w:p>
    <w:p w14:paraId="25E9AAFC" w14:textId="77777777" w:rsidR="005864B6" w:rsidRPr="006507E6" w:rsidRDefault="005864B6" w:rsidP="005864B6">
      <w:pPr>
        <w:tabs>
          <w:tab w:val="left" w:pos="6375"/>
        </w:tabs>
        <w:rPr>
          <w:sz w:val="22"/>
          <w:szCs w:val="22"/>
        </w:rPr>
      </w:pPr>
      <w:r w:rsidRPr="006507E6">
        <w:rPr>
          <w:sz w:val="22"/>
          <w:szCs w:val="22"/>
        </w:rPr>
        <w:t xml:space="preserve">Мы умеем сами мыться                                                   </w:t>
      </w:r>
      <w:proofErr w:type="gramStart"/>
      <w:r w:rsidRPr="006507E6">
        <w:rPr>
          <w:sz w:val="22"/>
          <w:szCs w:val="22"/>
        </w:rPr>
        <w:t xml:space="preserve">   (</w:t>
      </w:r>
      <w:proofErr w:type="gramEnd"/>
      <w:r w:rsidRPr="006507E6">
        <w:rPr>
          <w:sz w:val="22"/>
          <w:szCs w:val="22"/>
        </w:rPr>
        <w:t>круговые движения руками у лица)</w:t>
      </w:r>
    </w:p>
    <w:p w14:paraId="105153BD" w14:textId="77777777" w:rsidR="005864B6" w:rsidRPr="006507E6" w:rsidRDefault="005864B6" w:rsidP="005864B6">
      <w:pPr>
        <w:tabs>
          <w:tab w:val="left" w:pos="6375"/>
        </w:tabs>
        <w:rPr>
          <w:sz w:val="22"/>
          <w:szCs w:val="22"/>
        </w:rPr>
      </w:pPr>
      <w:r w:rsidRPr="006507E6">
        <w:rPr>
          <w:sz w:val="22"/>
          <w:szCs w:val="22"/>
        </w:rPr>
        <w:t xml:space="preserve">Порошок зубной берём крепко зубы щёткой трём       </w:t>
      </w:r>
      <w:proofErr w:type="gramStart"/>
      <w:r w:rsidRPr="006507E6">
        <w:rPr>
          <w:sz w:val="22"/>
          <w:szCs w:val="22"/>
        </w:rPr>
        <w:t xml:space="preserve">   (</w:t>
      </w:r>
      <w:proofErr w:type="gramEnd"/>
      <w:r w:rsidRPr="006507E6">
        <w:rPr>
          <w:sz w:val="22"/>
          <w:szCs w:val="22"/>
        </w:rPr>
        <w:t>имитация чистки зубов)</w:t>
      </w:r>
    </w:p>
    <w:p w14:paraId="1B062EC0" w14:textId="77777777" w:rsidR="005864B6" w:rsidRPr="006507E6" w:rsidRDefault="005864B6" w:rsidP="005864B6">
      <w:pPr>
        <w:tabs>
          <w:tab w:val="left" w:pos="6375"/>
        </w:tabs>
        <w:rPr>
          <w:sz w:val="22"/>
          <w:szCs w:val="22"/>
        </w:rPr>
      </w:pPr>
      <w:r w:rsidRPr="006507E6">
        <w:rPr>
          <w:sz w:val="22"/>
          <w:szCs w:val="22"/>
        </w:rPr>
        <w:t xml:space="preserve">Моем шею, моем уши, вытираемся </w:t>
      </w:r>
      <w:proofErr w:type="spellStart"/>
      <w:r w:rsidRPr="006507E6">
        <w:rPr>
          <w:sz w:val="22"/>
          <w:szCs w:val="22"/>
        </w:rPr>
        <w:t>посуше</w:t>
      </w:r>
      <w:proofErr w:type="spellEnd"/>
      <w:r w:rsidRPr="006507E6">
        <w:rPr>
          <w:sz w:val="22"/>
          <w:szCs w:val="22"/>
        </w:rPr>
        <w:t>.                     (имитация движений по тексту).</w:t>
      </w:r>
    </w:p>
    <w:p w14:paraId="573C369B" w14:textId="77777777" w:rsidR="005864B6" w:rsidRPr="006507E6" w:rsidRDefault="005864B6" w:rsidP="005864B6">
      <w:pPr>
        <w:rPr>
          <w:b/>
          <w:sz w:val="22"/>
          <w:szCs w:val="18"/>
        </w:rPr>
      </w:pPr>
      <w:r w:rsidRPr="006507E6">
        <w:rPr>
          <w:b/>
          <w:sz w:val="22"/>
          <w:szCs w:val="18"/>
        </w:rPr>
        <w:t xml:space="preserve"> «</w:t>
      </w:r>
      <w:proofErr w:type="spellStart"/>
      <w:r w:rsidRPr="006507E6">
        <w:rPr>
          <w:b/>
          <w:sz w:val="22"/>
          <w:szCs w:val="18"/>
        </w:rPr>
        <w:t>Умывалочка</w:t>
      </w:r>
      <w:proofErr w:type="spellEnd"/>
      <w:r w:rsidRPr="006507E6">
        <w:rPr>
          <w:b/>
          <w:sz w:val="22"/>
          <w:szCs w:val="18"/>
        </w:rPr>
        <w:t>».</w:t>
      </w:r>
    </w:p>
    <w:p w14:paraId="3C07B901" w14:textId="77777777" w:rsidR="005864B6" w:rsidRPr="006507E6" w:rsidRDefault="005864B6" w:rsidP="005864B6">
      <w:pPr>
        <w:rPr>
          <w:sz w:val="22"/>
          <w:szCs w:val="18"/>
        </w:rPr>
      </w:pPr>
      <w:r w:rsidRPr="006507E6">
        <w:rPr>
          <w:sz w:val="22"/>
          <w:szCs w:val="18"/>
        </w:rPr>
        <w:t>«Кран, откройся!» - правой рукой делаем вращательные движения, «открывая» кран.</w:t>
      </w:r>
    </w:p>
    <w:p w14:paraId="0F5131AF" w14:textId="77777777" w:rsidR="005864B6" w:rsidRPr="006507E6" w:rsidRDefault="005864B6" w:rsidP="005864B6">
      <w:pPr>
        <w:rPr>
          <w:sz w:val="22"/>
          <w:szCs w:val="18"/>
        </w:rPr>
      </w:pPr>
      <w:r w:rsidRPr="006507E6">
        <w:rPr>
          <w:sz w:val="22"/>
          <w:szCs w:val="18"/>
        </w:rPr>
        <w:t>«Нос, умойся!» - растираем указательными пальцами обеих рук крылья носа.</w:t>
      </w:r>
    </w:p>
    <w:p w14:paraId="38EBC3A4" w14:textId="77777777" w:rsidR="005864B6" w:rsidRPr="006507E6" w:rsidRDefault="005864B6" w:rsidP="005864B6">
      <w:pPr>
        <w:rPr>
          <w:sz w:val="22"/>
          <w:szCs w:val="18"/>
        </w:rPr>
      </w:pPr>
      <w:r w:rsidRPr="006507E6">
        <w:rPr>
          <w:sz w:val="22"/>
          <w:szCs w:val="18"/>
        </w:rPr>
        <w:t>«Мойтесь сразу оба глаза» - нежно проводим руками над глазами.</w:t>
      </w:r>
    </w:p>
    <w:p w14:paraId="47BD45D7" w14:textId="77777777" w:rsidR="005864B6" w:rsidRPr="006507E6" w:rsidRDefault="005864B6" w:rsidP="005864B6">
      <w:pPr>
        <w:rPr>
          <w:sz w:val="22"/>
          <w:szCs w:val="18"/>
        </w:rPr>
      </w:pPr>
      <w:r w:rsidRPr="006507E6">
        <w:rPr>
          <w:sz w:val="22"/>
          <w:szCs w:val="18"/>
        </w:rPr>
        <w:t>«Мойтесь, уши!» - растираем ладонями уши.</w:t>
      </w:r>
    </w:p>
    <w:p w14:paraId="432D2C16" w14:textId="77777777" w:rsidR="005864B6" w:rsidRPr="006507E6" w:rsidRDefault="005864B6" w:rsidP="005864B6">
      <w:pPr>
        <w:rPr>
          <w:sz w:val="22"/>
          <w:szCs w:val="18"/>
        </w:rPr>
      </w:pPr>
      <w:r w:rsidRPr="006507E6">
        <w:rPr>
          <w:sz w:val="22"/>
          <w:szCs w:val="18"/>
        </w:rPr>
        <w:t>«Мойся, шейка!» - аккуратными движениями гладим шею спереди.</w:t>
      </w:r>
    </w:p>
    <w:p w14:paraId="37011FCF" w14:textId="77777777" w:rsidR="005864B6" w:rsidRPr="006507E6" w:rsidRDefault="005864B6" w:rsidP="005864B6">
      <w:pPr>
        <w:rPr>
          <w:sz w:val="22"/>
          <w:szCs w:val="18"/>
        </w:rPr>
      </w:pPr>
      <w:r w:rsidRPr="006507E6">
        <w:rPr>
          <w:sz w:val="22"/>
          <w:szCs w:val="18"/>
        </w:rPr>
        <w:t>«Шейка, мойся хорошенько!» - гладим шею сзади, от основания черепа к груди.</w:t>
      </w:r>
    </w:p>
    <w:p w14:paraId="412E1D8B" w14:textId="77777777" w:rsidR="005864B6" w:rsidRPr="006507E6" w:rsidRDefault="005864B6" w:rsidP="005864B6">
      <w:pPr>
        <w:tabs>
          <w:tab w:val="center" w:pos="5233"/>
        </w:tabs>
        <w:rPr>
          <w:sz w:val="22"/>
          <w:szCs w:val="18"/>
        </w:rPr>
      </w:pPr>
      <w:r w:rsidRPr="006507E6">
        <w:rPr>
          <w:sz w:val="22"/>
          <w:szCs w:val="18"/>
        </w:rPr>
        <w:t>«Мойся, мойся, обливайся! – аккуратно поглаживаем щеки.</w:t>
      </w:r>
      <w:r w:rsidRPr="006507E6">
        <w:rPr>
          <w:sz w:val="22"/>
          <w:szCs w:val="18"/>
        </w:rPr>
        <w:tab/>
      </w:r>
    </w:p>
    <w:p w14:paraId="21303311" w14:textId="77777777" w:rsidR="005864B6" w:rsidRPr="006507E6" w:rsidRDefault="005864B6" w:rsidP="005864B6">
      <w:pPr>
        <w:rPr>
          <w:sz w:val="22"/>
          <w:szCs w:val="18"/>
        </w:rPr>
      </w:pPr>
      <w:r w:rsidRPr="006507E6">
        <w:rPr>
          <w:sz w:val="22"/>
          <w:szCs w:val="18"/>
        </w:rPr>
        <w:t>«Грязь, смывайся! Грязь, смывайся!» - трем ладошки друг о друга.</w:t>
      </w:r>
    </w:p>
    <w:p w14:paraId="5123D749" w14:textId="77777777" w:rsidR="005864B6" w:rsidRPr="006507E6" w:rsidRDefault="005864B6" w:rsidP="005864B6">
      <w:pPr>
        <w:rPr>
          <w:rFonts w:eastAsiaTheme="minorHAnsi"/>
          <w:b/>
          <w:sz w:val="22"/>
          <w:szCs w:val="18"/>
        </w:rPr>
      </w:pPr>
      <w:r w:rsidRPr="006507E6">
        <w:rPr>
          <w:rFonts w:eastAsiaTheme="minorHAnsi"/>
          <w:b/>
          <w:sz w:val="22"/>
          <w:szCs w:val="18"/>
        </w:rPr>
        <w:t xml:space="preserve"> Обвести на листе бумаги свою ладошку.  </w:t>
      </w:r>
    </w:p>
    <w:p w14:paraId="6706E9A1" w14:textId="77777777" w:rsidR="005864B6" w:rsidRPr="006507E6" w:rsidRDefault="005864B6" w:rsidP="005864B6">
      <w:pPr>
        <w:rPr>
          <w:sz w:val="22"/>
          <w:szCs w:val="18"/>
        </w:rPr>
      </w:pPr>
      <w:r w:rsidRPr="006507E6">
        <w:rPr>
          <w:b/>
          <w:sz w:val="22"/>
          <w:szCs w:val="18"/>
        </w:rPr>
        <w:t xml:space="preserve">«Попрыгай».  </w:t>
      </w:r>
      <w:r w:rsidRPr="006507E6">
        <w:rPr>
          <w:sz w:val="22"/>
          <w:szCs w:val="18"/>
        </w:rPr>
        <w:t>– развитие общей моторики</w:t>
      </w:r>
    </w:p>
    <w:p w14:paraId="0F3DA4BA" w14:textId="77777777" w:rsidR="005864B6" w:rsidRPr="006507E6" w:rsidRDefault="005864B6" w:rsidP="005864B6">
      <w:pPr>
        <w:rPr>
          <w:sz w:val="22"/>
          <w:szCs w:val="18"/>
        </w:rPr>
      </w:pPr>
      <w:r w:rsidRPr="006507E6">
        <w:rPr>
          <w:sz w:val="22"/>
          <w:szCs w:val="18"/>
        </w:rPr>
        <w:t xml:space="preserve">Левой ножкой – прыг, прыг. Правой ножкой – прыг, прыг, </w:t>
      </w:r>
    </w:p>
    <w:p w14:paraId="4AE521E0" w14:textId="77777777" w:rsidR="005864B6" w:rsidRPr="006507E6" w:rsidRDefault="005864B6" w:rsidP="005864B6">
      <w:pPr>
        <w:rPr>
          <w:sz w:val="22"/>
          <w:szCs w:val="18"/>
        </w:rPr>
      </w:pPr>
      <w:r w:rsidRPr="006507E6">
        <w:rPr>
          <w:sz w:val="22"/>
          <w:szCs w:val="18"/>
        </w:rPr>
        <w:t xml:space="preserve">Мы попрыгаем на двух: ух, ух! </w:t>
      </w:r>
    </w:p>
    <w:p w14:paraId="535171F4" w14:textId="77777777" w:rsidR="005864B6" w:rsidRPr="006507E6" w:rsidRDefault="005864B6" w:rsidP="005864B6">
      <w:pPr>
        <w:rPr>
          <w:sz w:val="22"/>
          <w:szCs w:val="18"/>
        </w:rPr>
      </w:pPr>
      <w:r w:rsidRPr="006507E6">
        <w:rPr>
          <w:sz w:val="22"/>
          <w:szCs w:val="18"/>
        </w:rPr>
        <w:t xml:space="preserve">Влево мы попрыгаем. Вправо мы попрыгаем.  </w:t>
      </w:r>
    </w:p>
    <w:p w14:paraId="768D86D6" w14:textId="77777777" w:rsidR="005864B6" w:rsidRPr="006507E6" w:rsidRDefault="005864B6" w:rsidP="005864B6">
      <w:pPr>
        <w:rPr>
          <w:sz w:val="22"/>
          <w:szCs w:val="18"/>
        </w:rPr>
      </w:pPr>
      <w:r w:rsidRPr="006507E6">
        <w:rPr>
          <w:sz w:val="22"/>
          <w:szCs w:val="18"/>
        </w:rPr>
        <w:t xml:space="preserve">Мы вперед пойдем и назад отойдем. </w:t>
      </w:r>
    </w:p>
    <w:p w14:paraId="2E7AC0D8" w14:textId="77777777" w:rsidR="005864B6" w:rsidRPr="006507E6" w:rsidRDefault="005864B6" w:rsidP="005864B6">
      <w:pPr>
        <w:ind w:firstLine="454"/>
        <w:jc w:val="center"/>
        <w:rPr>
          <w:b/>
          <w:sz w:val="22"/>
          <w:szCs w:val="22"/>
        </w:rPr>
      </w:pPr>
      <w:r w:rsidRPr="006507E6">
        <w:rPr>
          <w:b/>
          <w:sz w:val="22"/>
          <w:szCs w:val="22"/>
        </w:rPr>
        <w:t>Тема «Продукты питания»</w:t>
      </w:r>
    </w:p>
    <w:p w14:paraId="3644F71C" w14:textId="77777777" w:rsidR="005864B6" w:rsidRPr="000A0C49" w:rsidRDefault="005864B6" w:rsidP="005864B6">
      <w:pPr>
        <w:tabs>
          <w:tab w:val="left" w:pos="6375"/>
        </w:tabs>
        <w:rPr>
          <w:b/>
          <w:sz w:val="22"/>
          <w:szCs w:val="22"/>
        </w:rPr>
      </w:pPr>
      <w:r w:rsidRPr="000A0C49">
        <w:rPr>
          <w:b/>
          <w:sz w:val="22"/>
          <w:szCs w:val="22"/>
        </w:rPr>
        <w:t>Пальчиковая гимнастика «Зёрнышко».</w:t>
      </w:r>
    </w:p>
    <w:p w14:paraId="0EC8C272" w14:textId="77777777" w:rsidR="005864B6" w:rsidRPr="000A0C49" w:rsidRDefault="005864B6" w:rsidP="005864B6">
      <w:pPr>
        <w:tabs>
          <w:tab w:val="left" w:pos="6375"/>
        </w:tabs>
        <w:rPr>
          <w:sz w:val="22"/>
          <w:szCs w:val="22"/>
        </w:rPr>
      </w:pPr>
      <w:r w:rsidRPr="000A0C49">
        <w:rPr>
          <w:sz w:val="22"/>
          <w:szCs w:val="22"/>
        </w:rPr>
        <w:t xml:space="preserve">Таня зёрнышко нашла и на мельницу снесла. Намолола там муки, испекла всем </w:t>
      </w:r>
      <w:proofErr w:type="gramStart"/>
      <w:r w:rsidRPr="000A0C49">
        <w:rPr>
          <w:sz w:val="22"/>
          <w:szCs w:val="22"/>
        </w:rPr>
        <w:t>пироги:  Вове</w:t>
      </w:r>
      <w:proofErr w:type="gramEnd"/>
      <w:r w:rsidRPr="000A0C49">
        <w:rPr>
          <w:sz w:val="22"/>
          <w:szCs w:val="22"/>
        </w:rPr>
        <w:t xml:space="preserve"> – с капустой, Вике – с картошкой, Диме  - с морковкой, Еве – с сосиской, Жене – с морошкой.</w:t>
      </w:r>
    </w:p>
    <w:p w14:paraId="46D837A7" w14:textId="77777777" w:rsidR="005864B6" w:rsidRPr="000A0C49" w:rsidRDefault="005864B6" w:rsidP="005864B6">
      <w:pPr>
        <w:shd w:val="clear" w:color="auto" w:fill="FFFFFF"/>
        <w:rPr>
          <w:sz w:val="22"/>
          <w:szCs w:val="22"/>
        </w:rPr>
      </w:pPr>
      <w:r w:rsidRPr="000A0C49">
        <w:rPr>
          <w:b/>
          <w:bCs/>
          <w:sz w:val="22"/>
          <w:szCs w:val="22"/>
        </w:rPr>
        <w:t>Головою три кивка</w:t>
      </w:r>
      <w:r w:rsidRPr="000A0C49">
        <w:rPr>
          <w:sz w:val="22"/>
          <w:szCs w:val="22"/>
        </w:rPr>
        <w:t>.</w:t>
      </w:r>
    </w:p>
    <w:p w14:paraId="6FDBC9E5" w14:textId="77777777" w:rsidR="005864B6" w:rsidRPr="000A0C49" w:rsidRDefault="005864B6" w:rsidP="005864B6">
      <w:pPr>
        <w:shd w:val="clear" w:color="auto" w:fill="FFFFFF"/>
        <w:rPr>
          <w:sz w:val="22"/>
          <w:szCs w:val="22"/>
        </w:rPr>
      </w:pPr>
      <w:r w:rsidRPr="000A0C49">
        <w:rPr>
          <w:sz w:val="22"/>
          <w:szCs w:val="22"/>
        </w:rPr>
        <w:t>Раз - подняться, потянуться, (Потянулись</w:t>
      </w:r>
      <w:proofErr w:type="gramStart"/>
      <w:r w:rsidRPr="000A0C49">
        <w:rPr>
          <w:sz w:val="22"/>
          <w:szCs w:val="22"/>
        </w:rPr>
        <w:t>.)</w:t>
      </w:r>
      <w:r w:rsidRPr="000A0C49">
        <w:rPr>
          <w:sz w:val="22"/>
          <w:szCs w:val="22"/>
        </w:rPr>
        <w:br/>
        <w:t>Два</w:t>
      </w:r>
      <w:proofErr w:type="gramEnd"/>
      <w:r w:rsidRPr="000A0C49">
        <w:rPr>
          <w:sz w:val="22"/>
          <w:szCs w:val="22"/>
        </w:rPr>
        <w:t xml:space="preserve"> - согнуться, разогнуться, (Прогнули спинки, руки на поясе.)</w:t>
      </w:r>
      <w:r w:rsidRPr="000A0C49">
        <w:rPr>
          <w:sz w:val="22"/>
          <w:szCs w:val="22"/>
        </w:rPr>
        <w:br/>
        <w:t>Три - в ладоши три хлопка, (Хлопки в ладоши.)</w:t>
      </w:r>
      <w:r w:rsidRPr="000A0C49">
        <w:rPr>
          <w:sz w:val="22"/>
          <w:szCs w:val="22"/>
        </w:rPr>
        <w:br/>
        <w:t>Головою три кивка. (Движения головой</w:t>
      </w:r>
      <w:proofErr w:type="gramStart"/>
      <w:r w:rsidRPr="000A0C49">
        <w:rPr>
          <w:sz w:val="22"/>
          <w:szCs w:val="22"/>
        </w:rPr>
        <w:t>.)</w:t>
      </w:r>
      <w:r w:rsidRPr="000A0C49">
        <w:rPr>
          <w:sz w:val="22"/>
          <w:szCs w:val="22"/>
        </w:rPr>
        <w:br/>
        <w:t>На</w:t>
      </w:r>
      <w:proofErr w:type="gramEnd"/>
      <w:r w:rsidRPr="000A0C49">
        <w:rPr>
          <w:sz w:val="22"/>
          <w:szCs w:val="22"/>
        </w:rPr>
        <w:t xml:space="preserve"> четыре - руки шире, (Руки в стороны.)</w:t>
      </w:r>
      <w:r w:rsidRPr="000A0C49">
        <w:rPr>
          <w:sz w:val="22"/>
          <w:szCs w:val="22"/>
        </w:rPr>
        <w:br/>
        <w:t>Пять - руками помахать, (Махи руками.)</w:t>
      </w:r>
      <w:r w:rsidRPr="000A0C49">
        <w:rPr>
          <w:sz w:val="22"/>
          <w:szCs w:val="22"/>
        </w:rPr>
        <w:br/>
        <w:t>Шесть — на место сесть опять. (Присели.)</w:t>
      </w:r>
    </w:p>
    <w:p w14:paraId="5DDD5A4A" w14:textId="77777777" w:rsidR="005864B6" w:rsidRPr="000A0C49" w:rsidRDefault="005864B6" w:rsidP="005864B6">
      <w:pPr>
        <w:shd w:val="clear" w:color="auto" w:fill="FFFFFF"/>
        <w:rPr>
          <w:b/>
          <w:sz w:val="22"/>
          <w:szCs w:val="22"/>
        </w:rPr>
      </w:pPr>
      <w:r w:rsidRPr="000A0C49">
        <w:rPr>
          <w:b/>
          <w:sz w:val="22"/>
          <w:szCs w:val="22"/>
        </w:rPr>
        <w:t xml:space="preserve">Пальчиковая гимнастика </w:t>
      </w:r>
      <w:r>
        <w:rPr>
          <w:b/>
          <w:sz w:val="22"/>
          <w:szCs w:val="22"/>
        </w:rPr>
        <w:t>«</w:t>
      </w:r>
      <w:r w:rsidRPr="000A0C49">
        <w:rPr>
          <w:b/>
          <w:sz w:val="22"/>
          <w:szCs w:val="22"/>
        </w:rPr>
        <w:t>Пирожки</w:t>
      </w:r>
      <w:r>
        <w:rPr>
          <w:b/>
          <w:sz w:val="22"/>
          <w:szCs w:val="22"/>
        </w:rPr>
        <w:t>»</w:t>
      </w:r>
      <w:r w:rsidRPr="000A0C49">
        <w:rPr>
          <w:b/>
          <w:sz w:val="22"/>
          <w:szCs w:val="22"/>
        </w:rPr>
        <w:t xml:space="preserve"> </w:t>
      </w:r>
    </w:p>
    <w:p w14:paraId="0FDDABB7" w14:textId="77777777" w:rsidR="005864B6" w:rsidRPr="000A0C49" w:rsidRDefault="005864B6" w:rsidP="005864B6">
      <w:pPr>
        <w:shd w:val="clear" w:color="auto" w:fill="FFFFFF"/>
        <w:rPr>
          <w:sz w:val="22"/>
          <w:szCs w:val="22"/>
        </w:rPr>
      </w:pPr>
      <w:r w:rsidRPr="000A0C49">
        <w:rPr>
          <w:sz w:val="22"/>
          <w:szCs w:val="22"/>
        </w:rPr>
        <w:t>Мышка зернышко нашла и на мельницу снесла. Пальцы соединить в «мельницу»</w:t>
      </w:r>
    </w:p>
    <w:p w14:paraId="4611555C" w14:textId="77777777" w:rsidR="005864B6" w:rsidRPr="000A0C49" w:rsidRDefault="005864B6" w:rsidP="005864B6">
      <w:pPr>
        <w:shd w:val="clear" w:color="auto" w:fill="FFFFFF"/>
        <w:rPr>
          <w:sz w:val="22"/>
          <w:szCs w:val="22"/>
        </w:rPr>
      </w:pPr>
      <w:r w:rsidRPr="000A0C49">
        <w:rPr>
          <w:sz w:val="22"/>
          <w:szCs w:val="22"/>
        </w:rPr>
        <w:t>Намолола там муки, испекла всем пирожки: Трётся кулачок о кулачок</w:t>
      </w:r>
    </w:p>
    <w:p w14:paraId="22048802" w14:textId="77777777" w:rsidR="005864B6" w:rsidRPr="000A0C49" w:rsidRDefault="005864B6" w:rsidP="005864B6">
      <w:pPr>
        <w:shd w:val="clear" w:color="auto" w:fill="FFFFFF"/>
        <w:rPr>
          <w:sz w:val="20"/>
          <w:szCs w:val="22"/>
        </w:rPr>
      </w:pPr>
      <w:r w:rsidRPr="000A0C49">
        <w:rPr>
          <w:sz w:val="22"/>
          <w:szCs w:val="22"/>
        </w:rPr>
        <w:t xml:space="preserve">Мышонку — с капустой, мышонку — с картошкой, </w:t>
      </w:r>
      <w:proofErr w:type="gramStart"/>
      <w:r w:rsidRPr="000A0C49">
        <w:rPr>
          <w:sz w:val="20"/>
          <w:szCs w:val="22"/>
        </w:rPr>
        <w:t>Поочерёдно</w:t>
      </w:r>
      <w:proofErr w:type="gramEnd"/>
      <w:r w:rsidRPr="000A0C49">
        <w:rPr>
          <w:sz w:val="20"/>
          <w:szCs w:val="22"/>
        </w:rPr>
        <w:t xml:space="preserve"> загибаем пальцы правой руки,</w:t>
      </w:r>
    </w:p>
    <w:p w14:paraId="22E2898C" w14:textId="77777777" w:rsidR="005864B6" w:rsidRPr="000A0C49" w:rsidRDefault="005864B6" w:rsidP="005864B6">
      <w:pPr>
        <w:shd w:val="clear" w:color="auto" w:fill="FFFFFF"/>
        <w:rPr>
          <w:sz w:val="22"/>
          <w:szCs w:val="22"/>
        </w:rPr>
      </w:pPr>
      <w:r w:rsidRPr="000A0C49">
        <w:rPr>
          <w:sz w:val="22"/>
          <w:szCs w:val="22"/>
        </w:rPr>
        <w:t>мышонку — с морковкой, мышонку — с морошкой. начиная с мизинца.</w:t>
      </w:r>
    </w:p>
    <w:p w14:paraId="67C38B03" w14:textId="77777777" w:rsidR="005864B6" w:rsidRPr="000A0C49" w:rsidRDefault="005864B6" w:rsidP="005864B6">
      <w:pPr>
        <w:shd w:val="clear" w:color="auto" w:fill="FFFFFF"/>
        <w:rPr>
          <w:sz w:val="20"/>
          <w:szCs w:val="22"/>
        </w:rPr>
      </w:pPr>
      <w:r w:rsidRPr="000A0C49">
        <w:rPr>
          <w:sz w:val="22"/>
          <w:szCs w:val="22"/>
        </w:rPr>
        <w:t xml:space="preserve">Для большого толстяка все четыре пирожка: </w:t>
      </w:r>
      <w:r w:rsidRPr="000A0C49">
        <w:rPr>
          <w:sz w:val="20"/>
          <w:szCs w:val="22"/>
        </w:rPr>
        <w:t>Пальцы в кулачке, большой палец отведён к</w:t>
      </w:r>
      <w:r>
        <w:rPr>
          <w:sz w:val="20"/>
          <w:szCs w:val="22"/>
        </w:rPr>
        <w:t xml:space="preserve"> </w:t>
      </w:r>
      <w:r w:rsidRPr="000A0C49">
        <w:rPr>
          <w:sz w:val="20"/>
          <w:szCs w:val="22"/>
        </w:rPr>
        <w:t>наружи</w:t>
      </w:r>
    </w:p>
    <w:p w14:paraId="53B8D30C" w14:textId="77777777" w:rsidR="005864B6" w:rsidRPr="000A0C49" w:rsidRDefault="005864B6" w:rsidP="005864B6">
      <w:pPr>
        <w:shd w:val="clear" w:color="auto" w:fill="FFFFFF"/>
        <w:rPr>
          <w:sz w:val="20"/>
          <w:szCs w:val="22"/>
        </w:rPr>
      </w:pPr>
      <w:r w:rsidRPr="000A0C49">
        <w:rPr>
          <w:sz w:val="22"/>
          <w:szCs w:val="22"/>
        </w:rPr>
        <w:t xml:space="preserve">С капустой, с картошкой, с морковкой, с морошкой. Вот! </w:t>
      </w:r>
      <w:r w:rsidRPr="000A0C49">
        <w:rPr>
          <w:sz w:val="20"/>
          <w:szCs w:val="22"/>
        </w:rPr>
        <w:t>Поочерёдно загибаем пальцы левой</w:t>
      </w:r>
      <w:r>
        <w:rPr>
          <w:sz w:val="20"/>
          <w:szCs w:val="22"/>
        </w:rPr>
        <w:t xml:space="preserve"> </w:t>
      </w:r>
      <w:r w:rsidRPr="000A0C49">
        <w:rPr>
          <w:sz w:val="20"/>
          <w:szCs w:val="22"/>
        </w:rPr>
        <w:t>руки,</w:t>
      </w:r>
    </w:p>
    <w:p w14:paraId="74854ED8" w14:textId="77777777" w:rsidR="005864B6" w:rsidRPr="000A0C49" w:rsidRDefault="005864B6" w:rsidP="005864B6">
      <w:pPr>
        <w:shd w:val="clear" w:color="auto" w:fill="FFFFFF"/>
        <w:rPr>
          <w:b/>
          <w:sz w:val="22"/>
          <w:szCs w:val="22"/>
        </w:rPr>
      </w:pPr>
      <w:r w:rsidRPr="000A0C49">
        <w:rPr>
          <w:b/>
          <w:sz w:val="22"/>
          <w:szCs w:val="22"/>
        </w:rPr>
        <w:t>Пальчиковая гимнастика «Точильщики».</w:t>
      </w:r>
    </w:p>
    <w:p w14:paraId="392EAC5B" w14:textId="77777777" w:rsidR="005864B6" w:rsidRPr="000A0C49" w:rsidRDefault="005864B6" w:rsidP="005864B6">
      <w:pPr>
        <w:shd w:val="clear" w:color="auto" w:fill="FFFFFF"/>
        <w:rPr>
          <w:sz w:val="22"/>
          <w:szCs w:val="22"/>
        </w:rPr>
      </w:pPr>
      <w:r w:rsidRPr="000A0C49">
        <w:rPr>
          <w:sz w:val="22"/>
          <w:szCs w:val="22"/>
        </w:rPr>
        <w:t>Точим нож, точим нож,</w:t>
      </w:r>
    </w:p>
    <w:p w14:paraId="4E96EA83" w14:textId="77777777" w:rsidR="005864B6" w:rsidRPr="000A0C49" w:rsidRDefault="005864B6" w:rsidP="005864B6">
      <w:pPr>
        <w:shd w:val="clear" w:color="auto" w:fill="FFFFFF"/>
        <w:rPr>
          <w:sz w:val="22"/>
          <w:szCs w:val="22"/>
        </w:rPr>
      </w:pPr>
      <w:r w:rsidRPr="000A0C49">
        <w:rPr>
          <w:sz w:val="22"/>
          <w:szCs w:val="22"/>
        </w:rPr>
        <w:t>Будет очень он хорош,</w:t>
      </w:r>
    </w:p>
    <w:p w14:paraId="0EAF7A0F" w14:textId="77777777" w:rsidR="005864B6" w:rsidRPr="000A0C49" w:rsidRDefault="005864B6" w:rsidP="005864B6">
      <w:pPr>
        <w:shd w:val="clear" w:color="auto" w:fill="FFFFFF"/>
        <w:rPr>
          <w:sz w:val="22"/>
          <w:szCs w:val="22"/>
        </w:rPr>
      </w:pPr>
      <w:r w:rsidRPr="000A0C49">
        <w:rPr>
          <w:sz w:val="22"/>
          <w:szCs w:val="22"/>
        </w:rPr>
        <w:t>Будет резать он припасы:</w:t>
      </w:r>
    </w:p>
    <w:p w14:paraId="7CEA5C73" w14:textId="77777777" w:rsidR="005864B6" w:rsidRPr="000A0C49" w:rsidRDefault="005864B6" w:rsidP="005864B6">
      <w:pPr>
        <w:shd w:val="clear" w:color="auto" w:fill="FFFFFF"/>
        <w:rPr>
          <w:sz w:val="22"/>
          <w:szCs w:val="22"/>
        </w:rPr>
      </w:pPr>
      <w:r w:rsidRPr="000A0C49">
        <w:rPr>
          <w:sz w:val="22"/>
          <w:szCs w:val="22"/>
        </w:rPr>
        <w:lastRenderedPageBreak/>
        <w:t>Масло, сало и колбасы,</w:t>
      </w:r>
      <w:r>
        <w:rPr>
          <w:sz w:val="22"/>
          <w:szCs w:val="22"/>
        </w:rPr>
        <w:t xml:space="preserve"> </w:t>
      </w:r>
      <w:r w:rsidRPr="000A0C49">
        <w:rPr>
          <w:sz w:val="22"/>
          <w:szCs w:val="22"/>
        </w:rPr>
        <w:t>Помидоры, огурцы. Угощайтесь, молодцы!</w:t>
      </w:r>
    </w:p>
    <w:p w14:paraId="45E9A129" w14:textId="77777777" w:rsidR="005864B6" w:rsidRPr="006507E6" w:rsidRDefault="005864B6" w:rsidP="005864B6">
      <w:pPr>
        <w:ind w:firstLine="454"/>
        <w:jc w:val="center"/>
        <w:rPr>
          <w:b/>
          <w:sz w:val="22"/>
          <w:szCs w:val="22"/>
        </w:rPr>
      </w:pPr>
      <w:r w:rsidRPr="006507E6">
        <w:rPr>
          <w:b/>
          <w:sz w:val="22"/>
          <w:szCs w:val="22"/>
        </w:rPr>
        <w:t>Тема «Посуда»</w:t>
      </w:r>
    </w:p>
    <w:p w14:paraId="2ED885A0" w14:textId="77777777" w:rsidR="005864B6" w:rsidRPr="006507E6" w:rsidRDefault="005864B6" w:rsidP="005864B6">
      <w:pPr>
        <w:rPr>
          <w:b/>
          <w:sz w:val="22"/>
          <w:szCs w:val="22"/>
        </w:rPr>
      </w:pPr>
      <w:r w:rsidRPr="006507E6">
        <w:rPr>
          <w:b/>
          <w:sz w:val="22"/>
          <w:szCs w:val="22"/>
        </w:rPr>
        <w:t>Пальчиковая гимнастика «Посуда».</w:t>
      </w:r>
    </w:p>
    <w:p w14:paraId="438B1BE6" w14:textId="77777777" w:rsidR="005864B6" w:rsidRPr="006507E6" w:rsidRDefault="005864B6" w:rsidP="005864B6">
      <w:pPr>
        <w:tabs>
          <w:tab w:val="left" w:pos="6375"/>
        </w:tabs>
        <w:rPr>
          <w:sz w:val="22"/>
          <w:szCs w:val="22"/>
        </w:rPr>
      </w:pPr>
      <w:r w:rsidRPr="006507E6">
        <w:rPr>
          <w:sz w:val="22"/>
          <w:szCs w:val="22"/>
        </w:rPr>
        <w:t xml:space="preserve">Раз, два, три, </w:t>
      </w:r>
      <w:proofErr w:type="gramStart"/>
      <w:r w:rsidRPr="006507E6">
        <w:rPr>
          <w:sz w:val="22"/>
          <w:szCs w:val="22"/>
        </w:rPr>
        <w:t xml:space="preserve">четыре,   </w:t>
      </w:r>
      <w:proofErr w:type="gramEnd"/>
      <w:r w:rsidRPr="006507E6">
        <w:rPr>
          <w:sz w:val="22"/>
          <w:szCs w:val="22"/>
        </w:rPr>
        <w:t xml:space="preserve">                                                        (хлопки в ладоши)</w:t>
      </w:r>
    </w:p>
    <w:p w14:paraId="4ABA190D" w14:textId="77777777" w:rsidR="005864B6" w:rsidRPr="006507E6" w:rsidRDefault="005864B6" w:rsidP="005864B6">
      <w:pPr>
        <w:tabs>
          <w:tab w:val="left" w:pos="6375"/>
        </w:tabs>
        <w:rPr>
          <w:sz w:val="22"/>
          <w:szCs w:val="22"/>
        </w:rPr>
      </w:pPr>
      <w:r w:rsidRPr="006507E6">
        <w:rPr>
          <w:sz w:val="22"/>
          <w:szCs w:val="22"/>
        </w:rPr>
        <w:t xml:space="preserve">Мы посуду </w:t>
      </w:r>
      <w:proofErr w:type="gramStart"/>
      <w:r w:rsidRPr="006507E6">
        <w:rPr>
          <w:sz w:val="22"/>
          <w:szCs w:val="22"/>
        </w:rPr>
        <w:t xml:space="preserve">перемыли:   </w:t>
      </w:r>
      <w:proofErr w:type="gramEnd"/>
      <w:r w:rsidRPr="006507E6">
        <w:rPr>
          <w:sz w:val="22"/>
          <w:szCs w:val="22"/>
        </w:rPr>
        <w:t xml:space="preserve">                                                      (одна ладонь скользит по другой по кругу)</w:t>
      </w:r>
    </w:p>
    <w:p w14:paraId="605FE109" w14:textId="77777777" w:rsidR="005864B6" w:rsidRPr="006507E6" w:rsidRDefault="005864B6" w:rsidP="005864B6">
      <w:pPr>
        <w:tabs>
          <w:tab w:val="left" w:pos="6375"/>
        </w:tabs>
        <w:rPr>
          <w:sz w:val="22"/>
          <w:szCs w:val="22"/>
        </w:rPr>
      </w:pPr>
      <w:r w:rsidRPr="006507E6">
        <w:rPr>
          <w:sz w:val="22"/>
          <w:szCs w:val="22"/>
        </w:rPr>
        <w:t>Чайник, чашку, ковшик, ложку и большую поварешку.     (загибать пальчики по одному)</w:t>
      </w:r>
    </w:p>
    <w:p w14:paraId="594903E3" w14:textId="77777777" w:rsidR="005864B6" w:rsidRPr="006507E6" w:rsidRDefault="005864B6" w:rsidP="005864B6">
      <w:pPr>
        <w:tabs>
          <w:tab w:val="left" w:pos="6375"/>
        </w:tabs>
        <w:rPr>
          <w:sz w:val="22"/>
          <w:szCs w:val="22"/>
        </w:rPr>
      </w:pPr>
      <w:r w:rsidRPr="006507E6">
        <w:rPr>
          <w:sz w:val="22"/>
          <w:szCs w:val="22"/>
        </w:rPr>
        <w:t>Только чашку мы разбили, ковшик тоже развалился,</w:t>
      </w:r>
    </w:p>
    <w:p w14:paraId="612711B3" w14:textId="77777777" w:rsidR="005864B6" w:rsidRPr="006507E6" w:rsidRDefault="005864B6" w:rsidP="005864B6">
      <w:pPr>
        <w:tabs>
          <w:tab w:val="left" w:pos="6375"/>
        </w:tabs>
        <w:rPr>
          <w:sz w:val="22"/>
          <w:szCs w:val="22"/>
        </w:rPr>
      </w:pPr>
      <w:r w:rsidRPr="006507E6">
        <w:rPr>
          <w:sz w:val="22"/>
          <w:szCs w:val="22"/>
        </w:rPr>
        <w:t>Нос у чайника отбился. Ложку мы чуть-чуть сломали.       (разгибать пальчики по одному)</w:t>
      </w:r>
    </w:p>
    <w:p w14:paraId="32DEF1FF" w14:textId="77777777" w:rsidR="005864B6" w:rsidRPr="006507E6" w:rsidRDefault="005864B6" w:rsidP="005864B6">
      <w:pPr>
        <w:tabs>
          <w:tab w:val="left" w:pos="6375"/>
        </w:tabs>
        <w:rPr>
          <w:sz w:val="22"/>
          <w:szCs w:val="22"/>
        </w:rPr>
      </w:pPr>
      <w:r w:rsidRPr="006507E6">
        <w:rPr>
          <w:sz w:val="22"/>
          <w:szCs w:val="22"/>
        </w:rPr>
        <w:t>Так мы маме помогали!                                                           (</w:t>
      </w:r>
      <w:proofErr w:type="gramStart"/>
      <w:r w:rsidRPr="006507E6">
        <w:rPr>
          <w:sz w:val="22"/>
          <w:szCs w:val="22"/>
        </w:rPr>
        <w:t>удары  кулачками</w:t>
      </w:r>
      <w:proofErr w:type="gramEnd"/>
      <w:r w:rsidRPr="006507E6">
        <w:rPr>
          <w:sz w:val="22"/>
          <w:szCs w:val="22"/>
        </w:rPr>
        <w:t xml:space="preserve"> , хлопок в ладоши).</w:t>
      </w:r>
    </w:p>
    <w:p w14:paraId="2DF681AE" w14:textId="77777777" w:rsidR="005864B6" w:rsidRPr="006507E6" w:rsidRDefault="005864B6" w:rsidP="005864B6">
      <w:pPr>
        <w:rPr>
          <w:rFonts w:eastAsiaTheme="minorHAnsi"/>
          <w:b/>
          <w:sz w:val="22"/>
          <w:szCs w:val="22"/>
        </w:rPr>
      </w:pPr>
      <w:r w:rsidRPr="006507E6">
        <w:rPr>
          <w:b/>
          <w:color w:val="000000"/>
          <w:sz w:val="22"/>
          <w:szCs w:val="22"/>
        </w:rPr>
        <w:t xml:space="preserve">Пальчиковая гимнастика </w:t>
      </w:r>
      <w:r w:rsidRPr="006507E6">
        <w:rPr>
          <w:rFonts w:eastAsiaTheme="minorHAnsi"/>
          <w:b/>
          <w:sz w:val="22"/>
          <w:szCs w:val="22"/>
        </w:rPr>
        <w:t>«Пирожок»</w:t>
      </w:r>
    </w:p>
    <w:p w14:paraId="64D9B2F8" w14:textId="77777777" w:rsidR="005864B6" w:rsidRPr="006507E6" w:rsidRDefault="005864B6" w:rsidP="005864B6">
      <w:pPr>
        <w:rPr>
          <w:rFonts w:eastAsiaTheme="minorHAnsi"/>
          <w:sz w:val="22"/>
          <w:szCs w:val="22"/>
        </w:rPr>
      </w:pPr>
      <w:r w:rsidRPr="006507E6">
        <w:rPr>
          <w:rFonts w:eastAsiaTheme="minorHAnsi"/>
          <w:sz w:val="22"/>
          <w:szCs w:val="22"/>
        </w:rPr>
        <w:t>Мы на кухне за столом (Левый кулачок ставится на стол.)</w:t>
      </w:r>
    </w:p>
    <w:p w14:paraId="0EB3CE3B" w14:textId="77777777" w:rsidR="005864B6" w:rsidRPr="006507E6" w:rsidRDefault="005864B6" w:rsidP="005864B6">
      <w:pPr>
        <w:rPr>
          <w:rFonts w:eastAsiaTheme="minorHAnsi"/>
          <w:sz w:val="22"/>
          <w:szCs w:val="22"/>
        </w:rPr>
      </w:pPr>
      <w:r w:rsidRPr="006507E6">
        <w:rPr>
          <w:rFonts w:eastAsiaTheme="minorHAnsi"/>
          <w:sz w:val="22"/>
          <w:szCs w:val="22"/>
        </w:rPr>
        <w:t>(Накрыть кулачок сверху ладонью правой руки.)</w:t>
      </w:r>
    </w:p>
    <w:p w14:paraId="22FB63C2" w14:textId="77777777" w:rsidR="005864B6" w:rsidRPr="006507E6" w:rsidRDefault="005864B6" w:rsidP="005864B6">
      <w:pPr>
        <w:rPr>
          <w:rFonts w:eastAsiaTheme="minorHAnsi"/>
          <w:sz w:val="22"/>
          <w:szCs w:val="22"/>
        </w:rPr>
      </w:pPr>
      <w:r w:rsidRPr="006507E6">
        <w:rPr>
          <w:rFonts w:eastAsiaTheme="minorHAnsi"/>
          <w:sz w:val="22"/>
          <w:szCs w:val="22"/>
        </w:rPr>
        <w:t>Ели кашу с молоком. (Имитация движений.)</w:t>
      </w:r>
    </w:p>
    <w:p w14:paraId="212ED767" w14:textId="77777777" w:rsidR="005864B6" w:rsidRPr="006507E6" w:rsidRDefault="005864B6" w:rsidP="005864B6">
      <w:pPr>
        <w:rPr>
          <w:rFonts w:eastAsiaTheme="minorHAnsi"/>
          <w:sz w:val="22"/>
          <w:szCs w:val="22"/>
        </w:rPr>
      </w:pPr>
      <w:r w:rsidRPr="006507E6">
        <w:rPr>
          <w:rFonts w:eastAsiaTheme="minorHAnsi"/>
          <w:sz w:val="22"/>
          <w:szCs w:val="22"/>
        </w:rPr>
        <w:t xml:space="preserve">Я схватил </w:t>
      </w:r>
      <w:proofErr w:type="gramStart"/>
      <w:r w:rsidRPr="006507E6">
        <w:rPr>
          <w:rFonts w:eastAsiaTheme="minorHAnsi"/>
          <w:sz w:val="22"/>
          <w:szCs w:val="22"/>
        </w:rPr>
        <w:t>пирожок,(</w:t>
      </w:r>
      <w:proofErr w:type="gramEnd"/>
      <w:r w:rsidRPr="006507E6">
        <w:rPr>
          <w:rFonts w:eastAsiaTheme="minorHAnsi"/>
          <w:sz w:val="22"/>
          <w:szCs w:val="22"/>
        </w:rPr>
        <w:t xml:space="preserve"> Имитация движений.)</w:t>
      </w:r>
    </w:p>
    <w:p w14:paraId="1D0A60AA" w14:textId="77777777" w:rsidR="005864B6" w:rsidRPr="006507E6" w:rsidRDefault="005864B6" w:rsidP="005864B6">
      <w:pPr>
        <w:tabs>
          <w:tab w:val="left" w:pos="6375"/>
        </w:tabs>
        <w:rPr>
          <w:b/>
          <w:sz w:val="22"/>
          <w:szCs w:val="22"/>
        </w:rPr>
      </w:pPr>
      <w:r w:rsidRPr="006507E6">
        <w:rPr>
          <w:rFonts w:eastAsiaTheme="minorHAnsi"/>
          <w:sz w:val="22"/>
          <w:szCs w:val="22"/>
        </w:rPr>
        <w:t>Он мне пальчики обжег. (Потрясти расслабленной кистью руки и подуть на пальчики.</w:t>
      </w:r>
      <w:r w:rsidRPr="006507E6">
        <w:rPr>
          <w:b/>
          <w:sz w:val="22"/>
          <w:szCs w:val="22"/>
        </w:rPr>
        <w:t xml:space="preserve"> </w:t>
      </w:r>
    </w:p>
    <w:p w14:paraId="322B0FDB" w14:textId="77777777" w:rsidR="005864B6" w:rsidRPr="006507E6" w:rsidRDefault="005864B6" w:rsidP="005864B6">
      <w:pPr>
        <w:tabs>
          <w:tab w:val="left" w:pos="6375"/>
        </w:tabs>
        <w:rPr>
          <w:b/>
          <w:sz w:val="22"/>
          <w:szCs w:val="22"/>
        </w:rPr>
      </w:pPr>
      <w:r w:rsidRPr="006507E6">
        <w:rPr>
          <w:b/>
          <w:sz w:val="22"/>
          <w:szCs w:val="22"/>
        </w:rPr>
        <w:t>«Чайник».</w:t>
      </w:r>
      <w:r w:rsidRPr="006507E6">
        <w:rPr>
          <w:sz w:val="22"/>
          <w:szCs w:val="22"/>
        </w:rPr>
        <w:t xml:space="preserve"> (развитие координации речи с движением).                                                                                             </w:t>
      </w:r>
    </w:p>
    <w:p w14:paraId="390C23F1" w14:textId="77777777" w:rsidR="005864B6" w:rsidRPr="006507E6" w:rsidRDefault="005864B6" w:rsidP="005864B6">
      <w:pPr>
        <w:tabs>
          <w:tab w:val="left" w:pos="6375"/>
        </w:tabs>
        <w:rPr>
          <w:sz w:val="22"/>
          <w:szCs w:val="22"/>
        </w:rPr>
      </w:pPr>
      <w:r w:rsidRPr="006507E6">
        <w:rPr>
          <w:sz w:val="22"/>
          <w:szCs w:val="22"/>
        </w:rPr>
        <w:t>Вот большой стеклянный чайник, очень важный, как начальник.  (Надули животики: одна рука на поясе, другая изогнута – «носик»).</w:t>
      </w:r>
    </w:p>
    <w:p w14:paraId="21CBB729" w14:textId="77777777" w:rsidR="005864B6" w:rsidRPr="006507E6" w:rsidRDefault="005864B6" w:rsidP="005864B6">
      <w:pPr>
        <w:tabs>
          <w:tab w:val="left" w:pos="6375"/>
        </w:tabs>
        <w:rPr>
          <w:sz w:val="22"/>
          <w:szCs w:val="22"/>
        </w:rPr>
      </w:pPr>
      <w:r w:rsidRPr="006507E6">
        <w:rPr>
          <w:sz w:val="22"/>
          <w:szCs w:val="22"/>
        </w:rPr>
        <w:t>Вот фарфоровые чашки, очень хрупкие бедняжки.                          (Присели, одна рука на поясе).</w:t>
      </w:r>
    </w:p>
    <w:p w14:paraId="1F3E54DF" w14:textId="77777777" w:rsidR="005864B6" w:rsidRPr="006507E6" w:rsidRDefault="005864B6" w:rsidP="005864B6">
      <w:pPr>
        <w:tabs>
          <w:tab w:val="left" w:pos="6375"/>
        </w:tabs>
        <w:rPr>
          <w:sz w:val="22"/>
          <w:szCs w:val="22"/>
        </w:rPr>
      </w:pPr>
      <w:r w:rsidRPr="006507E6">
        <w:rPr>
          <w:sz w:val="22"/>
          <w:szCs w:val="22"/>
        </w:rPr>
        <w:t>Вот фарфоровые блюдца, только стукни – разобьются.                  (Кружатся, рисуя руками круг).</w:t>
      </w:r>
    </w:p>
    <w:p w14:paraId="354AB299" w14:textId="77777777" w:rsidR="005864B6" w:rsidRPr="006507E6" w:rsidRDefault="005864B6" w:rsidP="005864B6">
      <w:pPr>
        <w:tabs>
          <w:tab w:val="left" w:pos="6375"/>
        </w:tabs>
        <w:rPr>
          <w:sz w:val="22"/>
          <w:szCs w:val="22"/>
        </w:rPr>
      </w:pPr>
      <w:r w:rsidRPr="006507E6">
        <w:rPr>
          <w:sz w:val="22"/>
          <w:szCs w:val="22"/>
        </w:rPr>
        <w:t>Вот серебряные ложки, голова на тонкой ножке.                                (Руки сомкнуть над головой).</w:t>
      </w:r>
    </w:p>
    <w:p w14:paraId="0DB26B48" w14:textId="77777777" w:rsidR="005864B6" w:rsidRPr="006507E6" w:rsidRDefault="005864B6" w:rsidP="005864B6">
      <w:pPr>
        <w:tabs>
          <w:tab w:val="left" w:pos="6375"/>
        </w:tabs>
        <w:rPr>
          <w:sz w:val="22"/>
          <w:szCs w:val="22"/>
        </w:rPr>
      </w:pPr>
      <w:r w:rsidRPr="006507E6">
        <w:rPr>
          <w:sz w:val="22"/>
          <w:szCs w:val="22"/>
        </w:rPr>
        <w:t>Вот пластмассовый поднос, он посуду нам принес.                         (Ложатся на ковер, вытянулись).</w:t>
      </w:r>
    </w:p>
    <w:p w14:paraId="10CA5884" w14:textId="77777777" w:rsidR="005864B6" w:rsidRPr="000A0C49" w:rsidRDefault="005864B6" w:rsidP="005864B6">
      <w:pPr>
        <w:shd w:val="clear" w:color="auto" w:fill="FFFFFF"/>
        <w:rPr>
          <w:b/>
          <w:color w:val="000000"/>
          <w:sz w:val="22"/>
          <w:szCs w:val="23"/>
        </w:rPr>
      </w:pPr>
      <w:r w:rsidRPr="000A0C49">
        <w:rPr>
          <w:b/>
          <w:color w:val="000000"/>
          <w:sz w:val="22"/>
          <w:szCs w:val="23"/>
        </w:rPr>
        <w:t>Пальчиковая гимнастика «Совет».</w:t>
      </w:r>
    </w:p>
    <w:p w14:paraId="3DB26BA3" w14:textId="77777777" w:rsidR="005864B6" w:rsidRPr="000A0C49" w:rsidRDefault="005864B6" w:rsidP="005864B6">
      <w:pPr>
        <w:shd w:val="clear" w:color="auto" w:fill="FFFFFF"/>
        <w:rPr>
          <w:color w:val="000000"/>
          <w:sz w:val="22"/>
          <w:szCs w:val="23"/>
        </w:rPr>
      </w:pPr>
      <w:r w:rsidRPr="000A0C49">
        <w:rPr>
          <w:color w:val="000000"/>
          <w:sz w:val="22"/>
          <w:szCs w:val="23"/>
        </w:rPr>
        <w:t>Поссорились</w:t>
      </w:r>
      <w:r>
        <w:rPr>
          <w:color w:val="000000"/>
          <w:sz w:val="22"/>
          <w:szCs w:val="23"/>
        </w:rPr>
        <w:t xml:space="preserve"> ч</w:t>
      </w:r>
      <w:r w:rsidRPr="000A0C49">
        <w:rPr>
          <w:color w:val="000000"/>
          <w:sz w:val="22"/>
          <w:szCs w:val="23"/>
        </w:rPr>
        <w:t>ашка и блюдце,</w:t>
      </w:r>
    </w:p>
    <w:p w14:paraId="00D82216" w14:textId="77777777" w:rsidR="005864B6" w:rsidRPr="000A0C49" w:rsidRDefault="005864B6" w:rsidP="005864B6">
      <w:pPr>
        <w:shd w:val="clear" w:color="auto" w:fill="FFFFFF"/>
        <w:rPr>
          <w:color w:val="000000"/>
          <w:sz w:val="22"/>
          <w:szCs w:val="23"/>
        </w:rPr>
      </w:pPr>
      <w:r w:rsidRPr="000A0C49">
        <w:rPr>
          <w:color w:val="000000"/>
          <w:sz w:val="22"/>
          <w:szCs w:val="23"/>
        </w:rPr>
        <w:t>Сейчас</w:t>
      </w:r>
      <w:r>
        <w:rPr>
          <w:color w:val="000000"/>
          <w:sz w:val="22"/>
          <w:szCs w:val="23"/>
        </w:rPr>
        <w:t xml:space="preserve"> о</w:t>
      </w:r>
      <w:r w:rsidRPr="000A0C49">
        <w:rPr>
          <w:color w:val="000000"/>
          <w:sz w:val="22"/>
          <w:szCs w:val="23"/>
        </w:rPr>
        <w:t>ни разобьются.</w:t>
      </w:r>
    </w:p>
    <w:p w14:paraId="7EA05F9C" w14:textId="77777777" w:rsidR="005864B6" w:rsidRPr="000A0C49" w:rsidRDefault="005864B6" w:rsidP="005864B6">
      <w:pPr>
        <w:shd w:val="clear" w:color="auto" w:fill="FFFFFF"/>
        <w:rPr>
          <w:color w:val="000000"/>
          <w:sz w:val="22"/>
          <w:szCs w:val="23"/>
        </w:rPr>
      </w:pPr>
      <w:r w:rsidRPr="000A0C49">
        <w:rPr>
          <w:color w:val="000000"/>
          <w:sz w:val="22"/>
          <w:szCs w:val="23"/>
        </w:rPr>
        <w:t>Скоро</w:t>
      </w:r>
      <w:r>
        <w:rPr>
          <w:color w:val="000000"/>
          <w:sz w:val="22"/>
          <w:szCs w:val="23"/>
        </w:rPr>
        <w:t xml:space="preserve"> в</w:t>
      </w:r>
      <w:r w:rsidRPr="000A0C49">
        <w:rPr>
          <w:color w:val="000000"/>
          <w:sz w:val="22"/>
          <w:szCs w:val="23"/>
        </w:rPr>
        <w:t xml:space="preserve"> кухне на полке</w:t>
      </w:r>
    </w:p>
    <w:p w14:paraId="6980D7A9" w14:textId="77777777" w:rsidR="005864B6" w:rsidRPr="000A0C49" w:rsidRDefault="005864B6" w:rsidP="005864B6">
      <w:pPr>
        <w:shd w:val="clear" w:color="auto" w:fill="FFFFFF"/>
        <w:rPr>
          <w:color w:val="000000"/>
          <w:sz w:val="22"/>
          <w:szCs w:val="23"/>
        </w:rPr>
      </w:pPr>
      <w:r w:rsidRPr="000A0C49">
        <w:rPr>
          <w:color w:val="000000"/>
          <w:sz w:val="22"/>
          <w:szCs w:val="23"/>
        </w:rPr>
        <w:t xml:space="preserve">Будут лежать </w:t>
      </w:r>
      <w:r>
        <w:rPr>
          <w:color w:val="000000"/>
          <w:sz w:val="22"/>
          <w:szCs w:val="23"/>
        </w:rPr>
        <w:t>о</w:t>
      </w:r>
      <w:r w:rsidRPr="000A0C49">
        <w:rPr>
          <w:color w:val="000000"/>
          <w:sz w:val="22"/>
          <w:szCs w:val="23"/>
        </w:rPr>
        <w:t>сколки.</w:t>
      </w:r>
    </w:p>
    <w:p w14:paraId="0EDE5AAB" w14:textId="77777777" w:rsidR="005864B6" w:rsidRPr="000A0C49" w:rsidRDefault="005864B6" w:rsidP="005864B6">
      <w:pPr>
        <w:shd w:val="clear" w:color="auto" w:fill="FFFFFF"/>
        <w:rPr>
          <w:color w:val="000000"/>
          <w:sz w:val="22"/>
          <w:szCs w:val="23"/>
        </w:rPr>
      </w:pPr>
      <w:r w:rsidRPr="000A0C49">
        <w:rPr>
          <w:color w:val="000000"/>
          <w:sz w:val="22"/>
          <w:szCs w:val="23"/>
        </w:rPr>
        <w:t>И ты</w:t>
      </w:r>
      <w:r>
        <w:rPr>
          <w:color w:val="000000"/>
          <w:sz w:val="22"/>
          <w:szCs w:val="23"/>
        </w:rPr>
        <w:t xml:space="preserve"> н</w:t>
      </w:r>
      <w:r w:rsidRPr="000A0C49">
        <w:rPr>
          <w:color w:val="000000"/>
          <w:sz w:val="22"/>
          <w:szCs w:val="23"/>
        </w:rPr>
        <w:t>е ссорься напрасно –</w:t>
      </w:r>
    </w:p>
    <w:p w14:paraId="034917A9" w14:textId="77777777" w:rsidR="005864B6" w:rsidRDefault="005864B6" w:rsidP="005864B6">
      <w:pPr>
        <w:shd w:val="clear" w:color="auto" w:fill="FFFFFF"/>
        <w:rPr>
          <w:color w:val="000000"/>
          <w:sz w:val="22"/>
          <w:szCs w:val="23"/>
        </w:rPr>
      </w:pPr>
      <w:r w:rsidRPr="000A0C49">
        <w:rPr>
          <w:color w:val="000000"/>
          <w:sz w:val="22"/>
          <w:szCs w:val="23"/>
        </w:rPr>
        <w:t>Это очень опасно!</w:t>
      </w:r>
    </w:p>
    <w:p w14:paraId="261D5117" w14:textId="77777777" w:rsidR="005864B6" w:rsidRPr="00312A44" w:rsidRDefault="005864B6" w:rsidP="005864B6">
      <w:pPr>
        <w:shd w:val="clear" w:color="auto" w:fill="FFFFFF"/>
        <w:rPr>
          <w:b/>
          <w:bCs/>
          <w:color w:val="000000"/>
          <w:sz w:val="22"/>
          <w:szCs w:val="22"/>
        </w:rPr>
      </w:pPr>
      <w:r w:rsidRPr="00312A44">
        <w:rPr>
          <w:b/>
          <w:bCs/>
          <w:color w:val="000000"/>
          <w:sz w:val="22"/>
          <w:szCs w:val="22"/>
        </w:rPr>
        <w:t>Пальчиковая гимнастика с су-</w:t>
      </w:r>
      <w:proofErr w:type="spellStart"/>
      <w:r w:rsidRPr="00312A44">
        <w:rPr>
          <w:b/>
          <w:bCs/>
          <w:color w:val="000000"/>
          <w:sz w:val="22"/>
          <w:szCs w:val="22"/>
        </w:rPr>
        <w:t>джоки</w:t>
      </w:r>
      <w:proofErr w:type="spellEnd"/>
      <w:r w:rsidRPr="00312A44">
        <w:rPr>
          <w:b/>
          <w:bCs/>
          <w:color w:val="000000"/>
          <w:sz w:val="22"/>
          <w:szCs w:val="22"/>
        </w:rPr>
        <w:t xml:space="preserve"> «Наши пальчики»</w:t>
      </w:r>
    </w:p>
    <w:p w14:paraId="4DBC96A8" w14:textId="77777777" w:rsidR="005864B6" w:rsidRPr="00312A44" w:rsidRDefault="005864B6" w:rsidP="005864B6">
      <w:pPr>
        <w:shd w:val="clear" w:color="auto" w:fill="FFFFFF"/>
        <w:rPr>
          <w:color w:val="000000"/>
          <w:sz w:val="22"/>
          <w:szCs w:val="22"/>
        </w:rPr>
      </w:pPr>
      <w:r w:rsidRPr="00312A44">
        <w:rPr>
          <w:color w:val="000000"/>
          <w:sz w:val="22"/>
          <w:szCs w:val="22"/>
        </w:rPr>
        <w:t xml:space="preserve">Вот какой веселый </w:t>
      </w:r>
      <w:proofErr w:type="gramStart"/>
      <w:r w:rsidRPr="00312A44">
        <w:rPr>
          <w:color w:val="000000"/>
          <w:sz w:val="22"/>
          <w:szCs w:val="22"/>
        </w:rPr>
        <w:t>пальчик..</w:t>
      </w:r>
      <w:proofErr w:type="gramEnd"/>
      <w:r w:rsidRPr="00312A44">
        <w:rPr>
          <w:color w:val="000000"/>
          <w:sz w:val="22"/>
          <w:szCs w:val="22"/>
        </w:rPr>
        <w:t xml:space="preserve"> </w:t>
      </w:r>
      <w:r w:rsidRPr="00312A44">
        <w:rPr>
          <w:i/>
          <w:iCs/>
          <w:color w:val="000000"/>
          <w:sz w:val="18"/>
          <w:szCs w:val="18"/>
        </w:rPr>
        <w:t>- согнуть, разогнуть указательный палец на правой руке</w:t>
      </w:r>
      <w:r w:rsidRPr="00312A44">
        <w:rPr>
          <w:color w:val="000000"/>
          <w:sz w:val="22"/>
          <w:szCs w:val="22"/>
        </w:rPr>
        <w:t xml:space="preserve"> </w:t>
      </w:r>
    </w:p>
    <w:p w14:paraId="56EC7775" w14:textId="77777777" w:rsidR="005864B6" w:rsidRPr="00312A44" w:rsidRDefault="005864B6" w:rsidP="005864B6">
      <w:pPr>
        <w:shd w:val="clear" w:color="auto" w:fill="FFFFFF"/>
        <w:rPr>
          <w:i/>
          <w:iCs/>
          <w:color w:val="000000"/>
          <w:sz w:val="16"/>
          <w:szCs w:val="16"/>
        </w:rPr>
      </w:pPr>
      <w:r w:rsidRPr="00312A44">
        <w:rPr>
          <w:color w:val="000000"/>
          <w:sz w:val="22"/>
          <w:szCs w:val="22"/>
        </w:rPr>
        <w:t>Будто зайчик-</w:t>
      </w:r>
      <w:proofErr w:type="spellStart"/>
      <w:r w:rsidRPr="00312A44">
        <w:rPr>
          <w:color w:val="000000"/>
          <w:sz w:val="22"/>
          <w:szCs w:val="22"/>
        </w:rPr>
        <w:t>попрыгайчик</w:t>
      </w:r>
      <w:proofErr w:type="spellEnd"/>
      <w:r w:rsidRPr="00312A44">
        <w:rPr>
          <w:i/>
          <w:iCs/>
          <w:color w:val="000000"/>
          <w:sz w:val="18"/>
          <w:szCs w:val="18"/>
        </w:rPr>
        <w:t>- согнуть, разогнуть указательный палец на левой руке</w:t>
      </w:r>
    </w:p>
    <w:p w14:paraId="48AFA7D5" w14:textId="77777777" w:rsidR="005864B6" w:rsidRPr="00312A44" w:rsidRDefault="005864B6" w:rsidP="005864B6">
      <w:pPr>
        <w:shd w:val="clear" w:color="auto" w:fill="FFFFFF"/>
        <w:rPr>
          <w:i/>
          <w:iCs/>
          <w:color w:val="000000"/>
          <w:sz w:val="18"/>
          <w:szCs w:val="18"/>
        </w:rPr>
      </w:pPr>
      <w:r w:rsidRPr="00312A44">
        <w:rPr>
          <w:color w:val="000000"/>
          <w:sz w:val="22"/>
          <w:szCs w:val="22"/>
        </w:rPr>
        <w:t xml:space="preserve">Посмотри внимательно пальчик указательный. </w:t>
      </w:r>
      <w:r w:rsidRPr="00312A44">
        <w:rPr>
          <w:i/>
          <w:iCs/>
          <w:color w:val="000000"/>
          <w:sz w:val="18"/>
          <w:szCs w:val="18"/>
        </w:rPr>
        <w:t>-катаем су-</w:t>
      </w:r>
      <w:proofErr w:type="spellStart"/>
      <w:r w:rsidRPr="00312A44">
        <w:rPr>
          <w:i/>
          <w:iCs/>
          <w:color w:val="000000"/>
          <w:sz w:val="18"/>
          <w:szCs w:val="18"/>
        </w:rPr>
        <w:t>джок</w:t>
      </w:r>
      <w:proofErr w:type="spellEnd"/>
      <w:r w:rsidRPr="00312A44">
        <w:rPr>
          <w:i/>
          <w:iCs/>
          <w:color w:val="000000"/>
          <w:sz w:val="18"/>
          <w:szCs w:val="18"/>
        </w:rPr>
        <w:t xml:space="preserve"> между средними пальцами</w:t>
      </w:r>
    </w:p>
    <w:p w14:paraId="15C6788A" w14:textId="77777777" w:rsidR="005864B6" w:rsidRPr="00312A44" w:rsidRDefault="005864B6" w:rsidP="005864B6">
      <w:pPr>
        <w:shd w:val="clear" w:color="auto" w:fill="FFFFFF"/>
        <w:rPr>
          <w:color w:val="000000"/>
          <w:sz w:val="18"/>
          <w:szCs w:val="18"/>
        </w:rPr>
      </w:pPr>
      <w:r w:rsidRPr="00312A44">
        <w:rPr>
          <w:color w:val="000000"/>
          <w:sz w:val="18"/>
          <w:szCs w:val="18"/>
        </w:rPr>
        <w:t>проигрыш</w:t>
      </w:r>
    </w:p>
    <w:p w14:paraId="7A0AF7A8" w14:textId="77777777" w:rsidR="005864B6" w:rsidRPr="00312A44" w:rsidRDefault="005864B6" w:rsidP="005864B6">
      <w:pPr>
        <w:shd w:val="clear" w:color="auto" w:fill="FFFFFF"/>
        <w:rPr>
          <w:color w:val="000000"/>
          <w:sz w:val="22"/>
          <w:szCs w:val="22"/>
        </w:rPr>
      </w:pPr>
      <w:r w:rsidRPr="00312A44">
        <w:rPr>
          <w:color w:val="000000"/>
          <w:sz w:val="22"/>
          <w:szCs w:val="22"/>
        </w:rPr>
        <w:t xml:space="preserve">А вот этот самый длинный. Самый крепкий, самый чинный. </w:t>
      </w:r>
    </w:p>
    <w:p w14:paraId="11CBEAB6" w14:textId="77777777" w:rsidR="005864B6" w:rsidRPr="00312A44" w:rsidRDefault="005864B6" w:rsidP="005864B6">
      <w:pPr>
        <w:shd w:val="clear" w:color="auto" w:fill="FFFFFF"/>
        <w:rPr>
          <w:color w:val="000000"/>
          <w:sz w:val="18"/>
          <w:szCs w:val="18"/>
        </w:rPr>
      </w:pPr>
      <w:r w:rsidRPr="00312A44">
        <w:rPr>
          <w:color w:val="000000"/>
          <w:sz w:val="22"/>
          <w:szCs w:val="22"/>
        </w:rPr>
        <w:t xml:space="preserve">И его все уважают-средним пальцем называют.                           </w:t>
      </w:r>
      <w:r w:rsidRPr="00312A44">
        <w:rPr>
          <w:color w:val="000000"/>
          <w:sz w:val="18"/>
          <w:szCs w:val="18"/>
        </w:rPr>
        <w:t>проигрыш</w:t>
      </w:r>
    </w:p>
    <w:p w14:paraId="56F7F333" w14:textId="77777777" w:rsidR="005864B6" w:rsidRPr="00312A44" w:rsidRDefault="005864B6" w:rsidP="005864B6">
      <w:pPr>
        <w:shd w:val="clear" w:color="auto" w:fill="FFFFFF"/>
        <w:rPr>
          <w:color w:val="000000"/>
          <w:sz w:val="22"/>
          <w:szCs w:val="22"/>
        </w:rPr>
      </w:pPr>
      <w:r w:rsidRPr="00312A44">
        <w:rPr>
          <w:color w:val="000000"/>
          <w:sz w:val="22"/>
          <w:szCs w:val="22"/>
        </w:rPr>
        <w:t xml:space="preserve">А вот этот безымянный, </w:t>
      </w:r>
    </w:p>
    <w:p w14:paraId="0139D661" w14:textId="77777777" w:rsidR="005864B6" w:rsidRPr="00312A44" w:rsidRDefault="005864B6" w:rsidP="005864B6">
      <w:pPr>
        <w:shd w:val="clear" w:color="auto" w:fill="FFFFFF"/>
        <w:rPr>
          <w:color w:val="000000"/>
          <w:sz w:val="22"/>
          <w:szCs w:val="22"/>
        </w:rPr>
      </w:pPr>
      <w:r w:rsidRPr="00312A44">
        <w:rPr>
          <w:color w:val="000000"/>
          <w:sz w:val="22"/>
          <w:szCs w:val="22"/>
        </w:rPr>
        <w:t>Слабенький он постоянно.</w:t>
      </w:r>
    </w:p>
    <w:p w14:paraId="22E1FB77" w14:textId="77777777" w:rsidR="005864B6" w:rsidRPr="00312A44" w:rsidRDefault="005864B6" w:rsidP="005864B6">
      <w:pPr>
        <w:shd w:val="clear" w:color="auto" w:fill="FFFFFF"/>
        <w:rPr>
          <w:color w:val="000000"/>
          <w:sz w:val="18"/>
          <w:szCs w:val="18"/>
        </w:rPr>
      </w:pPr>
      <w:r w:rsidRPr="00312A44">
        <w:rPr>
          <w:color w:val="000000"/>
          <w:sz w:val="22"/>
          <w:szCs w:val="22"/>
        </w:rPr>
        <w:t>Может плохо кашу кушал, может мамочку не слушал.</w:t>
      </w:r>
      <w:r w:rsidRPr="00312A44">
        <w:rPr>
          <w:color w:val="000000"/>
          <w:sz w:val="18"/>
          <w:szCs w:val="18"/>
        </w:rPr>
        <w:t xml:space="preserve">                 проигрыш</w:t>
      </w:r>
    </w:p>
    <w:p w14:paraId="5278CEDC" w14:textId="77777777" w:rsidR="005864B6" w:rsidRPr="00312A44" w:rsidRDefault="005864B6" w:rsidP="005864B6">
      <w:pPr>
        <w:shd w:val="clear" w:color="auto" w:fill="FFFFFF"/>
        <w:rPr>
          <w:color w:val="000000"/>
          <w:sz w:val="22"/>
          <w:szCs w:val="22"/>
        </w:rPr>
      </w:pPr>
      <w:r w:rsidRPr="00312A44">
        <w:rPr>
          <w:color w:val="000000"/>
          <w:sz w:val="22"/>
          <w:szCs w:val="22"/>
        </w:rPr>
        <w:t>Этот пальчик самый малый,</w:t>
      </w:r>
    </w:p>
    <w:p w14:paraId="7FA4AFF6" w14:textId="77777777" w:rsidR="005864B6" w:rsidRPr="00312A44" w:rsidRDefault="005864B6" w:rsidP="005864B6">
      <w:pPr>
        <w:shd w:val="clear" w:color="auto" w:fill="FFFFFF"/>
        <w:rPr>
          <w:color w:val="000000"/>
          <w:sz w:val="22"/>
          <w:szCs w:val="22"/>
        </w:rPr>
      </w:pPr>
      <w:r w:rsidRPr="00312A44">
        <w:rPr>
          <w:color w:val="000000"/>
          <w:sz w:val="22"/>
          <w:szCs w:val="22"/>
        </w:rPr>
        <w:t>Говорят, малец удалый.</w:t>
      </w:r>
    </w:p>
    <w:p w14:paraId="6BFF7763" w14:textId="77777777" w:rsidR="005864B6" w:rsidRPr="00312A44" w:rsidRDefault="005864B6" w:rsidP="005864B6">
      <w:pPr>
        <w:shd w:val="clear" w:color="auto" w:fill="FFFFFF"/>
        <w:rPr>
          <w:color w:val="000000"/>
          <w:sz w:val="18"/>
          <w:szCs w:val="18"/>
        </w:rPr>
      </w:pPr>
      <w:r w:rsidRPr="00312A44">
        <w:rPr>
          <w:color w:val="000000"/>
          <w:sz w:val="22"/>
          <w:szCs w:val="22"/>
        </w:rPr>
        <w:t>Пальчик маленький смеется. Он мизинчиком зовется.                п</w:t>
      </w:r>
      <w:r w:rsidRPr="00312A44">
        <w:rPr>
          <w:color w:val="000000"/>
          <w:sz w:val="18"/>
          <w:szCs w:val="18"/>
        </w:rPr>
        <w:t>роигрыш</w:t>
      </w:r>
    </w:p>
    <w:p w14:paraId="4293F718" w14:textId="77777777" w:rsidR="005864B6" w:rsidRPr="00312A44" w:rsidRDefault="005864B6" w:rsidP="005864B6">
      <w:pPr>
        <w:shd w:val="clear" w:color="auto" w:fill="FFFFFF"/>
        <w:rPr>
          <w:color w:val="000000"/>
          <w:sz w:val="22"/>
          <w:szCs w:val="22"/>
        </w:rPr>
      </w:pPr>
      <w:r w:rsidRPr="00312A44">
        <w:rPr>
          <w:color w:val="000000"/>
          <w:sz w:val="22"/>
          <w:szCs w:val="22"/>
        </w:rPr>
        <w:t>Этот пальчик -он большой</w:t>
      </w:r>
    </w:p>
    <w:p w14:paraId="417B1D60" w14:textId="77777777" w:rsidR="005864B6" w:rsidRPr="00312A44" w:rsidRDefault="005864B6" w:rsidP="005864B6">
      <w:pPr>
        <w:shd w:val="clear" w:color="auto" w:fill="FFFFFF"/>
        <w:rPr>
          <w:color w:val="000000"/>
          <w:sz w:val="22"/>
          <w:szCs w:val="22"/>
        </w:rPr>
      </w:pPr>
      <w:r w:rsidRPr="00312A44">
        <w:rPr>
          <w:color w:val="000000"/>
          <w:sz w:val="22"/>
          <w:szCs w:val="22"/>
        </w:rPr>
        <w:t>Толстый, маленький такой</w:t>
      </w:r>
    </w:p>
    <w:p w14:paraId="2B22B48F" w14:textId="77777777" w:rsidR="005864B6" w:rsidRPr="00312A44" w:rsidRDefault="005864B6" w:rsidP="005864B6">
      <w:pPr>
        <w:shd w:val="clear" w:color="auto" w:fill="FFFFFF"/>
        <w:rPr>
          <w:color w:val="000000"/>
          <w:sz w:val="22"/>
          <w:szCs w:val="22"/>
        </w:rPr>
      </w:pPr>
      <w:r w:rsidRPr="00312A44">
        <w:rPr>
          <w:color w:val="000000"/>
          <w:sz w:val="22"/>
          <w:szCs w:val="22"/>
        </w:rPr>
        <w:t>Ручкам силу придаёт</w:t>
      </w:r>
    </w:p>
    <w:p w14:paraId="6D758CC4" w14:textId="77777777" w:rsidR="005864B6" w:rsidRPr="00312A44" w:rsidRDefault="005864B6" w:rsidP="005864B6">
      <w:pPr>
        <w:shd w:val="clear" w:color="auto" w:fill="FFFFFF"/>
        <w:rPr>
          <w:color w:val="000000"/>
          <w:sz w:val="18"/>
          <w:szCs w:val="18"/>
        </w:rPr>
      </w:pPr>
      <w:r w:rsidRPr="00312A44">
        <w:rPr>
          <w:color w:val="000000"/>
          <w:sz w:val="22"/>
          <w:szCs w:val="22"/>
        </w:rPr>
        <w:t xml:space="preserve">Всех в кулак он соберет.                                                                  </w:t>
      </w:r>
      <w:r w:rsidRPr="00312A44">
        <w:rPr>
          <w:color w:val="000000"/>
          <w:sz w:val="18"/>
          <w:szCs w:val="18"/>
        </w:rPr>
        <w:t>проигрыш.</w:t>
      </w:r>
    </w:p>
    <w:p w14:paraId="51A62B98" w14:textId="77777777" w:rsidR="005864B6" w:rsidRPr="00312A44" w:rsidRDefault="005864B6" w:rsidP="005864B6">
      <w:pPr>
        <w:shd w:val="clear" w:color="auto" w:fill="FFFFFF"/>
        <w:rPr>
          <w:i/>
          <w:iCs/>
          <w:color w:val="000000"/>
          <w:sz w:val="16"/>
          <w:szCs w:val="16"/>
        </w:rPr>
      </w:pPr>
      <w:r w:rsidRPr="00312A44">
        <w:rPr>
          <w:color w:val="000000"/>
          <w:sz w:val="22"/>
          <w:szCs w:val="22"/>
        </w:rPr>
        <w:t xml:space="preserve">Пальцы все мы сосчитали, с ними в игры поиграли – </w:t>
      </w:r>
      <w:r w:rsidRPr="00312A44">
        <w:rPr>
          <w:i/>
          <w:iCs/>
          <w:color w:val="000000"/>
          <w:sz w:val="16"/>
          <w:szCs w:val="16"/>
        </w:rPr>
        <w:t>катаем су-</w:t>
      </w:r>
      <w:proofErr w:type="spellStart"/>
      <w:r w:rsidRPr="00312A44">
        <w:rPr>
          <w:i/>
          <w:iCs/>
          <w:color w:val="000000"/>
          <w:sz w:val="16"/>
          <w:szCs w:val="16"/>
        </w:rPr>
        <w:t>джок</w:t>
      </w:r>
      <w:proofErr w:type="spellEnd"/>
      <w:r w:rsidRPr="00312A44">
        <w:rPr>
          <w:i/>
          <w:iCs/>
          <w:color w:val="000000"/>
          <w:sz w:val="16"/>
          <w:szCs w:val="16"/>
        </w:rPr>
        <w:t xml:space="preserve"> по пальчикам и ладошкам</w:t>
      </w:r>
    </w:p>
    <w:p w14:paraId="6EE351BD" w14:textId="77777777" w:rsidR="005864B6" w:rsidRPr="00312A44" w:rsidRDefault="005864B6" w:rsidP="005864B6">
      <w:pPr>
        <w:shd w:val="clear" w:color="auto" w:fill="FFFFFF"/>
        <w:rPr>
          <w:color w:val="000000"/>
          <w:sz w:val="22"/>
          <w:szCs w:val="22"/>
        </w:rPr>
      </w:pPr>
      <w:r w:rsidRPr="00312A44">
        <w:rPr>
          <w:color w:val="000000"/>
          <w:sz w:val="22"/>
          <w:szCs w:val="22"/>
        </w:rPr>
        <w:t>Главного тут пальца нет. В этот кулачка секрет.</w:t>
      </w:r>
    </w:p>
    <w:p w14:paraId="21C3B29A" w14:textId="77777777" w:rsidR="005864B6" w:rsidRPr="000A0C49" w:rsidRDefault="005864B6" w:rsidP="005864B6">
      <w:pPr>
        <w:shd w:val="clear" w:color="auto" w:fill="FFFFFF"/>
        <w:rPr>
          <w:color w:val="000000"/>
          <w:sz w:val="22"/>
          <w:szCs w:val="23"/>
        </w:rPr>
      </w:pPr>
    </w:p>
    <w:p w14:paraId="6BA789FF" w14:textId="77777777" w:rsidR="005864B6" w:rsidRPr="006507E6" w:rsidRDefault="005864B6" w:rsidP="005864B6">
      <w:pPr>
        <w:ind w:firstLine="454"/>
        <w:jc w:val="center"/>
        <w:rPr>
          <w:b/>
          <w:sz w:val="22"/>
          <w:szCs w:val="22"/>
        </w:rPr>
      </w:pPr>
      <w:r w:rsidRPr="006507E6">
        <w:rPr>
          <w:b/>
          <w:sz w:val="22"/>
          <w:szCs w:val="22"/>
        </w:rPr>
        <w:t xml:space="preserve">Тема </w:t>
      </w:r>
      <w:proofErr w:type="gramStart"/>
      <w:r w:rsidRPr="006507E6">
        <w:rPr>
          <w:b/>
          <w:sz w:val="22"/>
          <w:szCs w:val="22"/>
        </w:rPr>
        <w:t>« Дом</w:t>
      </w:r>
      <w:proofErr w:type="gramEnd"/>
      <w:r w:rsidRPr="006507E6">
        <w:rPr>
          <w:b/>
          <w:sz w:val="22"/>
          <w:szCs w:val="22"/>
        </w:rPr>
        <w:t>»</w:t>
      </w:r>
    </w:p>
    <w:p w14:paraId="1565E37E" w14:textId="77777777" w:rsidR="005864B6" w:rsidRPr="00312A44" w:rsidRDefault="005864B6" w:rsidP="005864B6">
      <w:pPr>
        <w:rPr>
          <w:sz w:val="22"/>
          <w:szCs w:val="22"/>
        </w:rPr>
      </w:pPr>
      <w:r w:rsidRPr="00312A44">
        <w:rPr>
          <w:b/>
          <w:bCs/>
          <w:sz w:val="22"/>
          <w:szCs w:val="22"/>
        </w:rPr>
        <w:t xml:space="preserve">Пальчиковая гимнастика «Дом». </w:t>
      </w:r>
      <w:r w:rsidRPr="00312A44">
        <w:rPr>
          <w:i/>
          <w:iCs/>
          <w:sz w:val="22"/>
          <w:szCs w:val="22"/>
        </w:rPr>
        <w:t xml:space="preserve">Железновы «Дом» </w:t>
      </w:r>
      <w:r w:rsidRPr="00312A44">
        <w:rPr>
          <w:sz w:val="22"/>
          <w:szCs w:val="22"/>
        </w:rPr>
        <w:t xml:space="preserve"> </w:t>
      </w:r>
    </w:p>
    <w:p w14:paraId="00D502F6" w14:textId="77777777" w:rsidR="005864B6" w:rsidRPr="00312A44" w:rsidRDefault="005864B6" w:rsidP="005864B6">
      <w:pPr>
        <w:rPr>
          <w:sz w:val="22"/>
          <w:szCs w:val="22"/>
        </w:rPr>
      </w:pPr>
      <w:r w:rsidRPr="00312A44">
        <w:rPr>
          <w:sz w:val="22"/>
          <w:szCs w:val="22"/>
        </w:rPr>
        <w:t xml:space="preserve">Я хочу построить дом, - </w:t>
      </w:r>
      <w:r w:rsidRPr="00312A44">
        <w:rPr>
          <w:i/>
          <w:iCs/>
          <w:sz w:val="22"/>
          <w:szCs w:val="22"/>
        </w:rPr>
        <w:t>руки «крышей» над головой</w:t>
      </w:r>
    </w:p>
    <w:p w14:paraId="06DF54F6" w14:textId="77777777" w:rsidR="005864B6" w:rsidRPr="00312A44" w:rsidRDefault="005864B6" w:rsidP="005864B6">
      <w:pPr>
        <w:rPr>
          <w:i/>
          <w:iCs/>
          <w:sz w:val="22"/>
          <w:szCs w:val="22"/>
        </w:rPr>
      </w:pPr>
      <w:r w:rsidRPr="00312A44">
        <w:rPr>
          <w:sz w:val="22"/>
          <w:szCs w:val="22"/>
        </w:rPr>
        <w:t xml:space="preserve">Чтоб окошко было в нём, - </w:t>
      </w:r>
      <w:r w:rsidRPr="00312A44">
        <w:rPr>
          <w:i/>
          <w:iCs/>
          <w:sz w:val="22"/>
          <w:szCs w:val="22"/>
        </w:rPr>
        <w:t>одна рука над другой</w:t>
      </w:r>
    </w:p>
    <w:p w14:paraId="40CB20AF" w14:textId="77777777" w:rsidR="005864B6" w:rsidRPr="00312A44" w:rsidRDefault="005864B6" w:rsidP="005864B6">
      <w:pPr>
        <w:rPr>
          <w:i/>
          <w:iCs/>
          <w:sz w:val="22"/>
          <w:szCs w:val="22"/>
        </w:rPr>
      </w:pPr>
      <w:r w:rsidRPr="00312A44">
        <w:rPr>
          <w:sz w:val="22"/>
          <w:szCs w:val="22"/>
        </w:rPr>
        <w:t xml:space="preserve">Чтоб у дома дверь была, - </w:t>
      </w:r>
      <w:r w:rsidRPr="00312A44">
        <w:rPr>
          <w:i/>
          <w:iCs/>
          <w:sz w:val="22"/>
          <w:szCs w:val="22"/>
        </w:rPr>
        <w:t>соединить руки ладошками от себя</w:t>
      </w:r>
    </w:p>
    <w:p w14:paraId="4BB1AB35" w14:textId="77777777" w:rsidR="005864B6" w:rsidRPr="00312A44" w:rsidRDefault="005864B6" w:rsidP="005864B6">
      <w:pPr>
        <w:rPr>
          <w:i/>
          <w:iCs/>
          <w:sz w:val="22"/>
          <w:szCs w:val="22"/>
        </w:rPr>
      </w:pPr>
      <w:r w:rsidRPr="00312A44">
        <w:rPr>
          <w:sz w:val="22"/>
          <w:szCs w:val="22"/>
        </w:rPr>
        <w:t xml:space="preserve">Рядом чтоб сосна росла. – </w:t>
      </w:r>
      <w:r w:rsidRPr="00312A44">
        <w:rPr>
          <w:i/>
          <w:iCs/>
          <w:sz w:val="22"/>
          <w:szCs w:val="22"/>
        </w:rPr>
        <w:t>соединить локти, ладони растопырить</w:t>
      </w:r>
    </w:p>
    <w:p w14:paraId="7A01F94D" w14:textId="77777777" w:rsidR="005864B6" w:rsidRPr="00312A44" w:rsidRDefault="005864B6" w:rsidP="005864B6">
      <w:pPr>
        <w:rPr>
          <w:sz w:val="22"/>
          <w:szCs w:val="22"/>
        </w:rPr>
      </w:pPr>
      <w:r w:rsidRPr="00312A44">
        <w:rPr>
          <w:sz w:val="22"/>
          <w:szCs w:val="22"/>
        </w:rPr>
        <w:t xml:space="preserve">Чтоб вокруг забор стоял, - </w:t>
      </w:r>
      <w:r w:rsidRPr="00312A44">
        <w:rPr>
          <w:i/>
          <w:iCs/>
          <w:sz w:val="22"/>
          <w:szCs w:val="22"/>
        </w:rPr>
        <w:t>сделать «забор»</w:t>
      </w:r>
    </w:p>
    <w:p w14:paraId="38C5F223" w14:textId="77777777" w:rsidR="005864B6" w:rsidRPr="00312A44" w:rsidRDefault="005864B6" w:rsidP="005864B6">
      <w:pPr>
        <w:rPr>
          <w:sz w:val="22"/>
          <w:szCs w:val="22"/>
        </w:rPr>
      </w:pPr>
      <w:r w:rsidRPr="00312A44">
        <w:rPr>
          <w:sz w:val="22"/>
          <w:szCs w:val="22"/>
        </w:rPr>
        <w:t xml:space="preserve">Пёс ворота охранял, - </w:t>
      </w:r>
      <w:r w:rsidRPr="00312A44">
        <w:rPr>
          <w:i/>
          <w:iCs/>
          <w:sz w:val="22"/>
          <w:szCs w:val="22"/>
        </w:rPr>
        <w:t>«пса» показать ладошкой</w:t>
      </w:r>
      <w:r w:rsidRPr="00312A44">
        <w:rPr>
          <w:sz w:val="22"/>
          <w:szCs w:val="22"/>
        </w:rPr>
        <w:t xml:space="preserve"> </w:t>
      </w:r>
    </w:p>
    <w:p w14:paraId="1CE70999" w14:textId="77777777" w:rsidR="005864B6" w:rsidRPr="00312A44" w:rsidRDefault="005864B6" w:rsidP="005864B6">
      <w:pPr>
        <w:rPr>
          <w:sz w:val="22"/>
          <w:szCs w:val="22"/>
        </w:rPr>
      </w:pPr>
      <w:r w:rsidRPr="00312A44">
        <w:rPr>
          <w:sz w:val="22"/>
          <w:szCs w:val="22"/>
        </w:rPr>
        <w:lastRenderedPageBreak/>
        <w:t xml:space="preserve">Чтоб на травке жил жучок – </w:t>
      </w:r>
      <w:r w:rsidRPr="00312A44">
        <w:rPr>
          <w:i/>
          <w:iCs/>
          <w:sz w:val="22"/>
          <w:szCs w:val="22"/>
        </w:rPr>
        <w:t>«жучок»</w:t>
      </w:r>
    </w:p>
    <w:p w14:paraId="66680719" w14:textId="77777777" w:rsidR="005864B6" w:rsidRPr="00312A44" w:rsidRDefault="005864B6" w:rsidP="005864B6">
      <w:pPr>
        <w:rPr>
          <w:i/>
          <w:iCs/>
          <w:sz w:val="22"/>
          <w:szCs w:val="22"/>
        </w:rPr>
      </w:pPr>
      <w:r w:rsidRPr="00312A44">
        <w:rPr>
          <w:sz w:val="22"/>
          <w:szCs w:val="22"/>
        </w:rPr>
        <w:t xml:space="preserve">Бегал быстрый паучок! – </w:t>
      </w:r>
      <w:r w:rsidRPr="00312A44">
        <w:rPr>
          <w:i/>
          <w:iCs/>
          <w:sz w:val="22"/>
          <w:szCs w:val="22"/>
        </w:rPr>
        <w:t>«паучок»</w:t>
      </w:r>
    </w:p>
    <w:p w14:paraId="3FE54617" w14:textId="77777777" w:rsidR="005864B6" w:rsidRPr="00312A44" w:rsidRDefault="005864B6" w:rsidP="005864B6">
      <w:pPr>
        <w:rPr>
          <w:i/>
          <w:iCs/>
          <w:sz w:val="22"/>
          <w:szCs w:val="22"/>
        </w:rPr>
      </w:pPr>
      <w:r w:rsidRPr="00312A44">
        <w:rPr>
          <w:sz w:val="22"/>
          <w:szCs w:val="22"/>
        </w:rPr>
        <w:t xml:space="preserve">Солнце было, дождик шёл, </w:t>
      </w:r>
      <w:r w:rsidRPr="00312A44">
        <w:rPr>
          <w:i/>
          <w:iCs/>
          <w:sz w:val="22"/>
          <w:szCs w:val="22"/>
        </w:rPr>
        <w:t>- соединить запястья, а пальцы врозь, по коленям «капли»</w:t>
      </w:r>
    </w:p>
    <w:p w14:paraId="59BEAB6F" w14:textId="77777777" w:rsidR="005864B6" w:rsidRPr="00312A44" w:rsidRDefault="005864B6" w:rsidP="005864B6">
      <w:pPr>
        <w:rPr>
          <w:i/>
          <w:iCs/>
          <w:sz w:val="22"/>
          <w:szCs w:val="22"/>
        </w:rPr>
      </w:pPr>
      <w:r w:rsidRPr="00312A44">
        <w:rPr>
          <w:sz w:val="22"/>
          <w:szCs w:val="22"/>
        </w:rPr>
        <w:t xml:space="preserve">Чтоб тюльпан в саду расцвёл! – </w:t>
      </w:r>
      <w:r w:rsidRPr="00312A44">
        <w:rPr>
          <w:i/>
          <w:iCs/>
          <w:sz w:val="22"/>
          <w:szCs w:val="22"/>
        </w:rPr>
        <w:t>сделать из пальцев «цветок»</w:t>
      </w:r>
    </w:p>
    <w:p w14:paraId="02C39B51" w14:textId="77777777" w:rsidR="005864B6" w:rsidRPr="00312A44" w:rsidRDefault="005864B6" w:rsidP="005864B6">
      <w:pPr>
        <w:rPr>
          <w:i/>
          <w:iCs/>
          <w:sz w:val="22"/>
          <w:szCs w:val="22"/>
        </w:rPr>
      </w:pPr>
      <w:r w:rsidRPr="00312A44">
        <w:rPr>
          <w:sz w:val="22"/>
          <w:szCs w:val="22"/>
        </w:rPr>
        <w:t xml:space="preserve">Чтоб флажок на доме был – </w:t>
      </w:r>
      <w:r w:rsidRPr="00312A44">
        <w:rPr>
          <w:i/>
          <w:iCs/>
          <w:sz w:val="22"/>
          <w:szCs w:val="22"/>
        </w:rPr>
        <w:t>соединить указ. палец правой руки с большим левой и наоборот</w:t>
      </w:r>
    </w:p>
    <w:p w14:paraId="252A2BAC" w14:textId="77777777" w:rsidR="005864B6" w:rsidRPr="00312A44" w:rsidRDefault="005864B6" w:rsidP="005864B6">
      <w:pPr>
        <w:rPr>
          <w:i/>
          <w:iCs/>
          <w:sz w:val="22"/>
          <w:szCs w:val="22"/>
        </w:rPr>
      </w:pPr>
      <w:r w:rsidRPr="00312A44">
        <w:rPr>
          <w:sz w:val="22"/>
          <w:szCs w:val="22"/>
        </w:rPr>
        <w:t xml:space="preserve">А за домом ёжик жил. – </w:t>
      </w:r>
      <w:r w:rsidRPr="00312A44">
        <w:rPr>
          <w:i/>
          <w:iCs/>
          <w:sz w:val="22"/>
          <w:szCs w:val="22"/>
        </w:rPr>
        <w:t xml:space="preserve">«ёжик» </w:t>
      </w:r>
    </w:p>
    <w:p w14:paraId="5DDA36A2" w14:textId="77777777" w:rsidR="005864B6" w:rsidRPr="006507E6" w:rsidRDefault="005864B6" w:rsidP="005864B6">
      <w:pPr>
        <w:rPr>
          <w:sz w:val="22"/>
          <w:szCs w:val="22"/>
        </w:rPr>
      </w:pPr>
      <w:r w:rsidRPr="006507E6">
        <w:rPr>
          <w:b/>
          <w:sz w:val="22"/>
          <w:szCs w:val="22"/>
        </w:rPr>
        <w:t xml:space="preserve">Пальчиковая гимнастика «Дом». </w:t>
      </w:r>
      <w:r w:rsidRPr="006507E6">
        <w:rPr>
          <w:sz w:val="22"/>
          <w:szCs w:val="22"/>
        </w:rPr>
        <w:t xml:space="preserve">                                                                                                                Молотком и топором                                                                                                                                                 Зайка строит новый дом.                                                                                                                                             Крыша большая – вот такая.                                                                                                                                               Окошки большие – вот такие.                                                                                                                                                               Зайка строит целый </w:t>
      </w:r>
      <w:proofErr w:type="gramStart"/>
      <w:r w:rsidRPr="006507E6">
        <w:rPr>
          <w:sz w:val="22"/>
          <w:szCs w:val="22"/>
        </w:rPr>
        <w:t xml:space="preserve">день,   </w:t>
      </w:r>
      <w:proofErr w:type="gramEnd"/>
      <w:r w:rsidRPr="006507E6">
        <w:rPr>
          <w:sz w:val="22"/>
          <w:szCs w:val="22"/>
        </w:rPr>
        <w:t xml:space="preserve">                                                                                                                                         Зайке строить дом не лень.                                                                                                                                   Позовет он в дом </w:t>
      </w:r>
      <w:proofErr w:type="gramStart"/>
      <w:r w:rsidRPr="006507E6">
        <w:rPr>
          <w:sz w:val="22"/>
          <w:szCs w:val="22"/>
        </w:rPr>
        <w:t xml:space="preserve">гостей,   </w:t>
      </w:r>
      <w:proofErr w:type="gramEnd"/>
      <w:r w:rsidRPr="006507E6">
        <w:rPr>
          <w:sz w:val="22"/>
          <w:szCs w:val="22"/>
        </w:rPr>
        <w:t xml:space="preserve">                                                                                                                                                                                    Станет зайке веселей.</w:t>
      </w:r>
    </w:p>
    <w:p w14:paraId="176ECAD5" w14:textId="77777777" w:rsidR="005864B6" w:rsidRPr="006507E6" w:rsidRDefault="005864B6" w:rsidP="005864B6">
      <w:pPr>
        <w:rPr>
          <w:sz w:val="22"/>
          <w:szCs w:val="22"/>
        </w:rPr>
      </w:pPr>
      <w:r w:rsidRPr="006507E6">
        <w:rPr>
          <w:b/>
          <w:sz w:val="22"/>
          <w:szCs w:val="22"/>
        </w:rPr>
        <w:t xml:space="preserve">Пальчиковая гимнастика «Дом».  </w:t>
      </w:r>
      <w:r w:rsidRPr="006507E6">
        <w:rPr>
          <w:sz w:val="22"/>
          <w:szCs w:val="22"/>
        </w:rPr>
        <w:t xml:space="preserve">                                                                                                                                Дом стоит с трубой и крышей,                                                                                                                                     </w:t>
      </w:r>
    </w:p>
    <w:p w14:paraId="10680906" w14:textId="77777777" w:rsidR="005864B6" w:rsidRPr="006507E6" w:rsidRDefault="005864B6" w:rsidP="005864B6">
      <w:pPr>
        <w:rPr>
          <w:b/>
          <w:sz w:val="22"/>
          <w:szCs w:val="22"/>
          <w:u w:val="single"/>
        </w:rPr>
      </w:pPr>
      <w:r w:rsidRPr="006507E6">
        <w:rPr>
          <w:sz w:val="22"/>
          <w:szCs w:val="22"/>
        </w:rPr>
        <w:t>На балкон гулять я вышел.</w:t>
      </w:r>
    </w:p>
    <w:p w14:paraId="022EF523" w14:textId="77777777" w:rsidR="005864B6" w:rsidRPr="006507E6" w:rsidRDefault="005864B6" w:rsidP="005864B6">
      <w:pPr>
        <w:rPr>
          <w:b/>
          <w:sz w:val="22"/>
          <w:szCs w:val="22"/>
        </w:rPr>
      </w:pPr>
      <w:r w:rsidRPr="006507E6">
        <w:rPr>
          <w:b/>
          <w:sz w:val="22"/>
          <w:szCs w:val="22"/>
        </w:rPr>
        <w:t xml:space="preserve"> «Дом».                                                                                                                                                    </w:t>
      </w:r>
    </w:p>
    <w:p w14:paraId="5E7EFDE7" w14:textId="77777777" w:rsidR="005864B6" w:rsidRPr="006507E6" w:rsidRDefault="005864B6" w:rsidP="005864B6">
      <w:pPr>
        <w:rPr>
          <w:sz w:val="22"/>
          <w:szCs w:val="22"/>
        </w:rPr>
      </w:pPr>
      <w:r w:rsidRPr="006507E6">
        <w:rPr>
          <w:sz w:val="22"/>
          <w:szCs w:val="22"/>
        </w:rPr>
        <w:t xml:space="preserve">На поляне дом стоит.  Ну, а к дому путь </w:t>
      </w:r>
      <w:proofErr w:type="gramStart"/>
      <w:r w:rsidRPr="006507E6">
        <w:rPr>
          <w:sz w:val="22"/>
          <w:szCs w:val="22"/>
        </w:rPr>
        <w:t xml:space="preserve">открыт,   </w:t>
      </w:r>
      <w:proofErr w:type="gramEnd"/>
      <w:r w:rsidRPr="006507E6">
        <w:rPr>
          <w:sz w:val="22"/>
          <w:szCs w:val="22"/>
        </w:rPr>
        <w:t xml:space="preserve">                                                                                                                                                           Мы ворота открываем,  В этот домик приглашаем. </w:t>
      </w:r>
    </w:p>
    <w:p w14:paraId="48DF7DFB" w14:textId="77777777" w:rsidR="005864B6" w:rsidRPr="006507E6" w:rsidRDefault="005864B6" w:rsidP="005864B6">
      <w:pPr>
        <w:rPr>
          <w:color w:val="000000"/>
          <w:sz w:val="22"/>
          <w:szCs w:val="22"/>
          <w:shd w:val="clear" w:color="auto" w:fill="FFFFFF"/>
        </w:rPr>
      </w:pPr>
      <w:r w:rsidRPr="006507E6">
        <w:rPr>
          <w:b/>
          <w:bCs/>
          <w:color w:val="000000"/>
          <w:sz w:val="22"/>
          <w:szCs w:val="22"/>
          <w:shd w:val="clear" w:color="auto" w:fill="FFFFFF"/>
        </w:rPr>
        <w:t xml:space="preserve"> «Часы» </w:t>
      </w:r>
      <w:r w:rsidRPr="006507E6">
        <w:rPr>
          <w:sz w:val="22"/>
          <w:szCs w:val="22"/>
        </w:rPr>
        <w:t>(развитие координации речи с движением</w:t>
      </w:r>
      <w:proofErr w:type="gramStart"/>
      <w:r w:rsidRPr="006507E6">
        <w:rPr>
          <w:sz w:val="22"/>
          <w:szCs w:val="22"/>
        </w:rPr>
        <w:t>).</w:t>
      </w:r>
      <w:r w:rsidRPr="006507E6">
        <w:rPr>
          <w:sz w:val="22"/>
          <w:szCs w:val="22"/>
          <w:shd w:val="clear" w:color="auto" w:fill="FFFFFF"/>
        </w:rPr>
        <w:br/>
      </w:r>
      <w:r w:rsidRPr="006507E6">
        <w:rPr>
          <w:color w:val="000000"/>
          <w:sz w:val="22"/>
          <w:szCs w:val="22"/>
          <w:shd w:val="clear" w:color="auto" w:fill="FFFFFF"/>
        </w:rPr>
        <w:t>Тик</w:t>
      </w:r>
      <w:proofErr w:type="gramEnd"/>
      <w:r w:rsidRPr="006507E6">
        <w:rPr>
          <w:color w:val="000000"/>
          <w:sz w:val="22"/>
          <w:szCs w:val="22"/>
          <w:shd w:val="clear" w:color="auto" w:fill="FFFFFF"/>
        </w:rPr>
        <w:t>-так, тик-так —</w:t>
      </w:r>
      <w:r w:rsidRPr="006507E6">
        <w:rPr>
          <w:sz w:val="22"/>
          <w:szCs w:val="22"/>
          <w:shd w:val="clear" w:color="auto" w:fill="FFFFFF"/>
        </w:rPr>
        <w:br/>
      </w:r>
      <w:r w:rsidRPr="006507E6">
        <w:rPr>
          <w:color w:val="000000"/>
          <w:sz w:val="22"/>
          <w:szCs w:val="22"/>
          <w:shd w:val="clear" w:color="auto" w:fill="FFFFFF"/>
        </w:rPr>
        <w:t>Все часы идут вот так: Тик-так. (Наклоните голов то к одному, то к другому плечу</w:t>
      </w:r>
      <w:proofErr w:type="gramStart"/>
      <w:r w:rsidRPr="006507E6">
        <w:rPr>
          <w:color w:val="000000"/>
          <w:sz w:val="22"/>
          <w:szCs w:val="22"/>
          <w:shd w:val="clear" w:color="auto" w:fill="FFFFFF"/>
        </w:rPr>
        <w:t>.)</w:t>
      </w:r>
      <w:r w:rsidRPr="006507E6">
        <w:rPr>
          <w:sz w:val="22"/>
          <w:szCs w:val="22"/>
          <w:shd w:val="clear" w:color="auto" w:fill="FFFFFF"/>
        </w:rPr>
        <w:br/>
      </w:r>
      <w:r w:rsidRPr="006507E6">
        <w:rPr>
          <w:color w:val="000000"/>
          <w:sz w:val="22"/>
          <w:szCs w:val="22"/>
          <w:shd w:val="clear" w:color="auto" w:fill="FFFFFF"/>
        </w:rPr>
        <w:t>Смотри</w:t>
      </w:r>
      <w:proofErr w:type="gramEnd"/>
      <w:r w:rsidRPr="006507E6">
        <w:rPr>
          <w:color w:val="000000"/>
          <w:sz w:val="22"/>
          <w:szCs w:val="22"/>
          <w:shd w:val="clear" w:color="auto" w:fill="FFFFFF"/>
        </w:rPr>
        <w:t xml:space="preserve"> скорей, который </w:t>
      </w:r>
      <w:proofErr w:type="spellStart"/>
      <w:r w:rsidRPr="006507E6">
        <w:rPr>
          <w:color w:val="000000"/>
          <w:sz w:val="22"/>
          <w:szCs w:val="22"/>
          <w:shd w:val="clear" w:color="auto" w:fill="FFFFFF"/>
        </w:rPr>
        <w:t>час:Тик-так</w:t>
      </w:r>
      <w:proofErr w:type="spellEnd"/>
      <w:r w:rsidRPr="006507E6">
        <w:rPr>
          <w:color w:val="000000"/>
          <w:sz w:val="22"/>
          <w:szCs w:val="22"/>
          <w:shd w:val="clear" w:color="auto" w:fill="FFFFFF"/>
        </w:rPr>
        <w:t>, тик-так, тик-так. (Раскачивайтесь в такт маятника</w:t>
      </w:r>
      <w:proofErr w:type="gramStart"/>
      <w:r w:rsidRPr="006507E6">
        <w:rPr>
          <w:color w:val="000000"/>
          <w:sz w:val="22"/>
          <w:szCs w:val="22"/>
          <w:shd w:val="clear" w:color="auto" w:fill="FFFFFF"/>
        </w:rPr>
        <w:t>.)</w:t>
      </w:r>
      <w:r w:rsidRPr="006507E6">
        <w:rPr>
          <w:sz w:val="22"/>
          <w:szCs w:val="22"/>
          <w:shd w:val="clear" w:color="auto" w:fill="FFFFFF"/>
        </w:rPr>
        <w:br/>
      </w:r>
      <w:r w:rsidRPr="006507E6">
        <w:rPr>
          <w:color w:val="000000"/>
          <w:sz w:val="22"/>
          <w:szCs w:val="22"/>
          <w:shd w:val="clear" w:color="auto" w:fill="FFFFFF"/>
        </w:rPr>
        <w:t>Налево</w:t>
      </w:r>
      <w:proofErr w:type="gramEnd"/>
      <w:r w:rsidRPr="006507E6">
        <w:rPr>
          <w:color w:val="000000"/>
          <w:sz w:val="22"/>
          <w:szCs w:val="22"/>
          <w:shd w:val="clear" w:color="auto" w:fill="FFFFFF"/>
        </w:rPr>
        <w:t xml:space="preserve"> — раз, направо — раз,</w:t>
      </w:r>
      <w:r w:rsidRPr="006507E6">
        <w:rPr>
          <w:sz w:val="22"/>
          <w:szCs w:val="22"/>
          <w:shd w:val="clear" w:color="auto" w:fill="FFFFFF"/>
        </w:rPr>
        <w:br/>
      </w:r>
      <w:r w:rsidRPr="006507E6">
        <w:rPr>
          <w:color w:val="000000"/>
          <w:sz w:val="22"/>
          <w:szCs w:val="22"/>
          <w:shd w:val="clear" w:color="auto" w:fill="FFFFFF"/>
        </w:rPr>
        <w:t>Мы тоже можем так. (Ноги вместе, руки на поясе. На счет «раз» голову наклоните к правому плечу, потом — к левому, как часики</w:t>
      </w:r>
      <w:proofErr w:type="gramStart"/>
      <w:r w:rsidRPr="006507E6">
        <w:rPr>
          <w:color w:val="000000"/>
          <w:sz w:val="22"/>
          <w:szCs w:val="22"/>
          <w:shd w:val="clear" w:color="auto" w:fill="FFFFFF"/>
        </w:rPr>
        <w:t>.)</w:t>
      </w:r>
      <w:r w:rsidRPr="006507E6">
        <w:rPr>
          <w:sz w:val="22"/>
          <w:szCs w:val="22"/>
          <w:shd w:val="clear" w:color="auto" w:fill="FFFFFF"/>
        </w:rPr>
        <w:br/>
      </w:r>
      <w:r w:rsidRPr="006507E6">
        <w:rPr>
          <w:color w:val="000000"/>
          <w:sz w:val="22"/>
          <w:szCs w:val="22"/>
          <w:shd w:val="clear" w:color="auto" w:fill="FFFFFF"/>
        </w:rPr>
        <w:t>Тик</w:t>
      </w:r>
      <w:proofErr w:type="gramEnd"/>
      <w:r w:rsidRPr="006507E6">
        <w:rPr>
          <w:color w:val="000000"/>
          <w:sz w:val="22"/>
          <w:szCs w:val="22"/>
          <w:shd w:val="clear" w:color="auto" w:fill="FFFFFF"/>
        </w:rPr>
        <w:t>-так, тик-так.</w:t>
      </w:r>
    </w:p>
    <w:p w14:paraId="40F0E8B7" w14:textId="77777777" w:rsidR="005864B6" w:rsidRPr="006507E6" w:rsidRDefault="005864B6" w:rsidP="005864B6">
      <w:pPr>
        <w:rPr>
          <w:sz w:val="22"/>
          <w:szCs w:val="22"/>
        </w:rPr>
      </w:pPr>
      <w:r w:rsidRPr="006507E6">
        <w:rPr>
          <w:b/>
          <w:sz w:val="22"/>
          <w:szCs w:val="22"/>
        </w:rPr>
        <w:t xml:space="preserve">Игра «Построй дом». </w:t>
      </w:r>
      <w:r w:rsidRPr="006507E6">
        <w:rPr>
          <w:sz w:val="22"/>
          <w:szCs w:val="22"/>
        </w:rPr>
        <w:t>– раз -</w:t>
      </w:r>
      <w:proofErr w:type="spellStart"/>
      <w:r w:rsidRPr="006507E6">
        <w:rPr>
          <w:sz w:val="22"/>
          <w:szCs w:val="22"/>
        </w:rPr>
        <w:t>ть</w:t>
      </w:r>
      <w:proofErr w:type="spellEnd"/>
      <w:r w:rsidRPr="006507E6">
        <w:rPr>
          <w:sz w:val="22"/>
          <w:szCs w:val="22"/>
        </w:rPr>
        <w:t xml:space="preserve"> конструктивный </w:t>
      </w:r>
      <w:proofErr w:type="spellStart"/>
      <w:r w:rsidRPr="006507E6">
        <w:rPr>
          <w:sz w:val="22"/>
          <w:szCs w:val="22"/>
        </w:rPr>
        <w:t>праксис</w:t>
      </w:r>
      <w:proofErr w:type="spellEnd"/>
      <w:r w:rsidRPr="006507E6">
        <w:rPr>
          <w:sz w:val="22"/>
          <w:szCs w:val="22"/>
        </w:rPr>
        <w:t xml:space="preserve">, </w:t>
      </w:r>
      <w:proofErr w:type="spellStart"/>
      <w:r w:rsidRPr="006507E6">
        <w:rPr>
          <w:sz w:val="22"/>
          <w:szCs w:val="22"/>
        </w:rPr>
        <w:t>ориент</w:t>
      </w:r>
      <w:proofErr w:type="spellEnd"/>
      <w:r w:rsidRPr="006507E6">
        <w:rPr>
          <w:sz w:val="22"/>
          <w:szCs w:val="22"/>
        </w:rPr>
        <w:t xml:space="preserve">. в </w:t>
      </w:r>
      <w:proofErr w:type="spellStart"/>
      <w:r w:rsidRPr="006507E6">
        <w:rPr>
          <w:sz w:val="22"/>
          <w:szCs w:val="22"/>
        </w:rPr>
        <w:t>простр</w:t>
      </w:r>
      <w:proofErr w:type="spellEnd"/>
      <w:r w:rsidRPr="006507E6">
        <w:rPr>
          <w:sz w:val="22"/>
          <w:szCs w:val="22"/>
        </w:rPr>
        <w:t xml:space="preserve">.  </w:t>
      </w:r>
    </w:p>
    <w:p w14:paraId="751C88D9" w14:textId="77777777" w:rsidR="005864B6" w:rsidRPr="006507E6" w:rsidRDefault="005864B6" w:rsidP="005864B6">
      <w:pPr>
        <w:rPr>
          <w:sz w:val="22"/>
          <w:szCs w:val="22"/>
        </w:rPr>
      </w:pPr>
      <w:r w:rsidRPr="006507E6">
        <w:rPr>
          <w:sz w:val="22"/>
          <w:szCs w:val="22"/>
        </w:rPr>
        <w:t xml:space="preserve">Каждому ребёнку предлагается взять одну деталь дома, выполненную из геометрических фигур (корпус, 2 окна, крыша, труба, крыльцо). Дети из них собирают дом. </w:t>
      </w:r>
    </w:p>
    <w:p w14:paraId="62BADAE6" w14:textId="77777777" w:rsidR="005864B6" w:rsidRPr="006507E6" w:rsidRDefault="005864B6" w:rsidP="005864B6">
      <w:pPr>
        <w:rPr>
          <w:rFonts w:eastAsiaTheme="minorHAnsi"/>
          <w:sz w:val="22"/>
          <w:szCs w:val="22"/>
        </w:rPr>
      </w:pPr>
      <w:r w:rsidRPr="006507E6">
        <w:rPr>
          <w:rFonts w:eastAsiaTheme="minorHAnsi"/>
          <w:b/>
          <w:sz w:val="22"/>
          <w:szCs w:val="22"/>
        </w:rPr>
        <w:t xml:space="preserve">«Жил-был </w:t>
      </w:r>
      <w:proofErr w:type="gramStart"/>
      <w:r w:rsidRPr="006507E6">
        <w:rPr>
          <w:rFonts w:eastAsiaTheme="minorHAnsi"/>
          <w:b/>
          <w:sz w:val="22"/>
          <w:szCs w:val="22"/>
        </w:rPr>
        <w:t>барабан»</w:t>
      </w:r>
      <w:r w:rsidRPr="006507E6">
        <w:rPr>
          <w:rFonts w:eastAsiaTheme="minorHAnsi"/>
          <w:sz w:val="22"/>
          <w:szCs w:val="22"/>
        </w:rPr>
        <w:t xml:space="preserve">  -</w:t>
      </w:r>
      <w:proofErr w:type="gramEnd"/>
      <w:r w:rsidRPr="006507E6">
        <w:rPr>
          <w:rFonts w:eastAsiaTheme="minorHAnsi"/>
          <w:sz w:val="22"/>
          <w:szCs w:val="22"/>
        </w:rPr>
        <w:t xml:space="preserve"> самомассаж</w:t>
      </w:r>
    </w:p>
    <w:p w14:paraId="356CA350" w14:textId="77777777" w:rsidR="005864B6" w:rsidRPr="006507E6" w:rsidRDefault="005864B6" w:rsidP="005864B6">
      <w:pPr>
        <w:rPr>
          <w:rFonts w:eastAsiaTheme="minorHAnsi"/>
          <w:sz w:val="22"/>
          <w:szCs w:val="22"/>
        </w:rPr>
      </w:pPr>
      <w:r w:rsidRPr="006507E6">
        <w:rPr>
          <w:rFonts w:eastAsiaTheme="minorHAnsi"/>
          <w:sz w:val="22"/>
          <w:szCs w:val="22"/>
        </w:rPr>
        <w:t xml:space="preserve">Барабанил (з </w:t>
      </w:r>
      <w:proofErr w:type="gramStart"/>
      <w:r w:rsidRPr="006507E6">
        <w:rPr>
          <w:rFonts w:eastAsiaTheme="minorHAnsi"/>
          <w:sz w:val="22"/>
          <w:szCs w:val="22"/>
        </w:rPr>
        <w:t>раза)-</w:t>
      </w:r>
      <w:proofErr w:type="gramEnd"/>
      <w:r w:rsidRPr="006507E6">
        <w:rPr>
          <w:rFonts w:eastAsiaTheme="minorHAnsi"/>
          <w:i/>
          <w:iCs/>
          <w:sz w:val="22"/>
          <w:szCs w:val="22"/>
        </w:rPr>
        <w:t xml:space="preserve"> (кулаками барабаним по коленям).</w:t>
      </w:r>
    </w:p>
    <w:p w14:paraId="23C21446" w14:textId="77777777" w:rsidR="005864B6" w:rsidRPr="006507E6" w:rsidRDefault="005864B6" w:rsidP="005864B6">
      <w:pPr>
        <w:rPr>
          <w:rFonts w:eastAsiaTheme="minorHAnsi"/>
          <w:i/>
          <w:iCs/>
          <w:sz w:val="22"/>
          <w:szCs w:val="22"/>
        </w:rPr>
      </w:pPr>
      <w:r w:rsidRPr="006507E6">
        <w:rPr>
          <w:rFonts w:eastAsiaTheme="minorHAnsi"/>
          <w:sz w:val="22"/>
          <w:szCs w:val="22"/>
        </w:rPr>
        <w:t xml:space="preserve">Барабанил он везде: по рукам и щекам, </w:t>
      </w:r>
      <w:proofErr w:type="gramStart"/>
      <w:r w:rsidRPr="006507E6">
        <w:rPr>
          <w:rFonts w:eastAsiaTheme="minorHAnsi"/>
          <w:sz w:val="22"/>
          <w:szCs w:val="22"/>
        </w:rPr>
        <w:t>По</w:t>
      </w:r>
      <w:proofErr w:type="gramEnd"/>
      <w:r w:rsidRPr="006507E6">
        <w:rPr>
          <w:rFonts w:eastAsiaTheme="minorHAnsi"/>
          <w:sz w:val="22"/>
          <w:szCs w:val="22"/>
        </w:rPr>
        <w:t xml:space="preserve"> ногам, на животе. Барабанил на ушах, на носу, на волосах. Барабанил, барабанил, барабанил целый день. Барабану, барабану, барабану чужда лень! </w:t>
      </w:r>
      <w:r w:rsidRPr="006507E6">
        <w:rPr>
          <w:rFonts w:eastAsiaTheme="minorHAnsi"/>
          <w:i/>
          <w:iCs/>
          <w:sz w:val="22"/>
          <w:szCs w:val="22"/>
        </w:rPr>
        <w:t>(Барабаним кулачком о ладошку)</w:t>
      </w:r>
    </w:p>
    <w:p w14:paraId="67907D98" w14:textId="77777777" w:rsidR="005864B6" w:rsidRPr="006507E6" w:rsidRDefault="005864B6" w:rsidP="005864B6">
      <w:pPr>
        <w:rPr>
          <w:i/>
          <w:iCs/>
          <w:sz w:val="22"/>
          <w:szCs w:val="22"/>
        </w:rPr>
      </w:pPr>
      <w:r w:rsidRPr="006507E6">
        <w:rPr>
          <w:sz w:val="22"/>
          <w:szCs w:val="22"/>
        </w:rPr>
        <w:t xml:space="preserve">Наконец наш барабан — </w:t>
      </w:r>
      <w:proofErr w:type="spellStart"/>
      <w:r w:rsidRPr="006507E6">
        <w:rPr>
          <w:sz w:val="22"/>
          <w:szCs w:val="22"/>
        </w:rPr>
        <w:t>набарабанился</w:t>
      </w:r>
      <w:proofErr w:type="spellEnd"/>
      <w:r w:rsidRPr="006507E6">
        <w:rPr>
          <w:sz w:val="22"/>
          <w:szCs w:val="22"/>
        </w:rPr>
        <w:t>! </w:t>
      </w:r>
      <w:r w:rsidRPr="006507E6">
        <w:rPr>
          <w:i/>
          <w:iCs/>
          <w:sz w:val="22"/>
          <w:szCs w:val="22"/>
        </w:rPr>
        <w:t>(поглаживаем)</w:t>
      </w:r>
    </w:p>
    <w:p w14:paraId="2D2F2AF4" w14:textId="77777777" w:rsidR="005864B6" w:rsidRDefault="005864B6" w:rsidP="005864B6">
      <w:pPr>
        <w:shd w:val="clear" w:color="auto" w:fill="FFFFFF"/>
        <w:rPr>
          <w:b/>
          <w:color w:val="000000"/>
          <w:sz w:val="22"/>
          <w:szCs w:val="23"/>
        </w:rPr>
      </w:pPr>
      <w:r w:rsidRPr="000A0C49">
        <w:rPr>
          <w:b/>
          <w:color w:val="000000"/>
          <w:sz w:val="22"/>
          <w:szCs w:val="23"/>
        </w:rPr>
        <w:t xml:space="preserve">Пальчиковая гимнастика </w:t>
      </w:r>
      <w:r>
        <w:rPr>
          <w:b/>
          <w:color w:val="000000"/>
          <w:sz w:val="22"/>
          <w:szCs w:val="23"/>
        </w:rPr>
        <w:t>«Дом»</w:t>
      </w:r>
    </w:p>
    <w:p w14:paraId="058F9A5A" w14:textId="77777777" w:rsidR="005864B6" w:rsidRPr="000A0C49" w:rsidRDefault="005864B6" w:rsidP="005864B6">
      <w:pPr>
        <w:shd w:val="clear" w:color="auto" w:fill="FFFFFF"/>
        <w:rPr>
          <w:color w:val="000000"/>
          <w:sz w:val="22"/>
          <w:szCs w:val="23"/>
        </w:rPr>
      </w:pPr>
      <w:r w:rsidRPr="000A0C49">
        <w:rPr>
          <w:color w:val="000000"/>
          <w:sz w:val="22"/>
          <w:szCs w:val="23"/>
        </w:rPr>
        <w:t>Тук, тук молотком</w:t>
      </w:r>
    </w:p>
    <w:p w14:paraId="71211BA6" w14:textId="77777777" w:rsidR="005864B6" w:rsidRPr="000A0C49" w:rsidRDefault="005864B6" w:rsidP="005864B6">
      <w:pPr>
        <w:shd w:val="clear" w:color="auto" w:fill="FFFFFF"/>
        <w:rPr>
          <w:color w:val="000000"/>
          <w:sz w:val="22"/>
          <w:szCs w:val="23"/>
        </w:rPr>
      </w:pPr>
      <w:r w:rsidRPr="000A0C49">
        <w:rPr>
          <w:color w:val="000000"/>
          <w:sz w:val="22"/>
          <w:szCs w:val="23"/>
        </w:rPr>
        <w:t>Строим, строим новый дом</w:t>
      </w:r>
    </w:p>
    <w:p w14:paraId="1E2EAEE9" w14:textId="77777777" w:rsidR="005864B6" w:rsidRPr="000A0C49" w:rsidRDefault="005864B6" w:rsidP="005864B6">
      <w:pPr>
        <w:shd w:val="clear" w:color="auto" w:fill="FFFFFF"/>
        <w:rPr>
          <w:color w:val="000000"/>
          <w:sz w:val="22"/>
          <w:szCs w:val="23"/>
        </w:rPr>
      </w:pPr>
      <w:r w:rsidRPr="000A0C49">
        <w:rPr>
          <w:color w:val="000000"/>
          <w:sz w:val="22"/>
          <w:szCs w:val="23"/>
        </w:rPr>
        <w:t>Этот дом для Даши, этот дом для Влада,</w:t>
      </w:r>
    </w:p>
    <w:p w14:paraId="7FF8E101" w14:textId="77777777" w:rsidR="005864B6" w:rsidRPr="000A0C49" w:rsidRDefault="005864B6" w:rsidP="005864B6">
      <w:pPr>
        <w:shd w:val="clear" w:color="auto" w:fill="FFFFFF"/>
        <w:rPr>
          <w:color w:val="000000"/>
          <w:sz w:val="22"/>
          <w:szCs w:val="23"/>
        </w:rPr>
      </w:pPr>
      <w:r w:rsidRPr="000A0C49">
        <w:rPr>
          <w:color w:val="000000"/>
          <w:sz w:val="22"/>
          <w:szCs w:val="23"/>
        </w:rPr>
        <w:t>Этот для Никиты,</w:t>
      </w:r>
    </w:p>
    <w:p w14:paraId="09DCE4B1" w14:textId="77777777" w:rsidR="005864B6" w:rsidRPr="000A0C49" w:rsidRDefault="005864B6" w:rsidP="005864B6">
      <w:pPr>
        <w:shd w:val="clear" w:color="auto" w:fill="FFFFFF"/>
        <w:rPr>
          <w:color w:val="000000"/>
          <w:sz w:val="22"/>
          <w:szCs w:val="23"/>
        </w:rPr>
      </w:pPr>
      <w:r w:rsidRPr="000A0C49">
        <w:rPr>
          <w:color w:val="000000"/>
          <w:sz w:val="22"/>
          <w:szCs w:val="23"/>
        </w:rPr>
        <w:t>Этот дом для Яны,</w:t>
      </w:r>
    </w:p>
    <w:p w14:paraId="7A3E218E" w14:textId="77777777" w:rsidR="005864B6" w:rsidRPr="000A0C49" w:rsidRDefault="005864B6" w:rsidP="005864B6">
      <w:pPr>
        <w:shd w:val="clear" w:color="auto" w:fill="FFFFFF"/>
        <w:rPr>
          <w:color w:val="000000"/>
          <w:sz w:val="22"/>
          <w:szCs w:val="23"/>
        </w:rPr>
      </w:pPr>
      <w:r w:rsidRPr="000A0C49">
        <w:rPr>
          <w:color w:val="000000"/>
          <w:sz w:val="22"/>
          <w:szCs w:val="23"/>
        </w:rPr>
        <w:t>Этот дом Артёма…</w:t>
      </w:r>
    </w:p>
    <w:p w14:paraId="3C9A3AD3" w14:textId="77777777" w:rsidR="005864B6" w:rsidRPr="000A0C49" w:rsidRDefault="005864B6" w:rsidP="005864B6">
      <w:pPr>
        <w:shd w:val="clear" w:color="auto" w:fill="FFFFFF"/>
        <w:rPr>
          <w:color w:val="000000"/>
          <w:sz w:val="22"/>
          <w:szCs w:val="23"/>
        </w:rPr>
      </w:pPr>
      <w:r w:rsidRPr="000A0C49">
        <w:rPr>
          <w:color w:val="000000"/>
          <w:sz w:val="22"/>
          <w:szCs w:val="23"/>
        </w:rPr>
        <w:t>Все соседи, все друзья (дом над головой)</w:t>
      </w:r>
    </w:p>
    <w:p w14:paraId="03CF7C69" w14:textId="77777777" w:rsidR="005864B6" w:rsidRPr="000A0C49" w:rsidRDefault="005864B6" w:rsidP="005864B6">
      <w:pPr>
        <w:shd w:val="clear" w:color="auto" w:fill="FFFFFF"/>
        <w:rPr>
          <w:color w:val="000000"/>
          <w:sz w:val="22"/>
          <w:szCs w:val="23"/>
        </w:rPr>
      </w:pPr>
      <w:r w:rsidRPr="000A0C49">
        <w:rPr>
          <w:color w:val="000000"/>
          <w:sz w:val="22"/>
          <w:szCs w:val="23"/>
        </w:rPr>
        <w:t>Жить без дружбы нам нельзя</w:t>
      </w:r>
    </w:p>
    <w:p w14:paraId="49E46DC2" w14:textId="77777777" w:rsidR="005864B6" w:rsidRPr="000A0C49" w:rsidRDefault="005864B6" w:rsidP="005864B6">
      <w:pPr>
        <w:shd w:val="clear" w:color="auto" w:fill="FFFFFF"/>
        <w:rPr>
          <w:color w:val="000000"/>
          <w:sz w:val="22"/>
          <w:szCs w:val="23"/>
        </w:rPr>
      </w:pPr>
      <w:r w:rsidRPr="000A0C49">
        <w:rPr>
          <w:color w:val="000000"/>
          <w:sz w:val="22"/>
          <w:szCs w:val="23"/>
        </w:rPr>
        <w:t>Пальчиковая гимнастика «Дом».</w:t>
      </w:r>
    </w:p>
    <w:p w14:paraId="5B538C5C" w14:textId="77777777" w:rsidR="005864B6" w:rsidRPr="000A0C49" w:rsidRDefault="005864B6" w:rsidP="005864B6">
      <w:pPr>
        <w:shd w:val="clear" w:color="auto" w:fill="FFFFFF"/>
        <w:rPr>
          <w:color w:val="000000"/>
          <w:sz w:val="22"/>
          <w:szCs w:val="23"/>
        </w:rPr>
      </w:pPr>
      <w:r w:rsidRPr="000A0C49">
        <w:rPr>
          <w:color w:val="000000"/>
          <w:sz w:val="22"/>
          <w:szCs w:val="23"/>
        </w:rPr>
        <w:t>Дом стоит с трубой и крышей,</w:t>
      </w:r>
    </w:p>
    <w:p w14:paraId="2F3C79F1" w14:textId="77777777" w:rsidR="005864B6" w:rsidRPr="000A0C49" w:rsidRDefault="005864B6" w:rsidP="005864B6">
      <w:pPr>
        <w:shd w:val="clear" w:color="auto" w:fill="FFFFFF"/>
        <w:rPr>
          <w:color w:val="000000"/>
          <w:sz w:val="22"/>
          <w:szCs w:val="23"/>
        </w:rPr>
      </w:pPr>
      <w:r w:rsidRPr="000A0C49">
        <w:rPr>
          <w:color w:val="000000"/>
          <w:sz w:val="22"/>
          <w:szCs w:val="23"/>
        </w:rPr>
        <w:t>На балкон гулять я вышел.</w:t>
      </w:r>
    </w:p>
    <w:p w14:paraId="3E1EE832" w14:textId="77777777" w:rsidR="005864B6" w:rsidRPr="000A0C49" w:rsidRDefault="005864B6" w:rsidP="005864B6">
      <w:pPr>
        <w:shd w:val="clear" w:color="auto" w:fill="FFFFFF"/>
        <w:rPr>
          <w:b/>
          <w:color w:val="000000"/>
          <w:sz w:val="22"/>
          <w:szCs w:val="23"/>
        </w:rPr>
      </w:pPr>
      <w:proofErr w:type="spellStart"/>
      <w:r w:rsidRPr="000A0C49">
        <w:rPr>
          <w:b/>
          <w:color w:val="000000"/>
          <w:sz w:val="22"/>
          <w:szCs w:val="23"/>
        </w:rPr>
        <w:t>Физминутка</w:t>
      </w:r>
      <w:proofErr w:type="spellEnd"/>
      <w:r w:rsidRPr="000A0C49">
        <w:rPr>
          <w:b/>
          <w:color w:val="000000"/>
          <w:sz w:val="22"/>
          <w:szCs w:val="23"/>
        </w:rPr>
        <w:t xml:space="preserve"> «Дом».</w:t>
      </w:r>
    </w:p>
    <w:p w14:paraId="42BE913E" w14:textId="77777777" w:rsidR="005864B6" w:rsidRPr="000A0C49" w:rsidRDefault="005864B6" w:rsidP="005864B6">
      <w:pPr>
        <w:shd w:val="clear" w:color="auto" w:fill="FFFFFF"/>
        <w:rPr>
          <w:color w:val="000000"/>
          <w:sz w:val="22"/>
          <w:szCs w:val="23"/>
        </w:rPr>
      </w:pPr>
      <w:r w:rsidRPr="000A0C49">
        <w:rPr>
          <w:color w:val="000000"/>
          <w:sz w:val="22"/>
          <w:szCs w:val="23"/>
        </w:rPr>
        <w:t>На поляне дом стоит,</w:t>
      </w:r>
    </w:p>
    <w:p w14:paraId="23D6D184" w14:textId="77777777" w:rsidR="005864B6" w:rsidRPr="000A0C49" w:rsidRDefault="005864B6" w:rsidP="005864B6">
      <w:pPr>
        <w:shd w:val="clear" w:color="auto" w:fill="FFFFFF"/>
        <w:rPr>
          <w:color w:val="000000"/>
          <w:sz w:val="22"/>
          <w:szCs w:val="23"/>
        </w:rPr>
      </w:pPr>
      <w:r w:rsidRPr="000A0C49">
        <w:rPr>
          <w:color w:val="000000"/>
          <w:sz w:val="22"/>
          <w:szCs w:val="23"/>
        </w:rPr>
        <w:t>Ну, а к дому путь открыт,</w:t>
      </w:r>
    </w:p>
    <w:p w14:paraId="03306E34" w14:textId="77777777" w:rsidR="005864B6" w:rsidRPr="000A0C49" w:rsidRDefault="005864B6" w:rsidP="005864B6">
      <w:pPr>
        <w:shd w:val="clear" w:color="auto" w:fill="FFFFFF"/>
        <w:rPr>
          <w:color w:val="000000"/>
          <w:sz w:val="22"/>
          <w:szCs w:val="23"/>
        </w:rPr>
      </w:pPr>
      <w:r w:rsidRPr="000A0C49">
        <w:rPr>
          <w:color w:val="000000"/>
          <w:sz w:val="22"/>
          <w:szCs w:val="23"/>
        </w:rPr>
        <w:t>Мы ворота открываем,</w:t>
      </w:r>
    </w:p>
    <w:p w14:paraId="74006BAC" w14:textId="77777777" w:rsidR="005864B6" w:rsidRPr="000A0C49" w:rsidRDefault="005864B6" w:rsidP="005864B6">
      <w:pPr>
        <w:shd w:val="clear" w:color="auto" w:fill="FFFFFF"/>
        <w:rPr>
          <w:color w:val="000000"/>
          <w:sz w:val="22"/>
          <w:szCs w:val="23"/>
        </w:rPr>
      </w:pPr>
      <w:r w:rsidRPr="000A0C49">
        <w:rPr>
          <w:color w:val="000000"/>
          <w:sz w:val="22"/>
          <w:szCs w:val="23"/>
        </w:rPr>
        <w:t>В этот домик приглашаем.</w:t>
      </w:r>
    </w:p>
    <w:p w14:paraId="4F2F9AD3" w14:textId="77777777" w:rsidR="005864B6" w:rsidRPr="006507E6" w:rsidRDefault="005864B6" w:rsidP="005864B6">
      <w:pPr>
        <w:jc w:val="center"/>
        <w:rPr>
          <w:b/>
          <w:sz w:val="22"/>
          <w:szCs w:val="22"/>
        </w:rPr>
      </w:pPr>
      <w:r w:rsidRPr="006507E6">
        <w:rPr>
          <w:b/>
          <w:sz w:val="22"/>
          <w:szCs w:val="22"/>
        </w:rPr>
        <w:t xml:space="preserve">Тема </w:t>
      </w:r>
      <w:proofErr w:type="gramStart"/>
      <w:r w:rsidRPr="006507E6">
        <w:rPr>
          <w:b/>
          <w:sz w:val="22"/>
          <w:szCs w:val="22"/>
        </w:rPr>
        <w:t>« Мебель</w:t>
      </w:r>
      <w:proofErr w:type="gramEnd"/>
      <w:r w:rsidRPr="006507E6">
        <w:rPr>
          <w:b/>
          <w:sz w:val="22"/>
          <w:szCs w:val="22"/>
        </w:rPr>
        <w:t>»</w:t>
      </w:r>
    </w:p>
    <w:p w14:paraId="70536C70" w14:textId="77777777" w:rsidR="005864B6" w:rsidRPr="006507E6" w:rsidRDefault="005864B6" w:rsidP="005864B6">
      <w:pPr>
        <w:rPr>
          <w:b/>
          <w:sz w:val="22"/>
          <w:szCs w:val="22"/>
        </w:rPr>
      </w:pPr>
      <w:r w:rsidRPr="006507E6">
        <w:rPr>
          <w:b/>
          <w:sz w:val="22"/>
          <w:szCs w:val="22"/>
        </w:rPr>
        <w:t xml:space="preserve">Считалка под мяч.                                                                                                                                                                        </w:t>
      </w:r>
    </w:p>
    <w:p w14:paraId="4B73F215" w14:textId="77777777" w:rsidR="005864B6" w:rsidRPr="006507E6" w:rsidRDefault="005864B6" w:rsidP="005864B6">
      <w:pPr>
        <w:rPr>
          <w:sz w:val="22"/>
          <w:szCs w:val="22"/>
        </w:rPr>
      </w:pPr>
      <w:r w:rsidRPr="006507E6">
        <w:rPr>
          <w:sz w:val="22"/>
          <w:szCs w:val="22"/>
        </w:rPr>
        <w:lastRenderedPageBreak/>
        <w:t xml:space="preserve"> 1-2-3-4-5 </w:t>
      </w:r>
      <w:r>
        <w:rPr>
          <w:sz w:val="22"/>
          <w:szCs w:val="22"/>
        </w:rPr>
        <w:t xml:space="preserve"> </w:t>
      </w:r>
      <w:r w:rsidRPr="006507E6">
        <w:rPr>
          <w:sz w:val="22"/>
          <w:szCs w:val="22"/>
        </w:rPr>
        <w:t xml:space="preserve">  Будем мебель мы считать:                                                                                                                                                          Кресло, стул, диван, кушетка,                                                                                                                                                    Полка, шкаф, кровать, </w:t>
      </w:r>
      <w:proofErr w:type="spellStart"/>
      <w:r w:rsidRPr="006507E6">
        <w:rPr>
          <w:sz w:val="22"/>
          <w:szCs w:val="22"/>
        </w:rPr>
        <w:t>банкетка</w:t>
      </w:r>
      <w:proofErr w:type="spellEnd"/>
      <w:r w:rsidRPr="006507E6">
        <w:rPr>
          <w:sz w:val="22"/>
          <w:szCs w:val="22"/>
        </w:rPr>
        <w:t xml:space="preserve">. </w:t>
      </w:r>
    </w:p>
    <w:p w14:paraId="3A1AF0F6" w14:textId="77777777" w:rsidR="005864B6" w:rsidRPr="006507E6" w:rsidRDefault="005864B6" w:rsidP="005864B6">
      <w:pPr>
        <w:ind w:firstLine="454"/>
        <w:rPr>
          <w:sz w:val="22"/>
          <w:szCs w:val="22"/>
        </w:rPr>
      </w:pPr>
      <w:r w:rsidRPr="006507E6">
        <w:rPr>
          <w:b/>
          <w:sz w:val="22"/>
          <w:szCs w:val="22"/>
        </w:rPr>
        <w:t xml:space="preserve">Пальчиковая гимнастика.                                                                                                                                                                </w:t>
      </w:r>
      <w:r w:rsidRPr="006507E6">
        <w:rPr>
          <w:sz w:val="22"/>
          <w:szCs w:val="22"/>
        </w:rPr>
        <w:t xml:space="preserve">1-2-3-4                                                                                                                                                                                   Много мебели в квартире.                                                                                                                                                          В шкаф повесим мы </w:t>
      </w:r>
      <w:proofErr w:type="gramStart"/>
      <w:r w:rsidRPr="006507E6">
        <w:rPr>
          <w:sz w:val="22"/>
          <w:szCs w:val="22"/>
        </w:rPr>
        <w:t xml:space="preserve">рубашку,   </w:t>
      </w:r>
      <w:proofErr w:type="gramEnd"/>
      <w:r w:rsidRPr="006507E6">
        <w:rPr>
          <w:sz w:val="22"/>
          <w:szCs w:val="22"/>
        </w:rPr>
        <w:t xml:space="preserve">                                                                                                                                                                           А в буфет поставим чашку.                                                                                                                                                Чтобы ноги </w:t>
      </w:r>
      <w:proofErr w:type="gramStart"/>
      <w:r w:rsidRPr="006507E6">
        <w:rPr>
          <w:sz w:val="22"/>
          <w:szCs w:val="22"/>
        </w:rPr>
        <w:t xml:space="preserve">отдохнули,   </w:t>
      </w:r>
      <w:proofErr w:type="gramEnd"/>
      <w:r w:rsidRPr="006507E6">
        <w:rPr>
          <w:sz w:val="22"/>
          <w:szCs w:val="22"/>
        </w:rPr>
        <w:t xml:space="preserve">                                                                                                                                               Посидим чуть-чуть на стуле.                                                                                                                                                       А когда мы крепко </w:t>
      </w:r>
      <w:proofErr w:type="gramStart"/>
      <w:r w:rsidRPr="006507E6">
        <w:rPr>
          <w:sz w:val="22"/>
          <w:szCs w:val="22"/>
        </w:rPr>
        <w:t xml:space="preserve">спали,   </w:t>
      </w:r>
      <w:proofErr w:type="gramEnd"/>
      <w:r w:rsidRPr="006507E6">
        <w:rPr>
          <w:sz w:val="22"/>
          <w:szCs w:val="22"/>
        </w:rPr>
        <w:t xml:space="preserve">                                                                                                                                                      На кровати мы лежали.                                                                                                                                                                   А потом мы с котом                                                                                                                                                      Посидели за столом.                                                                                                                                                               Чай с вареньем дружно пили.                                                                                                                                          Много мебели в квартире.      </w:t>
      </w:r>
    </w:p>
    <w:p w14:paraId="369AE555" w14:textId="77777777" w:rsidR="005864B6" w:rsidRPr="00312A44" w:rsidRDefault="005864B6" w:rsidP="005864B6">
      <w:pPr>
        <w:pStyle w:val="book-paragraph"/>
        <w:shd w:val="clear" w:color="auto" w:fill="FFFFFF"/>
        <w:spacing w:before="0" w:beforeAutospacing="0" w:after="0" w:afterAutospacing="0"/>
        <w:rPr>
          <w:color w:val="000000"/>
          <w:sz w:val="18"/>
          <w:szCs w:val="18"/>
        </w:rPr>
      </w:pPr>
      <w:r w:rsidRPr="00312A44">
        <w:rPr>
          <w:b/>
          <w:bCs/>
          <w:color w:val="000000"/>
          <w:sz w:val="22"/>
          <w:szCs w:val="22"/>
        </w:rPr>
        <w:t xml:space="preserve">Пальчиковая гимнастика «Стул» </w:t>
      </w:r>
      <w:r w:rsidRPr="00312A44">
        <w:rPr>
          <w:i/>
          <w:iCs/>
          <w:color w:val="000000"/>
          <w:sz w:val="20"/>
          <w:szCs w:val="20"/>
        </w:rPr>
        <w:t>Музыка «Виноватая тучка»</w:t>
      </w:r>
      <w:r w:rsidRPr="00312A44">
        <w:rPr>
          <w:b/>
          <w:bCs/>
          <w:color w:val="000000"/>
          <w:sz w:val="20"/>
          <w:szCs w:val="20"/>
        </w:rPr>
        <w:t xml:space="preserve"> </w:t>
      </w:r>
      <w:r w:rsidRPr="00312A44">
        <w:rPr>
          <w:color w:val="000000"/>
          <w:sz w:val="18"/>
          <w:szCs w:val="18"/>
        </w:rPr>
        <w:t>Начинать сразу, потом под быструю мелодию - хлопки по одному с паузой, на смену мелодии по два хлопка (музыку использовать не до конца)</w:t>
      </w:r>
    </w:p>
    <w:p w14:paraId="6F5CD128" w14:textId="77777777" w:rsidR="005864B6" w:rsidRPr="00312A44" w:rsidRDefault="005864B6" w:rsidP="005864B6">
      <w:pPr>
        <w:pStyle w:val="book-v"/>
        <w:shd w:val="clear" w:color="auto" w:fill="FFFFFF"/>
        <w:spacing w:before="0" w:beforeAutospacing="0" w:after="0" w:afterAutospacing="0"/>
        <w:rPr>
          <w:color w:val="000000"/>
          <w:spacing w:val="5"/>
          <w:sz w:val="20"/>
          <w:szCs w:val="20"/>
        </w:rPr>
      </w:pPr>
      <w:r w:rsidRPr="00312A44">
        <w:rPr>
          <w:color w:val="000000"/>
          <w:sz w:val="22"/>
          <w:szCs w:val="22"/>
        </w:rPr>
        <w:t xml:space="preserve">Это стул. Сиденье, спинка </w:t>
      </w:r>
      <w:r w:rsidRPr="00312A44">
        <w:rPr>
          <w:color w:val="000000"/>
          <w:spacing w:val="5"/>
          <w:sz w:val="20"/>
          <w:szCs w:val="20"/>
        </w:rPr>
        <w:t>(</w:t>
      </w:r>
      <w:r w:rsidRPr="00312A44">
        <w:rPr>
          <w:i/>
          <w:iCs/>
          <w:color w:val="000000"/>
          <w:spacing w:val="5"/>
          <w:sz w:val="20"/>
          <w:szCs w:val="20"/>
        </w:rPr>
        <w:t>левая ладонь вертикально, правая упирается в основание левой, дважды симметрично поменять положение рук на каждое слово)</w:t>
      </w:r>
    </w:p>
    <w:p w14:paraId="56D0DF38" w14:textId="77777777" w:rsidR="005864B6" w:rsidRPr="00312A44" w:rsidRDefault="005864B6" w:rsidP="005864B6">
      <w:pPr>
        <w:pStyle w:val="book-v"/>
        <w:shd w:val="clear" w:color="auto" w:fill="FFFFFF"/>
        <w:spacing w:before="0" w:beforeAutospacing="0" w:after="0" w:afterAutospacing="0"/>
        <w:rPr>
          <w:color w:val="000000"/>
          <w:spacing w:val="5"/>
          <w:sz w:val="20"/>
          <w:szCs w:val="20"/>
        </w:rPr>
      </w:pPr>
      <w:r w:rsidRPr="00312A44">
        <w:rPr>
          <w:color w:val="000000"/>
          <w:sz w:val="22"/>
          <w:szCs w:val="22"/>
        </w:rPr>
        <w:t xml:space="preserve">А на спинке две картинки, </w:t>
      </w:r>
      <w:r w:rsidRPr="00312A44">
        <w:rPr>
          <w:i/>
          <w:iCs/>
          <w:color w:val="000000"/>
          <w:spacing w:val="5"/>
          <w:sz w:val="20"/>
          <w:szCs w:val="20"/>
        </w:rPr>
        <w:t>(показать по два пальца на каждой руке)</w:t>
      </w:r>
    </w:p>
    <w:p w14:paraId="26105291" w14:textId="77777777" w:rsidR="005864B6" w:rsidRPr="00312A44" w:rsidRDefault="005864B6" w:rsidP="005864B6">
      <w:pPr>
        <w:pStyle w:val="book-v"/>
        <w:shd w:val="clear" w:color="auto" w:fill="FFFFFF"/>
        <w:spacing w:before="0" w:beforeAutospacing="0" w:after="0" w:afterAutospacing="0"/>
        <w:rPr>
          <w:color w:val="000000"/>
          <w:spacing w:val="5"/>
          <w:sz w:val="22"/>
          <w:szCs w:val="22"/>
        </w:rPr>
      </w:pPr>
      <w:r w:rsidRPr="00312A44">
        <w:rPr>
          <w:color w:val="000000"/>
          <w:sz w:val="22"/>
          <w:szCs w:val="22"/>
        </w:rPr>
        <w:t xml:space="preserve">А ещё четыре ножки, </w:t>
      </w:r>
      <w:r w:rsidRPr="00312A44">
        <w:rPr>
          <w:i/>
          <w:iCs/>
          <w:color w:val="000000"/>
          <w:spacing w:val="5"/>
          <w:sz w:val="22"/>
          <w:szCs w:val="22"/>
        </w:rPr>
        <w:t>(показать по четыре пальца на каждой руке)</w:t>
      </w:r>
    </w:p>
    <w:p w14:paraId="5B3C5BBE" w14:textId="77777777" w:rsidR="005864B6" w:rsidRPr="00312A44" w:rsidRDefault="005864B6" w:rsidP="005864B6">
      <w:pPr>
        <w:pStyle w:val="book-v"/>
        <w:shd w:val="clear" w:color="auto" w:fill="FFFFFF"/>
        <w:spacing w:before="0" w:beforeAutospacing="0" w:after="0" w:afterAutospacing="0"/>
        <w:rPr>
          <w:color w:val="000000"/>
          <w:spacing w:val="5"/>
          <w:sz w:val="22"/>
          <w:szCs w:val="22"/>
        </w:rPr>
      </w:pPr>
      <w:r w:rsidRPr="00312A44">
        <w:rPr>
          <w:color w:val="000000"/>
          <w:sz w:val="22"/>
          <w:szCs w:val="22"/>
        </w:rPr>
        <w:t xml:space="preserve">Чтоб сидеть под стулом кошке. </w:t>
      </w:r>
      <w:r w:rsidRPr="00312A44">
        <w:rPr>
          <w:i/>
          <w:iCs/>
          <w:color w:val="000000"/>
          <w:spacing w:val="5"/>
          <w:sz w:val="22"/>
          <w:szCs w:val="22"/>
        </w:rPr>
        <w:t>(приложить пальцы к уголкам рта </w:t>
      </w:r>
      <w:r w:rsidRPr="00312A44">
        <w:rPr>
          <w:color w:val="000000"/>
          <w:spacing w:val="5"/>
          <w:sz w:val="22"/>
          <w:szCs w:val="22"/>
        </w:rPr>
        <w:t>— «усы кошки»)</w:t>
      </w:r>
    </w:p>
    <w:p w14:paraId="35986469" w14:textId="77777777" w:rsidR="005864B6" w:rsidRPr="00312A44" w:rsidRDefault="005864B6" w:rsidP="005864B6">
      <w:pPr>
        <w:pStyle w:val="book-v"/>
        <w:shd w:val="clear" w:color="auto" w:fill="FFFFFF"/>
        <w:spacing w:before="0" w:beforeAutospacing="0" w:after="0" w:afterAutospacing="0"/>
        <w:rPr>
          <w:color w:val="000000"/>
          <w:spacing w:val="5"/>
          <w:sz w:val="22"/>
          <w:szCs w:val="22"/>
        </w:rPr>
      </w:pPr>
      <w:r w:rsidRPr="00312A44">
        <w:rPr>
          <w:color w:val="000000"/>
          <w:sz w:val="22"/>
          <w:szCs w:val="22"/>
        </w:rPr>
        <w:t xml:space="preserve">Ножки, спинка и сиденье. </w:t>
      </w:r>
      <w:r w:rsidRPr="00312A44">
        <w:rPr>
          <w:i/>
          <w:iCs/>
          <w:color w:val="000000"/>
          <w:spacing w:val="5"/>
          <w:sz w:val="22"/>
          <w:szCs w:val="22"/>
        </w:rPr>
        <w:t>(левая ладонь вертикально, правая упирается в основание левой, дважды симметрично поменять положение рук на каждое слово)</w:t>
      </w:r>
    </w:p>
    <w:p w14:paraId="3250E890" w14:textId="77777777" w:rsidR="005864B6" w:rsidRPr="00312A44" w:rsidRDefault="005864B6" w:rsidP="005864B6">
      <w:pPr>
        <w:pStyle w:val="book-v"/>
        <w:shd w:val="clear" w:color="auto" w:fill="FFFFFF"/>
        <w:spacing w:before="0" w:beforeAutospacing="0" w:after="0" w:afterAutospacing="0"/>
        <w:rPr>
          <w:color w:val="000000"/>
          <w:spacing w:val="5"/>
          <w:sz w:val="22"/>
          <w:szCs w:val="22"/>
        </w:rPr>
      </w:pPr>
      <w:r w:rsidRPr="00312A44">
        <w:rPr>
          <w:color w:val="000000"/>
          <w:sz w:val="22"/>
          <w:szCs w:val="22"/>
        </w:rPr>
        <w:t>Вот вам стул на удивленье.</w:t>
      </w:r>
      <w:r w:rsidRPr="00312A44">
        <w:rPr>
          <w:i/>
          <w:iCs/>
          <w:color w:val="000000"/>
          <w:sz w:val="22"/>
          <w:szCs w:val="22"/>
        </w:rPr>
        <w:t xml:space="preserve"> </w:t>
      </w:r>
      <w:r w:rsidRPr="00312A44">
        <w:rPr>
          <w:i/>
          <w:iCs/>
          <w:color w:val="000000"/>
          <w:spacing w:val="5"/>
          <w:sz w:val="22"/>
          <w:szCs w:val="22"/>
        </w:rPr>
        <w:t>(ритмично хлопать в ладоши)</w:t>
      </w:r>
    </w:p>
    <w:p w14:paraId="64F69CAD" w14:textId="77777777" w:rsidR="005864B6" w:rsidRPr="006507E6" w:rsidRDefault="005864B6" w:rsidP="005864B6">
      <w:pPr>
        <w:ind w:firstLine="454"/>
        <w:rPr>
          <w:b/>
          <w:sz w:val="22"/>
          <w:szCs w:val="22"/>
        </w:rPr>
      </w:pPr>
      <w:r w:rsidRPr="006507E6">
        <w:rPr>
          <w:b/>
          <w:sz w:val="22"/>
          <w:szCs w:val="22"/>
        </w:rPr>
        <w:t>«Зарядка»</w:t>
      </w:r>
      <w:r w:rsidRPr="006507E6">
        <w:rPr>
          <w:sz w:val="22"/>
          <w:szCs w:val="22"/>
        </w:rPr>
        <w:t xml:space="preserve"> (развитие координации речи с движением).</w:t>
      </w:r>
    </w:p>
    <w:p w14:paraId="63E573CF" w14:textId="77777777" w:rsidR="005864B6" w:rsidRPr="006507E6" w:rsidRDefault="005864B6" w:rsidP="005864B6">
      <w:pPr>
        <w:ind w:firstLine="454"/>
        <w:rPr>
          <w:sz w:val="22"/>
          <w:szCs w:val="22"/>
        </w:rPr>
      </w:pPr>
      <w:r w:rsidRPr="006507E6">
        <w:rPr>
          <w:sz w:val="22"/>
          <w:szCs w:val="22"/>
        </w:rPr>
        <w:t>Руки в стороны, в кулак,</w:t>
      </w:r>
    </w:p>
    <w:p w14:paraId="7498B9AB" w14:textId="77777777" w:rsidR="005864B6" w:rsidRPr="006507E6" w:rsidRDefault="005864B6" w:rsidP="005864B6">
      <w:pPr>
        <w:ind w:firstLine="454"/>
        <w:rPr>
          <w:sz w:val="22"/>
          <w:szCs w:val="22"/>
        </w:rPr>
      </w:pPr>
      <w:r w:rsidRPr="006507E6">
        <w:rPr>
          <w:sz w:val="22"/>
          <w:szCs w:val="22"/>
        </w:rPr>
        <w:t>Разжимай и на бочок</w:t>
      </w:r>
    </w:p>
    <w:p w14:paraId="2217BD6C" w14:textId="77777777" w:rsidR="005864B6" w:rsidRPr="006507E6" w:rsidRDefault="005864B6" w:rsidP="005864B6">
      <w:pPr>
        <w:ind w:firstLine="454"/>
        <w:rPr>
          <w:sz w:val="22"/>
          <w:szCs w:val="22"/>
        </w:rPr>
      </w:pPr>
      <w:r w:rsidRPr="006507E6">
        <w:rPr>
          <w:sz w:val="22"/>
          <w:szCs w:val="22"/>
        </w:rPr>
        <w:t>Правой вверх, левой вверх</w:t>
      </w:r>
      <w:r>
        <w:rPr>
          <w:sz w:val="22"/>
          <w:szCs w:val="22"/>
        </w:rPr>
        <w:t xml:space="preserve">  </w:t>
      </w:r>
    </w:p>
    <w:p w14:paraId="03CAAC15" w14:textId="77777777" w:rsidR="005864B6" w:rsidRDefault="005864B6" w:rsidP="005864B6">
      <w:pPr>
        <w:shd w:val="clear" w:color="auto" w:fill="FFFFFF"/>
        <w:rPr>
          <w:rFonts w:ascii="yandex-sans" w:hAnsi="yandex-sans"/>
          <w:color w:val="000000"/>
          <w:sz w:val="23"/>
          <w:szCs w:val="23"/>
        </w:rPr>
      </w:pPr>
      <w:r>
        <w:rPr>
          <w:sz w:val="22"/>
          <w:szCs w:val="22"/>
        </w:rPr>
        <w:t xml:space="preserve">       </w:t>
      </w:r>
      <w:r w:rsidRPr="006507E6">
        <w:rPr>
          <w:sz w:val="22"/>
          <w:szCs w:val="22"/>
        </w:rPr>
        <w:t xml:space="preserve">В стороны и накрест                                                                                                    </w:t>
      </w:r>
    </w:p>
    <w:p w14:paraId="11385EEC" w14:textId="77777777" w:rsidR="005864B6" w:rsidRPr="006507E6" w:rsidRDefault="005864B6" w:rsidP="005864B6">
      <w:pPr>
        <w:ind w:firstLine="454"/>
        <w:jc w:val="center"/>
        <w:rPr>
          <w:b/>
          <w:sz w:val="22"/>
          <w:szCs w:val="22"/>
        </w:rPr>
      </w:pPr>
      <w:r w:rsidRPr="006507E6">
        <w:rPr>
          <w:b/>
          <w:sz w:val="22"/>
          <w:szCs w:val="22"/>
        </w:rPr>
        <w:t>Тема «Зима»</w:t>
      </w:r>
    </w:p>
    <w:p w14:paraId="3A9E4D8A" w14:textId="77777777" w:rsidR="005864B6" w:rsidRPr="006507E6" w:rsidRDefault="005864B6" w:rsidP="005864B6">
      <w:pPr>
        <w:tabs>
          <w:tab w:val="left" w:pos="811"/>
        </w:tabs>
        <w:rPr>
          <w:sz w:val="22"/>
          <w:szCs w:val="22"/>
        </w:rPr>
      </w:pPr>
      <w:r w:rsidRPr="006507E6">
        <w:rPr>
          <w:b/>
          <w:sz w:val="22"/>
          <w:szCs w:val="22"/>
        </w:rPr>
        <w:t xml:space="preserve">Пальчиковая гимнастика «Птицы».                                                                                                                                </w:t>
      </w:r>
      <w:r w:rsidRPr="006507E6">
        <w:rPr>
          <w:sz w:val="22"/>
          <w:szCs w:val="22"/>
        </w:rPr>
        <w:t xml:space="preserve">Зимовать у нас остались                                                                                                                                                   Дятлы, совы, воробьи,                                                                                                                                                Галки, голуби, синицы,                                                                                                                                              Прилетели снегири.  </w:t>
      </w:r>
    </w:p>
    <w:p w14:paraId="66117DBF" w14:textId="77777777" w:rsidR="005864B6" w:rsidRPr="006507E6" w:rsidRDefault="005864B6" w:rsidP="005864B6">
      <w:pPr>
        <w:tabs>
          <w:tab w:val="left" w:pos="6375"/>
        </w:tabs>
        <w:rPr>
          <w:b/>
          <w:sz w:val="22"/>
          <w:szCs w:val="22"/>
        </w:rPr>
      </w:pPr>
      <w:r w:rsidRPr="006507E6">
        <w:rPr>
          <w:b/>
          <w:sz w:val="22"/>
          <w:szCs w:val="22"/>
        </w:rPr>
        <w:t>«Снежинки».</w:t>
      </w:r>
      <w:r w:rsidRPr="006507E6">
        <w:rPr>
          <w:sz w:val="22"/>
          <w:szCs w:val="22"/>
        </w:rPr>
        <w:t xml:space="preserve"> (развитие координации речи с движением).                                                                                             </w:t>
      </w:r>
    </w:p>
    <w:p w14:paraId="481207B1" w14:textId="77777777" w:rsidR="005864B6" w:rsidRPr="006507E6" w:rsidRDefault="005864B6" w:rsidP="005864B6">
      <w:pPr>
        <w:tabs>
          <w:tab w:val="left" w:pos="6375"/>
        </w:tabs>
        <w:rPr>
          <w:sz w:val="22"/>
          <w:szCs w:val="22"/>
        </w:rPr>
      </w:pPr>
      <w:r w:rsidRPr="006507E6">
        <w:rPr>
          <w:sz w:val="22"/>
          <w:szCs w:val="22"/>
        </w:rPr>
        <w:t>Вокруг себя повернись и в снежинку превратись.</w:t>
      </w:r>
    </w:p>
    <w:p w14:paraId="76BDDC14" w14:textId="77777777" w:rsidR="005864B6" w:rsidRPr="006507E6" w:rsidRDefault="005864B6" w:rsidP="005864B6">
      <w:pPr>
        <w:tabs>
          <w:tab w:val="left" w:pos="6375"/>
        </w:tabs>
        <w:rPr>
          <w:sz w:val="22"/>
          <w:szCs w:val="22"/>
        </w:rPr>
      </w:pPr>
      <w:r w:rsidRPr="006507E6">
        <w:rPr>
          <w:sz w:val="22"/>
          <w:szCs w:val="22"/>
        </w:rPr>
        <w:t>Мы снежинки, мы пушинки, покружиться мы не прочь</w:t>
      </w:r>
    </w:p>
    <w:p w14:paraId="6CB0CFBE" w14:textId="77777777" w:rsidR="005864B6" w:rsidRPr="006507E6" w:rsidRDefault="005864B6" w:rsidP="005864B6">
      <w:pPr>
        <w:tabs>
          <w:tab w:val="left" w:pos="6375"/>
        </w:tabs>
        <w:rPr>
          <w:sz w:val="22"/>
          <w:szCs w:val="22"/>
        </w:rPr>
      </w:pPr>
      <w:r w:rsidRPr="006507E6">
        <w:rPr>
          <w:sz w:val="22"/>
          <w:szCs w:val="22"/>
        </w:rPr>
        <w:t xml:space="preserve">Мы снежинки – </w:t>
      </w:r>
      <w:proofErr w:type="spellStart"/>
      <w:r w:rsidRPr="006507E6">
        <w:rPr>
          <w:sz w:val="22"/>
          <w:szCs w:val="22"/>
        </w:rPr>
        <w:t>балеринки</w:t>
      </w:r>
      <w:proofErr w:type="spellEnd"/>
      <w:r w:rsidRPr="006507E6">
        <w:rPr>
          <w:sz w:val="22"/>
          <w:szCs w:val="22"/>
        </w:rPr>
        <w:t>, мы танцуем день и ночь.</w:t>
      </w:r>
    </w:p>
    <w:p w14:paraId="561E9C31" w14:textId="77777777" w:rsidR="005864B6" w:rsidRPr="006507E6" w:rsidRDefault="005864B6" w:rsidP="005864B6">
      <w:pPr>
        <w:tabs>
          <w:tab w:val="left" w:pos="6375"/>
        </w:tabs>
        <w:rPr>
          <w:sz w:val="22"/>
          <w:szCs w:val="22"/>
        </w:rPr>
      </w:pPr>
      <w:r w:rsidRPr="006507E6">
        <w:rPr>
          <w:sz w:val="22"/>
          <w:szCs w:val="22"/>
        </w:rPr>
        <w:t>Встанем вместе все в кружок, получается снежок.</w:t>
      </w:r>
    </w:p>
    <w:p w14:paraId="6F5ADA7E" w14:textId="77777777" w:rsidR="005864B6" w:rsidRPr="006507E6" w:rsidRDefault="005864B6" w:rsidP="005864B6">
      <w:pPr>
        <w:rPr>
          <w:b/>
          <w:sz w:val="22"/>
          <w:szCs w:val="22"/>
        </w:rPr>
      </w:pPr>
      <w:r w:rsidRPr="006507E6">
        <w:rPr>
          <w:b/>
          <w:sz w:val="22"/>
          <w:szCs w:val="22"/>
        </w:rPr>
        <w:t>Пальчиковая гимнастика «Снежок».</w:t>
      </w:r>
    </w:p>
    <w:p w14:paraId="0B7CF3AF" w14:textId="77777777" w:rsidR="005864B6" w:rsidRPr="006507E6" w:rsidRDefault="005864B6" w:rsidP="005864B6">
      <w:pPr>
        <w:rPr>
          <w:sz w:val="22"/>
          <w:szCs w:val="22"/>
        </w:rPr>
      </w:pPr>
      <w:r w:rsidRPr="006507E6">
        <w:rPr>
          <w:sz w:val="22"/>
          <w:szCs w:val="22"/>
        </w:rPr>
        <w:t>1-2-3-4                                                   соединить большой палец с другими колечками</w:t>
      </w:r>
    </w:p>
    <w:p w14:paraId="539D473B" w14:textId="77777777" w:rsidR="005864B6" w:rsidRPr="006507E6" w:rsidRDefault="005864B6" w:rsidP="005864B6">
      <w:pPr>
        <w:rPr>
          <w:sz w:val="22"/>
          <w:szCs w:val="22"/>
        </w:rPr>
      </w:pPr>
      <w:r w:rsidRPr="006507E6">
        <w:rPr>
          <w:sz w:val="22"/>
          <w:szCs w:val="22"/>
        </w:rPr>
        <w:t xml:space="preserve">Мы с тобой снежок слепили                          </w:t>
      </w:r>
      <w:proofErr w:type="gramStart"/>
      <w:r w:rsidRPr="006507E6">
        <w:rPr>
          <w:sz w:val="22"/>
          <w:szCs w:val="22"/>
        </w:rPr>
        <w:t xml:space="preserve">   «</w:t>
      </w:r>
      <w:proofErr w:type="gramEnd"/>
      <w:r w:rsidRPr="006507E6">
        <w:rPr>
          <w:sz w:val="22"/>
          <w:szCs w:val="22"/>
        </w:rPr>
        <w:t>лепят»</w:t>
      </w:r>
    </w:p>
    <w:p w14:paraId="53C28749" w14:textId="77777777" w:rsidR="005864B6" w:rsidRPr="006507E6" w:rsidRDefault="005864B6" w:rsidP="005864B6">
      <w:pPr>
        <w:rPr>
          <w:sz w:val="22"/>
          <w:szCs w:val="22"/>
        </w:rPr>
      </w:pPr>
      <w:r w:rsidRPr="006507E6">
        <w:rPr>
          <w:sz w:val="22"/>
          <w:szCs w:val="22"/>
        </w:rPr>
        <w:t xml:space="preserve">Крупный, крепкий, очень гладкий   показываем: круг, </w:t>
      </w:r>
      <w:proofErr w:type="gramStart"/>
      <w:r w:rsidRPr="006507E6">
        <w:rPr>
          <w:sz w:val="22"/>
          <w:szCs w:val="22"/>
        </w:rPr>
        <w:t>сжимаем  кулачки</w:t>
      </w:r>
      <w:proofErr w:type="gramEnd"/>
      <w:r w:rsidRPr="006507E6">
        <w:rPr>
          <w:sz w:val="22"/>
          <w:szCs w:val="22"/>
        </w:rPr>
        <w:t>, гладим руки</w:t>
      </w:r>
    </w:p>
    <w:p w14:paraId="68CCE817" w14:textId="77777777" w:rsidR="005864B6" w:rsidRPr="006507E6" w:rsidRDefault="005864B6" w:rsidP="005864B6">
      <w:pPr>
        <w:rPr>
          <w:sz w:val="22"/>
          <w:szCs w:val="22"/>
        </w:rPr>
      </w:pPr>
      <w:r w:rsidRPr="006507E6">
        <w:rPr>
          <w:sz w:val="22"/>
          <w:szCs w:val="22"/>
        </w:rPr>
        <w:t>И совсем, совсем не сладкий                             грозим пальчиком</w:t>
      </w:r>
    </w:p>
    <w:p w14:paraId="17F09BC4" w14:textId="77777777" w:rsidR="005864B6" w:rsidRPr="006507E6" w:rsidRDefault="005864B6" w:rsidP="005864B6">
      <w:pPr>
        <w:tabs>
          <w:tab w:val="left" w:pos="6375"/>
        </w:tabs>
        <w:rPr>
          <w:b/>
          <w:sz w:val="22"/>
          <w:szCs w:val="22"/>
        </w:rPr>
      </w:pPr>
      <w:r w:rsidRPr="006507E6">
        <w:rPr>
          <w:b/>
          <w:sz w:val="22"/>
          <w:szCs w:val="22"/>
        </w:rPr>
        <w:t xml:space="preserve"> «Как на горке снег…» </w:t>
      </w:r>
      <w:r w:rsidRPr="006507E6">
        <w:rPr>
          <w:sz w:val="22"/>
          <w:szCs w:val="22"/>
        </w:rPr>
        <w:t xml:space="preserve">(развитие координации речи с движением).                                                                                             </w:t>
      </w:r>
    </w:p>
    <w:p w14:paraId="049466C7" w14:textId="77777777" w:rsidR="005864B6" w:rsidRPr="006507E6" w:rsidRDefault="005864B6" w:rsidP="005864B6">
      <w:pPr>
        <w:rPr>
          <w:sz w:val="22"/>
          <w:szCs w:val="22"/>
        </w:rPr>
      </w:pPr>
      <w:r w:rsidRPr="006507E6">
        <w:rPr>
          <w:sz w:val="22"/>
          <w:szCs w:val="22"/>
        </w:rPr>
        <w:t xml:space="preserve">Как на горке снег, снег            </w:t>
      </w:r>
      <w:proofErr w:type="gramStart"/>
      <w:r w:rsidRPr="006507E6">
        <w:rPr>
          <w:sz w:val="22"/>
          <w:szCs w:val="22"/>
        </w:rPr>
        <w:t xml:space="preserve">   (</w:t>
      </w:r>
      <w:proofErr w:type="gramEnd"/>
      <w:r w:rsidRPr="006507E6">
        <w:rPr>
          <w:sz w:val="22"/>
          <w:szCs w:val="22"/>
        </w:rPr>
        <w:t>поднять руки вверх)</w:t>
      </w:r>
    </w:p>
    <w:p w14:paraId="4C379917" w14:textId="77777777" w:rsidR="005864B6" w:rsidRPr="006507E6" w:rsidRDefault="005864B6" w:rsidP="005864B6">
      <w:pPr>
        <w:rPr>
          <w:sz w:val="22"/>
          <w:szCs w:val="22"/>
        </w:rPr>
      </w:pPr>
      <w:r w:rsidRPr="006507E6">
        <w:rPr>
          <w:sz w:val="22"/>
          <w:szCs w:val="22"/>
        </w:rPr>
        <w:t xml:space="preserve">И под горкой снег, снег           </w:t>
      </w:r>
      <w:proofErr w:type="gramStart"/>
      <w:r w:rsidRPr="006507E6">
        <w:rPr>
          <w:sz w:val="22"/>
          <w:szCs w:val="22"/>
        </w:rPr>
        <w:t xml:space="preserve">   (</w:t>
      </w:r>
      <w:proofErr w:type="gramEnd"/>
      <w:r w:rsidRPr="006507E6">
        <w:rPr>
          <w:sz w:val="22"/>
          <w:szCs w:val="22"/>
        </w:rPr>
        <w:t>присесть и опустить руки вниз)</w:t>
      </w:r>
    </w:p>
    <w:p w14:paraId="0BF8D50F" w14:textId="77777777" w:rsidR="005864B6" w:rsidRPr="006507E6" w:rsidRDefault="005864B6" w:rsidP="005864B6">
      <w:pPr>
        <w:rPr>
          <w:sz w:val="22"/>
          <w:szCs w:val="22"/>
        </w:rPr>
      </w:pPr>
      <w:r w:rsidRPr="006507E6">
        <w:rPr>
          <w:sz w:val="22"/>
          <w:szCs w:val="22"/>
        </w:rPr>
        <w:t xml:space="preserve">И на ёлке снег, снег                  </w:t>
      </w:r>
      <w:proofErr w:type="gramStart"/>
      <w:r w:rsidRPr="006507E6">
        <w:rPr>
          <w:sz w:val="22"/>
          <w:szCs w:val="22"/>
        </w:rPr>
        <w:t xml:space="preserve">   (</w:t>
      </w:r>
      <w:proofErr w:type="gramEnd"/>
      <w:r w:rsidRPr="006507E6">
        <w:rPr>
          <w:sz w:val="22"/>
          <w:szCs w:val="22"/>
        </w:rPr>
        <w:t>соединить руки домиком)</w:t>
      </w:r>
    </w:p>
    <w:p w14:paraId="641261C9" w14:textId="77777777" w:rsidR="005864B6" w:rsidRPr="006507E6" w:rsidRDefault="005864B6" w:rsidP="005864B6">
      <w:pPr>
        <w:rPr>
          <w:sz w:val="22"/>
          <w:szCs w:val="22"/>
        </w:rPr>
      </w:pPr>
      <w:r w:rsidRPr="006507E6">
        <w:rPr>
          <w:sz w:val="22"/>
          <w:szCs w:val="22"/>
        </w:rPr>
        <w:t xml:space="preserve">И под ёлкой снег, снег              </w:t>
      </w:r>
      <w:proofErr w:type="gramStart"/>
      <w:r w:rsidRPr="006507E6">
        <w:rPr>
          <w:sz w:val="22"/>
          <w:szCs w:val="22"/>
        </w:rPr>
        <w:t xml:space="preserve">   (</w:t>
      </w:r>
      <w:proofErr w:type="gramEnd"/>
      <w:r w:rsidRPr="006507E6">
        <w:rPr>
          <w:sz w:val="22"/>
          <w:szCs w:val="22"/>
        </w:rPr>
        <w:t>опустить руки вниз)</w:t>
      </w:r>
    </w:p>
    <w:p w14:paraId="303E44D8" w14:textId="77777777" w:rsidR="005864B6" w:rsidRPr="006507E6" w:rsidRDefault="005864B6" w:rsidP="005864B6">
      <w:pPr>
        <w:rPr>
          <w:sz w:val="22"/>
          <w:szCs w:val="22"/>
        </w:rPr>
      </w:pPr>
      <w:r w:rsidRPr="006507E6">
        <w:rPr>
          <w:sz w:val="22"/>
          <w:szCs w:val="22"/>
        </w:rPr>
        <w:t xml:space="preserve">Там под ёлкой спит медведь   </w:t>
      </w:r>
      <w:proofErr w:type="gramStart"/>
      <w:r w:rsidRPr="006507E6">
        <w:rPr>
          <w:sz w:val="22"/>
          <w:szCs w:val="22"/>
        </w:rPr>
        <w:t xml:space="preserve">   (</w:t>
      </w:r>
      <w:proofErr w:type="gramEnd"/>
      <w:r w:rsidRPr="006507E6">
        <w:rPr>
          <w:sz w:val="22"/>
          <w:szCs w:val="22"/>
        </w:rPr>
        <w:t>показать сон)</w:t>
      </w:r>
    </w:p>
    <w:p w14:paraId="5FE3F0BA" w14:textId="77777777" w:rsidR="005864B6" w:rsidRPr="006507E6" w:rsidRDefault="005864B6" w:rsidP="005864B6">
      <w:pPr>
        <w:rPr>
          <w:sz w:val="22"/>
          <w:szCs w:val="22"/>
        </w:rPr>
      </w:pPr>
      <w:r w:rsidRPr="006507E6">
        <w:rPr>
          <w:sz w:val="22"/>
          <w:szCs w:val="22"/>
        </w:rPr>
        <w:t>Тише, тише не шуметь.               (прикоснуться пальчиком к губам)</w:t>
      </w:r>
    </w:p>
    <w:p w14:paraId="4696FCBE" w14:textId="77777777" w:rsidR="005864B6" w:rsidRPr="0024359E" w:rsidRDefault="005864B6" w:rsidP="005864B6">
      <w:pPr>
        <w:shd w:val="clear" w:color="auto" w:fill="FFFFFF"/>
        <w:rPr>
          <w:b/>
          <w:color w:val="000000"/>
          <w:sz w:val="22"/>
          <w:szCs w:val="23"/>
        </w:rPr>
      </w:pPr>
      <w:r w:rsidRPr="0024359E">
        <w:rPr>
          <w:b/>
          <w:color w:val="000000"/>
          <w:sz w:val="22"/>
          <w:szCs w:val="23"/>
        </w:rPr>
        <w:t>«Зима»</w:t>
      </w:r>
    </w:p>
    <w:p w14:paraId="296AD174" w14:textId="77777777" w:rsidR="005864B6" w:rsidRPr="0024359E" w:rsidRDefault="005864B6" w:rsidP="005864B6">
      <w:pPr>
        <w:shd w:val="clear" w:color="auto" w:fill="FFFFFF"/>
        <w:rPr>
          <w:color w:val="000000"/>
          <w:sz w:val="22"/>
          <w:szCs w:val="23"/>
        </w:rPr>
      </w:pPr>
      <w:r w:rsidRPr="0024359E">
        <w:rPr>
          <w:color w:val="000000"/>
          <w:sz w:val="22"/>
          <w:szCs w:val="23"/>
        </w:rPr>
        <w:t>Мы зимой в снежки играем,</w:t>
      </w:r>
    </w:p>
    <w:p w14:paraId="01F20D1C" w14:textId="77777777" w:rsidR="005864B6" w:rsidRPr="0024359E" w:rsidRDefault="005864B6" w:rsidP="005864B6">
      <w:pPr>
        <w:shd w:val="clear" w:color="auto" w:fill="FFFFFF"/>
        <w:rPr>
          <w:color w:val="000000"/>
          <w:sz w:val="22"/>
          <w:szCs w:val="23"/>
        </w:rPr>
      </w:pPr>
      <w:r w:rsidRPr="0024359E">
        <w:rPr>
          <w:color w:val="000000"/>
          <w:sz w:val="22"/>
          <w:szCs w:val="23"/>
        </w:rPr>
        <w:t>По сугробам мы шагаем</w:t>
      </w:r>
    </w:p>
    <w:p w14:paraId="3DEDA6F7" w14:textId="77777777" w:rsidR="005864B6" w:rsidRPr="0024359E" w:rsidRDefault="005864B6" w:rsidP="005864B6">
      <w:pPr>
        <w:shd w:val="clear" w:color="auto" w:fill="FFFFFF"/>
        <w:rPr>
          <w:color w:val="000000"/>
          <w:sz w:val="22"/>
          <w:szCs w:val="23"/>
        </w:rPr>
      </w:pPr>
      <w:r w:rsidRPr="0024359E">
        <w:rPr>
          <w:color w:val="000000"/>
          <w:sz w:val="22"/>
          <w:szCs w:val="23"/>
        </w:rPr>
        <w:lastRenderedPageBreak/>
        <w:t>И на лыжах мы бежим</w:t>
      </w:r>
    </w:p>
    <w:p w14:paraId="612B299F" w14:textId="77777777" w:rsidR="005864B6" w:rsidRPr="0024359E" w:rsidRDefault="005864B6" w:rsidP="005864B6">
      <w:pPr>
        <w:shd w:val="clear" w:color="auto" w:fill="FFFFFF"/>
        <w:rPr>
          <w:color w:val="000000"/>
          <w:sz w:val="22"/>
          <w:szCs w:val="23"/>
        </w:rPr>
      </w:pPr>
      <w:r w:rsidRPr="0024359E">
        <w:rPr>
          <w:color w:val="000000"/>
          <w:sz w:val="22"/>
          <w:szCs w:val="23"/>
        </w:rPr>
        <w:t>На коньках по льду летим</w:t>
      </w:r>
    </w:p>
    <w:p w14:paraId="4FE8AC13" w14:textId="77777777" w:rsidR="005864B6" w:rsidRPr="0024359E" w:rsidRDefault="005864B6" w:rsidP="005864B6">
      <w:pPr>
        <w:shd w:val="clear" w:color="auto" w:fill="FFFFFF"/>
        <w:rPr>
          <w:color w:val="000000"/>
          <w:sz w:val="22"/>
          <w:szCs w:val="23"/>
        </w:rPr>
      </w:pPr>
      <w:r w:rsidRPr="0024359E">
        <w:rPr>
          <w:color w:val="000000"/>
          <w:sz w:val="22"/>
          <w:szCs w:val="23"/>
        </w:rPr>
        <w:t>И снегурку лепим мы,</w:t>
      </w:r>
    </w:p>
    <w:p w14:paraId="2C1E43A6" w14:textId="77777777" w:rsidR="005864B6" w:rsidRPr="0024359E" w:rsidRDefault="005864B6" w:rsidP="005864B6">
      <w:pPr>
        <w:shd w:val="clear" w:color="auto" w:fill="FFFFFF"/>
        <w:rPr>
          <w:color w:val="000000"/>
          <w:sz w:val="22"/>
          <w:szCs w:val="23"/>
        </w:rPr>
      </w:pPr>
      <w:r w:rsidRPr="0024359E">
        <w:rPr>
          <w:color w:val="000000"/>
          <w:sz w:val="22"/>
          <w:szCs w:val="23"/>
        </w:rPr>
        <w:t>Гостью-зиму любим мы.</w:t>
      </w:r>
    </w:p>
    <w:p w14:paraId="2015FC9E" w14:textId="77777777" w:rsidR="005864B6" w:rsidRPr="0024359E" w:rsidRDefault="005864B6" w:rsidP="005864B6">
      <w:pPr>
        <w:shd w:val="clear" w:color="auto" w:fill="FFFFFF"/>
        <w:rPr>
          <w:b/>
          <w:color w:val="000000"/>
          <w:sz w:val="22"/>
          <w:szCs w:val="23"/>
        </w:rPr>
      </w:pPr>
      <w:r w:rsidRPr="0024359E">
        <w:rPr>
          <w:b/>
          <w:color w:val="000000"/>
          <w:sz w:val="22"/>
          <w:szCs w:val="23"/>
        </w:rPr>
        <w:t>Подвижная игра «Художник – невидимка».</w:t>
      </w:r>
    </w:p>
    <w:p w14:paraId="0688ED8D" w14:textId="77777777" w:rsidR="005864B6" w:rsidRPr="0024359E" w:rsidRDefault="005864B6" w:rsidP="005864B6">
      <w:pPr>
        <w:shd w:val="clear" w:color="auto" w:fill="FFFFFF"/>
        <w:rPr>
          <w:color w:val="000000"/>
          <w:sz w:val="22"/>
          <w:szCs w:val="23"/>
        </w:rPr>
      </w:pPr>
      <w:r w:rsidRPr="0024359E">
        <w:rPr>
          <w:color w:val="000000"/>
          <w:sz w:val="22"/>
          <w:szCs w:val="23"/>
        </w:rPr>
        <w:t>Художник – невидимка</w:t>
      </w:r>
    </w:p>
    <w:p w14:paraId="4E0DFDE2" w14:textId="77777777" w:rsidR="005864B6" w:rsidRPr="0024359E" w:rsidRDefault="005864B6" w:rsidP="005864B6">
      <w:pPr>
        <w:shd w:val="clear" w:color="auto" w:fill="FFFFFF"/>
        <w:rPr>
          <w:color w:val="000000"/>
          <w:sz w:val="22"/>
          <w:szCs w:val="23"/>
        </w:rPr>
      </w:pPr>
      <w:r w:rsidRPr="0024359E">
        <w:rPr>
          <w:color w:val="000000"/>
          <w:sz w:val="22"/>
          <w:szCs w:val="23"/>
        </w:rPr>
        <w:t>По городу идет: (идут по кругу)</w:t>
      </w:r>
    </w:p>
    <w:p w14:paraId="09D1A1C5" w14:textId="77777777" w:rsidR="005864B6" w:rsidRPr="0024359E" w:rsidRDefault="005864B6" w:rsidP="005864B6">
      <w:pPr>
        <w:shd w:val="clear" w:color="auto" w:fill="FFFFFF"/>
        <w:rPr>
          <w:color w:val="000000"/>
          <w:sz w:val="22"/>
          <w:szCs w:val="23"/>
        </w:rPr>
      </w:pPr>
      <w:r w:rsidRPr="0024359E">
        <w:rPr>
          <w:color w:val="000000"/>
          <w:sz w:val="22"/>
          <w:szCs w:val="23"/>
        </w:rPr>
        <w:t>Всем щеки нарумянит, (останавливаются, трут щеки ладонями)</w:t>
      </w:r>
    </w:p>
    <w:p w14:paraId="4A37ADCD" w14:textId="77777777" w:rsidR="005864B6" w:rsidRPr="0024359E" w:rsidRDefault="005864B6" w:rsidP="005864B6">
      <w:pPr>
        <w:shd w:val="clear" w:color="auto" w:fill="FFFFFF"/>
        <w:rPr>
          <w:color w:val="000000"/>
          <w:sz w:val="22"/>
          <w:szCs w:val="23"/>
        </w:rPr>
      </w:pPr>
      <w:r w:rsidRPr="0024359E">
        <w:rPr>
          <w:color w:val="000000"/>
          <w:sz w:val="22"/>
          <w:szCs w:val="23"/>
        </w:rPr>
        <w:t>Всех за нос ущипнет. (щиплют себя за нос)</w:t>
      </w:r>
    </w:p>
    <w:p w14:paraId="551363E5" w14:textId="77777777" w:rsidR="005864B6" w:rsidRPr="0024359E" w:rsidRDefault="005864B6" w:rsidP="005864B6">
      <w:pPr>
        <w:shd w:val="clear" w:color="auto" w:fill="FFFFFF"/>
        <w:rPr>
          <w:color w:val="000000"/>
          <w:sz w:val="22"/>
          <w:szCs w:val="23"/>
        </w:rPr>
      </w:pPr>
      <w:r w:rsidRPr="0024359E">
        <w:rPr>
          <w:color w:val="000000"/>
          <w:sz w:val="22"/>
          <w:szCs w:val="23"/>
        </w:rPr>
        <w:t>А ночью он, пока ты спал, (идут на цыпочках)</w:t>
      </w:r>
    </w:p>
    <w:p w14:paraId="63EC1A89" w14:textId="77777777" w:rsidR="005864B6" w:rsidRPr="0024359E" w:rsidRDefault="005864B6" w:rsidP="005864B6">
      <w:pPr>
        <w:shd w:val="clear" w:color="auto" w:fill="FFFFFF"/>
        <w:rPr>
          <w:color w:val="000000"/>
          <w:sz w:val="22"/>
          <w:szCs w:val="23"/>
        </w:rPr>
      </w:pPr>
      <w:r w:rsidRPr="0024359E">
        <w:rPr>
          <w:color w:val="000000"/>
          <w:sz w:val="22"/>
          <w:szCs w:val="23"/>
        </w:rPr>
        <w:t>Пришел с волшебной кистью</w:t>
      </w:r>
    </w:p>
    <w:p w14:paraId="73C2EB82" w14:textId="77777777" w:rsidR="005864B6" w:rsidRPr="0024359E" w:rsidRDefault="005864B6" w:rsidP="005864B6">
      <w:pPr>
        <w:shd w:val="clear" w:color="auto" w:fill="FFFFFF"/>
        <w:rPr>
          <w:color w:val="000000"/>
          <w:sz w:val="22"/>
          <w:szCs w:val="23"/>
        </w:rPr>
      </w:pPr>
      <w:r w:rsidRPr="0024359E">
        <w:rPr>
          <w:color w:val="000000"/>
          <w:sz w:val="22"/>
          <w:szCs w:val="23"/>
        </w:rPr>
        <w:t>И на окне нарисовал (останавливаются, «рисуют»).</w:t>
      </w:r>
    </w:p>
    <w:p w14:paraId="17D1D017" w14:textId="77777777" w:rsidR="005864B6" w:rsidRPr="0024359E" w:rsidRDefault="005864B6" w:rsidP="005864B6">
      <w:pPr>
        <w:shd w:val="clear" w:color="auto" w:fill="FFFFFF"/>
        <w:rPr>
          <w:color w:val="000000"/>
          <w:sz w:val="22"/>
          <w:szCs w:val="23"/>
        </w:rPr>
      </w:pPr>
      <w:r w:rsidRPr="0024359E">
        <w:rPr>
          <w:color w:val="000000"/>
          <w:sz w:val="22"/>
          <w:szCs w:val="23"/>
        </w:rPr>
        <w:t>Сверкающие листья.</w:t>
      </w:r>
    </w:p>
    <w:p w14:paraId="6728D18D" w14:textId="77777777" w:rsidR="005864B6" w:rsidRPr="006507E6" w:rsidRDefault="005864B6" w:rsidP="005864B6">
      <w:pPr>
        <w:ind w:firstLine="454"/>
        <w:jc w:val="center"/>
        <w:rPr>
          <w:b/>
          <w:sz w:val="22"/>
          <w:szCs w:val="22"/>
        </w:rPr>
      </w:pPr>
      <w:r w:rsidRPr="006507E6">
        <w:rPr>
          <w:b/>
          <w:sz w:val="22"/>
          <w:szCs w:val="22"/>
        </w:rPr>
        <w:t>Тема «Зимующие птицы»</w:t>
      </w:r>
    </w:p>
    <w:p w14:paraId="23FC0E34" w14:textId="77777777" w:rsidR="005864B6" w:rsidRPr="006507E6" w:rsidRDefault="005864B6" w:rsidP="005864B6">
      <w:pPr>
        <w:ind w:firstLine="454"/>
        <w:rPr>
          <w:sz w:val="22"/>
          <w:szCs w:val="22"/>
        </w:rPr>
      </w:pPr>
      <w:r w:rsidRPr="006507E6">
        <w:rPr>
          <w:b/>
          <w:sz w:val="22"/>
          <w:szCs w:val="22"/>
        </w:rPr>
        <w:t>Координация речи с движением «Дятел»</w:t>
      </w:r>
      <w:r w:rsidRPr="006507E6">
        <w:rPr>
          <w:sz w:val="22"/>
          <w:szCs w:val="22"/>
        </w:rPr>
        <w:t xml:space="preserve"> (раскрытая ладонь одной руки изображает дерево, указательный палец другой руки - клюв дятла: на каждую строчку 4 удара пальца по ладони).      </w:t>
      </w:r>
    </w:p>
    <w:p w14:paraId="17B99DA9" w14:textId="77777777" w:rsidR="005864B6" w:rsidRPr="006507E6" w:rsidRDefault="005864B6" w:rsidP="005864B6">
      <w:pPr>
        <w:ind w:firstLine="454"/>
        <w:rPr>
          <w:sz w:val="22"/>
          <w:szCs w:val="22"/>
        </w:rPr>
      </w:pPr>
      <w:r w:rsidRPr="006507E6">
        <w:rPr>
          <w:sz w:val="22"/>
          <w:szCs w:val="22"/>
        </w:rPr>
        <w:t xml:space="preserve">Я по дереву стучу, </w:t>
      </w:r>
    </w:p>
    <w:p w14:paraId="46E21BC9" w14:textId="77777777" w:rsidR="005864B6" w:rsidRPr="006507E6" w:rsidRDefault="005864B6" w:rsidP="005864B6">
      <w:pPr>
        <w:ind w:firstLine="454"/>
        <w:rPr>
          <w:sz w:val="22"/>
          <w:szCs w:val="22"/>
        </w:rPr>
      </w:pPr>
      <w:r w:rsidRPr="006507E6">
        <w:rPr>
          <w:sz w:val="22"/>
          <w:szCs w:val="22"/>
        </w:rPr>
        <w:t xml:space="preserve">Червячка добыть хочу,  </w:t>
      </w:r>
    </w:p>
    <w:p w14:paraId="6B50BB1E" w14:textId="77777777" w:rsidR="005864B6" w:rsidRPr="006507E6" w:rsidRDefault="005864B6" w:rsidP="005864B6">
      <w:pPr>
        <w:ind w:firstLine="454"/>
        <w:rPr>
          <w:sz w:val="22"/>
          <w:szCs w:val="22"/>
        </w:rPr>
      </w:pPr>
      <w:r w:rsidRPr="006507E6">
        <w:rPr>
          <w:sz w:val="22"/>
          <w:szCs w:val="22"/>
        </w:rPr>
        <w:t xml:space="preserve">Хоть он скрылся под корой,  </w:t>
      </w:r>
    </w:p>
    <w:p w14:paraId="13276A95" w14:textId="77777777" w:rsidR="005864B6" w:rsidRPr="006507E6" w:rsidRDefault="005864B6" w:rsidP="005864B6">
      <w:pPr>
        <w:ind w:firstLine="454"/>
        <w:rPr>
          <w:b/>
          <w:sz w:val="22"/>
          <w:szCs w:val="22"/>
        </w:rPr>
      </w:pPr>
      <w:r w:rsidRPr="006507E6">
        <w:rPr>
          <w:sz w:val="22"/>
          <w:szCs w:val="22"/>
        </w:rPr>
        <w:t>Все равно он будет мой.</w:t>
      </w:r>
    </w:p>
    <w:p w14:paraId="6A309331" w14:textId="77777777" w:rsidR="005864B6" w:rsidRPr="006507E6" w:rsidRDefault="005864B6" w:rsidP="005864B6">
      <w:pPr>
        <w:rPr>
          <w:rFonts w:ascii="Tahoma" w:hAnsi="Tahoma" w:cs="Tahoma"/>
          <w:color w:val="000000"/>
          <w:sz w:val="22"/>
          <w:szCs w:val="22"/>
        </w:rPr>
      </w:pPr>
      <w:r w:rsidRPr="006507E6">
        <w:rPr>
          <w:b/>
          <w:bCs/>
          <w:color w:val="000000"/>
          <w:sz w:val="22"/>
          <w:szCs w:val="22"/>
        </w:rPr>
        <w:t>Пальчиковая гимнастика «ЗИМУЮЩИЕ ПТИЦЫ».</w:t>
      </w:r>
    </w:p>
    <w:p w14:paraId="648BC06D" w14:textId="77777777" w:rsidR="005864B6" w:rsidRPr="006507E6" w:rsidRDefault="005864B6" w:rsidP="005864B6">
      <w:pPr>
        <w:rPr>
          <w:rFonts w:ascii="Tahoma" w:hAnsi="Tahoma" w:cs="Tahoma"/>
          <w:color w:val="000000"/>
          <w:sz w:val="22"/>
          <w:szCs w:val="22"/>
        </w:rPr>
      </w:pPr>
      <w:r w:rsidRPr="006507E6">
        <w:rPr>
          <w:color w:val="000000"/>
          <w:sz w:val="22"/>
          <w:szCs w:val="22"/>
        </w:rPr>
        <w:t>Прилетайте, птички!                            «зовущие» движения пальцев</w:t>
      </w:r>
    </w:p>
    <w:p w14:paraId="6061F894" w14:textId="77777777" w:rsidR="005864B6" w:rsidRPr="006507E6" w:rsidRDefault="005864B6" w:rsidP="005864B6">
      <w:pPr>
        <w:rPr>
          <w:rFonts w:ascii="Tahoma" w:hAnsi="Tahoma" w:cs="Tahoma"/>
          <w:color w:val="000000"/>
          <w:sz w:val="22"/>
          <w:szCs w:val="22"/>
        </w:rPr>
      </w:pPr>
      <w:r w:rsidRPr="006507E6">
        <w:rPr>
          <w:color w:val="000000"/>
          <w:sz w:val="22"/>
          <w:szCs w:val="22"/>
        </w:rPr>
        <w:t>Сала дам синичке.                                4раза</w:t>
      </w:r>
      <w:proofErr w:type="gramStart"/>
      <w:r w:rsidRPr="006507E6">
        <w:rPr>
          <w:color w:val="000000"/>
          <w:sz w:val="22"/>
          <w:szCs w:val="22"/>
        </w:rPr>
        <w:t>-«</w:t>
      </w:r>
      <w:proofErr w:type="gramEnd"/>
      <w:r w:rsidRPr="006507E6">
        <w:rPr>
          <w:color w:val="000000"/>
          <w:sz w:val="22"/>
          <w:szCs w:val="22"/>
        </w:rPr>
        <w:t>режущие» движения одной ладони по другой</w:t>
      </w:r>
    </w:p>
    <w:p w14:paraId="298A1D95" w14:textId="77777777" w:rsidR="005864B6" w:rsidRPr="006507E6" w:rsidRDefault="005864B6" w:rsidP="005864B6">
      <w:pPr>
        <w:rPr>
          <w:rFonts w:ascii="Tahoma" w:hAnsi="Tahoma" w:cs="Tahoma"/>
          <w:color w:val="000000"/>
          <w:sz w:val="22"/>
          <w:szCs w:val="22"/>
        </w:rPr>
      </w:pPr>
      <w:r w:rsidRPr="006507E6">
        <w:rPr>
          <w:color w:val="000000"/>
          <w:sz w:val="22"/>
          <w:szCs w:val="22"/>
        </w:rPr>
        <w:t>Приготовлю крошки</w:t>
      </w:r>
    </w:p>
    <w:p w14:paraId="329DB279" w14:textId="77777777" w:rsidR="005864B6" w:rsidRPr="006507E6" w:rsidRDefault="005864B6" w:rsidP="005864B6">
      <w:pPr>
        <w:rPr>
          <w:rFonts w:ascii="Tahoma" w:hAnsi="Tahoma" w:cs="Tahoma"/>
          <w:color w:val="000000"/>
          <w:sz w:val="22"/>
          <w:szCs w:val="22"/>
        </w:rPr>
      </w:pPr>
      <w:r w:rsidRPr="006507E6">
        <w:rPr>
          <w:color w:val="000000"/>
          <w:sz w:val="22"/>
          <w:szCs w:val="22"/>
        </w:rPr>
        <w:t xml:space="preserve">Хлебушка немножко.                          пальцы щепоткой – «крошим хлеб», тереть подушечки </w:t>
      </w:r>
      <w:proofErr w:type="gramStart"/>
      <w:r w:rsidRPr="006507E6">
        <w:rPr>
          <w:color w:val="000000"/>
          <w:sz w:val="22"/>
          <w:szCs w:val="22"/>
        </w:rPr>
        <w:t>пальцев  друг</w:t>
      </w:r>
      <w:proofErr w:type="gramEnd"/>
      <w:r w:rsidRPr="006507E6">
        <w:rPr>
          <w:color w:val="000000"/>
          <w:sz w:val="22"/>
          <w:szCs w:val="22"/>
        </w:rPr>
        <w:t xml:space="preserve"> о друга</w:t>
      </w:r>
    </w:p>
    <w:p w14:paraId="66D4A186" w14:textId="77777777" w:rsidR="005864B6" w:rsidRPr="006507E6" w:rsidRDefault="005864B6" w:rsidP="005864B6">
      <w:pPr>
        <w:rPr>
          <w:rFonts w:ascii="Tahoma" w:hAnsi="Tahoma" w:cs="Tahoma"/>
          <w:color w:val="000000"/>
          <w:sz w:val="22"/>
          <w:szCs w:val="22"/>
        </w:rPr>
      </w:pPr>
      <w:r w:rsidRPr="006507E6">
        <w:rPr>
          <w:color w:val="000000"/>
          <w:sz w:val="22"/>
          <w:szCs w:val="22"/>
        </w:rPr>
        <w:t xml:space="preserve">Эти крошки – </w:t>
      </w:r>
      <w:proofErr w:type="gramStart"/>
      <w:r w:rsidRPr="006507E6">
        <w:rPr>
          <w:color w:val="000000"/>
          <w:sz w:val="22"/>
          <w:szCs w:val="22"/>
        </w:rPr>
        <w:t xml:space="preserve">голубям,   </w:t>
      </w:r>
      <w:proofErr w:type="gramEnd"/>
      <w:r w:rsidRPr="006507E6">
        <w:rPr>
          <w:color w:val="000000"/>
          <w:sz w:val="22"/>
          <w:szCs w:val="22"/>
        </w:rPr>
        <w:t xml:space="preserve">                    вытянуть вперёд правую руку с раскрытой ладонью</w:t>
      </w:r>
    </w:p>
    <w:p w14:paraId="06457C28" w14:textId="77777777" w:rsidR="005864B6" w:rsidRPr="006507E6" w:rsidRDefault="005864B6" w:rsidP="005864B6">
      <w:pPr>
        <w:rPr>
          <w:rFonts w:ascii="Tahoma" w:hAnsi="Tahoma" w:cs="Tahoma"/>
          <w:color w:val="000000"/>
          <w:sz w:val="22"/>
          <w:szCs w:val="22"/>
        </w:rPr>
      </w:pPr>
      <w:r w:rsidRPr="006507E6">
        <w:rPr>
          <w:color w:val="000000"/>
          <w:sz w:val="22"/>
          <w:szCs w:val="22"/>
        </w:rPr>
        <w:t>Эти крошки – воробьям.                     то же – левой рукой</w:t>
      </w:r>
      <w:r w:rsidRPr="006507E6">
        <w:rPr>
          <w:rFonts w:ascii="Tahoma" w:hAnsi="Tahoma" w:cs="Tahoma"/>
          <w:color w:val="000000"/>
          <w:sz w:val="22"/>
          <w:szCs w:val="22"/>
        </w:rPr>
        <w:t xml:space="preserve">  </w:t>
      </w:r>
    </w:p>
    <w:p w14:paraId="32B8C247" w14:textId="77777777" w:rsidR="005864B6" w:rsidRPr="006507E6" w:rsidRDefault="005864B6" w:rsidP="005864B6">
      <w:pPr>
        <w:rPr>
          <w:rFonts w:ascii="Tahoma" w:hAnsi="Tahoma" w:cs="Tahoma"/>
          <w:color w:val="000000"/>
          <w:sz w:val="22"/>
          <w:szCs w:val="22"/>
        </w:rPr>
      </w:pPr>
      <w:r w:rsidRPr="006507E6">
        <w:rPr>
          <w:color w:val="000000"/>
          <w:sz w:val="22"/>
          <w:szCs w:val="22"/>
        </w:rPr>
        <w:t xml:space="preserve">Галки да </w:t>
      </w:r>
      <w:proofErr w:type="gramStart"/>
      <w:r w:rsidRPr="006507E6">
        <w:rPr>
          <w:color w:val="000000"/>
          <w:sz w:val="22"/>
          <w:szCs w:val="22"/>
        </w:rPr>
        <w:t xml:space="preserve">вороны,   </w:t>
      </w:r>
      <w:proofErr w:type="gramEnd"/>
      <w:r w:rsidRPr="006507E6">
        <w:rPr>
          <w:color w:val="000000"/>
          <w:sz w:val="22"/>
          <w:szCs w:val="22"/>
        </w:rPr>
        <w:t xml:space="preserve">                              тереть ладонью о ладонь, «катая из хлеба макароны»</w:t>
      </w:r>
    </w:p>
    <w:p w14:paraId="7501FD06" w14:textId="77777777" w:rsidR="005864B6" w:rsidRPr="006507E6" w:rsidRDefault="005864B6" w:rsidP="005864B6">
      <w:pPr>
        <w:rPr>
          <w:rFonts w:ascii="Tahoma" w:hAnsi="Tahoma" w:cs="Tahoma"/>
          <w:color w:val="000000"/>
          <w:sz w:val="22"/>
          <w:szCs w:val="22"/>
        </w:rPr>
      </w:pPr>
      <w:r w:rsidRPr="006507E6">
        <w:rPr>
          <w:color w:val="000000"/>
          <w:sz w:val="22"/>
          <w:szCs w:val="22"/>
        </w:rPr>
        <w:t>Ешьте макароны!</w:t>
      </w:r>
      <w:r w:rsidRPr="006507E6">
        <w:rPr>
          <w:rFonts w:ascii="Tahoma" w:hAnsi="Tahoma" w:cs="Tahoma"/>
          <w:color w:val="000000"/>
          <w:sz w:val="22"/>
          <w:szCs w:val="22"/>
        </w:rPr>
        <w:t xml:space="preserve">  </w:t>
      </w:r>
    </w:p>
    <w:p w14:paraId="6854CA36" w14:textId="77777777" w:rsidR="005864B6" w:rsidRPr="006507E6" w:rsidRDefault="005864B6" w:rsidP="005864B6">
      <w:pPr>
        <w:rPr>
          <w:rFonts w:eastAsiaTheme="minorHAnsi"/>
          <w:b/>
          <w:sz w:val="22"/>
          <w:szCs w:val="20"/>
          <w:lang w:eastAsia="en-US"/>
        </w:rPr>
      </w:pPr>
      <w:r w:rsidRPr="006507E6">
        <w:rPr>
          <w:rFonts w:eastAsiaTheme="minorHAnsi"/>
          <w:b/>
          <w:sz w:val="22"/>
          <w:szCs w:val="20"/>
          <w:lang w:eastAsia="en-US"/>
        </w:rPr>
        <w:t>Пальчиковая гимнастика «Колодец»</w:t>
      </w:r>
    </w:p>
    <w:p w14:paraId="17DE5D59" w14:textId="77777777" w:rsidR="005864B6" w:rsidRPr="006507E6" w:rsidRDefault="005864B6" w:rsidP="005864B6">
      <w:pPr>
        <w:rPr>
          <w:rFonts w:eastAsiaTheme="minorHAnsi"/>
          <w:i/>
          <w:sz w:val="22"/>
          <w:szCs w:val="20"/>
          <w:lang w:eastAsia="en-US"/>
        </w:rPr>
      </w:pPr>
      <w:r w:rsidRPr="006507E6">
        <w:rPr>
          <w:rFonts w:eastAsiaTheme="minorHAnsi"/>
          <w:sz w:val="22"/>
          <w:szCs w:val="20"/>
          <w:lang w:eastAsia="en-US"/>
        </w:rPr>
        <w:t xml:space="preserve">Вот колодец большой                  </w:t>
      </w:r>
      <w:r w:rsidRPr="006507E6">
        <w:rPr>
          <w:rFonts w:eastAsiaTheme="minorHAnsi"/>
          <w:i/>
          <w:sz w:val="22"/>
          <w:szCs w:val="20"/>
          <w:lang w:eastAsia="en-US"/>
        </w:rPr>
        <w:t>Кулачки прижаты друг к другу.</w:t>
      </w:r>
    </w:p>
    <w:p w14:paraId="48AFF01B" w14:textId="77777777" w:rsidR="005864B6" w:rsidRPr="006507E6" w:rsidRDefault="005864B6" w:rsidP="005864B6">
      <w:pPr>
        <w:rPr>
          <w:rFonts w:eastAsiaTheme="minorHAnsi"/>
          <w:sz w:val="22"/>
          <w:szCs w:val="20"/>
          <w:lang w:eastAsia="en-US"/>
        </w:rPr>
      </w:pPr>
      <w:r w:rsidRPr="006507E6">
        <w:rPr>
          <w:rFonts w:eastAsiaTheme="minorHAnsi"/>
          <w:sz w:val="22"/>
          <w:szCs w:val="20"/>
          <w:lang w:eastAsia="en-US"/>
        </w:rPr>
        <w:t xml:space="preserve">С чистой свежей водой. </w:t>
      </w:r>
    </w:p>
    <w:p w14:paraId="209B0E4F" w14:textId="77777777" w:rsidR="005864B6" w:rsidRPr="006507E6" w:rsidRDefault="005864B6" w:rsidP="005864B6">
      <w:pPr>
        <w:rPr>
          <w:rFonts w:eastAsiaTheme="minorHAnsi"/>
          <w:i/>
          <w:sz w:val="22"/>
          <w:szCs w:val="20"/>
          <w:lang w:eastAsia="en-US"/>
        </w:rPr>
      </w:pPr>
      <w:r w:rsidRPr="006507E6">
        <w:rPr>
          <w:rFonts w:eastAsiaTheme="minorHAnsi"/>
          <w:sz w:val="22"/>
          <w:szCs w:val="20"/>
          <w:lang w:eastAsia="en-US"/>
        </w:rPr>
        <w:t xml:space="preserve">Прилетели к нему </w:t>
      </w:r>
      <w:proofErr w:type="gramStart"/>
      <w:r w:rsidRPr="006507E6">
        <w:rPr>
          <w:rFonts w:eastAsiaTheme="minorHAnsi"/>
          <w:sz w:val="22"/>
          <w:szCs w:val="20"/>
          <w:lang w:eastAsia="en-US"/>
        </w:rPr>
        <w:t xml:space="preserve">птицы:   </w:t>
      </w:r>
      <w:proofErr w:type="gramEnd"/>
      <w:r w:rsidRPr="006507E6">
        <w:rPr>
          <w:rFonts w:eastAsiaTheme="minorHAnsi"/>
          <w:sz w:val="22"/>
          <w:szCs w:val="20"/>
          <w:lang w:eastAsia="en-US"/>
        </w:rPr>
        <w:t xml:space="preserve">        </w:t>
      </w:r>
      <w:r w:rsidRPr="006507E6">
        <w:rPr>
          <w:rFonts w:eastAsiaTheme="minorHAnsi"/>
          <w:i/>
          <w:sz w:val="22"/>
          <w:szCs w:val="20"/>
          <w:lang w:eastAsia="en-US"/>
        </w:rPr>
        <w:t>Кисти рук показывают птицу</w:t>
      </w:r>
    </w:p>
    <w:p w14:paraId="77809FA6" w14:textId="77777777" w:rsidR="005864B6" w:rsidRPr="006507E6" w:rsidRDefault="005864B6" w:rsidP="005864B6">
      <w:pPr>
        <w:rPr>
          <w:rFonts w:eastAsiaTheme="minorHAnsi"/>
          <w:i/>
          <w:sz w:val="22"/>
          <w:szCs w:val="20"/>
          <w:lang w:eastAsia="en-US"/>
        </w:rPr>
      </w:pPr>
      <w:r w:rsidRPr="006507E6">
        <w:rPr>
          <w:rFonts w:eastAsiaTheme="minorHAnsi"/>
          <w:sz w:val="22"/>
          <w:szCs w:val="20"/>
          <w:lang w:eastAsia="en-US"/>
        </w:rPr>
        <w:t xml:space="preserve">«Дай, колодец, нам напиться!»  </w:t>
      </w:r>
      <w:r w:rsidRPr="006507E6">
        <w:rPr>
          <w:rFonts w:eastAsiaTheme="minorHAnsi"/>
          <w:i/>
          <w:sz w:val="22"/>
          <w:szCs w:val="20"/>
          <w:lang w:eastAsia="en-US"/>
        </w:rPr>
        <w:t>Пальцы плавно движутся вверх-вниз.</w:t>
      </w:r>
    </w:p>
    <w:p w14:paraId="1C7990ED" w14:textId="77777777" w:rsidR="005864B6" w:rsidRPr="006507E6" w:rsidRDefault="005864B6" w:rsidP="005864B6">
      <w:pPr>
        <w:rPr>
          <w:rFonts w:eastAsiaTheme="minorHAnsi"/>
          <w:sz w:val="22"/>
          <w:szCs w:val="20"/>
          <w:lang w:eastAsia="en-US"/>
        </w:rPr>
      </w:pPr>
      <w:r w:rsidRPr="006507E6">
        <w:rPr>
          <w:rFonts w:eastAsiaTheme="minorHAnsi"/>
          <w:sz w:val="22"/>
          <w:szCs w:val="20"/>
          <w:lang w:eastAsia="en-US"/>
        </w:rPr>
        <w:t xml:space="preserve">Эти птицы воду пьют, </w:t>
      </w:r>
    </w:p>
    <w:p w14:paraId="7EB9A40B" w14:textId="77777777" w:rsidR="005864B6" w:rsidRPr="006507E6" w:rsidRDefault="005864B6" w:rsidP="005864B6">
      <w:pPr>
        <w:rPr>
          <w:rFonts w:eastAsiaTheme="minorHAnsi"/>
          <w:i/>
          <w:sz w:val="22"/>
          <w:szCs w:val="20"/>
          <w:lang w:eastAsia="en-US"/>
        </w:rPr>
      </w:pPr>
      <w:r w:rsidRPr="006507E6">
        <w:rPr>
          <w:rFonts w:eastAsiaTheme="minorHAnsi"/>
          <w:sz w:val="22"/>
          <w:szCs w:val="20"/>
          <w:lang w:eastAsia="en-US"/>
        </w:rPr>
        <w:t>Эти - песенки поют</w:t>
      </w:r>
      <w:r w:rsidRPr="006507E6">
        <w:rPr>
          <w:rFonts w:eastAsiaTheme="minorHAnsi"/>
          <w:i/>
          <w:sz w:val="22"/>
          <w:szCs w:val="20"/>
          <w:lang w:eastAsia="en-US"/>
        </w:rPr>
        <w:t>.                      Пальцы поочередно соединяются</w:t>
      </w:r>
    </w:p>
    <w:p w14:paraId="32D732EE" w14:textId="77777777" w:rsidR="005864B6" w:rsidRPr="006507E6" w:rsidRDefault="005864B6" w:rsidP="005864B6">
      <w:pPr>
        <w:rPr>
          <w:rFonts w:eastAsiaTheme="minorHAnsi"/>
          <w:sz w:val="22"/>
          <w:szCs w:val="20"/>
          <w:lang w:eastAsia="en-US"/>
        </w:rPr>
      </w:pPr>
      <w:r w:rsidRPr="006507E6">
        <w:rPr>
          <w:rFonts w:eastAsiaTheme="minorHAnsi"/>
          <w:sz w:val="22"/>
          <w:szCs w:val="20"/>
          <w:lang w:eastAsia="en-US"/>
        </w:rPr>
        <w:t xml:space="preserve">Песни все свои пропели, </w:t>
      </w:r>
    </w:p>
    <w:p w14:paraId="04C9B4E6" w14:textId="77777777" w:rsidR="005864B6" w:rsidRPr="006507E6" w:rsidRDefault="005864B6" w:rsidP="005864B6">
      <w:pPr>
        <w:rPr>
          <w:rFonts w:eastAsiaTheme="minorHAnsi"/>
          <w:i/>
          <w:sz w:val="22"/>
          <w:szCs w:val="20"/>
          <w:lang w:eastAsia="en-US"/>
        </w:rPr>
      </w:pPr>
      <w:r w:rsidRPr="006507E6">
        <w:rPr>
          <w:rFonts w:eastAsiaTheme="minorHAnsi"/>
          <w:sz w:val="22"/>
          <w:szCs w:val="20"/>
          <w:lang w:eastAsia="en-US"/>
        </w:rPr>
        <w:t xml:space="preserve">Встрепенулись, улетели.            </w:t>
      </w:r>
      <w:r w:rsidRPr="006507E6">
        <w:rPr>
          <w:rFonts w:eastAsiaTheme="minorHAnsi"/>
          <w:i/>
          <w:sz w:val="22"/>
          <w:szCs w:val="20"/>
          <w:lang w:eastAsia="en-US"/>
        </w:rPr>
        <w:t>Кисти рук показывают птицу и движутся вверх и вниз</w:t>
      </w:r>
    </w:p>
    <w:p w14:paraId="492D8643" w14:textId="77777777" w:rsidR="005864B6" w:rsidRPr="0024359E" w:rsidRDefault="005864B6" w:rsidP="005864B6">
      <w:pPr>
        <w:shd w:val="clear" w:color="auto" w:fill="FFFFFF"/>
        <w:rPr>
          <w:b/>
          <w:sz w:val="22"/>
          <w:szCs w:val="23"/>
        </w:rPr>
      </w:pPr>
      <w:r w:rsidRPr="0024359E">
        <w:rPr>
          <w:b/>
          <w:sz w:val="22"/>
          <w:szCs w:val="23"/>
        </w:rPr>
        <w:t>Зимующие птицы</w:t>
      </w:r>
    </w:p>
    <w:p w14:paraId="7284A6B5" w14:textId="77777777" w:rsidR="005864B6" w:rsidRPr="0024359E" w:rsidRDefault="005864B6" w:rsidP="005864B6">
      <w:pPr>
        <w:shd w:val="clear" w:color="auto" w:fill="FFFFFF"/>
        <w:rPr>
          <w:sz w:val="22"/>
          <w:szCs w:val="23"/>
        </w:rPr>
      </w:pPr>
      <w:r w:rsidRPr="0024359E">
        <w:rPr>
          <w:sz w:val="22"/>
          <w:szCs w:val="23"/>
        </w:rPr>
        <w:t>Клюв, как клещи у клеста. Вот так клюв! Вот это да! (скрестить пальцы)</w:t>
      </w:r>
    </w:p>
    <w:p w14:paraId="65FC5CF2" w14:textId="77777777" w:rsidR="005864B6" w:rsidRPr="0024359E" w:rsidRDefault="005864B6" w:rsidP="005864B6">
      <w:pPr>
        <w:shd w:val="clear" w:color="auto" w:fill="FFFFFF"/>
        <w:rPr>
          <w:sz w:val="22"/>
          <w:szCs w:val="23"/>
        </w:rPr>
      </w:pPr>
      <w:r w:rsidRPr="0024359E">
        <w:rPr>
          <w:sz w:val="22"/>
          <w:szCs w:val="23"/>
        </w:rPr>
        <w:t>Шишки запросто лущит. Птица грозная на вид. (показать грозный вид)</w:t>
      </w:r>
    </w:p>
    <w:p w14:paraId="1D869F09" w14:textId="77777777" w:rsidR="005864B6" w:rsidRPr="0024359E" w:rsidRDefault="005864B6" w:rsidP="005864B6">
      <w:pPr>
        <w:shd w:val="clear" w:color="auto" w:fill="FFFFFF"/>
        <w:rPr>
          <w:sz w:val="22"/>
          <w:szCs w:val="23"/>
        </w:rPr>
      </w:pPr>
      <w:r w:rsidRPr="0024359E">
        <w:rPr>
          <w:sz w:val="22"/>
          <w:szCs w:val="23"/>
        </w:rPr>
        <w:t xml:space="preserve">В </w:t>
      </w:r>
      <w:proofErr w:type="gramStart"/>
      <w:r w:rsidRPr="0024359E">
        <w:rPr>
          <w:sz w:val="22"/>
          <w:szCs w:val="23"/>
        </w:rPr>
        <w:t>день</w:t>
      </w:r>
      <w:proofErr w:type="gramEnd"/>
      <w:r w:rsidRPr="0024359E">
        <w:rPr>
          <w:sz w:val="22"/>
          <w:szCs w:val="23"/>
        </w:rPr>
        <w:t xml:space="preserve"> когда мела метель –у-у-у. Прилетел к нам свиристель (летят)</w:t>
      </w:r>
    </w:p>
    <w:p w14:paraId="508FDE0E" w14:textId="77777777" w:rsidR="005864B6" w:rsidRPr="0024359E" w:rsidRDefault="005864B6" w:rsidP="005864B6">
      <w:pPr>
        <w:shd w:val="clear" w:color="auto" w:fill="FFFFFF"/>
        <w:rPr>
          <w:sz w:val="22"/>
          <w:szCs w:val="23"/>
        </w:rPr>
      </w:pPr>
      <w:r w:rsidRPr="0024359E">
        <w:rPr>
          <w:sz w:val="22"/>
          <w:szCs w:val="23"/>
        </w:rPr>
        <w:t>Мы ему насыплем крошек. Свиристель такой хороший (пальцы щепоткой, погладить по голове)</w:t>
      </w:r>
    </w:p>
    <w:p w14:paraId="3A46AB5C" w14:textId="77777777" w:rsidR="005864B6" w:rsidRPr="0024359E" w:rsidRDefault="005864B6" w:rsidP="005864B6">
      <w:pPr>
        <w:shd w:val="clear" w:color="auto" w:fill="FFFFFF"/>
        <w:rPr>
          <w:rFonts w:ascii="yandex-sans" w:hAnsi="yandex-sans"/>
          <w:b/>
          <w:color w:val="000000"/>
          <w:sz w:val="23"/>
          <w:szCs w:val="23"/>
        </w:rPr>
      </w:pPr>
      <w:r w:rsidRPr="0024359E">
        <w:rPr>
          <w:rFonts w:ascii="yandex-sans" w:hAnsi="yandex-sans"/>
          <w:b/>
          <w:color w:val="000000"/>
          <w:sz w:val="23"/>
          <w:szCs w:val="23"/>
        </w:rPr>
        <w:t>Пальчиковая гимнастика «Птицы».</w:t>
      </w:r>
    </w:p>
    <w:p w14:paraId="4428ADF5" w14:textId="77777777" w:rsidR="005864B6" w:rsidRPr="0024359E" w:rsidRDefault="005864B6" w:rsidP="005864B6">
      <w:pPr>
        <w:shd w:val="clear" w:color="auto" w:fill="FFFFFF"/>
        <w:rPr>
          <w:rFonts w:ascii="yandex-sans" w:hAnsi="yandex-sans"/>
          <w:color w:val="000000"/>
          <w:sz w:val="23"/>
          <w:szCs w:val="23"/>
        </w:rPr>
      </w:pPr>
      <w:r w:rsidRPr="0024359E">
        <w:rPr>
          <w:rFonts w:ascii="yandex-sans" w:hAnsi="yandex-sans"/>
          <w:color w:val="000000"/>
          <w:sz w:val="23"/>
          <w:szCs w:val="23"/>
        </w:rPr>
        <w:t>Зимовать у нас остались</w:t>
      </w:r>
      <w:r>
        <w:rPr>
          <w:rFonts w:ascii="yandex-sans" w:hAnsi="yandex-sans"/>
          <w:color w:val="000000"/>
          <w:sz w:val="23"/>
          <w:szCs w:val="23"/>
        </w:rPr>
        <w:t xml:space="preserve"> </w:t>
      </w:r>
      <w:r w:rsidRPr="0024359E">
        <w:rPr>
          <w:rFonts w:ascii="yandex-sans" w:hAnsi="yandex-sans"/>
          <w:color w:val="000000"/>
          <w:sz w:val="23"/>
          <w:szCs w:val="23"/>
        </w:rPr>
        <w:t>Дятлы, совы, воробьи,</w:t>
      </w:r>
    </w:p>
    <w:p w14:paraId="67A6590F" w14:textId="77777777" w:rsidR="005864B6" w:rsidRPr="0024359E" w:rsidRDefault="005864B6" w:rsidP="005864B6">
      <w:pPr>
        <w:shd w:val="clear" w:color="auto" w:fill="FFFFFF"/>
        <w:rPr>
          <w:rFonts w:ascii="yandex-sans" w:hAnsi="yandex-sans"/>
          <w:color w:val="000000"/>
          <w:sz w:val="23"/>
          <w:szCs w:val="23"/>
        </w:rPr>
      </w:pPr>
      <w:r w:rsidRPr="0024359E">
        <w:rPr>
          <w:rFonts w:ascii="yandex-sans" w:hAnsi="yandex-sans"/>
          <w:color w:val="000000"/>
          <w:sz w:val="23"/>
          <w:szCs w:val="23"/>
        </w:rPr>
        <w:t>Галки, голуби, синицы,</w:t>
      </w:r>
      <w:r>
        <w:rPr>
          <w:rFonts w:ascii="yandex-sans" w:hAnsi="yandex-sans"/>
          <w:color w:val="000000"/>
          <w:sz w:val="23"/>
          <w:szCs w:val="23"/>
        </w:rPr>
        <w:t xml:space="preserve"> </w:t>
      </w:r>
      <w:proofErr w:type="gramStart"/>
      <w:r w:rsidRPr="0024359E">
        <w:rPr>
          <w:rFonts w:ascii="yandex-sans" w:hAnsi="yandex-sans"/>
          <w:color w:val="000000"/>
          <w:sz w:val="23"/>
          <w:szCs w:val="23"/>
        </w:rPr>
        <w:t>Прилетели</w:t>
      </w:r>
      <w:proofErr w:type="gramEnd"/>
      <w:r w:rsidRPr="0024359E">
        <w:rPr>
          <w:rFonts w:ascii="yandex-sans" w:hAnsi="yandex-sans"/>
          <w:color w:val="000000"/>
          <w:sz w:val="23"/>
          <w:szCs w:val="23"/>
        </w:rPr>
        <w:t xml:space="preserve"> снегири.</w:t>
      </w:r>
    </w:p>
    <w:p w14:paraId="73B3721B" w14:textId="77777777" w:rsidR="005864B6" w:rsidRPr="006507E6" w:rsidRDefault="005864B6" w:rsidP="005864B6">
      <w:pPr>
        <w:jc w:val="center"/>
        <w:rPr>
          <w:b/>
          <w:sz w:val="22"/>
          <w:szCs w:val="22"/>
        </w:rPr>
      </w:pPr>
      <w:r w:rsidRPr="006507E6">
        <w:rPr>
          <w:b/>
          <w:sz w:val="22"/>
          <w:szCs w:val="22"/>
        </w:rPr>
        <w:t>Тема «Зимние забавы».</w:t>
      </w:r>
    </w:p>
    <w:p w14:paraId="462D77F6" w14:textId="77777777" w:rsidR="005864B6" w:rsidRPr="0024359E" w:rsidRDefault="005864B6" w:rsidP="005864B6">
      <w:pPr>
        <w:shd w:val="clear" w:color="auto" w:fill="FFFFFF"/>
        <w:rPr>
          <w:b/>
          <w:color w:val="000000"/>
          <w:sz w:val="22"/>
          <w:szCs w:val="23"/>
        </w:rPr>
      </w:pPr>
      <w:r w:rsidRPr="0024359E">
        <w:rPr>
          <w:b/>
          <w:color w:val="000000"/>
          <w:sz w:val="22"/>
          <w:szCs w:val="23"/>
        </w:rPr>
        <w:t>«В зимнем парке»</w:t>
      </w:r>
    </w:p>
    <w:p w14:paraId="595FDF79" w14:textId="77777777" w:rsidR="005864B6" w:rsidRPr="0024359E" w:rsidRDefault="005864B6" w:rsidP="005864B6">
      <w:pPr>
        <w:shd w:val="clear" w:color="auto" w:fill="FFFFFF"/>
        <w:rPr>
          <w:color w:val="000000"/>
          <w:sz w:val="22"/>
          <w:szCs w:val="23"/>
        </w:rPr>
      </w:pPr>
      <w:r w:rsidRPr="0024359E">
        <w:rPr>
          <w:color w:val="000000"/>
          <w:sz w:val="22"/>
          <w:szCs w:val="23"/>
        </w:rPr>
        <w:t>В парке зимнем, в парке сонном</w:t>
      </w:r>
    </w:p>
    <w:p w14:paraId="4E0D0D42" w14:textId="77777777" w:rsidR="005864B6" w:rsidRPr="0024359E" w:rsidRDefault="005864B6" w:rsidP="005864B6">
      <w:pPr>
        <w:shd w:val="clear" w:color="auto" w:fill="FFFFFF"/>
        <w:rPr>
          <w:color w:val="000000"/>
          <w:sz w:val="22"/>
          <w:szCs w:val="23"/>
        </w:rPr>
      </w:pPr>
      <w:r w:rsidRPr="0024359E">
        <w:rPr>
          <w:color w:val="000000"/>
          <w:sz w:val="22"/>
          <w:szCs w:val="23"/>
        </w:rPr>
        <w:t>Мы гуляем по дорожкам.</w:t>
      </w:r>
    </w:p>
    <w:p w14:paraId="65C270D2" w14:textId="77777777" w:rsidR="005864B6" w:rsidRPr="0024359E" w:rsidRDefault="005864B6" w:rsidP="005864B6">
      <w:pPr>
        <w:shd w:val="clear" w:color="auto" w:fill="FFFFFF"/>
        <w:rPr>
          <w:color w:val="000000"/>
          <w:sz w:val="22"/>
          <w:szCs w:val="23"/>
        </w:rPr>
      </w:pPr>
      <w:r w:rsidRPr="0024359E">
        <w:rPr>
          <w:color w:val="000000"/>
          <w:sz w:val="22"/>
          <w:szCs w:val="23"/>
        </w:rPr>
        <w:t>Кто на лыжах. Кто на санках</w:t>
      </w:r>
    </w:p>
    <w:p w14:paraId="6F6F0BF1" w14:textId="77777777" w:rsidR="005864B6" w:rsidRPr="0024359E" w:rsidRDefault="005864B6" w:rsidP="005864B6">
      <w:pPr>
        <w:shd w:val="clear" w:color="auto" w:fill="FFFFFF"/>
        <w:rPr>
          <w:color w:val="000000"/>
          <w:sz w:val="22"/>
          <w:szCs w:val="23"/>
        </w:rPr>
      </w:pPr>
      <w:r w:rsidRPr="0024359E">
        <w:rPr>
          <w:color w:val="000000"/>
          <w:sz w:val="22"/>
          <w:szCs w:val="23"/>
        </w:rPr>
        <w:t>Лепим бабу на полянке.</w:t>
      </w:r>
    </w:p>
    <w:p w14:paraId="122A0CB9" w14:textId="77777777" w:rsidR="005864B6" w:rsidRPr="0024359E" w:rsidRDefault="005864B6" w:rsidP="005864B6">
      <w:pPr>
        <w:shd w:val="clear" w:color="auto" w:fill="FFFFFF"/>
        <w:rPr>
          <w:color w:val="000000"/>
          <w:sz w:val="22"/>
          <w:szCs w:val="23"/>
        </w:rPr>
      </w:pPr>
      <w:r w:rsidRPr="0024359E">
        <w:rPr>
          <w:color w:val="000000"/>
          <w:sz w:val="22"/>
          <w:szCs w:val="23"/>
        </w:rPr>
        <w:t>Только нам домой пора,</w:t>
      </w:r>
    </w:p>
    <w:p w14:paraId="7236C588" w14:textId="77777777" w:rsidR="005864B6" w:rsidRPr="0024359E" w:rsidRDefault="005864B6" w:rsidP="005864B6">
      <w:pPr>
        <w:shd w:val="clear" w:color="auto" w:fill="FFFFFF"/>
        <w:rPr>
          <w:color w:val="000000"/>
          <w:sz w:val="22"/>
          <w:szCs w:val="23"/>
        </w:rPr>
      </w:pPr>
      <w:r w:rsidRPr="0024359E">
        <w:rPr>
          <w:color w:val="000000"/>
          <w:sz w:val="22"/>
          <w:szCs w:val="23"/>
        </w:rPr>
        <w:t>Нагулялись? До свиданья, до утра!</w:t>
      </w:r>
    </w:p>
    <w:p w14:paraId="3A44F8AE" w14:textId="77777777" w:rsidR="005864B6" w:rsidRPr="006507E6" w:rsidRDefault="005864B6" w:rsidP="005864B6">
      <w:pPr>
        <w:rPr>
          <w:b/>
          <w:sz w:val="22"/>
          <w:szCs w:val="22"/>
        </w:rPr>
      </w:pPr>
      <w:r w:rsidRPr="006507E6">
        <w:rPr>
          <w:b/>
          <w:sz w:val="22"/>
          <w:szCs w:val="22"/>
        </w:rPr>
        <w:t xml:space="preserve">Речь с движением «Снегопад». </w:t>
      </w:r>
    </w:p>
    <w:p w14:paraId="0304F1DF" w14:textId="77777777" w:rsidR="005864B6" w:rsidRPr="006507E6" w:rsidRDefault="005864B6" w:rsidP="005864B6">
      <w:pPr>
        <w:rPr>
          <w:sz w:val="22"/>
          <w:szCs w:val="22"/>
        </w:rPr>
      </w:pPr>
      <w:r w:rsidRPr="006507E6">
        <w:rPr>
          <w:sz w:val="22"/>
          <w:szCs w:val="22"/>
        </w:rPr>
        <w:lastRenderedPageBreak/>
        <w:t xml:space="preserve">Белый снег, пушистый.                      </w:t>
      </w:r>
      <w:r w:rsidRPr="006507E6">
        <w:rPr>
          <w:iCs/>
          <w:sz w:val="22"/>
          <w:szCs w:val="22"/>
        </w:rPr>
        <w:t>Взмахи руками.</w:t>
      </w:r>
      <w:r w:rsidRPr="006507E6">
        <w:rPr>
          <w:sz w:val="22"/>
          <w:szCs w:val="22"/>
        </w:rPr>
        <w:br/>
        <w:t xml:space="preserve">В воздухе кружится                            </w:t>
      </w:r>
      <w:r w:rsidRPr="006507E6">
        <w:rPr>
          <w:iCs/>
          <w:sz w:val="22"/>
          <w:szCs w:val="22"/>
        </w:rPr>
        <w:t>Повороты вокруг себя.</w:t>
      </w:r>
      <w:r w:rsidRPr="006507E6">
        <w:rPr>
          <w:sz w:val="22"/>
          <w:szCs w:val="22"/>
        </w:rPr>
        <w:t> </w:t>
      </w:r>
      <w:r w:rsidRPr="006507E6">
        <w:rPr>
          <w:sz w:val="22"/>
          <w:szCs w:val="22"/>
        </w:rPr>
        <w:br/>
        <w:t>И на землю тихо</w:t>
      </w:r>
      <w:r w:rsidRPr="006507E6">
        <w:rPr>
          <w:sz w:val="22"/>
          <w:szCs w:val="22"/>
        </w:rPr>
        <w:br/>
        <w:t xml:space="preserve">Падает, ложится.                                 </w:t>
      </w:r>
      <w:r w:rsidRPr="006507E6">
        <w:rPr>
          <w:iCs/>
          <w:sz w:val="22"/>
          <w:szCs w:val="22"/>
        </w:rPr>
        <w:t>Опуститься на корточки.</w:t>
      </w:r>
    </w:p>
    <w:p w14:paraId="6FBFB680" w14:textId="77777777" w:rsidR="005864B6" w:rsidRPr="006507E6" w:rsidRDefault="005864B6" w:rsidP="005864B6">
      <w:pPr>
        <w:rPr>
          <w:b/>
          <w:sz w:val="22"/>
          <w:szCs w:val="22"/>
        </w:rPr>
      </w:pPr>
      <w:r w:rsidRPr="006507E6">
        <w:rPr>
          <w:b/>
          <w:sz w:val="22"/>
          <w:szCs w:val="22"/>
        </w:rPr>
        <w:t xml:space="preserve">Речь с движением «Снеговик».                                                                                                          </w:t>
      </w:r>
    </w:p>
    <w:p w14:paraId="28C93913" w14:textId="77777777" w:rsidR="005864B6" w:rsidRPr="006507E6" w:rsidRDefault="005864B6" w:rsidP="005864B6">
      <w:pPr>
        <w:rPr>
          <w:sz w:val="22"/>
          <w:szCs w:val="22"/>
        </w:rPr>
      </w:pPr>
      <w:r w:rsidRPr="006507E6">
        <w:rPr>
          <w:sz w:val="22"/>
          <w:szCs w:val="22"/>
        </w:rPr>
        <w:t xml:space="preserve">Давай, дружок, смелей, </w:t>
      </w:r>
      <w:proofErr w:type="gramStart"/>
      <w:r w:rsidRPr="006507E6">
        <w:rPr>
          <w:sz w:val="22"/>
          <w:szCs w:val="22"/>
        </w:rPr>
        <w:t xml:space="preserve">дружок,   </w:t>
      </w:r>
      <w:proofErr w:type="gramEnd"/>
      <w:r w:rsidRPr="006507E6">
        <w:rPr>
          <w:sz w:val="22"/>
          <w:szCs w:val="22"/>
        </w:rPr>
        <w:t xml:space="preserve">                 катим ком                                                                                                                                    Кати по снегу свой снежок.                                                                                                                                                        Он превратится в снежный </w:t>
      </w:r>
      <w:proofErr w:type="gramStart"/>
      <w:r w:rsidRPr="006507E6">
        <w:rPr>
          <w:sz w:val="22"/>
          <w:szCs w:val="22"/>
        </w:rPr>
        <w:t xml:space="preserve">ком,   </w:t>
      </w:r>
      <w:proofErr w:type="gramEnd"/>
      <w:r w:rsidRPr="006507E6">
        <w:rPr>
          <w:sz w:val="22"/>
          <w:szCs w:val="22"/>
        </w:rPr>
        <w:t xml:space="preserve">                рисуют большой ком                                                                                                   И станет ком снеговиком.                              рисуем три круга                                                                                             Его улыбка так светла!                                   улыбаемся                                                                                             Два глаза, шляпа, нос, метла.                         показ                                                                                              </w:t>
      </w:r>
    </w:p>
    <w:p w14:paraId="4A9F5FF3" w14:textId="77777777" w:rsidR="005864B6" w:rsidRPr="006507E6" w:rsidRDefault="005864B6" w:rsidP="005864B6">
      <w:pPr>
        <w:rPr>
          <w:sz w:val="22"/>
          <w:szCs w:val="22"/>
        </w:rPr>
      </w:pPr>
      <w:r w:rsidRPr="006507E6">
        <w:rPr>
          <w:sz w:val="22"/>
          <w:szCs w:val="22"/>
        </w:rPr>
        <w:t>Но солнце припечет слегка –                        медленно присесть                                                                                                              Увы! – и нет снеговика.                                 развести руками и пожать плечами</w:t>
      </w:r>
    </w:p>
    <w:p w14:paraId="5F30C325" w14:textId="77777777" w:rsidR="005864B6" w:rsidRPr="006507E6" w:rsidRDefault="005864B6" w:rsidP="005864B6">
      <w:pPr>
        <w:rPr>
          <w:b/>
          <w:sz w:val="22"/>
          <w:szCs w:val="18"/>
        </w:rPr>
      </w:pPr>
      <w:r w:rsidRPr="006507E6">
        <w:rPr>
          <w:b/>
          <w:sz w:val="22"/>
          <w:szCs w:val="18"/>
        </w:rPr>
        <w:t>Пальчиковая гимнастика «Мы во двор пошли гулять».</w:t>
      </w:r>
    </w:p>
    <w:p w14:paraId="6CBB426C" w14:textId="77777777" w:rsidR="005864B6" w:rsidRPr="006507E6" w:rsidRDefault="005864B6" w:rsidP="005864B6">
      <w:pPr>
        <w:rPr>
          <w:sz w:val="22"/>
          <w:szCs w:val="18"/>
        </w:rPr>
      </w:pPr>
      <w:r w:rsidRPr="006507E6">
        <w:rPr>
          <w:sz w:val="22"/>
          <w:szCs w:val="18"/>
        </w:rPr>
        <w:t>1-2-3-4-5                                                   загнуть по одному пальчику</w:t>
      </w:r>
    </w:p>
    <w:p w14:paraId="66F01D39" w14:textId="77777777" w:rsidR="005864B6" w:rsidRPr="006507E6" w:rsidRDefault="005864B6" w:rsidP="005864B6">
      <w:pPr>
        <w:rPr>
          <w:sz w:val="22"/>
          <w:szCs w:val="18"/>
        </w:rPr>
      </w:pPr>
      <w:r w:rsidRPr="006507E6">
        <w:rPr>
          <w:sz w:val="22"/>
          <w:szCs w:val="18"/>
        </w:rPr>
        <w:t>Мы во двор пошли гулять                      указ и средний пальчики идут по коленям</w:t>
      </w:r>
    </w:p>
    <w:p w14:paraId="249DF471" w14:textId="77777777" w:rsidR="005864B6" w:rsidRPr="006507E6" w:rsidRDefault="005864B6" w:rsidP="005864B6">
      <w:pPr>
        <w:rPr>
          <w:sz w:val="22"/>
          <w:szCs w:val="18"/>
        </w:rPr>
      </w:pPr>
      <w:r w:rsidRPr="006507E6">
        <w:rPr>
          <w:sz w:val="22"/>
          <w:szCs w:val="18"/>
        </w:rPr>
        <w:t xml:space="preserve">Бабу снежную слепили                        </w:t>
      </w:r>
      <w:proofErr w:type="gramStart"/>
      <w:r w:rsidRPr="006507E6">
        <w:rPr>
          <w:sz w:val="22"/>
          <w:szCs w:val="18"/>
        </w:rPr>
        <w:t xml:space="preserve">   «</w:t>
      </w:r>
      <w:proofErr w:type="gramEnd"/>
      <w:r w:rsidRPr="006507E6">
        <w:rPr>
          <w:sz w:val="22"/>
          <w:szCs w:val="18"/>
        </w:rPr>
        <w:t>лепим» ком</w:t>
      </w:r>
    </w:p>
    <w:p w14:paraId="5AB759A2" w14:textId="77777777" w:rsidR="005864B6" w:rsidRPr="006507E6" w:rsidRDefault="005864B6" w:rsidP="005864B6">
      <w:pPr>
        <w:rPr>
          <w:sz w:val="22"/>
          <w:szCs w:val="18"/>
        </w:rPr>
      </w:pPr>
      <w:r w:rsidRPr="006507E6">
        <w:rPr>
          <w:sz w:val="22"/>
          <w:szCs w:val="18"/>
        </w:rPr>
        <w:t xml:space="preserve">Птичек крошками кормили                 </w:t>
      </w:r>
      <w:proofErr w:type="gramStart"/>
      <w:r w:rsidRPr="006507E6">
        <w:rPr>
          <w:sz w:val="22"/>
          <w:szCs w:val="18"/>
        </w:rPr>
        <w:t xml:space="preserve">   «</w:t>
      </w:r>
      <w:proofErr w:type="gramEnd"/>
      <w:r w:rsidRPr="006507E6">
        <w:rPr>
          <w:sz w:val="22"/>
          <w:szCs w:val="18"/>
        </w:rPr>
        <w:t>крошим хлеб»</w:t>
      </w:r>
    </w:p>
    <w:p w14:paraId="46F679BD" w14:textId="77777777" w:rsidR="005864B6" w:rsidRPr="006507E6" w:rsidRDefault="005864B6" w:rsidP="005864B6">
      <w:pPr>
        <w:rPr>
          <w:sz w:val="22"/>
          <w:szCs w:val="18"/>
        </w:rPr>
      </w:pPr>
      <w:r w:rsidRPr="006507E6">
        <w:rPr>
          <w:sz w:val="22"/>
          <w:szCs w:val="18"/>
        </w:rPr>
        <w:t>С горки мы потом катались                    ведём указательным пальцем по ладони</w:t>
      </w:r>
    </w:p>
    <w:p w14:paraId="78A911FC" w14:textId="77777777" w:rsidR="005864B6" w:rsidRPr="006507E6" w:rsidRDefault="005864B6" w:rsidP="005864B6">
      <w:pPr>
        <w:rPr>
          <w:sz w:val="22"/>
          <w:szCs w:val="18"/>
        </w:rPr>
      </w:pPr>
      <w:r w:rsidRPr="006507E6">
        <w:rPr>
          <w:sz w:val="22"/>
          <w:szCs w:val="18"/>
        </w:rPr>
        <w:t xml:space="preserve">А ещё в снегу валялись                           </w:t>
      </w:r>
      <w:proofErr w:type="gramStart"/>
      <w:r w:rsidRPr="006507E6">
        <w:rPr>
          <w:sz w:val="22"/>
          <w:szCs w:val="18"/>
        </w:rPr>
        <w:t>ладошки  переворачиваем</w:t>
      </w:r>
      <w:proofErr w:type="gramEnd"/>
      <w:r w:rsidRPr="006507E6">
        <w:rPr>
          <w:sz w:val="22"/>
          <w:szCs w:val="18"/>
        </w:rPr>
        <w:t xml:space="preserve"> на коленях</w:t>
      </w:r>
    </w:p>
    <w:p w14:paraId="0923F7F2" w14:textId="77777777" w:rsidR="005864B6" w:rsidRPr="006507E6" w:rsidRDefault="005864B6" w:rsidP="005864B6">
      <w:pPr>
        <w:rPr>
          <w:rFonts w:eastAsiaTheme="minorHAnsi"/>
          <w:sz w:val="22"/>
          <w:szCs w:val="18"/>
        </w:rPr>
      </w:pPr>
      <w:r w:rsidRPr="006507E6">
        <w:rPr>
          <w:rFonts w:eastAsiaTheme="minorHAnsi"/>
          <w:sz w:val="22"/>
          <w:szCs w:val="18"/>
        </w:rPr>
        <w:t>Все в снегу домой пришли.                        отряхивают ладони</w:t>
      </w:r>
    </w:p>
    <w:p w14:paraId="43EBBB15" w14:textId="77777777" w:rsidR="005864B6" w:rsidRPr="006507E6" w:rsidRDefault="005864B6" w:rsidP="005864B6">
      <w:pPr>
        <w:rPr>
          <w:b/>
          <w:sz w:val="28"/>
          <w:szCs w:val="22"/>
        </w:rPr>
      </w:pPr>
      <w:r w:rsidRPr="006507E6">
        <w:rPr>
          <w:rFonts w:eastAsiaTheme="minorHAnsi"/>
          <w:sz w:val="22"/>
          <w:szCs w:val="18"/>
        </w:rPr>
        <w:t>Съели суп, и спать легли.                            «едим ложкой», ладошки под щёчку</w:t>
      </w:r>
    </w:p>
    <w:p w14:paraId="4574E900" w14:textId="77777777" w:rsidR="005864B6" w:rsidRPr="0024359E" w:rsidRDefault="005864B6" w:rsidP="005864B6">
      <w:pPr>
        <w:shd w:val="clear" w:color="auto" w:fill="FFFFFF"/>
        <w:rPr>
          <w:b/>
          <w:color w:val="000000"/>
          <w:sz w:val="22"/>
          <w:szCs w:val="23"/>
        </w:rPr>
      </w:pPr>
      <w:r>
        <w:rPr>
          <w:b/>
          <w:sz w:val="22"/>
          <w:szCs w:val="22"/>
        </w:rPr>
        <w:t xml:space="preserve">                                                   </w:t>
      </w:r>
      <w:r w:rsidRPr="006507E6">
        <w:rPr>
          <w:b/>
          <w:sz w:val="22"/>
          <w:szCs w:val="22"/>
        </w:rPr>
        <w:t>Тема «</w:t>
      </w:r>
      <w:r w:rsidRPr="0024359E">
        <w:rPr>
          <w:b/>
          <w:color w:val="000000"/>
          <w:sz w:val="22"/>
          <w:szCs w:val="23"/>
        </w:rPr>
        <w:t>Новый год</w:t>
      </w:r>
      <w:r>
        <w:rPr>
          <w:b/>
          <w:color w:val="000000"/>
          <w:sz w:val="22"/>
          <w:szCs w:val="23"/>
        </w:rPr>
        <w:t>»</w:t>
      </w:r>
    </w:p>
    <w:p w14:paraId="311B6CB5" w14:textId="77777777" w:rsidR="005864B6" w:rsidRPr="0024359E" w:rsidRDefault="005864B6" w:rsidP="005864B6">
      <w:pPr>
        <w:shd w:val="clear" w:color="auto" w:fill="FFFFFF"/>
        <w:rPr>
          <w:b/>
          <w:color w:val="000000"/>
          <w:sz w:val="22"/>
          <w:szCs w:val="23"/>
        </w:rPr>
      </w:pPr>
      <w:r w:rsidRPr="0024359E">
        <w:rPr>
          <w:b/>
          <w:color w:val="000000"/>
          <w:sz w:val="22"/>
          <w:szCs w:val="23"/>
        </w:rPr>
        <w:t>«Ёлка»</w:t>
      </w:r>
    </w:p>
    <w:p w14:paraId="04262F14" w14:textId="77777777" w:rsidR="005864B6" w:rsidRPr="0024359E" w:rsidRDefault="005864B6" w:rsidP="005864B6">
      <w:pPr>
        <w:shd w:val="clear" w:color="auto" w:fill="FFFFFF"/>
        <w:rPr>
          <w:color w:val="000000"/>
          <w:sz w:val="22"/>
          <w:szCs w:val="23"/>
        </w:rPr>
      </w:pPr>
      <w:r w:rsidRPr="0024359E">
        <w:rPr>
          <w:color w:val="000000"/>
          <w:sz w:val="22"/>
          <w:szCs w:val="23"/>
        </w:rPr>
        <w:t>1,2,3,4,5,</w:t>
      </w:r>
      <w:r>
        <w:rPr>
          <w:color w:val="000000"/>
          <w:sz w:val="22"/>
          <w:szCs w:val="23"/>
        </w:rPr>
        <w:t xml:space="preserve"> </w:t>
      </w:r>
      <w:proofErr w:type="gramStart"/>
      <w:r w:rsidRPr="0024359E">
        <w:rPr>
          <w:color w:val="000000"/>
          <w:sz w:val="22"/>
          <w:szCs w:val="23"/>
        </w:rPr>
        <w:t>Будем</w:t>
      </w:r>
      <w:proofErr w:type="gramEnd"/>
      <w:r w:rsidRPr="0024359E">
        <w:rPr>
          <w:color w:val="000000"/>
          <w:sz w:val="22"/>
          <w:szCs w:val="23"/>
        </w:rPr>
        <w:t xml:space="preserve"> ёлку украшать</w:t>
      </w:r>
    </w:p>
    <w:p w14:paraId="47E8C524" w14:textId="77777777" w:rsidR="005864B6" w:rsidRPr="0024359E" w:rsidRDefault="005864B6" w:rsidP="005864B6">
      <w:pPr>
        <w:shd w:val="clear" w:color="auto" w:fill="FFFFFF"/>
        <w:rPr>
          <w:color w:val="000000"/>
          <w:sz w:val="22"/>
          <w:szCs w:val="23"/>
        </w:rPr>
      </w:pPr>
      <w:r w:rsidRPr="0024359E">
        <w:rPr>
          <w:color w:val="000000"/>
          <w:sz w:val="22"/>
          <w:szCs w:val="23"/>
        </w:rPr>
        <w:t>Бусы, серьги и часы,</w:t>
      </w:r>
    </w:p>
    <w:p w14:paraId="47DFDCBB" w14:textId="77777777" w:rsidR="005864B6" w:rsidRPr="0024359E" w:rsidRDefault="005864B6" w:rsidP="005864B6">
      <w:pPr>
        <w:shd w:val="clear" w:color="auto" w:fill="FFFFFF"/>
        <w:rPr>
          <w:color w:val="000000"/>
          <w:sz w:val="22"/>
          <w:szCs w:val="23"/>
        </w:rPr>
      </w:pPr>
      <w:r w:rsidRPr="0024359E">
        <w:rPr>
          <w:color w:val="000000"/>
          <w:sz w:val="22"/>
          <w:szCs w:val="23"/>
        </w:rPr>
        <w:t>Клипсы и браслеты.</w:t>
      </w:r>
    </w:p>
    <w:p w14:paraId="7223C5ED" w14:textId="77777777" w:rsidR="005864B6" w:rsidRPr="0024359E" w:rsidRDefault="005864B6" w:rsidP="005864B6">
      <w:pPr>
        <w:shd w:val="clear" w:color="auto" w:fill="FFFFFF"/>
        <w:rPr>
          <w:color w:val="000000"/>
          <w:sz w:val="22"/>
          <w:szCs w:val="23"/>
        </w:rPr>
      </w:pPr>
      <w:r w:rsidRPr="0024359E">
        <w:rPr>
          <w:color w:val="000000"/>
          <w:sz w:val="22"/>
          <w:szCs w:val="23"/>
        </w:rPr>
        <w:t>Необычная ель,</w:t>
      </w:r>
    </w:p>
    <w:p w14:paraId="616D06B0" w14:textId="77777777" w:rsidR="005864B6" w:rsidRPr="0024359E" w:rsidRDefault="005864B6" w:rsidP="005864B6">
      <w:pPr>
        <w:shd w:val="clear" w:color="auto" w:fill="FFFFFF"/>
        <w:rPr>
          <w:color w:val="000000"/>
          <w:sz w:val="22"/>
          <w:szCs w:val="23"/>
        </w:rPr>
      </w:pPr>
      <w:r w:rsidRPr="0024359E">
        <w:rPr>
          <w:color w:val="000000"/>
          <w:sz w:val="22"/>
          <w:szCs w:val="23"/>
        </w:rPr>
        <w:t>Можно приглашать гостей.</w:t>
      </w:r>
    </w:p>
    <w:p w14:paraId="2EA675DD" w14:textId="77777777" w:rsidR="005864B6" w:rsidRPr="0024359E" w:rsidRDefault="005864B6" w:rsidP="005864B6">
      <w:pPr>
        <w:shd w:val="clear" w:color="auto" w:fill="FFFFFF"/>
        <w:rPr>
          <w:color w:val="000000"/>
          <w:sz w:val="22"/>
          <w:szCs w:val="23"/>
        </w:rPr>
      </w:pPr>
      <w:r w:rsidRPr="0024359E">
        <w:rPr>
          <w:color w:val="000000"/>
          <w:sz w:val="22"/>
          <w:szCs w:val="23"/>
        </w:rPr>
        <w:t>Пальчиковая гимнастика «Подарки».</w:t>
      </w:r>
    </w:p>
    <w:p w14:paraId="430476A7" w14:textId="77777777" w:rsidR="005864B6" w:rsidRPr="0024359E" w:rsidRDefault="005864B6" w:rsidP="005864B6">
      <w:pPr>
        <w:shd w:val="clear" w:color="auto" w:fill="FFFFFF"/>
        <w:rPr>
          <w:color w:val="000000"/>
          <w:sz w:val="22"/>
          <w:szCs w:val="23"/>
        </w:rPr>
      </w:pPr>
      <w:r w:rsidRPr="0024359E">
        <w:rPr>
          <w:color w:val="000000"/>
          <w:sz w:val="22"/>
          <w:szCs w:val="23"/>
        </w:rPr>
        <w:t>Дед Мороз принес подарки:</w:t>
      </w:r>
    </w:p>
    <w:p w14:paraId="1D48B691" w14:textId="77777777" w:rsidR="005864B6" w:rsidRPr="0024359E" w:rsidRDefault="005864B6" w:rsidP="005864B6">
      <w:pPr>
        <w:shd w:val="clear" w:color="auto" w:fill="FFFFFF"/>
        <w:rPr>
          <w:color w:val="000000"/>
          <w:sz w:val="22"/>
          <w:szCs w:val="23"/>
        </w:rPr>
      </w:pPr>
      <w:r w:rsidRPr="0024359E">
        <w:rPr>
          <w:color w:val="000000"/>
          <w:sz w:val="22"/>
          <w:szCs w:val="23"/>
        </w:rPr>
        <w:t>Буквари, альбомы, марки,</w:t>
      </w:r>
    </w:p>
    <w:p w14:paraId="0990A09C" w14:textId="77777777" w:rsidR="005864B6" w:rsidRPr="0024359E" w:rsidRDefault="005864B6" w:rsidP="005864B6">
      <w:pPr>
        <w:shd w:val="clear" w:color="auto" w:fill="FFFFFF"/>
        <w:rPr>
          <w:color w:val="000000"/>
          <w:sz w:val="22"/>
          <w:szCs w:val="23"/>
        </w:rPr>
      </w:pPr>
      <w:r w:rsidRPr="0024359E">
        <w:rPr>
          <w:color w:val="000000"/>
          <w:sz w:val="22"/>
          <w:szCs w:val="23"/>
        </w:rPr>
        <w:t>Кукол, мишек и машины,</w:t>
      </w:r>
    </w:p>
    <w:p w14:paraId="0C6E428A" w14:textId="77777777" w:rsidR="005864B6" w:rsidRPr="0024359E" w:rsidRDefault="005864B6" w:rsidP="005864B6">
      <w:pPr>
        <w:shd w:val="clear" w:color="auto" w:fill="FFFFFF"/>
        <w:rPr>
          <w:color w:val="000000"/>
          <w:sz w:val="22"/>
          <w:szCs w:val="23"/>
        </w:rPr>
      </w:pPr>
      <w:r w:rsidRPr="0024359E">
        <w:rPr>
          <w:color w:val="000000"/>
          <w:sz w:val="22"/>
          <w:szCs w:val="23"/>
        </w:rPr>
        <w:t>Попугая и пингвина,</w:t>
      </w:r>
    </w:p>
    <w:p w14:paraId="7CFB4EA4" w14:textId="77777777" w:rsidR="005864B6" w:rsidRPr="0024359E" w:rsidRDefault="005864B6" w:rsidP="005864B6">
      <w:pPr>
        <w:shd w:val="clear" w:color="auto" w:fill="FFFFFF"/>
        <w:rPr>
          <w:color w:val="000000"/>
          <w:sz w:val="22"/>
          <w:szCs w:val="23"/>
        </w:rPr>
      </w:pPr>
      <w:r w:rsidRPr="0024359E">
        <w:rPr>
          <w:color w:val="000000"/>
          <w:sz w:val="22"/>
          <w:szCs w:val="23"/>
        </w:rPr>
        <w:t>Шоколадок полмешка</w:t>
      </w:r>
    </w:p>
    <w:p w14:paraId="5004F7B7" w14:textId="77777777" w:rsidR="005864B6" w:rsidRPr="0024359E" w:rsidRDefault="005864B6" w:rsidP="005864B6">
      <w:pPr>
        <w:shd w:val="clear" w:color="auto" w:fill="FFFFFF"/>
        <w:rPr>
          <w:color w:val="000000"/>
          <w:sz w:val="22"/>
          <w:szCs w:val="23"/>
        </w:rPr>
      </w:pPr>
      <w:r w:rsidRPr="0024359E">
        <w:rPr>
          <w:color w:val="000000"/>
          <w:sz w:val="22"/>
          <w:szCs w:val="23"/>
        </w:rPr>
        <w:t>И пушистого щенка.</w:t>
      </w:r>
    </w:p>
    <w:p w14:paraId="69A01759" w14:textId="77777777" w:rsidR="005864B6" w:rsidRPr="006507E6" w:rsidRDefault="005864B6" w:rsidP="005864B6">
      <w:pPr>
        <w:rPr>
          <w:b/>
          <w:sz w:val="22"/>
          <w:szCs w:val="22"/>
          <w:shd w:val="clear" w:color="auto" w:fill="FFFFFF"/>
        </w:rPr>
      </w:pPr>
      <w:r w:rsidRPr="006507E6">
        <w:rPr>
          <w:b/>
          <w:sz w:val="22"/>
          <w:szCs w:val="22"/>
          <w:shd w:val="clear" w:color="auto" w:fill="FFFFFF"/>
        </w:rPr>
        <w:t xml:space="preserve"> Пальчиковая гимнастика «Ёлочка»</w:t>
      </w:r>
    </w:p>
    <w:p w14:paraId="3DAC9271" w14:textId="77777777" w:rsidR="005864B6" w:rsidRPr="006507E6" w:rsidRDefault="005864B6" w:rsidP="005864B6">
      <w:pPr>
        <w:rPr>
          <w:i/>
          <w:iCs/>
          <w:sz w:val="22"/>
          <w:szCs w:val="22"/>
          <w:shd w:val="clear" w:color="auto" w:fill="FFFFFF"/>
        </w:rPr>
      </w:pPr>
      <w:r w:rsidRPr="006507E6">
        <w:rPr>
          <w:sz w:val="22"/>
          <w:szCs w:val="22"/>
          <w:shd w:val="clear" w:color="auto" w:fill="FFFFFF"/>
        </w:rPr>
        <w:t xml:space="preserve">Ждут красавицу колючую                      </w:t>
      </w:r>
      <w:proofErr w:type="gramStart"/>
      <w:r w:rsidRPr="006507E6">
        <w:rPr>
          <w:sz w:val="22"/>
          <w:szCs w:val="22"/>
          <w:shd w:val="clear" w:color="auto" w:fill="FFFFFF"/>
        </w:rPr>
        <w:t xml:space="preserve">   </w:t>
      </w:r>
      <w:r w:rsidRPr="006507E6">
        <w:rPr>
          <w:i/>
          <w:iCs/>
          <w:sz w:val="22"/>
          <w:szCs w:val="22"/>
          <w:shd w:val="clear" w:color="auto" w:fill="FFFFFF"/>
        </w:rPr>
        <w:t>«</w:t>
      </w:r>
      <w:proofErr w:type="gramEnd"/>
      <w:r w:rsidRPr="006507E6">
        <w:rPr>
          <w:i/>
          <w:iCs/>
          <w:sz w:val="22"/>
          <w:szCs w:val="22"/>
          <w:shd w:val="clear" w:color="auto" w:fill="FFFFFF"/>
        </w:rPr>
        <w:t>Рисуют» руками елочку. </w:t>
      </w:r>
      <w:r w:rsidRPr="006507E6">
        <w:rPr>
          <w:sz w:val="22"/>
          <w:szCs w:val="22"/>
        </w:rPr>
        <w:br/>
      </w:r>
      <w:r w:rsidRPr="006507E6">
        <w:rPr>
          <w:sz w:val="22"/>
          <w:szCs w:val="22"/>
          <w:shd w:val="clear" w:color="auto" w:fill="FFFFFF"/>
        </w:rPr>
        <w:t xml:space="preserve">В каждом доме в декабре.                         </w:t>
      </w:r>
      <w:r w:rsidRPr="006507E6">
        <w:rPr>
          <w:i/>
          <w:iCs/>
          <w:sz w:val="22"/>
          <w:szCs w:val="22"/>
          <w:shd w:val="clear" w:color="auto" w:fill="FFFFFF"/>
        </w:rPr>
        <w:t>Делают ладошками «дом</w:t>
      </w:r>
      <w:proofErr w:type="gramStart"/>
      <w:r w:rsidRPr="006507E6">
        <w:rPr>
          <w:i/>
          <w:iCs/>
          <w:sz w:val="22"/>
          <w:szCs w:val="22"/>
          <w:shd w:val="clear" w:color="auto" w:fill="FFFFFF"/>
        </w:rPr>
        <w:t>».</w:t>
      </w:r>
      <w:r w:rsidRPr="006507E6">
        <w:rPr>
          <w:sz w:val="22"/>
          <w:szCs w:val="22"/>
        </w:rPr>
        <w:br/>
      </w:r>
      <w:r w:rsidRPr="006507E6">
        <w:rPr>
          <w:sz w:val="22"/>
          <w:szCs w:val="22"/>
          <w:shd w:val="clear" w:color="auto" w:fill="FFFFFF"/>
        </w:rPr>
        <w:t>На</w:t>
      </w:r>
      <w:proofErr w:type="gramEnd"/>
      <w:r w:rsidRPr="006507E6">
        <w:rPr>
          <w:sz w:val="22"/>
          <w:szCs w:val="22"/>
          <w:shd w:val="clear" w:color="auto" w:fill="FFFFFF"/>
        </w:rPr>
        <w:t xml:space="preserve"> ветвях зажгут фонарики,                     </w:t>
      </w:r>
      <w:r w:rsidRPr="006507E6">
        <w:rPr>
          <w:i/>
          <w:iCs/>
          <w:sz w:val="22"/>
          <w:szCs w:val="22"/>
          <w:shd w:val="clear" w:color="auto" w:fill="FFFFFF"/>
        </w:rPr>
        <w:t>Показывают «фонарики».</w:t>
      </w:r>
      <w:r w:rsidRPr="006507E6">
        <w:rPr>
          <w:sz w:val="22"/>
          <w:szCs w:val="22"/>
        </w:rPr>
        <w:br/>
      </w:r>
      <w:r w:rsidRPr="006507E6">
        <w:rPr>
          <w:sz w:val="22"/>
          <w:szCs w:val="22"/>
          <w:shd w:val="clear" w:color="auto" w:fill="FFFFFF"/>
        </w:rPr>
        <w:t xml:space="preserve">Искры брызнут в серебре.                        </w:t>
      </w:r>
      <w:r w:rsidRPr="006507E6">
        <w:rPr>
          <w:i/>
          <w:iCs/>
          <w:sz w:val="22"/>
          <w:szCs w:val="22"/>
          <w:shd w:val="clear" w:color="auto" w:fill="FFFFFF"/>
        </w:rPr>
        <w:t>Руки над головой, пальцы оттопырены.</w:t>
      </w:r>
      <w:r w:rsidRPr="006507E6">
        <w:rPr>
          <w:sz w:val="22"/>
          <w:szCs w:val="22"/>
        </w:rPr>
        <w:br/>
      </w:r>
      <w:r w:rsidRPr="006507E6">
        <w:rPr>
          <w:sz w:val="22"/>
          <w:szCs w:val="22"/>
          <w:shd w:val="clear" w:color="auto" w:fill="FFFFFF"/>
        </w:rPr>
        <w:t xml:space="preserve">Сразу станет в доме </w:t>
      </w:r>
      <w:proofErr w:type="gramStart"/>
      <w:r w:rsidRPr="006507E6">
        <w:rPr>
          <w:sz w:val="22"/>
          <w:szCs w:val="22"/>
          <w:shd w:val="clear" w:color="auto" w:fill="FFFFFF"/>
        </w:rPr>
        <w:t xml:space="preserve">празднично,   </w:t>
      </w:r>
      <w:proofErr w:type="gramEnd"/>
      <w:r w:rsidRPr="006507E6">
        <w:rPr>
          <w:sz w:val="22"/>
          <w:szCs w:val="22"/>
          <w:shd w:val="clear" w:color="auto" w:fill="FFFFFF"/>
        </w:rPr>
        <w:t xml:space="preserve">         </w:t>
      </w:r>
      <w:r w:rsidRPr="006507E6">
        <w:rPr>
          <w:i/>
          <w:iCs/>
          <w:sz w:val="22"/>
          <w:szCs w:val="22"/>
          <w:shd w:val="clear" w:color="auto" w:fill="FFFFFF"/>
        </w:rPr>
        <w:t>Берутся за руки и становятся в хоровод.</w:t>
      </w:r>
      <w:r w:rsidRPr="006507E6">
        <w:rPr>
          <w:sz w:val="22"/>
          <w:szCs w:val="22"/>
        </w:rPr>
        <w:br/>
      </w:r>
      <w:r w:rsidRPr="006507E6">
        <w:rPr>
          <w:sz w:val="22"/>
          <w:szCs w:val="22"/>
          <w:shd w:val="clear" w:color="auto" w:fill="FFFFFF"/>
        </w:rPr>
        <w:t>Закружится хоровод.</w:t>
      </w:r>
      <w:r w:rsidRPr="006507E6">
        <w:rPr>
          <w:sz w:val="22"/>
          <w:szCs w:val="22"/>
        </w:rPr>
        <w:br/>
      </w:r>
      <w:r w:rsidRPr="006507E6">
        <w:rPr>
          <w:sz w:val="22"/>
          <w:szCs w:val="22"/>
          <w:shd w:val="clear" w:color="auto" w:fill="FFFFFF"/>
        </w:rPr>
        <w:t xml:space="preserve">Дед Мороз спешит с подарками,            </w:t>
      </w:r>
      <w:r w:rsidRPr="006507E6">
        <w:rPr>
          <w:i/>
          <w:iCs/>
          <w:sz w:val="22"/>
          <w:szCs w:val="22"/>
          <w:shd w:val="clear" w:color="auto" w:fill="FFFFFF"/>
        </w:rPr>
        <w:t>Идут по кругу с воображаемым</w:t>
      </w:r>
      <w:r w:rsidRPr="006507E6">
        <w:rPr>
          <w:sz w:val="22"/>
          <w:szCs w:val="22"/>
        </w:rPr>
        <w:br/>
      </w:r>
      <w:r w:rsidRPr="006507E6">
        <w:rPr>
          <w:sz w:val="22"/>
          <w:szCs w:val="22"/>
          <w:shd w:val="clear" w:color="auto" w:fill="FFFFFF"/>
        </w:rPr>
        <w:t xml:space="preserve">Наступает Новый год.                             </w:t>
      </w:r>
      <w:r w:rsidRPr="006507E6">
        <w:rPr>
          <w:i/>
          <w:iCs/>
          <w:sz w:val="22"/>
          <w:szCs w:val="22"/>
          <w:shd w:val="clear" w:color="auto" w:fill="FFFFFF"/>
        </w:rPr>
        <w:t>мешком за плечами.</w:t>
      </w:r>
    </w:p>
    <w:p w14:paraId="207ABC1D" w14:textId="77777777" w:rsidR="005864B6" w:rsidRPr="006507E6" w:rsidRDefault="005864B6" w:rsidP="005864B6">
      <w:pPr>
        <w:jc w:val="center"/>
        <w:rPr>
          <w:b/>
          <w:sz w:val="22"/>
          <w:szCs w:val="22"/>
        </w:rPr>
      </w:pPr>
      <w:r w:rsidRPr="006507E6">
        <w:rPr>
          <w:b/>
          <w:sz w:val="22"/>
          <w:szCs w:val="22"/>
        </w:rPr>
        <w:t xml:space="preserve">Тема </w:t>
      </w:r>
      <w:proofErr w:type="gramStart"/>
      <w:r w:rsidRPr="006507E6">
        <w:rPr>
          <w:b/>
          <w:sz w:val="22"/>
          <w:szCs w:val="22"/>
        </w:rPr>
        <w:t>« Дикие</w:t>
      </w:r>
      <w:proofErr w:type="gramEnd"/>
      <w:r w:rsidRPr="006507E6">
        <w:rPr>
          <w:b/>
          <w:sz w:val="22"/>
          <w:szCs w:val="22"/>
        </w:rPr>
        <w:t xml:space="preserve"> животные и их детёныши»</w:t>
      </w:r>
    </w:p>
    <w:p w14:paraId="1F8F6DD1" w14:textId="77777777" w:rsidR="005864B6" w:rsidRPr="006507E6" w:rsidRDefault="005864B6" w:rsidP="005864B6">
      <w:pPr>
        <w:rPr>
          <w:sz w:val="22"/>
          <w:szCs w:val="22"/>
        </w:rPr>
      </w:pPr>
      <w:r w:rsidRPr="006507E6">
        <w:rPr>
          <w:b/>
          <w:sz w:val="22"/>
          <w:szCs w:val="22"/>
        </w:rPr>
        <w:t>Пальчиковая гимнастика «</w:t>
      </w:r>
      <w:r w:rsidRPr="006507E6">
        <w:rPr>
          <w:b/>
          <w:bCs/>
          <w:sz w:val="22"/>
          <w:szCs w:val="22"/>
        </w:rPr>
        <w:t>Детёныши диких животных</w:t>
      </w:r>
      <w:r w:rsidRPr="006507E6">
        <w:rPr>
          <w:b/>
          <w:sz w:val="22"/>
          <w:szCs w:val="22"/>
        </w:rPr>
        <w:t xml:space="preserve">».                                                                                                            </w:t>
      </w:r>
      <w:r w:rsidRPr="006507E6">
        <w:rPr>
          <w:sz w:val="22"/>
          <w:szCs w:val="22"/>
        </w:rPr>
        <w:t xml:space="preserve"> </w:t>
      </w:r>
    </w:p>
    <w:p w14:paraId="5C74B720" w14:textId="77777777" w:rsidR="005864B6" w:rsidRPr="006507E6" w:rsidRDefault="005864B6" w:rsidP="005864B6">
      <w:pPr>
        <w:shd w:val="clear" w:color="auto" w:fill="FFFFFF"/>
        <w:rPr>
          <w:sz w:val="22"/>
          <w:szCs w:val="22"/>
        </w:rPr>
      </w:pPr>
      <w:r w:rsidRPr="006507E6">
        <w:rPr>
          <w:sz w:val="22"/>
          <w:szCs w:val="22"/>
        </w:rPr>
        <w:t xml:space="preserve">Это зайчонок, это </w:t>
      </w:r>
      <w:proofErr w:type="gramStart"/>
      <w:r w:rsidRPr="006507E6">
        <w:rPr>
          <w:sz w:val="22"/>
          <w:szCs w:val="22"/>
        </w:rPr>
        <w:t>бельчонок,   </w:t>
      </w:r>
      <w:proofErr w:type="gramEnd"/>
      <w:r w:rsidRPr="006507E6">
        <w:rPr>
          <w:sz w:val="22"/>
          <w:szCs w:val="22"/>
        </w:rPr>
        <w:t>              </w:t>
      </w:r>
      <w:r w:rsidRPr="006507E6">
        <w:rPr>
          <w:i/>
          <w:iCs/>
          <w:sz w:val="22"/>
          <w:szCs w:val="22"/>
        </w:rPr>
        <w:t>сгибают пальцы в кулак, начиная с</w:t>
      </w:r>
    </w:p>
    <w:p w14:paraId="04A23C6B" w14:textId="77777777" w:rsidR="005864B6" w:rsidRPr="006507E6" w:rsidRDefault="005864B6" w:rsidP="005864B6">
      <w:pPr>
        <w:shd w:val="clear" w:color="auto" w:fill="FFFFFF"/>
        <w:rPr>
          <w:sz w:val="22"/>
          <w:szCs w:val="22"/>
        </w:rPr>
      </w:pPr>
      <w:r w:rsidRPr="006507E6">
        <w:rPr>
          <w:sz w:val="22"/>
          <w:szCs w:val="22"/>
        </w:rPr>
        <w:t xml:space="preserve">Это лисёнок, это </w:t>
      </w:r>
      <w:proofErr w:type="gramStart"/>
      <w:r w:rsidRPr="006507E6">
        <w:rPr>
          <w:sz w:val="22"/>
          <w:szCs w:val="22"/>
        </w:rPr>
        <w:t>волчонок,   </w:t>
      </w:r>
      <w:proofErr w:type="gramEnd"/>
      <w:r w:rsidRPr="006507E6">
        <w:rPr>
          <w:sz w:val="22"/>
          <w:szCs w:val="22"/>
        </w:rPr>
        <w:t xml:space="preserve">                     </w:t>
      </w:r>
      <w:r w:rsidRPr="006507E6">
        <w:rPr>
          <w:i/>
          <w:iCs/>
          <w:sz w:val="22"/>
          <w:szCs w:val="22"/>
        </w:rPr>
        <w:t>мизинца</w:t>
      </w:r>
    </w:p>
    <w:p w14:paraId="5EF476AA" w14:textId="77777777" w:rsidR="005864B6" w:rsidRPr="006507E6" w:rsidRDefault="005864B6" w:rsidP="005864B6">
      <w:pPr>
        <w:shd w:val="clear" w:color="auto" w:fill="FFFFFF"/>
        <w:rPr>
          <w:sz w:val="22"/>
          <w:szCs w:val="22"/>
        </w:rPr>
      </w:pPr>
      <w:r w:rsidRPr="006507E6">
        <w:rPr>
          <w:sz w:val="22"/>
          <w:szCs w:val="22"/>
        </w:rPr>
        <w:t xml:space="preserve">А это спешит, ковыляет спросонок       </w:t>
      </w:r>
      <w:r w:rsidRPr="006507E6">
        <w:rPr>
          <w:i/>
          <w:iCs/>
          <w:sz w:val="22"/>
          <w:szCs w:val="22"/>
        </w:rPr>
        <w:t>вращают большим пальцем</w:t>
      </w:r>
    </w:p>
    <w:p w14:paraId="63792E86" w14:textId="77777777" w:rsidR="005864B6" w:rsidRPr="006507E6" w:rsidRDefault="005864B6" w:rsidP="005864B6">
      <w:pPr>
        <w:shd w:val="clear" w:color="auto" w:fill="FFFFFF"/>
        <w:rPr>
          <w:sz w:val="22"/>
          <w:szCs w:val="22"/>
        </w:rPr>
      </w:pPr>
      <w:r w:rsidRPr="006507E6">
        <w:rPr>
          <w:sz w:val="22"/>
          <w:szCs w:val="22"/>
        </w:rPr>
        <w:t>Бурый, мохнатый, смешной медвежонок.</w:t>
      </w:r>
    </w:p>
    <w:p w14:paraId="3AFAB18F" w14:textId="77777777" w:rsidR="005864B6" w:rsidRPr="006507E6" w:rsidRDefault="005864B6" w:rsidP="005864B6">
      <w:pPr>
        <w:rPr>
          <w:b/>
          <w:sz w:val="22"/>
          <w:szCs w:val="22"/>
        </w:rPr>
      </w:pPr>
      <w:r w:rsidRPr="006507E6">
        <w:rPr>
          <w:b/>
          <w:sz w:val="22"/>
          <w:szCs w:val="22"/>
        </w:rPr>
        <w:t xml:space="preserve">Пальчиковая гимнастика </w:t>
      </w:r>
    </w:p>
    <w:p w14:paraId="3E7A7D7C" w14:textId="77777777" w:rsidR="005864B6" w:rsidRPr="006507E6" w:rsidRDefault="005864B6" w:rsidP="005864B6">
      <w:pPr>
        <w:rPr>
          <w:sz w:val="22"/>
          <w:szCs w:val="22"/>
        </w:rPr>
      </w:pPr>
      <w:r w:rsidRPr="006507E6">
        <w:rPr>
          <w:sz w:val="22"/>
          <w:szCs w:val="22"/>
        </w:rPr>
        <w:t>Сидит белка на тележке, продает она орешки              хлопки</w:t>
      </w:r>
    </w:p>
    <w:p w14:paraId="7C2CE346" w14:textId="77777777" w:rsidR="005864B6" w:rsidRPr="006507E6" w:rsidRDefault="005864B6" w:rsidP="005864B6">
      <w:pPr>
        <w:rPr>
          <w:sz w:val="22"/>
          <w:szCs w:val="22"/>
        </w:rPr>
      </w:pPr>
      <w:r w:rsidRPr="006507E6">
        <w:rPr>
          <w:sz w:val="22"/>
          <w:szCs w:val="22"/>
        </w:rPr>
        <w:t xml:space="preserve">Лисичке – сестричке, Воробью, синичке, </w:t>
      </w:r>
    </w:p>
    <w:p w14:paraId="6117DD7A" w14:textId="77777777" w:rsidR="005864B6" w:rsidRPr="006507E6" w:rsidRDefault="005864B6" w:rsidP="005864B6">
      <w:pPr>
        <w:rPr>
          <w:sz w:val="22"/>
          <w:szCs w:val="22"/>
        </w:rPr>
      </w:pPr>
      <w:r w:rsidRPr="006507E6">
        <w:rPr>
          <w:sz w:val="22"/>
          <w:szCs w:val="22"/>
        </w:rPr>
        <w:t xml:space="preserve">Мишке толстопятому, Заиньке усатому.            соединяем одноимённые пальцы. </w:t>
      </w:r>
    </w:p>
    <w:p w14:paraId="6B9884A2" w14:textId="77777777" w:rsidR="005864B6" w:rsidRPr="006507E6" w:rsidRDefault="005864B6" w:rsidP="005864B6">
      <w:pPr>
        <w:rPr>
          <w:b/>
          <w:sz w:val="22"/>
          <w:szCs w:val="22"/>
        </w:rPr>
      </w:pPr>
      <w:r w:rsidRPr="006507E6">
        <w:rPr>
          <w:b/>
          <w:sz w:val="22"/>
          <w:szCs w:val="22"/>
        </w:rPr>
        <w:t>Речевая подвижная игра «Мишка».</w:t>
      </w:r>
    </w:p>
    <w:p w14:paraId="55252998" w14:textId="77777777" w:rsidR="005864B6" w:rsidRPr="006507E6" w:rsidRDefault="005864B6" w:rsidP="005864B6">
      <w:pPr>
        <w:rPr>
          <w:sz w:val="22"/>
          <w:szCs w:val="22"/>
        </w:rPr>
      </w:pPr>
      <w:r w:rsidRPr="006507E6">
        <w:rPr>
          <w:sz w:val="22"/>
          <w:szCs w:val="22"/>
        </w:rPr>
        <w:t>Мы топаем, как мишка топ-топ, топ – топ – топ!</w:t>
      </w:r>
    </w:p>
    <w:p w14:paraId="0DB9980B" w14:textId="77777777" w:rsidR="005864B6" w:rsidRPr="006507E6" w:rsidRDefault="005864B6" w:rsidP="005864B6">
      <w:pPr>
        <w:rPr>
          <w:sz w:val="22"/>
          <w:szCs w:val="22"/>
        </w:rPr>
      </w:pPr>
      <w:r w:rsidRPr="006507E6">
        <w:rPr>
          <w:sz w:val="22"/>
          <w:szCs w:val="22"/>
        </w:rPr>
        <w:lastRenderedPageBreak/>
        <w:t>Мы хлопаем, как мишка хлоп – хлоп, хлоп-хлоп-хлоп!</w:t>
      </w:r>
    </w:p>
    <w:p w14:paraId="240AA016" w14:textId="77777777" w:rsidR="005864B6" w:rsidRPr="006507E6" w:rsidRDefault="005864B6" w:rsidP="005864B6">
      <w:pPr>
        <w:rPr>
          <w:sz w:val="22"/>
          <w:szCs w:val="22"/>
        </w:rPr>
      </w:pPr>
      <w:r w:rsidRPr="006507E6">
        <w:rPr>
          <w:sz w:val="22"/>
          <w:szCs w:val="22"/>
        </w:rPr>
        <w:t>Лапы вверх мы поднимаем. На другие приседаем.</w:t>
      </w:r>
    </w:p>
    <w:p w14:paraId="46AC2769" w14:textId="77777777" w:rsidR="005864B6" w:rsidRPr="006507E6" w:rsidRDefault="005864B6" w:rsidP="005864B6">
      <w:pPr>
        <w:rPr>
          <w:b/>
          <w:color w:val="000000"/>
          <w:sz w:val="22"/>
          <w:szCs w:val="22"/>
        </w:rPr>
      </w:pPr>
      <w:r w:rsidRPr="006507E6">
        <w:rPr>
          <w:b/>
          <w:sz w:val="22"/>
          <w:szCs w:val="22"/>
        </w:rPr>
        <w:t xml:space="preserve">Речевая подвижная игра </w:t>
      </w:r>
      <w:r w:rsidRPr="006507E6">
        <w:rPr>
          <w:b/>
          <w:bCs/>
          <w:color w:val="000000"/>
          <w:sz w:val="22"/>
          <w:szCs w:val="22"/>
          <w:bdr w:val="none" w:sz="0" w:space="0" w:color="auto" w:frame="1"/>
        </w:rPr>
        <w:t>«Лиса и зайцы».</w:t>
      </w:r>
      <w:r w:rsidRPr="006507E6">
        <w:rPr>
          <w:b/>
          <w:sz w:val="22"/>
          <w:szCs w:val="22"/>
        </w:rPr>
        <w:t xml:space="preserve">                                                                                                                                         </w:t>
      </w:r>
    </w:p>
    <w:p w14:paraId="5570C28E" w14:textId="77777777" w:rsidR="005864B6" w:rsidRPr="006507E6" w:rsidRDefault="005864B6" w:rsidP="005864B6">
      <w:pPr>
        <w:rPr>
          <w:color w:val="000000"/>
          <w:sz w:val="22"/>
          <w:szCs w:val="22"/>
        </w:rPr>
      </w:pPr>
      <w:r w:rsidRPr="006507E6">
        <w:rPr>
          <w:color w:val="000000"/>
          <w:sz w:val="22"/>
          <w:szCs w:val="22"/>
        </w:rPr>
        <w:t>По лесной лужайке разбежались зайки                         дети прыгают по группе врассыпную</w:t>
      </w:r>
    </w:p>
    <w:p w14:paraId="61E4B280" w14:textId="77777777" w:rsidR="005864B6" w:rsidRPr="006507E6" w:rsidRDefault="005864B6" w:rsidP="005864B6">
      <w:pPr>
        <w:rPr>
          <w:color w:val="000000"/>
          <w:sz w:val="22"/>
          <w:szCs w:val="22"/>
        </w:rPr>
      </w:pPr>
      <w:r w:rsidRPr="006507E6">
        <w:rPr>
          <w:color w:val="000000"/>
          <w:sz w:val="22"/>
          <w:szCs w:val="22"/>
        </w:rPr>
        <w:t>Зайцы прыгают, приседают, ничего не замечают        прыгают на месте, приседают</w:t>
      </w:r>
    </w:p>
    <w:p w14:paraId="1DA0CE71" w14:textId="77777777" w:rsidR="005864B6" w:rsidRPr="006507E6" w:rsidRDefault="005864B6" w:rsidP="005864B6">
      <w:pPr>
        <w:rPr>
          <w:color w:val="000000"/>
          <w:sz w:val="22"/>
          <w:szCs w:val="22"/>
        </w:rPr>
      </w:pPr>
      <w:r w:rsidRPr="006507E6">
        <w:rPr>
          <w:color w:val="000000"/>
          <w:sz w:val="22"/>
          <w:szCs w:val="22"/>
        </w:rPr>
        <w:t xml:space="preserve">Вдруг лисица прибежала, белых зайцев увидала     </w:t>
      </w:r>
      <w:proofErr w:type="gramStart"/>
      <w:r w:rsidRPr="006507E6">
        <w:rPr>
          <w:color w:val="000000"/>
          <w:sz w:val="22"/>
          <w:szCs w:val="22"/>
        </w:rPr>
        <w:t xml:space="preserve">   «</w:t>
      </w:r>
      <w:proofErr w:type="gramEnd"/>
      <w:r w:rsidRPr="006507E6">
        <w:rPr>
          <w:color w:val="000000"/>
          <w:sz w:val="22"/>
          <w:szCs w:val="22"/>
        </w:rPr>
        <w:t>лиса» бегает вокруг сидящих детей</w:t>
      </w:r>
    </w:p>
    <w:p w14:paraId="3D1C74C8" w14:textId="77777777" w:rsidR="005864B6" w:rsidRPr="006507E6" w:rsidRDefault="005864B6" w:rsidP="005864B6">
      <w:pPr>
        <w:rPr>
          <w:color w:val="000000"/>
          <w:sz w:val="22"/>
          <w:szCs w:val="22"/>
        </w:rPr>
      </w:pPr>
      <w:r w:rsidRPr="006507E6">
        <w:rPr>
          <w:color w:val="000000"/>
          <w:sz w:val="22"/>
          <w:szCs w:val="22"/>
        </w:rPr>
        <w:t>Зайцы ушки навострили и лисичку обхитрили </w:t>
      </w:r>
    </w:p>
    <w:p w14:paraId="07B8EB2F" w14:textId="77777777" w:rsidR="005864B6" w:rsidRPr="0024359E" w:rsidRDefault="005864B6" w:rsidP="005864B6">
      <w:pPr>
        <w:shd w:val="clear" w:color="auto" w:fill="FFFFFF"/>
        <w:rPr>
          <w:b/>
          <w:color w:val="000000"/>
          <w:sz w:val="22"/>
          <w:szCs w:val="23"/>
        </w:rPr>
      </w:pPr>
      <w:r w:rsidRPr="0024359E">
        <w:rPr>
          <w:b/>
          <w:color w:val="000000"/>
          <w:sz w:val="22"/>
          <w:szCs w:val="23"/>
        </w:rPr>
        <w:t>Динамическая пауза</w:t>
      </w:r>
    </w:p>
    <w:p w14:paraId="5C232B56" w14:textId="77777777" w:rsidR="005864B6" w:rsidRPr="0024359E" w:rsidRDefault="005864B6" w:rsidP="005864B6">
      <w:pPr>
        <w:shd w:val="clear" w:color="auto" w:fill="FFFFFF"/>
        <w:rPr>
          <w:color w:val="000000"/>
          <w:sz w:val="22"/>
          <w:szCs w:val="23"/>
        </w:rPr>
      </w:pPr>
      <w:r w:rsidRPr="0024359E">
        <w:rPr>
          <w:color w:val="000000"/>
          <w:sz w:val="22"/>
          <w:szCs w:val="23"/>
        </w:rPr>
        <w:t>Мы проверили осанку и свели лопатки.</w:t>
      </w:r>
    </w:p>
    <w:p w14:paraId="4C426419" w14:textId="77777777" w:rsidR="005864B6" w:rsidRPr="0024359E" w:rsidRDefault="005864B6" w:rsidP="005864B6">
      <w:pPr>
        <w:shd w:val="clear" w:color="auto" w:fill="FFFFFF"/>
        <w:rPr>
          <w:color w:val="000000"/>
          <w:sz w:val="22"/>
          <w:szCs w:val="23"/>
        </w:rPr>
      </w:pPr>
      <w:r w:rsidRPr="0024359E">
        <w:rPr>
          <w:color w:val="000000"/>
          <w:sz w:val="22"/>
          <w:szCs w:val="23"/>
        </w:rPr>
        <w:t>Мы походим на носках, а потом на пятках.</w:t>
      </w:r>
    </w:p>
    <w:p w14:paraId="2A06F577" w14:textId="77777777" w:rsidR="005864B6" w:rsidRPr="0024359E" w:rsidRDefault="005864B6" w:rsidP="005864B6">
      <w:pPr>
        <w:shd w:val="clear" w:color="auto" w:fill="FFFFFF"/>
        <w:rPr>
          <w:color w:val="000000"/>
          <w:sz w:val="22"/>
          <w:szCs w:val="23"/>
        </w:rPr>
      </w:pPr>
      <w:r w:rsidRPr="0024359E">
        <w:rPr>
          <w:color w:val="000000"/>
          <w:sz w:val="22"/>
          <w:szCs w:val="23"/>
        </w:rPr>
        <w:t>Пойдем легко как лисята,</w:t>
      </w:r>
    </w:p>
    <w:p w14:paraId="68039CA9" w14:textId="77777777" w:rsidR="005864B6" w:rsidRPr="0024359E" w:rsidRDefault="005864B6" w:rsidP="005864B6">
      <w:pPr>
        <w:shd w:val="clear" w:color="auto" w:fill="FFFFFF"/>
        <w:rPr>
          <w:rFonts w:ascii="yandex-sans" w:hAnsi="yandex-sans"/>
          <w:color w:val="000000"/>
          <w:sz w:val="23"/>
          <w:szCs w:val="23"/>
        </w:rPr>
      </w:pPr>
      <w:r w:rsidRPr="0024359E">
        <w:rPr>
          <w:rFonts w:ascii="yandex-sans" w:hAnsi="yandex-sans"/>
          <w:color w:val="000000"/>
          <w:sz w:val="23"/>
          <w:szCs w:val="23"/>
        </w:rPr>
        <w:t>И как заинька – трусишка,</w:t>
      </w:r>
    </w:p>
    <w:p w14:paraId="6D9DF5B4" w14:textId="77777777" w:rsidR="005864B6" w:rsidRPr="0024359E" w:rsidRDefault="005864B6" w:rsidP="005864B6">
      <w:pPr>
        <w:shd w:val="clear" w:color="auto" w:fill="FFFFFF"/>
        <w:rPr>
          <w:rFonts w:ascii="yandex-sans" w:hAnsi="yandex-sans"/>
          <w:color w:val="000000"/>
          <w:sz w:val="23"/>
          <w:szCs w:val="23"/>
        </w:rPr>
      </w:pPr>
      <w:r w:rsidRPr="0024359E">
        <w:rPr>
          <w:rFonts w:ascii="yandex-sans" w:hAnsi="yandex-sans"/>
          <w:color w:val="000000"/>
          <w:sz w:val="23"/>
          <w:szCs w:val="23"/>
        </w:rPr>
        <w:t xml:space="preserve">И как серый волк – </w:t>
      </w:r>
      <w:proofErr w:type="spellStart"/>
      <w:r w:rsidRPr="0024359E">
        <w:rPr>
          <w:rFonts w:ascii="yandex-sans" w:hAnsi="yandex-sans"/>
          <w:color w:val="000000"/>
          <w:sz w:val="23"/>
          <w:szCs w:val="23"/>
        </w:rPr>
        <w:t>волчишка</w:t>
      </w:r>
      <w:proofErr w:type="spellEnd"/>
      <w:r w:rsidRPr="0024359E">
        <w:rPr>
          <w:rFonts w:ascii="yandex-sans" w:hAnsi="yandex-sans"/>
          <w:color w:val="000000"/>
          <w:sz w:val="23"/>
          <w:szCs w:val="23"/>
        </w:rPr>
        <w:t>,</w:t>
      </w:r>
    </w:p>
    <w:p w14:paraId="5FE7F353" w14:textId="77777777" w:rsidR="005864B6" w:rsidRPr="0024359E" w:rsidRDefault="005864B6" w:rsidP="005864B6">
      <w:pPr>
        <w:shd w:val="clear" w:color="auto" w:fill="FFFFFF"/>
        <w:rPr>
          <w:rFonts w:ascii="yandex-sans" w:hAnsi="yandex-sans"/>
          <w:color w:val="000000"/>
          <w:sz w:val="23"/>
          <w:szCs w:val="23"/>
        </w:rPr>
      </w:pPr>
      <w:r w:rsidRPr="0024359E">
        <w:rPr>
          <w:rFonts w:ascii="yandex-sans" w:hAnsi="yandex-sans"/>
          <w:color w:val="000000"/>
          <w:sz w:val="23"/>
          <w:szCs w:val="23"/>
        </w:rPr>
        <w:t>Вот свернулся еж в клубок,</w:t>
      </w:r>
    </w:p>
    <w:p w14:paraId="606E9795" w14:textId="77777777" w:rsidR="005864B6" w:rsidRPr="0024359E" w:rsidRDefault="005864B6" w:rsidP="005864B6">
      <w:pPr>
        <w:shd w:val="clear" w:color="auto" w:fill="FFFFFF"/>
        <w:rPr>
          <w:rFonts w:ascii="yandex-sans" w:hAnsi="yandex-sans"/>
          <w:color w:val="000000"/>
          <w:sz w:val="23"/>
          <w:szCs w:val="23"/>
        </w:rPr>
      </w:pPr>
      <w:r w:rsidRPr="0024359E">
        <w:rPr>
          <w:rFonts w:ascii="yandex-sans" w:hAnsi="yandex-sans"/>
          <w:color w:val="000000"/>
          <w:sz w:val="23"/>
          <w:szCs w:val="23"/>
        </w:rPr>
        <w:t>Потому, что он продрог.</w:t>
      </w:r>
    </w:p>
    <w:p w14:paraId="0DBA2691" w14:textId="77777777" w:rsidR="005864B6" w:rsidRPr="0024359E" w:rsidRDefault="005864B6" w:rsidP="005864B6">
      <w:pPr>
        <w:shd w:val="clear" w:color="auto" w:fill="FFFFFF"/>
        <w:rPr>
          <w:rFonts w:ascii="yandex-sans" w:hAnsi="yandex-sans"/>
          <w:color w:val="000000"/>
          <w:sz w:val="23"/>
          <w:szCs w:val="23"/>
        </w:rPr>
      </w:pPr>
      <w:r w:rsidRPr="0024359E">
        <w:rPr>
          <w:rFonts w:ascii="yandex-sans" w:hAnsi="yandex-sans"/>
          <w:color w:val="000000"/>
          <w:sz w:val="23"/>
          <w:szCs w:val="23"/>
        </w:rPr>
        <w:t>Лучик ежика коснулся,</w:t>
      </w:r>
    </w:p>
    <w:p w14:paraId="396650AF" w14:textId="77777777" w:rsidR="005864B6" w:rsidRPr="0024359E" w:rsidRDefault="005864B6" w:rsidP="005864B6">
      <w:pPr>
        <w:shd w:val="clear" w:color="auto" w:fill="FFFFFF"/>
        <w:rPr>
          <w:rFonts w:ascii="yandex-sans" w:hAnsi="yandex-sans"/>
          <w:color w:val="000000"/>
          <w:sz w:val="23"/>
          <w:szCs w:val="23"/>
        </w:rPr>
      </w:pPr>
      <w:r w:rsidRPr="0024359E">
        <w:rPr>
          <w:rFonts w:ascii="yandex-sans" w:hAnsi="yandex-sans"/>
          <w:color w:val="000000"/>
          <w:sz w:val="23"/>
          <w:szCs w:val="23"/>
        </w:rPr>
        <w:t>Ежик сладко потянулся.</w:t>
      </w:r>
    </w:p>
    <w:p w14:paraId="25321268" w14:textId="77777777" w:rsidR="005864B6" w:rsidRPr="0024359E" w:rsidRDefault="005864B6" w:rsidP="005864B6">
      <w:pPr>
        <w:shd w:val="clear" w:color="auto" w:fill="FFFFFF"/>
        <w:rPr>
          <w:b/>
          <w:color w:val="000000"/>
          <w:sz w:val="22"/>
          <w:szCs w:val="23"/>
        </w:rPr>
      </w:pPr>
      <w:r w:rsidRPr="0024359E">
        <w:rPr>
          <w:b/>
          <w:color w:val="000000"/>
          <w:sz w:val="22"/>
          <w:szCs w:val="23"/>
        </w:rPr>
        <w:t xml:space="preserve">Пальчиковая гимнастика «Есть </w:t>
      </w:r>
      <w:proofErr w:type="gramStart"/>
      <w:r w:rsidRPr="0024359E">
        <w:rPr>
          <w:b/>
          <w:color w:val="000000"/>
          <w:sz w:val="22"/>
          <w:szCs w:val="23"/>
        </w:rPr>
        <w:t>у каждого свой дом</w:t>
      </w:r>
      <w:proofErr w:type="gramEnd"/>
      <w:r w:rsidRPr="0024359E">
        <w:rPr>
          <w:b/>
          <w:color w:val="000000"/>
          <w:sz w:val="22"/>
          <w:szCs w:val="23"/>
        </w:rPr>
        <w:t>».</w:t>
      </w:r>
    </w:p>
    <w:p w14:paraId="0CF8E88A" w14:textId="77777777" w:rsidR="005864B6" w:rsidRPr="0024359E" w:rsidRDefault="005864B6" w:rsidP="005864B6">
      <w:pPr>
        <w:shd w:val="clear" w:color="auto" w:fill="FFFFFF"/>
        <w:rPr>
          <w:color w:val="000000"/>
          <w:sz w:val="22"/>
          <w:szCs w:val="23"/>
        </w:rPr>
      </w:pPr>
      <w:r w:rsidRPr="0024359E">
        <w:rPr>
          <w:color w:val="000000"/>
          <w:sz w:val="22"/>
          <w:szCs w:val="23"/>
        </w:rPr>
        <w:t>У лисы в лесу глухом</w:t>
      </w:r>
      <w:r>
        <w:rPr>
          <w:color w:val="000000"/>
          <w:sz w:val="22"/>
          <w:szCs w:val="23"/>
        </w:rPr>
        <w:t xml:space="preserve"> е</w:t>
      </w:r>
      <w:r w:rsidRPr="0024359E">
        <w:rPr>
          <w:color w:val="000000"/>
          <w:sz w:val="22"/>
          <w:szCs w:val="23"/>
        </w:rPr>
        <w:t>сть нора – надежный дом.</w:t>
      </w:r>
    </w:p>
    <w:p w14:paraId="43FDB7EC" w14:textId="77777777" w:rsidR="005864B6" w:rsidRPr="0024359E" w:rsidRDefault="005864B6" w:rsidP="005864B6">
      <w:pPr>
        <w:shd w:val="clear" w:color="auto" w:fill="FFFFFF"/>
        <w:rPr>
          <w:color w:val="000000"/>
          <w:sz w:val="22"/>
          <w:szCs w:val="23"/>
        </w:rPr>
      </w:pPr>
      <w:r w:rsidRPr="0024359E">
        <w:rPr>
          <w:color w:val="000000"/>
          <w:sz w:val="22"/>
          <w:szCs w:val="23"/>
        </w:rPr>
        <w:t>Не страшны зимой метели</w:t>
      </w:r>
      <w:r>
        <w:rPr>
          <w:color w:val="000000"/>
          <w:sz w:val="22"/>
          <w:szCs w:val="23"/>
        </w:rPr>
        <w:t xml:space="preserve"> б</w:t>
      </w:r>
      <w:r w:rsidRPr="0024359E">
        <w:rPr>
          <w:color w:val="000000"/>
          <w:sz w:val="22"/>
          <w:szCs w:val="23"/>
        </w:rPr>
        <w:t>елочке в дупле на ели.</w:t>
      </w:r>
    </w:p>
    <w:p w14:paraId="77859EA4" w14:textId="77777777" w:rsidR="005864B6" w:rsidRPr="0024359E" w:rsidRDefault="005864B6" w:rsidP="005864B6">
      <w:pPr>
        <w:shd w:val="clear" w:color="auto" w:fill="FFFFFF"/>
        <w:rPr>
          <w:color w:val="000000"/>
          <w:sz w:val="22"/>
          <w:szCs w:val="23"/>
        </w:rPr>
      </w:pPr>
      <w:r w:rsidRPr="0024359E">
        <w:rPr>
          <w:color w:val="000000"/>
          <w:sz w:val="22"/>
          <w:szCs w:val="23"/>
        </w:rPr>
        <w:t>Под кустами еж колючий</w:t>
      </w:r>
      <w:r>
        <w:rPr>
          <w:color w:val="000000"/>
          <w:sz w:val="22"/>
          <w:szCs w:val="23"/>
        </w:rPr>
        <w:t xml:space="preserve"> з</w:t>
      </w:r>
      <w:r w:rsidRPr="0024359E">
        <w:rPr>
          <w:color w:val="000000"/>
          <w:sz w:val="22"/>
          <w:szCs w:val="23"/>
        </w:rPr>
        <w:t>агребает листья в кучу.</w:t>
      </w:r>
    </w:p>
    <w:p w14:paraId="5C23E579" w14:textId="77777777" w:rsidR="005864B6" w:rsidRPr="0024359E" w:rsidRDefault="005864B6" w:rsidP="005864B6">
      <w:pPr>
        <w:shd w:val="clear" w:color="auto" w:fill="FFFFFF"/>
        <w:rPr>
          <w:color w:val="000000"/>
          <w:sz w:val="22"/>
          <w:szCs w:val="23"/>
        </w:rPr>
      </w:pPr>
      <w:r w:rsidRPr="0024359E">
        <w:rPr>
          <w:color w:val="000000"/>
          <w:sz w:val="22"/>
          <w:szCs w:val="23"/>
        </w:rPr>
        <w:t>Спит в берлоге косолапый,</w:t>
      </w:r>
      <w:r>
        <w:rPr>
          <w:color w:val="000000"/>
          <w:sz w:val="22"/>
          <w:szCs w:val="23"/>
        </w:rPr>
        <w:t xml:space="preserve"> д</w:t>
      </w:r>
      <w:r w:rsidRPr="0024359E">
        <w:rPr>
          <w:color w:val="000000"/>
          <w:sz w:val="22"/>
          <w:szCs w:val="23"/>
        </w:rPr>
        <w:t>о весны сосет он лапу.</w:t>
      </w:r>
    </w:p>
    <w:p w14:paraId="68274260" w14:textId="77777777" w:rsidR="005864B6" w:rsidRPr="0024359E" w:rsidRDefault="005864B6" w:rsidP="005864B6">
      <w:pPr>
        <w:shd w:val="clear" w:color="auto" w:fill="FFFFFF"/>
        <w:rPr>
          <w:color w:val="000000"/>
          <w:sz w:val="22"/>
          <w:szCs w:val="23"/>
        </w:rPr>
      </w:pPr>
      <w:r w:rsidRPr="0024359E">
        <w:rPr>
          <w:color w:val="000000"/>
          <w:sz w:val="22"/>
          <w:szCs w:val="23"/>
        </w:rPr>
        <w:t xml:space="preserve">Есть </w:t>
      </w:r>
      <w:proofErr w:type="gramStart"/>
      <w:r w:rsidRPr="0024359E">
        <w:rPr>
          <w:color w:val="000000"/>
          <w:sz w:val="22"/>
          <w:szCs w:val="23"/>
        </w:rPr>
        <w:t>у каждого свой дом</w:t>
      </w:r>
      <w:proofErr w:type="gramEnd"/>
      <w:r w:rsidRPr="0024359E">
        <w:rPr>
          <w:color w:val="000000"/>
          <w:sz w:val="22"/>
          <w:szCs w:val="23"/>
        </w:rPr>
        <w:t>,</w:t>
      </w:r>
      <w:r>
        <w:rPr>
          <w:color w:val="000000"/>
          <w:sz w:val="22"/>
          <w:szCs w:val="23"/>
        </w:rPr>
        <w:t xml:space="preserve"> в</w:t>
      </w:r>
      <w:r w:rsidRPr="0024359E">
        <w:rPr>
          <w:color w:val="000000"/>
          <w:sz w:val="22"/>
          <w:szCs w:val="23"/>
        </w:rPr>
        <w:t>сем тепло, уютно в нем.</w:t>
      </w:r>
    </w:p>
    <w:p w14:paraId="452A3A89" w14:textId="77777777" w:rsidR="005864B6" w:rsidRPr="0024359E" w:rsidRDefault="005864B6" w:rsidP="005864B6">
      <w:pPr>
        <w:shd w:val="clear" w:color="auto" w:fill="FFFFFF"/>
        <w:rPr>
          <w:b/>
          <w:color w:val="000000"/>
          <w:sz w:val="22"/>
          <w:szCs w:val="23"/>
        </w:rPr>
      </w:pPr>
      <w:r w:rsidRPr="0024359E">
        <w:rPr>
          <w:b/>
          <w:color w:val="000000"/>
          <w:sz w:val="22"/>
          <w:szCs w:val="23"/>
        </w:rPr>
        <w:t>Подвижная игра «На водопой».</w:t>
      </w:r>
    </w:p>
    <w:p w14:paraId="00147590" w14:textId="77777777" w:rsidR="005864B6" w:rsidRPr="0024359E" w:rsidRDefault="005864B6" w:rsidP="005864B6">
      <w:pPr>
        <w:shd w:val="clear" w:color="auto" w:fill="FFFFFF"/>
        <w:rPr>
          <w:color w:val="000000"/>
          <w:sz w:val="22"/>
          <w:szCs w:val="23"/>
        </w:rPr>
      </w:pPr>
      <w:r w:rsidRPr="0024359E">
        <w:rPr>
          <w:color w:val="000000"/>
          <w:sz w:val="22"/>
          <w:szCs w:val="23"/>
        </w:rPr>
        <w:t>Жарким днем лесной тропой</w:t>
      </w:r>
      <w:r>
        <w:rPr>
          <w:color w:val="000000"/>
          <w:sz w:val="22"/>
          <w:szCs w:val="23"/>
        </w:rPr>
        <w:t xml:space="preserve"> з</w:t>
      </w:r>
      <w:r w:rsidRPr="0024359E">
        <w:rPr>
          <w:color w:val="000000"/>
          <w:sz w:val="22"/>
          <w:szCs w:val="23"/>
        </w:rPr>
        <w:t>вери шли на водопой.</w:t>
      </w:r>
    </w:p>
    <w:p w14:paraId="2BEEB5FC" w14:textId="77777777" w:rsidR="005864B6" w:rsidRPr="0024359E" w:rsidRDefault="005864B6" w:rsidP="005864B6">
      <w:pPr>
        <w:shd w:val="clear" w:color="auto" w:fill="FFFFFF"/>
        <w:rPr>
          <w:color w:val="000000"/>
          <w:sz w:val="22"/>
          <w:szCs w:val="23"/>
        </w:rPr>
      </w:pPr>
      <w:r w:rsidRPr="0024359E">
        <w:rPr>
          <w:color w:val="000000"/>
          <w:sz w:val="22"/>
          <w:szCs w:val="23"/>
        </w:rPr>
        <w:t>За мамой – лосихой топал лосенок,</w:t>
      </w:r>
    </w:p>
    <w:p w14:paraId="7FC83F83" w14:textId="77777777" w:rsidR="005864B6" w:rsidRPr="0024359E" w:rsidRDefault="005864B6" w:rsidP="005864B6">
      <w:pPr>
        <w:shd w:val="clear" w:color="auto" w:fill="FFFFFF"/>
        <w:rPr>
          <w:color w:val="000000"/>
          <w:sz w:val="22"/>
          <w:szCs w:val="23"/>
        </w:rPr>
      </w:pPr>
      <w:r w:rsidRPr="0024359E">
        <w:rPr>
          <w:color w:val="000000"/>
          <w:sz w:val="22"/>
          <w:szCs w:val="23"/>
        </w:rPr>
        <w:t>За мамой – лисицей крался лисенок,</w:t>
      </w:r>
    </w:p>
    <w:p w14:paraId="4039908E" w14:textId="77777777" w:rsidR="005864B6" w:rsidRPr="0024359E" w:rsidRDefault="005864B6" w:rsidP="005864B6">
      <w:pPr>
        <w:shd w:val="clear" w:color="auto" w:fill="FFFFFF"/>
        <w:rPr>
          <w:color w:val="000000"/>
          <w:sz w:val="22"/>
          <w:szCs w:val="23"/>
        </w:rPr>
      </w:pPr>
      <w:r w:rsidRPr="0024359E">
        <w:rPr>
          <w:color w:val="000000"/>
          <w:sz w:val="22"/>
          <w:szCs w:val="23"/>
        </w:rPr>
        <w:t>За мамой – ежихой катился ежонок,</w:t>
      </w:r>
    </w:p>
    <w:p w14:paraId="7B6B7D1C" w14:textId="77777777" w:rsidR="005864B6" w:rsidRPr="0024359E" w:rsidRDefault="005864B6" w:rsidP="005864B6">
      <w:pPr>
        <w:shd w:val="clear" w:color="auto" w:fill="FFFFFF"/>
        <w:rPr>
          <w:color w:val="000000"/>
          <w:sz w:val="22"/>
          <w:szCs w:val="23"/>
        </w:rPr>
      </w:pPr>
      <w:r w:rsidRPr="0024359E">
        <w:rPr>
          <w:color w:val="000000"/>
          <w:sz w:val="22"/>
          <w:szCs w:val="23"/>
        </w:rPr>
        <w:t>За мамой – медведицей шел медвежонок,</w:t>
      </w:r>
    </w:p>
    <w:p w14:paraId="65ABA018" w14:textId="77777777" w:rsidR="005864B6" w:rsidRPr="0024359E" w:rsidRDefault="005864B6" w:rsidP="005864B6">
      <w:pPr>
        <w:shd w:val="clear" w:color="auto" w:fill="FFFFFF"/>
        <w:rPr>
          <w:color w:val="000000"/>
          <w:sz w:val="22"/>
          <w:szCs w:val="23"/>
        </w:rPr>
      </w:pPr>
      <w:r w:rsidRPr="0024359E">
        <w:rPr>
          <w:color w:val="000000"/>
          <w:sz w:val="22"/>
          <w:szCs w:val="23"/>
        </w:rPr>
        <w:t xml:space="preserve">За мамой – </w:t>
      </w:r>
      <w:proofErr w:type="spellStart"/>
      <w:r w:rsidRPr="0024359E">
        <w:rPr>
          <w:color w:val="000000"/>
          <w:sz w:val="22"/>
          <w:szCs w:val="23"/>
        </w:rPr>
        <w:t>бельчихой</w:t>
      </w:r>
      <w:proofErr w:type="spellEnd"/>
      <w:r w:rsidRPr="0024359E">
        <w:rPr>
          <w:color w:val="000000"/>
          <w:sz w:val="22"/>
          <w:szCs w:val="23"/>
        </w:rPr>
        <w:t xml:space="preserve"> скакали бельчата,</w:t>
      </w:r>
    </w:p>
    <w:p w14:paraId="04299B8E" w14:textId="77777777" w:rsidR="005864B6" w:rsidRPr="0024359E" w:rsidRDefault="005864B6" w:rsidP="005864B6">
      <w:pPr>
        <w:shd w:val="clear" w:color="auto" w:fill="FFFFFF"/>
        <w:rPr>
          <w:color w:val="000000"/>
          <w:sz w:val="22"/>
          <w:szCs w:val="23"/>
        </w:rPr>
      </w:pPr>
      <w:r w:rsidRPr="0024359E">
        <w:rPr>
          <w:color w:val="000000"/>
          <w:sz w:val="22"/>
          <w:szCs w:val="23"/>
        </w:rPr>
        <w:t>За мамой – зайчихой – косые зайчата,</w:t>
      </w:r>
    </w:p>
    <w:p w14:paraId="4B413A1A" w14:textId="77777777" w:rsidR="005864B6" w:rsidRPr="0024359E" w:rsidRDefault="005864B6" w:rsidP="005864B6">
      <w:pPr>
        <w:shd w:val="clear" w:color="auto" w:fill="FFFFFF"/>
        <w:rPr>
          <w:color w:val="000000"/>
          <w:sz w:val="22"/>
          <w:szCs w:val="23"/>
        </w:rPr>
      </w:pPr>
      <w:r w:rsidRPr="0024359E">
        <w:rPr>
          <w:color w:val="000000"/>
          <w:sz w:val="22"/>
          <w:szCs w:val="23"/>
        </w:rPr>
        <w:t>Волчица вела за собою волчат. Все мамы и дети напиться хотят.</w:t>
      </w:r>
    </w:p>
    <w:p w14:paraId="205ED508" w14:textId="77777777" w:rsidR="005864B6" w:rsidRPr="001B6005" w:rsidRDefault="005864B6" w:rsidP="005864B6">
      <w:pPr>
        <w:shd w:val="clear" w:color="auto" w:fill="FFFFFF"/>
        <w:rPr>
          <w:b/>
          <w:color w:val="000000"/>
          <w:sz w:val="22"/>
          <w:szCs w:val="23"/>
        </w:rPr>
      </w:pPr>
      <w:r>
        <w:rPr>
          <w:color w:val="000000"/>
          <w:sz w:val="22"/>
          <w:szCs w:val="23"/>
        </w:rPr>
        <w:t xml:space="preserve">                                         </w:t>
      </w:r>
      <w:r w:rsidRPr="006507E6">
        <w:rPr>
          <w:b/>
          <w:sz w:val="22"/>
          <w:szCs w:val="22"/>
        </w:rPr>
        <w:t xml:space="preserve">Тема </w:t>
      </w:r>
      <w:proofErr w:type="gramStart"/>
      <w:r w:rsidRPr="001B6005">
        <w:rPr>
          <w:b/>
          <w:sz w:val="22"/>
          <w:szCs w:val="22"/>
        </w:rPr>
        <w:t xml:space="preserve">« </w:t>
      </w:r>
      <w:r w:rsidRPr="001B6005">
        <w:rPr>
          <w:b/>
          <w:color w:val="000000"/>
          <w:sz w:val="22"/>
          <w:szCs w:val="23"/>
        </w:rPr>
        <w:t>Животные</w:t>
      </w:r>
      <w:proofErr w:type="gramEnd"/>
      <w:r w:rsidRPr="001B6005">
        <w:rPr>
          <w:b/>
          <w:color w:val="000000"/>
          <w:sz w:val="22"/>
          <w:szCs w:val="23"/>
        </w:rPr>
        <w:t xml:space="preserve"> Севера и юга»</w:t>
      </w:r>
    </w:p>
    <w:p w14:paraId="711F68B9" w14:textId="77777777" w:rsidR="005864B6" w:rsidRPr="001B6005" w:rsidRDefault="005864B6" w:rsidP="005864B6">
      <w:pPr>
        <w:shd w:val="clear" w:color="auto" w:fill="FFFFFF"/>
        <w:rPr>
          <w:color w:val="000000"/>
          <w:sz w:val="22"/>
          <w:szCs w:val="23"/>
        </w:rPr>
      </w:pPr>
      <w:r w:rsidRPr="001B6005">
        <w:rPr>
          <w:color w:val="000000"/>
          <w:sz w:val="22"/>
          <w:szCs w:val="23"/>
        </w:rPr>
        <w:t>Две проказницы мартышки, почитать любили книжки</w:t>
      </w:r>
    </w:p>
    <w:p w14:paraId="5D0172B9" w14:textId="77777777" w:rsidR="005864B6" w:rsidRPr="001B6005" w:rsidRDefault="005864B6" w:rsidP="005864B6">
      <w:pPr>
        <w:shd w:val="clear" w:color="auto" w:fill="FFFFFF"/>
        <w:rPr>
          <w:color w:val="000000"/>
          <w:sz w:val="22"/>
          <w:szCs w:val="23"/>
        </w:rPr>
      </w:pPr>
      <w:r w:rsidRPr="001B6005">
        <w:rPr>
          <w:color w:val="000000"/>
          <w:sz w:val="22"/>
          <w:szCs w:val="23"/>
        </w:rPr>
        <w:t>Потрясти их, полизать и, как – будто, почитать.</w:t>
      </w:r>
    </w:p>
    <w:p w14:paraId="1B9B043E" w14:textId="77777777" w:rsidR="005864B6" w:rsidRPr="001B6005" w:rsidRDefault="005864B6" w:rsidP="005864B6">
      <w:pPr>
        <w:shd w:val="clear" w:color="auto" w:fill="FFFFFF"/>
        <w:rPr>
          <w:color w:val="000000"/>
          <w:sz w:val="22"/>
          <w:szCs w:val="23"/>
        </w:rPr>
      </w:pPr>
      <w:r w:rsidRPr="001B6005">
        <w:rPr>
          <w:color w:val="000000"/>
          <w:sz w:val="22"/>
          <w:szCs w:val="23"/>
        </w:rPr>
        <w:t>Ловко принялись за дело и очки они одели.</w:t>
      </w:r>
    </w:p>
    <w:p w14:paraId="24FE7A9E" w14:textId="77777777" w:rsidR="005864B6" w:rsidRPr="001B6005" w:rsidRDefault="005864B6" w:rsidP="005864B6">
      <w:pPr>
        <w:shd w:val="clear" w:color="auto" w:fill="FFFFFF"/>
        <w:rPr>
          <w:color w:val="000000"/>
          <w:sz w:val="22"/>
          <w:szCs w:val="23"/>
        </w:rPr>
      </w:pPr>
      <w:r w:rsidRPr="001B6005">
        <w:rPr>
          <w:color w:val="000000"/>
          <w:sz w:val="22"/>
          <w:szCs w:val="23"/>
        </w:rPr>
        <w:t xml:space="preserve">К носу книгу поднесли, чуть подальше </w:t>
      </w:r>
      <w:proofErr w:type="gramStart"/>
      <w:r w:rsidRPr="001B6005">
        <w:rPr>
          <w:color w:val="000000"/>
          <w:sz w:val="22"/>
          <w:szCs w:val="23"/>
        </w:rPr>
        <w:t>отвели,…</w:t>
      </w:r>
      <w:proofErr w:type="gramEnd"/>
    </w:p>
    <w:p w14:paraId="51B2CCCC" w14:textId="77777777" w:rsidR="005864B6" w:rsidRPr="001B6005" w:rsidRDefault="005864B6" w:rsidP="005864B6">
      <w:pPr>
        <w:shd w:val="clear" w:color="auto" w:fill="FFFFFF"/>
        <w:rPr>
          <w:color w:val="000000"/>
          <w:sz w:val="22"/>
          <w:szCs w:val="23"/>
        </w:rPr>
      </w:pPr>
      <w:r w:rsidRPr="001B6005">
        <w:rPr>
          <w:color w:val="000000"/>
          <w:sz w:val="22"/>
          <w:szCs w:val="23"/>
        </w:rPr>
        <w:t>Ничего в очках не видно и мартышкам так обидно.</w:t>
      </w:r>
    </w:p>
    <w:p w14:paraId="5367A04D" w14:textId="77777777" w:rsidR="005864B6" w:rsidRPr="001B6005" w:rsidRDefault="005864B6" w:rsidP="005864B6">
      <w:pPr>
        <w:shd w:val="clear" w:color="auto" w:fill="FFFFFF"/>
        <w:rPr>
          <w:b/>
          <w:color w:val="000000"/>
          <w:sz w:val="22"/>
          <w:szCs w:val="23"/>
        </w:rPr>
      </w:pPr>
      <w:r w:rsidRPr="001B6005">
        <w:rPr>
          <w:b/>
          <w:color w:val="000000"/>
          <w:sz w:val="22"/>
          <w:szCs w:val="23"/>
        </w:rPr>
        <w:t>Пальчиковая гимнастика.</w:t>
      </w:r>
    </w:p>
    <w:p w14:paraId="497D7CEB" w14:textId="77777777" w:rsidR="005864B6" w:rsidRPr="001B6005" w:rsidRDefault="005864B6" w:rsidP="005864B6">
      <w:pPr>
        <w:shd w:val="clear" w:color="auto" w:fill="FFFFFF"/>
        <w:rPr>
          <w:color w:val="000000"/>
          <w:sz w:val="22"/>
          <w:szCs w:val="23"/>
        </w:rPr>
      </w:pPr>
      <w:r w:rsidRPr="001B6005">
        <w:rPr>
          <w:color w:val="000000"/>
          <w:sz w:val="22"/>
          <w:szCs w:val="23"/>
        </w:rPr>
        <w:t>Если в жаркую страну (кулак – ладошка)</w:t>
      </w:r>
    </w:p>
    <w:p w14:paraId="6E2E2021" w14:textId="77777777" w:rsidR="005864B6" w:rsidRPr="001B6005" w:rsidRDefault="005864B6" w:rsidP="005864B6">
      <w:pPr>
        <w:shd w:val="clear" w:color="auto" w:fill="FFFFFF"/>
        <w:rPr>
          <w:color w:val="000000"/>
          <w:sz w:val="22"/>
          <w:szCs w:val="23"/>
        </w:rPr>
      </w:pPr>
      <w:r w:rsidRPr="001B6005">
        <w:rPr>
          <w:color w:val="000000"/>
          <w:sz w:val="22"/>
          <w:szCs w:val="23"/>
        </w:rPr>
        <w:t>Я случайно попаду,</w:t>
      </w:r>
    </w:p>
    <w:p w14:paraId="7A938D3E" w14:textId="77777777" w:rsidR="005864B6" w:rsidRPr="001B6005" w:rsidRDefault="005864B6" w:rsidP="005864B6">
      <w:pPr>
        <w:shd w:val="clear" w:color="auto" w:fill="FFFFFF"/>
        <w:rPr>
          <w:color w:val="000000"/>
          <w:sz w:val="22"/>
          <w:szCs w:val="23"/>
        </w:rPr>
      </w:pPr>
      <w:r w:rsidRPr="001B6005">
        <w:rPr>
          <w:color w:val="000000"/>
          <w:sz w:val="22"/>
          <w:szCs w:val="23"/>
        </w:rPr>
        <w:t>То увижу там шакала, («бинокль»)</w:t>
      </w:r>
    </w:p>
    <w:p w14:paraId="099E7C16" w14:textId="77777777" w:rsidR="005864B6" w:rsidRPr="001B6005" w:rsidRDefault="005864B6" w:rsidP="005864B6">
      <w:pPr>
        <w:shd w:val="clear" w:color="auto" w:fill="FFFFFF"/>
        <w:rPr>
          <w:color w:val="000000"/>
          <w:sz w:val="22"/>
          <w:szCs w:val="23"/>
        </w:rPr>
      </w:pPr>
      <w:r w:rsidRPr="001B6005">
        <w:rPr>
          <w:color w:val="000000"/>
          <w:sz w:val="22"/>
          <w:szCs w:val="23"/>
        </w:rPr>
        <w:t>Кенгуру, гиппопотама, (загибать пальчики)</w:t>
      </w:r>
    </w:p>
    <w:p w14:paraId="200B1583" w14:textId="77777777" w:rsidR="005864B6" w:rsidRPr="001B6005" w:rsidRDefault="005864B6" w:rsidP="005864B6">
      <w:pPr>
        <w:shd w:val="clear" w:color="auto" w:fill="FFFFFF"/>
        <w:rPr>
          <w:color w:val="000000"/>
          <w:sz w:val="22"/>
          <w:szCs w:val="23"/>
        </w:rPr>
      </w:pPr>
      <w:r w:rsidRPr="001B6005">
        <w:rPr>
          <w:color w:val="000000"/>
          <w:sz w:val="22"/>
          <w:szCs w:val="23"/>
        </w:rPr>
        <w:t>Обезьяну, тигра, льва,</w:t>
      </w:r>
    </w:p>
    <w:p w14:paraId="6444FAEF" w14:textId="77777777" w:rsidR="005864B6" w:rsidRPr="001B6005" w:rsidRDefault="005864B6" w:rsidP="005864B6">
      <w:pPr>
        <w:shd w:val="clear" w:color="auto" w:fill="FFFFFF"/>
        <w:rPr>
          <w:color w:val="000000"/>
          <w:sz w:val="22"/>
          <w:szCs w:val="23"/>
        </w:rPr>
      </w:pPr>
      <w:r w:rsidRPr="001B6005">
        <w:rPr>
          <w:color w:val="000000"/>
          <w:sz w:val="22"/>
          <w:szCs w:val="23"/>
        </w:rPr>
        <w:t>Крокодила и слона.</w:t>
      </w:r>
    </w:p>
    <w:p w14:paraId="455B9371" w14:textId="77777777" w:rsidR="005864B6" w:rsidRPr="001B6005" w:rsidRDefault="005864B6" w:rsidP="005864B6">
      <w:pPr>
        <w:shd w:val="clear" w:color="auto" w:fill="FFFFFF"/>
        <w:rPr>
          <w:color w:val="000000"/>
          <w:sz w:val="22"/>
          <w:szCs w:val="23"/>
        </w:rPr>
      </w:pPr>
      <w:r w:rsidRPr="001B6005">
        <w:rPr>
          <w:color w:val="000000"/>
          <w:sz w:val="22"/>
          <w:szCs w:val="23"/>
        </w:rPr>
        <w:t>Хорошо живется им – (хлопки в ладоши)</w:t>
      </w:r>
    </w:p>
    <w:p w14:paraId="6534301D" w14:textId="77777777" w:rsidR="005864B6" w:rsidRPr="001B6005" w:rsidRDefault="005864B6" w:rsidP="005864B6">
      <w:pPr>
        <w:shd w:val="clear" w:color="auto" w:fill="FFFFFF"/>
        <w:rPr>
          <w:color w:val="000000"/>
          <w:sz w:val="22"/>
          <w:szCs w:val="23"/>
        </w:rPr>
      </w:pPr>
      <w:r w:rsidRPr="001B6005">
        <w:rPr>
          <w:color w:val="000000"/>
          <w:sz w:val="22"/>
          <w:szCs w:val="23"/>
        </w:rPr>
        <w:t>Не бывает снежных зим.</w:t>
      </w:r>
    </w:p>
    <w:p w14:paraId="1E26AF1D" w14:textId="77777777" w:rsidR="005864B6" w:rsidRPr="006507E6" w:rsidRDefault="005864B6" w:rsidP="005864B6">
      <w:pPr>
        <w:jc w:val="center"/>
        <w:rPr>
          <w:b/>
          <w:sz w:val="22"/>
          <w:szCs w:val="22"/>
        </w:rPr>
      </w:pPr>
      <w:r w:rsidRPr="006507E6">
        <w:rPr>
          <w:b/>
          <w:sz w:val="22"/>
          <w:szCs w:val="22"/>
        </w:rPr>
        <w:t xml:space="preserve">Тема </w:t>
      </w:r>
      <w:proofErr w:type="gramStart"/>
      <w:r w:rsidRPr="006507E6">
        <w:rPr>
          <w:b/>
          <w:sz w:val="22"/>
          <w:szCs w:val="22"/>
        </w:rPr>
        <w:t>« Домашние</w:t>
      </w:r>
      <w:proofErr w:type="gramEnd"/>
      <w:r w:rsidRPr="006507E6">
        <w:rPr>
          <w:b/>
          <w:sz w:val="22"/>
          <w:szCs w:val="22"/>
        </w:rPr>
        <w:t xml:space="preserve"> животные и их детёныши»</w:t>
      </w:r>
    </w:p>
    <w:p w14:paraId="4D18B890" w14:textId="77777777" w:rsidR="005864B6" w:rsidRPr="006507E6" w:rsidRDefault="005864B6" w:rsidP="005864B6">
      <w:pPr>
        <w:rPr>
          <w:color w:val="000000"/>
          <w:sz w:val="22"/>
          <w:szCs w:val="22"/>
        </w:rPr>
      </w:pPr>
      <w:r w:rsidRPr="006507E6">
        <w:rPr>
          <w:b/>
          <w:sz w:val="22"/>
          <w:szCs w:val="22"/>
        </w:rPr>
        <w:t>Речевая подвижная игра.</w:t>
      </w:r>
      <w:r w:rsidRPr="006507E6">
        <w:rPr>
          <w:sz w:val="22"/>
          <w:szCs w:val="22"/>
        </w:rPr>
        <w:t xml:space="preserve"> </w:t>
      </w:r>
      <w:proofErr w:type="gramStart"/>
      <w:r w:rsidRPr="006507E6">
        <w:rPr>
          <w:b/>
          <w:bCs/>
          <w:color w:val="000000"/>
          <w:sz w:val="22"/>
          <w:szCs w:val="22"/>
        </w:rPr>
        <w:t>« Домашние</w:t>
      </w:r>
      <w:proofErr w:type="gramEnd"/>
      <w:r w:rsidRPr="006507E6">
        <w:rPr>
          <w:b/>
          <w:bCs/>
          <w:color w:val="000000"/>
          <w:sz w:val="22"/>
          <w:szCs w:val="22"/>
        </w:rPr>
        <w:t xml:space="preserve"> животные»</w:t>
      </w:r>
    </w:p>
    <w:p w14:paraId="486D3BA9" w14:textId="77777777" w:rsidR="005864B6" w:rsidRPr="006507E6" w:rsidRDefault="005864B6" w:rsidP="005864B6">
      <w:pPr>
        <w:rPr>
          <w:color w:val="000000"/>
          <w:sz w:val="22"/>
          <w:szCs w:val="22"/>
        </w:rPr>
      </w:pPr>
      <w:r w:rsidRPr="006507E6">
        <w:rPr>
          <w:color w:val="000000"/>
          <w:sz w:val="22"/>
          <w:szCs w:val="22"/>
        </w:rPr>
        <w:t xml:space="preserve">Наша Таня </w:t>
      </w:r>
      <w:proofErr w:type="gramStart"/>
      <w:r w:rsidRPr="006507E6">
        <w:rPr>
          <w:color w:val="000000"/>
          <w:sz w:val="22"/>
          <w:szCs w:val="22"/>
        </w:rPr>
        <w:t>хозяйственной  была</w:t>
      </w:r>
      <w:proofErr w:type="gramEnd"/>
      <w:r w:rsidRPr="006507E6">
        <w:rPr>
          <w:color w:val="000000"/>
          <w:sz w:val="22"/>
          <w:szCs w:val="22"/>
        </w:rPr>
        <w:t xml:space="preserve">     </w:t>
      </w:r>
      <w:r w:rsidRPr="006507E6">
        <w:rPr>
          <w:i/>
          <w:iCs/>
          <w:color w:val="000000"/>
          <w:sz w:val="22"/>
          <w:szCs w:val="22"/>
        </w:rPr>
        <w:t>(идут по кругу</w:t>
      </w:r>
      <w:r w:rsidRPr="006507E6">
        <w:rPr>
          <w:color w:val="000000"/>
          <w:sz w:val="22"/>
          <w:szCs w:val="22"/>
        </w:rPr>
        <w:t>)</w:t>
      </w:r>
    </w:p>
    <w:p w14:paraId="2196A9F3" w14:textId="77777777" w:rsidR="005864B6" w:rsidRPr="006507E6" w:rsidRDefault="005864B6" w:rsidP="005864B6">
      <w:pPr>
        <w:rPr>
          <w:color w:val="000000"/>
          <w:sz w:val="22"/>
          <w:szCs w:val="22"/>
        </w:rPr>
      </w:pPr>
      <w:r w:rsidRPr="006507E6">
        <w:rPr>
          <w:color w:val="000000"/>
          <w:sz w:val="22"/>
          <w:szCs w:val="22"/>
        </w:rPr>
        <w:t>Всем в избе работу к празднику дала:</w:t>
      </w:r>
    </w:p>
    <w:p w14:paraId="2C0283CE" w14:textId="77777777" w:rsidR="005864B6" w:rsidRPr="006507E6" w:rsidRDefault="005864B6" w:rsidP="005864B6">
      <w:pPr>
        <w:rPr>
          <w:color w:val="000000"/>
          <w:sz w:val="22"/>
          <w:szCs w:val="22"/>
        </w:rPr>
      </w:pPr>
      <w:r w:rsidRPr="006507E6">
        <w:rPr>
          <w:color w:val="000000"/>
          <w:sz w:val="22"/>
          <w:szCs w:val="22"/>
        </w:rPr>
        <w:t xml:space="preserve">Щенок чашечку моет </w:t>
      </w:r>
      <w:proofErr w:type="gramStart"/>
      <w:r w:rsidRPr="006507E6">
        <w:rPr>
          <w:color w:val="000000"/>
          <w:sz w:val="22"/>
          <w:szCs w:val="22"/>
        </w:rPr>
        <w:t xml:space="preserve">язычком,   </w:t>
      </w:r>
      <w:proofErr w:type="gramEnd"/>
      <w:r w:rsidRPr="006507E6">
        <w:rPr>
          <w:color w:val="000000"/>
          <w:sz w:val="22"/>
          <w:szCs w:val="22"/>
        </w:rPr>
        <w:t>     (</w:t>
      </w:r>
      <w:r w:rsidRPr="006507E6">
        <w:rPr>
          <w:i/>
          <w:iCs/>
          <w:color w:val="000000"/>
          <w:sz w:val="22"/>
          <w:szCs w:val="22"/>
        </w:rPr>
        <w:t>ладони « чашечкой» и «лижут» язычком</w:t>
      </w:r>
      <w:r w:rsidRPr="006507E6">
        <w:rPr>
          <w:color w:val="000000"/>
          <w:sz w:val="22"/>
          <w:szCs w:val="22"/>
        </w:rPr>
        <w:t>)</w:t>
      </w:r>
    </w:p>
    <w:p w14:paraId="778735F9" w14:textId="77777777" w:rsidR="005864B6" w:rsidRPr="006507E6" w:rsidRDefault="005864B6" w:rsidP="005864B6">
      <w:pPr>
        <w:rPr>
          <w:color w:val="000000"/>
          <w:sz w:val="22"/>
          <w:szCs w:val="22"/>
        </w:rPr>
      </w:pPr>
      <w:r w:rsidRPr="006507E6">
        <w:rPr>
          <w:color w:val="000000"/>
          <w:sz w:val="22"/>
          <w:szCs w:val="22"/>
        </w:rPr>
        <w:t>Поросёнок собирает крошки под окном.  </w:t>
      </w:r>
      <w:r w:rsidRPr="006507E6">
        <w:rPr>
          <w:i/>
          <w:iCs/>
          <w:color w:val="000000"/>
          <w:sz w:val="22"/>
          <w:szCs w:val="22"/>
        </w:rPr>
        <w:t>(присели и ритмично покачивают головой)</w:t>
      </w:r>
    </w:p>
    <w:p w14:paraId="192E7DE2" w14:textId="77777777" w:rsidR="005864B6" w:rsidRPr="006507E6" w:rsidRDefault="005864B6" w:rsidP="005864B6">
      <w:pPr>
        <w:rPr>
          <w:color w:val="000000"/>
          <w:sz w:val="22"/>
          <w:szCs w:val="22"/>
        </w:rPr>
      </w:pPr>
      <w:r w:rsidRPr="006507E6">
        <w:rPr>
          <w:color w:val="000000"/>
          <w:sz w:val="22"/>
          <w:szCs w:val="22"/>
        </w:rPr>
        <w:t xml:space="preserve">Котёнок под столом лапою </w:t>
      </w:r>
      <w:proofErr w:type="gramStart"/>
      <w:r w:rsidRPr="006507E6">
        <w:rPr>
          <w:color w:val="000000"/>
          <w:sz w:val="22"/>
          <w:szCs w:val="22"/>
        </w:rPr>
        <w:t xml:space="preserve">скребёт,   </w:t>
      </w:r>
      <w:proofErr w:type="gramEnd"/>
      <w:r w:rsidRPr="006507E6">
        <w:rPr>
          <w:color w:val="000000"/>
          <w:sz w:val="22"/>
          <w:szCs w:val="22"/>
        </w:rPr>
        <w:t> (</w:t>
      </w:r>
      <w:r w:rsidRPr="006507E6">
        <w:rPr>
          <w:i/>
          <w:iCs/>
          <w:color w:val="000000"/>
          <w:sz w:val="22"/>
          <w:szCs w:val="22"/>
        </w:rPr>
        <w:t>стоя машут рукой  к себе</w:t>
      </w:r>
      <w:r w:rsidRPr="006507E6">
        <w:rPr>
          <w:color w:val="000000"/>
          <w:sz w:val="22"/>
          <w:szCs w:val="22"/>
        </w:rPr>
        <w:t>)</w:t>
      </w:r>
    </w:p>
    <w:p w14:paraId="279FF449" w14:textId="77777777" w:rsidR="005864B6" w:rsidRPr="006507E6" w:rsidRDefault="005864B6" w:rsidP="005864B6">
      <w:pPr>
        <w:rPr>
          <w:color w:val="000000"/>
          <w:sz w:val="22"/>
          <w:szCs w:val="22"/>
        </w:rPr>
      </w:pPr>
      <w:r w:rsidRPr="006507E6">
        <w:rPr>
          <w:color w:val="000000"/>
          <w:sz w:val="22"/>
          <w:szCs w:val="22"/>
        </w:rPr>
        <w:t xml:space="preserve">Козлёнок половичку веничком метёт.     </w:t>
      </w:r>
      <w:proofErr w:type="gramStart"/>
      <w:r w:rsidRPr="006507E6">
        <w:rPr>
          <w:i/>
          <w:iCs/>
          <w:color w:val="000000"/>
          <w:sz w:val="22"/>
          <w:szCs w:val="22"/>
        </w:rPr>
        <w:t>(« метут</w:t>
      </w:r>
      <w:proofErr w:type="gramEnd"/>
      <w:r w:rsidRPr="006507E6">
        <w:rPr>
          <w:i/>
          <w:iCs/>
          <w:color w:val="000000"/>
          <w:sz w:val="22"/>
          <w:szCs w:val="22"/>
        </w:rPr>
        <w:t>» пол</w:t>
      </w:r>
      <w:r w:rsidRPr="006507E6">
        <w:rPr>
          <w:color w:val="000000"/>
          <w:sz w:val="22"/>
          <w:szCs w:val="22"/>
        </w:rPr>
        <w:t>)</w:t>
      </w:r>
    </w:p>
    <w:p w14:paraId="3E6B5C4D" w14:textId="77777777" w:rsidR="005864B6" w:rsidRPr="006507E6" w:rsidRDefault="005864B6" w:rsidP="005864B6">
      <w:pPr>
        <w:rPr>
          <w:b/>
          <w:sz w:val="22"/>
          <w:szCs w:val="22"/>
        </w:rPr>
      </w:pPr>
      <w:r w:rsidRPr="006507E6">
        <w:rPr>
          <w:b/>
          <w:sz w:val="22"/>
          <w:szCs w:val="22"/>
        </w:rPr>
        <w:t xml:space="preserve">Речевая подвижная игра «Кошка».  </w:t>
      </w:r>
    </w:p>
    <w:p w14:paraId="37C0D043" w14:textId="77777777" w:rsidR="005864B6" w:rsidRPr="006507E6" w:rsidRDefault="005864B6" w:rsidP="005864B6">
      <w:pPr>
        <w:rPr>
          <w:rFonts w:eastAsiaTheme="minorHAnsi"/>
          <w:sz w:val="22"/>
          <w:szCs w:val="20"/>
          <w:lang w:eastAsia="en-US"/>
        </w:rPr>
      </w:pPr>
      <w:r w:rsidRPr="006507E6">
        <w:rPr>
          <w:rFonts w:eastAsiaTheme="minorHAnsi"/>
          <w:sz w:val="22"/>
          <w:szCs w:val="20"/>
          <w:lang w:eastAsia="en-US"/>
        </w:rPr>
        <w:lastRenderedPageBreak/>
        <w:t xml:space="preserve">Есть у кошки </w:t>
      </w:r>
      <w:proofErr w:type="gramStart"/>
      <w:r w:rsidRPr="006507E6">
        <w:rPr>
          <w:rFonts w:eastAsiaTheme="minorHAnsi"/>
          <w:sz w:val="22"/>
          <w:szCs w:val="20"/>
          <w:lang w:eastAsia="en-US"/>
        </w:rPr>
        <w:t xml:space="preserve">глазки,   </w:t>
      </w:r>
      <w:proofErr w:type="gramEnd"/>
      <w:r w:rsidRPr="006507E6">
        <w:rPr>
          <w:rFonts w:eastAsiaTheme="minorHAnsi"/>
          <w:sz w:val="22"/>
          <w:szCs w:val="20"/>
          <w:lang w:eastAsia="en-US"/>
        </w:rPr>
        <w:t xml:space="preserve">  Мягкие подушки.</w:t>
      </w:r>
    </w:p>
    <w:p w14:paraId="7B026F75" w14:textId="77777777" w:rsidR="005864B6" w:rsidRPr="006507E6" w:rsidRDefault="005864B6" w:rsidP="005864B6">
      <w:pPr>
        <w:rPr>
          <w:rFonts w:eastAsiaTheme="minorHAnsi"/>
          <w:sz w:val="22"/>
          <w:szCs w:val="20"/>
          <w:lang w:eastAsia="en-US"/>
        </w:rPr>
      </w:pPr>
      <w:r w:rsidRPr="006507E6">
        <w:rPr>
          <w:rFonts w:eastAsiaTheme="minorHAnsi"/>
          <w:sz w:val="22"/>
          <w:szCs w:val="20"/>
          <w:lang w:eastAsia="en-US"/>
        </w:rPr>
        <w:t xml:space="preserve">Есть у кошки </w:t>
      </w:r>
      <w:proofErr w:type="gramStart"/>
      <w:r w:rsidRPr="006507E6">
        <w:rPr>
          <w:rFonts w:eastAsiaTheme="minorHAnsi"/>
          <w:sz w:val="22"/>
          <w:szCs w:val="20"/>
          <w:lang w:eastAsia="en-US"/>
        </w:rPr>
        <w:t xml:space="preserve">ушки,   </w:t>
      </w:r>
      <w:proofErr w:type="gramEnd"/>
      <w:r w:rsidRPr="006507E6">
        <w:rPr>
          <w:rFonts w:eastAsiaTheme="minorHAnsi"/>
          <w:sz w:val="22"/>
          <w:szCs w:val="20"/>
          <w:lang w:eastAsia="en-US"/>
        </w:rPr>
        <w:t xml:space="preserve">        Кошка, кошка, не сердись,</w:t>
      </w:r>
    </w:p>
    <w:p w14:paraId="277AC288" w14:textId="77777777" w:rsidR="005864B6" w:rsidRPr="006507E6" w:rsidRDefault="005864B6" w:rsidP="005864B6">
      <w:pPr>
        <w:rPr>
          <w:rFonts w:eastAsiaTheme="minorHAnsi"/>
          <w:sz w:val="22"/>
          <w:szCs w:val="20"/>
          <w:lang w:eastAsia="en-US"/>
        </w:rPr>
      </w:pPr>
      <w:r w:rsidRPr="006507E6">
        <w:rPr>
          <w:rFonts w:eastAsiaTheme="minorHAnsi"/>
          <w:sz w:val="22"/>
          <w:szCs w:val="20"/>
          <w:lang w:eastAsia="en-US"/>
        </w:rPr>
        <w:t>Есть у кошки лапки -          Не царапай деток - брысь!</w:t>
      </w:r>
    </w:p>
    <w:p w14:paraId="2B85ABF5" w14:textId="77777777" w:rsidR="005864B6" w:rsidRPr="001B6005" w:rsidRDefault="005864B6" w:rsidP="005864B6">
      <w:pPr>
        <w:ind w:firstLine="454"/>
        <w:rPr>
          <w:b/>
          <w:sz w:val="22"/>
          <w:szCs w:val="22"/>
        </w:rPr>
      </w:pPr>
      <w:r w:rsidRPr="001B6005">
        <w:rPr>
          <w:b/>
          <w:sz w:val="22"/>
          <w:szCs w:val="22"/>
        </w:rPr>
        <w:t xml:space="preserve">Речевая подвижная игра «Кошка».                                                                                                                        </w:t>
      </w:r>
      <w:r w:rsidRPr="001B6005">
        <w:rPr>
          <w:sz w:val="22"/>
          <w:szCs w:val="22"/>
        </w:rPr>
        <w:t xml:space="preserve">Села кошка под кусточек, Сыра скушала </w:t>
      </w:r>
      <w:proofErr w:type="gramStart"/>
      <w:r w:rsidRPr="001B6005">
        <w:rPr>
          <w:sz w:val="22"/>
          <w:szCs w:val="22"/>
        </w:rPr>
        <w:t xml:space="preserve">кусочек,   </w:t>
      </w:r>
      <w:proofErr w:type="gramEnd"/>
      <w:r w:rsidRPr="001B6005">
        <w:rPr>
          <w:sz w:val="22"/>
          <w:szCs w:val="22"/>
        </w:rPr>
        <w:t xml:space="preserve">                                                                                                                                                               Встала кошка, потянулась, Её шерстка развернулась.           </w:t>
      </w:r>
    </w:p>
    <w:p w14:paraId="42229398" w14:textId="77777777" w:rsidR="005864B6" w:rsidRPr="001B6005" w:rsidRDefault="005864B6" w:rsidP="005864B6">
      <w:pPr>
        <w:shd w:val="clear" w:color="auto" w:fill="FFFFFF"/>
        <w:rPr>
          <w:b/>
          <w:color w:val="000000"/>
          <w:sz w:val="22"/>
          <w:szCs w:val="22"/>
        </w:rPr>
      </w:pPr>
      <w:r w:rsidRPr="001B6005">
        <w:rPr>
          <w:b/>
          <w:color w:val="000000"/>
          <w:sz w:val="22"/>
          <w:szCs w:val="22"/>
        </w:rPr>
        <w:t>Пальчиковая гимнастика.</w:t>
      </w:r>
    </w:p>
    <w:p w14:paraId="438513E6" w14:textId="77777777" w:rsidR="005864B6" w:rsidRPr="001B6005" w:rsidRDefault="005864B6" w:rsidP="005864B6">
      <w:pPr>
        <w:shd w:val="clear" w:color="auto" w:fill="FFFFFF"/>
        <w:rPr>
          <w:color w:val="000000"/>
          <w:sz w:val="22"/>
          <w:szCs w:val="22"/>
        </w:rPr>
      </w:pPr>
      <w:r w:rsidRPr="001B6005">
        <w:rPr>
          <w:color w:val="000000"/>
          <w:sz w:val="22"/>
          <w:szCs w:val="22"/>
        </w:rPr>
        <w:t>Я в деревне отдыхаю,</w:t>
      </w:r>
      <w:r>
        <w:rPr>
          <w:color w:val="000000"/>
          <w:sz w:val="22"/>
          <w:szCs w:val="22"/>
        </w:rPr>
        <w:t xml:space="preserve"> </w:t>
      </w:r>
      <w:r w:rsidRPr="001B6005">
        <w:rPr>
          <w:color w:val="000000"/>
          <w:sz w:val="22"/>
          <w:szCs w:val="22"/>
        </w:rPr>
        <w:t>Вам животных называю:</w:t>
      </w:r>
    </w:p>
    <w:p w14:paraId="635924B0" w14:textId="77777777" w:rsidR="005864B6" w:rsidRPr="001B6005" w:rsidRDefault="005864B6" w:rsidP="005864B6">
      <w:pPr>
        <w:shd w:val="clear" w:color="auto" w:fill="FFFFFF"/>
        <w:rPr>
          <w:color w:val="000000"/>
          <w:sz w:val="22"/>
          <w:szCs w:val="22"/>
        </w:rPr>
      </w:pPr>
      <w:r w:rsidRPr="001B6005">
        <w:rPr>
          <w:color w:val="000000"/>
          <w:sz w:val="22"/>
          <w:szCs w:val="22"/>
        </w:rPr>
        <w:t>Кролик, лошадь и коза,</w:t>
      </w:r>
      <w:r>
        <w:rPr>
          <w:color w:val="000000"/>
          <w:sz w:val="22"/>
          <w:szCs w:val="22"/>
        </w:rPr>
        <w:t xml:space="preserve"> </w:t>
      </w:r>
      <w:r w:rsidRPr="001B6005">
        <w:rPr>
          <w:color w:val="000000"/>
          <w:sz w:val="22"/>
          <w:szCs w:val="22"/>
        </w:rPr>
        <w:t>Кот, корова и свинья,</w:t>
      </w:r>
    </w:p>
    <w:p w14:paraId="6DE14E60" w14:textId="77777777" w:rsidR="005864B6" w:rsidRPr="001B6005" w:rsidRDefault="005864B6" w:rsidP="005864B6">
      <w:pPr>
        <w:shd w:val="clear" w:color="auto" w:fill="FFFFFF"/>
        <w:rPr>
          <w:color w:val="000000"/>
          <w:sz w:val="22"/>
          <w:szCs w:val="22"/>
        </w:rPr>
      </w:pPr>
      <w:r w:rsidRPr="001B6005">
        <w:rPr>
          <w:color w:val="000000"/>
          <w:sz w:val="22"/>
          <w:szCs w:val="22"/>
        </w:rPr>
        <w:t>А еще баран с овцой,</w:t>
      </w:r>
      <w:r>
        <w:rPr>
          <w:color w:val="000000"/>
          <w:sz w:val="22"/>
          <w:szCs w:val="22"/>
        </w:rPr>
        <w:t xml:space="preserve"> </w:t>
      </w:r>
      <w:proofErr w:type="gramStart"/>
      <w:r w:rsidRPr="001B6005">
        <w:rPr>
          <w:color w:val="000000"/>
          <w:sz w:val="22"/>
          <w:szCs w:val="22"/>
        </w:rPr>
        <w:t>Да</w:t>
      </w:r>
      <w:proofErr w:type="gramEnd"/>
      <w:r w:rsidRPr="001B6005">
        <w:rPr>
          <w:color w:val="000000"/>
          <w:sz w:val="22"/>
          <w:szCs w:val="22"/>
        </w:rPr>
        <w:t xml:space="preserve"> верный пес –</w:t>
      </w:r>
      <w:r>
        <w:rPr>
          <w:color w:val="000000"/>
          <w:sz w:val="22"/>
          <w:szCs w:val="22"/>
        </w:rPr>
        <w:t xml:space="preserve"> </w:t>
      </w:r>
      <w:r w:rsidRPr="001B6005">
        <w:rPr>
          <w:color w:val="000000"/>
          <w:sz w:val="22"/>
          <w:szCs w:val="22"/>
        </w:rPr>
        <w:t>Помощник мой.</w:t>
      </w:r>
    </w:p>
    <w:p w14:paraId="77889BED" w14:textId="77777777" w:rsidR="005864B6" w:rsidRPr="001B6005" w:rsidRDefault="005864B6" w:rsidP="005864B6">
      <w:pPr>
        <w:shd w:val="clear" w:color="auto" w:fill="FFFFFF"/>
        <w:rPr>
          <w:b/>
          <w:color w:val="000000"/>
          <w:sz w:val="22"/>
          <w:szCs w:val="22"/>
        </w:rPr>
      </w:pPr>
      <w:r w:rsidRPr="001B6005">
        <w:rPr>
          <w:b/>
          <w:color w:val="000000"/>
          <w:sz w:val="22"/>
          <w:szCs w:val="22"/>
        </w:rPr>
        <w:t>Пальчиковая гимнастика</w:t>
      </w:r>
      <w:r w:rsidRPr="001B6005">
        <w:rPr>
          <w:b/>
          <w:sz w:val="22"/>
          <w:szCs w:val="22"/>
        </w:rPr>
        <w:t xml:space="preserve"> </w:t>
      </w:r>
      <w:r w:rsidRPr="006507E6">
        <w:rPr>
          <w:b/>
          <w:sz w:val="22"/>
          <w:szCs w:val="22"/>
        </w:rPr>
        <w:t xml:space="preserve">«Кошка».  </w:t>
      </w:r>
    </w:p>
    <w:p w14:paraId="4ED2D865" w14:textId="77777777" w:rsidR="005864B6" w:rsidRPr="001B6005" w:rsidRDefault="005864B6" w:rsidP="005864B6">
      <w:pPr>
        <w:shd w:val="clear" w:color="auto" w:fill="FFFFFF"/>
        <w:rPr>
          <w:color w:val="000000"/>
          <w:sz w:val="22"/>
          <w:szCs w:val="22"/>
        </w:rPr>
      </w:pPr>
      <w:r w:rsidRPr="001B6005">
        <w:rPr>
          <w:color w:val="000000"/>
          <w:sz w:val="22"/>
          <w:szCs w:val="22"/>
        </w:rPr>
        <w:t>Кусается сильно кошка-глупышка,</w:t>
      </w:r>
    </w:p>
    <w:p w14:paraId="09C479EE" w14:textId="77777777" w:rsidR="005864B6" w:rsidRPr="001B6005" w:rsidRDefault="005864B6" w:rsidP="005864B6">
      <w:pPr>
        <w:shd w:val="clear" w:color="auto" w:fill="FFFFFF"/>
        <w:rPr>
          <w:color w:val="000000"/>
          <w:sz w:val="22"/>
          <w:szCs w:val="22"/>
        </w:rPr>
      </w:pPr>
      <w:r w:rsidRPr="001B6005">
        <w:rPr>
          <w:color w:val="000000"/>
          <w:sz w:val="22"/>
          <w:szCs w:val="22"/>
        </w:rPr>
        <w:t>Думает, что это не палец, а мышка.</w:t>
      </w:r>
    </w:p>
    <w:p w14:paraId="51864DC4" w14:textId="77777777" w:rsidR="005864B6" w:rsidRPr="001B6005" w:rsidRDefault="005864B6" w:rsidP="005864B6">
      <w:pPr>
        <w:shd w:val="clear" w:color="auto" w:fill="FFFFFF"/>
        <w:rPr>
          <w:color w:val="000000"/>
          <w:sz w:val="22"/>
          <w:szCs w:val="22"/>
        </w:rPr>
      </w:pPr>
      <w:r w:rsidRPr="001B6005">
        <w:rPr>
          <w:color w:val="000000"/>
          <w:sz w:val="22"/>
          <w:szCs w:val="22"/>
        </w:rPr>
        <w:t>Но я же играю с тобою, малыш,</w:t>
      </w:r>
    </w:p>
    <w:p w14:paraId="28623BC9" w14:textId="77777777" w:rsidR="005864B6" w:rsidRPr="001B6005" w:rsidRDefault="005864B6" w:rsidP="005864B6">
      <w:pPr>
        <w:shd w:val="clear" w:color="auto" w:fill="FFFFFF"/>
        <w:rPr>
          <w:color w:val="000000"/>
          <w:sz w:val="22"/>
          <w:szCs w:val="22"/>
        </w:rPr>
      </w:pPr>
      <w:r w:rsidRPr="001B6005">
        <w:rPr>
          <w:color w:val="000000"/>
          <w:sz w:val="22"/>
          <w:szCs w:val="22"/>
        </w:rPr>
        <w:t>А будешь кусаться – скажу тебе: “Кыш!”</w:t>
      </w:r>
    </w:p>
    <w:p w14:paraId="5B9C50DB" w14:textId="77777777" w:rsidR="005864B6" w:rsidRPr="006507E6" w:rsidRDefault="005864B6" w:rsidP="005864B6">
      <w:pPr>
        <w:jc w:val="center"/>
        <w:rPr>
          <w:b/>
          <w:sz w:val="22"/>
          <w:szCs w:val="22"/>
        </w:rPr>
      </w:pPr>
      <w:r w:rsidRPr="006507E6">
        <w:rPr>
          <w:b/>
          <w:sz w:val="22"/>
          <w:szCs w:val="22"/>
        </w:rPr>
        <w:t xml:space="preserve">Тема </w:t>
      </w:r>
      <w:proofErr w:type="gramStart"/>
      <w:r w:rsidRPr="006507E6">
        <w:rPr>
          <w:b/>
          <w:sz w:val="22"/>
          <w:szCs w:val="22"/>
        </w:rPr>
        <w:t>« Домашние</w:t>
      </w:r>
      <w:proofErr w:type="gramEnd"/>
      <w:r w:rsidRPr="006507E6">
        <w:rPr>
          <w:b/>
          <w:sz w:val="22"/>
          <w:szCs w:val="22"/>
        </w:rPr>
        <w:t xml:space="preserve"> и дикие животные»</w:t>
      </w:r>
    </w:p>
    <w:p w14:paraId="16D6BC4D" w14:textId="77777777" w:rsidR="005864B6" w:rsidRPr="006507E6" w:rsidRDefault="005864B6" w:rsidP="005864B6">
      <w:pPr>
        <w:shd w:val="clear" w:color="auto" w:fill="FFFFFF"/>
        <w:rPr>
          <w:b/>
          <w:color w:val="000000"/>
          <w:sz w:val="22"/>
          <w:szCs w:val="22"/>
        </w:rPr>
      </w:pPr>
      <w:r w:rsidRPr="006507E6">
        <w:rPr>
          <w:b/>
          <w:sz w:val="22"/>
          <w:szCs w:val="22"/>
        </w:rPr>
        <w:t>Динамическая пауза</w:t>
      </w:r>
      <w:r w:rsidRPr="006507E6">
        <w:rPr>
          <w:b/>
          <w:color w:val="000000"/>
          <w:sz w:val="22"/>
          <w:szCs w:val="22"/>
        </w:rPr>
        <w:t xml:space="preserve"> </w:t>
      </w:r>
      <w:r w:rsidRPr="006507E6">
        <w:rPr>
          <w:sz w:val="22"/>
          <w:szCs w:val="22"/>
        </w:rPr>
        <w:t>(развитие координации речи с движением).</w:t>
      </w:r>
    </w:p>
    <w:p w14:paraId="4702882D" w14:textId="77777777" w:rsidR="005864B6" w:rsidRPr="006507E6" w:rsidRDefault="005864B6" w:rsidP="005864B6">
      <w:pPr>
        <w:shd w:val="clear" w:color="auto" w:fill="FFFFFF"/>
        <w:rPr>
          <w:rFonts w:ascii="Arial" w:hAnsi="Arial" w:cs="Arial"/>
          <w:color w:val="000000"/>
          <w:sz w:val="22"/>
          <w:szCs w:val="22"/>
        </w:rPr>
      </w:pPr>
      <w:r w:rsidRPr="006507E6">
        <w:rPr>
          <w:color w:val="000000"/>
          <w:sz w:val="22"/>
          <w:szCs w:val="22"/>
        </w:rPr>
        <w:t>Мы проверили осанку и свели лопатки,</w:t>
      </w:r>
    </w:p>
    <w:p w14:paraId="472EF4A6" w14:textId="77777777" w:rsidR="005864B6" w:rsidRPr="006507E6" w:rsidRDefault="005864B6" w:rsidP="005864B6">
      <w:pPr>
        <w:shd w:val="clear" w:color="auto" w:fill="FFFFFF"/>
        <w:rPr>
          <w:rFonts w:ascii="Arial" w:hAnsi="Arial" w:cs="Arial"/>
          <w:color w:val="000000"/>
          <w:sz w:val="22"/>
          <w:szCs w:val="22"/>
        </w:rPr>
      </w:pPr>
      <w:r w:rsidRPr="006507E6">
        <w:rPr>
          <w:color w:val="000000"/>
          <w:sz w:val="22"/>
          <w:szCs w:val="22"/>
        </w:rPr>
        <w:t>Мы походим на носках, а потом на пятках.</w:t>
      </w:r>
    </w:p>
    <w:p w14:paraId="6F6C5706" w14:textId="77777777" w:rsidR="005864B6" w:rsidRPr="006507E6" w:rsidRDefault="005864B6" w:rsidP="005864B6">
      <w:pPr>
        <w:shd w:val="clear" w:color="auto" w:fill="FFFFFF"/>
        <w:rPr>
          <w:rFonts w:ascii="Arial" w:hAnsi="Arial" w:cs="Arial"/>
          <w:color w:val="000000"/>
          <w:sz w:val="22"/>
          <w:szCs w:val="22"/>
        </w:rPr>
      </w:pPr>
      <w:r w:rsidRPr="006507E6">
        <w:rPr>
          <w:color w:val="000000"/>
          <w:sz w:val="22"/>
          <w:szCs w:val="22"/>
        </w:rPr>
        <w:t>Пойдём мягко, как котята,</w:t>
      </w:r>
    </w:p>
    <w:p w14:paraId="2A536F67" w14:textId="77777777" w:rsidR="005864B6" w:rsidRPr="006507E6" w:rsidRDefault="005864B6" w:rsidP="005864B6">
      <w:pPr>
        <w:shd w:val="clear" w:color="auto" w:fill="FFFFFF"/>
        <w:rPr>
          <w:rFonts w:ascii="Arial" w:hAnsi="Arial" w:cs="Arial"/>
          <w:color w:val="000000"/>
          <w:sz w:val="22"/>
          <w:szCs w:val="22"/>
        </w:rPr>
      </w:pPr>
      <w:r w:rsidRPr="006507E6">
        <w:rPr>
          <w:color w:val="000000"/>
          <w:sz w:val="22"/>
          <w:szCs w:val="22"/>
        </w:rPr>
        <w:t>И как мишка косолапый,</w:t>
      </w:r>
    </w:p>
    <w:p w14:paraId="5DE57D63" w14:textId="77777777" w:rsidR="005864B6" w:rsidRPr="006507E6" w:rsidRDefault="005864B6" w:rsidP="005864B6">
      <w:pPr>
        <w:shd w:val="clear" w:color="auto" w:fill="FFFFFF"/>
        <w:rPr>
          <w:rFonts w:ascii="Arial" w:hAnsi="Arial" w:cs="Arial"/>
          <w:color w:val="000000"/>
          <w:sz w:val="22"/>
          <w:szCs w:val="22"/>
        </w:rPr>
      </w:pPr>
      <w:r w:rsidRPr="006507E6">
        <w:rPr>
          <w:color w:val="000000"/>
          <w:sz w:val="22"/>
          <w:szCs w:val="22"/>
        </w:rPr>
        <w:t>И как Петя-петушок,</w:t>
      </w:r>
    </w:p>
    <w:p w14:paraId="480816EE" w14:textId="77777777" w:rsidR="005864B6" w:rsidRPr="006507E6" w:rsidRDefault="005864B6" w:rsidP="005864B6">
      <w:pPr>
        <w:shd w:val="clear" w:color="auto" w:fill="FFFFFF"/>
        <w:rPr>
          <w:rFonts w:ascii="Arial" w:hAnsi="Arial" w:cs="Arial"/>
          <w:color w:val="000000"/>
          <w:sz w:val="22"/>
          <w:szCs w:val="22"/>
        </w:rPr>
      </w:pPr>
      <w:r w:rsidRPr="006507E6">
        <w:rPr>
          <w:color w:val="000000"/>
          <w:sz w:val="22"/>
          <w:szCs w:val="22"/>
        </w:rPr>
        <w:t>И как серый волк-волчок.</w:t>
      </w:r>
    </w:p>
    <w:p w14:paraId="79648BBD" w14:textId="77777777" w:rsidR="005864B6" w:rsidRPr="006507E6" w:rsidRDefault="005864B6" w:rsidP="005864B6">
      <w:pPr>
        <w:shd w:val="clear" w:color="auto" w:fill="FFFFFF"/>
        <w:rPr>
          <w:rFonts w:ascii="Arial" w:hAnsi="Arial" w:cs="Arial"/>
          <w:color w:val="000000"/>
          <w:sz w:val="22"/>
          <w:szCs w:val="22"/>
        </w:rPr>
      </w:pPr>
      <w:r w:rsidRPr="006507E6">
        <w:rPr>
          <w:color w:val="000000"/>
          <w:sz w:val="22"/>
          <w:szCs w:val="22"/>
        </w:rPr>
        <w:t>Вот свернулся ёж в клубок,</w:t>
      </w:r>
    </w:p>
    <w:p w14:paraId="2151C55A" w14:textId="77777777" w:rsidR="005864B6" w:rsidRPr="006507E6" w:rsidRDefault="005864B6" w:rsidP="005864B6">
      <w:pPr>
        <w:shd w:val="clear" w:color="auto" w:fill="FFFFFF"/>
        <w:rPr>
          <w:rFonts w:ascii="Arial" w:hAnsi="Arial" w:cs="Arial"/>
          <w:color w:val="000000"/>
          <w:sz w:val="22"/>
          <w:szCs w:val="22"/>
        </w:rPr>
      </w:pPr>
      <w:r w:rsidRPr="006507E6">
        <w:rPr>
          <w:color w:val="000000"/>
          <w:sz w:val="22"/>
          <w:szCs w:val="22"/>
        </w:rPr>
        <w:t>Потому что он продрог.</w:t>
      </w:r>
    </w:p>
    <w:p w14:paraId="590CD28E" w14:textId="77777777" w:rsidR="005864B6" w:rsidRPr="006507E6" w:rsidRDefault="005864B6" w:rsidP="005864B6">
      <w:pPr>
        <w:shd w:val="clear" w:color="auto" w:fill="FFFFFF"/>
        <w:rPr>
          <w:rFonts w:ascii="Arial" w:hAnsi="Arial" w:cs="Arial"/>
          <w:color w:val="000000"/>
          <w:sz w:val="22"/>
          <w:szCs w:val="22"/>
        </w:rPr>
      </w:pPr>
      <w:r w:rsidRPr="006507E6">
        <w:rPr>
          <w:color w:val="000000"/>
          <w:sz w:val="22"/>
          <w:szCs w:val="22"/>
        </w:rPr>
        <w:t>Лучик ёжика коснулся,</w:t>
      </w:r>
    </w:p>
    <w:p w14:paraId="5BF668A7" w14:textId="77777777" w:rsidR="005864B6" w:rsidRPr="006507E6" w:rsidRDefault="005864B6" w:rsidP="005864B6">
      <w:pPr>
        <w:shd w:val="clear" w:color="auto" w:fill="FFFFFF"/>
        <w:rPr>
          <w:rFonts w:ascii="Arial" w:hAnsi="Arial" w:cs="Arial"/>
          <w:color w:val="000000"/>
          <w:sz w:val="22"/>
          <w:szCs w:val="22"/>
        </w:rPr>
      </w:pPr>
      <w:r w:rsidRPr="006507E6">
        <w:rPr>
          <w:color w:val="000000"/>
          <w:sz w:val="22"/>
          <w:szCs w:val="22"/>
        </w:rPr>
        <w:t>Ёжик сладко потянулся.</w:t>
      </w:r>
    </w:p>
    <w:p w14:paraId="1719AB0F" w14:textId="77777777" w:rsidR="005864B6" w:rsidRPr="006507E6" w:rsidRDefault="005864B6" w:rsidP="005864B6">
      <w:pPr>
        <w:rPr>
          <w:rFonts w:eastAsiaTheme="minorHAnsi"/>
          <w:b/>
          <w:sz w:val="22"/>
          <w:szCs w:val="22"/>
        </w:rPr>
      </w:pPr>
      <w:r w:rsidRPr="006507E6">
        <w:rPr>
          <w:rFonts w:eastAsiaTheme="minorHAnsi"/>
          <w:b/>
          <w:sz w:val="22"/>
          <w:szCs w:val="22"/>
        </w:rPr>
        <w:t>Пальчиковая гимнастика «Детёныши диких животных»</w:t>
      </w:r>
    </w:p>
    <w:p w14:paraId="4EC41080" w14:textId="77777777" w:rsidR="005864B6" w:rsidRPr="006507E6" w:rsidRDefault="005864B6" w:rsidP="005864B6">
      <w:pPr>
        <w:rPr>
          <w:rFonts w:eastAsiaTheme="minorHAnsi"/>
          <w:sz w:val="22"/>
          <w:szCs w:val="22"/>
        </w:rPr>
      </w:pPr>
      <w:r w:rsidRPr="006507E6">
        <w:rPr>
          <w:rFonts w:eastAsiaTheme="minorHAnsi"/>
          <w:sz w:val="22"/>
          <w:szCs w:val="22"/>
        </w:rPr>
        <w:t xml:space="preserve">Это зайчонок, это </w:t>
      </w:r>
      <w:proofErr w:type="gramStart"/>
      <w:r w:rsidRPr="006507E6">
        <w:rPr>
          <w:rFonts w:eastAsiaTheme="minorHAnsi"/>
          <w:sz w:val="22"/>
          <w:szCs w:val="22"/>
        </w:rPr>
        <w:t xml:space="preserve">бельчонок,   </w:t>
      </w:r>
      <w:proofErr w:type="gramEnd"/>
      <w:r w:rsidRPr="006507E6">
        <w:rPr>
          <w:rFonts w:eastAsiaTheme="minorHAnsi"/>
          <w:sz w:val="22"/>
          <w:szCs w:val="22"/>
        </w:rPr>
        <w:t xml:space="preserve">    </w:t>
      </w:r>
      <w:r w:rsidRPr="006507E6">
        <w:rPr>
          <w:rFonts w:eastAsiaTheme="minorHAnsi"/>
          <w:i/>
          <w:iCs/>
          <w:sz w:val="22"/>
          <w:szCs w:val="22"/>
        </w:rPr>
        <w:t>(Сгибают пальцы в кулак, начиная с мизинца.)</w:t>
      </w:r>
    </w:p>
    <w:p w14:paraId="52B9E53A" w14:textId="77777777" w:rsidR="005864B6" w:rsidRPr="006507E6" w:rsidRDefault="005864B6" w:rsidP="005864B6">
      <w:pPr>
        <w:rPr>
          <w:rFonts w:eastAsiaTheme="minorHAnsi"/>
          <w:sz w:val="22"/>
          <w:szCs w:val="22"/>
        </w:rPr>
      </w:pPr>
      <w:r w:rsidRPr="006507E6">
        <w:rPr>
          <w:rFonts w:eastAsiaTheme="minorHAnsi"/>
          <w:sz w:val="22"/>
          <w:szCs w:val="22"/>
        </w:rPr>
        <w:t>Это лисёнок, это волчонок,</w:t>
      </w:r>
    </w:p>
    <w:p w14:paraId="409BBD09" w14:textId="77777777" w:rsidR="005864B6" w:rsidRPr="006507E6" w:rsidRDefault="005864B6" w:rsidP="005864B6">
      <w:pPr>
        <w:rPr>
          <w:rFonts w:eastAsiaTheme="minorHAnsi"/>
          <w:sz w:val="22"/>
          <w:szCs w:val="22"/>
        </w:rPr>
      </w:pPr>
      <w:r w:rsidRPr="006507E6">
        <w:rPr>
          <w:rFonts w:eastAsiaTheme="minorHAnsi"/>
          <w:sz w:val="22"/>
          <w:szCs w:val="22"/>
        </w:rPr>
        <w:t xml:space="preserve">А это спешит, ковыляет спросонок   </w:t>
      </w:r>
      <w:proofErr w:type="gramStart"/>
      <w:r w:rsidRPr="006507E6">
        <w:rPr>
          <w:rFonts w:eastAsiaTheme="minorHAnsi"/>
          <w:sz w:val="22"/>
          <w:szCs w:val="22"/>
        </w:rPr>
        <w:t>   </w:t>
      </w:r>
      <w:r w:rsidRPr="006507E6">
        <w:rPr>
          <w:rFonts w:eastAsiaTheme="minorHAnsi"/>
          <w:i/>
          <w:iCs/>
          <w:sz w:val="22"/>
          <w:szCs w:val="22"/>
        </w:rPr>
        <w:t>(</w:t>
      </w:r>
      <w:proofErr w:type="gramEnd"/>
      <w:r w:rsidRPr="006507E6">
        <w:rPr>
          <w:rFonts w:eastAsiaTheme="minorHAnsi"/>
          <w:i/>
          <w:iCs/>
          <w:sz w:val="22"/>
          <w:szCs w:val="22"/>
        </w:rPr>
        <w:t>Вращают большим пальцем.)</w:t>
      </w:r>
    </w:p>
    <w:p w14:paraId="31AFC961" w14:textId="77777777" w:rsidR="005864B6" w:rsidRPr="006507E6" w:rsidRDefault="005864B6" w:rsidP="005864B6">
      <w:pPr>
        <w:rPr>
          <w:sz w:val="22"/>
          <w:szCs w:val="22"/>
        </w:rPr>
      </w:pPr>
      <w:r w:rsidRPr="006507E6">
        <w:rPr>
          <w:rFonts w:eastAsiaTheme="minorHAnsi"/>
          <w:sz w:val="22"/>
          <w:szCs w:val="22"/>
        </w:rPr>
        <w:t xml:space="preserve">Бурый, мохнатый, </w:t>
      </w:r>
      <w:r w:rsidRPr="006507E6">
        <w:rPr>
          <w:sz w:val="22"/>
          <w:szCs w:val="22"/>
        </w:rPr>
        <w:t>Смешной медвежонок.</w:t>
      </w:r>
    </w:p>
    <w:p w14:paraId="3FCD502D" w14:textId="77777777" w:rsidR="005864B6" w:rsidRPr="006507E6" w:rsidRDefault="005864B6" w:rsidP="005864B6">
      <w:pPr>
        <w:rPr>
          <w:rFonts w:eastAsiaTheme="minorHAnsi"/>
          <w:b/>
          <w:sz w:val="22"/>
          <w:szCs w:val="22"/>
        </w:rPr>
      </w:pPr>
      <w:r w:rsidRPr="006507E6">
        <w:rPr>
          <w:rFonts w:eastAsiaTheme="minorHAnsi"/>
          <w:b/>
          <w:sz w:val="22"/>
          <w:szCs w:val="22"/>
        </w:rPr>
        <w:t>Пальчиковая гимнастика «Детёныши домашних животных»</w:t>
      </w:r>
    </w:p>
    <w:p w14:paraId="4289A231" w14:textId="77777777" w:rsidR="005864B6" w:rsidRPr="006507E6" w:rsidRDefault="005864B6" w:rsidP="005864B6">
      <w:pPr>
        <w:rPr>
          <w:rFonts w:eastAsiaTheme="minorHAnsi"/>
          <w:i/>
          <w:iCs/>
          <w:sz w:val="22"/>
          <w:szCs w:val="22"/>
        </w:rPr>
      </w:pPr>
      <w:r w:rsidRPr="006507E6">
        <w:rPr>
          <w:rFonts w:eastAsiaTheme="minorHAnsi"/>
          <w:sz w:val="22"/>
          <w:szCs w:val="22"/>
        </w:rPr>
        <w:t xml:space="preserve">Побежали вдоль </w:t>
      </w:r>
      <w:proofErr w:type="gramStart"/>
      <w:r w:rsidRPr="006507E6">
        <w:rPr>
          <w:rFonts w:eastAsiaTheme="minorHAnsi"/>
          <w:sz w:val="22"/>
          <w:szCs w:val="22"/>
        </w:rPr>
        <w:t>реки  </w:t>
      </w:r>
      <w:r w:rsidRPr="006507E6">
        <w:rPr>
          <w:rFonts w:eastAsiaTheme="minorHAnsi"/>
          <w:i/>
          <w:iCs/>
          <w:sz w:val="22"/>
          <w:szCs w:val="22"/>
        </w:rPr>
        <w:t>(</w:t>
      </w:r>
      <w:proofErr w:type="gramEnd"/>
      <w:r w:rsidRPr="006507E6">
        <w:rPr>
          <w:rFonts w:eastAsiaTheme="minorHAnsi"/>
          <w:i/>
          <w:iCs/>
          <w:sz w:val="22"/>
          <w:szCs w:val="22"/>
        </w:rPr>
        <w:t xml:space="preserve">Двигают указательными и средними пальцами по коленям        </w:t>
      </w:r>
    </w:p>
    <w:p w14:paraId="35201575" w14:textId="77777777" w:rsidR="005864B6" w:rsidRPr="006507E6" w:rsidRDefault="005864B6" w:rsidP="005864B6">
      <w:pPr>
        <w:rPr>
          <w:rFonts w:eastAsiaTheme="minorHAnsi"/>
          <w:sz w:val="22"/>
          <w:szCs w:val="22"/>
        </w:rPr>
      </w:pPr>
      <w:r w:rsidRPr="006507E6">
        <w:rPr>
          <w:rFonts w:eastAsiaTheme="minorHAnsi"/>
          <w:sz w:val="22"/>
          <w:szCs w:val="22"/>
        </w:rPr>
        <w:t>Котята наперегонки.</w:t>
      </w:r>
    </w:p>
    <w:p w14:paraId="2AE3F34F" w14:textId="77777777" w:rsidR="005864B6" w:rsidRPr="001B6005" w:rsidRDefault="005864B6" w:rsidP="005864B6">
      <w:pPr>
        <w:shd w:val="clear" w:color="auto" w:fill="FFFFFF"/>
        <w:rPr>
          <w:b/>
          <w:color w:val="000000"/>
          <w:sz w:val="22"/>
          <w:szCs w:val="23"/>
        </w:rPr>
      </w:pPr>
      <w:r w:rsidRPr="001B6005">
        <w:rPr>
          <w:b/>
          <w:color w:val="000000"/>
          <w:sz w:val="22"/>
          <w:szCs w:val="23"/>
        </w:rPr>
        <w:t>Речевая подвижная игра «Волк»</w:t>
      </w:r>
    </w:p>
    <w:p w14:paraId="05F9F452" w14:textId="77777777" w:rsidR="005864B6" w:rsidRPr="001B6005" w:rsidRDefault="005864B6" w:rsidP="005864B6">
      <w:pPr>
        <w:shd w:val="clear" w:color="auto" w:fill="FFFFFF"/>
        <w:rPr>
          <w:color w:val="000000"/>
          <w:sz w:val="22"/>
          <w:szCs w:val="23"/>
        </w:rPr>
      </w:pPr>
      <w:r w:rsidRPr="001B6005">
        <w:rPr>
          <w:color w:val="000000"/>
          <w:sz w:val="22"/>
          <w:szCs w:val="23"/>
        </w:rPr>
        <w:t>Дети по лесу гуляли («гуляют») Но вот сучья затрещали, (прислушиваются)</w:t>
      </w:r>
    </w:p>
    <w:p w14:paraId="611EA05D" w14:textId="77777777" w:rsidR="005864B6" w:rsidRPr="001B6005" w:rsidRDefault="005864B6" w:rsidP="005864B6">
      <w:pPr>
        <w:shd w:val="clear" w:color="auto" w:fill="FFFFFF"/>
        <w:rPr>
          <w:color w:val="000000"/>
          <w:sz w:val="22"/>
          <w:szCs w:val="23"/>
        </w:rPr>
      </w:pPr>
      <w:r w:rsidRPr="001B6005">
        <w:rPr>
          <w:color w:val="000000"/>
          <w:sz w:val="22"/>
          <w:szCs w:val="23"/>
        </w:rPr>
        <w:t>Лети, дети, не зевайте, Волк за елкой, убегайте!</w:t>
      </w:r>
    </w:p>
    <w:p w14:paraId="6EFB00ED" w14:textId="77777777" w:rsidR="005864B6" w:rsidRPr="001B6005" w:rsidRDefault="005864B6" w:rsidP="005864B6">
      <w:pPr>
        <w:shd w:val="clear" w:color="auto" w:fill="FFFFFF"/>
        <w:rPr>
          <w:b/>
          <w:color w:val="000000"/>
          <w:sz w:val="22"/>
          <w:szCs w:val="23"/>
        </w:rPr>
      </w:pPr>
      <w:r w:rsidRPr="001B6005">
        <w:rPr>
          <w:b/>
          <w:color w:val="000000"/>
          <w:sz w:val="22"/>
          <w:szCs w:val="23"/>
        </w:rPr>
        <w:t>«Белки»</w:t>
      </w:r>
    </w:p>
    <w:p w14:paraId="2E5F6894" w14:textId="77777777" w:rsidR="005864B6" w:rsidRPr="001B6005" w:rsidRDefault="005864B6" w:rsidP="005864B6">
      <w:pPr>
        <w:shd w:val="clear" w:color="auto" w:fill="FFFFFF"/>
        <w:rPr>
          <w:color w:val="000000"/>
          <w:sz w:val="22"/>
          <w:szCs w:val="23"/>
        </w:rPr>
      </w:pPr>
      <w:r w:rsidRPr="001B6005">
        <w:rPr>
          <w:color w:val="000000"/>
          <w:sz w:val="22"/>
          <w:szCs w:val="23"/>
        </w:rPr>
        <w:t xml:space="preserve">Белки прыгают по веткам. Прыг да скок, прыг да скок! Забираются нередко </w:t>
      </w:r>
      <w:proofErr w:type="gramStart"/>
      <w:r w:rsidRPr="001B6005">
        <w:rPr>
          <w:color w:val="000000"/>
          <w:sz w:val="22"/>
          <w:szCs w:val="23"/>
        </w:rPr>
        <w:t>Высоко</w:t>
      </w:r>
      <w:proofErr w:type="gramEnd"/>
      <w:r w:rsidRPr="001B6005">
        <w:rPr>
          <w:color w:val="000000"/>
          <w:sz w:val="22"/>
          <w:szCs w:val="23"/>
        </w:rPr>
        <w:t>, высоко!</w:t>
      </w:r>
    </w:p>
    <w:p w14:paraId="1D3BBF93" w14:textId="77777777" w:rsidR="005864B6" w:rsidRPr="001B6005" w:rsidRDefault="005864B6" w:rsidP="005864B6">
      <w:pPr>
        <w:shd w:val="clear" w:color="auto" w:fill="FFFFFF"/>
        <w:rPr>
          <w:color w:val="000000"/>
          <w:sz w:val="22"/>
          <w:szCs w:val="23"/>
        </w:rPr>
      </w:pPr>
      <w:r w:rsidRPr="001B6005">
        <w:rPr>
          <w:color w:val="000000"/>
          <w:sz w:val="22"/>
          <w:szCs w:val="23"/>
        </w:rPr>
        <w:t>Будем в классики играть, на одной ноге скакать.</w:t>
      </w:r>
    </w:p>
    <w:p w14:paraId="18311AA9" w14:textId="77777777" w:rsidR="005864B6" w:rsidRPr="001B6005" w:rsidRDefault="005864B6" w:rsidP="005864B6">
      <w:pPr>
        <w:shd w:val="clear" w:color="auto" w:fill="FFFFFF"/>
        <w:rPr>
          <w:color w:val="000000"/>
          <w:sz w:val="22"/>
          <w:szCs w:val="23"/>
        </w:rPr>
      </w:pPr>
      <w:r w:rsidRPr="001B6005">
        <w:rPr>
          <w:color w:val="000000"/>
          <w:sz w:val="22"/>
          <w:szCs w:val="23"/>
        </w:rPr>
        <w:t>А теперь ещё немножко на другой поскачем ножке. (Прыжки на одной ножке.)</w:t>
      </w:r>
    </w:p>
    <w:p w14:paraId="2ED877F9" w14:textId="77777777" w:rsidR="005864B6" w:rsidRPr="001B6005" w:rsidRDefault="005864B6" w:rsidP="005864B6">
      <w:pPr>
        <w:shd w:val="clear" w:color="auto" w:fill="FFFFFF"/>
        <w:rPr>
          <w:b/>
          <w:color w:val="000000"/>
          <w:sz w:val="22"/>
          <w:szCs w:val="23"/>
        </w:rPr>
      </w:pPr>
      <w:r w:rsidRPr="001B6005">
        <w:rPr>
          <w:b/>
          <w:color w:val="000000"/>
          <w:sz w:val="22"/>
          <w:szCs w:val="23"/>
        </w:rPr>
        <w:t>Подвижная игра «Тузик».</w:t>
      </w:r>
    </w:p>
    <w:p w14:paraId="417F563C" w14:textId="77777777" w:rsidR="005864B6" w:rsidRPr="001B6005" w:rsidRDefault="005864B6" w:rsidP="005864B6">
      <w:pPr>
        <w:shd w:val="clear" w:color="auto" w:fill="FFFFFF"/>
        <w:rPr>
          <w:color w:val="000000"/>
          <w:sz w:val="22"/>
          <w:szCs w:val="23"/>
        </w:rPr>
      </w:pPr>
      <w:r w:rsidRPr="001B6005">
        <w:rPr>
          <w:color w:val="000000"/>
          <w:sz w:val="22"/>
          <w:szCs w:val="23"/>
        </w:rPr>
        <w:t>Вот он крутится волчком,</w:t>
      </w:r>
    </w:p>
    <w:p w14:paraId="4D1C2046" w14:textId="77777777" w:rsidR="005864B6" w:rsidRPr="001B6005" w:rsidRDefault="005864B6" w:rsidP="005864B6">
      <w:pPr>
        <w:shd w:val="clear" w:color="auto" w:fill="FFFFFF"/>
        <w:rPr>
          <w:color w:val="000000"/>
          <w:sz w:val="22"/>
          <w:szCs w:val="23"/>
        </w:rPr>
      </w:pPr>
      <w:r w:rsidRPr="001B6005">
        <w:rPr>
          <w:color w:val="000000"/>
          <w:sz w:val="22"/>
          <w:szCs w:val="23"/>
        </w:rPr>
        <w:t>Тузик, Тузик, хвост крючком.</w:t>
      </w:r>
    </w:p>
    <w:p w14:paraId="4B0F0D86" w14:textId="77777777" w:rsidR="005864B6" w:rsidRPr="001B6005" w:rsidRDefault="005864B6" w:rsidP="005864B6">
      <w:pPr>
        <w:shd w:val="clear" w:color="auto" w:fill="FFFFFF"/>
        <w:rPr>
          <w:color w:val="000000"/>
          <w:sz w:val="22"/>
          <w:szCs w:val="23"/>
        </w:rPr>
      </w:pPr>
      <w:r w:rsidRPr="001B6005">
        <w:rPr>
          <w:color w:val="000000"/>
          <w:sz w:val="22"/>
          <w:szCs w:val="23"/>
        </w:rPr>
        <w:t>Вот летит во весь опор</w:t>
      </w:r>
    </w:p>
    <w:p w14:paraId="1B869D55" w14:textId="77777777" w:rsidR="005864B6" w:rsidRPr="001B6005" w:rsidRDefault="005864B6" w:rsidP="005864B6">
      <w:pPr>
        <w:shd w:val="clear" w:color="auto" w:fill="FFFFFF"/>
        <w:rPr>
          <w:color w:val="000000"/>
          <w:sz w:val="22"/>
          <w:szCs w:val="23"/>
        </w:rPr>
      </w:pPr>
      <w:r w:rsidRPr="001B6005">
        <w:rPr>
          <w:color w:val="000000"/>
          <w:sz w:val="22"/>
          <w:szCs w:val="23"/>
        </w:rPr>
        <w:t>То на речку, то во двор,</w:t>
      </w:r>
    </w:p>
    <w:p w14:paraId="164E7C94" w14:textId="77777777" w:rsidR="005864B6" w:rsidRPr="001B6005" w:rsidRDefault="005864B6" w:rsidP="005864B6">
      <w:pPr>
        <w:shd w:val="clear" w:color="auto" w:fill="FFFFFF"/>
        <w:rPr>
          <w:color w:val="000000"/>
          <w:sz w:val="22"/>
          <w:szCs w:val="23"/>
        </w:rPr>
      </w:pPr>
      <w:r w:rsidRPr="001B6005">
        <w:rPr>
          <w:color w:val="000000"/>
          <w:sz w:val="22"/>
          <w:szCs w:val="23"/>
        </w:rPr>
        <w:t>То дежурит у ворот –</w:t>
      </w:r>
    </w:p>
    <w:p w14:paraId="5C0E042B" w14:textId="77777777" w:rsidR="005864B6" w:rsidRPr="001B6005" w:rsidRDefault="005864B6" w:rsidP="005864B6">
      <w:pPr>
        <w:shd w:val="clear" w:color="auto" w:fill="FFFFFF"/>
        <w:rPr>
          <w:color w:val="000000"/>
          <w:sz w:val="22"/>
          <w:szCs w:val="23"/>
        </w:rPr>
      </w:pPr>
      <w:r w:rsidRPr="001B6005">
        <w:rPr>
          <w:color w:val="000000"/>
          <w:sz w:val="22"/>
          <w:szCs w:val="23"/>
        </w:rPr>
        <w:t>Словом, дел невпроворот.</w:t>
      </w:r>
    </w:p>
    <w:p w14:paraId="20C2CDA0" w14:textId="77777777" w:rsidR="005864B6" w:rsidRPr="001B6005" w:rsidRDefault="005864B6" w:rsidP="005864B6">
      <w:pPr>
        <w:shd w:val="clear" w:color="auto" w:fill="FFFFFF"/>
        <w:rPr>
          <w:color w:val="000000"/>
          <w:sz w:val="22"/>
          <w:szCs w:val="23"/>
        </w:rPr>
      </w:pPr>
      <w:r w:rsidRPr="001B6005">
        <w:rPr>
          <w:color w:val="000000"/>
          <w:sz w:val="22"/>
          <w:szCs w:val="23"/>
        </w:rPr>
        <w:t>Речевая подвижная игра.</w:t>
      </w:r>
    </w:p>
    <w:p w14:paraId="6C572B18" w14:textId="77777777" w:rsidR="005864B6" w:rsidRPr="001B6005" w:rsidRDefault="005864B6" w:rsidP="005864B6">
      <w:pPr>
        <w:shd w:val="clear" w:color="auto" w:fill="FFFFFF"/>
        <w:rPr>
          <w:color w:val="000000"/>
          <w:sz w:val="22"/>
          <w:szCs w:val="23"/>
        </w:rPr>
      </w:pPr>
      <w:r w:rsidRPr="001B6005">
        <w:rPr>
          <w:color w:val="000000"/>
          <w:sz w:val="22"/>
          <w:szCs w:val="23"/>
        </w:rPr>
        <w:t>Котик усатый по садику бродит,</w:t>
      </w:r>
    </w:p>
    <w:p w14:paraId="671D2BDB" w14:textId="77777777" w:rsidR="005864B6" w:rsidRPr="001B6005" w:rsidRDefault="005864B6" w:rsidP="005864B6">
      <w:pPr>
        <w:shd w:val="clear" w:color="auto" w:fill="FFFFFF"/>
        <w:rPr>
          <w:color w:val="000000"/>
          <w:sz w:val="22"/>
          <w:szCs w:val="23"/>
        </w:rPr>
      </w:pPr>
      <w:r w:rsidRPr="001B6005">
        <w:rPr>
          <w:color w:val="000000"/>
          <w:sz w:val="22"/>
          <w:szCs w:val="23"/>
        </w:rPr>
        <w:t>А козлик рогатый за котиком ходит,</w:t>
      </w:r>
    </w:p>
    <w:p w14:paraId="65285F60" w14:textId="77777777" w:rsidR="005864B6" w:rsidRPr="001B6005" w:rsidRDefault="005864B6" w:rsidP="005864B6">
      <w:pPr>
        <w:shd w:val="clear" w:color="auto" w:fill="FFFFFF"/>
        <w:rPr>
          <w:color w:val="000000"/>
          <w:sz w:val="22"/>
          <w:szCs w:val="23"/>
        </w:rPr>
      </w:pPr>
      <w:r w:rsidRPr="001B6005">
        <w:rPr>
          <w:color w:val="000000"/>
          <w:sz w:val="22"/>
          <w:szCs w:val="23"/>
        </w:rPr>
        <w:t>Лапкой котик помоет свой ротик,</w:t>
      </w:r>
    </w:p>
    <w:p w14:paraId="58DFD884" w14:textId="77777777" w:rsidR="005864B6" w:rsidRPr="001B6005" w:rsidRDefault="005864B6" w:rsidP="005864B6">
      <w:pPr>
        <w:shd w:val="clear" w:color="auto" w:fill="FFFFFF"/>
        <w:rPr>
          <w:color w:val="000000"/>
          <w:sz w:val="22"/>
          <w:szCs w:val="23"/>
        </w:rPr>
      </w:pPr>
      <w:r w:rsidRPr="001B6005">
        <w:rPr>
          <w:color w:val="000000"/>
          <w:sz w:val="22"/>
          <w:szCs w:val="23"/>
        </w:rPr>
        <w:t>А козлик седою трясет бородою (импровизация движений животных).</w:t>
      </w:r>
    </w:p>
    <w:p w14:paraId="1E821659" w14:textId="77777777" w:rsidR="005864B6" w:rsidRPr="006507E6" w:rsidRDefault="005864B6" w:rsidP="005864B6">
      <w:pPr>
        <w:jc w:val="center"/>
        <w:rPr>
          <w:b/>
          <w:sz w:val="22"/>
          <w:szCs w:val="22"/>
        </w:rPr>
      </w:pPr>
      <w:r w:rsidRPr="006507E6">
        <w:rPr>
          <w:b/>
          <w:sz w:val="22"/>
          <w:szCs w:val="22"/>
        </w:rPr>
        <w:t xml:space="preserve">Тема </w:t>
      </w:r>
      <w:proofErr w:type="gramStart"/>
      <w:r w:rsidRPr="006507E6">
        <w:rPr>
          <w:b/>
          <w:sz w:val="22"/>
          <w:szCs w:val="22"/>
        </w:rPr>
        <w:t>« Домашние</w:t>
      </w:r>
      <w:proofErr w:type="gramEnd"/>
      <w:r w:rsidRPr="006507E6">
        <w:rPr>
          <w:b/>
          <w:sz w:val="22"/>
          <w:szCs w:val="22"/>
        </w:rPr>
        <w:t xml:space="preserve"> птицы»</w:t>
      </w:r>
    </w:p>
    <w:p w14:paraId="7FA0185D" w14:textId="77777777" w:rsidR="005864B6" w:rsidRPr="006507E6" w:rsidRDefault="005864B6" w:rsidP="005864B6">
      <w:pPr>
        <w:rPr>
          <w:sz w:val="22"/>
          <w:szCs w:val="22"/>
        </w:rPr>
      </w:pPr>
      <w:r w:rsidRPr="006507E6">
        <w:rPr>
          <w:b/>
          <w:sz w:val="22"/>
          <w:szCs w:val="22"/>
        </w:rPr>
        <w:t>«Петушок»</w:t>
      </w:r>
      <w:r w:rsidRPr="006507E6">
        <w:rPr>
          <w:sz w:val="22"/>
          <w:szCs w:val="22"/>
        </w:rPr>
        <w:t xml:space="preserve"> Пальчиковая гимнастика.                                                                                                                                                                                 По дорожке шёл петушок             пальцы «в замок»</w:t>
      </w:r>
    </w:p>
    <w:p w14:paraId="3BD3A54A" w14:textId="77777777" w:rsidR="005864B6" w:rsidRPr="006507E6" w:rsidRDefault="005864B6" w:rsidP="005864B6">
      <w:pPr>
        <w:rPr>
          <w:sz w:val="22"/>
          <w:szCs w:val="22"/>
        </w:rPr>
      </w:pPr>
      <w:r w:rsidRPr="006507E6">
        <w:rPr>
          <w:sz w:val="22"/>
          <w:szCs w:val="22"/>
        </w:rPr>
        <w:lastRenderedPageBreak/>
        <w:t>Сверху - красный гребешок           пальцы в замке правые прижаты</w:t>
      </w:r>
    </w:p>
    <w:p w14:paraId="4178EB50" w14:textId="77777777" w:rsidR="005864B6" w:rsidRPr="006507E6" w:rsidRDefault="005864B6" w:rsidP="005864B6">
      <w:pPr>
        <w:rPr>
          <w:sz w:val="22"/>
          <w:szCs w:val="22"/>
        </w:rPr>
      </w:pPr>
      <w:r w:rsidRPr="006507E6">
        <w:rPr>
          <w:sz w:val="22"/>
          <w:szCs w:val="22"/>
        </w:rPr>
        <w:t>Снизу коготки на лапках</w:t>
      </w:r>
    </w:p>
    <w:p w14:paraId="56E83753" w14:textId="77777777" w:rsidR="005864B6" w:rsidRPr="006507E6" w:rsidRDefault="005864B6" w:rsidP="005864B6">
      <w:pPr>
        <w:rPr>
          <w:sz w:val="22"/>
          <w:szCs w:val="22"/>
        </w:rPr>
      </w:pPr>
      <w:r w:rsidRPr="006507E6">
        <w:rPr>
          <w:sz w:val="22"/>
          <w:szCs w:val="22"/>
        </w:rPr>
        <w:t>Не порви, дружок, тетрадку            грозим пальчиком</w:t>
      </w:r>
    </w:p>
    <w:p w14:paraId="259F4E22" w14:textId="77777777" w:rsidR="005864B6" w:rsidRPr="006507E6" w:rsidRDefault="005864B6" w:rsidP="005864B6">
      <w:pPr>
        <w:rPr>
          <w:sz w:val="22"/>
          <w:szCs w:val="22"/>
        </w:rPr>
      </w:pPr>
      <w:r w:rsidRPr="006507E6">
        <w:rPr>
          <w:b/>
          <w:sz w:val="22"/>
          <w:szCs w:val="22"/>
        </w:rPr>
        <w:t xml:space="preserve">«Гусь». </w:t>
      </w:r>
      <w:r w:rsidRPr="006507E6">
        <w:rPr>
          <w:sz w:val="22"/>
          <w:szCs w:val="22"/>
        </w:rPr>
        <w:t xml:space="preserve"> Пальчиковая гимнастика                                                                                                                                                                                      Гусь шипит и все гогочет,                                                                                                                                              Ущипнуть меня он хочет. </w:t>
      </w:r>
    </w:p>
    <w:p w14:paraId="6B85462A" w14:textId="77777777" w:rsidR="005864B6" w:rsidRPr="006507E6" w:rsidRDefault="005864B6" w:rsidP="005864B6">
      <w:pPr>
        <w:rPr>
          <w:b/>
          <w:sz w:val="22"/>
          <w:szCs w:val="22"/>
        </w:rPr>
      </w:pPr>
      <w:r w:rsidRPr="006507E6">
        <w:rPr>
          <w:rFonts w:eastAsiaTheme="minorHAnsi"/>
          <w:b/>
          <w:sz w:val="22"/>
          <w:szCs w:val="22"/>
        </w:rPr>
        <w:t>Пальчиковая гимнастика</w:t>
      </w:r>
      <w:r w:rsidRPr="006507E6">
        <w:rPr>
          <w:rFonts w:eastAsiaTheme="minorHAnsi"/>
          <w:b/>
          <w:sz w:val="22"/>
          <w:szCs w:val="22"/>
          <w:lang w:eastAsia="en-US"/>
        </w:rPr>
        <w:t xml:space="preserve"> «</w:t>
      </w:r>
      <w:r w:rsidRPr="006507E6">
        <w:rPr>
          <w:b/>
          <w:sz w:val="22"/>
          <w:szCs w:val="22"/>
        </w:rPr>
        <w:t>Домашние птицы».</w:t>
      </w:r>
    </w:p>
    <w:p w14:paraId="72E1B4F6" w14:textId="77777777" w:rsidR="005864B6" w:rsidRPr="006507E6" w:rsidRDefault="005864B6" w:rsidP="005864B6">
      <w:pPr>
        <w:rPr>
          <w:sz w:val="22"/>
          <w:szCs w:val="22"/>
        </w:rPr>
      </w:pPr>
      <w:r w:rsidRPr="006507E6">
        <w:rPr>
          <w:sz w:val="22"/>
          <w:szCs w:val="22"/>
        </w:rPr>
        <w:t>Наши уточки с утра – кря, кря, кря.                         идём в вперевалочку</w:t>
      </w:r>
    </w:p>
    <w:p w14:paraId="57E83D5F" w14:textId="77777777" w:rsidR="005864B6" w:rsidRPr="006507E6" w:rsidRDefault="005864B6" w:rsidP="005864B6">
      <w:pPr>
        <w:rPr>
          <w:sz w:val="22"/>
          <w:szCs w:val="22"/>
        </w:rPr>
      </w:pPr>
      <w:r w:rsidRPr="006507E6">
        <w:rPr>
          <w:sz w:val="22"/>
          <w:szCs w:val="22"/>
        </w:rPr>
        <w:t xml:space="preserve">Наши гуси у пруда – га, га, га.                         вытягиваем шею, руки сзади.     </w:t>
      </w:r>
    </w:p>
    <w:p w14:paraId="03875708" w14:textId="77777777" w:rsidR="005864B6" w:rsidRPr="006507E6" w:rsidRDefault="005864B6" w:rsidP="005864B6">
      <w:pPr>
        <w:rPr>
          <w:sz w:val="22"/>
          <w:szCs w:val="22"/>
        </w:rPr>
      </w:pPr>
      <w:r w:rsidRPr="006507E6">
        <w:rPr>
          <w:sz w:val="22"/>
          <w:szCs w:val="22"/>
        </w:rPr>
        <w:t xml:space="preserve">Наши курочки в окно – ко, ко, ко.                            бьём руками по бокам.   </w:t>
      </w:r>
    </w:p>
    <w:p w14:paraId="7A22887F" w14:textId="77777777" w:rsidR="005864B6" w:rsidRPr="006507E6" w:rsidRDefault="005864B6" w:rsidP="005864B6">
      <w:pPr>
        <w:rPr>
          <w:sz w:val="22"/>
          <w:szCs w:val="22"/>
        </w:rPr>
      </w:pPr>
      <w:r w:rsidRPr="006507E6">
        <w:rPr>
          <w:sz w:val="22"/>
          <w:szCs w:val="22"/>
        </w:rPr>
        <w:t xml:space="preserve">А как Петя – петушок раним – рано по утру   </w:t>
      </w:r>
      <w:proofErr w:type="spellStart"/>
      <w:r w:rsidRPr="006507E6">
        <w:rPr>
          <w:sz w:val="22"/>
          <w:szCs w:val="22"/>
        </w:rPr>
        <w:t>подним</w:t>
      </w:r>
      <w:proofErr w:type="spellEnd"/>
      <w:r w:rsidRPr="006507E6">
        <w:rPr>
          <w:sz w:val="22"/>
          <w:szCs w:val="22"/>
        </w:rPr>
        <w:t xml:space="preserve">. на носочки, руки назад. </w:t>
      </w:r>
    </w:p>
    <w:p w14:paraId="19DB71FD" w14:textId="77777777" w:rsidR="005864B6" w:rsidRPr="006507E6" w:rsidRDefault="005864B6" w:rsidP="005864B6">
      <w:pPr>
        <w:rPr>
          <w:sz w:val="22"/>
          <w:szCs w:val="22"/>
        </w:rPr>
      </w:pPr>
      <w:r w:rsidRPr="006507E6">
        <w:rPr>
          <w:sz w:val="22"/>
          <w:szCs w:val="22"/>
        </w:rPr>
        <w:t>Нам споет – ку – ка – ре – ку!</w:t>
      </w:r>
    </w:p>
    <w:p w14:paraId="12B0C883" w14:textId="77777777" w:rsidR="005864B6" w:rsidRPr="006507E6" w:rsidRDefault="005864B6" w:rsidP="005864B6">
      <w:pPr>
        <w:rPr>
          <w:rFonts w:eastAsiaTheme="minorHAnsi"/>
          <w:b/>
          <w:sz w:val="22"/>
          <w:szCs w:val="22"/>
        </w:rPr>
      </w:pPr>
      <w:r w:rsidRPr="006507E6">
        <w:rPr>
          <w:rFonts w:eastAsiaTheme="minorHAnsi"/>
          <w:b/>
          <w:sz w:val="22"/>
          <w:szCs w:val="22"/>
        </w:rPr>
        <w:t>Пальчиковая гимнастика «Цыплята»</w:t>
      </w:r>
    </w:p>
    <w:tbl>
      <w:tblPr>
        <w:tblW w:w="0" w:type="auto"/>
        <w:tblCellSpacing w:w="0" w:type="dxa"/>
        <w:tblCellMar>
          <w:left w:w="0" w:type="dxa"/>
          <w:right w:w="0" w:type="dxa"/>
        </w:tblCellMar>
        <w:tblLook w:val="04A0" w:firstRow="1" w:lastRow="0" w:firstColumn="1" w:lastColumn="0" w:noHBand="0" w:noVBand="1"/>
      </w:tblPr>
      <w:tblGrid>
        <w:gridCol w:w="4111"/>
        <w:gridCol w:w="5244"/>
      </w:tblGrid>
      <w:tr w:rsidR="005864B6" w:rsidRPr="006507E6" w14:paraId="7A2CD90B" w14:textId="77777777" w:rsidTr="005864B6">
        <w:trPr>
          <w:tblCellSpacing w:w="0" w:type="dxa"/>
        </w:trPr>
        <w:tc>
          <w:tcPr>
            <w:tcW w:w="4111" w:type="dxa"/>
            <w:shd w:val="clear" w:color="auto" w:fill="auto"/>
            <w:hideMark/>
          </w:tcPr>
          <w:p w14:paraId="2308F5A6" w14:textId="77777777" w:rsidR="005864B6" w:rsidRPr="006507E6" w:rsidRDefault="005864B6" w:rsidP="005864B6">
            <w:pPr>
              <w:rPr>
                <w:rFonts w:eastAsiaTheme="minorHAnsi"/>
                <w:sz w:val="22"/>
                <w:szCs w:val="22"/>
              </w:rPr>
            </w:pPr>
            <w:r w:rsidRPr="006507E6">
              <w:rPr>
                <w:rFonts w:eastAsiaTheme="minorHAnsi"/>
                <w:sz w:val="22"/>
                <w:szCs w:val="22"/>
              </w:rPr>
              <w:t>Раз, два, три, четыре пять</w:t>
            </w:r>
          </w:p>
        </w:tc>
        <w:tc>
          <w:tcPr>
            <w:tcW w:w="5244" w:type="dxa"/>
            <w:shd w:val="clear" w:color="auto" w:fill="auto"/>
            <w:hideMark/>
          </w:tcPr>
          <w:p w14:paraId="29C4B3A7" w14:textId="77777777" w:rsidR="005864B6" w:rsidRPr="006507E6" w:rsidRDefault="005864B6" w:rsidP="005864B6">
            <w:pPr>
              <w:rPr>
                <w:rFonts w:eastAsiaTheme="minorHAnsi"/>
                <w:sz w:val="22"/>
                <w:szCs w:val="22"/>
              </w:rPr>
            </w:pPr>
            <w:r w:rsidRPr="006507E6">
              <w:rPr>
                <w:rFonts w:eastAsiaTheme="minorHAnsi"/>
                <w:sz w:val="22"/>
                <w:szCs w:val="22"/>
              </w:rPr>
              <w:t>Соединяют пальцы обеих рук, образуя шар.</w:t>
            </w:r>
          </w:p>
        </w:tc>
      </w:tr>
      <w:tr w:rsidR="005864B6" w:rsidRPr="006507E6" w14:paraId="398BB9E0" w14:textId="77777777" w:rsidTr="005864B6">
        <w:trPr>
          <w:tblCellSpacing w:w="0" w:type="dxa"/>
        </w:trPr>
        <w:tc>
          <w:tcPr>
            <w:tcW w:w="4111" w:type="dxa"/>
            <w:shd w:val="clear" w:color="auto" w:fill="auto"/>
            <w:hideMark/>
          </w:tcPr>
          <w:p w14:paraId="258F70DC" w14:textId="77777777" w:rsidR="005864B6" w:rsidRPr="006507E6" w:rsidRDefault="005864B6" w:rsidP="005864B6">
            <w:pPr>
              <w:rPr>
                <w:rFonts w:eastAsiaTheme="minorHAnsi"/>
                <w:sz w:val="22"/>
                <w:szCs w:val="22"/>
              </w:rPr>
            </w:pPr>
            <w:r w:rsidRPr="006507E6">
              <w:rPr>
                <w:rFonts w:eastAsiaTheme="minorHAnsi"/>
                <w:sz w:val="22"/>
                <w:szCs w:val="22"/>
              </w:rPr>
              <w:t>Будем мы цыплят считать</w:t>
            </w:r>
          </w:p>
        </w:tc>
        <w:tc>
          <w:tcPr>
            <w:tcW w:w="5244" w:type="dxa"/>
            <w:shd w:val="clear" w:color="auto" w:fill="auto"/>
            <w:hideMark/>
          </w:tcPr>
          <w:p w14:paraId="0AE97720" w14:textId="77777777" w:rsidR="005864B6" w:rsidRPr="006507E6" w:rsidRDefault="005864B6" w:rsidP="005864B6">
            <w:pPr>
              <w:rPr>
                <w:rFonts w:eastAsiaTheme="minorHAnsi"/>
                <w:sz w:val="22"/>
                <w:szCs w:val="22"/>
              </w:rPr>
            </w:pPr>
            <w:r w:rsidRPr="006507E6">
              <w:rPr>
                <w:rFonts w:eastAsiaTheme="minorHAnsi"/>
                <w:sz w:val="22"/>
                <w:szCs w:val="22"/>
              </w:rPr>
              <w:t>Ритмично сжимают и разжимают кулачки.</w:t>
            </w:r>
          </w:p>
        </w:tc>
      </w:tr>
      <w:tr w:rsidR="005864B6" w:rsidRPr="006507E6" w14:paraId="30D53D80" w14:textId="77777777" w:rsidTr="005864B6">
        <w:trPr>
          <w:tblCellSpacing w:w="0" w:type="dxa"/>
        </w:trPr>
        <w:tc>
          <w:tcPr>
            <w:tcW w:w="4111" w:type="dxa"/>
            <w:shd w:val="clear" w:color="auto" w:fill="auto"/>
            <w:hideMark/>
          </w:tcPr>
          <w:p w14:paraId="4066A981" w14:textId="77777777" w:rsidR="005864B6" w:rsidRPr="006507E6" w:rsidRDefault="005864B6" w:rsidP="005864B6">
            <w:pPr>
              <w:rPr>
                <w:rFonts w:eastAsiaTheme="minorHAnsi"/>
                <w:sz w:val="22"/>
                <w:szCs w:val="22"/>
              </w:rPr>
            </w:pPr>
            <w:r w:rsidRPr="006507E6">
              <w:rPr>
                <w:rFonts w:eastAsiaTheme="minorHAnsi"/>
                <w:sz w:val="22"/>
                <w:szCs w:val="22"/>
              </w:rPr>
              <w:t>Раз – цыпленок на крыльце,</w:t>
            </w:r>
          </w:p>
        </w:tc>
        <w:tc>
          <w:tcPr>
            <w:tcW w:w="5244" w:type="dxa"/>
            <w:shd w:val="clear" w:color="auto" w:fill="auto"/>
            <w:hideMark/>
          </w:tcPr>
          <w:p w14:paraId="3D819F9E" w14:textId="77777777" w:rsidR="005864B6" w:rsidRPr="006507E6" w:rsidRDefault="005864B6" w:rsidP="005864B6">
            <w:pPr>
              <w:rPr>
                <w:rFonts w:eastAsiaTheme="minorHAnsi"/>
                <w:sz w:val="22"/>
                <w:szCs w:val="22"/>
              </w:rPr>
            </w:pPr>
            <w:r w:rsidRPr="006507E6">
              <w:rPr>
                <w:rFonts w:eastAsiaTheme="minorHAnsi"/>
                <w:sz w:val="22"/>
                <w:szCs w:val="22"/>
              </w:rPr>
              <w:t xml:space="preserve">Загибают по одному пальчику на обеих руках </w:t>
            </w:r>
          </w:p>
        </w:tc>
      </w:tr>
      <w:tr w:rsidR="005864B6" w:rsidRPr="006507E6" w14:paraId="47F11465" w14:textId="77777777" w:rsidTr="005864B6">
        <w:trPr>
          <w:tblCellSpacing w:w="0" w:type="dxa"/>
        </w:trPr>
        <w:tc>
          <w:tcPr>
            <w:tcW w:w="4111" w:type="dxa"/>
            <w:shd w:val="clear" w:color="auto" w:fill="auto"/>
            <w:hideMark/>
          </w:tcPr>
          <w:p w14:paraId="7FA52DD0" w14:textId="77777777" w:rsidR="005864B6" w:rsidRPr="006507E6" w:rsidRDefault="005864B6" w:rsidP="005864B6">
            <w:pPr>
              <w:rPr>
                <w:rFonts w:eastAsiaTheme="minorHAnsi"/>
                <w:sz w:val="22"/>
                <w:szCs w:val="22"/>
              </w:rPr>
            </w:pPr>
            <w:r w:rsidRPr="006507E6">
              <w:rPr>
                <w:rFonts w:eastAsiaTheme="minorHAnsi"/>
                <w:sz w:val="22"/>
                <w:szCs w:val="22"/>
              </w:rPr>
              <w:t>Два – еще сидит в яйце,</w:t>
            </w:r>
          </w:p>
        </w:tc>
        <w:tc>
          <w:tcPr>
            <w:tcW w:w="5244" w:type="dxa"/>
            <w:shd w:val="clear" w:color="auto" w:fill="auto"/>
            <w:hideMark/>
          </w:tcPr>
          <w:p w14:paraId="7EDB8E5A" w14:textId="77777777" w:rsidR="005864B6" w:rsidRPr="006507E6" w:rsidRDefault="005864B6" w:rsidP="005864B6">
            <w:pPr>
              <w:rPr>
                <w:rFonts w:eastAsiaTheme="minorHAnsi"/>
                <w:sz w:val="22"/>
                <w:szCs w:val="22"/>
              </w:rPr>
            </w:pPr>
            <w:r w:rsidRPr="006507E6">
              <w:rPr>
                <w:rFonts w:eastAsiaTheme="minorHAnsi"/>
                <w:sz w:val="22"/>
                <w:szCs w:val="22"/>
              </w:rPr>
              <w:t> </w:t>
            </w:r>
          </w:p>
        </w:tc>
      </w:tr>
      <w:tr w:rsidR="005864B6" w:rsidRPr="006507E6" w14:paraId="2074F80A" w14:textId="77777777" w:rsidTr="005864B6">
        <w:trPr>
          <w:tblCellSpacing w:w="0" w:type="dxa"/>
        </w:trPr>
        <w:tc>
          <w:tcPr>
            <w:tcW w:w="4111" w:type="dxa"/>
            <w:shd w:val="clear" w:color="auto" w:fill="auto"/>
            <w:hideMark/>
          </w:tcPr>
          <w:p w14:paraId="06A850B8" w14:textId="77777777" w:rsidR="005864B6" w:rsidRPr="006507E6" w:rsidRDefault="005864B6" w:rsidP="005864B6">
            <w:pPr>
              <w:rPr>
                <w:rFonts w:eastAsiaTheme="minorHAnsi"/>
                <w:sz w:val="22"/>
                <w:szCs w:val="22"/>
              </w:rPr>
            </w:pPr>
            <w:r w:rsidRPr="006507E6">
              <w:rPr>
                <w:rFonts w:eastAsiaTheme="minorHAnsi"/>
                <w:sz w:val="22"/>
                <w:szCs w:val="22"/>
              </w:rPr>
              <w:t>Три – цыпленок самый смелый,</w:t>
            </w:r>
          </w:p>
        </w:tc>
        <w:tc>
          <w:tcPr>
            <w:tcW w:w="5244" w:type="dxa"/>
            <w:shd w:val="clear" w:color="auto" w:fill="auto"/>
            <w:hideMark/>
          </w:tcPr>
          <w:p w14:paraId="022D5726" w14:textId="77777777" w:rsidR="005864B6" w:rsidRPr="006507E6" w:rsidRDefault="005864B6" w:rsidP="005864B6">
            <w:pPr>
              <w:rPr>
                <w:rFonts w:eastAsiaTheme="minorHAnsi"/>
                <w:sz w:val="22"/>
                <w:szCs w:val="22"/>
              </w:rPr>
            </w:pPr>
            <w:r w:rsidRPr="006507E6">
              <w:rPr>
                <w:rFonts w:eastAsiaTheme="minorHAnsi"/>
                <w:sz w:val="22"/>
                <w:szCs w:val="22"/>
              </w:rPr>
              <w:t> </w:t>
            </w:r>
          </w:p>
        </w:tc>
      </w:tr>
      <w:tr w:rsidR="005864B6" w:rsidRPr="006507E6" w14:paraId="14AE7F01" w14:textId="77777777" w:rsidTr="005864B6">
        <w:trPr>
          <w:tblCellSpacing w:w="0" w:type="dxa"/>
        </w:trPr>
        <w:tc>
          <w:tcPr>
            <w:tcW w:w="4111" w:type="dxa"/>
            <w:shd w:val="clear" w:color="auto" w:fill="auto"/>
            <w:hideMark/>
          </w:tcPr>
          <w:p w14:paraId="425C6A0E" w14:textId="77777777" w:rsidR="005864B6" w:rsidRPr="006507E6" w:rsidRDefault="005864B6" w:rsidP="005864B6">
            <w:pPr>
              <w:rPr>
                <w:rFonts w:eastAsiaTheme="minorHAnsi"/>
                <w:sz w:val="22"/>
                <w:szCs w:val="22"/>
              </w:rPr>
            </w:pPr>
            <w:r w:rsidRPr="006507E6">
              <w:rPr>
                <w:rFonts w:eastAsiaTheme="minorHAnsi"/>
                <w:sz w:val="22"/>
                <w:szCs w:val="22"/>
              </w:rPr>
              <w:t>А четыре – самый белый,</w:t>
            </w:r>
          </w:p>
        </w:tc>
        <w:tc>
          <w:tcPr>
            <w:tcW w:w="5244" w:type="dxa"/>
            <w:shd w:val="clear" w:color="auto" w:fill="auto"/>
            <w:hideMark/>
          </w:tcPr>
          <w:p w14:paraId="6E5D846F" w14:textId="77777777" w:rsidR="005864B6" w:rsidRPr="006507E6" w:rsidRDefault="005864B6" w:rsidP="005864B6">
            <w:pPr>
              <w:rPr>
                <w:rFonts w:eastAsiaTheme="minorHAnsi"/>
                <w:sz w:val="22"/>
                <w:szCs w:val="22"/>
              </w:rPr>
            </w:pPr>
            <w:r w:rsidRPr="006507E6">
              <w:rPr>
                <w:rFonts w:eastAsiaTheme="minorHAnsi"/>
                <w:sz w:val="22"/>
                <w:szCs w:val="22"/>
              </w:rPr>
              <w:t> </w:t>
            </w:r>
          </w:p>
        </w:tc>
      </w:tr>
      <w:tr w:rsidR="005864B6" w:rsidRPr="006507E6" w14:paraId="6B20AE75" w14:textId="77777777" w:rsidTr="005864B6">
        <w:trPr>
          <w:tblCellSpacing w:w="0" w:type="dxa"/>
        </w:trPr>
        <w:tc>
          <w:tcPr>
            <w:tcW w:w="4111" w:type="dxa"/>
            <w:shd w:val="clear" w:color="auto" w:fill="auto"/>
            <w:hideMark/>
          </w:tcPr>
          <w:p w14:paraId="054AF367" w14:textId="77777777" w:rsidR="005864B6" w:rsidRPr="006507E6" w:rsidRDefault="005864B6" w:rsidP="005864B6">
            <w:pPr>
              <w:rPr>
                <w:rFonts w:eastAsiaTheme="minorHAnsi"/>
                <w:sz w:val="22"/>
                <w:szCs w:val="22"/>
              </w:rPr>
            </w:pPr>
            <w:r w:rsidRPr="006507E6">
              <w:rPr>
                <w:rFonts w:eastAsiaTheme="minorHAnsi"/>
                <w:sz w:val="22"/>
                <w:szCs w:val="22"/>
              </w:rPr>
              <w:t>Пятый - маленький цыпленок,</w:t>
            </w:r>
          </w:p>
        </w:tc>
        <w:tc>
          <w:tcPr>
            <w:tcW w:w="5244" w:type="dxa"/>
            <w:shd w:val="clear" w:color="auto" w:fill="auto"/>
            <w:hideMark/>
          </w:tcPr>
          <w:p w14:paraId="27686613" w14:textId="77777777" w:rsidR="005864B6" w:rsidRPr="006507E6" w:rsidRDefault="005864B6" w:rsidP="005864B6">
            <w:pPr>
              <w:rPr>
                <w:rFonts w:eastAsiaTheme="minorHAnsi"/>
                <w:sz w:val="22"/>
                <w:szCs w:val="22"/>
              </w:rPr>
            </w:pPr>
            <w:r w:rsidRPr="006507E6">
              <w:rPr>
                <w:rFonts w:eastAsiaTheme="minorHAnsi"/>
                <w:sz w:val="22"/>
                <w:szCs w:val="22"/>
              </w:rPr>
              <w:t>загнув мизинец, прижать кулачки друг к другу</w:t>
            </w:r>
          </w:p>
        </w:tc>
      </w:tr>
      <w:tr w:rsidR="005864B6" w:rsidRPr="006507E6" w14:paraId="2448BD94" w14:textId="77777777" w:rsidTr="005864B6">
        <w:trPr>
          <w:tblCellSpacing w:w="0" w:type="dxa"/>
        </w:trPr>
        <w:tc>
          <w:tcPr>
            <w:tcW w:w="4111" w:type="dxa"/>
            <w:shd w:val="clear" w:color="auto" w:fill="auto"/>
            <w:hideMark/>
          </w:tcPr>
          <w:p w14:paraId="5FD1AA40" w14:textId="77777777" w:rsidR="005864B6" w:rsidRPr="006507E6" w:rsidRDefault="005864B6" w:rsidP="005864B6">
            <w:pPr>
              <w:rPr>
                <w:rFonts w:eastAsiaTheme="minorHAnsi"/>
                <w:sz w:val="22"/>
                <w:szCs w:val="22"/>
              </w:rPr>
            </w:pPr>
            <w:r w:rsidRPr="006507E6">
              <w:rPr>
                <w:rFonts w:eastAsiaTheme="minorHAnsi"/>
                <w:sz w:val="22"/>
                <w:szCs w:val="22"/>
              </w:rPr>
              <w:t>Кушать захотел спросонок</w:t>
            </w:r>
          </w:p>
        </w:tc>
        <w:tc>
          <w:tcPr>
            <w:tcW w:w="5244" w:type="dxa"/>
            <w:shd w:val="clear" w:color="auto" w:fill="auto"/>
            <w:hideMark/>
          </w:tcPr>
          <w:p w14:paraId="097D3AE3" w14:textId="77777777" w:rsidR="005864B6" w:rsidRPr="006507E6" w:rsidRDefault="005864B6" w:rsidP="005864B6">
            <w:pPr>
              <w:rPr>
                <w:rFonts w:eastAsiaTheme="minorHAnsi"/>
                <w:sz w:val="22"/>
                <w:szCs w:val="22"/>
              </w:rPr>
            </w:pPr>
            <w:r w:rsidRPr="006507E6">
              <w:rPr>
                <w:rFonts w:eastAsiaTheme="minorHAnsi"/>
                <w:sz w:val="22"/>
                <w:szCs w:val="22"/>
              </w:rPr>
              <w:t>стучат указ. пальцем пр. руки по левой ладони</w:t>
            </w:r>
          </w:p>
        </w:tc>
      </w:tr>
    </w:tbl>
    <w:p w14:paraId="159DA990" w14:textId="77777777" w:rsidR="005864B6" w:rsidRPr="006507E6" w:rsidRDefault="005864B6" w:rsidP="005864B6">
      <w:pPr>
        <w:shd w:val="clear" w:color="auto" w:fill="FFFFFF"/>
        <w:rPr>
          <w:color w:val="000000"/>
          <w:sz w:val="22"/>
          <w:szCs w:val="22"/>
        </w:rPr>
      </w:pPr>
      <w:r w:rsidRPr="006507E6">
        <w:rPr>
          <w:b/>
          <w:bCs/>
          <w:color w:val="000000"/>
          <w:sz w:val="22"/>
          <w:szCs w:val="22"/>
          <w:shd w:val="clear" w:color="auto" w:fill="F9F8F4"/>
        </w:rPr>
        <w:t>Физкультминутка.</w:t>
      </w:r>
      <w:r w:rsidRPr="006507E6">
        <w:rPr>
          <w:sz w:val="22"/>
          <w:szCs w:val="22"/>
        </w:rPr>
        <w:t xml:space="preserve"> (развитие координации речи с движением).</w:t>
      </w:r>
    </w:p>
    <w:p w14:paraId="5C7EC823" w14:textId="77777777" w:rsidR="005864B6" w:rsidRPr="006507E6" w:rsidRDefault="005864B6" w:rsidP="005864B6">
      <w:pPr>
        <w:shd w:val="clear" w:color="auto" w:fill="FFFFFF"/>
        <w:rPr>
          <w:color w:val="000000"/>
          <w:sz w:val="22"/>
          <w:szCs w:val="22"/>
        </w:rPr>
      </w:pPr>
      <w:r w:rsidRPr="006507E6">
        <w:rPr>
          <w:color w:val="000000"/>
          <w:sz w:val="22"/>
          <w:szCs w:val="22"/>
        </w:rPr>
        <w:t>Наши уточки с утра –                                      Идут по кругу вперевалочку, подражая</w:t>
      </w:r>
    </w:p>
    <w:p w14:paraId="06D0C3DB" w14:textId="77777777" w:rsidR="005864B6" w:rsidRPr="006507E6" w:rsidRDefault="005864B6" w:rsidP="005864B6">
      <w:pPr>
        <w:shd w:val="clear" w:color="auto" w:fill="FFFFFF"/>
        <w:rPr>
          <w:color w:val="000000"/>
          <w:sz w:val="22"/>
          <w:szCs w:val="22"/>
        </w:rPr>
      </w:pPr>
      <w:r w:rsidRPr="006507E6">
        <w:rPr>
          <w:color w:val="000000"/>
          <w:sz w:val="22"/>
          <w:szCs w:val="22"/>
        </w:rPr>
        <w:t>Кря – кря- кря! Кря – кря- кря!                         походке уток</w:t>
      </w:r>
    </w:p>
    <w:p w14:paraId="11F65392" w14:textId="77777777" w:rsidR="005864B6" w:rsidRPr="006507E6" w:rsidRDefault="005864B6" w:rsidP="005864B6">
      <w:pPr>
        <w:shd w:val="clear" w:color="auto" w:fill="FFFFFF"/>
        <w:rPr>
          <w:color w:val="000000"/>
          <w:sz w:val="22"/>
          <w:szCs w:val="22"/>
        </w:rPr>
      </w:pPr>
      <w:r w:rsidRPr="006507E6">
        <w:rPr>
          <w:color w:val="000000"/>
          <w:sz w:val="22"/>
          <w:szCs w:val="22"/>
        </w:rPr>
        <w:t>Наши гуси у пруда –                                        Идут по кругу, вытянув шеи вперёд и</w:t>
      </w:r>
    </w:p>
    <w:p w14:paraId="31F0C58E" w14:textId="77777777" w:rsidR="005864B6" w:rsidRPr="006507E6" w:rsidRDefault="005864B6" w:rsidP="005864B6">
      <w:pPr>
        <w:shd w:val="clear" w:color="auto" w:fill="FFFFFF"/>
        <w:rPr>
          <w:color w:val="000000"/>
          <w:sz w:val="22"/>
          <w:szCs w:val="22"/>
        </w:rPr>
      </w:pPr>
      <w:r w:rsidRPr="006507E6">
        <w:rPr>
          <w:color w:val="000000"/>
          <w:sz w:val="22"/>
          <w:szCs w:val="22"/>
        </w:rPr>
        <w:t xml:space="preserve">Га – </w:t>
      </w:r>
      <w:proofErr w:type="gramStart"/>
      <w:r w:rsidRPr="006507E6">
        <w:rPr>
          <w:color w:val="000000"/>
          <w:sz w:val="22"/>
          <w:szCs w:val="22"/>
        </w:rPr>
        <w:t>га- га</w:t>
      </w:r>
      <w:proofErr w:type="gramEnd"/>
      <w:r w:rsidRPr="006507E6">
        <w:rPr>
          <w:color w:val="000000"/>
          <w:sz w:val="22"/>
          <w:szCs w:val="22"/>
        </w:rPr>
        <w:t xml:space="preserve">! Га – </w:t>
      </w:r>
      <w:proofErr w:type="gramStart"/>
      <w:r w:rsidRPr="006507E6">
        <w:rPr>
          <w:color w:val="000000"/>
          <w:sz w:val="22"/>
          <w:szCs w:val="22"/>
        </w:rPr>
        <w:t>га- га</w:t>
      </w:r>
      <w:proofErr w:type="gramEnd"/>
      <w:r w:rsidRPr="006507E6">
        <w:rPr>
          <w:color w:val="000000"/>
          <w:sz w:val="22"/>
          <w:szCs w:val="22"/>
        </w:rPr>
        <w:t>!                                      отставив руки – «крылья» назад</w:t>
      </w:r>
    </w:p>
    <w:p w14:paraId="7CD7B74B" w14:textId="77777777" w:rsidR="005864B6" w:rsidRPr="006507E6" w:rsidRDefault="005864B6" w:rsidP="005864B6">
      <w:pPr>
        <w:shd w:val="clear" w:color="auto" w:fill="FFFFFF"/>
        <w:rPr>
          <w:color w:val="000000"/>
          <w:sz w:val="22"/>
          <w:szCs w:val="22"/>
        </w:rPr>
      </w:pPr>
      <w:r w:rsidRPr="006507E6">
        <w:rPr>
          <w:color w:val="000000"/>
          <w:sz w:val="22"/>
          <w:szCs w:val="22"/>
        </w:rPr>
        <w:t>Наши курочки в окно –                                   Останавливаются, встают лицом в круг,</w:t>
      </w:r>
    </w:p>
    <w:p w14:paraId="7A9FA8DC" w14:textId="77777777" w:rsidR="005864B6" w:rsidRPr="006507E6" w:rsidRDefault="005864B6" w:rsidP="005864B6">
      <w:pPr>
        <w:shd w:val="clear" w:color="auto" w:fill="FFFFFF"/>
        <w:rPr>
          <w:color w:val="000000"/>
          <w:sz w:val="22"/>
          <w:szCs w:val="22"/>
        </w:rPr>
      </w:pPr>
      <w:r w:rsidRPr="006507E6">
        <w:rPr>
          <w:color w:val="000000"/>
          <w:sz w:val="22"/>
          <w:szCs w:val="22"/>
        </w:rPr>
        <w:t>Ко – ко – ко! Ко – ко – ко!                               бьют руками по бокам</w:t>
      </w:r>
    </w:p>
    <w:p w14:paraId="5A1E006C" w14:textId="77777777" w:rsidR="005864B6" w:rsidRPr="006507E6" w:rsidRDefault="005864B6" w:rsidP="005864B6">
      <w:pPr>
        <w:shd w:val="clear" w:color="auto" w:fill="FFFFFF"/>
        <w:rPr>
          <w:color w:val="000000"/>
          <w:sz w:val="22"/>
          <w:szCs w:val="22"/>
        </w:rPr>
      </w:pPr>
      <w:r w:rsidRPr="006507E6">
        <w:rPr>
          <w:color w:val="000000"/>
          <w:sz w:val="22"/>
          <w:szCs w:val="22"/>
        </w:rPr>
        <w:t>А как Петя – петушок                                      Встают спиной в круг, вытягивают шею вверх,</w:t>
      </w:r>
    </w:p>
    <w:p w14:paraId="4C031CDB" w14:textId="77777777" w:rsidR="005864B6" w:rsidRPr="006507E6" w:rsidRDefault="005864B6" w:rsidP="005864B6">
      <w:pPr>
        <w:shd w:val="clear" w:color="auto" w:fill="FFFFFF"/>
        <w:rPr>
          <w:color w:val="000000"/>
          <w:sz w:val="22"/>
          <w:szCs w:val="22"/>
        </w:rPr>
      </w:pPr>
      <w:r w:rsidRPr="006507E6">
        <w:rPr>
          <w:color w:val="000000"/>
          <w:sz w:val="22"/>
          <w:szCs w:val="22"/>
        </w:rPr>
        <w:t>Рано – рано поутру                                               поднимаются на цыпочки</w:t>
      </w:r>
    </w:p>
    <w:p w14:paraId="2E76CD6F" w14:textId="77777777" w:rsidR="005864B6" w:rsidRPr="006507E6" w:rsidRDefault="005864B6" w:rsidP="005864B6">
      <w:pPr>
        <w:shd w:val="clear" w:color="auto" w:fill="FFFFFF"/>
        <w:rPr>
          <w:color w:val="000000"/>
          <w:sz w:val="22"/>
          <w:szCs w:val="22"/>
        </w:rPr>
      </w:pPr>
      <w:r w:rsidRPr="006507E6">
        <w:rPr>
          <w:color w:val="000000"/>
          <w:sz w:val="22"/>
          <w:szCs w:val="22"/>
        </w:rPr>
        <w:t>Нам споёт: ку – ка – ре – ку!</w:t>
      </w:r>
    </w:p>
    <w:p w14:paraId="1EB3E6EE" w14:textId="77777777" w:rsidR="005864B6" w:rsidRPr="001B6005" w:rsidRDefault="005864B6" w:rsidP="005864B6">
      <w:pPr>
        <w:shd w:val="clear" w:color="auto" w:fill="FFFFFF"/>
        <w:rPr>
          <w:b/>
          <w:color w:val="000000"/>
          <w:sz w:val="22"/>
          <w:szCs w:val="23"/>
        </w:rPr>
      </w:pPr>
      <w:r w:rsidRPr="001B6005">
        <w:rPr>
          <w:b/>
          <w:color w:val="000000"/>
          <w:sz w:val="22"/>
          <w:szCs w:val="23"/>
        </w:rPr>
        <w:t>Пальчиковая гимнастика «Птичий двор».</w:t>
      </w:r>
    </w:p>
    <w:p w14:paraId="76AEF680" w14:textId="77777777" w:rsidR="005864B6" w:rsidRPr="001B6005" w:rsidRDefault="005864B6" w:rsidP="005864B6">
      <w:pPr>
        <w:shd w:val="clear" w:color="auto" w:fill="FFFFFF"/>
        <w:rPr>
          <w:color w:val="000000"/>
          <w:sz w:val="22"/>
          <w:szCs w:val="23"/>
        </w:rPr>
      </w:pPr>
      <w:r w:rsidRPr="001B6005">
        <w:rPr>
          <w:color w:val="000000"/>
          <w:sz w:val="22"/>
          <w:szCs w:val="23"/>
        </w:rPr>
        <w:t>Вдалеке стоит забор,</w:t>
      </w:r>
      <w:r>
        <w:rPr>
          <w:color w:val="000000"/>
          <w:sz w:val="22"/>
          <w:szCs w:val="23"/>
        </w:rPr>
        <w:t xml:space="preserve"> о</w:t>
      </w:r>
      <w:r w:rsidRPr="001B6005">
        <w:rPr>
          <w:color w:val="000000"/>
          <w:sz w:val="22"/>
          <w:szCs w:val="23"/>
        </w:rPr>
        <w:t>кружая птичий двор. (кулак – ладонь)</w:t>
      </w:r>
    </w:p>
    <w:p w14:paraId="313375A0" w14:textId="77777777" w:rsidR="005864B6" w:rsidRPr="001B6005" w:rsidRDefault="005864B6" w:rsidP="005864B6">
      <w:pPr>
        <w:shd w:val="clear" w:color="auto" w:fill="FFFFFF"/>
        <w:rPr>
          <w:color w:val="000000"/>
          <w:sz w:val="22"/>
          <w:szCs w:val="23"/>
        </w:rPr>
      </w:pPr>
      <w:r w:rsidRPr="001B6005">
        <w:rPr>
          <w:color w:val="000000"/>
          <w:sz w:val="22"/>
          <w:szCs w:val="23"/>
        </w:rPr>
        <w:t>Тут галдеж и суета</w:t>
      </w:r>
      <w:r>
        <w:rPr>
          <w:color w:val="000000"/>
          <w:sz w:val="22"/>
          <w:szCs w:val="23"/>
        </w:rPr>
        <w:t xml:space="preserve"> н</w:t>
      </w:r>
      <w:r w:rsidRPr="001B6005">
        <w:rPr>
          <w:color w:val="000000"/>
          <w:sz w:val="22"/>
          <w:szCs w:val="23"/>
        </w:rPr>
        <w:t>ачинаются с утра:</w:t>
      </w:r>
    </w:p>
    <w:p w14:paraId="1E344EF9" w14:textId="77777777" w:rsidR="005864B6" w:rsidRPr="001B6005" w:rsidRDefault="005864B6" w:rsidP="005864B6">
      <w:pPr>
        <w:shd w:val="clear" w:color="auto" w:fill="FFFFFF"/>
        <w:rPr>
          <w:color w:val="000000"/>
          <w:sz w:val="22"/>
          <w:szCs w:val="23"/>
        </w:rPr>
      </w:pPr>
      <w:r w:rsidRPr="001B6005">
        <w:rPr>
          <w:color w:val="000000"/>
          <w:sz w:val="22"/>
          <w:szCs w:val="23"/>
        </w:rPr>
        <w:t>Кукарекают, гогочут, (поочередно соединять большой палец с остальными)</w:t>
      </w:r>
    </w:p>
    <w:p w14:paraId="57C663BF" w14:textId="77777777" w:rsidR="005864B6" w:rsidRPr="001B6005" w:rsidRDefault="005864B6" w:rsidP="005864B6">
      <w:pPr>
        <w:shd w:val="clear" w:color="auto" w:fill="FFFFFF"/>
        <w:rPr>
          <w:color w:val="000000"/>
          <w:sz w:val="22"/>
          <w:szCs w:val="23"/>
        </w:rPr>
      </w:pPr>
      <w:r w:rsidRPr="001B6005">
        <w:rPr>
          <w:color w:val="000000"/>
          <w:sz w:val="22"/>
          <w:szCs w:val="23"/>
        </w:rPr>
        <w:t xml:space="preserve">Громко крякают, </w:t>
      </w:r>
      <w:proofErr w:type="spellStart"/>
      <w:r w:rsidRPr="001B6005">
        <w:rPr>
          <w:color w:val="000000"/>
          <w:sz w:val="22"/>
          <w:szCs w:val="23"/>
        </w:rPr>
        <w:t>болбочут</w:t>
      </w:r>
      <w:proofErr w:type="spellEnd"/>
    </w:p>
    <w:p w14:paraId="70ED868D" w14:textId="77777777" w:rsidR="005864B6" w:rsidRPr="001B6005" w:rsidRDefault="005864B6" w:rsidP="005864B6">
      <w:pPr>
        <w:shd w:val="clear" w:color="auto" w:fill="FFFFFF"/>
        <w:rPr>
          <w:color w:val="000000"/>
          <w:sz w:val="22"/>
          <w:szCs w:val="23"/>
        </w:rPr>
      </w:pPr>
      <w:r w:rsidRPr="001B6005">
        <w:rPr>
          <w:color w:val="000000"/>
          <w:sz w:val="22"/>
          <w:szCs w:val="23"/>
        </w:rPr>
        <w:t>Гуси, утки, индюки,</w:t>
      </w:r>
      <w:r>
        <w:rPr>
          <w:color w:val="000000"/>
          <w:sz w:val="22"/>
          <w:szCs w:val="23"/>
        </w:rPr>
        <w:t xml:space="preserve"> </w:t>
      </w:r>
      <w:r w:rsidRPr="001B6005">
        <w:rPr>
          <w:color w:val="000000"/>
          <w:sz w:val="22"/>
          <w:szCs w:val="23"/>
        </w:rPr>
        <w:t>Курицы и петухи.</w:t>
      </w:r>
    </w:p>
    <w:p w14:paraId="634FCC34" w14:textId="77777777" w:rsidR="005864B6" w:rsidRPr="001B6005" w:rsidRDefault="005864B6" w:rsidP="005864B6">
      <w:pPr>
        <w:shd w:val="clear" w:color="auto" w:fill="FFFFFF"/>
        <w:rPr>
          <w:b/>
          <w:color w:val="000000"/>
          <w:sz w:val="22"/>
          <w:szCs w:val="23"/>
        </w:rPr>
      </w:pPr>
      <w:r w:rsidRPr="001B6005">
        <w:rPr>
          <w:b/>
          <w:color w:val="000000"/>
          <w:sz w:val="22"/>
          <w:szCs w:val="23"/>
        </w:rPr>
        <w:t>Пальчиковая гимнастика.</w:t>
      </w:r>
    </w:p>
    <w:p w14:paraId="0759BFD6" w14:textId="77777777" w:rsidR="005864B6" w:rsidRPr="001B6005" w:rsidRDefault="005864B6" w:rsidP="005864B6">
      <w:pPr>
        <w:shd w:val="clear" w:color="auto" w:fill="FFFFFF"/>
        <w:rPr>
          <w:color w:val="000000"/>
          <w:sz w:val="22"/>
          <w:szCs w:val="23"/>
        </w:rPr>
      </w:pPr>
      <w:r w:rsidRPr="001B6005">
        <w:rPr>
          <w:color w:val="000000"/>
          <w:sz w:val="22"/>
          <w:szCs w:val="23"/>
        </w:rPr>
        <w:t>«Пи – пи – пи», - пищат цыплята.</w:t>
      </w:r>
    </w:p>
    <w:p w14:paraId="19211929" w14:textId="77777777" w:rsidR="005864B6" w:rsidRPr="001B6005" w:rsidRDefault="005864B6" w:rsidP="005864B6">
      <w:pPr>
        <w:shd w:val="clear" w:color="auto" w:fill="FFFFFF"/>
        <w:rPr>
          <w:color w:val="000000"/>
          <w:sz w:val="22"/>
          <w:szCs w:val="23"/>
        </w:rPr>
      </w:pPr>
      <w:r w:rsidRPr="001B6005">
        <w:rPr>
          <w:color w:val="000000"/>
          <w:sz w:val="22"/>
          <w:szCs w:val="23"/>
        </w:rPr>
        <w:t>«Кря – кря – кря», - крякают утята.</w:t>
      </w:r>
    </w:p>
    <w:p w14:paraId="25CEF803" w14:textId="77777777" w:rsidR="005864B6" w:rsidRPr="001B6005" w:rsidRDefault="005864B6" w:rsidP="005864B6">
      <w:pPr>
        <w:shd w:val="clear" w:color="auto" w:fill="FFFFFF"/>
        <w:rPr>
          <w:color w:val="000000"/>
          <w:sz w:val="22"/>
          <w:szCs w:val="23"/>
        </w:rPr>
      </w:pPr>
      <w:proofErr w:type="gramStart"/>
      <w:r w:rsidRPr="001B6005">
        <w:rPr>
          <w:color w:val="000000"/>
          <w:sz w:val="22"/>
          <w:szCs w:val="23"/>
        </w:rPr>
        <w:t>У гусята</w:t>
      </w:r>
      <w:proofErr w:type="gramEnd"/>
      <w:r w:rsidRPr="001B6005">
        <w:rPr>
          <w:color w:val="000000"/>
          <w:sz w:val="22"/>
          <w:szCs w:val="23"/>
        </w:rPr>
        <w:t>: «Га – га – га» -</w:t>
      </w:r>
      <w:r>
        <w:rPr>
          <w:color w:val="000000"/>
          <w:sz w:val="22"/>
          <w:szCs w:val="23"/>
        </w:rPr>
        <w:t xml:space="preserve"> </w:t>
      </w:r>
      <w:r w:rsidRPr="001B6005">
        <w:rPr>
          <w:color w:val="000000"/>
          <w:sz w:val="22"/>
          <w:szCs w:val="23"/>
        </w:rPr>
        <w:t>Просят зернышки с утра.</w:t>
      </w:r>
    </w:p>
    <w:p w14:paraId="100D54D3" w14:textId="77777777" w:rsidR="005864B6" w:rsidRPr="006507E6" w:rsidRDefault="005864B6" w:rsidP="005864B6">
      <w:pPr>
        <w:jc w:val="center"/>
        <w:rPr>
          <w:b/>
          <w:sz w:val="22"/>
          <w:szCs w:val="22"/>
        </w:rPr>
      </w:pPr>
      <w:r w:rsidRPr="006507E6">
        <w:rPr>
          <w:b/>
          <w:sz w:val="22"/>
          <w:szCs w:val="22"/>
        </w:rPr>
        <w:t>Тема «</w:t>
      </w:r>
      <w:r>
        <w:rPr>
          <w:b/>
          <w:sz w:val="22"/>
          <w:szCs w:val="22"/>
        </w:rPr>
        <w:t xml:space="preserve">Профессии. </w:t>
      </w:r>
      <w:r w:rsidRPr="006507E6">
        <w:rPr>
          <w:b/>
          <w:sz w:val="22"/>
          <w:szCs w:val="22"/>
        </w:rPr>
        <w:t>Инструменты»</w:t>
      </w:r>
    </w:p>
    <w:p w14:paraId="6A7BCBF0" w14:textId="77777777" w:rsidR="005864B6" w:rsidRPr="006507E6" w:rsidRDefault="005864B6" w:rsidP="005864B6">
      <w:pPr>
        <w:shd w:val="clear" w:color="auto" w:fill="FFFFFF"/>
        <w:rPr>
          <w:color w:val="000000"/>
          <w:sz w:val="22"/>
          <w:szCs w:val="22"/>
        </w:rPr>
      </w:pPr>
      <w:r w:rsidRPr="006507E6">
        <w:rPr>
          <w:b/>
          <w:sz w:val="22"/>
          <w:szCs w:val="22"/>
        </w:rPr>
        <w:t xml:space="preserve"> </w:t>
      </w:r>
      <w:r w:rsidRPr="006507E6">
        <w:rPr>
          <w:b/>
          <w:bCs/>
          <w:color w:val="000000"/>
          <w:sz w:val="22"/>
          <w:szCs w:val="22"/>
        </w:rPr>
        <w:t>Пальчиковая игра. «Мы ребята – мастера»</w:t>
      </w:r>
    </w:p>
    <w:p w14:paraId="2A4B9340" w14:textId="77777777" w:rsidR="005864B6" w:rsidRPr="006507E6" w:rsidRDefault="005864B6" w:rsidP="005864B6">
      <w:pPr>
        <w:shd w:val="clear" w:color="auto" w:fill="FFFFFF"/>
        <w:rPr>
          <w:color w:val="000000"/>
          <w:sz w:val="22"/>
          <w:szCs w:val="22"/>
        </w:rPr>
      </w:pPr>
      <w:r w:rsidRPr="006507E6">
        <w:rPr>
          <w:color w:val="000000"/>
          <w:sz w:val="22"/>
          <w:szCs w:val="22"/>
        </w:rPr>
        <w:t>Стул сломали мы вчера               </w:t>
      </w:r>
      <w:r w:rsidRPr="006507E6">
        <w:rPr>
          <w:i/>
          <w:iCs/>
          <w:color w:val="000000"/>
          <w:sz w:val="22"/>
          <w:szCs w:val="22"/>
        </w:rPr>
        <w:t>пальцы одной руки приставить к локтю другой руки</w:t>
      </w:r>
    </w:p>
    <w:p w14:paraId="305CC8A8" w14:textId="77777777" w:rsidR="005864B6" w:rsidRPr="006507E6" w:rsidRDefault="005864B6" w:rsidP="005864B6">
      <w:pPr>
        <w:shd w:val="clear" w:color="auto" w:fill="FFFFFF"/>
        <w:rPr>
          <w:color w:val="000000"/>
          <w:sz w:val="22"/>
          <w:szCs w:val="22"/>
        </w:rPr>
      </w:pPr>
      <w:r w:rsidRPr="006507E6">
        <w:rPr>
          <w:color w:val="000000"/>
          <w:sz w:val="22"/>
          <w:szCs w:val="22"/>
        </w:rPr>
        <w:t>Мы – ребята – мастера                 </w:t>
      </w:r>
      <w:r w:rsidRPr="006507E6">
        <w:rPr>
          <w:i/>
          <w:iCs/>
          <w:color w:val="000000"/>
          <w:sz w:val="22"/>
          <w:szCs w:val="22"/>
        </w:rPr>
        <w:t>указать на себя</w:t>
      </w:r>
    </w:p>
    <w:p w14:paraId="728A96AA" w14:textId="77777777" w:rsidR="005864B6" w:rsidRPr="006507E6" w:rsidRDefault="005864B6" w:rsidP="005864B6">
      <w:pPr>
        <w:shd w:val="clear" w:color="auto" w:fill="FFFFFF"/>
        <w:rPr>
          <w:color w:val="000000"/>
          <w:sz w:val="22"/>
          <w:szCs w:val="22"/>
        </w:rPr>
      </w:pPr>
      <w:r w:rsidRPr="006507E6">
        <w:rPr>
          <w:color w:val="000000"/>
          <w:sz w:val="22"/>
          <w:szCs w:val="22"/>
        </w:rPr>
        <w:t xml:space="preserve">Молотком тук-тук стучали         </w:t>
      </w:r>
      <w:r w:rsidRPr="006507E6">
        <w:rPr>
          <w:i/>
          <w:iCs/>
          <w:color w:val="000000"/>
          <w:sz w:val="22"/>
          <w:szCs w:val="22"/>
        </w:rPr>
        <w:t>постучать кулак об кулак</w:t>
      </w:r>
    </w:p>
    <w:p w14:paraId="49C2FC75" w14:textId="77777777" w:rsidR="005864B6" w:rsidRPr="006507E6" w:rsidRDefault="005864B6" w:rsidP="005864B6">
      <w:pPr>
        <w:shd w:val="clear" w:color="auto" w:fill="FFFFFF"/>
        <w:rPr>
          <w:i/>
          <w:iCs/>
          <w:color w:val="000000"/>
          <w:sz w:val="22"/>
          <w:szCs w:val="22"/>
        </w:rPr>
      </w:pPr>
      <w:r w:rsidRPr="006507E6">
        <w:rPr>
          <w:color w:val="000000"/>
          <w:sz w:val="22"/>
          <w:szCs w:val="22"/>
        </w:rPr>
        <w:t>Гвозди долго забивали                </w:t>
      </w:r>
      <w:r w:rsidRPr="006507E6">
        <w:rPr>
          <w:i/>
          <w:iCs/>
          <w:color w:val="000000"/>
          <w:sz w:val="22"/>
          <w:szCs w:val="22"/>
        </w:rPr>
        <w:t>стучать кулаком об указательный палец </w:t>
      </w:r>
    </w:p>
    <w:p w14:paraId="585BE25A" w14:textId="77777777" w:rsidR="005864B6" w:rsidRPr="006507E6" w:rsidRDefault="005864B6" w:rsidP="005864B6">
      <w:pPr>
        <w:shd w:val="clear" w:color="auto" w:fill="FFFFFF"/>
        <w:rPr>
          <w:color w:val="000000"/>
          <w:sz w:val="22"/>
          <w:szCs w:val="22"/>
        </w:rPr>
      </w:pPr>
      <w:r w:rsidRPr="006507E6">
        <w:rPr>
          <w:color w:val="000000"/>
          <w:sz w:val="22"/>
          <w:szCs w:val="22"/>
        </w:rPr>
        <w:t>Получилось как-то криво          </w:t>
      </w:r>
      <w:r w:rsidRPr="006507E6">
        <w:rPr>
          <w:i/>
          <w:iCs/>
          <w:color w:val="000000"/>
          <w:sz w:val="22"/>
          <w:szCs w:val="22"/>
        </w:rPr>
        <w:t>рука по диагонали</w:t>
      </w:r>
    </w:p>
    <w:p w14:paraId="58078C55" w14:textId="77777777" w:rsidR="005864B6" w:rsidRPr="006507E6" w:rsidRDefault="005864B6" w:rsidP="005864B6">
      <w:pPr>
        <w:shd w:val="clear" w:color="auto" w:fill="FFFFFF"/>
        <w:rPr>
          <w:color w:val="000000"/>
          <w:sz w:val="22"/>
          <w:szCs w:val="22"/>
        </w:rPr>
      </w:pPr>
      <w:r w:rsidRPr="006507E6">
        <w:rPr>
          <w:color w:val="000000"/>
          <w:sz w:val="22"/>
          <w:szCs w:val="22"/>
        </w:rPr>
        <w:t>Отпилили мы красиво                 </w:t>
      </w:r>
      <w:r w:rsidRPr="006507E6">
        <w:rPr>
          <w:i/>
          <w:iCs/>
          <w:color w:val="000000"/>
          <w:sz w:val="22"/>
          <w:szCs w:val="22"/>
        </w:rPr>
        <w:t>имитировать движения</w:t>
      </w:r>
    </w:p>
    <w:p w14:paraId="349F7976" w14:textId="77777777" w:rsidR="005864B6" w:rsidRPr="006507E6" w:rsidRDefault="005864B6" w:rsidP="005864B6">
      <w:pPr>
        <w:shd w:val="clear" w:color="auto" w:fill="FFFFFF"/>
        <w:rPr>
          <w:color w:val="000000"/>
          <w:sz w:val="22"/>
          <w:szCs w:val="22"/>
        </w:rPr>
      </w:pPr>
      <w:r w:rsidRPr="006507E6">
        <w:rPr>
          <w:color w:val="000000"/>
          <w:sz w:val="22"/>
          <w:szCs w:val="22"/>
        </w:rPr>
        <w:t>Зачищали шкуркой долго           </w:t>
      </w:r>
      <w:r w:rsidRPr="006507E6">
        <w:rPr>
          <w:i/>
          <w:iCs/>
          <w:color w:val="000000"/>
          <w:sz w:val="22"/>
          <w:szCs w:val="22"/>
        </w:rPr>
        <w:t>тереть ладонь о ладонь</w:t>
      </w:r>
    </w:p>
    <w:p w14:paraId="650382E0" w14:textId="77777777" w:rsidR="005864B6" w:rsidRPr="006507E6" w:rsidRDefault="005864B6" w:rsidP="005864B6">
      <w:pPr>
        <w:shd w:val="clear" w:color="auto" w:fill="FFFFFF"/>
        <w:rPr>
          <w:color w:val="000000"/>
          <w:sz w:val="22"/>
          <w:szCs w:val="22"/>
        </w:rPr>
      </w:pPr>
      <w:r w:rsidRPr="006507E6">
        <w:rPr>
          <w:color w:val="000000"/>
          <w:sz w:val="22"/>
          <w:szCs w:val="22"/>
        </w:rPr>
        <w:t>Покрывали лаком стойким         </w:t>
      </w:r>
      <w:r w:rsidRPr="006507E6">
        <w:rPr>
          <w:i/>
          <w:iCs/>
          <w:color w:val="000000"/>
          <w:sz w:val="22"/>
          <w:szCs w:val="22"/>
        </w:rPr>
        <w:t>имитировать движения</w:t>
      </w:r>
    </w:p>
    <w:p w14:paraId="52C0B180" w14:textId="77777777" w:rsidR="005864B6" w:rsidRPr="006507E6" w:rsidRDefault="005864B6" w:rsidP="005864B6">
      <w:pPr>
        <w:shd w:val="clear" w:color="auto" w:fill="FFFFFF"/>
        <w:rPr>
          <w:color w:val="000000"/>
          <w:sz w:val="22"/>
          <w:szCs w:val="22"/>
        </w:rPr>
      </w:pPr>
      <w:r w:rsidRPr="006507E6">
        <w:rPr>
          <w:color w:val="000000"/>
          <w:sz w:val="22"/>
          <w:szCs w:val="22"/>
        </w:rPr>
        <w:t>Верх узором украшали                </w:t>
      </w:r>
      <w:r w:rsidRPr="006507E6">
        <w:rPr>
          <w:i/>
          <w:iCs/>
          <w:color w:val="000000"/>
          <w:sz w:val="22"/>
          <w:szCs w:val="22"/>
        </w:rPr>
        <w:t>рисуем в воздухе</w:t>
      </w:r>
    </w:p>
    <w:p w14:paraId="45666B71" w14:textId="77777777" w:rsidR="005864B6" w:rsidRPr="006507E6" w:rsidRDefault="005864B6" w:rsidP="005864B6">
      <w:pPr>
        <w:shd w:val="clear" w:color="auto" w:fill="FFFFFF"/>
        <w:rPr>
          <w:color w:val="000000"/>
          <w:sz w:val="22"/>
          <w:szCs w:val="22"/>
        </w:rPr>
      </w:pPr>
      <w:r w:rsidRPr="006507E6">
        <w:rPr>
          <w:color w:val="000000"/>
          <w:sz w:val="22"/>
          <w:szCs w:val="22"/>
        </w:rPr>
        <w:t>Папу посмотреть позвали          </w:t>
      </w:r>
      <w:r w:rsidRPr="006507E6">
        <w:rPr>
          <w:i/>
          <w:iCs/>
          <w:color w:val="000000"/>
          <w:sz w:val="22"/>
          <w:szCs w:val="22"/>
        </w:rPr>
        <w:t>приложить ладонь ко лбу</w:t>
      </w:r>
    </w:p>
    <w:p w14:paraId="0534B621" w14:textId="77777777" w:rsidR="005864B6" w:rsidRPr="006507E6" w:rsidRDefault="005864B6" w:rsidP="005864B6">
      <w:pPr>
        <w:shd w:val="clear" w:color="auto" w:fill="FFFFFF"/>
        <w:rPr>
          <w:color w:val="000000"/>
          <w:sz w:val="22"/>
          <w:szCs w:val="22"/>
        </w:rPr>
      </w:pPr>
      <w:r w:rsidRPr="006507E6">
        <w:rPr>
          <w:b/>
          <w:bCs/>
          <w:color w:val="000000"/>
          <w:sz w:val="22"/>
          <w:szCs w:val="22"/>
        </w:rPr>
        <w:t>«Строим дом»</w:t>
      </w:r>
      <w:r w:rsidRPr="006507E6">
        <w:rPr>
          <w:sz w:val="22"/>
          <w:szCs w:val="22"/>
        </w:rPr>
        <w:t xml:space="preserve"> (развитие координации речи с движением).</w:t>
      </w:r>
    </w:p>
    <w:p w14:paraId="523BCEED" w14:textId="77777777" w:rsidR="005864B6" w:rsidRPr="006507E6" w:rsidRDefault="005864B6" w:rsidP="005864B6">
      <w:pPr>
        <w:shd w:val="clear" w:color="auto" w:fill="FFFFFF"/>
        <w:rPr>
          <w:color w:val="000000"/>
          <w:sz w:val="22"/>
          <w:szCs w:val="22"/>
        </w:rPr>
      </w:pPr>
      <w:r w:rsidRPr="006507E6">
        <w:rPr>
          <w:color w:val="000000"/>
          <w:sz w:val="22"/>
          <w:szCs w:val="22"/>
        </w:rPr>
        <w:t>Целый день тук да тук-</w:t>
      </w:r>
    </w:p>
    <w:p w14:paraId="5B7E4A1D" w14:textId="77777777" w:rsidR="005864B6" w:rsidRPr="006507E6" w:rsidRDefault="005864B6" w:rsidP="005864B6">
      <w:pPr>
        <w:shd w:val="clear" w:color="auto" w:fill="FFFFFF"/>
        <w:rPr>
          <w:color w:val="000000"/>
          <w:sz w:val="22"/>
          <w:szCs w:val="22"/>
        </w:rPr>
      </w:pPr>
      <w:r w:rsidRPr="006507E6">
        <w:rPr>
          <w:color w:val="000000"/>
          <w:sz w:val="22"/>
          <w:szCs w:val="22"/>
        </w:rPr>
        <w:t>Раздаётся звонкий стук.</w:t>
      </w:r>
    </w:p>
    <w:p w14:paraId="16EE2995" w14:textId="77777777" w:rsidR="005864B6" w:rsidRPr="006507E6" w:rsidRDefault="005864B6" w:rsidP="005864B6">
      <w:pPr>
        <w:shd w:val="clear" w:color="auto" w:fill="FFFFFF"/>
        <w:rPr>
          <w:color w:val="000000"/>
          <w:sz w:val="22"/>
          <w:szCs w:val="22"/>
        </w:rPr>
      </w:pPr>
      <w:r w:rsidRPr="006507E6">
        <w:rPr>
          <w:color w:val="000000"/>
          <w:sz w:val="22"/>
          <w:szCs w:val="22"/>
        </w:rPr>
        <w:t>(Руки сжаты в кулаки, большой палец поднят вверх, постукивает по указательным пальцам)</w:t>
      </w:r>
    </w:p>
    <w:p w14:paraId="49BDF3F3" w14:textId="77777777" w:rsidR="005864B6" w:rsidRPr="006507E6" w:rsidRDefault="005864B6" w:rsidP="005864B6">
      <w:pPr>
        <w:shd w:val="clear" w:color="auto" w:fill="FFFFFF"/>
        <w:rPr>
          <w:color w:val="000000"/>
          <w:sz w:val="22"/>
          <w:szCs w:val="22"/>
        </w:rPr>
      </w:pPr>
      <w:r w:rsidRPr="006507E6">
        <w:rPr>
          <w:color w:val="000000"/>
          <w:sz w:val="22"/>
          <w:szCs w:val="22"/>
        </w:rPr>
        <w:lastRenderedPageBreak/>
        <w:t>Молоточки стучат,</w:t>
      </w:r>
    </w:p>
    <w:p w14:paraId="17447B4F" w14:textId="77777777" w:rsidR="005864B6" w:rsidRPr="006507E6" w:rsidRDefault="005864B6" w:rsidP="005864B6">
      <w:pPr>
        <w:shd w:val="clear" w:color="auto" w:fill="FFFFFF"/>
        <w:rPr>
          <w:color w:val="000000"/>
          <w:sz w:val="22"/>
          <w:szCs w:val="22"/>
        </w:rPr>
      </w:pPr>
      <w:r w:rsidRPr="006507E6">
        <w:rPr>
          <w:color w:val="000000"/>
          <w:sz w:val="22"/>
          <w:szCs w:val="22"/>
        </w:rPr>
        <w:t>(Стучать кулаком о кулак)</w:t>
      </w:r>
    </w:p>
    <w:p w14:paraId="393B4ADC" w14:textId="77777777" w:rsidR="005864B6" w:rsidRPr="006507E6" w:rsidRDefault="005864B6" w:rsidP="005864B6">
      <w:pPr>
        <w:shd w:val="clear" w:color="auto" w:fill="FFFFFF"/>
        <w:rPr>
          <w:color w:val="000000"/>
          <w:sz w:val="22"/>
          <w:szCs w:val="22"/>
        </w:rPr>
      </w:pPr>
      <w:r w:rsidRPr="006507E6">
        <w:rPr>
          <w:color w:val="000000"/>
          <w:sz w:val="22"/>
          <w:szCs w:val="22"/>
        </w:rPr>
        <w:t>Строим домик для ребят (зайчат, бельчат).</w:t>
      </w:r>
    </w:p>
    <w:p w14:paraId="32B3A680" w14:textId="77777777" w:rsidR="005864B6" w:rsidRPr="006507E6" w:rsidRDefault="005864B6" w:rsidP="005864B6">
      <w:pPr>
        <w:shd w:val="clear" w:color="auto" w:fill="FFFFFF"/>
        <w:rPr>
          <w:color w:val="000000"/>
          <w:sz w:val="22"/>
          <w:szCs w:val="22"/>
        </w:rPr>
      </w:pPr>
      <w:r w:rsidRPr="006507E6">
        <w:rPr>
          <w:color w:val="000000"/>
          <w:sz w:val="22"/>
          <w:szCs w:val="22"/>
        </w:rPr>
        <w:t>(Пальцы соединить, показать «крышу»)</w:t>
      </w:r>
    </w:p>
    <w:p w14:paraId="31074867" w14:textId="77777777" w:rsidR="005864B6" w:rsidRPr="006507E6" w:rsidRDefault="005864B6" w:rsidP="005864B6">
      <w:pPr>
        <w:shd w:val="clear" w:color="auto" w:fill="FFFFFF"/>
        <w:rPr>
          <w:color w:val="000000"/>
          <w:sz w:val="22"/>
          <w:szCs w:val="22"/>
        </w:rPr>
      </w:pPr>
      <w:r w:rsidRPr="006507E6">
        <w:rPr>
          <w:color w:val="000000"/>
          <w:sz w:val="22"/>
          <w:szCs w:val="22"/>
        </w:rPr>
        <w:t>Вот какой хороший дом,</w:t>
      </w:r>
    </w:p>
    <w:p w14:paraId="7F717154" w14:textId="77777777" w:rsidR="005864B6" w:rsidRPr="006507E6" w:rsidRDefault="005864B6" w:rsidP="005864B6">
      <w:pPr>
        <w:shd w:val="clear" w:color="auto" w:fill="FFFFFF"/>
        <w:rPr>
          <w:color w:val="000000"/>
          <w:sz w:val="22"/>
          <w:szCs w:val="22"/>
        </w:rPr>
      </w:pPr>
      <w:r w:rsidRPr="006507E6">
        <w:rPr>
          <w:color w:val="000000"/>
          <w:sz w:val="22"/>
          <w:szCs w:val="22"/>
        </w:rPr>
        <w:t>(Сжимать-разжимать пальцы.)</w:t>
      </w:r>
    </w:p>
    <w:p w14:paraId="3E15A285" w14:textId="77777777" w:rsidR="005864B6" w:rsidRPr="006507E6" w:rsidRDefault="005864B6" w:rsidP="005864B6">
      <w:pPr>
        <w:shd w:val="clear" w:color="auto" w:fill="FFFFFF"/>
        <w:rPr>
          <w:color w:val="000000"/>
          <w:sz w:val="22"/>
          <w:szCs w:val="22"/>
        </w:rPr>
      </w:pPr>
      <w:r w:rsidRPr="006507E6">
        <w:rPr>
          <w:color w:val="000000"/>
          <w:sz w:val="22"/>
          <w:szCs w:val="22"/>
        </w:rPr>
        <w:t>Как мы славно заживём.</w:t>
      </w:r>
    </w:p>
    <w:p w14:paraId="5F089DA8" w14:textId="77777777" w:rsidR="005864B6" w:rsidRPr="006507E6" w:rsidRDefault="005864B6" w:rsidP="005864B6">
      <w:pPr>
        <w:shd w:val="clear" w:color="auto" w:fill="FFFFFF"/>
        <w:rPr>
          <w:color w:val="000000"/>
          <w:sz w:val="22"/>
          <w:szCs w:val="22"/>
        </w:rPr>
      </w:pPr>
      <w:proofErr w:type="gramStart"/>
      <w:r w:rsidRPr="006507E6">
        <w:rPr>
          <w:color w:val="000000"/>
          <w:sz w:val="22"/>
          <w:szCs w:val="22"/>
        </w:rPr>
        <w:t>( Вращать</w:t>
      </w:r>
      <w:proofErr w:type="gramEnd"/>
      <w:r w:rsidRPr="006507E6">
        <w:rPr>
          <w:color w:val="000000"/>
          <w:sz w:val="22"/>
          <w:szCs w:val="22"/>
        </w:rPr>
        <w:t xml:space="preserve"> кисти рук)</w:t>
      </w:r>
    </w:p>
    <w:p w14:paraId="689531F6" w14:textId="77777777" w:rsidR="005864B6" w:rsidRPr="001B6005" w:rsidRDefault="005864B6" w:rsidP="005864B6">
      <w:pPr>
        <w:shd w:val="clear" w:color="auto" w:fill="FFFFFF"/>
        <w:rPr>
          <w:b/>
          <w:color w:val="000000"/>
          <w:sz w:val="22"/>
          <w:szCs w:val="23"/>
        </w:rPr>
      </w:pPr>
      <w:r w:rsidRPr="001B6005">
        <w:rPr>
          <w:b/>
          <w:color w:val="000000"/>
          <w:sz w:val="22"/>
          <w:szCs w:val="23"/>
        </w:rPr>
        <w:t>Пантомима «Кто кем работает?»</w:t>
      </w:r>
    </w:p>
    <w:p w14:paraId="3EAA94D7" w14:textId="77777777" w:rsidR="005864B6" w:rsidRPr="001B6005" w:rsidRDefault="005864B6" w:rsidP="005864B6">
      <w:pPr>
        <w:shd w:val="clear" w:color="auto" w:fill="FFFFFF"/>
        <w:rPr>
          <w:color w:val="000000"/>
          <w:sz w:val="22"/>
          <w:szCs w:val="23"/>
        </w:rPr>
      </w:pPr>
      <w:r w:rsidRPr="001B6005">
        <w:rPr>
          <w:color w:val="000000"/>
          <w:sz w:val="22"/>
          <w:szCs w:val="23"/>
        </w:rPr>
        <w:t xml:space="preserve">Ребёнок задумывает и изображает человека, </w:t>
      </w:r>
      <w:proofErr w:type="gramStart"/>
      <w:r w:rsidRPr="001B6005">
        <w:rPr>
          <w:color w:val="000000"/>
          <w:sz w:val="22"/>
          <w:szCs w:val="23"/>
        </w:rPr>
        <w:t>какой либо</w:t>
      </w:r>
      <w:proofErr w:type="gramEnd"/>
      <w:r w:rsidRPr="001B6005">
        <w:rPr>
          <w:color w:val="000000"/>
          <w:sz w:val="22"/>
          <w:szCs w:val="23"/>
        </w:rPr>
        <w:t xml:space="preserve"> профессии. Остальные ребята отгадывают</w:t>
      </w:r>
    </w:p>
    <w:p w14:paraId="311CDA37" w14:textId="77777777" w:rsidR="005864B6" w:rsidRPr="001B6005" w:rsidRDefault="005864B6" w:rsidP="005864B6">
      <w:pPr>
        <w:shd w:val="clear" w:color="auto" w:fill="FFFFFF"/>
        <w:rPr>
          <w:color w:val="000000"/>
          <w:sz w:val="22"/>
          <w:szCs w:val="23"/>
        </w:rPr>
      </w:pPr>
      <w:r w:rsidRPr="001B6005">
        <w:rPr>
          <w:color w:val="000000"/>
          <w:sz w:val="22"/>
          <w:szCs w:val="23"/>
        </w:rPr>
        <w:t>(Дима был трактористом)</w:t>
      </w:r>
    </w:p>
    <w:p w14:paraId="3AEC4F37" w14:textId="77777777" w:rsidR="005864B6" w:rsidRPr="006507E6" w:rsidRDefault="005864B6" w:rsidP="005864B6">
      <w:pPr>
        <w:rPr>
          <w:sz w:val="22"/>
          <w:szCs w:val="22"/>
        </w:rPr>
      </w:pPr>
      <w:r w:rsidRPr="006507E6">
        <w:rPr>
          <w:b/>
          <w:sz w:val="22"/>
          <w:szCs w:val="22"/>
        </w:rPr>
        <w:t xml:space="preserve">Пальчиковая гимнастика «Наперсток».                                                                                                                          </w:t>
      </w:r>
      <w:r w:rsidRPr="006507E6">
        <w:rPr>
          <w:sz w:val="22"/>
          <w:szCs w:val="22"/>
        </w:rPr>
        <w:t xml:space="preserve">Вышивает, шьет иголка,                                                                                                                                                        Пальцу больно, пальцу колко,                                                                                                                                                    А наперсток в тот же миг                                                                                                                                                               К девочке на пальчик прыг!                                                                                                                                                  Говорит иголке: «Шей!                                                                                                                                                             А колоться ты не смей!» </w:t>
      </w:r>
    </w:p>
    <w:p w14:paraId="16A7C5A7" w14:textId="77777777" w:rsidR="005864B6" w:rsidRPr="006507E6" w:rsidRDefault="005864B6" w:rsidP="005864B6">
      <w:pPr>
        <w:rPr>
          <w:b/>
          <w:sz w:val="22"/>
          <w:szCs w:val="22"/>
        </w:rPr>
      </w:pPr>
      <w:r w:rsidRPr="006507E6">
        <w:rPr>
          <w:b/>
          <w:sz w:val="22"/>
          <w:szCs w:val="22"/>
        </w:rPr>
        <w:t>Игра «Ну-ка, братцы, за работу!».</w:t>
      </w:r>
    </w:p>
    <w:p w14:paraId="3D5654E3" w14:textId="77777777" w:rsidR="005864B6" w:rsidRPr="006507E6" w:rsidRDefault="005864B6" w:rsidP="005864B6">
      <w:pPr>
        <w:rPr>
          <w:sz w:val="22"/>
          <w:szCs w:val="22"/>
        </w:rPr>
      </w:pPr>
      <w:r w:rsidRPr="006507E6">
        <w:rPr>
          <w:i/>
          <w:iCs/>
          <w:sz w:val="22"/>
          <w:szCs w:val="22"/>
        </w:rPr>
        <w:t>разгибаем пальцы на одной руке, поочередно постукивая по ним указательным пальцем другой руки:</w:t>
      </w:r>
    </w:p>
    <w:p w14:paraId="34034B4D" w14:textId="77777777" w:rsidR="005864B6" w:rsidRPr="006507E6" w:rsidRDefault="005864B6" w:rsidP="005864B6">
      <w:pPr>
        <w:rPr>
          <w:sz w:val="22"/>
          <w:szCs w:val="22"/>
        </w:rPr>
      </w:pPr>
      <w:r w:rsidRPr="006507E6">
        <w:rPr>
          <w:sz w:val="22"/>
          <w:szCs w:val="22"/>
        </w:rPr>
        <w:t>Ну-ка, братцы, за работу!        </w:t>
      </w:r>
    </w:p>
    <w:p w14:paraId="7D6CA3B5" w14:textId="77777777" w:rsidR="005864B6" w:rsidRPr="006507E6" w:rsidRDefault="005864B6" w:rsidP="005864B6">
      <w:pPr>
        <w:rPr>
          <w:sz w:val="22"/>
          <w:szCs w:val="22"/>
        </w:rPr>
      </w:pPr>
      <w:r w:rsidRPr="006507E6">
        <w:rPr>
          <w:sz w:val="22"/>
          <w:szCs w:val="22"/>
        </w:rPr>
        <w:t xml:space="preserve">Покажи свою охоту.                 </w:t>
      </w:r>
    </w:p>
    <w:p w14:paraId="4BD155AF" w14:textId="77777777" w:rsidR="005864B6" w:rsidRPr="006507E6" w:rsidRDefault="005864B6" w:rsidP="005864B6">
      <w:pPr>
        <w:rPr>
          <w:sz w:val="22"/>
          <w:szCs w:val="22"/>
        </w:rPr>
      </w:pPr>
      <w:r w:rsidRPr="006507E6">
        <w:rPr>
          <w:sz w:val="22"/>
          <w:szCs w:val="22"/>
        </w:rPr>
        <w:t>Большому – дрова рубить.       </w:t>
      </w:r>
    </w:p>
    <w:p w14:paraId="38D0E906" w14:textId="77777777" w:rsidR="005864B6" w:rsidRPr="006507E6" w:rsidRDefault="005864B6" w:rsidP="005864B6">
      <w:pPr>
        <w:rPr>
          <w:sz w:val="22"/>
          <w:szCs w:val="22"/>
        </w:rPr>
      </w:pPr>
      <w:r w:rsidRPr="006507E6">
        <w:rPr>
          <w:sz w:val="22"/>
          <w:szCs w:val="22"/>
        </w:rPr>
        <w:t>Тебе указательный - печь топить.        .</w:t>
      </w:r>
    </w:p>
    <w:p w14:paraId="41886BD6" w14:textId="77777777" w:rsidR="005864B6" w:rsidRPr="006507E6" w:rsidRDefault="005864B6" w:rsidP="005864B6">
      <w:pPr>
        <w:shd w:val="clear" w:color="auto" w:fill="FFFFFF"/>
        <w:rPr>
          <w:b/>
          <w:color w:val="000000"/>
          <w:sz w:val="22"/>
          <w:szCs w:val="22"/>
        </w:rPr>
      </w:pPr>
      <w:r w:rsidRPr="006507E6">
        <w:rPr>
          <w:sz w:val="22"/>
          <w:szCs w:val="22"/>
        </w:rPr>
        <w:t>Среднему – воду носить.</w:t>
      </w:r>
      <w:r w:rsidRPr="006507E6">
        <w:rPr>
          <w:b/>
          <w:color w:val="000000"/>
          <w:sz w:val="22"/>
          <w:szCs w:val="22"/>
        </w:rPr>
        <w:t xml:space="preserve"> </w:t>
      </w:r>
    </w:p>
    <w:p w14:paraId="299DD6B9" w14:textId="77777777" w:rsidR="005864B6" w:rsidRPr="006507E6" w:rsidRDefault="005864B6" w:rsidP="005864B6">
      <w:pPr>
        <w:shd w:val="clear" w:color="auto" w:fill="FFFFFF"/>
        <w:rPr>
          <w:sz w:val="22"/>
          <w:szCs w:val="22"/>
        </w:rPr>
      </w:pPr>
      <w:r w:rsidRPr="006507E6">
        <w:rPr>
          <w:sz w:val="22"/>
          <w:szCs w:val="22"/>
        </w:rPr>
        <w:t>Безымянному – кашу варить.</w:t>
      </w:r>
    </w:p>
    <w:p w14:paraId="274332DA" w14:textId="77777777" w:rsidR="005864B6" w:rsidRPr="006507E6" w:rsidRDefault="005864B6" w:rsidP="005864B6">
      <w:pPr>
        <w:shd w:val="clear" w:color="auto" w:fill="FFFFFF"/>
        <w:rPr>
          <w:sz w:val="22"/>
          <w:szCs w:val="22"/>
        </w:rPr>
      </w:pPr>
      <w:r w:rsidRPr="006507E6">
        <w:rPr>
          <w:sz w:val="22"/>
          <w:szCs w:val="22"/>
        </w:rPr>
        <w:t>Ты мизинчик, малышок – вымой глиняный горшок.</w:t>
      </w:r>
    </w:p>
    <w:p w14:paraId="58029F26" w14:textId="77777777" w:rsidR="005864B6" w:rsidRPr="006507E6" w:rsidRDefault="005864B6" w:rsidP="005864B6">
      <w:pPr>
        <w:shd w:val="clear" w:color="auto" w:fill="FFFFFF"/>
        <w:rPr>
          <w:b/>
          <w:color w:val="000000"/>
          <w:sz w:val="22"/>
          <w:szCs w:val="22"/>
        </w:rPr>
      </w:pPr>
      <w:r w:rsidRPr="006507E6">
        <w:rPr>
          <w:b/>
          <w:color w:val="000000"/>
          <w:sz w:val="22"/>
          <w:szCs w:val="22"/>
        </w:rPr>
        <w:t xml:space="preserve"> «Маляры»</w:t>
      </w:r>
      <w:r w:rsidRPr="006507E6">
        <w:rPr>
          <w:sz w:val="22"/>
          <w:szCs w:val="22"/>
        </w:rPr>
        <w:t xml:space="preserve"> (развитие координации речи с движением).</w:t>
      </w:r>
    </w:p>
    <w:p w14:paraId="77A0595B" w14:textId="77777777" w:rsidR="005864B6" w:rsidRPr="006507E6" w:rsidRDefault="005864B6" w:rsidP="005864B6">
      <w:pPr>
        <w:shd w:val="clear" w:color="auto" w:fill="FFFFFF"/>
        <w:rPr>
          <w:color w:val="000000"/>
          <w:sz w:val="22"/>
          <w:szCs w:val="22"/>
        </w:rPr>
      </w:pPr>
      <w:r w:rsidRPr="006507E6">
        <w:rPr>
          <w:color w:val="000000"/>
          <w:sz w:val="22"/>
          <w:szCs w:val="22"/>
        </w:rPr>
        <w:t xml:space="preserve">Маляры извёстку </w:t>
      </w:r>
      <w:proofErr w:type="gramStart"/>
      <w:r w:rsidRPr="006507E6">
        <w:rPr>
          <w:color w:val="000000"/>
          <w:sz w:val="22"/>
          <w:szCs w:val="22"/>
        </w:rPr>
        <w:t xml:space="preserve">носят,   </w:t>
      </w:r>
      <w:proofErr w:type="gramEnd"/>
      <w:r w:rsidRPr="006507E6">
        <w:rPr>
          <w:color w:val="000000"/>
          <w:sz w:val="22"/>
          <w:szCs w:val="22"/>
        </w:rPr>
        <w:t>       </w:t>
      </w:r>
      <w:r w:rsidRPr="006507E6">
        <w:rPr>
          <w:i/>
          <w:iCs/>
          <w:color w:val="000000"/>
          <w:sz w:val="22"/>
          <w:szCs w:val="22"/>
        </w:rPr>
        <w:t>Идут по кругу, держат в руках воображаемые вёдра.</w:t>
      </w:r>
    </w:p>
    <w:p w14:paraId="5D90EF1E" w14:textId="77777777" w:rsidR="005864B6" w:rsidRPr="006507E6" w:rsidRDefault="005864B6" w:rsidP="005864B6">
      <w:pPr>
        <w:shd w:val="clear" w:color="auto" w:fill="FFFFFF"/>
        <w:rPr>
          <w:color w:val="000000"/>
          <w:sz w:val="22"/>
          <w:szCs w:val="22"/>
        </w:rPr>
      </w:pPr>
      <w:r w:rsidRPr="006507E6">
        <w:rPr>
          <w:color w:val="000000"/>
          <w:sz w:val="22"/>
          <w:szCs w:val="22"/>
        </w:rPr>
        <w:t>Стены кистью купоросят.  </w:t>
      </w:r>
      <w:r w:rsidRPr="006507E6">
        <w:rPr>
          <w:i/>
          <w:iCs/>
          <w:color w:val="000000"/>
          <w:sz w:val="22"/>
          <w:szCs w:val="22"/>
        </w:rPr>
        <w:t>    Лицом в круг, изображают движения кистью.</w:t>
      </w:r>
    </w:p>
    <w:p w14:paraId="1C3243DE" w14:textId="77777777" w:rsidR="005864B6" w:rsidRPr="006507E6" w:rsidRDefault="005864B6" w:rsidP="005864B6">
      <w:pPr>
        <w:shd w:val="clear" w:color="auto" w:fill="FFFFFF"/>
        <w:rPr>
          <w:color w:val="000000"/>
          <w:sz w:val="22"/>
          <w:szCs w:val="22"/>
        </w:rPr>
      </w:pPr>
      <w:r w:rsidRPr="006507E6">
        <w:rPr>
          <w:color w:val="000000"/>
          <w:sz w:val="22"/>
          <w:szCs w:val="22"/>
        </w:rPr>
        <w:t>Не спеша разводят мел.          </w:t>
      </w:r>
      <w:r w:rsidRPr="006507E6">
        <w:rPr>
          <w:i/>
          <w:iCs/>
          <w:color w:val="000000"/>
          <w:sz w:val="22"/>
          <w:szCs w:val="22"/>
        </w:rPr>
        <w:t>Наклонились, «мешают в ведре»</w:t>
      </w:r>
    </w:p>
    <w:p w14:paraId="4F6259B0" w14:textId="77777777" w:rsidR="005864B6" w:rsidRPr="006507E6" w:rsidRDefault="005864B6" w:rsidP="005864B6">
      <w:pPr>
        <w:shd w:val="clear" w:color="auto" w:fill="FFFFFF"/>
        <w:rPr>
          <w:color w:val="000000"/>
          <w:sz w:val="22"/>
          <w:szCs w:val="22"/>
        </w:rPr>
      </w:pPr>
      <w:r w:rsidRPr="006507E6">
        <w:rPr>
          <w:color w:val="000000"/>
          <w:sz w:val="22"/>
          <w:szCs w:val="22"/>
        </w:rPr>
        <w:t>Я бы тоже так сумел        </w:t>
      </w:r>
      <w:r w:rsidRPr="006507E6">
        <w:rPr>
          <w:i/>
          <w:iCs/>
          <w:color w:val="000000"/>
          <w:sz w:val="22"/>
          <w:szCs w:val="22"/>
        </w:rPr>
        <w:t xml:space="preserve">    </w:t>
      </w:r>
      <w:proofErr w:type="gramStart"/>
      <w:r w:rsidRPr="006507E6">
        <w:rPr>
          <w:i/>
          <w:iCs/>
          <w:color w:val="000000"/>
          <w:sz w:val="22"/>
          <w:szCs w:val="22"/>
        </w:rPr>
        <w:t>   «</w:t>
      </w:r>
      <w:proofErr w:type="gramEnd"/>
      <w:r w:rsidRPr="006507E6">
        <w:rPr>
          <w:i/>
          <w:iCs/>
          <w:color w:val="000000"/>
          <w:sz w:val="22"/>
          <w:szCs w:val="22"/>
        </w:rPr>
        <w:t xml:space="preserve"> Красят».</w:t>
      </w:r>
    </w:p>
    <w:p w14:paraId="0B179E11" w14:textId="77777777" w:rsidR="005864B6" w:rsidRPr="006507E6" w:rsidRDefault="005864B6" w:rsidP="005864B6">
      <w:pPr>
        <w:jc w:val="center"/>
        <w:rPr>
          <w:b/>
          <w:sz w:val="22"/>
          <w:szCs w:val="22"/>
        </w:rPr>
      </w:pPr>
      <w:r w:rsidRPr="006507E6">
        <w:rPr>
          <w:b/>
          <w:sz w:val="22"/>
          <w:szCs w:val="22"/>
        </w:rPr>
        <w:t>Тема «Военные профессии»</w:t>
      </w:r>
    </w:p>
    <w:p w14:paraId="24179F96" w14:textId="77777777" w:rsidR="005864B6" w:rsidRPr="006507E6" w:rsidRDefault="005864B6" w:rsidP="005864B6">
      <w:pPr>
        <w:rPr>
          <w:b/>
          <w:sz w:val="22"/>
          <w:szCs w:val="22"/>
        </w:rPr>
      </w:pPr>
      <w:r w:rsidRPr="006507E6">
        <w:rPr>
          <w:b/>
          <w:sz w:val="22"/>
          <w:szCs w:val="22"/>
        </w:rPr>
        <w:t>«Мы солдаты»</w:t>
      </w:r>
      <w:r w:rsidRPr="006507E6">
        <w:rPr>
          <w:sz w:val="22"/>
          <w:szCs w:val="22"/>
        </w:rPr>
        <w:t xml:space="preserve"> (развитие координации речи с движением).</w:t>
      </w:r>
    </w:p>
    <w:p w14:paraId="3951F3D1" w14:textId="77777777" w:rsidR="005864B6" w:rsidRPr="006507E6" w:rsidRDefault="005864B6" w:rsidP="005864B6">
      <w:pPr>
        <w:rPr>
          <w:sz w:val="22"/>
          <w:szCs w:val="22"/>
        </w:rPr>
      </w:pPr>
      <w:r w:rsidRPr="006507E6">
        <w:rPr>
          <w:sz w:val="22"/>
          <w:szCs w:val="22"/>
        </w:rPr>
        <w:t xml:space="preserve">Мы шагаем браво                                                                                                                                                     Левою и правою,                                                                                                                                                                    Потому что все солдаты                                                                                                                                                               Тоже были дошколята.                                                                                                                                                 Мы немножко </w:t>
      </w:r>
      <w:proofErr w:type="gramStart"/>
      <w:r w:rsidRPr="006507E6">
        <w:rPr>
          <w:sz w:val="22"/>
          <w:szCs w:val="22"/>
        </w:rPr>
        <w:t xml:space="preserve">подрастем,   </w:t>
      </w:r>
      <w:proofErr w:type="gramEnd"/>
      <w:r w:rsidRPr="006507E6">
        <w:rPr>
          <w:sz w:val="22"/>
          <w:szCs w:val="22"/>
        </w:rPr>
        <w:t xml:space="preserve">                                                                                                                                               Тоже в армию пойдем.</w:t>
      </w:r>
    </w:p>
    <w:p w14:paraId="180366DB" w14:textId="77777777" w:rsidR="005864B6" w:rsidRPr="006507E6" w:rsidRDefault="005864B6" w:rsidP="005864B6">
      <w:pPr>
        <w:rPr>
          <w:sz w:val="22"/>
          <w:szCs w:val="22"/>
        </w:rPr>
      </w:pPr>
      <w:r w:rsidRPr="006507E6">
        <w:rPr>
          <w:b/>
          <w:sz w:val="22"/>
          <w:szCs w:val="22"/>
        </w:rPr>
        <w:t xml:space="preserve">Подвижная игра «Самолёт».      </w:t>
      </w:r>
      <w:r w:rsidRPr="006507E6">
        <w:rPr>
          <w:sz w:val="22"/>
          <w:szCs w:val="22"/>
        </w:rPr>
        <w:t xml:space="preserve">                                                                                                                                                      Самолёт летит, </w:t>
      </w:r>
      <w:proofErr w:type="gramStart"/>
      <w:r w:rsidRPr="006507E6">
        <w:rPr>
          <w:sz w:val="22"/>
          <w:szCs w:val="22"/>
        </w:rPr>
        <w:t xml:space="preserve">летит,   </w:t>
      </w:r>
      <w:proofErr w:type="gramEnd"/>
      <w:r w:rsidRPr="006507E6">
        <w:rPr>
          <w:sz w:val="22"/>
          <w:szCs w:val="22"/>
        </w:rPr>
        <w:t xml:space="preserve">                                                                                                                                                            Смелый летчик в нем сидит. </w:t>
      </w:r>
    </w:p>
    <w:p w14:paraId="558D8F70" w14:textId="77777777" w:rsidR="005864B6" w:rsidRPr="006507E6" w:rsidRDefault="005864B6" w:rsidP="005864B6">
      <w:pPr>
        <w:rPr>
          <w:sz w:val="22"/>
          <w:szCs w:val="22"/>
        </w:rPr>
      </w:pPr>
      <w:r w:rsidRPr="006507E6">
        <w:rPr>
          <w:b/>
          <w:sz w:val="22"/>
          <w:szCs w:val="22"/>
        </w:rPr>
        <w:t xml:space="preserve">Подвижная игра «Пограничник».                                                                                                                                </w:t>
      </w:r>
      <w:r w:rsidRPr="006507E6">
        <w:rPr>
          <w:sz w:val="22"/>
          <w:szCs w:val="22"/>
        </w:rPr>
        <w:t xml:space="preserve">Тропинки </w:t>
      </w:r>
      <w:proofErr w:type="gramStart"/>
      <w:r w:rsidRPr="006507E6">
        <w:rPr>
          <w:sz w:val="22"/>
          <w:szCs w:val="22"/>
        </w:rPr>
        <w:t xml:space="preserve">лесные,   </w:t>
      </w:r>
      <w:proofErr w:type="gramEnd"/>
      <w:r w:rsidRPr="006507E6">
        <w:rPr>
          <w:sz w:val="22"/>
          <w:szCs w:val="22"/>
        </w:rPr>
        <w:t xml:space="preserve">                                                                                                                                                             Пахучие травы.                    (маршируют по кругу)                                                                                                           За темным оврагом             (останавливаются, «прикладывают» бинокль к  глазам, выполняют повороты)                                                                                                                                           Простор полевой.                                                                                                                                                            Вечерней порою                                                                                                                                                                            </w:t>
      </w:r>
      <w:proofErr w:type="gramStart"/>
      <w:r w:rsidRPr="006507E6">
        <w:rPr>
          <w:sz w:val="22"/>
          <w:szCs w:val="22"/>
        </w:rPr>
        <w:t>В</w:t>
      </w:r>
      <w:proofErr w:type="gramEnd"/>
      <w:r w:rsidRPr="006507E6">
        <w:rPr>
          <w:sz w:val="22"/>
          <w:szCs w:val="22"/>
        </w:rPr>
        <w:t xml:space="preserve"> дозор от заставы                                                                                                                            </w:t>
      </w:r>
    </w:p>
    <w:p w14:paraId="32C49826" w14:textId="77777777" w:rsidR="005864B6" w:rsidRPr="006507E6" w:rsidRDefault="005864B6" w:rsidP="005864B6">
      <w:pPr>
        <w:rPr>
          <w:sz w:val="22"/>
          <w:szCs w:val="22"/>
        </w:rPr>
      </w:pPr>
      <w:r w:rsidRPr="006507E6">
        <w:rPr>
          <w:sz w:val="22"/>
          <w:szCs w:val="22"/>
        </w:rPr>
        <w:t xml:space="preserve">Идет пограничник, страны часовой. (вновь маршируют по кругу).   </w:t>
      </w:r>
    </w:p>
    <w:p w14:paraId="3B0DC930" w14:textId="77777777" w:rsidR="005864B6" w:rsidRPr="006507E6" w:rsidRDefault="005864B6" w:rsidP="005864B6">
      <w:pPr>
        <w:rPr>
          <w:rFonts w:eastAsiaTheme="minorHAnsi"/>
          <w:b/>
          <w:color w:val="000000" w:themeColor="text1"/>
          <w:sz w:val="22"/>
          <w:szCs w:val="22"/>
          <w:lang w:eastAsia="en-US"/>
        </w:rPr>
      </w:pPr>
      <w:r w:rsidRPr="006507E6">
        <w:rPr>
          <w:rFonts w:eastAsiaTheme="minorHAnsi"/>
          <w:b/>
          <w:color w:val="000000" w:themeColor="text1"/>
          <w:sz w:val="22"/>
          <w:szCs w:val="22"/>
          <w:lang w:eastAsia="en-US"/>
        </w:rPr>
        <w:t>Релаксация «Мы готовимся к рекорду…»</w:t>
      </w:r>
    </w:p>
    <w:p w14:paraId="1AEC190C" w14:textId="77777777" w:rsidR="005864B6" w:rsidRPr="006507E6" w:rsidRDefault="005864B6" w:rsidP="005864B6">
      <w:pPr>
        <w:rPr>
          <w:sz w:val="22"/>
        </w:rPr>
      </w:pPr>
      <w:r w:rsidRPr="006507E6">
        <w:rPr>
          <w:sz w:val="22"/>
        </w:rPr>
        <w:t>Мы готовимся к рекорду. Будем заниматься спортом</w:t>
      </w:r>
    </w:p>
    <w:p w14:paraId="6E899655" w14:textId="77777777" w:rsidR="005864B6" w:rsidRPr="006507E6" w:rsidRDefault="005864B6" w:rsidP="005864B6">
      <w:pPr>
        <w:rPr>
          <w:sz w:val="22"/>
        </w:rPr>
      </w:pPr>
      <w:r w:rsidRPr="006507E6">
        <w:rPr>
          <w:sz w:val="22"/>
        </w:rPr>
        <w:t>Штангу поднимаем, руки напрягаем. Опускаем, расслабляем.</w:t>
      </w:r>
    </w:p>
    <w:p w14:paraId="2F5924D4" w14:textId="77777777" w:rsidR="005864B6" w:rsidRPr="006507E6" w:rsidRDefault="005864B6" w:rsidP="005864B6">
      <w:pPr>
        <w:rPr>
          <w:rFonts w:eastAsiaTheme="minorHAnsi"/>
          <w:b/>
          <w:color w:val="000000" w:themeColor="text1"/>
          <w:sz w:val="22"/>
          <w:szCs w:val="20"/>
          <w:lang w:eastAsia="en-US"/>
        </w:rPr>
      </w:pPr>
      <w:r w:rsidRPr="006507E6">
        <w:rPr>
          <w:rFonts w:eastAsiaTheme="minorHAnsi"/>
          <w:b/>
          <w:color w:val="000000" w:themeColor="text1"/>
          <w:sz w:val="22"/>
          <w:szCs w:val="20"/>
          <w:lang w:eastAsia="en-US"/>
        </w:rPr>
        <w:t>Пальчиковая гимнастика «Самолёт».</w:t>
      </w:r>
      <w:r w:rsidRPr="006507E6">
        <w:rPr>
          <w:rFonts w:eastAsiaTheme="minorHAnsi"/>
          <w:color w:val="000000" w:themeColor="text1"/>
          <w:sz w:val="22"/>
          <w:szCs w:val="20"/>
          <w:lang w:eastAsia="en-US"/>
        </w:rPr>
        <w:t xml:space="preserve"> (большой палец и мизинец – крылья самолёта)</w:t>
      </w:r>
    </w:p>
    <w:p w14:paraId="09E6ACDD" w14:textId="77777777" w:rsidR="005864B6" w:rsidRPr="006507E6" w:rsidRDefault="005864B6" w:rsidP="005864B6">
      <w:pPr>
        <w:rPr>
          <w:rFonts w:eastAsiaTheme="minorHAnsi"/>
          <w:color w:val="000000" w:themeColor="text1"/>
          <w:sz w:val="22"/>
          <w:szCs w:val="20"/>
          <w:lang w:eastAsia="en-US"/>
        </w:rPr>
      </w:pPr>
      <w:r w:rsidRPr="006507E6">
        <w:rPr>
          <w:rFonts w:eastAsiaTheme="minorHAnsi"/>
          <w:color w:val="000000" w:themeColor="text1"/>
          <w:sz w:val="22"/>
          <w:szCs w:val="20"/>
          <w:lang w:eastAsia="en-US"/>
        </w:rPr>
        <w:lastRenderedPageBreak/>
        <w:t xml:space="preserve">Летит самолёт высоко – высоко, </w:t>
      </w:r>
    </w:p>
    <w:p w14:paraId="71825793" w14:textId="77777777" w:rsidR="005864B6" w:rsidRPr="006507E6" w:rsidRDefault="005864B6" w:rsidP="005864B6">
      <w:pPr>
        <w:rPr>
          <w:rFonts w:eastAsiaTheme="minorHAnsi"/>
          <w:color w:val="000000" w:themeColor="text1"/>
          <w:sz w:val="22"/>
          <w:szCs w:val="20"/>
          <w:lang w:eastAsia="en-US"/>
        </w:rPr>
      </w:pPr>
      <w:r w:rsidRPr="006507E6">
        <w:rPr>
          <w:rFonts w:eastAsiaTheme="minorHAnsi"/>
          <w:color w:val="000000" w:themeColor="text1"/>
          <w:sz w:val="22"/>
          <w:szCs w:val="20"/>
          <w:lang w:eastAsia="en-US"/>
        </w:rPr>
        <w:t>Ему на посадку зайти нелегко!</w:t>
      </w:r>
    </w:p>
    <w:p w14:paraId="30669292" w14:textId="77777777" w:rsidR="005864B6" w:rsidRPr="006507E6" w:rsidRDefault="005864B6" w:rsidP="005864B6">
      <w:pPr>
        <w:rPr>
          <w:rFonts w:eastAsiaTheme="minorHAnsi"/>
          <w:color w:val="000000" w:themeColor="text1"/>
          <w:sz w:val="22"/>
          <w:szCs w:val="20"/>
          <w:lang w:eastAsia="en-US"/>
        </w:rPr>
      </w:pPr>
      <w:r w:rsidRPr="006507E6">
        <w:rPr>
          <w:rFonts w:eastAsiaTheme="minorHAnsi"/>
          <w:color w:val="000000" w:themeColor="text1"/>
          <w:sz w:val="22"/>
          <w:szCs w:val="20"/>
          <w:lang w:eastAsia="en-US"/>
        </w:rPr>
        <w:t xml:space="preserve">Лётчик за кругом делает круг…  </w:t>
      </w:r>
    </w:p>
    <w:p w14:paraId="6A11C1BB" w14:textId="77777777" w:rsidR="005864B6" w:rsidRPr="006507E6" w:rsidRDefault="005864B6" w:rsidP="005864B6">
      <w:pPr>
        <w:rPr>
          <w:rFonts w:eastAsiaTheme="minorHAnsi"/>
          <w:color w:val="000000" w:themeColor="text1"/>
          <w:sz w:val="22"/>
          <w:szCs w:val="20"/>
          <w:lang w:eastAsia="en-US"/>
        </w:rPr>
      </w:pPr>
      <w:r w:rsidRPr="006507E6">
        <w:rPr>
          <w:rFonts w:eastAsiaTheme="minorHAnsi"/>
          <w:color w:val="000000" w:themeColor="text1"/>
          <w:sz w:val="22"/>
          <w:szCs w:val="20"/>
          <w:lang w:eastAsia="en-US"/>
        </w:rPr>
        <w:t>На взлётную полосу сел самолёт,</w:t>
      </w:r>
    </w:p>
    <w:p w14:paraId="464202D7" w14:textId="77777777" w:rsidR="005864B6" w:rsidRPr="006507E6" w:rsidRDefault="005864B6" w:rsidP="005864B6">
      <w:pPr>
        <w:rPr>
          <w:rFonts w:eastAsiaTheme="minorHAnsi"/>
          <w:color w:val="000000" w:themeColor="text1"/>
          <w:sz w:val="22"/>
          <w:szCs w:val="20"/>
          <w:lang w:eastAsia="en-US"/>
        </w:rPr>
      </w:pPr>
      <w:r w:rsidRPr="006507E6">
        <w:rPr>
          <w:rFonts w:eastAsiaTheme="minorHAnsi"/>
          <w:color w:val="000000" w:themeColor="text1"/>
          <w:sz w:val="22"/>
          <w:szCs w:val="20"/>
          <w:lang w:eastAsia="en-US"/>
        </w:rPr>
        <w:t xml:space="preserve">Вперёд побежал и закончил полёт.        </w:t>
      </w:r>
    </w:p>
    <w:p w14:paraId="6D73DF20" w14:textId="77777777" w:rsidR="005864B6" w:rsidRPr="001B6005" w:rsidRDefault="005864B6" w:rsidP="005864B6">
      <w:pPr>
        <w:shd w:val="clear" w:color="auto" w:fill="FFFFFF"/>
        <w:rPr>
          <w:b/>
          <w:color w:val="000000"/>
          <w:sz w:val="22"/>
          <w:szCs w:val="23"/>
        </w:rPr>
      </w:pPr>
      <w:r w:rsidRPr="001B6005">
        <w:rPr>
          <w:b/>
          <w:color w:val="000000"/>
          <w:sz w:val="22"/>
          <w:szCs w:val="23"/>
        </w:rPr>
        <w:t>«Самолет». (речевая подвижная игра)</w:t>
      </w:r>
    </w:p>
    <w:p w14:paraId="1143B37B" w14:textId="77777777" w:rsidR="005864B6" w:rsidRPr="001B6005" w:rsidRDefault="005864B6" w:rsidP="005864B6">
      <w:pPr>
        <w:shd w:val="clear" w:color="auto" w:fill="FFFFFF"/>
        <w:rPr>
          <w:sz w:val="20"/>
          <w:szCs w:val="23"/>
        </w:rPr>
      </w:pPr>
      <w:r w:rsidRPr="001B6005">
        <w:rPr>
          <w:color w:val="000000"/>
          <w:sz w:val="22"/>
          <w:szCs w:val="23"/>
        </w:rPr>
        <w:t xml:space="preserve">Руки в стороны – в полет, отправляем самолет. </w:t>
      </w:r>
      <w:r w:rsidRPr="001B6005">
        <w:rPr>
          <w:sz w:val="20"/>
          <w:szCs w:val="23"/>
        </w:rPr>
        <w:t>(Дети бегут по кругу, расставив руки в</w:t>
      </w:r>
      <w:r>
        <w:rPr>
          <w:sz w:val="20"/>
          <w:szCs w:val="23"/>
        </w:rPr>
        <w:t xml:space="preserve"> </w:t>
      </w:r>
      <w:r w:rsidRPr="001B6005">
        <w:rPr>
          <w:sz w:val="20"/>
          <w:szCs w:val="23"/>
        </w:rPr>
        <w:t>стороны.)</w:t>
      </w:r>
    </w:p>
    <w:p w14:paraId="6D493C0A" w14:textId="77777777" w:rsidR="005864B6" w:rsidRPr="001B6005" w:rsidRDefault="005864B6" w:rsidP="005864B6">
      <w:pPr>
        <w:shd w:val="clear" w:color="auto" w:fill="FFFFFF"/>
        <w:rPr>
          <w:color w:val="000000"/>
          <w:sz w:val="22"/>
          <w:szCs w:val="23"/>
        </w:rPr>
      </w:pPr>
      <w:r w:rsidRPr="001B6005">
        <w:rPr>
          <w:color w:val="000000"/>
          <w:sz w:val="22"/>
          <w:szCs w:val="23"/>
        </w:rPr>
        <w:t>Правое крыло вперед, Левое крыло вперед, (Поворот через правое плечо, потом левое.)</w:t>
      </w:r>
    </w:p>
    <w:p w14:paraId="2D913AFA" w14:textId="77777777" w:rsidR="005864B6" w:rsidRPr="001B6005" w:rsidRDefault="005864B6" w:rsidP="005864B6">
      <w:pPr>
        <w:shd w:val="clear" w:color="auto" w:fill="FFFFFF"/>
        <w:rPr>
          <w:color w:val="000000"/>
          <w:sz w:val="22"/>
          <w:szCs w:val="23"/>
        </w:rPr>
      </w:pPr>
      <w:r w:rsidRPr="001B6005">
        <w:rPr>
          <w:color w:val="000000"/>
          <w:sz w:val="22"/>
          <w:szCs w:val="23"/>
        </w:rPr>
        <w:t>Полетел наш самолет. (Бегут по кругу, расставив руки в стороны.)</w:t>
      </w:r>
    </w:p>
    <w:p w14:paraId="37905FAA" w14:textId="77777777" w:rsidR="005864B6" w:rsidRPr="001B6005" w:rsidRDefault="005864B6" w:rsidP="005864B6">
      <w:pPr>
        <w:shd w:val="clear" w:color="auto" w:fill="FFFFFF"/>
        <w:rPr>
          <w:b/>
          <w:color w:val="000000"/>
          <w:sz w:val="22"/>
          <w:szCs w:val="23"/>
        </w:rPr>
      </w:pPr>
      <w:r w:rsidRPr="001B6005">
        <w:rPr>
          <w:b/>
          <w:color w:val="000000"/>
          <w:sz w:val="22"/>
          <w:szCs w:val="23"/>
        </w:rPr>
        <w:t>Пальчиковая гимнастика «23 февраля».</w:t>
      </w:r>
    </w:p>
    <w:p w14:paraId="38B2C43D" w14:textId="77777777" w:rsidR="005864B6" w:rsidRPr="001B6005" w:rsidRDefault="005864B6" w:rsidP="005864B6">
      <w:pPr>
        <w:shd w:val="clear" w:color="auto" w:fill="FFFFFF"/>
        <w:rPr>
          <w:color w:val="000000"/>
          <w:sz w:val="22"/>
          <w:szCs w:val="23"/>
        </w:rPr>
      </w:pPr>
      <w:r w:rsidRPr="001B6005">
        <w:rPr>
          <w:color w:val="000000"/>
          <w:sz w:val="22"/>
          <w:szCs w:val="23"/>
        </w:rPr>
        <w:t>Праздник защитников Родины нашей</w:t>
      </w:r>
    </w:p>
    <w:p w14:paraId="3D1F3CF0" w14:textId="77777777" w:rsidR="005864B6" w:rsidRPr="001B6005" w:rsidRDefault="005864B6" w:rsidP="005864B6">
      <w:pPr>
        <w:shd w:val="clear" w:color="auto" w:fill="FFFFFF"/>
        <w:rPr>
          <w:color w:val="000000"/>
          <w:sz w:val="22"/>
          <w:szCs w:val="23"/>
        </w:rPr>
      </w:pPr>
      <w:r w:rsidRPr="001B6005">
        <w:rPr>
          <w:color w:val="000000"/>
          <w:sz w:val="22"/>
          <w:szCs w:val="23"/>
        </w:rPr>
        <w:t>Будет страна в этот день отмечать,</w:t>
      </w:r>
    </w:p>
    <w:p w14:paraId="7271A8CA" w14:textId="77777777" w:rsidR="005864B6" w:rsidRPr="001B6005" w:rsidRDefault="005864B6" w:rsidP="005864B6">
      <w:pPr>
        <w:shd w:val="clear" w:color="auto" w:fill="FFFFFF"/>
        <w:rPr>
          <w:color w:val="000000"/>
          <w:sz w:val="22"/>
          <w:szCs w:val="23"/>
        </w:rPr>
      </w:pPr>
      <w:r w:rsidRPr="001B6005">
        <w:rPr>
          <w:color w:val="000000"/>
          <w:sz w:val="22"/>
          <w:szCs w:val="23"/>
        </w:rPr>
        <w:t>Хочется воинам смелым, отважным</w:t>
      </w:r>
    </w:p>
    <w:p w14:paraId="0D6532EA" w14:textId="77777777" w:rsidR="005864B6" w:rsidRPr="001B6005" w:rsidRDefault="005864B6" w:rsidP="005864B6">
      <w:pPr>
        <w:shd w:val="clear" w:color="auto" w:fill="FFFFFF"/>
        <w:rPr>
          <w:color w:val="000000"/>
          <w:sz w:val="22"/>
          <w:szCs w:val="23"/>
        </w:rPr>
      </w:pPr>
      <w:r w:rsidRPr="001B6005">
        <w:rPr>
          <w:color w:val="000000"/>
          <w:sz w:val="22"/>
          <w:szCs w:val="23"/>
        </w:rPr>
        <w:t>Мирного неба в стране пожелать.</w:t>
      </w:r>
    </w:p>
    <w:p w14:paraId="7E5EF347" w14:textId="77777777" w:rsidR="005864B6" w:rsidRPr="006507E6" w:rsidRDefault="005864B6" w:rsidP="005864B6">
      <w:pPr>
        <w:ind w:firstLine="454"/>
        <w:jc w:val="center"/>
        <w:rPr>
          <w:b/>
          <w:sz w:val="22"/>
          <w:szCs w:val="22"/>
        </w:rPr>
      </w:pPr>
      <w:r w:rsidRPr="006507E6">
        <w:rPr>
          <w:b/>
          <w:sz w:val="22"/>
          <w:szCs w:val="22"/>
        </w:rPr>
        <w:t>Тема «Мамин праздник. Профессии мам»</w:t>
      </w:r>
    </w:p>
    <w:p w14:paraId="1BA7D472" w14:textId="77777777" w:rsidR="005864B6" w:rsidRPr="006507E6" w:rsidRDefault="005864B6" w:rsidP="005864B6">
      <w:pPr>
        <w:autoSpaceDE w:val="0"/>
        <w:autoSpaceDN w:val="0"/>
        <w:adjustRightInd w:val="0"/>
        <w:rPr>
          <w:sz w:val="22"/>
          <w:szCs w:val="22"/>
        </w:rPr>
      </w:pPr>
      <w:r w:rsidRPr="006507E6">
        <w:rPr>
          <w:b/>
          <w:sz w:val="22"/>
          <w:szCs w:val="22"/>
        </w:rPr>
        <w:t xml:space="preserve">Пальчиковая гимнастика </w:t>
      </w:r>
      <w:r w:rsidRPr="006507E6">
        <w:rPr>
          <w:b/>
          <w:iCs/>
          <w:sz w:val="22"/>
          <w:szCs w:val="22"/>
        </w:rPr>
        <w:t>«Цветы»</w:t>
      </w:r>
      <w:r w:rsidRPr="006507E6">
        <w:rPr>
          <w:b/>
          <w:sz w:val="22"/>
          <w:szCs w:val="22"/>
        </w:rPr>
        <w:t xml:space="preserve">.                                                                                                                                            </w:t>
      </w:r>
      <w:r w:rsidRPr="006507E6">
        <w:rPr>
          <w:sz w:val="22"/>
          <w:szCs w:val="22"/>
        </w:rPr>
        <w:t>Наши красные цветы                                                                                                                                                       Распускают лепестки.                                                                                                                                                        Ветерок чуть дышит,</w:t>
      </w:r>
    </w:p>
    <w:p w14:paraId="108DD164" w14:textId="77777777" w:rsidR="005864B6" w:rsidRPr="006507E6" w:rsidRDefault="005864B6" w:rsidP="005864B6">
      <w:pPr>
        <w:autoSpaceDE w:val="0"/>
        <w:autoSpaceDN w:val="0"/>
        <w:adjustRightInd w:val="0"/>
        <w:rPr>
          <w:sz w:val="22"/>
          <w:szCs w:val="22"/>
        </w:rPr>
      </w:pPr>
      <w:r w:rsidRPr="006507E6">
        <w:rPr>
          <w:sz w:val="22"/>
          <w:szCs w:val="22"/>
        </w:rPr>
        <w:t>Лепестки колышет.</w:t>
      </w:r>
    </w:p>
    <w:p w14:paraId="2BA690BE" w14:textId="77777777" w:rsidR="005864B6" w:rsidRPr="006507E6" w:rsidRDefault="005864B6" w:rsidP="005864B6">
      <w:pPr>
        <w:autoSpaceDE w:val="0"/>
        <w:autoSpaceDN w:val="0"/>
        <w:adjustRightInd w:val="0"/>
        <w:rPr>
          <w:sz w:val="22"/>
          <w:szCs w:val="22"/>
        </w:rPr>
      </w:pPr>
      <w:r w:rsidRPr="006507E6">
        <w:rPr>
          <w:sz w:val="22"/>
          <w:szCs w:val="22"/>
        </w:rPr>
        <w:t xml:space="preserve">Наши красные цветы                                                                                                                                                          Закрывают лепестки.                                                                                                                                                                             Головой </w:t>
      </w:r>
      <w:proofErr w:type="gramStart"/>
      <w:r w:rsidRPr="006507E6">
        <w:rPr>
          <w:sz w:val="22"/>
          <w:szCs w:val="22"/>
        </w:rPr>
        <w:t xml:space="preserve">качают,   </w:t>
      </w:r>
      <w:proofErr w:type="gramEnd"/>
      <w:r w:rsidRPr="006507E6">
        <w:rPr>
          <w:sz w:val="22"/>
          <w:szCs w:val="22"/>
        </w:rPr>
        <w:t xml:space="preserve">                                                                                                                                                                       Тихо засыпают.</w:t>
      </w:r>
    </w:p>
    <w:p w14:paraId="300B9155" w14:textId="77777777" w:rsidR="005864B6" w:rsidRPr="006507E6" w:rsidRDefault="005864B6" w:rsidP="005864B6">
      <w:pPr>
        <w:ind w:firstLine="454"/>
        <w:rPr>
          <w:b/>
          <w:sz w:val="22"/>
          <w:szCs w:val="22"/>
        </w:rPr>
      </w:pPr>
      <w:r w:rsidRPr="006507E6">
        <w:rPr>
          <w:b/>
          <w:sz w:val="22"/>
          <w:szCs w:val="22"/>
        </w:rPr>
        <w:t xml:space="preserve">Пальчиковая гимнастика </w:t>
      </w:r>
      <w:r w:rsidRPr="006507E6">
        <w:rPr>
          <w:b/>
          <w:iCs/>
          <w:sz w:val="22"/>
          <w:szCs w:val="22"/>
        </w:rPr>
        <w:t>«Помощники»</w:t>
      </w:r>
      <w:r w:rsidRPr="006507E6">
        <w:rPr>
          <w:b/>
          <w:sz w:val="22"/>
          <w:szCs w:val="22"/>
        </w:rPr>
        <w:t xml:space="preserve"> (с прищепками).                                                                                    </w:t>
      </w:r>
      <w:r w:rsidRPr="006507E6">
        <w:rPr>
          <w:sz w:val="22"/>
          <w:szCs w:val="22"/>
        </w:rPr>
        <w:t xml:space="preserve">Прищеплю прищепки ловко                                                                                                                                                     Я на мамину веревку.                                                                                                                                       </w:t>
      </w:r>
    </w:p>
    <w:p w14:paraId="46D32838" w14:textId="77777777" w:rsidR="005864B6" w:rsidRPr="006507E6" w:rsidRDefault="005864B6" w:rsidP="005864B6">
      <w:pPr>
        <w:rPr>
          <w:rFonts w:eastAsiaTheme="minorHAnsi"/>
          <w:sz w:val="22"/>
          <w:szCs w:val="22"/>
          <w:shd w:val="clear" w:color="auto" w:fill="FDFDFE"/>
          <w:lang w:eastAsia="en-US"/>
        </w:rPr>
      </w:pPr>
      <w:r w:rsidRPr="006507E6">
        <w:rPr>
          <w:b/>
          <w:sz w:val="22"/>
          <w:szCs w:val="22"/>
        </w:rPr>
        <w:t xml:space="preserve"> Пальчиковая гимнастика </w:t>
      </w:r>
      <w:r w:rsidRPr="006507E6">
        <w:rPr>
          <w:rFonts w:eastAsiaTheme="minorHAnsi"/>
          <w:b/>
          <w:sz w:val="22"/>
          <w:szCs w:val="22"/>
          <w:shd w:val="clear" w:color="auto" w:fill="FDFDFE"/>
          <w:lang w:eastAsia="en-US"/>
        </w:rPr>
        <w:t>«Помогаю маме»</w:t>
      </w:r>
      <w:r w:rsidRPr="006507E6">
        <w:rPr>
          <w:b/>
          <w:sz w:val="22"/>
          <w:szCs w:val="22"/>
        </w:rPr>
        <w:t xml:space="preserve"> (с прищепками).   </w:t>
      </w:r>
      <w:r w:rsidRPr="006507E6">
        <w:rPr>
          <w:rFonts w:eastAsiaTheme="minorHAnsi"/>
          <w:b/>
          <w:sz w:val="22"/>
          <w:szCs w:val="22"/>
          <w:shd w:val="clear" w:color="auto" w:fill="FDFDFE"/>
          <w:lang w:eastAsia="en-US"/>
        </w:rPr>
        <w:t xml:space="preserve"> </w:t>
      </w:r>
      <w:r w:rsidRPr="006507E6">
        <w:rPr>
          <w:rFonts w:eastAsiaTheme="minorHAnsi"/>
          <w:b/>
          <w:sz w:val="22"/>
          <w:szCs w:val="22"/>
          <w:lang w:eastAsia="en-US"/>
        </w:rPr>
        <w:br/>
      </w:r>
      <w:r w:rsidRPr="006507E6">
        <w:rPr>
          <w:rFonts w:eastAsiaTheme="minorHAnsi"/>
          <w:sz w:val="22"/>
          <w:szCs w:val="22"/>
          <w:shd w:val="clear" w:color="auto" w:fill="FDFDFE"/>
          <w:lang w:eastAsia="en-US"/>
        </w:rPr>
        <w:t>Взрослый показывает, как тремя пальчиками можно прицепить прищепку к краю коробки, держа ее вертикально, сопровождая словами:</w:t>
      </w:r>
      <w:r w:rsidRPr="006507E6">
        <w:rPr>
          <w:rFonts w:eastAsiaTheme="minorHAnsi"/>
          <w:sz w:val="22"/>
          <w:szCs w:val="22"/>
          <w:lang w:eastAsia="en-US"/>
        </w:rPr>
        <w:br/>
      </w:r>
      <w:r w:rsidRPr="006507E6">
        <w:rPr>
          <w:rFonts w:eastAsiaTheme="minorHAnsi"/>
          <w:sz w:val="22"/>
          <w:szCs w:val="22"/>
          <w:shd w:val="clear" w:color="auto" w:fill="FDFDFE"/>
          <w:lang w:eastAsia="en-US"/>
        </w:rPr>
        <w:t>Наша мамочка устала. Всю одежду постирала. Милой маме помогу. Все прищепки соберу.</w:t>
      </w:r>
    </w:p>
    <w:p w14:paraId="2DBACAFB" w14:textId="77777777" w:rsidR="005864B6" w:rsidRPr="006507E6" w:rsidRDefault="005864B6" w:rsidP="005864B6">
      <w:pPr>
        <w:rPr>
          <w:b/>
          <w:color w:val="000000"/>
          <w:sz w:val="22"/>
          <w:szCs w:val="22"/>
        </w:rPr>
      </w:pPr>
      <w:r w:rsidRPr="006507E6">
        <w:rPr>
          <w:b/>
          <w:color w:val="000000"/>
          <w:sz w:val="22"/>
          <w:szCs w:val="22"/>
        </w:rPr>
        <w:t>Пальчиковая гимнастика «Гости едут».</w:t>
      </w:r>
    </w:p>
    <w:p w14:paraId="7209C277" w14:textId="77777777" w:rsidR="005864B6" w:rsidRPr="006507E6" w:rsidRDefault="005864B6" w:rsidP="005864B6">
      <w:pPr>
        <w:rPr>
          <w:color w:val="000000"/>
          <w:sz w:val="22"/>
          <w:szCs w:val="22"/>
        </w:rPr>
      </w:pPr>
      <w:r w:rsidRPr="006507E6">
        <w:rPr>
          <w:color w:val="000000"/>
          <w:sz w:val="22"/>
          <w:szCs w:val="22"/>
        </w:rPr>
        <w:t>Мама, мама!                                                 Ладошки вместе, постукивают друг друга два мизинца.</w:t>
      </w:r>
    </w:p>
    <w:p w14:paraId="7B7653C6" w14:textId="77777777" w:rsidR="005864B6" w:rsidRPr="006507E6" w:rsidRDefault="005864B6" w:rsidP="005864B6">
      <w:pPr>
        <w:rPr>
          <w:color w:val="000000"/>
          <w:sz w:val="22"/>
          <w:szCs w:val="22"/>
        </w:rPr>
      </w:pPr>
      <w:r w:rsidRPr="006507E6">
        <w:rPr>
          <w:color w:val="000000"/>
          <w:sz w:val="22"/>
          <w:szCs w:val="22"/>
        </w:rPr>
        <w:t>Что, что?                                                       Постукивают друг друга два больших пальца.</w:t>
      </w:r>
    </w:p>
    <w:p w14:paraId="0578DF93" w14:textId="77777777" w:rsidR="005864B6" w:rsidRPr="006507E6" w:rsidRDefault="005864B6" w:rsidP="005864B6">
      <w:pPr>
        <w:rPr>
          <w:color w:val="000000"/>
          <w:sz w:val="22"/>
          <w:szCs w:val="22"/>
        </w:rPr>
      </w:pPr>
      <w:r w:rsidRPr="006507E6">
        <w:rPr>
          <w:color w:val="000000"/>
          <w:sz w:val="22"/>
          <w:szCs w:val="22"/>
        </w:rPr>
        <w:t>Гости едут.                                                   Так же мизинцы.</w:t>
      </w:r>
    </w:p>
    <w:p w14:paraId="0925BBA2" w14:textId="77777777" w:rsidR="005864B6" w:rsidRPr="006507E6" w:rsidRDefault="005864B6" w:rsidP="005864B6">
      <w:pPr>
        <w:rPr>
          <w:color w:val="000000"/>
          <w:sz w:val="22"/>
          <w:szCs w:val="22"/>
        </w:rPr>
      </w:pPr>
      <w:r w:rsidRPr="006507E6">
        <w:rPr>
          <w:color w:val="000000"/>
          <w:sz w:val="22"/>
          <w:szCs w:val="22"/>
        </w:rPr>
        <w:t>Ну, и что?                                                     Так же большие пальцы.</w:t>
      </w:r>
    </w:p>
    <w:p w14:paraId="079BF64B" w14:textId="77777777" w:rsidR="005864B6" w:rsidRPr="006507E6" w:rsidRDefault="005864B6" w:rsidP="005864B6">
      <w:pPr>
        <w:rPr>
          <w:color w:val="000000"/>
          <w:sz w:val="22"/>
          <w:szCs w:val="22"/>
        </w:rPr>
      </w:pPr>
      <w:r w:rsidRPr="006507E6">
        <w:rPr>
          <w:color w:val="000000"/>
          <w:sz w:val="22"/>
          <w:szCs w:val="22"/>
        </w:rPr>
        <w:t>Здравствуйте!                                               Одноимённые пальчики соединяем</w:t>
      </w:r>
    </w:p>
    <w:p w14:paraId="054456D1" w14:textId="77777777" w:rsidR="005864B6" w:rsidRPr="006507E6" w:rsidRDefault="005864B6" w:rsidP="005864B6">
      <w:pPr>
        <w:shd w:val="clear" w:color="auto" w:fill="FFFFFF"/>
        <w:rPr>
          <w:sz w:val="22"/>
          <w:szCs w:val="22"/>
        </w:rPr>
      </w:pPr>
      <w:r w:rsidRPr="006507E6">
        <w:rPr>
          <w:b/>
          <w:sz w:val="22"/>
          <w:szCs w:val="22"/>
        </w:rPr>
        <w:t xml:space="preserve"> «Пирог для мамочки» </w:t>
      </w:r>
      <w:r w:rsidRPr="006507E6">
        <w:rPr>
          <w:sz w:val="22"/>
          <w:szCs w:val="22"/>
        </w:rPr>
        <w:t>(координация движений с речью)</w:t>
      </w:r>
    </w:p>
    <w:p w14:paraId="29C352EA" w14:textId="77777777" w:rsidR="005864B6" w:rsidRPr="006507E6" w:rsidRDefault="005864B6" w:rsidP="005864B6">
      <w:pPr>
        <w:shd w:val="clear" w:color="auto" w:fill="FFFFFF"/>
        <w:rPr>
          <w:sz w:val="22"/>
          <w:szCs w:val="22"/>
        </w:rPr>
      </w:pPr>
      <w:r w:rsidRPr="006507E6">
        <w:rPr>
          <w:sz w:val="22"/>
          <w:szCs w:val="22"/>
        </w:rPr>
        <w:t xml:space="preserve">Тесто мы месили, </w:t>
      </w:r>
      <w:r w:rsidRPr="006507E6">
        <w:rPr>
          <w:iCs/>
          <w:sz w:val="22"/>
          <w:szCs w:val="22"/>
        </w:rPr>
        <w:t>(Делаем вид, будто месим тесто)</w:t>
      </w:r>
    </w:p>
    <w:p w14:paraId="45509D52" w14:textId="77777777" w:rsidR="005864B6" w:rsidRPr="006507E6" w:rsidRDefault="005864B6" w:rsidP="005864B6">
      <w:pPr>
        <w:shd w:val="clear" w:color="auto" w:fill="FFFFFF"/>
        <w:rPr>
          <w:sz w:val="22"/>
          <w:szCs w:val="22"/>
        </w:rPr>
      </w:pPr>
      <w:r w:rsidRPr="006507E6">
        <w:rPr>
          <w:sz w:val="22"/>
          <w:szCs w:val="22"/>
        </w:rPr>
        <w:t xml:space="preserve">Мы пирог лепили, </w:t>
      </w:r>
      <w:r w:rsidRPr="006507E6">
        <w:rPr>
          <w:iCs/>
          <w:sz w:val="22"/>
          <w:szCs w:val="22"/>
        </w:rPr>
        <w:t>(Лепим пирожки)</w:t>
      </w:r>
    </w:p>
    <w:p w14:paraId="40B0231D" w14:textId="77777777" w:rsidR="005864B6" w:rsidRPr="006507E6" w:rsidRDefault="005864B6" w:rsidP="005864B6">
      <w:pPr>
        <w:shd w:val="clear" w:color="auto" w:fill="FFFFFF"/>
        <w:rPr>
          <w:sz w:val="22"/>
          <w:szCs w:val="22"/>
        </w:rPr>
      </w:pPr>
      <w:r w:rsidRPr="006507E6">
        <w:rPr>
          <w:sz w:val="22"/>
          <w:szCs w:val="22"/>
        </w:rPr>
        <w:t xml:space="preserve">Шлеп, шлеп, шлеп, шлеп, </w:t>
      </w:r>
      <w:r w:rsidRPr="006507E6">
        <w:rPr>
          <w:iCs/>
          <w:sz w:val="22"/>
          <w:szCs w:val="22"/>
        </w:rPr>
        <w:t>(Хлопаем в ладоши)</w:t>
      </w:r>
    </w:p>
    <w:p w14:paraId="403FDE96" w14:textId="77777777" w:rsidR="005864B6" w:rsidRPr="006507E6" w:rsidRDefault="005864B6" w:rsidP="005864B6">
      <w:pPr>
        <w:shd w:val="clear" w:color="auto" w:fill="FFFFFF"/>
        <w:rPr>
          <w:sz w:val="22"/>
          <w:szCs w:val="22"/>
        </w:rPr>
      </w:pPr>
      <w:r w:rsidRPr="006507E6">
        <w:rPr>
          <w:sz w:val="22"/>
          <w:szCs w:val="22"/>
        </w:rPr>
        <w:t xml:space="preserve">Слепим мы большой пирог! </w:t>
      </w:r>
      <w:r w:rsidRPr="006507E6">
        <w:rPr>
          <w:iCs/>
          <w:sz w:val="22"/>
          <w:szCs w:val="22"/>
        </w:rPr>
        <w:t>(Берёмся за руки и показываем большой пирог)</w:t>
      </w:r>
    </w:p>
    <w:p w14:paraId="6D4AEC2B" w14:textId="77777777" w:rsidR="005864B6" w:rsidRPr="006507E6" w:rsidRDefault="005864B6" w:rsidP="005864B6">
      <w:pPr>
        <w:shd w:val="clear" w:color="auto" w:fill="FFFFFF"/>
        <w:rPr>
          <w:sz w:val="22"/>
          <w:szCs w:val="22"/>
        </w:rPr>
      </w:pPr>
      <w:r w:rsidRPr="006507E6">
        <w:rPr>
          <w:sz w:val="22"/>
          <w:szCs w:val="22"/>
        </w:rPr>
        <w:t xml:space="preserve">Шлеп, шлеп, шлеп, шлеп, </w:t>
      </w:r>
      <w:r w:rsidRPr="006507E6">
        <w:rPr>
          <w:iCs/>
          <w:sz w:val="22"/>
          <w:szCs w:val="22"/>
        </w:rPr>
        <w:t>(Хлопаем в ладоши)</w:t>
      </w:r>
    </w:p>
    <w:p w14:paraId="6E5318FE" w14:textId="77777777" w:rsidR="005864B6" w:rsidRPr="006507E6" w:rsidRDefault="005864B6" w:rsidP="005864B6">
      <w:pPr>
        <w:shd w:val="clear" w:color="auto" w:fill="FFFFFF"/>
        <w:rPr>
          <w:sz w:val="22"/>
          <w:szCs w:val="22"/>
        </w:rPr>
      </w:pPr>
      <w:r w:rsidRPr="006507E6">
        <w:rPr>
          <w:sz w:val="22"/>
          <w:szCs w:val="22"/>
        </w:rPr>
        <w:t xml:space="preserve">Слепим маленький пирог! </w:t>
      </w:r>
      <w:r w:rsidRPr="006507E6">
        <w:rPr>
          <w:iCs/>
          <w:sz w:val="22"/>
          <w:szCs w:val="22"/>
        </w:rPr>
        <w:t>(Берёмся за руки и показываем маленький пирог)</w:t>
      </w:r>
    </w:p>
    <w:p w14:paraId="04F2AD5B" w14:textId="77777777" w:rsidR="005864B6" w:rsidRPr="006507E6" w:rsidRDefault="005864B6" w:rsidP="005864B6">
      <w:pPr>
        <w:rPr>
          <w:b/>
          <w:sz w:val="22"/>
          <w:szCs w:val="22"/>
        </w:rPr>
      </w:pPr>
      <w:r w:rsidRPr="006507E6">
        <w:rPr>
          <w:b/>
          <w:bCs/>
          <w:color w:val="000000"/>
          <w:sz w:val="22"/>
          <w:szCs w:val="22"/>
          <w:shd w:val="clear" w:color="auto" w:fill="FFFFFF"/>
        </w:rPr>
        <w:t xml:space="preserve">Мамам дружно помогаем </w:t>
      </w:r>
      <w:r w:rsidRPr="006507E6">
        <w:rPr>
          <w:sz w:val="22"/>
          <w:szCs w:val="22"/>
        </w:rPr>
        <w:t>(развитие координации речи с движением</w:t>
      </w:r>
      <w:proofErr w:type="gramStart"/>
      <w:r w:rsidRPr="006507E6">
        <w:rPr>
          <w:sz w:val="22"/>
          <w:szCs w:val="22"/>
        </w:rPr>
        <w:t>).</w:t>
      </w:r>
      <w:r w:rsidRPr="006507E6">
        <w:rPr>
          <w:sz w:val="22"/>
          <w:szCs w:val="22"/>
          <w:shd w:val="clear" w:color="auto" w:fill="FFFFFF"/>
        </w:rPr>
        <w:br/>
      </w:r>
      <w:r w:rsidRPr="006507E6">
        <w:rPr>
          <w:color w:val="000000"/>
          <w:sz w:val="22"/>
          <w:szCs w:val="22"/>
          <w:shd w:val="clear" w:color="auto" w:fill="FFFFFF"/>
        </w:rPr>
        <w:t>Мамам</w:t>
      </w:r>
      <w:proofErr w:type="gramEnd"/>
      <w:r w:rsidRPr="006507E6">
        <w:rPr>
          <w:color w:val="000000"/>
          <w:sz w:val="22"/>
          <w:szCs w:val="22"/>
          <w:shd w:val="clear" w:color="auto" w:fill="FFFFFF"/>
        </w:rPr>
        <w:t xml:space="preserve"> дружно помогаем:</w:t>
      </w:r>
      <w:r>
        <w:rPr>
          <w:color w:val="000000"/>
          <w:sz w:val="22"/>
          <w:szCs w:val="22"/>
          <w:shd w:val="clear" w:color="auto" w:fill="FFFFFF"/>
        </w:rPr>
        <w:t xml:space="preserve"> </w:t>
      </w:r>
      <w:r w:rsidRPr="006507E6">
        <w:rPr>
          <w:color w:val="000000"/>
          <w:sz w:val="22"/>
          <w:szCs w:val="22"/>
          <w:shd w:val="clear" w:color="auto" w:fill="FFFFFF"/>
        </w:rPr>
        <w:t>Сами в тазике стираем.</w:t>
      </w:r>
      <w:r>
        <w:rPr>
          <w:color w:val="000000"/>
          <w:sz w:val="22"/>
          <w:szCs w:val="22"/>
          <w:shd w:val="clear" w:color="auto" w:fill="FFFFFF"/>
        </w:rPr>
        <w:t xml:space="preserve"> </w:t>
      </w:r>
      <w:r w:rsidRPr="006507E6">
        <w:rPr>
          <w:color w:val="000000"/>
          <w:sz w:val="22"/>
          <w:szCs w:val="22"/>
          <w:shd w:val="clear" w:color="auto" w:fill="FFFFFF"/>
        </w:rPr>
        <w:t>И рубашки, и носочки</w:t>
      </w:r>
      <w:r w:rsidRPr="006507E6">
        <w:rPr>
          <w:sz w:val="22"/>
          <w:szCs w:val="22"/>
          <w:shd w:val="clear" w:color="auto" w:fill="FFFFFF"/>
        </w:rPr>
        <w:br/>
      </w:r>
      <w:proofErr w:type="gramStart"/>
      <w:r w:rsidRPr="006507E6">
        <w:rPr>
          <w:color w:val="000000"/>
          <w:sz w:val="22"/>
          <w:szCs w:val="22"/>
          <w:shd w:val="clear" w:color="auto" w:fill="FFFFFF"/>
        </w:rPr>
        <w:t>Для</w:t>
      </w:r>
      <w:proofErr w:type="gramEnd"/>
      <w:r w:rsidRPr="006507E6">
        <w:rPr>
          <w:color w:val="000000"/>
          <w:sz w:val="22"/>
          <w:szCs w:val="22"/>
          <w:shd w:val="clear" w:color="auto" w:fill="FFFFFF"/>
        </w:rPr>
        <w:t xml:space="preserve"> сыночка и для дочки. (Наклоны вперёд, движения руками, имитирующие полоскание</w:t>
      </w:r>
      <w:proofErr w:type="gramStart"/>
      <w:r w:rsidRPr="006507E6">
        <w:rPr>
          <w:color w:val="000000"/>
          <w:sz w:val="22"/>
          <w:szCs w:val="22"/>
          <w:shd w:val="clear" w:color="auto" w:fill="FFFFFF"/>
        </w:rPr>
        <w:t>.)</w:t>
      </w:r>
      <w:r w:rsidRPr="006507E6">
        <w:rPr>
          <w:sz w:val="22"/>
          <w:szCs w:val="22"/>
          <w:shd w:val="clear" w:color="auto" w:fill="FFFFFF"/>
        </w:rPr>
        <w:br/>
      </w:r>
      <w:r w:rsidRPr="006507E6">
        <w:rPr>
          <w:color w:val="000000"/>
          <w:sz w:val="22"/>
          <w:szCs w:val="22"/>
          <w:shd w:val="clear" w:color="auto" w:fill="FFFFFF"/>
        </w:rPr>
        <w:t>Через</w:t>
      </w:r>
      <w:proofErr w:type="gramEnd"/>
      <w:r w:rsidRPr="006507E6">
        <w:rPr>
          <w:color w:val="000000"/>
          <w:sz w:val="22"/>
          <w:szCs w:val="22"/>
          <w:shd w:val="clear" w:color="auto" w:fill="FFFFFF"/>
        </w:rPr>
        <w:t xml:space="preserve"> двор растянем ловко</w:t>
      </w:r>
      <w:r>
        <w:rPr>
          <w:color w:val="000000"/>
          <w:sz w:val="22"/>
          <w:szCs w:val="22"/>
          <w:shd w:val="clear" w:color="auto" w:fill="FFFFFF"/>
        </w:rPr>
        <w:t xml:space="preserve">  </w:t>
      </w:r>
      <w:r w:rsidRPr="006507E6">
        <w:rPr>
          <w:color w:val="000000"/>
          <w:sz w:val="22"/>
          <w:szCs w:val="22"/>
          <w:shd w:val="clear" w:color="auto" w:fill="FFFFFF"/>
        </w:rPr>
        <w:t>Для одежды три верёвки. (Потягивания — руки в стороны</w:t>
      </w:r>
      <w:proofErr w:type="gramStart"/>
      <w:r w:rsidRPr="006507E6">
        <w:rPr>
          <w:color w:val="000000"/>
          <w:sz w:val="22"/>
          <w:szCs w:val="22"/>
          <w:shd w:val="clear" w:color="auto" w:fill="FFFFFF"/>
        </w:rPr>
        <w:t>.)</w:t>
      </w:r>
      <w:r w:rsidRPr="006507E6">
        <w:rPr>
          <w:sz w:val="22"/>
          <w:szCs w:val="22"/>
          <w:shd w:val="clear" w:color="auto" w:fill="FFFFFF"/>
        </w:rPr>
        <w:br/>
      </w:r>
      <w:r w:rsidRPr="006507E6">
        <w:rPr>
          <w:color w:val="000000"/>
          <w:sz w:val="22"/>
          <w:szCs w:val="22"/>
          <w:shd w:val="clear" w:color="auto" w:fill="FFFFFF"/>
        </w:rPr>
        <w:t>Светит</w:t>
      </w:r>
      <w:proofErr w:type="gramEnd"/>
      <w:r w:rsidRPr="006507E6">
        <w:rPr>
          <w:color w:val="000000"/>
          <w:sz w:val="22"/>
          <w:szCs w:val="22"/>
          <w:shd w:val="clear" w:color="auto" w:fill="FFFFFF"/>
        </w:rPr>
        <w:t xml:space="preserve"> солнышко-ромашка,</w:t>
      </w:r>
      <w:r>
        <w:rPr>
          <w:color w:val="000000"/>
          <w:sz w:val="22"/>
          <w:szCs w:val="22"/>
          <w:shd w:val="clear" w:color="auto" w:fill="FFFFFF"/>
        </w:rPr>
        <w:t xml:space="preserve"> </w:t>
      </w:r>
      <w:r w:rsidRPr="006507E6">
        <w:rPr>
          <w:color w:val="000000"/>
          <w:sz w:val="22"/>
          <w:szCs w:val="22"/>
          <w:shd w:val="clear" w:color="auto" w:fill="FFFFFF"/>
        </w:rPr>
        <w:t>Скоро высохнут рубашки. (Потягивания — руки вверх.)</w:t>
      </w:r>
    </w:p>
    <w:p w14:paraId="6CF130E1" w14:textId="77777777" w:rsidR="005864B6" w:rsidRPr="001B6005" w:rsidRDefault="005864B6" w:rsidP="005864B6">
      <w:pPr>
        <w:shd w:val="clear" w:color="auto" w:fill="FFFFFF"/>
        <w:rPr>
          <w:b/>
          <w:color w:val="000000"/>
          <w:sz w:val="22"/>
          <w:szCs w:val="23"/>
        </w:rPr>
      </w:pPr>
      <w:r w:rsidRPr="00711901">
        <w:rPr>
          <w:b/>
          <w:color w:val="000000"/>
          <w:sz w:val="22"/>
          <w:szCs w:val="23"/>
        </w:rPr>
        <w:t xml:space="preserve"> </w:t>
      </w:r>
      <w:r w:rsidRPr="001B6005">
        <w:rPr>
          <w:b/>
          <w:color w:val="000000"/>
          <w:sz w:val="22"/>
          <w:szCs w:val="23"/>
        </w:rPr>
        <w:t>«Мама лучшая на свете»</w:t>
      </w:r>
    </w:p>
    <w:p w14:paraId="7BED2A1C" w14:textId="77777777" w:rsidR="005864B6" w:rsidRPr="001B6005" w:rsidRDefault="005864B6" w:rsidP="005864B6">
      <w:pPr>
        <w:shd w:val="clear" w:color="auto" w:fill="FFFFFF"/>
        <w:rPr>
          <w:color w:val="000000"/>
          <w:sz w:val="22"/>
          <w:szCs w:val="23"/>
        </w:rPr>
      </w:pPr>
      <w:r w:rsidRPr="001B6005">
        <w:rPr>
          <w:color w:val="000000"/>
          <w:sz w:val="22"/>
          <w:szCs w:val="23"/>
        </w:rPr>
        <w:t>Логопед читает стих про маму, а дети выполняют соответствующие движения</w:t>
      </w:r>
    </w:p>
    <w:p w14:paraId="54757679" w14:textId="77777777" w:rsidR="005864B6" w:rsidRPr="001B6005" w:rsidRDefault="005864B6" w:rsidP="005864B6">
      <w:pPr>
        <w:shd w:val="clear" w:color="auto" w:fill="FFFFFF"/>
        <w:rPr>
          <w:color w:val="000000"/>
          <w:sz w:val="22"/>
          <w:szCs w:val="23"/>
        </w:rPr>
      </w:pPr>
      <w:r w:rsidRPr="001B6005">
        <w:rPr>
          <w:color w:val="000000"/>
          <w:sz w:val="22"/>
          <w:szCs w:val="23"/>
        </w:rPr>
        <w:t>Лучший повар в доме – мама, тушит мясо, варит каши. «перемешивают»</w:t>
      </w:r>
    </w:p>
    <w:p w14:paraId="394ED500" w14:textId="77777777" w:rsidR="005864B6" w:rsidRPr="001B6005" w:rsidRDefault="005864B6" w:rsidP="005864B6">
      <w:pPr>
        <w:shd w:val="clear" w:color="auto" w:fill="FFFFFF"/>
        <w:rPr>
          <w:color w:val="000000"/>
          <w:sz w:val="22"/>
          <w:szCs w:val="23"/>
        </w:rPr>
      </w:pPr>
      <w:r w:rsidRPr="001B6005">
        <w:rPr>
          <w:color w:val="000000"/>
          <w:sz w:val="22"/>
          <w:szCs w:val="23"/>
        </w:rPr>
        <w:t>И уборщица, когда мы разбросаем вещи наши. «подметают»</w:t>
      </w:r>
    </w:p>
    <w:p w14:paraId="204E410F" w14:textId="77777777" w:rsidR="005864B6" w:rsidRPr="001B6005" w:rsidRDefault="005864B6" w:rsidP="005864B6">
      <w:pPr>
        <w:shd w:val="clear" w:color="auto" w:fill="FFFFFF"/>
        <w:rPr>
          <w:color w:val="000000"/>
          <w:sz w:val="22"/>
          <w:szCs w:val="23"/>
        </w:rPr>
      </w:pPr>
      <w:r w:rsidRPr="001B6005">
        <w:rPr>
          <w:color w:val="000000"/>
          <w:sz w:val="22"/>
          <w:szCs w:val="23"/>
        </w:rPr>
        <w:t>Лишь заря глаза откроет, мама чистит, варит, моет! «чистят, моют»</w:t>
      </w:r>
    </w:p>
    <w:p w14:paraId="7522B10A" w14:textId="77777777" w:rsidR="005864B6" w:rsidRPr="001B6005" w:rsidRDefault="005864B6" w:rsidP="005864B6">
      <w:pPr>
        <w:shd w:val="clear" w:color="auto" w:fill="FFFFFF"/>
        <w:rPr>
          <w:color w:val="000000"/>
          <w:sz w:val="22"/>
          <w:szCs w:val="23"/>
        </w:rPr>
      </w:pPr>
      <w:r w:rsidRPr="001B6005">
        <w:rPr>
          <w:color w:val="000000"/>
          <w:sz w:val="22"/>
          <w:szCs w:val="23"/>
        </w:rPr>
        <w:t>И учительница — мама, вместе с ней читаем книжки. «читают»</w:t>
      </w:r>
    </w:p>
    <w:p w14:paraId="4EEECF9B" w14:textId="77777777" w:rsidR="005864B6" w:rsidRPr="001B6005" w:rsidRDefault="005864B6" w:rsidP="005864B6">
      <w:pPr>
        <w:shd w:val="clear" w:color="auto" w:fill="FFFFFF"/>
        <w:rPr>
          <w:color w:val="000000"/>
          <w:sz w:val="22"/>
          <w:szCs w:val="23"/>
        </w:rPr>
      </w:pPr>
      <w:r w:rsidRPr="001B6005">
        <w:rPr>
          <w:color w:val="000000"/>
          <w:sz w:val="22"/>
          <w:szCs w:val="23"/>
        </w:rPr>
        <w:t xml:space="preserve">Даже врач она, когда мы с братом набиваем шишки. </w:t>
      </w:r>
      <w:proofErr w:type="gramStart"/>
      <w:r w:rsidRPr="001B6005">
        <w:rPr>
          <w:color w:val="000000"/>
          <w:sz w:val="22"/>
          <w:szCs w:val="23"/>
        </w:rPr>
        <w:t>« мажут</w:t>
      </w:r>
      <w:proofErr w:type="gramEnd"/>
      <w:r w:rsidRPr="001B6005">
        <w:rPr>
          <w:color w:val="000000"/>
          <w:sz w:val="22"/>
          <w:szCs w:val="23"/>
        </w:rPr>
        <w:t xml:space="preserve"> зеленкой»</w:t>
      </w:r>
    </w:p>
    <w:p w14:paraId="3A9F5AA1" w14:textId="77777777" w:rsidR="005864B6" w:rsidRPr="001B6005" w:rsidRDefault="005864B6" w:rsidP="005864B6">
      <w:pPr>
        <w:shd w:val="clear" w:color="auto" w:fill="FFFFFF"/>
        <w:rPr>
          <w:color w:val="000000"/>
          <w:sz w:val="22"/>
          <w:szCs w:val="23"/>
        </w:rPr>
      </w:pPr>
      <w:r w:rsidRPr="001B6005">
        <w:rPr>
          <w:color w:val="000000"/>
          <w:sz w:val="22"/>
          <w:szCs w:val="23"/>
        </w:rPr>
        <w:t>Мама и портниха тоже — шьет нам юбки, платья, брюки. «шьют»</w:t>
      </w:r>
    </w:p>
    <w:p w14:paraId="0E64ACDB" w14:textId="77777777" w:rsidR="005864B6" w:rsidRPr="001B6005" w:rsidRDefault="005864B6" w:rsidP="005864B6">
      <w:pPr>
        <w:shd w:val="clear" w:color="auto" w:fill="FFFFFF"/>
        <w:rPr>
          <w:color w:val="000000"/>
          <w:sz w:val="22"/>
          <w:szCs w:val="23"/>
        </w:rPr>
      </w:pPr>
      <w:r w:rsidRPr="001B6005">
        <w:rPr>
          <w:color w:val="000000"/>
          <w:sz w:val="22"/>
          <w:szCs w:val="23"/>
        </w:rPr>
        <w:lastRenderedPageBreak/>
        <w:t xml:space="preserve">Мама — прачка, и </w:t>
      </w:r>
      <w:proofErr w:type="gramStart"/>
      <w:r w:rsidRPr="001B6005">
        <w:rPr>
          <w:color w:val="000000"/>
          <w:sz w:val="22"/>
          <w:szCs w:val="23"/>
        </w:rPr>
        <w:t>похоже ,</w:t>
      </w:r>
      <w:proofErr w:type="gramEnd"/>
      <w:r w:rsidRPr="001B6005">
        <w:rPr>
          <w:color w:val="000000"/>
          <w:sz w:val="22"/>
          <w:szCs w:val="23"/>
        </w:rPr>
        <w:t xml:space="preserve"> -Мастерица на все руки. «стирают»</w:t>
      </w:r>
    </w:p>
    <w:p w14:paraId="47480348" w14:textId="77777777" w:rsidR="005864B6" w:rsidRPr="00711901" w:rsidRDefault="005864B6" w:rsidP="005864B6">
      <w:pPr>
        <w:shd w:val="clear" w:color="auto" w:fill="FFFFFF"/>
        <w:jc w:val="center"/>
        <w:rPr>
          <w:b/>
          <w:color w:val="000000"/>
          <w:sz w:val="22"/>
          <w:szCs w:val="23"/>
        </w:rPr>
      </w:pPr>
      <w:r w:rsidRPr="00711901">
        <w:rPr>
          <w:b/>
          <w:color w:val="000000"/>
          <w:sz w:val="22"/>
          <w:szCs w:val="23"/>
        </w:rPr>
        <w:t>Тема «Они живут в воде».</w:t>
      </w:r>
    </w:p>
    <w:p w14:paraId="30B2C410" w14:textId="77777777" w:rsidR="005864B6" w:rsidRPr="00711901" w:rsidRDefault="005864B6" w:rsidP="005864B6">
      <w:pPr>
        <w:shd w:val="clear" w:color="auto" w:fill="FFFFFF"/>
        <w:rPr>
          <w:b/>
          <w:color w:val="000000"/>
          <w:sz w:val="22"/>
          <w:szCs w:val="22"/>
        </w:rPr>
      </w:pPr>
      <w:r w:rsidRPr="00711901">
        <w:rPr>
          <w:b/>
          <w:color w:val="000000"/>
          <w:sz w:val="22"/>
          <w:szCs w:val="22"/>
        </w:rPr>
        <w:t>«Рыбки»</w:t>
      </w:r>
    </w:p>
    <w:p w14:paraId="55186AA9" w14:textId="77777777" w:rsidR="005864B6" w:rsidRPr="00711901" w:rsidRDefault="005864B6" w:rsidP="005864B6">
      <w:pPr>
        <w:shd w:val="clear" w:color="auto" w:fill="FFFFFF"/>
        <w:rPr>
          <w:color w:val="000000"/>
          <w:sz w:val="22"/>
          <w:szCs w:val="22"/>
        </w:rPr>
      </w:pPr>
      <w:r w:rsidRPr="00711901">
        <w:rPr>
          <w:color w:val="000000"/>
          <w:sz w:val="22"/>
          <w:szCs w:val="22"/>
        </w:rPr>
        <w:t>Как в аквариуме нашем рыбки золотые пляшут.</w:t>
      </w:r>
    </w:p>
    <w:p w14:paraId="24C0AEDC" w14:textId="77777777" w:rsidR="005864B6" w:rsidRPr="00711901" w:rsidRDefault="005864B6" w:rsidP="005864B6">
      <w:pPr>
        <w:shd w:val="clear" w:color="auto" w:fill="FFFFFF"/>
        <w:rPr>
          <w:color w:val="000000"/>
          <w:sz w:val="22"/>
          <w:szCs w:val="22"/>
        </w:rPr>
      </w:pPr>
      <w:r w:rsidRPr="00711901">
        <w:rPr>
          <w:color w:val="000000"/>
          <w:sz w:val="22"/>
          <w:szCs w:val="22"/>
        </w:rPr>
        <w:t>Они весело резвятся в чистой, тепленькой воде.</w:t>
      </w:r>
    </w:p>
    <w:p w14:paraId="0F01031E" w14:textId="77777777" w:rsidR="005864B6" w:rsidRPr="00711901" w:rsidRDefault="005864B6" w:rsidP="005864B6">
      <w:pPr>
        <w:shd w:val="clear" w:color="auto" w:fill="FFFFFF"/>
        <w:rPr>
          <w:color w:val="000000"/>
          <w:sz w:val="22"/>
          <w:szCs w:val="22"/>
        </w:rPr>
      </w:pPr>
      <w:r w:rsidRPr="00711901">
        <w:rPr>
          <w:color w:val="000000"/>
          <w:sz w:val="22"/>
          <w:szCs w:val="22"/>
        </w:rPr>
        <w:t>То сожмутся, разожмутся, то зароются в песке,</w:t>
      </w:r>
    </w:p>
    <w:p w14:paraId="34E15D88" w14:textId="77777777" w:rsidR="005864B6" w:rsidRPr="00711901" w:rsidRDefault="005864B6" w:rsidP="005864B6">
      <w:pPr>
        <w:shd w:val="clear" w:color="auto" w:fill="FFFFFF"/>
        <w:rPr>
          <w:color w:val="000000"/>
          <w:sz w:val="22"/>
          <w:szCs w:val="22"/>
        </w:rPr>
      </w:pPr>
      <w:r w:rsidRPr="00711901">
        <w:rPr>
          <w:color w:val="000000"/>
          <w:sz w:val="22"/>
          <w:szCs w:val="22"/>
        </w:rPr>
        <w:t>то помашут плавником, то закружатся кругами.</w:t>
      </w:r>
    </w:p>
    <w:p w14:paraId="44CDF6C2" w14:textId="77777777" w:rsidR="005864B6" w:rsidRPr="00711901" w:rsidRDefault="005864B6" w:rsidP="005864B6">
      <w:pPr>
        <w:shd w:val="clear" w:color="auto" w:fill="FFFFFF"/>
        <w:rPr>
          <w:b/>
          <w:color w:val="000000"/>
          <w:sz w:val="22"/>
          <w:szCs w:val="22"/>
        </w:rPr>
      </w:pPr>
      <w:r w:rsidRPr="00711901">
        <w:rPr>
          <w:b/>
          <w:color w:val="000000"/>
          <w:sz w:val="22"/>
          <w:szCs w:val="22"/>
        </w:rPr>
        <w:t>Подвижное упражнение «На дне».</w:t>
      </w:r>
    </w:p>
    <w:p w14:paraId="2C804DD7" w14:textId="77777777" w:rsidR="005864B6" w:rsidRPr="00711901" w:rsidRDefault="005864B6" w:rsidP="005864B6">
      <w:pPr>
        <w:shd w:val="clear" w:color="auto" w:fill="FFFFFF"/>
        <w:rPr>
          <w:color w:val="000000"/>
          <w:sz w:val="22"/>
          <w:szCs w:val="22"/>
        </w:rPr>
      </w:pPr>
      <w:r w:rsidRPr="00711901">
        <w:rPr>
          <w:color w:val="000000"/>
          <w:sz w:val="22"/>
          <w:szCs w:val="22"/>
        </w:rPr>
        <w:t>Улитки ползут, Свои домики везут.</w:t>
      </w:r>
    </w:p>
    <w:p w14:paraId="5136F105" w14:textId="77777777" w:rsidR="005864B6" w:rsidRPr="00711901" w:rsidRDefault="005864B6" w:rsidP="005864B6">
      <w:pPr>
        <w:shd w:val="clear" w:color="auto" w:fill="FFFFFF"/>
        <w:rPr>
          <w:color w:val="000000"/>
          <w:sz w:val="20"/>
          <w:szCs w:val="22"/>
        </w:rPr>
      </w:pPr>
      <w:r w:rsidRPr="00711901">
        <w:rPr>
          <w:color w:val="000000"/>
          <w:sz w:val="22"/>
          <w:szCs w:val="22"/>
        </w:rPr>
        <w:t xml:space="preserve">Рогами шевелят, </w:t>
      </w:r>
      <w:proofErr w:type="gramStart"/>
      <w:r w:rsidRPr="00711901">
        <w:rPr>
          <w:color w:val="000000"/>
          <w:sz w:val="22"/>
          <w:szCs w:val="22"/>
        </w:rPr>
        <w:t>На</w:t>
      </w:r>
      <w:proofErr w:type="gramEnd"/>
      <w:r w:rsidRPr="00711901">
        <w:rPr>
          <w:color w:val="000000"/>
          <w:sz w:val="22"/>
          <w:szCs w:val="22"/>
        </w:rPr>
        <w:t xml:space="preserve"> рыбок глядят. </w:t>
      </w:r>
      <w:r w:rsidRPr="00711901">
        <w:rPr>
          <w:color w:val="000000"/>
          <w:sz w:val="20"/>
          <w:szCs w:val="22"/>
        </w:rPr>
        <w:t xml:space="preserve">(по кругу в </w:t>
      </w:r>
      <w:proofErr w:type="spellStart"/>
      <w:r w:rsidRPr="00711901">
        <w:rPr>
          <w:color w:val="000000"/>
          <w:sz w:val="20"/>
          <w:szCs w:val="22"/>
        </w:rPr>
        <w:t>полуприсяде</w:t>
      </w:r>
      <w:proofErr w:type="spellEnd"/>
      <w:r w:rsidRPr="00711901">
        <w:rPr>
          <w:color w:val="000000"/>
          <w:sz w:val="20"/>
          <w:szCs w:val="22"/>
        </w:rPr>
        <w:t>, делают «рожки» из пальчиков).</w:t>
      </w:r>
    </w:p>
    <w:p w14:paraId="43C92455" w14:textId="77777777" w:rsidR="005864B6" w:rsidRPr="00711901" w:rsidRDefault="005864B6" w:rsidP="005864B6">
      <w:pPr>
        <w:shd w:val="clear" w:color="auto" w:fill="FFFFFF"/>
        <w:rPr>
          <w:color w:val="000000"/>
          <w:sz w:val="22"/>
          <w:szCs w:val="22"/>
        </w:rPr>
      </w:pPr>
      <w:r w:rsidRPr="00711901">
        <w:rPr>
          <w:color w:val="000000"/>
          <w:sz w:val="22"/>
          <w:szCs w:val="22"/>
        </w:rPr>
        <w:t>Рыбки плывут,</w:t>
      </w:r>
      <w:r>
        <w:rPr>
          <w:color w:val="000000"/>
          <w:sz w:val="22"/>
          <w:szCs w:val="22"/>
        </w:rPr>
        <w:t xml:space="preserve"> </w:t>
      </w:r>
      <w:r w:rsidRPr="00711901">
        <w:rPr>
          <w:color w:val="000000"/>
          <w:sz w:val="22"/>
          <w:szCs w:val="22"/>
        </w:rPr>
        <w:t>Плавничками гребут.</w:t>
      </w:r>
    </w:p>
    <w:p w14:paraId="1683B0B7" w14:textId="77777777" w:rsidR="005864B6" w:rsidRPr="00711901" w:rsidRDefault="005864B6" w:rsidP="005864B6">
      <w:pPr>
        <w:shd w:val="clear" w:color="auto" w:fill="FFFFFF"/>
        <w:rPr>
          <w:color w:val="000000"/>
          <w:sz w:val="22"/>
          <w:szCs w:val="22"/>
        </w:rPr>
      </w:pPr>
      <w:r w:rsidRPr="00711901">
        <w:rPr>
          <w:color w:val="000000"/>
          <w:sz w:val="22"/>
          <w:szCs w:val="22"/>
        </w:rPr>
        <w:t>Влево, вправо поворот,</w:t>
      </w:r>
      <w:r>
        <w:rPr>
          <w:color w:val="000000"/>
          <w:sz w:val="22"/>
          <w:szCs w:val="22"/>
        </w:rPr>
        <w:t xml:space="preserve"> </w:t>
      </w:r>
      <w:proofErr w:type="gramStart"/>
      <w:r w:rsidRPr="00711901">
        <w:rPr>
          <w:color w:val="000000"/>
          <w:sz w:val="22"/>
          <w:szCs w:val="22"/>
        </w:rPr>
        <w:t>А</w:t>
      </w:r>
      <w:proofErr w:type="gramEnd"/>
      <w:r w:rsidRPr="00711901">
        <w:rPr>
          <w:color w:val="000000"/>
          <w:sz w:val="22"/>
          <w:szCs w:val="22"/>
        </w:rPr>
        <w:t xml:space="preserve"> потом наоборот. (передвигаются по кругу, делая гребковые движения руками, повороты туловища</w:t>
      </w:r>
      <w:r>
        <w:rPr>
          <w:color w:val="000000"/>
          <w:sz w:val="22"/>
          <w:szCs w:val="22"/>
        </w:rPr>
        <w:t xml:space="preserve"> </w:t>
      </w:r>
      <w:r w:rsidRPr="00711901">
        <w:rPr>
          <w:color w:val="000000"/>
          <w:sz w:val="22"/>
          <w:szCs w:val="22"/>
        </w:rPr>
        <w:t>влево – вправо)</w:t>
      </w:r>
    </w:p>
    <w:p w14:paraId="551F1C2B" w14:textId="77777777" w:rsidR="005864B6" w:rsidRPr="006507E6" w:rsidRDefault="005864B6" w:rsidP="005864B6">
      <w:pPr>
        <w:ind w:firstLine="454"/>
        <w:jc w:val="center"/>
        <w:rPr>
          <w:b/>
          <w:sz w:val="22"/>
          <w:szCs w:val="22"/>
        </w:rPr>
      </w:pPr>
      <w:r w:rsidRPr="006507E6">
        <w:rPr>
          <w:b/>
          <w:sz w:val="22"/>
          <w:szCs w:val="22"/>
        </w:rPr>
        <w:t>Тема «Весна»</w:t>
      </w:r>
    </w:p>
    <w:p w14:paraId="25888699" w14:textId="77777777" w:rsidR="005864B6" w:rsidRPr="006507E6" w:rsidRDefault="005864B6" w:rsidP="005864B6">
      <w:pPr>
        <w:rPr>
          <w:b/>
          <w:sz w:val="22"/>
          <w:szCs w:val="22"/>
        </w:rPr>
      </w:pPr>
      <w:r w:rsidRPr="006507E6">
        <w:rPr>
          <w:b/>
          <w:sz w:val="22"/>
          <w:szCs w:val="22"/>
        </w:rPr>
        <w:t>Пальчиковая гимнастика «Сосульки разговаривают»</w:t>
      </w:r>
    </w:p>
    <w:p w14:paraId="01A0616B" w14:textId="77777777" w:rsidR="005864B6" w:rsidRPr="006507E6" w:rsidRDefault="005864B6" w:rsidP="005864B6">
      <w:pPr>
        <w:rPr>
          <w:sz w:val="22"/>
          <w:szCs w:val="22"/>
        </w:rPr>
      </w:pPr>
      <w:r w:rsidRPr="006507E6">
        <w:rPr>
          <w:sz w:val="22"/>
          <w:szCs w:val="22"/>
        </w:rPr>
        <w:t>С толстых сосулек пляк-5 раз</w:t>
      </w:r>
    </w:p>
    <w:p w14:paraId="00C60471" w14:textId="77777777" w:rsidR="005864B6" w:rsidRPr="006507E6" w:rsidRDefault="005864B6" w:rsidP="005864B6">
      <w:pPr>
        <w:rPr>
          <w:sz w:val="22"/>
          <w:szCs w:val="22"/>
        </w:rPr>
      </w:pPr>
      <w:r w:rsidRPr="006507E6">
        <w:rPr>
          <w:sz w:val="22"/>
          <w:szCs w:val="22"/>
        </w:rPr>
        <w:t xml:space="preserve">Со средних сосулек </w:t>
      </w:r>
      <w:proofErr w:type="spellStart"/>
      <w:r w:rsidRPr="006507E6">
        <w:rPr>
          <w:sz w:val="22"/>
          <w:szCs w:val="22"/>
        </w:rPr>
        <w:t>плюк</w:t>
      </w:r>
      <w:proofErr w:type="spellEnd"/>
      <w:r w:rsidRPr="006507E6">
        <w:rPr>
          <w:sz w:val="22"/>
          <w:szCs w:val="22"/>
        </w:rPr>
        <w:t xml:space="preserve"> – 5 раз</w:t>
      </w:r>
    </w:p>
    <w:p w14:paraId="47A509DD" w14:textId="77777777" w:rsidR="005864B6" w:rsidRPr="006507E6" w:rsidRDefault="005864B6" w:rsidP="005864B6">
      <w:pPr>
        <w:rPr>
          <w:sz w:val="22"/>
          <w:szCs w:val="22"/>
        </w:rPr>
      </w:pPr>
      <w:r w:rsidRPr="006507E6">
        <w:rPr>
          <w:sz w:val="22"/>
          <w:szCs w:val="22"/>
        </w:rPr>
        <w:t>С тонких сосулек плик-5 раз</w:t>
      </w:r>
    </w:p>
    <w:p w14:paraId="21784C12" w14:textId="77777777" w:rsidR="005864B6" w:rsidRPr="006507E6" w:rsidRDefault="005864B6" w:rsidP="005864B6">
      <w:pPr>
        <w:rPr>
          <w:sz w:val="22"/>
          <w:szCs w:val="22"/>
        </w:rPr>
      </w:pPr>
      <w:r w:rsidRPr="006507E6">
        <w:rPr>
          <w:sz w:val="22"/>
          <w:szCs w:val="22"/>
        </w:rPr>
        <w:t>Вечером похолодает «</w:t>
      </w:r>
      <w:proofErr w:type="spellStart"/>
      <w:r w:rsidRPr="006507E6">
        <w:rPr>
          <w:sz w:val="22"/>
          <w:szCs w:val="22"/>
        </w:rPr>
        <w:t>плек</w:t>
      </w:r>
      <w:proofErr w:type="spellEnd"/>
      <w:r w:rsidRPr="006507E6">
        <w:rPr>
          <w:sz w:val="22"/>
          <w:szCs w:val="22"/>
        </w:rPr>
        <w:t>» (каждый палец касается стола с изменением силы голоса)</w:t>
      </w:r>
    </w:p>
    <w:p w14:paraId="1F0B2588" w14:textId="77777777" w:rsidR="005864B6" w:rsidRPr="006507E6" w:rsidRDefault="005864B6" w:rsidP="005864B6">
      <w:pPr>
        <w:rPr>
          <w:sz w:val="22"/>
          <w:szCs w:val="22"/>
        </w:rPr>
      </w:pPr>
      <w:r w:rsidRPr="006507E6">
        <w:rPr>
          <w:b/>
          <w:sz w:val="22"/>
          <w:szCs w:val="22"/>
        </w:rPr>
        <w:t>«Кап, кап, кап»</w:t>
      </w:r>
      <w:r w:rsidRPr="006507E6">
        <w:rPr>
          <w:sz w:val="22"/>
          <w:szCs w:val="22"/>
        </w:rPr>
        <w:t xml:space="preserve"> (</w:t>
      </w:r>
      <w:r w:rsidRPr="006507E6">
        <w:rPr>
          <w:bCs/>
          <w:sz w:val="22"/>
          <w:szCs w:val="22"/>
        </w:rPr>
        <w:t>координация речи с движением)</w:t>
      </w:r>
    </w:p>
    <w:p w14:paraId="09ABA7D4" w14:textId="77777777" w:rsidR="005864B6" w:rsidRPr="006507E6" w:rsidRDefault="005864B6" w:rsidP="005864B6">
      <w:pPr>
        <w:rPr>
          <w:sz w:val="22"/>
          <w:szCs w:val="22"/>
        </w:rPr>
      </w:pPr>
      <w:r w:rsidRPr="006507E6">
        <w:rPr>
          <w:sz w:val="22"/>
          <w:szCs w:val="22"/>
        </w:rPr>
        <w:t>Кап, кап, кап - звенит капель</w:t>
      </w:r>
    </w:p>
    <w:p w14:paraId="19522631" w14:textId="77777777" w:rsidR="005864B6" w:rsidRPr="006507E6" w:rsidRDefault="005864B6" w:rsidP="005864B6">
      <w:pPr>
        <w:rPr>
          <w:sz w:val="22"/>
          <w:szCs w:val="22"/>
        </w:rPr>
      </w:pPr>
      <w:r w:rsidRPr="006507E6">
        <w:rPr>
          <w:sz w:val="22"/>
          <w:szCs w:val="22"/>
        </w:rPr>
        <w:t xml:space="preserve">Приближается апрель.  </w:t>
      </w:r>
      <w:r w:rsidRPr="006507E6">
        <w:rPr>
          <w:i/>
          <w:iCs/>
          <w:sz w:val="22"/>
          <w:szCs w:val="22"/>
        </w:rPr>
        <w:t xml:space="preserve">(Ритмично, на каждый </w:t>
      </w:r>
      <w:proofErr w:type="gramStart"/>
      <w:r w:rsidRPr="006507E6">
        <w:rPr>
          <w:i/>
          <w:iCs/>
          <w:sz w:val="22"/>
          <w:szCs w:val="22"/>
        </w:rPr>
        <w:t>слог,  хлопать</w:t>
      </w:r>
      <w:proofErr w:type="gramEnd"/>
      <w:r w:rsidRPr="006507E6">
        <w:rPr>
          <w:i/>
          <w:iCs/>
          <w:sz w:val="22"/>
          <w:szCs w:val="22"/>
        </w:rPr>
        <w:t xml:space="preserve"> в ладоши)</w:t>
      </w:r>
    </w:p>
    <w:p w14:paraId="7F8FE5C9" w14:textId="77777777" w:rsidR="005864B6" w:rsidRPr="00711901" w:rsidRDefault="005864B6" w:rsidP="005864B6">
      <w:pPr>
        <w:shd w:val="clear" w:color="auto" w:fill="FFFFFF"/>
        <w:rPr>
          <w:b/>
          <w:color w:val="000000"/>
          <w:sz w:val="22"/>
          <w:szCs w:val="23"/>
        </w:rPr>
      </w:pPr>
      <w:r w:rsidRPr="00711901">
        <w:rPr>
          <w:b/>
          <w:color w:val="000000"/>
          <w:sz w:val="22"/>
          <w:szCs w:val="23"/>
        </w:rPr>
        <w:t>Зрительная гимнастика:</w:t>
      </w:r>
    </w:p>
    <w:p w14:paraId="4E6F54DE" w14:textId="77777777" w:rsidR="005864B6" w:rsidRPr="00711901" w:rsidRDefault="005864B6" w:rsidP="005864B6">
      <w:pPr>
        <w:shd w:val="clear" w:color="auto" w:fill="FFFFFF"/>
        <w:rPr>
          <w:color w:val="000000"/>
          <w:sz w:val="22"/>
          <w:szCs w:val="23"/>
        </w:rPr>
      </w:pPr>
      <w:r w:rsidRPr="00711901">
        <w:rPr>
          <w:color w:val="000000"/>
          <w:sz w:val="22"/>
          <w:szCs w:val="23"/>
        </w:rPr>
        <w:t>Вот стоит весенний лес в нем много сказок и чудес. (выполняют круговые движения глазами)</w:t>
      </w:r>
    </w:p>
    <w:p w14:paraId="2017A470" w14:textId="77777777" w:rsidR="005864B6" w:rsidRPr="00711901" w:rsidRDefault="005864B6" w:rsidP="005864B6">
      <w:pPr>
        <w:shd w:val="clear" w:color="auto" w:fill="FFFFFF"/>
        <w:rPr>
          <w:color w:val="000000"/>
          <w:sz w:val="22"/>
          <w:szCs w:val="23"/>
        </w:rPr>
      </w:pPr>
      <w:r w:rsidRPr="00711901">
        <w:rPr>
          <w:color w:val="000000"/>
          <w:sz w:val="22"/>
          <w:szCs w:val="23"/>
        </w:rPr>
        <w:t>Слева-сосны, справа - ели. (глазами влево - вправо)</w:t>
      </w:r>
    </w:p>
    <w:p w14:paraId="460C23B8" w14:textId="77777777" w:rsidR="005864B6" w:rsidRPr="00711901" w:rsidRDefault="005864B6" w:rsidP="005864B6">
      <w:pPr>
        <w:shd w:val="clear" w:color="auto" w:fill="FFFFFF"/>
        <w:rPr>
          <w:color w:val="000000"/>
          <w:sz w:val="22"/>
          <w:szCs w:val="23"/>
        </w:rPr>
      </w:pPr>
      <w:r w:rsidRPr="00711901">
        <w:rPr>
          <w:color w:val="000000"/>
          <w:sz w:val="22"/>
          <w:szCs w:val="23"/>
        </w:rPr>
        <w:t>Дятел сверху тук да тук. (глазами вверх- вниз)</w:t>
      </w:r>
    </w:p>
    <w:p w14:paraId="5AC32B2D" w14:textId="77777777" w:rsidR="005864B6" w:rsidRPr="00711901" w:rsidRDefault="005864B6" w:rsidP="005864B6">
      <w:pPr>
        <w:shd w:val="clear" w:color="auto" w:fill="FFFFFF"/>
        <w:rPr>
          <w:color w:val="000000"/>
          <w:sz w:val="22"/>
          <w:szCs w:val="23"/>
        </w:rPr>
      </w:pPr>
      <w:r w:rsidRPr="00711901">
        <w:rPr>
          <w:color w:val="000000"/>
          <w:sz w:val="22"/>
          <w:szCs w:val="23"/>
        </w:rPr>
        <w:t>Глазки ты закрой - открой и скорей беги домой!</w:t>
      </w:r>
    </w:p>
    <w:p w14:paraId="0C5C3551" w14:textId="77777777" w:rsidR="005864B6" w:rsidRPr="00711901" w:rsidRDefault="005864B6" w:rsidP="005864B6">
      <w:pPr>
        <w:shd w:val="clear" w:color="auto" w:fill="FFFFFF"/>
        <w:rPr>
          <w:b/>
          <w:color w:val="000000"/>
          <w:sz w:val="22"/>
          <w:szCs w:val="23"/>
        </w:rPr>
      </w:pPr>
      <w:r w:rsidRPr="00711901">
        <w:rPr>
          <w:b/>
          <w:color w:val="000000"/>
          <w:sz w:val="22"/>
          <w:szCs w:val="23"/>
        </w:rPr>
        <w:t>Координация речи с движением «Капли».</w:t>
      </w:r>
    </w:p>
    <w:p w14:paraId="48762158" w14:textId="77777777" w:rsidR="005864B6" w:rsidRPr="00711901" w:rsidRDefault="005864B6" w:rsidP="005864B6">
      <w:pPr>
        <w:shd w:val="clear" w:color="auto" w:fill="FFFFFF"/>
        <w:rPr>
          <w:color w:val="000000"/>
          <w:sz w:val="22"/>
          <w:szCs w:val="23"/>
        </w:rPr>
      </w:pPr>
      <w:r w:rsidRPr="00711901">
        <w:rPr>
          <w:color w:val="000000"/>
          <w:sz w:val="22"/>
          <w:szCs w:val="23"/>
        </w:rPr>
        <w:t>Звонко с крыши капли скачут,</w:t>
      </w:r>
    </w:p>
    <w:p w14:paraId="76E9FA4B" w14:textId="77777777" w:rsidR="005864B6" w:rsidRPr="00711901" w:rsidRDefault="005864B6" w:rsidP="005864B6">
      <w:pPr>
        <w:shd w:val="clear" w:color="auto" w:fill="FFFFFF"/>
        <w:rPr>
          <w:color w:val="000000"/>
          <w:sz w:val="22"/>
          <w:szCs w:val="23"/>
        </w:rPr>
      </w:pPr>
      <w:r w:rsidRPr="00711901">
        <w:rPr>
          <w:color w:val="000000"/>
          <w:sz w:val="22"/>
          <w:szCs w:val="23"/>
        </w:rPr>
        <w:t>Над окном сосульки плачут.</w:t>
      </w:r>
    </w:p>
    <w:p w14:paraId="0933FA79" w14:textId="77777777" w:rsidR="005864B6" w:rsidRPr="00711901" w:rsidRDefault="005864B6" w:rsidP="005864B6">
      <w:pPr>
        <w:shd w:val="clear" w:color="auto" w:fill="FFFFFF"/>
        <w:rPr>
          <w:color w:val="000000"/>
          <w:sz w:val="22"/>
          <w:szCs w:val="23"/>
        </w:rPr>
      </w:pPr>
      <w:r w:rsidRPr="00711901">
        <w:rPr>
          <w:color w:val="000000"/>
          <w:sz w:val="22"/>
          <w:szCs w:val="23"/>
        </w:rPr>
        <w:t>Скачут капли мне в ладошку</w:t>
      </w:r>
    </w:p>
    <w:p w14:paraId="2A1CA4BD" w14:textId="77777777" w:rsidR="005864B6" w:rsidRPr="00711901" w:rsidRDefault="005864B6" w:rsidP="005864B6">
      <w:pPr>
        <w:shd w:val="clear" w:color="auto" w:fill="FFFFFF"/>
        <w:rPr>
          <w:color w:val="000000"/>
          <w:sz w:val="22"/>
          <w:szCs w:val="23"/>
        </w:rPr>
      </w:pPr>
      <w:r w:rsidRPr="00711901">
        <w:rPr>
          <w:color w:val="000000"/>
          <w:sz w:val="22"/>
          <w:szCs w:val="23"/>
        </w:rPr>
        <w:t>И на бабушкину кошку.</w:t>
      </w:r>
    </w:p>
    <w:p w14:paraId="27E8A3A7" w14:textId="77777777" w:rsidR="005864B6" w:rsidRPr="00711901" w:rsidRDefault="005864B6" w:rsidP="005864B6">
      <w:pPr>
        <w:shd w:val="clear" w:color="auto" w:fill="FFFFFF"/>
        <w:rPr>
          <w:color w:val="000000"/>
          <w:sz w:val="22"/>
          <w:szCs w:val="23"/>
        </w:rPr>
      </w:pPr>
      <w:r w:rsidRPr="00711901">
        <w:rPr>
          <w:color w:val="000000"/>
          <w:sz w:val="22"/>
          <w:szCs w:val="23"/>
        </w:rPr>
        <w:t>Звонко скачут капли с крыши –</w:t>
      </w:r>
    </w:p>
    <w:p w14:paraId="22DB11F7" w14:textId="77777777" w:rsidR="005864B6" w:rsidRPr="00711901" w:rsidRDefault="005864B6" w:rsidP="005864B6">
      <w:pPr>
        <w:shd w:val="clear" w:color="auto" w:fill="FFFFFF"/>
        <w:rPr>
          <w:color w:val="000000"/>
          <w:sz w:val="22"/>
          <w:szCs w:val="23"/>
        </w:rPr>
      </w:pPr>
      <w:r w:rsidRPr="00711901">
        <w:rPr>
          <w:color w:val="000000"/>
          <w:sz w:val="22"/>
          <w:szCs w:val="23"/>
        </w:rPr>
        <w:t>К нам весна идет. Мы слышим:</w:t>
      </w:r>
    </w:p>
    <w:p w14:paraId="494CF178" w14:textId="77777777" w:rsidR="005864B6" w:rsidRPr="00711901" w:rsidRDefault="005864B6" w:rsidP="005864B6">
      <w:pPr>
        <w:shd w:val="clear" w:color="auto" w:fill="FFFFFF"/>
        <w:rPr>
          <w:color w:val="000000"/>
          <w:sz w:val="22"/>
          <w:szCs w:val="23"/>
        </w:rPr>
      </w:pPr>
      <w:r w:rsidRPr="00711901">
        <w:rPr>
          <w:color w:val="000000"/>
          <w:sz w:val="22"/>
          <w:szCs w:val="23"/>
        </w:rPr>
        <w:t>Кап – кап! Кап – кап- кап!</w:t>
      </w:r>
    </w:p>
    <w:p w14:paraId="27D86009" w14:textId="77777777" w:rsidR="005864B6" w:rsidRPr="006507E6" w:rsidRDefault="005864B6" w:rsidP="005864B6">
      <w:pPr>
        <w:ind w:firstLine="454"/>
        <w:jc w:val="center"/>
        <w:rPr>
          <w:b/>
          <w:sz w:val="22"/>
          <w:szCs w:val="22"/>
        </w:rPr>
      </w:pPr>
      <w:r w:rsidRPr="006507E6">
        <w:rPr>
          <w:b/>
          <w:sz w:val="22"/>
          <w:szCs w:val="22"/>
        </w:rPr>
        <w:t>Тема «Перелётные птицы»</w:t>
      </w:r>
    </w:p>
    <w:p w14:paraId="32E91223" w14:textId="77777777" w:rsidR="005864B6" w:rsidRPr="006507E6" w:rsidRDefault="005864B6" w:rsidP="005864B6">
      <w:pPr>
        <w:ind w:firstLine="454"/>
        <w:rPr>
          <w:b/>
          <w:sz w:val="22"/>
          <w:szCs w:val="22"/>
        </w:rPr>
      </w:pPr>
      <w:r w:rsidRPr="006507E6">
        <w:rPr>
          <w:b/>
          <w:sz w:val="22"/>
          <w:szCs w:val="22"/>
        </w:rPr>
        <w:t xml:space="preserve">Пальчиковая гимнастика «Птицы».                                                                                                                           </w:t>
      </w:r>
      <w:r w:rsidRPr="006507E6">
        <w:rPr>
          <w:sz w:val="22"/>
          <w:szCs w:val="22"/>
        </w:rPr>
        <w:t xml:space="preserve">У </w:t>
      </w:r>
      <w:proofErr w:type="spellStart"/>
      <w:r w:rsidRPr="006507E6">
        <w:rPr>
          <w:sz w:val="22"/>
          <w:szCs w:val="22"/>
        </w:rPr>
        <w:t>грачихи</w:t>
      </w:r>
      <w:proofErr w:type="spellEnd"/>
      <w:r w:rsidRPr="006507E6">
        <w:rPr>
          <w:sz w:val="22"/>
          <w:szCs w:val="22"/>
        </w:rPr>
        <w:t xml:space="preserve"> 5 грачат –                                                                                                                                                        Громче всех они кричат.                                                                                                                                               Строит ласточка свой дом                                                                                                                                                Прямо над моим окном.                                                                                                                                                                  На деревьях скворушки –                                                                                                                                          Пестренькие перышки.                                                                                                                                                          На гнезде сидит </w:t>
      </w:r>
      <w:proofErr w:type="spellStart"/>
      <w:r w:rsidRPr="006507E6">
        <w:rPr>
          <w:sz w:val="22"/>
          <w:szCs w:val="22"/>
        </w:rPr>
        <w:t>дроздиха</w:t>
      </w:r>
      <w:proofErr w:type="spellEnd"/>
      <w:r w:rsidRPr="006507E6">
        <w:rPr>
          <w:sz w:val="22"/>
          <w:szCs w:val="22"/>
        </w:rPr>
        <w:t xml:space="preserve"> –                                                                                                                                                Спят </w:t>
      </w:r>
      <w:proofErr w:type="spellStart"/>
      <w:r w:rsidRPr="006507E6">
        <w:rPr>
          <w:sz w:val="22"/>
          <w:szCs w:val="22"/>
        </w:rPr>
        <w:t>дроздята</w:t>
      </w:r>
      <w:proofErr w:type="spellEnd"/>
      <w:r w:rsidRPr="006507E6">
        <w:rPr>
          <w:sz w:val="22"/>
          <w:szCs w:val="22"/>
        </w:rPr>
        <w:t xml:space="preserve">. Тихо! Тихо!                                                                          </w:t>
      </w:r>
    </w:p>
    <w:p w14:paraId="32698C87" w14:textId="77777777" w:rsidR="005864B6" w:rsidRPr="006507E6" w:rsidRDefault="005864B6" w:rsidP="005864B6">
      <w:pPr>
        <w:ind w:firstLine="454"/>
        <w:rPr>
          <w:sz w:val="22"/>
          <w:szCs w:val="22"/>
        </w:rPr>
      </w:pPr>
      <w:r w:rsidRPr="006507E6">
        <w:rPr>
          <w:b/>
          <w:sz w:val="22"/>
          <w:szCs w:val="22"/>
        </w:rPr>
        <w:t xml:space="preserve">Речевая подвижная игра «Грачи». </w:t>
      </w:r>
      <w:r w:rsidRPr="006507E6">
        <w:rPr>
          <w:sz w:val="22"/>
          <w:szCs w:val="22"/>
        </w:rPr>
        <w:t xml:space="preserve">                                                                                                                                Грачи летели,                                                                                                                                                                 Крыльями махали,                                                                                                                                                                   На деревья сели,                                                                                                                                                                 Вместе отдыхали.  </w:t>
      </w:r>
    </w:p>
    <w:p w14:paraId="1640D948" w14:textId="77777777" w:rsidR="005864B6" w:rsidRPr="006507E6" w:rsidRDefault="005864B6" w:rsidP="005864B6">
      <w:pPr>
        <w:ind w:firstLine="454"/>
        <w:rPr>
          <w:color w:val="000000"/>
          <w:sz w:val="22"/>
          <w:szCs w:val="22"/>
        </w:rPr>
      </w:pPr>
      <w:r w:rsidRPr="006507E6">
        <w:rPr>
          <w:b/>
          <w:bCs/>
          <w:color w:val="000000"/>
          <w:sz w:val="22"/>
          <w:szCs w:val="22"/>
          <w:shd w:val="clear" w:color="auto" w:fill="FFFFFF"/>
        </w:rPr>
        <w:t>«Цапля ходит по воде»</w:t>
      </w:r>
      <w:r w:rsidRPr="006507E6">
        <w:rPr>
          <w:sz w:val="22"/>
          <w:szCs w:val="22"/>
        </w:rPr>
        <w:t xml:space="preserve"> (развитие координации речи с движением</w:t>
      </w:r>
      <w:proofErr w:type="gramStart"/>
      <w:r w:rsidRPr="006507E6">
        <w:rPr>
          <w:sz w:val="22"/>
          <w:szCs w:val="22"/>
        </w:rPr>
        <w:t>).</w:t>
      </w:r>
      <w:r w:rsidRPr="006507E6">
        <w:rPr>
          <w:color w:val="000000"/>
          <w:sz w:val="22"/>
          <w:szCs w:val="22"/>
          <w:shd w:val="clear" w:color="auto" w:fill="FFFFFF"/>
        </w:rPr>
        <w:br/>
      </w:r>
      <w:r w:rsidRPr="006507E6">
        <w:rPr>
          <w:color w:val="000000"/>
          <w:sz w:val="22"/>
          <w:szCs w:val="22"/>
        </w:rPr>
        <w:t>Цапля</w:t>
      </w:r>
      <w:proofErr w:type="gramEnd"/>
      <w:r w:rsidRPr="006507E6">
        <w:rPr>
          <w:color w:val="000000"/>
          <w:sz w:val="22"/>
          <w:szCs w:val="22"/>
        </w:rPr>
        <w:t xml:space="preserve"> ходит по воде и мечтает о еде.</w:t>
      </w:r>
      <w:r>
        <w:rPr>
          <w:color w:val="000000"/>
          <w:sz w:val="22"/>
          <w:szCs w:val="22"/>
        </w:rPr>
        <w:t xml:space="preserve"> </w:t>
      </w:r>
      <w:r w:rsidRPr="006507E6">
        <w:rPr>
          <w:color w:val="000000"/>
          <w:sz w:val="22"/>
          <w:szCs w:val="22"/>
        </w:rPr>
        <w:t>Ноги выше поднимай</w:t>
      </w:r>
      <w:r w:rsidRPr="006507E6">
        <w:rPr>
          <w:color w:val="000000"/>
          <w:sz w:val="22"/>
          <w:szCs w:val="22"/>
          <w:shd w:val="clear" w:color="auto" w:fill="FFFFFF"/>
        </w:rPr>
        <w:br/>
      </w:r>
      <w:r w:rsidRPr="006507E6">
        <w:rPr>
          <w:color w:val="000000"/>
          <w:sz w:val="22"/>
          <w:szCs w:val="22"/>
        </w:rPr>
        <w:t xml:space="preserve">Ты, как цапля, не зевай! </w:t>
      </w:r>
      <w:r w:rsidRPr="00711901">
        <w:rPr>
          <w:color w:val="000000"/>
          <w:sz w:val="20"/>
          <w:szCs w:val="22"/>
        </w:rPr>
        <w:t>(Рывком поднять ногу, согнутую в колене, как можно выше, потом другую</w:t>
      </w:r>
      <w:proofErr w:type="gramStart"/>
      <w:r w:rsidRPr="00711901">
        <w:rPr>
          <w:color w:val="000000"/>
          <w:sz w:val="20"/>
          <w:szCs w:val="22"/>
        </w:rPr>
        <w:t>.)</w:t>
      </w:r>
      <w:r w:rsidRPr="00711901">
        <w:rPr>
          <w:color w:val="000000"/>
          <w:sz w:val="20"/>
          <w:szCs w:val="22"/>
          <w:shd w:val="clear" w:color="auto" w:fill="FFFFFF"/>
        </w:rPr>
        <w:br/>
      </w:r>
      <w:r w:rsidRPr="006507E6">
        <w:rPr>
          <w:color w:val="000000"/>
          <w:sz w:val="22"/>
          <w:szCs w:val="22"/>
        </w:rPr>
        <w:t>Чтоб</w:t>
      </w:r>
      <w:proofErr w:type="gramEnd"/>
      <w:r w:rsidRPr="006507E6">
        <w:rPr>
          <w:color w:val="000000"/>
          <w:sz w:val="22"/>
          <w:szCs w:val="22"/>
        </w:rPr>
        <w:t xml:space="preserve"> поймать еду в водице,</w:t>
      </w:r>
      <w:r>
        <w:rPr>
          <w:color w:val="000000"/>
          <w:sz w:val="22"/>
          <w:szCs w:val="22"/>
        </w:rPr>
        <w:t xml:space="preserve"> </w:t>
      </w:r>
      <w:r w:rsidRPr="006507E6">
        <w:rPr>
          <w:color w:val="000000"/>
          <w:sz w:val="22"/>
          <w:szCs w:val="22"/>
        </w:rPr>
        <w:t>Надо цапле наклониться.</w:t>
      </w:r>
      <w:r w:rsidRPr="006507E6">
        <w:rPr>
          <w:color w:val="000000"/>
          <w:sz w:val="22"/>
          <w:szCs w:val="22"/>
          <w:shd w:val="clear" w:color="auto" w:fill="FFFFFF"/>
        </w:rPr>
        <w:br/>
      </w:r>
      <w:r w:rsidRPr="006507E6">
        <w:rPr>
          <w:color w:val="000000"/>
          <w:sz w:val="22"/>
          <w:szCs w:val="22"/>
        </w:rPr>
        <w:t>Ну-ка тоже наклонись,</w:t>
      </w:r>
      <w:r>
        <w:rPr>
          <w:color w:val="000000"/>
          <w:sz w:val="22"/>
          <w:szCs w:val="22"/>
        </w:rPr>
        <w:t xml:space="preserve"> </w:t>
      </w:r>
      <w:r w:rsidRPr="006507E6">
        <w:rPr>
          <w:color w:val="000000"/>
          <w:sz w:val="22"/>
          <w:szCs w:val="22"/>
        </w:rPr>
        <w:t>До носочка дотянись. (Наклониться и достать правой рукой левую ступню, потом левой рукой правую ступню.)</w:t>
      </w:r>
    </w:p>
    <w:p w14:paraId="50DC6883" w14:textId="77777777" w:rsidR="005864B6" w:rsidRPr="00711901" w:rsidRDefault="005864B6" w:rsidP="005864B6">
      <w:pPr>
        <w:shd w:val="clear" w:color="auto" w:fill="FFFFFF"/>
        <w:rPr>
          <w:b/>
          <w:color w:val="000000"/>
          <w:sz w:val="22"/>
          <w:szCs w:val="23"/>
        </w:rPr>
      </w:pPr>
      <w:r w:rsidRPr="00711901">
        <w:rPr>
          <w:b/>
          <w:color w:val="000000"/>
          <w:sz w:val="22"/>
          <w:szCs w:val="23"/>
        </w:rPr>
        <w:t>Раз, два, три повернись и в перелетных птиц превратись.</w:t>
      </w:r>
    </w:p>
    <w:p w14:paraId="32A23CC3" w14:textId="77777777" w:rsidR="005864B6" w:rsidRPr="00711901" w:rsidRDefault="005864B6" w:rsidP="005864B6">
      <w:pPr>
        <w:shd w:val="clear" w:color="auto" w:fill="FFFFFF"/>
        <w:rPr>
          <w:color w:val="000000"/>
          <w:sz w:val="22"/>
          <w:szCs w:val="23"/>
        </w:rPr>
      </w:pPr>
      <w:r w:rsidRPr="00711901">
        <w:rPr>
          <w:color w:val="000000"/>
          <w:sz w:val="22"/>
          <w:szCs w:val="23"/>
        </w:rPr>
        <w:lastRenderedPageBreak/>
        <w:t>Птицы учатся летать, чуть присели, полетели.</w:t>
      </w:r>
    </w:p>
    <w:p w14:paraId="1501D025" w14:textId="77777777" w:rsidR="005864B6" w:rsidRPr="00711901" w:rsidRDefault="005864B6" w:rsidP="005864B6">
      <w:pPr>
        <w:shd w:val="clear" w:color="auto" w:fill="FFFFFF"/>
        <w:rPr>
          <w:color w:val="000000"/>
          <w:sz w:val="22"/>
          <w:szCs w:val="23"/>
        </w:rPr>
      </w:pPr>
      <w:r w:rsidRPr="00711901">
        <w:rPr>
          <w:color w:val="000000"/>
          <w:sz w:val="22"/>
          <w:szCs w:val="23"/>
        </w:rPr>
        <w:t>Птички прыгают, летают, крошки птички собирают.</w:t>
      </w:r>
    </w:p>
    <w:p w14:paraId="019AE3FA" w14:textId="77777777" w:rsidR="005864B6" w:rsidRPr="00711901" w:rsidRDefault="005864B6" w:rsidP="005864B6">
      <w:pPr>
        <w:shd w:val="clear" w:color="auto" w:fill="FFFFFF"/>
        <w:rPr>
          <w:color w:val="000000"/>
          <w:sz w:val="22"/>
          <w:szCs w:val="23"/>
        </w:rPr>
      </w:pPr>
      <w:r w:rsidRPr="00711901">
        <w:rPr>
          <w:color w:val="000000"/>
          <w:sz w:val="22"/>
          <w:szCs w:val="23"/>
        </w:rPr>
        <w:t>Перышки почистили, клювики почистили</w:t>
      </w:r>
    </w:p>
    <w:p w14:paraId="2E289AB4" w14:textId="77777777" w:rsidR="005864B6" w:rsidRPr="00711901" w:rsidRDefault="005864B6" w:rsidP="005864B6">
      <w:pPr>
        <w:shd w:val="clear" w:color="auto" w:fill="FFFFFF"/>
        <w:rPr>
          <w:color w:val="000000"/>
          <w:sz w:val="22"/>
          <w:szCs w:val="23"/>
        </w:rPr>
      </w:pPr>
      <w:r w:rsidRPr="00711901">
        <w:rPr>
          <w:color w:val="000000"/>
          <w:sz w:val="22"/>
          <w:szCs w:val="23"/>
        </w:rPr>
        <w:t>Птички полетели, крыльями махали,</w:t>
      </w:r>
    </w:p>
    <w:p w14:paraId="66C3BDA9" w14:textId="77777777" w:rsidR="005864B6" w:rsidRPr="00711901" w:rsidRDefault="005864B6" w:rsidP="005864B6">
      <w:pPr>
        <w:shd w:val="clear" w:color="auto" w:fill="FFFFFF"/>
        <w:rPr>
          <w:color w:val="000000"/>
          <w:sz w:val="22"/>
          <w:szCs w:val="23"/>
        </w:rPr>
      </w:pPr>
      <w:r w:rsidRPr="00711901">
        <w:rPr>
          <w:color w:val="000000"/>
          <w:sz w:val="22"/>
          <w:szCs w:val="23"/>
        </w:rPr>
        <w:t>На деревья сели, вместе отдыхали.</w:t>
      </w:r>
    </w:p>
    <w:p w14:paraId="7E4FF2AA" w14:textId="77777777" w:rsidR="005864B6" w:rsidRPr="00711901" w:rsidRDefault="005864B6" w:rsidP="005864B6">
      <w:pPr>
        <w:shd w:val="clear" w:color="auto" w:fill="FFFFFF"/>
        <w:rPr>
          <w:color w:val="000000"/>
          <w:sz w:val="22"/>
          <w:szCs w:val="23"/>
        </w:rPr>
      </w:pPr>
      <w:r w:rsidRPr="00711901">
        <w:rPr>
          <w:color w:val="000000"/>
          <w:sz w:val="22"/>
          <w:szCs w:val="23"/>
        </w:rPr>
        <w:t>Кто сидит? – Я грач. Я скворец. Я аист. Я соловей. Я журавль. Я кукушка…</w:t>
      </w:r>
    </w:p>
    <w:p w14:paraId="5C1D6C6D" w14:textId="77777777" w:rsidR="005864B6" w:rsidRPr="00711901" w:rsidRDefault="005864B6" w:rsidP="005864B6">
      <w:pPr>
        <w:shd w:val="clear" w:color="auto" w:fill="FFFFFF"/>
        <w:rPr>
          <w:b/>
          <w:color w:val="000000"/>
          <w:sz w:val="22"/>
          <w:szCs w:val="23"/>
        </w:rPr>
      </w:pPr>
      <w:r w:rsidRPr="00711901">
        <w:rPr>
          <w:b/>
          <w:color w:val="000000"/>
          <w:sz w:val="22"/>
          <w:szCs w:val="23"/>
        </w:rPr>
        <w:t>Речевая подвижная игра «Скворцы».</w:t>
      </w:r>
    </w:p>
    <w:p w14:paraId="6FD5776C" w14:textId="77777777" w:rsidR="005864B6" w:rsidRPr="00711901" w:rsidRDefault="005864B6" w:rsidP="005864B6">
      <w:pPr>
        <w:shd w:val="clear" w:color="auto" w:fill="FFFFFF"/>
        <w:rPr>
          <w:color w:val="000000"/>
          <w:sz w:val="22"/>
          <w:szCs w:val="23"/>
        </w:rPr>
      </w:pPr>
      <w:r w:rsidRPr="00711901">
        <w:rPr>
          <w:color w:val="000000"/>
          <w:sz w:val="22"/>
          <w:szCs w:val="23"/>
        </w:rPr>
        <w:t>Скворцы летели,</w:t>
      </w:r>
      <w:r>
        <w:rPr>
          <w:color w:val="000000"/>
          <w:sz w:val="22"/>
          <w:szCs w:val="23"/>
        </w:rPr>
        <w:t xml:space="preserve"> </w:t>
      </w:r>
      <w:r w:rsidRPr="00711901">
        <w:rPr>
          <w:color w:val="000000"/>
          <w:sz w:val="22"/>
          <w:szCs w:val="23"/>
        </w:rPr>
        <w:t>Крыльями махали,</w:t>
      </w:r>
    </w:p>
    <w:p w14:paraId="6B5364AA" w14:textId="77777777" w:rsidR="005864B6" w:rsidRPr="00711901" w:rsidRDefault="005864B6" w:rsidP="005864B6">
      <w:pPr>
        <w:shd w:val="clear" w:color="auto" w:fill="FFFFFF"/>
        <w:rPr>
          <w:color w:val="000000"/>
          <w:sz w:val="22"/>
          <w:szCs w:val="23"/>
        </w:rPr>
      </w:pPr>
      <w:r w:rsidRPr="00711901">
        <w:rPr>
          <w:color w:val="000000"/>
          <w:sz w:val="22"/>
          <w:szCs w:val="23"/>
        </w:rPr>
        <w:t>На деревья сели,</w:t>
      </w:r>
      <w:r>
        <w:rPr>
          <w:color w:val="000000"/>
          <w:sz w:val="22"/>
          <w:szCs w:val="23"/>
        </w:rPr>
        <w:t xml:space="preserve"> </w:t>
      </w:r>
      <w:proofErr w:type="gramStart"/>
      <w:r w:rsidRPr="00711901">
        <w:rPr>
          <w:color w:val="000000"/>
          <w:sz w:val="22"/>
          <w:szCs w:val="23"/>
        </w:rPr>
        <w:t>Вместе</w:t>
      </w:r>
      <w:proofErr w:type="gramEnd"/>
      <w:r w:rsidRPr="00711901">
        <w:rPr>
          <w:color w:val="000000"/>
          <w:sz w:val="22"/>
          <w:szCs w:val="23"/>
        </w:rPr>
        <w:t xml:space="preserve"> отдыхали.</w:t>
      </w:r>
    </w:p>
    <w:p w14:paraId="7949C677" w14:textId="77777777" w:rsidR="005864B6" w:rsidRPr="006507E6" w:rsidRDefault="005864B6" w:rsidP="005864B6">
      <w:pPr>
        <w:jc w:val="center"/>
        <w:rPr>
          <w:b/>
          <w:sz w:val="22"/>
          <w:szCs w:val="22"/>
        </w:rPr>
      </w:pPr>
      <w:r w:rsidRPr="006507E6">
        <w:rPr>
          <w:b/>
          <w:sz w:val="22"/>
          <w:szCs w:val="22"/>
        </w:rPr>
        <w:t>Тема «Наша улица»</w:t>
      </w:r>
    </w:p>
    <w:p w14:paraId="1E4FB50D" w14:textId="77777777" w:rsidR="005864B6" w:rsidRPr="006507E6" w:rsidRDefault="005864B6" w:rsidP="005864B6">
      <w:pPr>
        <w:ind w:firstLine="454"/>
        <w:rPr>
          <w:sz w:val="22"/>
          <w:szCs w:val="22"/>
        </w:rPr>
      </w:pPr>
      <w:r w:rsidRPr="006507E6">
        <w:rPr>
          <w:b/>
          <w:sz w:val="22"/>
          <w:szCs w:val="22"/>
        </w:rPr>
        <w:t xml:space="preserve"> Пальчиковая гимнастика «Улица моя»                                                                                                                                                  </w:t>
      </w:r>
      <w:r w:rsidRPr="006507E6">
        <w:rPr>
          <w:sz w:val="22"/>
          <w:szCs w:val="22"/>
        </w:rPr>
        <w:t xml:space="preserve">Это улица моя,                                                                                                                                                                    Здесь дороги и дома,                                                                                                                                                          Детский сад здесь,                                                                                                                                                                       Есть и школа –                                                                                                                                                                           В ней учиться буду я!        </w:t>
      </w:r>
    </w:p>
    <w:p w14:paraId="72E163E6" w14:textId="77777777" w:rsidR="005864B6" w:rsidRPr="006507E6" w:rsidRDefault="005864B6" w:rsidP="005864B6">
      <w:pPr>
        <w:shd w:val="clear" w:color="auto" w:fill="FFFFFF"/>
        <w:suppressAutoHyphens/>
        <w:ind w:firstLine="709"/>
        <w:jc w:val="both"/>
        <w:textAlignment w:val="baseline"/>
        <w:rPr>
          <w:color w:val="00000A"/>
          <w:sz w:val="20"/>
          <w:szCs w:val="20"/>
        </w:rPr>
      </w:pPr>
      <w:r w:rsidRPr="006507E6">
        <w:rPr>
          <w:color w:val="00000A"/>
        </w:rPr>
        <w:t xml:space="preserve">        </w:t>
      </w:r>
      <w:r w:rsidRPr="006507E6">
        <w:rPr>
          <w:b/>
          <w:color w:val="00000A"/>
          <w:sz w:val="20"/>
          <w:szCs w:val="20"/>
        </w:rPr>
        <w:t>Зрительная гимнастика и дыхание.</w:t>
      </w:r>
      <w:r w:rsidRPr="006507E6">
        <w:rPr>
          <w:color w:val="00000A"/>
          <w:sz w:val="20"/>
          <w:szCs w:val="20"/>
        </w:rPr>
        <w:t xml:space="preserve"> </w:t>
      </w:r>
    </w:p>
    <w:p w14:paraId="4BC266E4" w14:textId="77777777" w:rsidR="005864B6" w:rsidRPr="006507E6" w:rsidRDefault="005864B6" w:rsidP="005864B6">
      <w:pPr>
        <w:shd w:val="clear" w:color="auto" w:fill="FFFFFF"/>
        <w:rPr>
          <w:sz w:val="20"/>
          <w:szCs w:val="20"/>
        </w:rPr>
      </w:pPr>
      <w:r w:rsidRPr="006507E6">
        <w:rPr>
          <w:sz w:val="20"/>
          <w:szCs w:val="20"/>
        </w:rPr>
        <w:t>Глазкам нужно отдохнуть.                               (Закрыть глаза)</w:t>
      </w:r>
    </w:p>
    <w:p w14:paraId="7BF207E0" w14:textId="77777777" w:rsidR="005864B6" w:rsidRPr="006507E6" w:rsidRDefault="005864B6" w:rsidP="005864B6">
      <w:pPr>
        <w:shd w:val="clear" w:color="auto" w:fill="FFFFFF"/>
        <w:rPr>
          <w:sz w:val="22"/>
          <w:szCs w:val="22"/>
        </w:rPr>
      </w:pPr>
      <w:r w:rsidRPr="006507E6">
        <w:rPr>
          <w:sz w:val="22"/>
          <w:szCs w:val="22"/>
        </w:rPr>
        <w:t>Нужно глубоко вздохнуть.             (Глубокий вдох. Глаза все так же закрыты)</w:t>
      </w:r>
    </w:p>
    <w:p w14:paraId="0F250E6B" w14:textId="77777777" w:rsidR="005864B6" w:rsidRPr="006507E6" w:rsidRDefault="005864B6" w:rsidP="005864B6">
      <w:pPr>
        <w:shd w:val="clear" w:color="auto" w:fill="FFFFFF"/>
        <w:rPr>
          <w:sz w:val="22"/>
          <w:szCs w:val="22"/>
        </w:rPr>
      </w:pPr>
      <w:r w:rsidRPr="006507E6">
        <w:rPr>
          <w:sz w:val="22"/>
          <w:szCs w:val="22"/>
        </w:rPr>
        <w:t xml:space="preserve">Глаза по кругу побегут.                                   (Движение </w:t>
      </w:r>
      <w:proofErr w:type="gramStart"/>
      <w:r w:rsidRPr="006507E6">
        <w:rPr>
          <w:sz w:val="22"/>
          <w:szCs w:val="22"/>
        </w:rPr>
        <w:t>зрачками  по</w:t>
      </w:r>
      <w:proofErr w:type="gramEnd"/>
      <w:r w:rsidRPr="006507E6">
        <w:rPr>
          <w:sz w:val="22"/>
          <w:szCs w:val="22"/>
        </w:rPr>
        <w:t xml:space="preserve"> кругу)</w:t>
      </w:r>
    </w:p>
    <w:p w14:paraId="1BA6E408" w14:textId="77777777" w:rsidR="005864B6" w:rsidRPr="006507E6" w:rsidRDefault="005864B6" w:rsidP="005864B6">
      <w:pPr>
        <w:shd w:val="clear" w:color="auto" w:fill="FFFFFF"/>
        <w:rPr>
          <w:sz w:val="22"/>
          <w:szCs w:val="22"/>
        </w:rPr>
      </w:pPr>
      <w:r w:rsidRPr="006507E6">
        <w:rPr>
          <w:sz w:val="22"/>
          <w:szCs w:val="22"/>
        </w:rPr>
        <w:t xml:space="preserve">Много-много раз моргнут                            </w:t>
      </w:r>
      <w:proofErr w:type="gramStart"/>
      <w:r w:rsidRPr="006507E6">
        <w:rPr>
          <w:sz w:val="22"/>
          <w:szCs w:val="22"/>
        </w:rPr>
        <w:t xml:space="preserve">   (</w:t>
      </w:r>
      <w:proofErr w:type="gramEnd"/>
      <w:r w:rsidRPr="006507E6">
        <w:rPr>
          <w:sz w:val="22"/>
          <w:szCs w:val="22"/>
        </w:rPr>
        <w:t>Частое моргание глазами)</w:t>
      </w:r>
    </w:p>
    <w:p w14:paraId="6C86D37B" w14:textId="77777777" w:rsidR="005864B6" w:rsidRPr="006507E6" w:rsidRDefault="005864B6" w:rsidP="005864B6">
      <w:pPr>
        <w:shd w:val="clear" w:color="auto" w:fill="FFFFFF"/>
        <w:rPr>
          <w:sz w:val="22"/>
          <w:szCs w:val="22"/>
        </w:rPr>
      </w:pPr>
      <w:r w:rsidRPr="006507E6">
        <w:rPr>
          <w:sz w:val="22"/>
          <w:szCs w:val="22"/>
        </w:rPr>
        <w:t>Глазкам стало хорошо.      (Легкое касание кончиками пальцев закрытых глаз)</w:t>
      </w:r>
    </w:p>
    <w:p w14:paraId="0B6C07F4" w14:textId="77777777" w:rsidR="005864B6" w:rsidRPr="006507E6" w:rsidRDefault="005864B6" w:rsidP="005864B6">
      <w:pPr>
        <w:shd w:val="clear" w:color="auto" w:fill="FFFFFF"/>
        <w:rPr>
          <w:sz w:val="22"/>
          <w:szCs w:val="22"/>
        </w:rPr>
      </w:pPr>
      <w:r w:rsidRPr="006507E6">
        <w:rPr>
          <w:sz w:val="22"/>
          <w:szCs w:val="22"/>
        </w:rPr>
        <w:t>Увидят мои глазки все!     (Глаза распахнуты. На лице широкая улыбка)</w:t>
      </w:r>
    </w:p>
    <w:p w14:paraId="4A79CF44" w14:textId="77777777" w:rsidR="005864B6" w:rsidRPr="006507E6" w:rsidRDefault="005864B6" w:rsidP="005864B6">
      <w:pPr>
        <w:rPr>
          <w:rFonts w:eastAsiaTheme="minorHAnsi"/>
          <w:b/>
          <w:sz w:val="22"/>
          <w:szCs w:val="22"/>
        </w:rPr>
      </w:pPr>
      <w:r w:rsidRPr="006507E6">
        <w:rPr>
          <w:rFonts w:eastAsiaTheme="minorHAnsi"/>
          <w:b/>
          <w:sz w:val="22"/>
          <w:szCs w:val="22"/>
        </w:rPr>
        <w:t>Пальчиковая гимнастика «Светофор».</w:t>
      </w:r>
    </w:p>
    <w:p w14:paraId="3E114350" w14:textId="77777777" w:rsidR="005864B6" w:rsidRPr="006507E6" w:rsidRDefault="005864B6" w:rsidP="005864B6">
      <w:pPr>
        <w:rPr>
          <w:rFonts w:eastAsiaTheme="minorHAnsi"/>
          <w:sz w:val="22"/>
          <w:szCs w:val="22"/>
          <w:lang w:eastAsia="en-US"/>
        </w:rPr>
      </w:pPr>
      <w:r w:rsidRPr="006507E6">
        <w:rPr>
          <w:rFonts w:eastAsiaTheme="minorHAnsi"/>
          <w:sz w:val="22"/>
          <w:szCs w:val="22"/>
          <w:lang w:eastAsia="en-US"/>
        </w:rPr>
        <w:t>Помогает с давних пор верный друг наш – светофор.   (3 раза хлопнуть на слово светофор)</w:t>
      </w:r>
    </w:p>
    <w:p w14:paraId="37502536" w14:textId="77777777" w:rsidR="005864B6" w:rsidRPr="006507E6" w:rsidRDefault="005864B6" w:rsidP="005864B6">
      <w:pPr>
        <w:rPr>
          <w:rFonts w:eastAsiaTheme="minorHAnsi"/>
          <w:sz w:val="22"/>
          <w:szCs w:val="22"/>
          <w:lang w:eastAsia="en-US"/>
        </w:rPr>
      </w:pPr>
      <w:r w:rsidRPr="006507E6">
        <w:rPr>
          <w:rFonts w:eastAsiaTheme="minorHAnsi"/>
          <w:sz w:val="22"/>
          <w:szCs w:val="22"/>
          <w:lang w:eastAsia="en-US"/>
        </w:rPr>
        <w:t xml:space="preserve">У него больших три </w:t>
      </w:r>
      <w:proofErr w:type="gramStart"/>
      <w:r w:rsidRPr="006507E6">
        <w:rPr>
          <w:rFonts w:eastAsiaTheme="minorHAnsi"/>
          <w:sz w:val="22"/>
          <w:szCs w:val="22"/>
          <w:lang w:eastAsia="en-US"/>
        </w:rPr>
        <w:t xml:space="preserve">глаза,   </w:t>
      </w:r>
      <w:proofErr w:type="gramEnd"/>
      <w:r w:rsidRPr="006507E6">
        <w:rPr>
          <w:rFonts w:eastAsiaTheme="minorHAnsi"/>
          <w:sz w:val="22"/>
          <w:szCs w:val="22"/>
          <w:lang w:eastAsia="en-US"/>
        </w:rPr>
        <w:t xml:space="preserve">                                                            (показываем 3 пальца)</w:t>
      </w:r>
    </w:p>
    <w:p w14:paraId="18B05798" w14:textId="77777777" w:rsidR="005864B6" w:rsidRPr="006507E6" w:rsidRDefault="005864B6" w:rsidP="005864B6">
      <w:pPr>
        <w:rPr>
          <w:rFonts w:eastAsiaTheme="minorHAnsi"/>
          <w:sz w:val="22"/>
          <w:szCs w:val="22"/>
          <w:lang w:eastAsia="en-US"/>
        </w:rPr>
      </w:pPr>
      <w:r w:rsidRPr="006507E6">
        <w:rPr>
          <w:rFonts w:eastAsiaTheme="minorHAnsi"/>
          <w:sz w:val="22"/>
          <w:szCs w:val="22"/>
          <w:lang w:eastAsia="en-US"/>
        </w:rPr>
        <w:t xml:space="preserve">Не горят они все разом.                                                                    (качаем головой «нет»)  </w:t>
      </w:r>
    </w:p>
    <w:p w14:paraId="401D26EE" w14:textId="77777777" w:rsidR="005864B6" w:rsidRPr="006507E6" w:rsidRDefault="005864B6" w:rsidP="005864B6">
      <w:pPr>
        <w:rPr>
          <w:rFonts w:eastAsiaTheme="minorHAnsi"/>
          <w:sz w:val="22"/>
          <w:szCs w:val="22"/>
          <w:lang w:eastAsia="en-US"/>
        </w:rPr>
      </w:pPr>
      <w:r w:rsidRPr="006507E6">
        <w:rPr>
          <w:rFonts w:eastAsiaTheme="minorHAnsi"/>
          <w:sz w:val="22"/>
          <w:szCs w:val="22"/>
          <w:lang w:eastAsia="en-US"/>
        </w:rPr>
        <w:t xml:space="preserve">Если красный загорелся, то нельзя </w:t>
      </w:r>
      <w:proofErr w:type="gramStart"/>
      <w:r w:rsidRPr="006507E6">
        <w:rPr>
          <w:rFonts w:eastAsiaTheme="minorHAnsi"/>
          <w:sz w:val="22"/>
          <w:szCs w:val="22"/>
          <w:lang w:eastAsia="en-US"/>
        </w:rPr>
        <w:t xml:space="preserve">переходить,   </w:t>
      </w:r>
      <w:proofErr w:type="gramEnd"/>
      <w:r w:rsidRPr="006507E6">
        <w:rPr>
          <w:rFonts w:eastAsiaTheme="minorHAnsi"/>
          <w:sz w:val="22"/>
          <w:szCs w:val="22"/>
          <w:lang w:eastAsia="en-US"/>
        </w:rPr>
        <w:t xml:space="preserve"> (рис. круг в воздухе и качаем «нет»)</w:t>
      </w:r>
    </w:p>
    <w:p w14:paraId="396B4197" w14:textId="77777777" w:rsidR="005864B6" w:rsidRPr="006507E6" w:rsidRDefault="005864B6" w:rsidP="005864B6">
      <w:pPr>
        <w:rPr>
          <w:rFonts w:eastAsiaTheme="minorHAnsi"/>
          <w:sz w:val="22"/>
          <w:szCs w:val="22"/>
          <w:lang w:eastAsia="en-US"/>
        </w:rPr>
      </w:pPr>
      <w:r w:rsidRPr="006507E6">
        <w:rPr>
          <w:rFonts w:eastAsiaTheme="minorHAnsi"/>
          <w:sz w:val="22"/>
          <w:szCs w:val="22"/>
          <w:lang w:eastAsia="en-US"/>
        </w:rPr>
        <w:t>Надо ждать на тротуаре и машины пропустить.                               (крутим «руль»)</w:t>
      </w:r>
    </w:p>
    <w:p w14:paraId="62C0227B" w14:textId="77777777" w:rsidR="005864B6" w:rsidRPr="006507E6" w:rsidRDefault="005864B6" w:rsidP="005864B6">
      <w:pPr>
        <w:rPr>
          <w:rFonts w:eastAsiaTheme="minorHAnsi"/>
          <w:sz w:val="22"/>
          <w:szCs w:val="22"/>
          <w:lang w:eastAsia="en-US"/>
        </w:rPr>
      </w:pPr>
      <w:r w:rsidRPr="006507E6">
        <w:rPr>
          <w:rFonts w:eastAsiaTheme="minorHAnsi"/>
          <w:sz w:val="22"/>
          <w:szCs w:val="22"/>
          <w:lang w:eastAsia="en-US"/>
        </w:rPr>
        <w:t>Если жёлтый загорелся, значит, скоро мы пойдём.                          (рисуем круг в воздухе)</w:t>
      </w:r>
    </w:p>
    <w:p w14:paraId="7FF7C6B6" w14:textId="77777777" w:rsidR="005864B6" w:rsidRPr="006507E6" w:rsidRDefault="005864B6" w:rsidP="005864B6">
      <w:pPr>
        <w:rPr>
          <w:rFonts w:eastAsiaTheme="minorHAnsi"/>
          <w:sz w:val="22"/>
          <w:szCs w:val="22"/>
          <w:lang w:eastAsia="en-US"/>
        </w:rPr>
      </w:pPr>
      <w:r w:rsidRPr="006507E6">
        <w:rPr>
          <w:rFonts w:eastAsiaTheme="minorHAnsi"/>
          <w:sz w:val="22"/>
          <w:szCs w:val="22"/>
          <w:lang w:eastAsia="en-US"/>
        </w:rPr>
        <w:t>Глаз зелёный загорелся – Стоп, машины, мы идём!                         (рисуем круг в воздухе)</w:t>
      </w:r>
    </w:p>
    <w:p w14:paraId="5F8F21E3" w14:textId="77777777" w:rsidR="005864B6" w:rsidRPr="006507E6" w:rsidRDefault="005864B6" w:rsidP="005864B6">
      <w:pPr>
        <w:rPr>
          <w:rFonts w:eastAsiaTheme="minorHAnsi"/>
          <w:sz w:val="22"/>
          <w:szCs w:val="22"/>
          <w:lang w:eastAsia="en-US"/>
        </w:rPr>
      </w:pPr>
      <w:r w:rsidRPr="006507E6">
        <w:rPr>
          <w:rFonts w:eastAsiaTheme="minorHAnsi"/>
          <w:sz w:val="22"/>
          <w:szCs w:val="22"/>
          <w:lang w:eastAsia="en-US"/>
        </w:rPr>
        <w:t>Мы дорогу перешли, по делам своим пошли.                                 (пальчиками по коленям)</w:t>
      </w:r>
    </w:p>
    <w:p w14:paraId="1113DF5A" w14:textId="77777777" w:rsidR="005864B6" w:rsidRPr="006507E6" w:rsidRDefault="005864B6" w:rsidP="005864B6">
      <w:pPr>
        <w:rPr>
          <w:rFonts w:eastAsiaTheme="minorHAnsi"/>
          <w:sz w:val="22"/>
          <w:szCs w:val="22"/>
          <w:lang w:eastAsia="en-US"/>
        </w:rPr>
      </w:pPr>
      <w:r w:rsidRPr="006507E6">
        <w:rPr>
          <w:rFonts w:eastAsiaTheme="minorHAnsi"/>
          <w:sz w:val="22"/>
          <w:szCs w:val="22"/>
          <w:lang w:eastAsia="en-US"/>
        </w:rPr>
        <w:t>Помогает с давних пор верный друг наш – светофор</w:t>
      </w:r>
      <w:proofErr w:type="gramStart"/>
      <w:r w:rsidRPr="006507E6">
        <w:rPr>
          <w:rFonts w:eastAsiaTheme="minorHAnsi"/>
          <w:sz w:val="22"/>
          <w:szCs w:val="22"/>
          <w:lang w:eastAsia="en-US"/>
        </w:rPr>
        <w:t xml:space="preserve">   (</w:t>
      </w:r>
      <w:proofErr w:type="gramEnd"/>
      <w:r w:rsidRPr="006507E6">
        <w:rPr>
          <w:rFonts w:eastAsiaTheme="minorHAnsi"/>
          <w:sz w:val="22"/>
          <w:szCs w:val="22"/>
          <w:lang w:eastAsia="en-US"/>
        </w:rPr>
        <w:t>3 раза хлопнуть на слово светофор)</w:t>
      </w:r>
    </w:p>
    <w:p w14:paraId="426C4A06" w14:textId="77777777" w:rsidR="005864B6" w:rsidRPr="00711901" w:rsidRDefault="005864B6" w:rsidP="005864B6">
      <w:pPr>
        <w:shd w:val="clear" w:color="auto" w:fill="FFFFFF"/>
        <w:rPr>
          <w:b/>
          <w:color w:val="000000"/>
          <w:sz w:val="22"/>
          <w:szCs w:val="23"/>
        </w:rPr>
      </w:pPr>
      <w:r w:rsidRPr="00711901">
        <w:rPr>
          <w:b/>
          <w:color w:val="000000"/>
          <w:sz w:val="22"/>
          <w:szCs w:val="23"/>
        </w:rPr>
        <w:t>«Путешествие».</w:t>
      </w:r>
    </w:p>
    <w:p w14:paraId="4F60A936" w14:textId="77777777" w:rsidR="005864B6" w:rsidRPr="00711901" w:rsidRDefault="005864B6" w:rsidP="005864B6">
      <w:pPr>
        <w:shd w:val="clear" w:color="auto" w:fill="FFFFFF"/>
        <w:rPr>
          <w:color w:val="000000"/>
          <w:sz w:val="22"/>
          <w:szCs w:val="23"/>
        </w:rPr>
      </w:pPr>
      <w:r w:rsidRPr="00711901">
        <w:rPr>
          <w:color w:val="000000"/>
          <w:sz w:val="22"/>
          <w:szCs w:val="23"/>
        </w:rPr>
        <w:t>По дороге мы идем, путь далек, далек наш дом. (Дети шагают)</w:t>
      </w:r>
    </w:p>
    <w:p w14:paraId="4A485F13" w14:textId="77777777" w:rsidR="005864B6" w:rsidRPr="00711901" w:rsidRDefault="005864B6" w:rsidP="005864B6">
      <w:pPr>
        <w:shd w:val="clear" w:color="auto" w:fill="FFFFFF"/>
        <w:rPr>
          <w:color w:val="000000"/>
          <w:sz w:val="22"/>
          <w:szCs w:val="23"/>
        </w:rPr>
      </w:pPr>
      <w:r w:rsidRPr="00711901">
        <w:rPr>
          <w:color w:val="000000"/>
          <w:sz w:val="22"/>
          <w:szCs w:val="23"/>
        </w:rPr>
        <w:t>Жаркий день, сядем в тень. Мы под дубом посидим, отдохнём. (Дети садятся)</w:t>
      </w:r>
    </w:p>
    <w:p w14:paraId="5574294D" w14:textId="77777777" w:rsidR="005864B6" w:rsidRPr="00711901" w:rsidRDefault="005864B6" w:rsidP="005864B6">
      <w:pPr>
        <w:shd w:val="clear" w:color="auto" w:fill="FFFFFF"/>
        <w:rPr>
          <w:color w:val="000000"/>
          <w:sz w:val="22"/>
          <w:szCs w:val="23"/>
        </w:rPr>
      </w:pPr>
      <w:r w:rsidRPr="00711901">
        <w:rPr>
          <w:color w:val="000000"/>
          <w:sz w:val="22"/>
          <w:szCs w:val="23"/>
        </w:rPr>
        <w:t>Потом дальше пойдем.</w:t>
      </w:r>
    </w:p>
    <w:p w14:paraId="64616129" w14:textId="77777777" w:rsidR="005864B6" w:rsidRPr="006507E6" w:rsidRDefault="005864B6" w:rsidP="005864B6">
      <w:pPr>
        <w:ind w:firstLine="454"/>
        <w:jc w:val="center"/>
        <w:rPr>
          <w:b/>
          <w:sz w:val="22"/>
          <w:szCs w:val="22"/>
        </w:rPr>
      </w:pPr>
      <w:r w:rsidRPr="006507E6">
        <w:rPr>
          <w:b/>
          <w:sz w:val="22"/>
          <w:szCs w:val="22"/>
        </w:rPr>
        <w:t>Тема «Наш город</w:t>
      </w:r>
      <w:r>
        <w:rPr>
          <w:b/>
          <w:sz w:val="22"/>
          <w:szCs w:val="22"/>
        </w:rPr>
        <w:t>. Наша страна</w:t>
      </w:r>
      <w:r w:rsidRPr="006507E6">
        <w:rPr>
          <w:b/>
          <w:sz w:val="22"/>
          <w:szCs w:val="22"/>
        </w:rPr>
        <w:t>»</w:t>
      </w:r>
    </w:p>
    <w:p w14:paraId="06D95B35" w14:textId="77777777" w:rsidR="005864B6" w:rsidRPr="006507E6" w:rsidRDefault="005864B6" w:rsidP="005864B6">
      <w:pPr>
        <w:rPr>
          <w:sz w:val="22"/>
          <w:szCs w:val="22"/>
        </w:rPr>
      </w:pPr>
      <w:r w:rsidRPr="006507E6">
        <w:rPr>
          <w:b/>
          <w:sz w:val="22"/>
          <w:szCs w:val="22"/>
        </w:rPr>
        <w:t xml:space="preserve"> «ГОРОД, В КОТОРОМ МЫ ЖИВЕМ» </w:t>
      </w:r>
      <w:r w:rsidRPr="006507E6">
        <w:rPr>
          <w:sz w:val="22"/>
          <w:szCs w:val="22"/>
        </w:rPr>
        <w:t>(мелкая и общая моторика)</w:t>
      </w:r>
    </w:p>
    <w:p w14:paraId="5B8CB6A7" w14:textId="77777777" w:rsidR="005864B6" w:rsidRPr="006507E6" w:rsidRDefault="005864B6" w:rsidP="005864B6">
      <w:pPr>
        <w:rPr>
          <w:i/>
          <w:sz w:val="22"/>
          <w:szCs w:val="22"/>
        </w:rPr>
      </w:pPr>
      <w:r w:rsidRPr="006507E6">
        <w:rPr>
          <w:i/>
          <w:sz w:val="22"/>
          <w:szCs w:val="22"/>
        </w:rPr>
        <w:t xml:space="preserve"> Дети выполняют движения в соответствии с текстом стихотворения</w:t>
      </w:r>
    </w:p>
    <w:p w14:paraId="4047F990" w14:textId="77777777" w:rsidR="005864B6" w:rsidRPr="006507E6" w:rsidRDefault="005864B6" w:rsidP="005864B6">
      <w:pPr>
        <w:rPr>
          <w:sz w:val="22"/>
          <w:szCs w:val="22"/>
        </w:rPr>
      </w:pPr>
      <w:r w:rsidRPr="006507E6">
        <w:rPr>
          <w:sz w:val="22"/>
          <w:szCs w:val="22"/>
        </w:rPr>
        <w:t>Этажи в домах считаем:</w:t>
      </w:r>
      <w:r>
        <w:rPr>
          <w:sz w:val="22"/>
          <w:szCs w:val="22"/>
        </w:rPr>
        <w:t xml:space="preserve"> </w:t>
      </w:r>
      <w:r w:rsidRPr="006507E6">
        <w:rPr>
          <w:sz w:val="22"/>
          <w:szCs w:val="22"/>
        </w:rPr>
        <w:t xml:space="preserve">Раз этаж, два этаж </w:t>
      </w:r>
      <w:proofErr w:type="gramStart"/>
      <w:r w:rsidRPr="006507E6">
        <w:rPr>
          <w:sz w:val="22"/>
          <w:szCs w:val="22"/>
        </w:rPr>
        <w:t xml:space="preserve">– </w:t>
      </w:r>
      <w:r>
        <w:rPr>
          <w:sz w:val="22"/>
          <w:szCs w:val="22"/>
        </w:rPr>
        <w:t xml:space="preserve"> </w:t>
      </w:r>
      <w:r w:rsidRPr="006507E6">
        <w:rPr>
          <w:sz w:val="22"/>
          <w:szCs w:val="22"/>
        </w:rPr>
        <w:t>Двухэтажный</w:t>
      </w:r>
      <w:proofErr w:type="gramEnd"/>
      <w:r w:rsidRPr="006507E6">
        <w:rPr>
          <w:sz w:val="22"/>
          <w:szCs w:val="22"/>
        </w:rPr>
        <w:t xml:space="preserve"> домик наш.</w:t>
      </w:r>
    </w:p>
    <w:p w14:paraId="243DDB70" w14:textId="77777777" w:rsidR="005864B6" w:rsidRPr="006507E6" w:rsidRDefault="005864B6" w:rsidP="005864B6">
      <w:pPr>
        <w:rPr>
          <w:sz w:val="22"/>
          <w:szCs w:val="22"/>
        </w:rPr>
      </w:pPr>
      <w:r w:rsidRPr="006507E6">
        <w:rPr>
          <w:sz w:val="22"/>
          <w:szCs w:val="22"/>
        </w:rPr>
        <w:t>По улицам шагаем,</w:t>
      </w:r>
      <w:r>
        <w:rPr>
          <w:sz w:val="22"/>
          <w:szCs w:val="22"/>
        </w:rPr>
        <w:t xml:space="preserve"> </w:t>
      </w:r>
      <w:r w:rsidRPr="006507E6">
        <w:rPr>
          <w:sz w:val="22"/>
          <w:szCs w:val="22"/>
        </w:rPr>
        <w:t>Липы с клёнами считаем:</w:t>
      </w:r>
      <w:r>
        <w:rPr>
          <w:sz w:val="22"/>
          <w:szCs w:val="22"/>
        </w:rPr>
        <w:t xml:space="preserve"> </w:t>
      </w:r>
      <w:r w:rsidRPr="006507E6">
        <w:rPr>
          <w:sz w:val="22"/>
          <w:szCs w:val="22"/>
        </w:rPr>
        <w:t>Одна, два, три, четыре, пять…</w:t>
      </w:r>
      <w:r>
        <w:rPr>
          <w:sz w:val="22"/>
          <w:szCs w:val="22"/>
        </w:rPr>
        <w:t xml:space="preserve"> </w:t>
      </w:r>
      <w:r w:rsidRPr="006507E6">
        <w:rPr>
          <w:sz w:val="22"/>
          <w:szCs w:val="22"/>
        </w:rPr>
        <w:t>Трудно нам их сосчитать.</w:t>
      </w:r>
    </w:p>
    <w:p w14:paraId="74180E28" w14:textId="77777777" w:rsidR="005864B6" w:rsidRPr="006507E6" w:rsidRDefault="005864B6" w:rsidP="005864B6">
      <w:pPr>
        <w:rPr>
          <w:sz w:val="22"/>
          <w:szCs w:val="22"/>
        </w:rPr>
      </w:pPr>
      <w:r w:rsidRPr="006507E6">
        <w:rPr>
          <w:sz w:val="22"/>
          <w:szCs w:val="22"/>
        </w:rPr>
        <w:t>Поспешим, прибавим ходу,</w:t>
      </w:r>
      <w:r>
        <w:rPr>
          <w:sz w:val="22"/>
          <w:szCs w:val="22"/>
        </w:rPr>
        <w:t xml:space="preserve"> </w:t>
      </w:r>
      <w:proofErr w:type="gramStart"/>
      <w:r w:rsidRPr="006507E6">
        <w:rPr>
          <w:sz w:val="22"/>
          <w:szCs w:val="22"/>
        </w:rPr>
        <w:t>Подойдём</w:t>
      </w:r>
      <w:proofErr w:type="gramEnd"/>
      <w:r w:rsidRPr="006507E6">
        <w:rPr>
          <w:sz w:val="22"/>
          <w:szCs w:val="22"/>
        </w:rPr>
        <w:t xml:space="preserve"> мы к переходу.</w:t>
      </w:r>
    </w:p>
    <w:p w14:paraId="59E416C1" w14:textId="77777777" w:rsidR="005864B6" w:rsidRPr="006507E6" w:rsidRDefault="005864B6" w:rsidP="005864B6">
      <w:pPr>
        <w:rPr>
          <w:sz w:val="22"/>
          <w:szCs w:val="22"/>
        </w:rPr>
      </w:pPr>
      <w:r w:rsidRPr="006507E6">
        <w:rPr>
          <w:sz w:val="22"/>
          <w:szCs w:val="22"/>
        </w:rPr>
        <w:t>К светофору подошли,</w:t>
      </w:r>
      <w:r>
        <w:rPr>
          <w:sz w:val="22"/>
          <w:szCs w:val="22"/>
        </w:rPr>
        <w:t xml:space="preserve"> </w:t>
      </w:r>
      <w:r w:rsidRPr="006507E6">
        <w:rPr>
          <w:sz w:val="22"/>
          <w:szCs w:val="22"/>
        </w:rPr>
        <w:t>Красный свет мигнул нам: «Жди!»</w:t>
      </w:r>
    </w:p>
    <w:p w14:paraId="1E49DEA1" w14:textId="77777777" w:rsidR="005864B6" w:rsidRPr="006507E6" w:rsidRDefault="005864B6" w:rsidP="005864B6">
      <w:pPr>
        <w:rPr>
          <w:sz w:val="22"/>
          <w:szCs w:val="22"/>
        </w:rPr>
      </w:pPr>
      <w:r w:rsidRPr="006507E6">
        <w:rPr>
          <w:sz w:val="22"/>
          <w:szCs w:val="22"/>
        </w:rPr>
        <w:t>Вот уж желтый свет погас,</w:t>
      </w:r>
      <w:r>
        <w:rPr>
          <w:sz w:val="22"/>
          <w:szCs w:val="22"/>
        </w:rPr>
        <w:t xml:space="preserve"> </w:t>
      </w:r>
      <w:r w:rsidRPr="006507E6">
        <w:rPr>
          <w:sz w:val="22"/>
          <w:szCs w:val="22"/>
        </w:rPr>
        <w:t>Зелёный – пропускает нас.</w:t>
      </w:r>
    </w:p>
    <w:p w14:paraId="12EE8B47" w14:textId="77777777" w:rsidR="005864B6" w:rsidRPr="006507E6" w:rsidRDefault="005864B6" w:rsidP="005864B6">
      <w:pPr>
        <w:shd w:val="clear" w:color="auto" w:fill="FFFFFF"/>
        <w:jc w:val="both"/>
        <w:rPr>
          <w:rFonts w:eastAsiaTheme="minorHAnsi"/>
          <w:b/>
          <w:sz w:val="22"/>
          <w:szCs w:val="20"/>
          <w:lang w:eastAsia="en-US"/>
        </w:rPr>
      </w:pPr>
      <w:r w:rsidRPr="006507E6">
        <w:rPr>
          <w:rFonts w:eastAsiaTheme="minorHAnsi"/>
          <w:b/>
          <w:sz w:val="22"/>
          <w:szCs w:val="20"/>
          <w:lang w:eastAsia="en-US"/>
        </w:rPr>
        <w:t xml:space="preserve">Пальчиковая гимнастика </w:t>
      </w:r>
      <w:proofErr w:type="gramStart"/>
      <w:r w:rsidRPr="006507E6">
        <w:rPr>
          <w:rFonts w:eastAsiaTheme="minorHAnsi"/>
          <w:b/>
          <w:sz w:val="22"/>
          <w:szCs w:val="20"/>
          <w:lang w:eastAsia="en-US"/>
        </w:rPr>
        <w:t>« Цирк</w:t>
      </w:r>
      <w:proofErr w:type="gramEnd"/>
      <w:r w:rsidRPr="006507E6">
        <w:rPr>
          <w:rFonts w:eastAsiaTheme="minorHAnsi"/>
          <w:b/>
          <w:sz w:val="22"/>
          <w:szCs w:val="20"/>
          <w:lang w:eastAsia="en-US"/>
        </w:rPr>
        <w:t>».</w:t>
      </w:r>
    </w:p>
    <w:p w14:paraId="6461CC87" w14:textId="77777777" w:rsidR="005864B6" w:rsidRPr="006507E6" w:rsidRDefault="005864B6" w:rsidP="005864B6">
      <w:pPr>
        <w:shd w:val="clear" w:color="auto" w:fill="FFFFFF"/>
        <w:jc w:val="both"/>
        <w:rPr>
          <w:rFonts w:eastAsiaTheme="minorHAnsi"/>
          <w:sz w:val="22"/>
          <w:szCs w:val="20"/>
          <w:lang w:eastAsia="en-US"/>
        </w:rPr>
      </w:pPr>
      <w:r w:rsidRPr="006507E6">
        <w:rPr>
          <w:rFonts w:eastAsiaTheme="minorHAnsi"/>
          <w:sz w:val="22"/>
          <w:szCs w:val="20"/>
          <w:lang w:eastAsia="en-US"/>
        </w:rPr>
        <w:t>Лихо мчатся по площадке быстроногие лошадки. («лошадка»)</w:t>
      </w:r>
    </w:p>
    <w:p w14:paraId="16F0378E" w14:textId="77777777" w:rsidR="005864B6" w:rsidRPr="006507E6" w:rsidRDefault="005864B6" w:rsidP="005864B6">
      <w:pPr>
        <w:shd w:val="clear" w:color="auto" w:fill="FFFFFF"/>
        <w:jc w:val="both"/>
        <w:rPr>
          <w:rFonts w:eastAsiaTheme="minorHAnsi"/>
          <w:sz w:val="22"/>
          <w:szCs w:val="20"/>
          <w:lang w:eastAsia="en-US"/>
        </w:rPr>
      </w:pPr>
      <w:r w:rsidRPr="006507E6">
        <w:rPr>
          <w:rFonts w:eastAsiaTheme="minorHAnsi"/>
          <w:sz w:val="22"/>
          <w:szCs w:val="20"/>
          <w:lang w:eastAsia="en-US"/>
        </w:rPr>
        <w:t>Выступает в цирке гусь. Его нисколько не боюсь («гусь»)</w:t>
      </w:r>
    </w:p>
    <w:p w14:paraId="188FF444" w14:textId="77777777" w:rsidR="005864B6" w:rsidRPr="006507E6" w:rsidRDefault="005864B6" w:rsidP="005864B6">
      <w:pPr>
        <w:shd w:val="clear" w:color="auto" w:fill="FFFFFF"/>
        <w:jc w:val="both"/>
        <w:rPr>
          <w:rFonts w:eastAsiaTheme="minorHAnsi"/>
          <w:sz w:val="22"/>
          <w:szCs w:val="22"/>
          <w:lang w:eastAsia="en-US"/>
        </w:rPr>
      </w:pPr>
      <w:r w:rsidRPr="006507E6">
        <w:rPr>
          <w:rFonts w:eastAsiaTheme="minorHAnsi"/>
          <w:sz w:val="22"/>
          <w:szCs w:val="22"/>
          <w:lang w:eastAsia="en-US"/>
        </w:rPr>
        <w:t>У детворы глаза блестят. Смотрите, голуби летят. («птичка»)</w:t>
      </w:r>
    </w:p>
    <w:p w14:paraId="659A9896" w14:textId="77777777" w:rsidR="005864B6" w:rsidRPr="006507E6" w:rsidRDefault="005864B6" w:rsidP="005864B6">
      <w:pPr>
        <w:shd w:val="clear" w:color="auto" w:fill="FFFFFF"/>
        <w:jc w:val="both"/>
        <w:rPr>
          <w:rFonts w:eastAsiaTheme="minorHAnsi"/>
          <w:sz w:val="22"/>
          <w:szCs w:val="22"/>
          <w:lang w:eastAsia="en-US"/>
        </w:rPr>
      </w:pPr>
      <w:r w:rsidRPr="006507E6">
        <w:rPr>
          <w:rFonts w:eastAsiaTheme="minorHAnsi"/>
          <w:sz w:val="22"/>
          <w:szCs w:val="22"/>
          <w:lang w:eastAsia="en-US"/>
        </w:rPr>
        <w:t>Петушки распетушились, а подраться не решились. («петух»)</w:t>
      </w:r>
    </w:p>
    <w:p w14:paraId="76DCA20F" w14:textId="77777777" w:rsidR="005864B6" w:rsidRPr="006507E6" w:rsidRDefault="005864B6" w:rsidP="005864B6">
      <w:pPr>
        <w:shd w:val="clear" w:color="auto" w:fill="FFFFFF"/>
        <w:jc w:val="both"/>
        <w:rPr>
          <w:rFonts w:eastAsiaTheme="minorHAnsi"/>
          <w:sz w:val="22"/>
          <w:szCs w:val="22"/>
          <w:lang w:eastAsia="en-US"/>
        </w:rPr>
      </w:pPr>
      <w:r w:rsidRPr="006507E6">
        <w:rPr>
          <w:rFonts w:eastAsiaTheme="minorHAnsi"/>
          <w:sz w:val="22"/>
          <w:szCs w:val="22"/>
          <w:lang w:eastAsia="en-US"/>
        </w:rPr>
        <w:t>Зайки ушками играют. Поднимают, опускают. Их раздвинут и сожмут. И опять играть начнут. («зайка»)</w:t>
      </w:r>
    </w:p>
    <w:p w14:paraId="0942050D" w14:textId="77777777" w:rsidR="005864B6" w:rsidRPr="006507E6" w:rsidRDefault="005864B6" w:rsidP="005864B6">
      <w:pPr>
        <w:shd w:val="clear" w:color="auto" w:fill="FFFFFF"/>
        <w:rPr>
          <w:rFonts w:eastAsiaTheme="minorHAnsi"/>
          <w:b/>
          <w:sz w:val="22"/>
          <w:szCs w:val="22"/>
          <w:lang w:eastAsia="en-US"/>
        </w:rPr>
      </w:pPr>
      <w:r w:rsidRPr="006507E6">
        <w:rPr>
          <w:rFonts w:eastAsiaTheme="minorHAnsi"/>
          <w:sz w:val="22"/>
          <w:szCs w:val="22"/>
          <w:lang w:eastAsia="en-US"/>
        </w:rPr>
        <w:t>Хорошо жить в цирке тигру. В цирке время есть на сон и игры. («тигр»)</w:t>
      </w:r>
      <w:r w:rsidRPr="006507E6">
        <w:rPr>
          <w:rFonts w:eastAsiaTheme="minorHAnsi"/>
          <w:b/>
          <w:sz w:val="22"/>
          <w:szCs w:val="22"/>
          <w:lang w:eastAsia="en-US"/>
        </w:rPr>
        <w:t xml:space="preserve"> </w:t>
      </w:r>
    </w:p>
    <w:p w14:paraId="44C870E8" w14:textId="77777777" w:rsidR="005864B6" w:rsidRPr="006507E6" w:rsidRDefault="005864B6" w:rsidP="005864B6">
      <w:pPr>
        <w:shd w:val="clear" w:color="auto" w:fill="FFFFFF"/>
        <w:rPr>
          <w:rFonts w:eastAsiaTheme="minorHAnsi"/>
          <w:b/>
          <w:sz w:val="22"/>
          <w:szCs w:val="22"/>
          <w:lang w:eastAsia="en-US"/>
        </w:rPr>
      </w:pPr>
      <w:r w:rsidRPr="006507E6">
        <w:rPr>
          <w:rFonts w:eastAsiaTheme="minorHAnsi"/>
          <w:b/>
          <w:sz w:val="22"/>
          <w:szCs w:val="22"/>
          <w:lang w:eastAsia="en-US"/>
        </w:rPr>
        <w:t xml:space="preserve">Динамическая пауза. </w:t>
      </w:r>
    </w:p>
    <w:p w14:paraId="58A03C10" w14:textId="77777777" w:rsidR="005864B6" w:rsidRPr="006507E6" w:rsidRDefault="005864B6" w:rsidP="005864B6">
      <w:pPr>
        <w:shd w:val="clear" w:color="auto" w:fill="FFFFFF"/>
        <w:rPr>
          <w:sz w:val="22"/>
          <w:szCs w:val="22"/>
        </w:rPr>
      </w:pPr>
      <w:r w:rsidRPr="006507E6">
        <w:rPr>
          <w:sz w:val="22"/>
          <w:szCs w:val="22"/>
        </w:rPr>
        <w:t xml:space="preserve">В городе улицы </w:t>
      </w:r>
      <w:proofErr w:type="gramStart"/>
      <w:r w:rsidRPr="006507E6">
        <w:rPr>
          <w:sz w:val="22"/>
          <w:szCs w:val="22"/>
        </w:rPr>
        <w:t xml:space="preserve">широкие,   </w:t>
      </w:r>
      <w:proofErr w:type="gramEnd"/>
      <w:r w:rsidRPr="006507E6">
        <w:rPr>
          <w:sz w:val="22"/>
          <w:szCs w:val="22"/>
        </w:rPr>
        <w:t xml:space="preserve">                                (Ноги вместе, прямые руки в стороны)</w:t>
      </w:r>
    </w:p>
    <w:p w14:paraId="162D0C1B" w14:textId="77777777" w:rsidR="005864B6" w:rsidRPr="006507E6" w:rsidRDefault="005864B6" w:rsidP="005864B6">
      <w:pPr>
        <w:shd w:val="clear" w:color="auto" w:fill="FFFFFF"/>
        <w:rPr>
          <w:sz w:val="22"/>
          <w:szCs w:val="22"/>
        </w:rPr>
      </w:pPr>
      <w:r w:rsidRPr="006507E6">
        <w:rPr>
          <w:sz w:val="22"/>
          <w:szCs w:val="22"/>
        </w:rPr>
        <w:t xml:space="preserve">И дома высокие.                                                   (На носочки, руки вверх) </w:t>
      </w:r>
    </w:p>
    <w:p w14:paraId="59361690" w14:textId="77777777" w:rsidR="005864B6" w:rsidRPr="006507E6" w:rsidRDefault="005864B6" w:rsidP="005864B6">
      <w:pPr>
        <w:shd w:val="clear" w:color="auto" w:fill="FFFFFF"/>
        <w:rPr>
          <w:sz w:val="22"/>
          <w:szCs w:val="22"/>
        </w:rPr>
      </w:pPr>
      <w:r w:rsidRPr="006507E6">
        <w:rPr>
          <w:sz w:val="22"/>
          <w:szCs w:val="22"/>
        </w:rPr>
        <w:lastRenderedPageBreak/>
        <w:t xml:space="preserve">А в селе дороги узкие                                       </w:t>
      </w:r>
      <w:proofErr w:type="gramStart"/>
      <w:r w:rsidRPr="006507E6">
        <w:rPr>
          <w:sz w:val="22"/>
          <w:szCs w:val="22"/>
        </w:rPr>
        <w:t xml:space="preserve">   (</w:t>
      </w:r>
      <w:proofErr w:type="gramEnd"/>
      <w:r w:rsidRPr="006507E6">
        <w:rPr>
          <w:sz w:val="22"/>
          <w:szCs w:val="22"/>
        </w:rPr>
        <w:t xml:space="preserve">Опуститься, прямые руки вперёд) </w:t>
      </w:r>
    </w:p>
    <w:p w14:paraId="0B0C7958" w14:textId="77777777" w:rsidR="005864B6" w:rsidRPr="006507E6" w:rsidRDefault="005864B6" w:rsidP="005864B6">
      <w:pPr>
        <w:shd w:val="clear" w:color="auto" w:fill="FFFFFF"/>
        <w:rPr>
          <w:sz w:val="22"/>
          <w:szCs w:val="22"/>
        </w:rPr>
      </w:pPr>
      <w:r w:rsidRPr="006507E6">
        <w:rPr>
          <w:sz w:val="22"/>
          <w:szCs w:val="22"/>
        </w:rPr>
        <w:t xml:space="preserve">И дома все низкие                                             </w:t>
      </w:r>
      <w:proofErr w:type="gramStart"/>
      <w:r w:rsidRPr="006507E6">
        <w:rPr>
          <w:sz w:val="22"/>
          <w:szCs w:val="22"/>
        </w:rPr>
        <w:t xml:space="preserve">   (</w:t>
      </w:r>
      <w:proofErr w:type="gramEnd"/>
      <w:r w:rsidRPr="006507E6">
        <w:rPr>
          <w:sz w:val="22"/>
          <w:szCs w:val="22"/>
        </w:rPr>
        <w:t xml:space="preserve">Присесть, руки вперед) </w:t>
      </w:r>
    </w:p>
    <w:p w14:paraId="7897CF13" w14:textId="77777777" w:rsidR="005864B6" w:rsidRPr="006507E6" w:rsidRDefault="005864B6" w:rsidP="005864B6">
      <w:pPr>
        <w:shd w:val="clear" w:color="auto" w:fill="FFFFFF"/>
        <w:rPr>
          <w:sz w:val="22"/>
          <w:szCs w:val="22"/>
        </w:rPr>
      </w:pPr>
      <w:r w:rsidRPr="006507E6">
        <w:rPr>
          <w:sz w:val="22"/>
          <w:szCs w:val="22"/>
        </w:rPr>
        <w:t xml:space="preserve">Завел машину в городе </w:t>
      </w:r>
      <w:proofErr w:type="gramStart"/>
      <w:r w:rsidRPr="006507E6">
        <w:rPr>
          <w:sz w:val="22"/>
          <w:szCs w:val="22"/>
        </w:rPr>
        <w:t xml:space="preserve">шофер,   </w:t>
      </w:r>
      <w:proofErr w:type="gramEnd"/>
      <w:r w:rsidRPr="006507E6">
        <w:rPr>
          <w:sz w:val="22"/>
          <w:szCs w:val="22"/>
        </w:rPr>
        <w:t xml:space="preserve">                        (Крутить согнутыми руками перед грудью) </w:t>
      </w:r>
    </w:p>
    <w:p w14:paraId="72F00F40" w14:textId="77777777" w:rsidR="005864B6" w:rsidRPr="006507E6" w:rsidRDefault="005864B6" w:rsidP="005864B6">
      <w:pPr>
        <w:shd w:val="clear" w:color="auto" w:fill="FFFFFF"/>
        <w:rPr>
          <w:sz w:val="22"/>
          <w:szCs w:val="22"/>
        </w:rPr>
      </w:pPr>
      <w:r w:rsidRPr="006507E6">
        <w:rPr>
          <w:sz w:val="22"/>
          <w:szCs w:val="22"/>
        </w:rPr>
        <w:t xml:space="preserve">Рулит руль в селе дядя комбайнер                  </w:t>
      </w:r>
      <w:proofErr w:type="gramStart"/>
      <w:r w:rsidRPr="006507E6">
        <w:rPr>
          <w:sz w:val="22"/>
          <w:szCs w:val="22"/>
        </w:rPr>
        <w:t xml:space="preserve">   (</w:t>
      </w:r>
      <w:proofErr w:type="gramEnd"/>
      <w:r w:rsidRPr="006507E6">
        <w:rPr>
          <w:sz w:val="22"/>
          <w:szCs w:val="22"/>
        </w:rPr>
        <w:t xml:space="preserve">Имитация руления) </w:t>
      </w:r>
    </w:p>
    <w:p w14:paraId="7E85F41F" w14:textId="77777777" w:rsidR="005864B6" w:rsidRPr="006507E6" w:rsidRDefault="005864B6" w:rsidP="005864B6">
      <w:pPr>
        <w:shd w:val="clear" w:color="auto" w:fill="FFFFFF"/>
        <w:rPr>
          <w:sz w:val="22"/>
          <w:szCs w:val="22"/>
        </w:rPr>
      </w:pPr>
      <w:r w:rsidRPr="006507E6">
        <w:rPr>
          <w:sz w:val="22"/>
          <w:szCs w:val="22"/>
        </w:rPr>
        <w:t xml:space="preserve">Собирает, улыбаясь, </w:t>
      </w:r>
      <w:proofErr w:type="gramStart"/>
      <w:r w:rsidRPr="006507E6">
        <w:rPr>
          <w:sz w:val="22"/>
          <w:szCs w:val="22"/>
        </w:rPr>
        <w:t xml:space="preserve">урожай,   </w:t>
      </w:r>
      <w:proofErr w:type="gramEnd"/>
      <w:r w:rsidRPr="006507E6">
        <w:rPr>
          <w:sz w:val="22"/>
          <w:szCs w:val="22"/>
        </w:rPr>
        <w:t xml:space="preserve">                           (Рулить улыбаясь)</w:t>
      </w:r>
    </w:p>
    <w:p w14:paraId="73F33C6C" w14:textId="77777777" w:rsidR="005864B6" w:rsidRPr="006507E6" w:rsidRDefault="005864B6" w:rsidP="005864B6">
      <w:pPr>
        <w:shd w:val="clear" w:color="auto" w:fill="FFFFFF"/>
        <w:rPr>
          <w:sz w:val="22"/>
          <w:szCs w:val="22"/>
        </w:rPr>
      </w:pPr>
      <w:r w:rsidRPr="006507E6">
        <w:rPr>
          <w:sz w:val="22"/>
          <w:szCs w:val="22"/>
        </w:rPr>
        <w:t xml:space="preserve">Чтоб с утра был вкусный свежий каравай!      (Вытянуть руки вперед) </w:t>
      </w:r>
    </w:p>
    <w:p w14:paraId="5562027B" w14:textId="77777777" w:rsidR="005864B6" w:rsidRPr="00F60CD0" w:rsidRDefault="005864B6" w:rsidP="005864B6">
      <w:pPr>
        <w:shd w:val="clear" w:color="auto" w:fill="FFFFFF"/>
        <w:rPr>
          <w:b/>
          <w:color w:val="000000"/>
          <w:sz w:val="22"/>
          <w:szCs w:val="20"/>
        </w:rPr>
      </w:pPr>
      <w:r w:rsidRPr="00F60CD0">
        <w:rPr>
          <w:b/>
          <w:color w:val="000000"/>
          <w:sz w:val="22"/>
          <w:szCs w:val="20"/>
        </w:rPr>
        <w:t>Пальчиковая гимнастика.</w:t>
      </w:r>
    </w:p>
    <w:p w14:paraId="2C05FD47" w14:textId="77777777" w:rsidR="005864B6" w:rsidRPr="00F60CD0" w:rsidRDefault="005864B6" w:rsidP="005864B6">
      <w:pPr>
        <w:shd w:val="clear" w:color="auto" w:fill="FFFFFF"/>
        <w:rPr>
          <w:color w:val="000000"/>
          <w:sz w:val="22"/>
          <w:szCs w:val="20"/>
        </w:rPr>
      </w:pPr>
      <w:r w:rsidRPr="00F60CD0">
        <w:rPr>
          <w:color w:val="000000"/>
          <w:sz w:val="22"/>
          <w:szCs w:val="20"/>
        </w:rPr>
        <w:t>Это улица моя. Здесь дороги и дома.</w:t>
      </w:r>
    </w:p>
    <w:p w14:paraId="7CD26967" w14:textId="77777777" w:rsidR="005864B6" w:rsidRPr="00F60CD0" w:rsidRDefault="005864B6" w:rsidP="005864B6">
      <w:pPr>
        <w:shd w:val="clear" w:color="auto" w:fill="FFFFFF"/>
        <w:rPr>
          <w:color w:val="000000"/>
          <w:sz w:val="22"/>
          <w:szCs w:val="20"/>
        </w:rPr>
      </w:pPr>
      <w:r w:rsidRPr="00F60CD0">
        <w:rPr>
          <w:color w:val="000000"/>
          <w:sz w:val="22"/>
          <w:szCs w:val="20"/>
        </w:rPr>
        <w:t xml:space="preserve">Детский сад здесь, </w:t>
      </w:r>
      <w:proofErr w:type="gramStart"/>
      <w:r w:rsidRPr="00F60CD0">
        <w:rPr>
          <w:color w:val="000000"/>
          <w:sz w:val="22"/>
          <w:szCs w:val="20"/>
        </w:rPr>
        <w:t>Есть</w:t>
      </w:r>
      <w:proofErr w:type="gramEnd"/>
      <w:r w:rsidRPr="00F60CD0">
        <w:rPr>
          <w:color w:val="000000"/>
          <w:sz w:val="22"/>
          <w:szCs w:val="20"/>
        </w:rPr>
        <w:t xml:space="preserve"> и школа –</w:t>
      </w:r>
      <w:r>
        <w:rPr>
          <w:color w:val="000000"/>
          <w:sz w:val="22"/>
          <w:szCs w:val="20"/>
        </w:rPr>
        <w:t xml:space="preserve"> </w:t>
      </w:r>
      <w:r w:rsidRPr="00F60CD0">
        <w:rPr>
          <w:color w:val="000000"/>
          <w:sz w:val="22"/>
          <w:szCs w:val="20"/>
        </w:rPr>
        <w:t>В ней учиться буду я.</w:t>
      </w:r>
    </w:p>
    <w:p w14:paraId="2F2281BD" w14:textId="77777777" w:rsidR="005864B6" w:rsidRPr="00F60CD0" w:rsidRDefault="005864B6" w:rsidP="005864B6">
      <w:pPr>
        <w:shd w:val="clear" w:color="auto" w:fill="FFFFFF"/>
        <w:rPr>
          <w:b/>
          <w:color w:val="000000"/>
          <w:sz w:val="22"/>
          <w:szCs w:val="20"/>
        </w:rPr>
      </w:pPr>
      <w:r w:rsidRPr="00F60CD0">
        <w:rPr>
          <w:b/>
          <w:color w:val="000000"/>
          <w:sz w:val="22"/>
          <w:szCs w:val="20"/>
        </w:rPr>
        <w:t>Пальчиковая гимнастика.</w:t>
      </w:r>
    </w:p>
    <w:p w14:paraId="59D80A19" w14:textId="77777777" w:rsidR="005864B6" w:rsidRPr="00F60CD0" w:rsidRDefault="005864B6" w:rsidP="005864B6">
      <w:pPr>
        <w:shd w:val="clear" w:color="auto" w:fill="FFFFFF"/>
        <w:rPr>
          <w:color w:val="000000"/>
          <w:sz w:val="22"/>
          <w:szCs w:val="20"/>
        </w:rPr>
      </w:pPr>
      <w:r w:rsidRPr="00F60CD0">
        <w:rPr>
          <w:color w:val="000000"/>
          <w:sz w:val="22"/>
          <w:szCs w:val="20"/>
        </w:rPr>
        <w:t>Город мой любимый,</w:t>
      </w:r>
      <w:r>
        <w:rPr>
          <w:color w:val="000000"/>
          <w:sz w:val="22"/>
          <w:szCs w:val="20"/>
        </w:rPr>
        <w:t xml:space="preserve"> </w:t>
      </w:r>
      <w:r w:rsidRPr="00F60CD0">
        <w:rPr>
          <w:color w:val="000000"/>
          <w:sz w:val="22"/>
          <w:szCs w:val="20"/>
        </w:rPr>
        <w:t>Старый и большой.</w:t>
      </w:r>
    </w:p>
    <w:p w14:paraId="50084423" w14:textId="77777777" w:rsidR="005864B6" w:rsidRPr="00F60CD0" w:rsidRDefault="005864B6" w:rsidP="005864B6">
      <w:pPr>
        <w:shd w:val="clear" w:color="auto" w:fill="FFFFFF"/>
        <w:rPr>
          <w:color w:val="000000"/>
          <w:sz w:val="22"/>
          <w:szCs w:val="20"/>
        </w:rPr>
      </w:pPr>
      <w:r w:rsidRPr="00F60CD0">
        <w:rPr>
          <w:color w:val="000000"/>
          <w:sz w:val="22"/>
          <w:szCs w:val="20"/>
        </w:rPr>
        <w:t>Каждый день по улицам</w:t>
      </w:r>
      <w:r>
        <w:rPr>
          <w:color w:val="000000"/>
          <w:sz w:val="22"/>
          <w:szCs w:val="20"/>
        </w:rPr>
        <w:t xml:space="preserve"> </w:t>
      </w:r>
      <w:proofErr w:type="gramStart"/>
      <w:r w:rsidRPr="00F60CD0">
        <w:rPr>
          <w:color w:val="000000"/>
          <w:sz w:val="22"/>
          <w:szCs w:val="20"/>
        </w:rPr>
        <w:t>Я</w:t>
      </w:r>
      <w:proofErr w:type="gramEnd"/>
      <w:r w:rsidRPr="00F60CD0">
        <w:rPr>
          <w:color w:val="000000"/>
          <w:sz w:val="22"/>
          <w:szCs w:val="20"/>
        </w:rPr>
        <w:t xml:space="preserve"> иду домой.</w:t>
      </w:r>
    </w:p>
    <w:p w14:paraId="682AD17F" w14:textId="77777777" w:rsidR="005864B6" w:rsidRPr="00F60CD0" w:rsidRDefault="005864B6" w:rsidP="005864B6">
      <w:pPr>
        <w:shd w:val="clear" w:color="auto" w:fill="FFFFFF"/>
        <w:rPr>
          <w:color w:val="000000"/>
          <w:sz w:val="22"/>
          <w:szCs w:val="20"/>
        </w:rPr>
      </w:pPr>
      <w:r w:rsidRPr="00F60CD0">
        <w:rPr>
          <w:color w:val="000000"/>
          <w:sz w:val="22"/>
          <w:szCs w:val="20"/>
        </w:rPr>
        <w:t>Я любуюсь парками,</w:t>
      </w:r>
      <w:r>
        <w:rPr>
          <w:color w:val="000000"/>
          <w:sz w:val="22"/>
          <w:szCs w:val="20"/>
        </w:rPr>
        <w:t xml:space="preserve"> </w:t>
      </w:r>
      <w:r w:rsidRPr="00F60CD0">
        <w:rPr>
          <w:color w:val="000000"/>
          <w:sz w:val="22"/>
          <w:szCs w:val="20"/>
        </w:rPr>
        <w:t>Скверами, домами.</w:t>
      </w:r>
    </w:p>
    <w:p w14:paraId="4DB3ECB9" w14:textId="77777777" w:rsidR="005864B6" w:rsidRPr="00F60CD0" w:rsidRDefault="005864B6" w:rsidP="005864B6">
      <w:pPr>
        <w:shd w:val="clear" w:color="auto" w:fill="FFFFFF"/>
        <w:rPr>
          <w:color w:val="000000"/>
          <w:sz w:val="22"/>
          <w:szCs w:val="20"/>
        </w:rPr>
      </w:pPr>
      <w:r w:rsidRPr="00F60CD0">
        <w:rPr>
          <w:color w:val="000000"/>
          <w:sz w:val="22"/>
          <w:szCs w:val="20"/>
        </w:rPr>
        <w:t>«Я люблю свой город!»</w:t>
      </w:r>
      <w:r>
        <w:rPr>
          <w:color w:val="000000"/>
          <w:sz w:val="22"/>
          <w:szCs w:val="20"/>
        </w:rPr>
        <w:t xml:space="preserve"> </w:t>
      </w:r>
      <w:r w:rsidRPr="00F60CD0">
        <w:rPr>
          <w:color w:val="000000"/>
          <w:sz w:val="22"/>
          <w:szCs w:val="20"/>
        </w:rPr>
        <w:t>- Говорю я маме.</w:t>
      </w:r>
    </w:p>
    <w:p w14:paraId="0A8D4B27" w14:textId="77777777" w:rsidR="005864B6" w:rsidRPr="006507E6" w:rsidRDefault="005864B6" w:rsidP="005864B6">
      <w:pPr>
        <w:spacing w:line="360" w:lineRule="auto"/>
        <w:ind w:firstLine="454"/>
        <w:jc w:val="center"/>
        <w:rPr>
          <w:b/>
          <w:sz w:val="22"/>
          <w:szCs w:val="22"/>
        </w:rPr>
      </w:pPr>
      <w:r w:rsidRPr="006507E6">
        <w:rPr>
          <w:b/>
          <w:sz w:val="22"/>
          <w:szCs w:val="22"/>
        </w:rPr>
        <w:t>Тема «Транспорт</w:t>
      </w:r>
      <w:r>
        <w:rPr>
          <w:b/>
          <w:sz w:val="22"/>
          <w:szCs w:val="22"/>
        </w:rPr>
        <w:t>.</w:t>
      </w:r>
      <w:r w:rsidRPr="00F60CD0">
        <w:rPr>
          <w:b/>
          <w:sz w:val="22"/>
          <w:szCs w:val="22"/>
        </w:rPr>
        <w:t xml:space="preserve"> </w:t>
      </w:r>
      <w:r w:rsidRPr="006507E6">
        <w:rPr>
          <w:b/>
          <w:sz w:val="22"/>
          <w:szCs w:val="22"/>
        </w:rPr>
        <w:t>Космос»</w:t>
      </w:r>
    </w:p>
    <w:p w14:paraId="6988D7C1" w14:textId="77777777" w:rsidR="005864B6" w:rsidRPr="006507E6" w:rsidRDefault="005864B6" w:rsidP="005864B6">
      <w:pPr>
        <w:ind w:firstLine="454"/>
        <w:rPr>
          <w:b/>
          <w:sz w:val="22"/>
          <w:szCs w:val="22"/>
        </w:rPr>
      </w:pPr>
      <w:r w:rsidRPr="006507E6">
        <w:rPr>
          <w:b/>
          <w:sz w:val="22"/>
          <w:szCs w:val="22"/>
        </w:rPr>
        <w:t xml:space="preserve">Упр. «Поиграем». </w:t>
      </w:r>
      <w:r w:rsidRPr="006507E6">
        <w:rPr>
          <w:sz w:val="22"/>
          <w:szCs w:val="22"/>
        </w:rPr>
        <w:t xml:space="preserve">                                                                                                                                                На лошадке </w:t>
      </w:r>
      <w:proofErr w:type="gramStart"/>
      <w:r w:rsidRPr="006507E6">
        <w:rPr>
          <w:sz w:val="22"/>
          <w:szCs w:val="22"/>
        </w:rPr>
        <w:t>ехали  До</w:t>
      </w:r>
      <w:proofErr w:type="gramEnd"/>
      <w:r w:rsidRPr="006507E6">
        <w:rPr>
          <w:sz w:val="22"/>
          <w:szCs w:val="22"/>
        </w:rPr>
        <w:t xml:space="preserve"> угла доехали. (арт. упр. «Лошадка</w:t>
      </w:r>
      <w:proofErr w:type="gramStart"/>
      <w:r w:rsidRPr="006507E6">
        <w:rPr>
          <w:sz w:val="22"/>
          <w:szCs w:val="22"/>
        </w:rPr>
        <w:t xml:space="preserve">»)   </w:t>
      </w:r>
      <w:proofErr w:type="gramEnd"/>
      <w:r w:rsidRPr="006507E6">
        <w:rPr>
          <w:sz w:val="22"/>
          <w:szCs w:val="22"/>
        </w:rPr>
        <w:t xml:space="preserve">                                                                                                                         Сели на машину,    Налили бензину (арт. упр. «Насос»).                                                                                                                                                На машине ехали -  До реки доехали (арт. упр. «Мотор»).                                                                                                                                                                  </w:t>
      </w:r>
      <w:proofErr w:type="spellStart"/>
      <w:r w:rsidRPr="006507E6">
        <w:rPr>
          <w:sz w:val="22"/>
          <w:szCs w:val="22"/>
        </w:rPr>
        <w:t>Трр</w:t>
      </w:r>
      <w:proofErr w:type="spellEnd"/>
      <w:r w:rsidRPr="006507E6">
        <w:rPr>
          <w:sz w:val="22"/>
          <w:szCs w:val="22"/>
        </w:rPr>
        <w:t xml:space="preserve">! Стоп! Разворот. На реке – пароход (арт. упр. «Пароход»).                                                                                                                   Пароходом </w:t>
      </w:r>
      <w:proofErr w:type="gramStart"/>
      <w:r w:rsidRPr="006507E6">
        <w:rPr>
          <w:sz w:val="22"/>
          <w:szCs w:val="22"/>
        </w:rPr>
        <w:t xml:space="preserve">ехали,   </w:t>
      </w:r>
      <w:proofErr w:type="gramEnd"/>
      <w:r w:rsidRPr="006507E6">
        <w:rPr>
          <w:sz w:val="22"/>
          <w:szCs w:val="22"/>
        </w:rPr>
        <w:t xml:space="preserve">             До горы доехали.                                                                                                                                                            Пароход не везет -               Надо сесть в самолет.                                                                                                                                                       Самолет </w:t>
      </w:r>
      <w:proofErr w:type="gramStart"/>
      <w:r w:rsidRPr="006507E6">
        <w:rPr>
          <w:sz w:val="22"/>
          <w:szCs w:val="22"/>
        </w:rPr>
        <w:t xml:space="preserve">летит,   </w:t>
      </w:r>
      <w:proofErr w:type="gramEnd"/>
      <w:r w:rsidRPr="006507E6">
        <w:rPr>
          <w:sz w:val="22"/>
          <w:szCs w:val="22"/>
        </w:rPr>
        <w:t xml:space="preserve">                 В нем мотор гудит (арт. упр. «Самолет»).                             </w:t>
      </w:r>
    </w:p>
    <w:p w14:paraId="41C9F6FB" w14:textId="77777777" w:rsidR="005864B6" w:rsidRPr="006507E6" w:rsidRDefault="005864B6" w:rsidP="005864B6">
      <w:pPr>
        <w:autoSpaceDE w:val="0"/>
        <w:autoSpaceDN w:val="0"/>
        <w:adjustRightInd w:val="0"/>
        <w:rPr>
          <w:b/>
          <w:iCs/>
          <w:sz w:val="22"/>
          <w:szCs w:val="22"/>
        </w:rPr>
      </w:pPr>
      <w:r w:rsidRPr="006507E6">
        <w:rPr>
          <w:b/>
          <w:sz w:val="22"/>
          <w:szCs w:val="22"/>
        </w:rPr>
        <w:t xml:space="preserve">Подвижная игра </w:t>
      </w:r>
      <w:r w:rsidRPr="006507E6">
        <w:rPr>
          <w:b/>
          <w:iCs/>
          <w:sz w:val="22"/>
          <w:szCs w:val="22"/>
        </w:rPr>
        <w:t>«Самолет».</w:t>
      </w:r>
      <w:r w:rsidRPr="006507E6">
        <w:rPr>
          <w:sz w:val="22"/>
          <w:szCs w:val="22"/>
        </w:rPr>
        <w:t xml:space="preserve"> (развитие координации речи с движением).</w:t>
      </w:r>
    </w:p>
    <w:p w14:paraId="7C14DC4A" w14:textId="77777777" w:rsidR="005864B6" w:rsidRPr="006507E6" w:rsidRDefault="005864B6" w:rsidP="005864B6">
      <w:pPr>
        <w:autoSpaceDE w:val="0"/>
        <w:autoSpaceDN w:val="0"/>
        <w:adjustRightInd w:val="0"/>
        <w:rPr>
          <w:iCs/>
          <w:sz w:val="22"/>
          <w:szCs w:val="22"/>
        </w:rPr>
      </w:pPr>
      <w:r w:rsidRPr="006507E6">
        <w:rPr>
          <w:sz w:val="22"/>
          <w:szCs w:val="22"/>
        </w:rPr>
        <w:t xml:space="preserve">Пролетает </w:t>
      </w:r>
      <w:proofErr w:type="gramStart"/>
      <w:r w:rsidRPr="006507E6">
        <w:rPr>
          <w:sz w:val="22"/>
          <w:szCs w:val="22"/>
        </w:rPr>
        <w:t xml:space="preserve">самолет,   </w:t>
      </w:r>
      <w:proofErr w:type="gramEnd"/>
      <w:r w:rsidRPr="006507E6">
        <w:rPr>
          <w:sz w:val="22"/>
          <w:szCs w:val="22"/>
        </w:rPr>
        <w:t xml:space="preserve">                       (</w:t>
      </w:r>
      <w:r w:rsidRPr="006507E6">
        <w:rPr>
          <w:iCs/>
          <w:sz w:val="22"/>
          <w:szCs w:val="22"/>
        </w:rPr>
        <w:t>Показывают пальчиком над головой)</w:t>
      </w:r>
    </w:p>
    <w:p w14:paraId="4753EC4F" w14:textId="77777777" w:rsidR="005864B6" w:rsidRPr="006507E6" w:rsidRDefault="005864B6" w:rsidP="005864B6">
      <w:pPr>
        <w:autoSpaceDE w:val="0"/>
        <w:autoSpaceDN w:val="0"/>
        <w:adjustRightInd w:val="0"/>
        <w:rPr>
          <w:sz w:val="22"/>
          <w:szCs w:val="22"/>
        </w:rPr>
      </w:pPr>
      <w:r w:rsidRPr="006507E6">
        <w:rPr>
          <w:sz w:val="22"/>
          <w:szCs w:val="22"/>
        </w:rPr>
        <w:t>Мы собрались с ним в полет.</w:t>
      </w:r>
    </w:p>
    <w:p w14:paraId="799D5C0D" w14:textId="77777777" w:rsidR="005864B6" w:rsidRPr="006507E6" w:rsidRDefault="005864B6" w:rsidP="005864B6">
      <w:pPr>
        <w:autoSpaceDE w:val="0"/>
        <w:autoSpaceDN w:val="0"/>
        <w:adjustRightInd w:val="0"/>
        <w:rPr>
          <w:iCs/>
          <w:sz w:val="22"/>
          <w:szCs w:val="22"/>
        </w:rPr>
      </w:pPr>
      <w:r w:rsidRPr="006507E6">
        <w:rPr>
          <w:sz w:val="22"/>
          <w:szCs w:val="22"/>
        </w:rPr>
        <w:t xml:space="preserve">Правое крыло, левое </w:t>
      </w:r>
      <w:proofErr w:type="gramStart"/>
      <w:r w:rsidRPr="006507E6">
        <w:rPr>
          <w:sz w:val="22"/>
          <w:szCs w:val="22"/>
        </w:rPr>
        <w:t xml:space="preserve">крыло,   </w:t>
      </w:r>
      <w:proofErr w:type="gramEnd"/>
      <w:r w:rsidRPr="006507E6">
        <w:rPr>
          <w:sz w:val="22"/>
          <w:szCs w:val="22"/>
        </w:rPr>
        <w:t xml:space="preserve">         (</w:t>
      </w:r>
      <w:r w:rsidRPr="006507E6">
        <w:rPr>
          <w:iCs/>
          <w:sz w:val="22"/>
          <w:szCs w:val="22"/>
        </w:rPr>
        <w:t>Отводят в сторону правую руку, левую руку)</w:t>
      </w:r>
    </w:p>
    <w:p w14:paraId="24E15842" w14:textId="77777777" w:rsidR="005864B6" w:rsidRPr="006507E6" w:rsidRDefault="005864B6" w:rsidP="005864B6">
      <w:pPr>
        <w:autoSpaceDE w:val="0"/>
        <w:autoSpaceDN w:val="0"/>
        <w:adjustRightInd w:val="0"/>
        <w:rPr>
          <w:iCs/>
          <w:sz w:val="22"/>
          <w:szCs w:val="22"/>
        </w:rPr>
      </w:pPr>
      <w:r w:rsidRPr="006507E6">
        <w:rPr>
          <w:sz w:val="22"/>
          <w:szCs w:val="22"/>
        </w:rPr>
        <w:t>Я мотор завожу и внимательно гляжу.     (</w:t>
      </w:r>
      <w:r w:rsidRPr="006507E6">
        <w:rPr>
          <w:iCs/>
          <w:sz w:val="22"/>
          <w:szCs w:val="22"/>
        </w:rPr>
        <w:t>Вращают руками перед собой)</w:t>
      </w:r>
    </w:p>
    <w:p w14:paraId="7403A76D" w14:textId="77777777" w:rsidR="005864B6" w:rsidRPr="006507E6" w:rsidRDefault="005864B6" w:rsidP="005864B6">
      <w:pPr>
        <w:autoSpaceDE w:val="0"/>
        <w:autoSpaceDN w:val="0"/>
        <w:adjustRightInd w:val="0"/>
        <w:rPr>
          <w:sz w:val="22"/>
          <w:szCs w:val="22"/>
        </w:rPr>
      </w:pPr>
      <w:r w:rsidRPr="006507E6">
        <w:rPr>
          <w:sz w:val="22"/>
          <w:szCs w:val="22"/>
        </w:rPr>
        <w:t>Поднимаюсь вверх, лечу,</w:t>
      </w:r>
    </w:p>
    <w:p w14:paraId="4B3AFD6E" w14:textId="77777777" w:rsidR="005864B6" w:rsidRPr="006507E6" w:rsidRDefault="005864B6" w:rsidP="005864B6">
      <w:pPr>
        <w:rPr>
          <w:sz w:val="22"/>
          <w:szCs w:val="22"/>
        </w:rPr>
      </w:pPr>
      <w:r w:rsidRPr="006507E6">
        <w:rPr>
          <w:sz w:val="22"/>
          <w:szCs w:val="22"/>
        </w:rPr>
        <w:t>Возвращаться не хочу!                      (</w:t>
      </w:r>
      <w:r w:rsidRPr="006507E6">
        <w:rPr>
          <w:iCs/>
          <w:sz w:val="22"/>
          <w:szCs w:val="22"/>
        </w:rPr>
        <w:t>Поднимаются на носочках)</w:t>
      </w:r>
      <w:r w:rsidRPr="006507E6">
        <w:rPr>
          <w:i/>
          <w:iCs/>
          <w:sz w:val="22"/>
          <w:szCs w:val="22"/>
        </w:rPr>
        <w:t>.</w:t>
      </w:r>
      <w:r w:rsidRPr="006507E6">
        <w:rPr>
          <w:sz w:val="22"/>
          <w:szCs w:val="22"/>
        </w:rPr>
        <w:t xml:space="preserve">   </w:t>
      </w:r>
    </w:p>
    <w:p w14:paraId="3119301E" w14:textId="77777777" w:rsidR="005864B6" w:rsidRPr="006507E6" w:rsidRDefault="005864B6" w:rsidP="005864B6">
      <w:pPr>
        <w:shd w:val="clear" w:color="auto" w:fill="FFFFFF"/>
        <w:suppressAutoHyphens/>
        <w:ind w:firstLine="709"/>
        <w:jc w:val="both"/>
        <w:textAlignment w:val="baseline"/>
        <w:rPr>
          <w:color w:val="00000A"/>
          <w:sz w:val="22"/>
          <w:szCs w:val="22"/>
        </w:rPr>
      </w:pPr>
      <w:r w:rsidRPr="006507E6">
        <w:rPr>
          <w:color w:val="00000A"/>
          <w:sz w:val="22"/>
          <w:szCs w:val="22"/>
        </w:rPr>
        <w:t xml:space="preserve">  </w:t>
      </w:r>
      <w:r w:rsidRPr="006507E6">
        <w:rPr>
          <w:b/>
          <w:color w:val="00000A"/>
          <w:sz w:val="22"/>
          <w:szCs w:val="22"/>
        </w:rPr>
        <w:t>Зрительная гимнастика</w:t>
      </w:r>
      <w:r w:rsidRPr="006507E6">
        <w:rPr>
          <w:b/>
          <w:bCs/>
          <w:color w:val="00000A"/>
          <w:sz w:val="22"/>
          <w:szCs w:val="22"/>
          <w:bdr w:val="none" w:sz="0" w:space="0" w:color="auto" w:frame="1"/>
        </w:rPr>
        <w:t xml:space="preserve"> «Машина».</w:t>
      </w:r>
    </w:p>
    <w:p w14:paraId="2E57A97E" w14:textId="77777777" w:rsidR="005864B6" w:rsidRPr="006507E6" w:rsidRDefault="005864B6" w:rsidP="005864B6">
      <w:pPr>
        <w:shd w:val="clear" w:color="auto" w:fill="FFFFFF"/>
        <w:rPr>
          <w:iCs/>
          <w:sz w:val="22"/>
          <w:szCs w:val="22"/>
          <w:bdr w:val="none" w:sz="0" w:space="0" w:color="auto" w:frame="1"/>
        </w:rPr>
      </w:pPr>
      <w:r w:rsidRPr="006507E6">
        <w:rPr>
          <w:iCs/>
          <w:sz w:val="22"/>
          <w:szCs w:val="22"/>
          <w:bdr w:val="none" w:sz="0" w:space="0" w:color="auto" w:frame="1"/>
        </w:rPr>
        <w:t>Дети следят за движением машины глазами, стараясь при этом не двигать головой. (Показ движения машины производится на контрастном фоне).</w:t>
      </w:r>
    </w:p>
    <w:p w14:paraId="740E2242" w14:textId="77777777" w:rsidR="005864B6" w:rsidRPr="006507E6" w:rsidRDefault="005864B6" w:rsidP="005864B6">
      <w:pPr>
        <w:rPr>
          <w:rFonts w:eastAsiaTheme="minorHAnsi"/>
          <w:b/>
          <w:sz w:val="22"/>
          <w:szCs w:val="22"/>
        </w:rPr>
      </w:pPr>
      <w:r w:rsidRPr="006507E6">
        <w:rPr>
          <w:rFonts w:eastAsiaTheme="minorHAnsi"/>
          <w:b/>
          <w:sz w:val="22"/>
          <w:szCs w:val="22"/>
        </w:rPr>
        <w:t>Пальчиковая гимнастика «Светофор».</w:t>
      </w:r>
    </w:p>
    <w:p w14:paraId="5D4535DC" w14:textId="77777777" w:rsidR="005864B6" w:rsidRPr="006507E6" w:rsidRDefault="005864B6" w:rsidP="005864B6">
      <w:pPr>
        <w:rPr>
          <w:rFonts w:eastAsiaTheme="minorHAnsi"/>
          <w:sz w:val="22"/>
          <w:szCs w:val="22"/>
          <w:lang w:eastAsia="en-US"/>
        </w:rPr>
      </w:pPr>
      <w:r w:rsidRPr="006507E6">
        <w:rPr>
          <w:rFonts w:eastAsiaTheme="minorHAnsi"/>
          <w:sz w:val="22"/>
          <w:szCs w:val="22"/>
          <w:lang w:eastAsia="en-US"/>
        </w:rPr>
        <w:t>Помогает с давних пор верный друг наш – светофор.   (3 раза хлопнуть на слово светофор)</w:t>
      </w:r>
    </w:p>
    <w:p w14:paraId="43302ABD" w14:textId="77777777" w:rsidR="005864B6" w:rsidRPr="006507E6" w:rsidRDefault="005864B6" w:rsidP="005864B6">
      <w:pPr>
        <w:rPr>
          <w:rFonts w:eastAsiaTheme="minorHAnsi"/>
          <w:sz w:val="22"/>
          <w:szCs w:val="22"/>
          <w:lang w:eastAsia="en-US"/>
        </w:rPr>
      </w:pPr>
      <w:r w:rsidRPr="006507E6">
        <w:rPr>
          <w:rFonts w:eastAsiaTheme="minorHAnsi"/>
          <w:sz w:val="22"/>
          <w:szCs w:val="22"/>
          <w:lang w:eastAsia="en-US"/>
        </w:rPr>
        <w:t xml:space="preserve">У него больших три </w:t>
      </w:r>
      <w:proofErr w:type="gramStart"/>
      <w:r w:rsidRPr="006507E6">
        <w:rPr>
          <w:rFonts w:eastAsiaTheme="minorHAnsi"/>
          <w:sz w:val="22"/>
          <w:szCs w:val="22"/>
          <w:lang w:eastAsia="en-US"/>
        </w:rPr>
        <w:t xml:space="preserve">глаза,   </w:t>
      </w:r>
      <w:proofErr w:type="gramEnd"/>
      <w:r w:rsidRPr="006507E6">
        <w:rPr>
          <w:rFonts w:eastAsiaTheme="minorHAnsi"/>
          <w:sz w:val="22"/>
          <w:szCs w:val="22"/>
          <w:lang w:eastAsia="en-US"/>
        </w:rPr>
        <w:t xml:space="preserve">                                                            (показываем 3 пальца)</w:t>
      </w:r>
    </w:p>
    <w:p w14:paraId="29E46B21" w14:textId="77777777" w:rsidR="005864B6" w:rsidRPr="006507E6" w:rsidRDefault="005864B6" w:rsidP="005864B6">
      <w:pPr>
        <w:rPr>
          <w:rFonts w:eastAsiaTheme="minorHAnsi"/>
          <w:sz w:val="22"/>
          <w:szCs w:val="22"/>
          <w:lang w:eastAsia="en-US"/>
        </w:rPr>
      </w:pPr>
      <w:r w:rsidRPr="006507E6">
        <w:rPr>
          <w:rFonts w:eastAsiaTheme="minorHAnsi"/>
          <w:sz w:val="22"/>
          <w:szCs w:val="22"/>
          <w:lang w:eastAsia="en-US"/>
        </w:rPr>
        <w:t xml:space="preserve">Не горят они все разом.                                                                    (качаем головой «нет»)  </w:t>
      </w:r>
    </w:p>
    <w:p w14:paraId="3AEE9BFE" w14:textId="77777777" w:rsidR="005864B6" w:rsidRPr="006507E6" w:rsidRDefault="005864B6" w:rsidP="005864B6">
      <w:pPr>
        <w:rPr>
          <w:rFonts w:eastAsiaTheme="minorHAnsi"/>
          <w:sz w:val="22"/>
          <w:szCs w:val="22"/>
          <w:lang w:eastAsia="en-US"/>
        </w:rPr>
      </w:pPr>
      <w:r w:rsidRPr="006507E6">
        <w:rPr>
          <w:rFonts w:eastAsiaTheme="minorHAnsi"/>
          <w:sz w:val="22"/>
          <w:szCs w:val="22"/>
          <w:lang w:eastAsia="en-US"/>
        </w:rPr>
        <w:t xml:space="preserve">Если красный загорелся, то нельзя </w:t>
      </w:r>
      <w:proofErr w:type="gramStart"/>
      <w:r w:rsidRPr="006507E6">
        <w:rPr>
          <w:rFonts w:eastAsiaTheme="minorHAnsi"/>
          <w:sz w:val="22"/>
          <w:szCs w:val="22"/>
          <w:lang w:eastAsia="en-US"/>
        </w:rPr>
        <w:t xml:space="preserve">переходить,   </w:t>
      </w:r>
      <w:proofErr w:type="gramEnd"/>
      <w:r w:rsidRPr="006507E6">
        <w:rPr>
          <w:rFonts w:eastAsiaTheme="minorHAnsi"/>
          <w:sz w:val="22"/>
          <w:szCs w:val="22"/>
          <w:lang w:eastAsia="en-US"/>
        </w:rPr>
        <w:t xml:space="preserve"> (рис. круг в воздухе и качаем «нет»)</w:t>
      </w:r>
    </w:p>
    <w:p w14:paraId="6EE3324B" w14:textId="77777777" w:rsidR="005864B6" w:rsidRPr="006507E6" w:rsidRDefault="005864B6" w:rsidP="005864B6">
      <w:pPr>
        <w:rPr>
          <w:rFonts w:eastAsiaTheme="minorHAnsi"/>
          <w:sz w:val="22"/>
          <w:szCs w:val="22"/>
          <w:lang w:eastAsia="en-US"/>
        </w:rPr>
      </w:pPr>
      <w:r w:rsidRPr="006507E6">
        <w:rPr>
          <w:rFonts w:eastAsiaTheme="minorHAnsi"/>
          <w:sz w:val="22"/>
          <w:szCs w:val="22"/>
          <w:lang w:eastAsia="en-US"/>
        </w:rPr>
        <w:t>Надо ждать на тротуаре и машины пропустить.                               (крутим «руль»)</w:t>
      </w:r>
    </w:p>
    <w:p w14:paraId="1D0D4AFA" w14:textId="77777777" w:rsidR="005864B6" w:rsidRPr="006507E6" w:rsidRDefault="005864B6" w:rsidP="005864B6">
      <w:pPr>
        <w:rPr>
          <w:rFonts w:eastAsiaTheme="minorHAnsi"/>
          <w:sz w:val="22"/>
          <w:szCs w:val="22"/>
          <w:lang w:eastAsia="en-US"/>
        </w:rPr>
      </w:pPr>
      <w:r w:rsidRPr="006507E6">
        <w:rPr>
          <w:rFonts w:eastAsiaTheme="minorHAnsi"/>
          <w:sz w:val="22"/>
          <w:szCs w:val="22"/>
          <w:lang w:eastAsia="en-US"/>
        </w:rPr>
        <w:t>Если жёлтый загорелся, значит, скоро мы пойдём.                          (рисуем круг в воздухе)</w:t>
      </w:r>
    </w:p>
    <w:p w14:paraId="220229AC" w14:textId="77777777" w:rsidR="005864B6" w:rsidRPr="006507E6" w:rsidRDefault="005864B6" w:rsidP="005864B6">
      <w:pPr>
        <w:rPr>
          <w:rFonts w:eastAsiaTheme="minorHAnsi"/>
          <w:sz w:val="22"/>
          <w:szCs w:val="22"/>
          <w:lang w:eastAsia="en-US"/>
        </w:rPr>
      </w:pPr>
      <w:r w:rsidRPr="006507E6">
        <w:rPr>
          <w:rFonts w:eastAsiaTheme="minorHAnsi"/>
          <w:sz w:val="22"/>
          <w:szCs w:val="22"/>
          <w:lang w:eastAsia="en-US"/>
        </w:rPr>
        <w:t>Глаз зелёный загорелся – Стоп, машины, мы идём!                         (рисуем круг в воздухе)</w:t>
      </w:r>
    </w:p>
    <w:p w14:paraId="48055E96" w14:textId="77777777" w:rsidR="005864B6" w:rsidRPr="006507E6" w:rsidRDefault="005864B6" w:rsidP="005864B6">
      <w:pPr>
        <w:rPr>
          <w:rFonts w:eastAsiaTheme="minorHAnsi"/>
          <w:sz w:val="22"/>
          <w:szCs w:val="22"/>
          <w:lang w:eastAsia="en-US"/>
        </w:rPr>
      </w:pPr>
      <w:r w:rsidRPr="006507E6">
        <w:rPr>
          <w:rFonts w:eastAsiaTheme="minorHAnsi"/>
          <w:sz w:val="22"/>
          <w:szCs w:val="22"/>
          <w:lang w:eastAsia="en-US"/>
        </w:rPr>
        <w:t>Мы дорогу перешли, по делам своим пошли.                                 (пальчиками по коленям)</w:t>
      </w:r>
    </w:p>
    <w:p w14:paraId="110A75B0" w14:textId="77777777" w:rsidR="005864B6" w:rsidRPr="006507E6" w:rsidRDefault="005864B6" w:rsidP="005864B6">
      <w:pPr>
        <w:rPr>
          <w:rFonts w:eastAsiaTheme="minorHAnsi"/>
          <w:sz w:val="22"/>
          <w:szCs w:val="22"/>
          <w:lang w:eastAsia="en-US"/>
        </w:rPr>
      </w:pPr>
      <w:r w:rsidRPr="006507E6">
        <w:rPr>
          <w:rFonts w:eastAsiaTheme="minorHAnsi"/>
          <w:sz w:val="22"/>
          <w:szCs w:val="22"/>
          <w:lang w:eastAsia="en-US"/>
        </w:rPr>
        <w:t>Помогает с давних пор верный друг наш – светофор</w:t>
      </w:r>
      <w:proofErr w:type="gramStart"/>
      <w:r w:rsidRPr="006507E6">
        <w:rPr>
          <w:rFonts w:eastAsiaTheme="minorHAnsi"/>
          <w:sz w:val="22"/>
          <w:szCs w:val="22"/>
          <w:lang w:eastAsia="en-US"/>
        </w:rPr>
        <w:t xml:space="preserve">   (</w:t>
      </w:r>
      <w:proofErr w:type="gramEnd"/>
      <w:r w:rsidRPr="006507E6">
        <w:rPr>
          <w:rFonts w:eastAsiaTheme="minorHAnsi"/>
          <w:sz w:val="22"/>
          <w:szCs w:val="22"/>
          <w:lang w:eastAsia="en-US"/>
        </w:rPr>
        <w:t>3 раза хлопнуть на слово светофор)</w:t>
      </w:r>
    </w:p>
    <w:p w14:paraId="5951A891" w14:textId="77777777" w:rsidR="005864B6" w:rsidRPr="006507E6" w:rsidRDefault="005864B6" w:rsidP="005864B6">
      <w:pPr>
        <w:rPr>
          <w:sz w:val="22"/>
          <w:szCs w:val="22"/>
        </w:rPr>
      </w:pPr>
      <w:r w:rsidRPr="006507E6">
        <w:rPr>
          <w:b/>
          <w:sz w:val="22"/>
          <w:szCs w:val="22"/>
        </w:rPr>
        <w:t xml:space="preserve">Речевая игра «Ракета».   </w:t>
      </w:r>
      <w:r w:rsidRPr="006507E6">
        <w:rPr>
          <w:sz w:val="22"/>
          <w:szCs w:val="22"/>
        </w:rPr>
        <w:t>(развитие координации речи с движением).</w:t>
      </w:r>
      <w:r w:rsidRPr="006507E6">
        <w:rPr>
          <w:b/>
          <w:sz w:val="22"/>
          <w:szCs w:val="22"/>
        </w:rPr>
        <w:t xml:space="preserve">                                                                                                                                                      </w:t>
      </w:r>
      <w:r w:rsidRPr="006507E6">
        <w:rPr>
          <w:sz w:val="22"/>
          <w:szCs w:val="22"/>
        </w:rPr>
        <w:t xml:space="preserve">А сейчас мы с вами, </w:t>
      </w:r>
      <w:proofErr w:type="gramStart"/>
      <w:r w:rsidRPr="006507E6">
        <w:rPr>
          <w:sz w:val="22"/>
          <w:szCs w:val="22"/>
        </w:rPr>
        <w:t xml:space="preserve">дети,   </w:t>
      </w:r>
      <w:proofErr w:type="gramEnd"/>
      <w:r w:rsidRPr="006507E6">
        <w:rPr>
          <w:sz w:val="22"/>
          <w:szCs w:val="22"/>
        </w:rPr>
        <w:t xml:space="preserve">       Улетаем на ракете.                                                                                                                                                                  На носки </w:t>
      </w:r>
      <w:proofErr w:type="gramStart"/>
      <w:r w:rsidRPr="006507E6">
        <w:rPr>
          <w:sz w:val="22"/>
          <w:szCs w:val="22"/>
        </w:rPr>
        <w:t xml:space="preserve">поднимись,   </w:t>
      </w:r>
      <w:proofErr w:type="gramEnd"/>
      <w:r w:rsidRPr="006507E6">
        <w:rPr>
          <w:sz w:val="22"/>
          <w:szCs w:val="22"/>
        </w:rPr>
        <w:t xml:space="preserve">                А потом руки вниз.                                                                                                                                                                 Раз, два, потянись.                                                                                                                                                                 Вот летит ракета ввысь! </w:t>
      </w:r>
      <w:r w:rsidRPr="006507E6">
        <w:rPr>
          <w:color w:val="000000"/>
          <w:sz w:val="22"/>
          <w:szCs w:val="22"/>
          <w:shd w:val="clear" w:color="auto" w:fill="FFFFFF"/>
        </w:rPr>
        <w:t> (1-2 — стойка на носках, руки вверх, ладони образуют «купол ракеты»; 3—4 — основная стойка.)</w:t>
      </w:r>
    </w:p>
    <w:p w14:paraId="2CBCB564" w14:textId="77777777" w:rsidR="005864B6" w:rsidRPr="006507E6" w:rsidRDefault="005864B6" w:rsidP="005864B6">
      <w:pPr>
        <w:rPr>
          <w:sz w:val="22"/>
          <w:szCs w:val="22"/>
        </w:rPr>
      </w:pPr>
      <w:r w:rsidRPr="006507E6">
        <w:rPr>
          <w:b/>
          <w:sz w:val="22"/>
          <w:szCs w:val="22"/>
        </w:rPr>
        <w:t>Подвижная игра «В открытом космосе»</w:t>
      </w:r>
      <w:r w:rsidRPr="006507E6">
        <w:rPr>
          <w:sz w:val="22"/>
          <w:szCs w:val="22"/>
        </w:rPr>
        <w:t xml:space="preserve"> (Дети изображают движения в невесомости).                                                                                                               Вот немного </w:t>
      </w:r>
      <w:proofErr w:type="gramStart"/>
      <w:r w:rsidRPr="006507E6">
        <w:rPr>
          <w:sz w:val="22"/>
          <w:szCs w:val="22"/>
        </w:rPr>
        <w:t xml:space="preserve">подрасту,   </w:t>
      </w:r>
      <w:proofErr w:type="gramEnd"/>
      <w:r w:rsidRPr="006507E6">
        <w:rPr>
          <w:sz w:val="22"/>
          <w:szCs w:val="22"/>
        </w:rPr>
        <w:t xml:space="preserve">                 На ракете полечу.                                                                                                                                                         Космонавтом буду </w:t>
      </w:r>
      <w:proofErr w:type="gramStart"/>
      <w:r w:rsidRPr="006507E6">
        <w:rPr>
          <w:sz w:val="22"/>
          <w:szCs w:val="22"/>
        </w:rPr>
        <w:t xml:space="preserve">я,   </w:t>
      </w:r>
      <w:proofErr w:type="gramEnd"/>
      <w:r w:rsidRPr="006507E6">
        <w:rPr>
          <w:sz w:val="22"/>
          <w:szCs w:val="22"/>
        </w:rPr>
        <w:t xml:space="preserve">             Звезды в небе ждут меня.</w:t>
      </w:r>
    </w:p>
    <w:p w14:paraId="5E879AB0" w14:textId="77777777" w:rsidR="005864B6" w:rsidRPr="00F60CD0" w:rsidRDefault="005864B6" w:rsidP="005864B6">
      <w:pPr>
        <w:shd w:val="clear" w:color="auto" w:fill="FFFFFF"/>
        <w:rPr>
          <w:b/>
          <w:color w:val="000000"/>
          <w:sz w:val="22"/>
          <w:szCs w:val="23"/>
        </w:rPr>
      </w:pPr>
      <w:r w:rsidRPr="00F60CD0">
        <w:rPr>
          <w:b/>
          <w:color w:val="000000"/>
          <w:sz w:val="22"/>
          <w:szCs w:val="23"/>
        </w:rPr>
        <w:t>Пальчиковая гимнастика.</w:t>
      </w:r>
    </w:p>
    <w:p w14:paraId="13463838" w14:textId="77777777" w:rsidR="005864B6" w:rsidRPr="00F60CD0" w:rsidRDefault="005864B6" w:rsidP="005864B6">
      <w:pPr>
        <w:shd w:val="clear" w:color="auto" w:fill="FFFFFF"/>
        <w:rPr>
          <w:color w:val="000000"/>
          <w:sz w:val="22"/>
          <w:szCs w:val="23"/>
        </w:rPr>
      </w:pPr>
      <w:r w:rsidRPr="00F60CD0">
        <w:rPr>
          <w:color w:val="000000"/>
          <w:sz w:val="22"/>
          <w:szCs w:val="23"/>
        </w:rPr>
        <w:t>Ракеты летают, (сомкнуть пальцы рук, поднять вверх)</w:t>
      </w:r>
    </w:p>
    <w:p w14:paraId="07E76D80" w14:textId="77777777" w:rsidR="005864B6" w:rsidRPr="00F60CD0" w:rsidRDefault="005864B6" w:rsidP="005864B6">
      <w:pPr>
        <w:shd w:val="clear" w:color="auto" w:fill="FFFFFF"/>
        <w:rPr>
          <w:color w:val="000000"/>
          <w:sz w:val="22"/>
          <w:szCs w:val="23"/>
        </w:rPr>
      </w:pPr>
      <w:r w:rsidRPr="00F60CD0">
        <w:rPr>
          <w:color w:val="000000"/>
          <w:sz w:val="22"/>
          <w:szCs w:val="23"/>
        </w:rPr>
        <w:t>Плывут корабли, («лодочка»)</w:t>
      </w:r>
    </w:p>
    <w:p w14:paraId="546080F8" w14:textId="77777777" w:rsidR="005864B6" w:rsidRPr="00F60CD0" w:rsidRDefault="005864B6" w:rsidP="005864B6">
      <w:pPr>
        <w:shd w:val="clear" w:color="auto" w:fill="FFFFFF"/>
        <w:rPr>
          <w:color w:val="000000"/>
          <w:sz w:val="22"/>
          <w:szCs w:val="23"/>
        </w:rPr>
      </w:pPr>
      <w:r w:rsidRPr="00F60CD0">
        <w:rPr>
          <w:color w:val="000000"/>
          <w:sz w:val="22"/>
          <w:szCs w:val="23"/>
        </w:rPr>
        <w:t>И едут по трассе (имитация руля)</w:t>
      </w:r>
      <w:r>
        <w:rPr>
          <w:color w:val="000000"/>
          <w:sz w:val="22"/>
          <w:szCs w:val="23"/>
        </w:rPr>
        <w:t xml:space="preserve"> </w:t>
      </w:r>
      <w:r w:rsidRPr="00F60CD0">
        <w:rPr>
          <w:color w:val="000000"/>
          <w:sz w:val="22"/>
          <w:szCs w:val="23"/>
        </w:rPr>
        <w:t>Грузовики.</w:t>
      </w:r>
    </w:p>
    <w:p w14:paraId="15409026" w14:textId="77777777" w:rsidR="005864B6" w:rsidRPr="00F60CD0" w:rsidRDefault="005864B6" w:rsidP="005864B6">
      <w:pPr>
        <w:shd w:val="clear" w:color="auto" w:fill="FFFFFF"/>
        <w:rPr>
          <w:color w:val="000000"/>
          <w:sz w:val="22"/>
          <w:szCs w:val="23"/>
        </w:rPr>
      </w:pPr>
      <w:r w:rsidRPr="00F60CD0">
        <w:rPr>
          <w:color w:val="000000"/>
          <w:sz w:val="22"/>
          <w:szCs w:val="23"/>
        </w:rPr>
        <w:lastRenderedPageBreak/>
        <w:t>В метро под землей</w:t>
      </w:r>
      <w:r>
        <w:rPr>
          <w:color w:val="000000"/>
          <w:sz w:val="22"/>
          <w:szCs w:val="23"/>
        </w:rPr>
        <w:t xml:space="preserve"> </w:t>
      </w:r>
      <w:r w:rsidRPr="00F60CD0">
        <w:rPr>
          <w:color w:val="000000"/>
          <w:sz w:val="22"/>
          <w:szCs w:val="23"/>
        </w:rPr>
        <w:t>Электрички гудят,</w:t>
      </w:r>
    </w:p>
    <w:p w14:paraId="68E6C46A" w14:textId="77777777" w:rsidR="005864B6" w:rsidRPr="00F60CD0" w:rsidRDefault="005864B6" w:rsidP="005864B6">
      <w:pPr>
        <w:shd w:val="clear" w:color="auto" w:fill="FFFFFF"/>
        <w:rPr>
          <w:color w:val="000000"/>
          <w:sz w:val="22"/>
          <w:szCs w:val="23"/>
        </w:rPr>
      </w:pPr>
      <w:r w:rsidRPr="00F60CD0">
        <w:rPr>
          <w:color w:val="000000"/>
          <w:sz w:val="22"/>
          <w:szCs w:val="23"/>
        </w:rPr>
        <w:t>По кругу спешат (локти – вперед – назад)</w:t>
      </w:r>
      <w:r>
        <w:rPr>
          <w:color w:val="000000"/>
          <w:sz w:val="22"/>
          <w:szCs w:val="23"/>
        </w:rPr>
        <w:t xml:space="preserve"> </w:t>
      </w:r>
      <w:r w:rsidRPr="00F60CD0">
        <w:rPr>
          <w:color w:val="000000"/>
          <w:sz w:val="22"/>
          <w:szCs w:val="23"/>
        </w:rPr>
        <w:t>То вперед, то назад.</w:t>
      </w:r>
    </w:p>
    <w:p w14:paraId="780A02B3" w14:textId="77777777" w:rsidR="005864B6" w:rsidRPr="006507E6" w:rsidRDefault="005864B6" w:rsidP="005864B6">
      <w:pPr>
        <w:ind w:firstLine="454"/>
        <w:jc w:val="center"/>
        <w:rPr>
          <w:b/>
          <w:sz w:val="22"/>
          <w:szCs w:val="22"/>
        </w:rPr>
      </w:pPr>
      <w:r w:rsidRPr="006507E6">
        <w:rPr>
          <w:b/>
          <w:sz w:val="22"/>
          <w:szCs w:val="22"/>
        </w:rPr>
        <w:t>Тема «</w:t>
      </w:r>
      <w:r>
        <w:rPr>
          <w:b/>
          <w:sz w:val="22"/>
          <w:szCs w:val="22"/>
        </w:rPr>
        <w:t xml:space="preserve">Комнатные растения. </w:t>
      </w:r>
      <w:r w:rsidRPr="006507E6">
        <w:rPr>
          <w:b/>
          <w:sz w:val="22"/>
          <w:szCs w:val="22"/>
        </w:rPr>
        <w:t>Насекомые»</w:t>
      </w:r>
    </w:p>
    <w:p w14:paraId="33169852" w14:textId="77777777" w:rsidR="005864B6" w:rsidRPr="006507E6" w:rsidRDefault="005864B6" w:rsidP="005864B6">
      <w:pPr>
        <w:rPr>
          <w:sz w:val="22"/>
          <w:szCs w:val="22"/>
        </w:rPr>
      </w:pPr>
      <w:r w:rsidRPr="006507E6">
        <w:rPr>
          <w:b/>
          <w:sz w:val="22"/>
          <w:szCs w:val="22"/>
        </w:rPr>
        <w:t xml:space="preserve">Координация речи с движением «Пчела».                                                                                                                </w:t>
      </w:r>
      <w:r w:rsidRPr="006507E6">
        <w:rPr>
          <w:sz w:val="22"/>
          <w:szCs w:val="22"/>
        </w:rPr>
        <w:t xml:space="preserve">Прилетела к нам вчера                                                                                                                                                Полосатая пчела,                                                                                                                                                                     А за нею шмель – </w:t>
      </w:r>
      <w:proofErr w:type="spellStart"/>
      <w:r w:rsidRPr="006507E6">
        <w:rPr>
          <w:sz w:val="22"/>
          <w:szCs w:val="22"/>
        </w:rPr>
        <w:t>шмелек</w:t>
      </w:r>
      <w:proofErr w:type="spellEnd"/>
      <w:r w:rsidRPr="006507E6">
        <w:rPr>
          <w:sz w:val="22"/>
          <w:szCs w:val="22"/>
        </w:rPr>
        <w:t xml:space="preserve">                                                                                                                                                       И веселый мотылек,                                                                                                                                                              Два жука и стрекоза,                                                                                                                                                              Как фонарики глаза.                                                                                                                                                  Пожужжали, </w:t>
      </w:r>
      <w:proofErr w:type="gramStart"/>
      <w:r w:rsidRPr="006507E6">
        <w:rPr>
          <w:sz w:val="22"/>
          <w:szCs w:val="22"/>
        </w:rPr>
        <w:t xml:space="preserve">полетали,   </w:t>
      </w:r>
      <w:proofErr w:type="gramEnd"/>
      <w:r w:rsidRPr="006507E6">
        <w:rPr>
          <w:sz w:val="22"/>
          <w:szCs w:val="22"/>
        </w:rPr>
        <w:t xml:space="preserve">                                                                                                                                                        От усталости упали.                                                                                                                                   </w:t>
      </w:r>
    </w:p>
    <w:p w14:paraId="04DE4F0B" w14:textId="77777777" w:rsidR="005864B6" w:rsidRPr="006507E6" w:rsidRDefault="005864B6" w:rsidP="005864B6">
      <w:pPr>
        <w:ind w:firstLine="454"/>
        <w:rPr>
          <w:sz w:val="22"/>
          <w:szCs w:val="22"/>
        </w:rPr>
      </w:pPr>
      <w:r w:rsidRPr="006507E6">
        <w:rPr>
          <w:b/>
          <w:sz w:val="22"/>
          <w:szCs w:val="22"/>
        </w:rPr>
        <w:t xml:space="preserve">Речевая подвижная игра «Стрекоза».  </w:t>
      </w:r>
      <w:r w:rsidRPr="006507E6">
        <w:rPr>
          <w:sz w:val="22"/>
          <w:szCs w:val="22"/>
        </w:rPr>
        <w:t xml:space="preserve">                                                                                                                              Летит </w:t>
      </w:r>
      <w:proofErr w:type="gramStart"/>
      <w:r w:rsidRPr="006507E6">
        <w:rPr>
          <w:sz w:val="22"/>
          <w:szCs w:val="22"/>
        </w:rPr>
        <w:t xml:space="preserve">стрекоза,   </w:t>
      </w:r>
      <w:proofErr w:type="gramEnd"/>
      <w:r w:rsidRPr="006507E6">
        <w:rPr>
          <w:sz w:val="22"/>
          <w:szCs w:val="22"/>
        </w:rPr>
        <w:t xml:space="preserve">                                                                                                                                                                     Как горошины глаза.                                                                                                                                                                  Вверх, вниз,                                                                                                                                                                                Взад, вперед,                                                                                                                                                                           Как прозрачный самолет</w:t>
      </w:r>
    </w:p>
    <w:p w14:paraId="5F8B16E3" w14:textId="77777777" w:rsidR="005864B6" w:rsidRPr="006507E6" w:rsidRDefault="005864B6" w:rsidP="005864B6">
      <w:pPr>
        <w:ind w:firstLine="454"/>
        <w:rPr>
          <w:b/>
          <w:sz w:val="22"/>
          <w:szCs w:val="22"/>
        </w:rPr>
      </w:pPr>
      <w:r w:rsidRPr="006507E6">
        <w:rPr>
          <w:b/>
          <w:sz w:val="22"/>
          <w:szCs w:val="22"/>
        </w:rPr>
        <w:t>Пальчиковая гимнастика «Насекомые»</w:t>
      </w:r>
    </w:p>
    <w:p w14:paraId="75F9DDA6" w14:textId="77777777" w:rsidR="005864B6" w:rsidRPr="006507E6" w:rsidRDefault="005864B6" w:rsidP="005864B6">
      <w:pPr>
        <w:ind w:firstLine="454"/>
        <w:rPr>
          <w:sz w:val="22"/>
          <w:szCs w:val="22"/>
        </w:rPr>
      </w:pPr>
      <w:r w:rsidRPr="006507E6">
        <w:rPr>
          <w:sz w:val="22"/>
          <w:szCs w:val="22"/>
        </w:rPr>
        <w:t xml:space="preserve">Дружно пальчики </w:t>
      </w:r>
      <w:proofErr w:type="gramStart"/>
      <w:r w:rsidRPr="006507E6">
        <w:rPr>
          <w:sz w:val="22"/>
          <w:szCs w:val="22"/>
        </w:rPr>
        <w:t xml:space="preserve">считаем,   </w:t>
      </w:r>
      <w:proofErr w:type="gramEnd"/>
      <w:r w:rsidRPr="006507E6">
        <w:rPr>
          <w:sz w:val="22"/>
          <w:szCs w:val="22"/>
        </w:rPr>
        <w:t xml:space="preserve">   сжимаем и разжимаем пальцы</w:t>
      </w:r>
    </w:p>
    <w:p w14:paraId="0DB92BAF" w14:textId="77777777" w:rsidR="005864B6" w:rsidRPr="006507E6" w:rsidRDefault="005864B6" w:rsidP="005864B6">
      <w:pPr>
        <w:ind w:firstLine="454"/>
        <w:rPr>
          <w:sz w:val="22"/>
          <w:szCs w:val="22"/>
        </w:rPr>
      </w:pPr>
      <w:r w:rsidRPr="006507E6">
        <w:rPr>
          <w:sz w:val="22"/>
          <w:szCs w:val="22"/>
        </w:rPr>
        <w:t>Насекомых называем</w:t>
      </w:r>
    </w:p>
    <w:p w14:paraId="13CD8E27" w14:textId="77777777" w:rsidR="005864B6" w:rsidRPr="006507E6" w:rsidRDefault="005864B6" w:rsidP="005864B6">
      <w:pPr>
        <w:ind w:firstLine="454"/>
        <w:rPr>
          <w:sz w:val="22"/>
          <w:szCs w:val="22"/>
        </w:rPr>
      </w:pPr>
      <w:r w:rsidRPr="006507E6">
        <w:rPr>
          <w:sz w:val="22"/>
          <w:szCs w:val="22"/>
        </w:rPr>
        <w:t>Бабочка, кузнечик, муха,</w:t>
      </w:r>
    </w:p>
    <w:p w14:paraId="4FD31CC6" w14:textId="77777777" w:rsidR="005864B6" w:rsidRPr="006507E6" w:rsidRDefault="005864B6" w:rsidP="005864B6">
      <w:pPr>
        <w:ind w:firstLine="454"/>
        <w:rPr>
          <w:sz w:val="22"/>
          <w:szCs w:val="22"/>
        </w:rPr>
      </w:pPr>
      <w:r w:rsidRPr="006507E6">
        <w:rPr>
          <w:sz w:val="22"/>
          <w:szCs w:val="22"/>
        </w:rPr>
        <w:t>Это жук с зелёным брюхом</w:t>
      </w:r>
    </w:p>
    <w:p w14:paraId="7103B104" w14:textId="77777777" w:rsidR="005864B6" w:rsidRPr="006507E6" w:rsidRDefault="005864B6" w:rsidP="005864B6">
      <w:pPr>
        <w:ind w:firstLine="454"/>
        <w:rPr>
          <w:sz w:val="22"/>
          <w:szCs w:val="22"/>
        </w:rPr>
      </w:pPr>
      <w:r w:rsidRPr="006507E6">
        <w:rPr>
          <w:sz w:val="22"/>
          <w:szCs w:val="22"/>
        </w:rPr>
        <w:t xml:space="preserve">Это </w:t>
      </w:r>
      <w:proofErr w:type="spellStart"/>
      <w:r w:rsidRPr="006507E6">
        <w:rPr>
          <w:sz w:val="22"/>
          <w:szCs w:val="22"/>
        </w:rPr>
        <w:t>ктоже</w:t>
      </w:r>
      <w:proofErr w:type="spellEnd"/>
      <w:r w:rsidRPr="006507E6">
        <w:rPr>
          <w:sz w:val="22"/>
          <w:szCs w:val="22"/>
        </w:rPr>
        <w:t xml:space="preserve"> тут звенит?</w:t>
      </w:r>
    </w:p>
    <w:p w14:paraId="35AAE588" w14:textId="77777777" w:rsidR="005864B6" w:rsidRPr="006507E6" w:rsidRDefault="005864B6" w:rsidP="005864B6">
      <w:pPr>
        <w:ind w:firstLine="454"/>
        <w:rPr>
          <w:sz w:val="22"/>
          <w:szCs w:val="22"/>
        </w:rPr>
      </w:pPr>
      <w:r w:rsidRPr="006507E6">
        <w:rPr>
          <w:sz w:val="22"/>
          <w:szCs w:val="22"/>
        </w:rPr>
        <w:t>Ой, сюда комар летит               вращение мизинцем</w:t>
      </w:r>
    </w:p>
    <w:p w14:paraId="78346EA4" w14:textId="77777777" w:rsidR="005864B6" w:rsidRPr="006507E6" w:rsidRDefault="005864B6" w:rsidP="005864B6">
      <w:pPr>
        <w:ind w:firstLine="454"/>
        <w:rPr>
          <w:sz w:val="22"/>
          <w:szCs w:val="22"/>
        </w:rPr>
      </w:pPr>
      <w:r w:rsidRPr="006507E6">
        <w:rPr>
          <w:sz w:val="22"/>
          <w:szCs w:val="22"/>
        </w:rPr>
        <w:t>Прячься!  Руки за спину</w:t>
      </w:r>
    </w:p>
    <w:p w14:paraId="0E857A6C" w14:textId="77777777" w:rsidR="005864B6" w:rsidRPr="00F60CD0" w:rsidRDefault="005864B6" w:rsidP="005864B6">
      <w:pPr>
        <w:shd w:val="clear" w:color="auto" w:fill="FFFFFF"/>
        <w:rPr>
          <w:b/>
          <w:color w:val="000000"/>
          <w:sz w:val="22"/>
          <w:szCs w:val="23"/>
        </w:rPr>
      </w:pPr>
      <w:r w:rsidRPr="00F60CD0">
        <w:rPr>
          <w:b/>
          <w:color w:val="000000"/>
          <w:sz w:val="22"/>
          <w:szCs w:val="23"/>
        </w:rPr>
        <w:t>Пальчиковая гимнастика.</w:t>
      </w:r>
    </w:p>
    <w:p w14:paraId="31B649FE" w14:textId="77777777" w:rsidR="005864B6" w:rsidRPr="00F60CD0" w:rsidRDefault="005864B6" w:rsidP="005864B6">
      <w:pPr>
        <w:shd w:val="clear" w:color="auto" w:fill="FFFFFF"/>
        <w:rPr>
          <w:color w:val="000000"/>
          <w:sz w:val="22"/>
          <w:szCs w:val="23"/>
        </w:rPr>
      </w:pPr>
      <w:r w:rsidRPr="00F60CD0">
        <w:rPr>
          <w:color w:val="000000"/>
          <w:sz w:val="22"/>
          <w:szCs w:val="23"/>
        </w:rPr>
        <w:t>В нашей группе на окне,</w:t>
      </w:r>
      <w:r>
        <w:rPr>
          <w:color w:val="000000"/>
          <w:sz w:val="22"/>
          <w:szCs w:val="23"/>
        </w:rPr>
        <w:t xml:space="preserve"> </w:t>
      </w:r>
      <w:proofErr w:type="gramStart"/>
      <w:r w:rsidRPr="00F60CD0">
        <w:rPr>
          <w:color w:val="000000"/>
          <w:sz w:val="22"/>
          <w:szCs w:val="23"/>
        </w:rPr>
        <w:t>Во</w:t>
      </w:r>
      <w:proofErr w:type="gramEnd"/>
      <w:r w:rsidRPr="00F60CD0">
        <w:rPr>
          <w:color w:val="000000"/>
          <w:sz w:val="22"/>
          <w:szCs w:val="23"/>
        </w:rPr>
        <w:t xml:space="preserve"> зеленой во стране,</w:t>
      </w:r>
    </w:p>
    <w:p w14:paraId="39415710" w14:textId="77777777" w:rsidR="005864B6" w:rsidRPr="00F60CD0" w:rsidRDefault="005864B6" w:rsidP="005864B6">
      <w:pPr>
        <w:shd w:val="clear" w:color="auto" w:fill="FFFFFF"/>
        <w:rPr>
          <w:color w:val="000000"/>
          <w:sz w:val="22"/>
          <w:szCs w:val="23"/>
        </w:rPr>
      </w:pPr>
      <w:r w:rsidRPr="00F60CD0">
        <w:rPr>
          <w:color w:val="000000"/>
          <w:sz w:val="22"/>
          <w:szCs w:val="23"/>
        </w:rPr>
        <w:t>В расписных горшочках</w:t>
      </w:r>
      <w:r>
        <w:rPr>
          <w:color w:val="000000"/>
          <w:sz w:val="22"/>
          <w:szCs w:val="23"/>
        </w:rPr>
        <w:t xml:space="preserve"> </w:t>
      </w:r>
      <w:proofErr w:type="gramStart"/>
      <w:r w:rsidRPr="00F60CD0">
        <w:rPr>
          <w:color w:val="000000"/>
          <w:sz w:val="22"/>
          <w:szCs w:val="23"/>
        </w:rPr>
        <w:t>Подросли</w:t>
      </w:r>
      <w:proofErr w:type="gramEnd"/>
      <w:r w:rsidRPr="00F60CD0">
        <w:rPr>
          <w:color w:val="000000"/>
          <w:sz w:val="22"/>
          <w:szCs w:val="23"/>
        </w:rPr>
        <w:t xml:space="preserve"> цветочки.</w:t>
      </w:r>
    </w:p>
    <w:p w14:paraId="1AB5C6B9" w14:textId="77777777" w:rsidR="005864B6" w:rsidRPr="00F60CD0" w:rsidRDefault="005864B6" w:rsidP="005864B6">
      <w:pPr>
        <w:shd w:val="clear" w:color="auto" w:fill="FFFFFF"/>
        <w:rPr>
          <w:color w:val="000000"/>
          <w:sz w:val="22"/>
          <w:szCs w:val="23"/>
        </w:rPr>
      </w:pPr>
      <w:r w:rsidRPr="00F60CD0">
        <w:rPr>
          <w:color w:val="000000"/>
          <w:sz w:val="22"/>
          <w:szCs w:val="23"/>
        </w:rPr>
        <w:t xml:space="preserve">Вот розан, герань, </w:t>
      </w:r>
      <w:proofErr w:type="spellStart"/>
      <w:r w:rsidRPr="00F60CD0">
        <w:rPr>
          <w:color w:val="000000"/>
          <w:sz w:val="22"/>
          <w:szCs w:val="23"/>
        </w:rPr>
        <w:t>толстянка</w:t>
      </w:r>
      <w:proofErr w:type="spellEnd"/>
      <w:r w:rsidRPr="00F60CD0">
        <w:rPr>
          <w:color w:val="000000"/>
          <w:sz w:val="22"/>
          <w:szCs w:val="23"/>
        </w:rPr>
        <w:t>,</w:t>
      </w:r>
      <w:r>
        <w:rPr>
          <w:color w:val="000000"/>
          <w:sz w:val="22"/>
          <w:szCs w:val="23"/>
        </w:rPr>
        <w:t xml:space="preserve"> </w:t>
      </w:r>
      <w:r w:rsidRPr="00F60CD0">
        <w:rPr>
          <w:color w:val="000000"/>
          <w:sz w:val="22"/>
          <w:szCs w:val="23"/>
        </w:rPr>
        <w:t>Колких кактусов семья.</w:t>
      </w:r>
    </w:p>
    <w:p w14:paraId="4A956CBD" w14:textId="77777777" w:rsidR="005864B6" w:rsidRPr="00F60CD0" w:rsidRDefault="005864B6" w:rsidP="005864B6">
      <w:pPr>
        <w:shd w:val="clear" w:color="auto" w:fill="FFFFFF"/>
        <w:rPr>
          <w:color w:val="000000"/>
          <w:sz w:val="22"/>
          <w:szCs w:val="23"/>
        </w:rPr>
      </w:pPr>
      <w:r w:rsidRPr="00F60CD0">
        <w:rPr>
          <w:color w:val="000000"/>
          <w:sz w:val="22"/>
          <w:szCs w:val="23"/>
        </w:rPr>
        <w:t>Их польем мы спозаранку,</w:t>
      </w:r>
      <w:r>
        <w:rPr>
          <w:color w:val="000000"/>
          <w:sz w:val="22"/>
          <w:szCs w:val="23"/>
        </w:rPr>
        <w:t xml:space="preserve"> </w:t>
      </w:r>
      <w:proofErr w:type="gramStart"/>
      <w:r w:rsidRPr="00F60CD0">
        <w:rPr>
          <w:color w:val="000000"/>
          <w:sz w:val="22"/>
          <w:szCs w:val="23"/>
        </w:rPr>
        <w:t>Я</w:t>
      </w:r>
      <w:proofErr w:type="gramEnd"/>
      <w:r w:rsidRPr="00F60CD0">
        <w:rPr>
          <w:color w:val="000000"/>
          <w:sz w:val="22"/>
          <w:szCs w:val="23"/>
        </w:rPr>
        <w:t xml:space="preserve"> и все мои друзья.</w:t>
      </w:r>
    </w:p>
    <w:p w14:paraId="61797E14" w14:textId="77777777" w:rsidR="005864B6" w:rsidRPr="00F60CD0" w:rsidRDefault="005864B6" w:rsidP="005864B6">
      <w:pPr>
        <w:shd w:val="clear" w:color="auto" w:fill="FFFFFF"/>
        <w:rPr>
          <w:b/>
          <w:color w:val="000000"/>
          <w:sz w:val="22"/>
          <w:szCs w:val="23"/>
        </w:rPr>
      </w:pPr>
      <w:r w:rsidRPr="00F60CD0">
        <w:rPr>
          <w:b/>
          <w:color w:val="000000"/>
          <w:sz w:val="22"/>
          <w:szCs w:val="23"/>
        </w:rPr>
        <w:t>«На окне в горшочках».</w:t>
      </w:r>
    </w:p>
    <w:p w14:paraId="0CE6A2EE" w14:textId="77777777" w:rsidR="005864B6" w:rsidRPr="00F60CD0" w:rsidRDefault="005864B6" w:rsidP="005864B6">
      <w:pPr>
        <w:shd w:val="clear" w:color="auto" w:fill="FFFFFF"/>
        <w:rPr>
          <w:color w:val="000000"/>
          <w:sz w:val="22"/>
          <w:szCs w:val="23"/>
        </w:rPr>
      </w:pPr>
      <w:r w:rsidRPr="00F60CD0">
        <w:rPr>
          <w:color w:val="000000"/>
          <w:sz w:val="22"/>
          <w:szCs w:val="23"/>
        </w:rPr>
        <w:t>На окошке в горшочках поднялись цветочки (дети сидят на корточках, медленно встают)</w:t>
      </w:r>
    </w:p>
    <w:p w14:paraId="070539E3" w14:textId="77777777" w:rsidR="005864B6" w:rsidRPr="00F60CD0" w:rsidRDefault="005864B6" w:rsidP="005864B6">
      <w:pPr>
        <w:shd w:val="clear" w:color="auto" w:fill="FFFFFF"/>
        <w:rPr>
          <w:color w:val="000000"/>
          <w:sz w:val="22"/>
          <w:szCs w:val="23"/>
        </w:rPr>
      </w:pPr>
      <w:r w:rsidRPr="00F60CD0">
        <w:rPr>
          <w:color w:val="000000"/>
          <w:sz w:val="22"/>
          <w:szCs w:val="23"/>
        </w:rPr>
        <w:t>К солнцу потянулись, солнцу улыбнулись (тянуться на носочках, руки вверх)</w:t>
      </w:r>
    </w:p>
    <w:p w14:paraId="6E8A807F" w14:textId="77777777" w:rsidR="005864B6" w:rsidRPr="00F60CD0" w:rsidRDefault="005864B6" w:rsidP="005864B6">
      <w:pPr>
        <w:shd w:val="clear" w:color="auto" w:fill="FFFFFF"/>
        <w:rPr>
          <w:color w:val="000000"/>
          <w:sz w:val="22"/>
          <w:szCs w:val="23"/>
        </w:rPr>
      </w:pPr>
      <w:r w:rsidRPr="00F60CD0">
        <w:rPr>
          <w:color w:val="000000"/>
          <w:sz w:val="22"/>
          <w:szCs w:val="23"/>
        </w:rPr>
        <w:t>К солнышку листочки, повернут цветочки. (руки в стороны, ладони повернуть вверх)</w:t>
      </w:r>
    </w:p>
    <w:p w14:paraId="52706978" w14:textId="77777777" w:rsidR="005864B6" w:rsidRPr="00F60CD0" w:rsidRDefault="005864B6" w:rsidP="005864B6">
      <w:pPr>
        <w:shd w:val="clear" w:color="auto" w:fill="FFFFFF"/>
        <w:rPr>
          <w:color w:val="000000"/>
          <w:sz w:val="22"/>
          <w:szCs w:val="23"/>
        </w:rPr>
      </w:pPr>
      <w:r w:rsidRPr="00F60CD0">
        <w:rPr>
          <w:color w:val="000000"/>
          <w:sz w:val="22"/>
          <w:szCs w:val="23"/>
        </w:rPr>
        <w:t>Развернут бутоны, в солнышке утонут (руки соединить над головой, покачаться на месте)</w:t>
      </w:r>
    </w:p>
    <w:p w14:paraId="3D8AF8A3" w14:textId="77777777" w:rsidR="005864B6" w:rsidRPr="006507E6" w:rsidRDefault="005864B6" w:rsidP="005864B6">
      <w:pPr>
        <w:ind w:firstLine="454"/>
        <w:jc w:val="center"/>
        <w:rPr>
          <w:b/>
          <w:sz w:val="22"/>
          <w:szCs w:val="22"/>
        </w:rPr>
      </w:pPr>
      <w:r w:rsidRPr="006507E6">
        <w:rPr>
          <w:b/>
          <w:sz w:val="22"/>
          <w:szCs w:val="22"/>
        </w:rPr>
        <w:t>Тема «День победы»</w:t>
      </w:r>
    </w:p>
    <w:p w14:paraId="1771491A" w14:textId="77777777" w:rsidR="005864B6" w:rsidRPr="006507E6" w:rsidRDefault="005864B6" w:rsidP="005864B6">
      <w:pPr>
        <w:shd w:val="clear" w:color="auto" w:fill="FFFFFF"/>
        <w:rPr>
          <w:color w:val="000000"/>
          <w:sz w:val="22"/>
          <w:szCs w:val="22"/>
        </w:rPr>
      </w:pPr>
      <w:r w:rsidRPr="006507E6">
        <w:rPr>
          <w:b/>
          <w:bCs/>
          <w:color w:val="000000"/>
          <w:sz w:val="22"/>
          <w:szCs w:val="22"/>
          <w:shd w:val="clear" w:color="auto" w:fill="FFFFFF"/>
        </w:rPr>
        <w:t xml:space="preserve"> </w:t>
      </w:r>
      <w:r w:rsidRPr="006507E6">
        <w:rPr>
          <w:b/>
          <w:bCs/>
          <w:color w:val="000000"/>
          <w:sz w:val="22"/>
          <w:szCs w:val="22"/>
        </w:rPr>
        <w:t>Пальчиковая игра. «Капитан»</w:t>
      </w:r>
    </w:p>
    <w:p w14:paraId="700E33A6" w14:textId="77777777" w:rsidR="005864B6" w:rsidRPr="006507E6" w:rsidRDefault="005864B6" w:rsidP="005864B6">
      <w:pPr>
        <w:shd w:val="clear" w:color="auto" w:fill="FFFFFF"/>
        <w:rPr>
          <w:color w:val="000000"/>
          <w:sz w:val="22"/>
          <w:szCs w:val="22"/>
        </w:rPr>
      </w:pPr>
      <w:r w:rsidRPr="006507E6">
        <w:rPr>
          <w:color w:val="000000"/>
          <w:sz w:val="22"/>
          <w:szCs w:val="22"/>
        </w:rPr>
        <w:t xml:space="preserve">Я плыву на лодке белой                           </w:t>
      </w:r>
      <w:proofErr w:type="gramStart"/>
      <w:r w:rsidRPr="006507E6">
        <w:rPr>
          <w:color w:val="000000"/>
          <w:sz w:val="22"/>
          <w:szCs w:val="22"/>
        </w:rPr>
        <w:t>   (</w:t>
      </w:r>
      <w:proofErr w:type="gramEnd"/>
      <w:r w:rsidRPr="006507E6">
        <w:rPr>
          <w:color w:val="000000"/>
          <w:sz w:val="22"/>
          <w:szCs w:val="22"/>
        </w:rPr>
        <w:t>концы пальцев направить вперед, прижать руки ладонями</w:t>
      </w:r>
    </w:p>
    <w:p w14:paraId="6BE052E6" w14:textId="77777777" w:rsidR="005864B6" w:rsidRPr="006507E6" w:rsidRDefault="005864B6" w:rsidP="005864B6">
      <w:pPr>
        <w:shd w:val="clear" w:color="auto" w:fill="FFFFFF"/>
        <w:rPr>
          <w:color w:val="000000"/>
          <w:sz w:val="22"/>
          <w:szCs w:val="22"/>
        </w:rPr>
      </w:pPr>
      <w:r w:rsidRPr="006507E6">
        <w:rPr>
          <w:color w:val="000000"/>
          <w:sz w:val="22"/>
          <w:szCs w:val="22"/>
        </w:rPr>
        <w:t>По волнам с жемчужной пеной.                 друг к другу, слегка приоткрыв.</w:t>
      </w:r>
    </w:p>
    <w:p w14:paraId="17D93B77" w14:textId="77777777" w:rsidR="005864B6" w:rsidRPr="006507E6" w:rsidRDefault="005864B6" w:rsidP="005864B6">
      <w:pPr>
        <w:shd w:val="clear" w:color="auto" w:fill="FFFFFF"/>
        <w:rPr>
          <w:color w:val="000000"/>
          <w:sz w:val="22"/>
          <w:szCs w:val="22"/>
        </w:rPr>
      </w:pPr>
      <w:r w:rsidRPr="006507E6">
        <w:rPr>
          <w:color w:val="000000"/>
          <w:sz w:val="22"/>
          <w:szCs w:val="22"/>
        </w:rPr>
        <w:t xml:space="preserve">Я - отважный </w:t>
      </w:r>
      <w:proofErr w:type="gramStart"/>
      <w:r w:rsidRPr="006507E6">
        <w:rPr>
          <w:color w:val="000000"/>
          <w:sz w:val="22"/>
          <w:szCs w:val="22"/>
        </w:rPr>
        <w:t xml:space="preserve">капитан,   </w:t>
      </w:r>
      <w:proofErr w:type="gramEnd"/>
      <w:r w:rsidRPr="006507E6">
        <w:rPr>
          <w:color w:val="000000"/>
          <w:sz w:val="22"/>
          <w:szCs w:val="22"/>
        </w:rPr>
        <w:t>                            проговаривая стишок, показывать, как лодка </w:t>
      </w:r>
    </w:p>
    <w:p w14:paraId="03CB0C17" w14:textId="77777777" w:rsidR="005864B6" w:rsidRPr="006507E6" w:rsidRDefault="005864B6" w:rsidP="005864B6">
      <w:pPr>
        <w:shd w:val="clear" w:color="auto" w:fill="FFFFFF"/>
        <w:rPr>
          <w:color w:val="000000"/>
          <w:sz w:val="22"/>
          <w:szCs w:val="22"/>
        </w:rPr>
      </w:pPr>
      <w:r w:rsidRPr="006507E6">
        <w:rPr>
          <w:color w:val="000000"/>
          <w:sz w:val="22"/>
          <w:szCs w:val="22"/>
        </w:rPr>
        <w:t>Мне не страшен ураган.                              качается на волнах, а затем плавными движениями рук</w:t>
      </w:r>
    </w:p>
    <w:p w14:paraId="1F9B8940" w14:textId="77777777" w:rsidR="005864B6" w:rsidRPr="006507E6" w:rsidRDefault="005864B6" w:rsidP="005864B6">
      <w:pPr>
        <w:shd w:val="clear" w:color="auto" w:fill="FFFFFF"/>
        <w:rPr>
          <w:color w:val="000000"/>
          <w:sz w:val="22"/>
          <w:szCs w:val="22"/>
        </w:rPr>
      </w:pPr>
      <w:r w:rsidRPr="006507E6">
        <w:rPr>
          <w:color w:val="000000"/>
          <w:sz w:val="22"/>
          <w:szCs w:val="22"/>
        </w:rPr>
        <w:t xml:space="preserve">Чайки белые </w:t>
      </w:r>
      <w:proofErr w:type="gramStart"/>
      <w:r w:rsidRPr="006507E6">
        <w:rPr>
          <w:color w:val="000000"/>
          <w:sz w:val="22"/>
          <w:szCs w:val="22"/>
        </w:rPr>
        <w:t xml:space="preserve">кружатся,   </w:t>
      </w:r>
      <w:proofErr w:type="gramEnd"/>
      <w:r w:rsidRPr="006507E6">
        <w:rPr>
          <w:color w:val="000000"/>
          <w:sz w:val="22"/>
          <w:szCs w:val="22"/>
        </w:rPr>
        <w:t>                           сами волны, потом по тексту</w:t>
      </w:r>
    </w:p>
    <w:p w14:paraId="2CED2D40" w14:textId="77777777" w:rsidR="005864B6" w:rsidRPr="006507E6" w:rsidRDefault="005864B6" w:rsidP="005864B6">
      <w:pPr>
        <w:shd w:val="clear" w:color="auto" w:fill="FFFFFF"/>
        <w:rPr>
          <w:color w:val="000000"/>
          <w:sz w:val="22"/>
          <w:szCs w:val="22"/>
        </w:rPr>
      </w:pPr>
      <w:r w:rsidRPr="006507E6">
        <w:rPr>
          <w:color w:val="000000"/>
          <w:sz w:val="22"/>
          <w:szCs w:val="22"/>
        </w:rPr>
        <w:t>Тоже ветра не боятся.                                стиха показать чайку, скрестив руки, соединив</w:t>
      </w:r>
    </w:p>
    <w:p w14:paraId="21EDB14A" w14:textId="77777777" w:rsidR="005864B6" w:rsidRPr="006507E6" w:rsidRDefault="005864B6" w:rsidP="005864B6">
      <w:pPr>
        <w:shd w:val="clear" w:color="auto" w:fill="FFFFFF"/>
        <w:rPr>
          <w:color w:val="000000"/>
          <w:sz w:val="22"/>
          <w:szCs w:val="22"/>
        </w:rPr>
      </w:pPr>
      <w:r w:rsidRPr="006507E6">
        <w:rPr>
          <w:color w:val="000000"/>
          <w:sz w:val="22"/>
          <w:szCs w:val="22"/>
        </w:rPr>
        <w:t>Лишь пугает птичий крик                        ладони тыльной стороной и помахать</w:t>
      </w:r>
    </w:p>
    <w:p w14:paraId="36B730D6" w14:textId="77777777" w:rsidR="005864B6" w:rsidRPr="006507E6" w:rsidRDefault="005864B6" w:rsidP="005864B6">
      <w:pPr>
        <w:shd w:val="clear" w:color="auto" w:fill="FFFFFF"/>
        <w:rPr>
          <w:color w:val="000000"/>
          <w:sz w:val="22"/>
          <w:szCs w:val="22"/>
        </w:rPr>
      </w:pPr>
      <w:r w:rsidRPr="006507E6">
        <w:rPr>
          <w:color w:val="000000"/>
          <w:sz w:val="22"/>
          <w:szCs w:val="22"/>
        </w:rPr>
        <w:t>Стайку золотистых рыб.                            пальцами, сжатыми вместе</w:t>
      </w:r>
    </w:p>
    <w:p w14:paraId="2CD94A20" w14:textId="77777777" w:rsidR="005864B6" w:rsidRPr="006507E6" w:rsidRDefault="005864B6" w:rsidP="005864B6">
      <w:pPr>
        <w:shd w:val="clear" w:color="auto" w:fill="FFFFFF"/>
        <w:rPr>
          <w:color w:val="000000"/>
          <w:sz w:val="22"/>
          <w:szCs w:val="22"/>
        </w:rPr>
      </w:pPr>
      <w:r w:rsidRPr="006507E6">
        <w:rPr>
          <w:color w:val="000000"/>
          <w:sz w:val="22"/>
          <w:szCs w:val="22"/>
        </w:rPr>
        <w:t>И, объездив чудо-</w:t>
      </w:r>
      <w:proofErr w:type="gramStart"/>
      <w:r w:rsidRPr="006507E6">
        <w:rPr>
          <w:color w:val="000000"/>
          <w:sz w:val="22"/>
          <w:szCs w:val="22"/>
        </w:rPr>
        <w:t xml:space="preserve">страны,   </w:t>
      </w:r>
      <w:proofErr w:type="gramEnd"/>
      <w:r w:rsidRPr="006507E6">
        <w:rPr>
          <w:color w:val="000000"/>
          <w:sz w:val="22"/>
          <w:szCs w:val="22"/>
        </w:rPr>
        <w:t>                     выпрямленными ладонями с пальцами,</w:t>
      </w:r>
    </w:p>
    <w:p w14:paraId="26FD72EF" w14:textId="77777777" w:rsidR="005864B6" w:rsidRPr="006507E6" w:rsidRDefault="005864B6" w:rsidP="005864B6">
      <w:pPr>
        <w:shd w:val="clear" w:color="auto" w:fill="FFFFFF"/>
        <w:rPr>
          <w:color w:val="000000"/>
          <w:sz w:val="22"/>
          <w:szCs w:val="22"/>
        </w:rPr>
      </w:pPr>
      <w:r w:rsidRPr="006507E6">
        <w:rPr>
          <w:color w:val="000000"/>
          <w:sz w:val="22"/>
          <w:szCs w:val="22"/>
        </w:rPr>
        <w:t xml:space="preserve">Посмотрев на </w:t>
      </w:r>
      <w:proofErr w:type="gramStart"/>
      <w:r w:rsidRPr="006507E6">
        <w:rPr>
          <w:color w:val="000000"/>
          <w:sz w:val="22"/>
          <w:szCs w:val="22"/>
        </w:rPr>
        <w:t xml:space="preserve">океаны,   </w:t>
      </w:r>
      <w:proofErr w:type="gramEnd"/>
      <w:r w:rsidRPr="006507E6">
        <w:rPr>
          <w:color w:val="000000"/>
          <w:sz w:val="22"/>
          <w:szCs w:val="22"/>
        </w:rPr>
        <w:t>                          прижатыми друг к другу изобразить рыбок.</w:t>
      </w:r>
    </w:p>
    <w:p w14:paraId="642F1556" w14:textId="77777777" w:rsidR="005864B6" w:rsidRPr="006507E6" w:rsidRDefault="005864B6" w:rsidP="005864B6">
      <w:pPr>
        <w:shd w:val="clear" w:color="auto" w:fill="FFFFFF"/>
        <w:rPr>
          <w:color w:val="000000"/>
          <w:sz w:val="22"/>
          <w:szCs w:val="22"/>
        </w:rPr>
      </w:pPr>
      <w:r w:rsidRPr="006507E6">
        <w:rPr>
          <w:color w:val="000000"/>
          <w:sz w:val="22"/>
          <w:szCs w:val="22"/>
        </w:rPr>
        <w:t>Путешественник-</w:t>
      </w:r>
      <w:proofErr w:type="gramStart"/>
      <w:r w:rsidRPr="006507E6">
        <w:rPr>
          <w:color w:val="000000"/>
          <w:sz w:val="22"/>
          <w:szCs w:val="22"/>
        </w:rPr>
        <w:t xml:space="preserve">герой,   </w:t>
      </w:r>
      <w:proofErr w:type="gramEnd"/>
      <w:r w:rsidRPr="006507E6">
        <w:rPr>
          <w:color w:val="000000"/>
          <w:sz w:val="22"/>
          <w:szCs w:val="22"/>
        </w:rPr>
        <w:t>                       плавными движениями ладоней показать</w:t>
      </w:r>
    </w:p>
    <w:p w14:paraId="7D526E43" w14:textId="77777777" w:rsidR="005864B6" w:rsidRPr="006507E6" w:rsidRDefault="005864B6" w:rsidP="005864B6">
      <w:pPr>
        <w:shd w:val="clear" w:color="auto" w:fill="FFFFFF"/>
        <w:rPr>
          <w:color w:val="000000"/>
          <w:sz w:val="22"/>
          <w:szCs w:val="22"/>
        </w:rPr>
      </w:pPr>
      <w:r w:rsidRPr="006507E6">
        <w:rPr>
          <w:color w:val="000000"/>
          <w:sz w:val="22"/>
          <w:szCs w:val="22"/>
        </w:rPr>
        <w:t>К маме я вернусь домой.                         как рыбы плывут в воде)</w:t>
      </w:r>
    </w:p>
    <w:p w14:paraId="5E5D015D" w14:textId="77777777" w:rsidR="005864B6" w:rsidRPr="006507E6" w:rsidRDefault="005864B6" w:rsidP="005864B6">
      <w:pPr>
        <w:shd w:val="clear" w:color="auto" w:fill="FFFFFF"/>
        <w:rPr>
          <w:color w:val="000000"/>
          <w:sz w:val="22"/>
          <w:szCs w:val="22"/>
        </w:rPr>
      </w:pPr>
      <w:r w:rsidRPr="006507E6">
        <w:rPr>
          <w:b/>
          <w:bCs/>
          <w:color w:val="000000"/>
          <w:sz w:val="22"/>
          <w:szCs w:val="22"/>
        </w:rPr>
        <w:t xml:space="preserve">«Оловянный солдатик стойкий» </w:t>
      </w:r>
      <w:r w:rsidRPr="006507E6">
        <w:rPr>
          <w:sz w:val="22"/>
          <w:szCs w:val="22"/>
        </w:rPr>
        <w:t>(развитие координации речи с движением</w:t>
      </w:r>
      <w:proofErr w:type="gramStart"/>
      <w:r w:rsidRPr="006507E6">
        <w:rPr>
          <w:sz w:val="22"/>
          <w:szCs w:val="22"/>
        </w:rPr>
        <w:t>).</w:t>
      </w:r>
      <w:r w:rsidRPr="006507E6">
        <w:rPr>
          <w:color w:val="000000"/>
          <w:sz w:val="22"/>
          <w:szCs w:val="22"/>
        </w:rPr>
        <w:br/>
        <w:t>Оловянный</w:t>
      </w:r>
      <w:proofErr w:type="gramEnd"/>
      <w:r w:rsidRPr="006507E6">
        <w:rPr>
          <w:color w:val="000000"/>
          <w:sz w:val="22"/>
          <w:szCs w:val="22"/>
        </w:rPr>
        <w:t xml:space="preserve"> солдатик стойкий,</w:t>
      </w:r>
      <w:r w:rsidRPr="006507E6">
        <w:rPr>
          <w:color w:val="000000"/>
          <w:sz w:val="22"/>
          <w:szCs w:val="22"/>
        </w:rPr>
        <w:br/>
        <w:t>На одной ноге постой-ка.</w:t>
      </w:r>
      <w:r w:rsidRPr="006507E6">
        <w:rPr>
          <w:color w:val="000000"/>
          <w:sz w:val="22"/>
          <w:szCs w:val="22"/>
        </w:rPr>
        <w:br/>
        <w:t>На одной ноге постой-ка, (Стоим на правой ноге.)</w:t>
      </w:r>
      <w:r w:rsidRPr="006507E6">
        <w:rPr>
          <w:color w:val="000000"/>
          <w:sz w:val="22"/>
          <w:szCs w:val="22"/>
        </w:rPr>
        <w:br/>
        <w:t>Если ты солдатик стойкий.</w:t>
      </w:r>
      <w:r w:rsidRPr="006507E6">
        <w:rPr>
          <w:color w:val="000000"/>
          <w:sz w:val="22"/>
          <w:szCs w:val="22"/>
        </w:rPr>
        <w:br/>
        <w:t>Ногу левую — к груди,</w:t>
      </w:r>
      <w:r w:rsidRPr="006507E6">
        <w:rPr>
          <w:color w:val="000000"/>
          <w:sz w:val="22"/>
          <w:szCs w:val="22"/>
        </w:rPr>
        <w:br/>
      </w:r>
      <w:r w:rsidRPr="006507E6">
        <w:rPr>
          <w:color w:val="000000"/>
          <w:sz w:val="22"/>
          <w:szCs w:val="22"/>
        </w:rPr>
        <w:lastRenderedPageBreak/>
        <w:t>Да смотри — не упади! (Шагаем на месте</w:t>
      </w:r>
      <w:proofErr w:type="gramStart"/>
      <w:r w:rsidRPr="006507E6">
        <w:rPr>
          <w:color w:val="000000"/>
          <w:sz w:val="22"/>
          <w:szCs w:val="22"/>
        </w:rPr>
        <w:t>.)</w:t>
      </w:r>
      <w:r w:rsidRPr="006507E6">
        <w:rPr>
          <w:color w:val="000000"/>
          <w:sz w:val="22"/>
          <w:szCs w:val="22"/>
        </w:rPr>
        <w:br/>
        <w:t>А</w:t>
      </w:r>
      <w:proofErr w:type="gramEnd"/>
      <w:r w:rsidRPr="006507E6">
        <w:rPr>
          <w:color w:val="000000"/>
          <w:sz w:val="22"/>
          <w:szCs w:val="22"/>
        </w:rPr>
        <w:t xml:space="preserve"> теперь постой на левой, (Стоим на левой ноге.)</w:t>
      </w:r>
      <w:r w:rsidRPr="006507E6">
        <w:rPr>
          <w:color w:val="000000"/>
          <w:sz w:val="22"/>
          <w:szCs w:val="22"/>
        </w:rPr>
        <w:br/>
        <w:t>Если ты солдатик смелый. (Прыжки на месте.)</w:t>
      </w:r>
    </w:p>
    <w:p w14:paraId="310A44E5" w14:textId="77777777" w:rsidR="005864B6" w:rsidRPr="006507E6" w:rsidRDefault="005864B6" w:rsidP="005864B6">
      <w:pPr>
        <w:ind w:firstLine="454"/>
        <w:jc w:val="center"/>
        <w:rPr>
          <w:b/>
          <w:sz w:val="22"/>
          <w:szCs w:val="22"/>
        </w:rPr>
      </w:pPr>
      <w:r w:rsidRPr="006507E6">
        <w:rPr>
          <w:b/>
          <w:sz w:val="22"/>
          <w:szCs w:val="22"/>
        </w:rPr>
        <w:t>Тема «Весенний сад»</w:t>
      </w:r>
    </w:p>
    <w:p w14:paraId="7201E58C" w14:textId="77777777" w:rsidR="005864B6" w:rsidRPr="006507E6" w:rsidRDefault="005864B6" w:rsidP="005864B6">
      <w:pPr>
        <w:rPr>
          <w:sz w:val="22"/>
          <w:szCs w:val="22"/>
        </w:rPr>
      </w:pPr>
      <w:r w:rsidRPr="006507E6">
        <w:rPr>
          <w:b/>
          <w:sz w:val="22"/>
          <w:szCs w:val="22"/>
        </w:rPr>
        <w:t xml:space="preserve"> Речевая игра «</w:t>
      </w:r>
      <w:proofErr w:type="gramStart"/>
      <w:r w:rsidRPr="006507E6">
        <w:rPr>
          <w:b/>
          <w:sz w:val="22"/>
          <w:szCs w:val="22"/>
        </w:rPr>
        <w:t xml:space="preserve">Грядка»   </w:t>
      </w:r>
      <w:proofErr w:type="gramEnd"/>
      <w:r w:rsidRPr="006507E6">
        <w:rPr>
          <w:sz w:val="22"/>
          <w:szCs w:val="22"/>
        </w:rPr>
        <w:t>(развитие координации речи с движением).</w:t>
      </w:r>
      <w:r w:rsidRPr="006507E6">
        <w:rPr>
          <w:b/>
          <w:sz w:val="22"/>
          <w:szCs w:val="22"/>
        </w:rPr>
        <w:t xml:space="preserve">                                                                                                                                                  </w:t>
      </w:r>
      <w:r w:rsidRPr="006507E6">
        <w:rPr>
          <w:sz w:val="22"/>
          <w:szCs w:val="22"/>
        </w:rPr>
        <w:t>Мы лопатки взяли                                                                                                                                                                Грядки все вскопали,                                                                                                                                                        Грабли в руки взяли,                                                                                                                                                          Землю причесали,                                                                                                                                                      Семена рядами                                                                                                                                                                          В землю мы бросали.</w:t>
      </w:r>
    </w:p>
    <w:p w14:paraId="4DD01C54" w14:textId="77777777" w:rsidR="005864B6" w:rsidRPr="006507E6" w:rsidRDefault="005864B6" w:rsidP="005864B6">
      <w:pPr>
        <w:rPr>
          <w:b/>
          <w:sz w:val="22"/>
          <w:szCs w:val="20"/>
        </w:rPr>
      </w:pPr>
      <w:r w:rsidRPr="006507E6">
        <w:rPr>
          <w:b/>
          <w:sz w:val="22"/>
          <w:szCs w:val="20"/>
        </w:rPr>
        <w:t>Зрительная гимнастика «Весенние деревья».</w:t>
      </w:r>
    </w:p>
    <w:p w14:paraId="43DB8EB8" w14:textId="77777777" w:rsidR="005864B6" w:rsidRPr="006507E6" w:rsidRDefault="005864B6" w:rsidP="005864B6">
      <w:pPr>
        <w:rPr>
          <w:sz w:val="22"/>
          <w:szCs w:val="20"/>
        </w:rPr>
      </w:pPr>
      <w:r w:rsidRPr="006507E6">
        <w:rPr>
          <w:sz w:val="22"/>
          <w:szCs w:val="20"/>
        </w:rPr>
        <w:t xml:space="preserve">Весной на деревьях </w:t>
      </w:r>
      <w:proofErr w:type="gramStart"/>
      <w:r w:rsidRPr="006507E6">
        <w:rPr>
          <w:sz w:val="22"/>
          <w:szCs w:val="20"/>
        </w:rPr>
        <w:t>цветки,  Распускают</w:t>
      </w:r>
      <w:proofErr w:type="gramEnd"/>
      <w:r w:rsidRPr="006507E6">
        <w:rPr>
          <w:sz w:val="22"/>
          <w:szCs w:val="20"/>
        </w:rPr>
        <w:t xml:space="preserve"> лепестки.  Ветерок чуть дышит,</w:t>
      </w:r>
    </w:p>
    <w:p w14:paraId="58FEF844" w14:textId="77777777" w:rsidR="005864B6" w:rsidRPr="006507E6" w:rsidRDefault="005864B6" w:rsidP="005864B6">
      <w:pPr>
        <w:rPr>
          <w:i/>
          <w:iCs/>
          <w:sz w:val="22"/>
          <w:szCs w:val="20"/>
        </w:rPr>
      </w:pPr>
      <w:r w:rsidRPr="006507E6">
        <w:rPr>
          <w:sz w:val="22"/>
          <w:szCs w:val="20"/>
        </w:rPr>
        <w:t>Лепестки колышет.   (</w:t>
      </w:r>
      <w:r w:rsidRPr="006507E6">
        <w:rPr>
          <w:i/>
          <w:iCs/>
          <w:sz w:val="22"/>
          <w:szCs w:val="20"/>
        </w:rPr>
        <w:t>Глазки открыли, вправо-влево поглядели. Ресницами помахали.)</w:t>
      </w:r>
    </w:p>
    <w:p w14:paraId="48873739" w14:textId="77777777" w:rsidR="005864B6" w:rsidRPr="006507E6" w:rsidRDefault="005864B6" w:rsidP="005864B6">
      <w:pPr>
        <w:rPr>
          <w:rFonts w:eastAsiaTheme="minorHAnsi"/>
          <w:b/>
          <w:sz w:val="22"/>
          <w:szCs w:val="20"/>
          <w:lang w:eastAsia="en-US"/>
        </w:rPr>
      </w:pPr>
      <w:r w:rsidRPr="006507E6">
        <w:rPr>
          <w:rFonts w:eastAsiaTheme="minorHAnsi"/>
          <w:b/>
          <w:sz w:val="22"/>
          <w:szCs w:val="20"/>
          <w:lang w:eastAsia="en-US"/>
        </w:rPr>
        <w:t>Зрительная гимнастика «Огород».</w:t>
      </w:r>
    </w:p>
    <w:p w14:paraId="065E5C7A" w14:textId="77777777" w:rsidR="005864B6" w:rsidRPr="006507E6" w:rsidRDefault="005864B6" w:rsidP="005864B6">
      <w:pPr>
        <w:rPr>
          <w:rFonts w:eastAsiaTheme="minorHAnsi"/>
          <w:sz w:val="22"/>
          <w:szCs w:val="20"/>
        </w:rPr>
      </w:pPr>
      <w:r w:rsidRPr="006507E6">
        <w:rPr>
          <w:rFonts w:eastAsiaTheme="minorHAnsi"/>
          <w:sz w:val="22"/>
          <w:szCs w:val="20"/>
        </w:rPr>
        <w:t>Раз, два, три, четыре, пять.</w:t>
      </w:r>
      <w:r w:rsidRPr="006507E6">
        <w:rPr>
          <w:rFonts w:eastAsiaTheme="minorHAnsi"/>
          <w:i/>
          <w:iCs/>
          <w:sz w:val="22"/>
          <w:szCs w:val="20"/>
        </w:rPr>
        <w:t xml:space="preserve">             Дети выполняют круговые движения глазами</w:t>
      </w:r>
    </w:p>
    <w:p w14:paraId="6D0E74D5" w14:textId="77777777" w:rsidR="005864B6" w:rsidRPr="006507E6" w:rsidRDefault="005864B6" w:rsidP="005864B6">
      <w:pPr>
        <w:rPr>
          <w:rFonts w:eastAsiaTheme="minorHAnsi"/>
          <w:sz w:val="22"/>
          <w:szCs w:val="20"/>
        </w:rPr>
      </w:pPr>
      <w:r w:rsidRPr="006507E6">
        <w:rPr>
          <w:rFonts w:eastAsiaTheme="minorHAnsi"/>
          <w:sz w:val="22"/>
          <w:szCs w:val="20"/>
        </w:rPr>
        <w:t>Будем овощи искать.</w:t>
      </w:r>
      <w:r w:rsidRPr="006507E6">
        <w:rPr>
          <w:rFonts w:eastAsiaTheme="minorHAnsi"/>
          <w:i/>
          <w:iCs/>
          <w:sz w:val="22"/>
          <w:szCs w:val="20"/>
        </w:rPr>
        <w:t xml:space="preserve">                         Посмотреть вверх – вниз.</w:t>
      </w:r>
    </w:p>
    <w:p w14:paraId="5EA4F847" w14:textId="77777777" w:rsidR="005864B6" w:rsidRPr="006507E6" w:rsidRDefault="005864B6" w:rsidP="005864B6">
      <w:pPr>
        <w:rPr>
          <w:rFonts w:eastAsiaTheme="minorHAnsi"/>
          <w:sz w:val="22"/>
          <w:szCs w:val="20"/>
        </w:rPr>
      </w:pPr>
      <w:r w:rsidRPr="006507E6">
        <w:rPr>
          <w:rFonts w:eastAsiaTheme="minorHAnsi"/>
          <w:sz w:val="22"/>
          <w:szCs w:val="20"/>
        </w:rPr>
        <w:t>Что растет на нашей грядке?</w:t>
      </w:r>
      <w:r w:rsidRPr="006507E6">
        <w:rPr>
          <w:rFonts w:eastAsiaTheme="minorHAnsi"/>
          <w:i/>
          <w:iCs/>
          <w:sz w:val="22"/>
          <w:szCs w:val="20"/>
        </w:rPr>
        <w:t xml:space="preserve">           Посмотреть влево, вправо.</w:t>
      </w:r>
    </w:p>
    <w:p w14:paraId="79D5A105" w14:textId="77777777" w:rsidR="005864B6" w:rsidRPr="006507E6" w:rsidRDefault="005864B6" w:rsidP="005864B6">
      <w:pPr>
        <w:rPr>
          <w:sz w:val="22"/>
          <w:szCs w:val="20"/>
        </w:rPr>
      </w:pPr>
      <w:r w:rsidRPr="006507E6">
        <w:rPr>
          <w:sz w:val="22"/>
          <w:szCs w:val="20"/>
        </w:rPr>
        <w:t>Огурцы, горошек сладкий.</w:t>
      </w:r>
    </w:p>
    <w:p w14:paraId="138F25DE" w14:textId="77777777" w:rsidR="005864B6" w:rsidRPr="006507E6" w:rsidRDefault="005864B6" w:rsidP="005864B6">
      <w:pPr>
        <w:rPr>
          <w:i/>
          <w:iCs/>
          <w:sz w:val="22"/>
          <w:szCs w:val="20"/>
        </w:rPr>
      </w:pPr>
      <w:r w:rsidRPr="006507E6">
        <w:rPr>
          <w:sz w:val="22"/>
          <w:szCs w:val="20"/>
        </w:rPr>
        <w:t>Там редиска, там салат –</w:t>
      </w:r>
      <w:r w:rsidRPr="006507E6">
        <w:rPr>
          <w:i/>
          <w:iCs/>
          <w:sz w:val="22"/>
          <w:szCs w:val="20"/>
        </w:rPr>
        <w:t xml:space="preserve">                  Быстро поморгать.</w:t>
      </w:r>
    </w:p>
    <w:p w14:paraId="75AC8299" w14:textId="77777777" w:rsidR="005864B6" w:rsidRPr="006507E6" w:rsidRDefault="005864B6" w:rsidP="005864B6">
      <w:pPr>
        <w:rPr>
          <w:sz w:val="22"/>
          <w:szCs w:val="20"/>
        </w:rPr>
      </w:pPr>
      <w:r w:rsidRPr="006507E6">
        <w:rPr>
          <w:rFonts w:eastAsiaTheme="minorHAnsi"/>
          <w:sz w:val="22"/>
          <w:szCs w:val="20"/>
          <w:lang w:eastAsia="en-US"/>
        </w:rPr>
        <w:t>Н</w:t>
      </w:r>
      <w:r w:rsidRPr="006507E6">
        <w:rPr>
          <w:sz w:val="22"/>
          <w:szCs w:val="20"/>
        </w:rPr>
        <w:t>аша грядка просто клад!</w:t>
      </w:r>
    </w:p>
    <w:p w14:paraId="761B1653" w14:textId="77777777" w:rsidR="005864B6" w:rsidRPr="006507E6" w:rsidRDefault="005864B6" w:rsidP="005864B6">
      <w:pPr>
        <w:rPr>
          <w:rFonts w:eastAsiaTheme="minorHAnsi"/>
          <w:b/>
          <w:sz w:val="22"/>
          <w:szCs w:val="20"/>
        </w:rPr>
      </w:pPr>
      <w:r w:rsidRPr="006507E6">
        <w:rPr>
          <w:rFonts w:eastAsiaTheme="minorHAnsi"/>
          <w:b/>
          <w:sz w:val="22"/>
          <w:szCs w:val="20"/>
          <w:lang w:eastAsia="en-US"/>
        </w:rPr>
        <w:t xml:space="preserve">3. </w:t>
      </w:r>
      <w:r w:rsidRPr="006507E6">
        <w:rPr>
          <w:rFonts w:eastAsiaTheme="minorHAnsi"/>
          <w:b/>
          <w:sz w:val="22"/>
          <w:szCs w:val="20"/>
        </w:rPr>
        <w:t>Пальчиковая гимнастика «Цветы»</w:t>
      </w:r>
    </w:p>
    <w:p w14:paraId="083459FA" w14:textId="77777777" w:rsidR="005864B6" w:rsidRPr="006507E6" w:rsidRDefault="005864B6" w:rsidP="005864B6">
      <w:pPr>
        <w:rPr>
          <w:rFonts w:eastAsiaTheme="minorHAnsi"/>
          <w:sz w:val="22"/>
          <w:szCs w:val="20"/>
        </w:rPr>
      </w:pPr>
      <w:r w:rsidRPr="006507E6">
        <w:rPr>
          <w:rFonts w:eastAsiaTheme="minorHAnsi"/>
          <w:sz w:val="22"/>
          <w:szCs w:val="20"/>
        </w:rPr>
        <w:t>Ромашки белые цветки –</w:t>
      </w:r>
      <w:proofErr w:type="gramStart"/>
      <w:r w:rsidRPr="006507E6">
        <w:rPr>
          <w:rFonts w:eastAsiaTheme="minorHAnsi"/>
          <w:sz w:val="22"/>
          <w:szCs w:val="20"/>
        </w:rPr>
        <w:t xml:space="preserve">   </w:t>
      </w:r>
      <w:r w:rsidRPr="006507E6">
        <w:rPr>
          <w:rFonts w:eastAsiaTheme="minorHAnsi"/>
          <w:i/>
          <w:iCs/>
          <w:sz w:val="22"/>
          <w:szCs w:val="20"/>
        </w:rPr>
        <w:t>(</w:t>
      </w:r>
      <w:proofErr w:type="gramEnd"/>
      <w:r w:rsidRPr="006507E6">
        <w:rPr>
          <w:rFonts w:eastAsiaTheme="minorHAnsi"/>
          <w:i/>
          <w:iCs/>
          <w:sz w:val="22"/>
          <w:szCs w:val="20"/>
        </w:rPr>
        <w:t>Ладонь вперёд, пальцы раздвинуть – это «ромашка».)</w:t>
      </w:r>
    </w:p>
    <w:p w14:paraId="5B6C8DFB" w14:textId="77777777" w:rsidR="005864B6" w:rsidRPr="006507E6" w:rsidRDefault="005864B6" w:rsidP="005864B6">
      <w:pPr>
        <w:rPr>
          <w:rFonts w:eastAsiaTheme="minorHAnsi"/>
          <w:sz w:val="22"/>
          <w:szCs w:val="20"/>
        </w:rPr>
      </w:pPr>
      <w:r w:rsidRPr="006507E6">
        <w:rPr>
          <w:rFonts w:eastAsiaTheme="minorHAnsi"/>
          <w:sz w:val="22"/>
          <w:szCs w:val="20"/>
        </w:rPr>
        <w:t>Как пальцы маленькой руки.</w:t>
      </w:r>
    </w:p>
    <w:p w14:paraId="6E8FBEEE" w14:textId="77777777" w:rsidR="005864B6" w:rsidRPr="006507E6" w:rsidRDefault="005864B6" w:rsidP="005864B6">
      <w:pPr>
        <w:rPr>
          <w:rFonts w:eastAsiaTheme="minorHAnsi"/>
          <w:sz w:val="22"/>
          <w:szCs w:val="20"/>
        </w:rPr>
      </w:pPr>
      <w:r w:rsidRPr="006507E6">
        <w:rPr>
          <w:rFonts w:eastAsiaTheme="minorHAnsi"/>
          <w:sz w:val="22"/>
          <w:szCs w:val="20"/>
        </w:rPr>
        <w:t xml:space="preserve">И вот слетаются жуки       </w:t>
      </w:r>
      <w:proofErr w:type="gramStart"/>
      <w:r w:rsidRPr="006507E6">
        <w:rPr>
          <w:rFonts w:eastAsiaTheme="minorHAnsi"/>
          <w:sz w:val="22"/>
          <w:szCs w:val="20"/>
        </w:rPr>
        <w:t>   </w:t>
      </w:r>
      <w:r w:rsidRPr="006507E6">
        <w:rPr>
          <w:rFonts w:eastAsiaTheme="minorHAnsi"/>
          <w:i/>
          <w:iCs/>
          <w:sz w:val="22"/>
          <w:szCs w:val="20"/>
        </w:rPr>
        <w:t>(</w:t>
      </w:r>
      <w:proofErr w:type="gramEnd"/>
      <w:r w:rsidRPr="006507E6">
        <w:rPr>
          <w:rFonts w:eastAsiaTheme="minorHAnsi"/>
          <w:i/>
          <w:iCs/>
          <w:sz w:val="22"/>
          <w:szCs w:val="20"/>
        </w:rPr>
        <w:t>Перебираем пальцы «руки-ромашки» по одному.)</w:t>
      </w:r>
    </w:p>
    <w:p w14:paraId="1B9CAE1E" w14:textId="77777777" w:rsidR="005864B6" w:rsidRPr="006507E6" w:rsidRDefault="005864B6" w:rsidP="005864B6">
      <w:pPr>
        <w:rPr>
          <w:rFonts w:eastAsiaTheme="minorHAnsi"/>
          <w:sz w:val="22"/>
          <w:szCs w:val="20"/>
        </w:rPr>
      </w:pPr>
      <w:r w:rsidRPr="006507E6">
        <w:rPr>
          <w:rFonts w:eastAsiaTheme="minorHAnsi"/>
          <w:sz w:val="22"/>
          <w:szCs w:val="20"/>
        </w:rPr>
        <w:t>Считать ромашки лепестки.</w:t>
      </w:r>
    </w:p>
    <w:p w14:paraId="64D07FE6" w14:textId="77777777" w:rsidR="005864B6" w:rsidRPr="00F60CD0" w:rsidRDefault="005864B6" w:rsidP="005864B6">
      <w:pPr>
        <w:shd w:val="clear" w:color="auto" w:fill="FFFFFF"/>
        <w:rPr>
          <w:b/>
          <w:color w:val="000000"/>
          <w:sz w:val="22"/>
          <w:szCs w:val="23"/>
        </w:rPr>
      </w:pPr>
      <w:r w:rsidRPr="00F60CD0">
        <w:rPr>
          <w:b/>
          <w:color w:val="000000"/>
          <w:sz w:val="22"/>
          <w:szCs w:val="23"/>
        </w:rPr>
        <w:t>«Чучело».</w:t>
      </w:r>
    </w:p>
    <w:p w14:paraId="2DC793F1" w14:textId="77777777" w:rsidR="005864B6" w:rsidRPr="00F60CD0" w:rsidRDefault="005864B6" w:rsidP="005864B6">
      <w:pPr>
        <w:shd w:val="clear" w:color="auto" w:fill="FFFFFF"/>
        <w:rPr>
          <w:color w:val="000000"/>
          <w:sz w:val="22"/>
          <w:szCs w:val="23"/>
        </w:rPr>
      </w:pPr>
      <w:r w:rsidRPr="00F60CD0">
        <w:rPr>
          <w:color w:val="000000"/>
          <w:sz w:val="22"/>
          <w:szCs w:val="23"/>
        </w:rPr>
        <w:t>В огороде чучело шляпу нахлобучило, (имитируют движения надевания шляпы)</w:t>
      </w:r>
    </w:p>
    <w:p w14:paraId="5C8341EA" w14:textId="77777777" w:rsidR="005864B6" w:rsidRPr="00F60CD0" w:rsidRDefault="005864B6" w:rsidP="005864B6">
      <w:pPr>
        <w:shd w:val="clear" w:color="auto" w:fill="FFFFFF"/>
        <w:rPr>
          <w:color w:val="000000"/>
          <w:sz w:val="22"/>
          <w:szCs w:val="23"/>
        </w:rPr>
      </w:pPr>
      <w:r w:rsidRPr="00F60CD0">
        <w:rPr>
          <w:color w:val="000000"/>
          <w:sz w:val="22"/>
          <w:szCs w:val="23"/>
        </w:rPr>
        <w:t>Рукавами машет, как будто бы пляшет. (движения руками)</w:t>
      </w:r>
    </w:p>
    <w:p w14:paraId="3284A525" w14:textId="77777777" w:rsidR="005864B6" w:rsidRPr="00F60CD0" w:rsidRDefault="005864B6" w:rsidP="005864B6">
      <w:pPr>
        <w:shd w:val="clear" w:color="auto" w:fill="FFFFFF"/>
        <w:rPr>
          <w:color w:val="000000"/>
          <w:sz w:val="22"/>
          <w:szCs w:val="23"/>
        </w:rPr>
      </w:pPr>
      <w:r w:rsidRPr="00F60CD0">
        <w:rPr>
          <w:color w:val="000000"/>
          <w:sz w:val="22"/>
          <w:szCs w:val="23"/>
        </w:rPr>
        <w:t>Это чучело – оно - сторожить поставлено, (</w:t>
      </w:r>
      <w:proofErr w:type="gramStart"/>
      <w:r w:rsidRPr="00F60CD0">
        <w:rPr>
          <w:color w:val="000000"/>
          <w:sz w:val="22"/>
          <w:szCs w:val="23"/>
        </w:rPr>
        <w:t>показывают</w:t>
      </w:r>
      <w:proofErr w:type="gramEnd"/>
      <w:r w:rsidRPr="00F60CD0">
        <w:rPr>
          <w:color w:val="000000"/>
          <w:sz w:val="22"/>
          <w:szCs w:val="23"/>
        </w:rPr>
        <w:t xml:space="preserve"> как стоит чучело)</w:t>
      </w:r>
    </w:p>
    <w:p w14:paraId="25C04EF0" w14:textId="77777777" w:rsidR="005864B6" w:rsidRPr="00F60CD0" w:rsidRDefault="005864B6" w:rsidP="005864B6">
      <w:pPr>
        <w:shd w:val="clear" w:color="auto" w:fill="FFFFFF"/>
        <w:rPr>
          <w:color w:val="000000"/>
          <w:sz w:val="22"/>
          <w:szCs w:val="23"/>
        </w:rPr>
      </w:pPr>
      <w:r w:rsidRPr="00F60CD0">
        <w:rPr>
          <w:color w:val="000000"/>
          <w:sz w:val="22"/>
          <w:szCs w:val="23"/>
        </w:rPr>
        <w:t>Чтобы птицы не летали, чтоб горошек не клевали. (имитируют полет птиц)</w:t>
      </w:r>
    </w:p>
    <w:p w14:paraId="5DA12680" w14:textId="77777777" w:rsidR="005864B6" w:rsidRPr="006507E6" w:rsidRDefault="005864B6" w:rsidP="005864B6">
      <w:pPr>
        <w:ind w:firstLine="454"/>
        <w:jc w:val="center"/>
        <w:rPr>
          <w:b/>
          <w:sz w:val="22"/>
          <w:szCs w:val="22"/>
        </w:rPr>
      </w:pPr>
      <w:r w:rsidRPr="006507E6">
        <w:rPr>
          <w:b/>
          <w:sz w:val="22"/>
          <w:szCs w:val="22"/>
        </w:rPr>
        <w:t>Тема «Лес. Цветы»</w:t>
      </w:r>
    </w:p>
    <w:p w14:paraId="0A4EEA20" w14:textId="77777777" w:rsidR="005864B6" w:rsidRPr="006507E6" w:rsidRDefault="005864B6" w:rsidP="005864B6">
      <w:pPr>
        <w:shd w:val="clear" w:color="auto" w:fill="FFFFFF"/>
        <w:rPr>
          <w:color w:val="000000"/>
          <w:sz w:val="22"/>
          <w:szCs w:val="22"/>
        </w:rPr>
      </w:pPr>
      <w:r w:rsidRPr="006507E6">
        <w:rPr>
          <w:b/>
          <w:bCs/>
          <w:color w:val="000000"/>
          <w:sz w:val="22"/>
          <w:szCs w:val="22"/>
        </w:rPr>
        <w:t>Пальчиковая игра. Цветок</w:t>
      </w:r>
    </w:p>
    <w:p w14:paraId="10787723" w14:textId="77777777" w:rsidR="005864B6" w:rsidRPr="006507E6" w:rsidRDefault="005864B6" w:rsidP="005864B6">
      <w:pPr>
        <w:shd w:val="clear" w:color="auto" w:fill="FFFFFF"/>
        <w:rPr>
          <w:color w:val="000000"/>
          <w:sz w:val="22"/>
          <w:szCs w:val="22"/>
        </w:rPr>
      </w:pPr>
      <w:r w:rsidRPr="006507E6">
        <w:rPr>
          <w:color w:val="000000"/>
          <w:sz w:val="22"/>
          <w:szCs w:val="22"/>
        </w:rPr>
        <w:t xml:space="preserve">Вырос высокий цветок на </w:t>
      </w:r>
      <w:proofErr w:type="gramStart"/>
      <w:r w:rsidRPr="006507E6">
        <w:rPr>
          <w:color w:val="000000"/>
          <w:sz w:val="22"/>
          <w:szCs w:val="22"/>
        </w:rPr>
        <w:t>поляне,  (</w:t>
      </w:r>
      <w:proofErr w:type="gramEnd"/>
      <w:r w:rsidRPr="006507E6">
        <w:rPr>
          <w:color w:val="000000"/>
          <w:sz w:val="22"/>
          <w:szCs w:val="22"/>
        </w:rPr>
        <w:t>ладони развести в стороны, пальцы слегка округлить.)</w:t>
      </w:r>
    </w:p>
    <w:p w14:paraId="787F4550" w14:textId="77777777" w:rsidR="005864B6" w:rsidRPr="006507E6" w:rsidRDefault="005864B6" w:rsidP="005864B6">
      <w:pPr>
        <w:shd w:val="clear" w:color="auto" w:fill="FFFFFF"/>
        <w:rPr>
          <w:color w:val="000000"/>
          <w:sz w:val="22"/>
          <w:szCs w:val="22"/>
        </w:rPr>
      </w:pPr>
      <w:r w:rsidRPr="006507E6">
        <w:rPr>
          <w:color w:val="000000"/>
          <w:sz w:val="22"/>
          <w:szCs w:val="22"/>
        </w:rPr>
        <w:t> Утром весенним раскрыл лепестки. (Развести пальцы рук.)</w:t>
      </w:r>
    </w:p>
    <w:p w14:paraId="459318D4" w14:textId="77777777" w:rsidR="005864B6" w:rsidRPr="006507E6" w:rsidRDefault="005864B6" w:rsidP="005864B6">
      <w:pPr>
        <w:shd w:val="clear" w:color="auto" w:fill="FFFFFF"/>
        <w:rPr>
          <w:color w:val="000000"/>
          <w:sz w:val="22"/>
          <w:szCs w:val="22"/>
        </w:rPr>
      </w:pPr>
      <w:r w:rsidRPr="006507E6">
        <w:rPr>
          <w:color w:val="000000"/>
          <w:sz w:val="22"/>
          <w:szCs w:val="22"/>
        </w:rPr>
        <w:t> Всем лепесткам красоту и питанье (Ритмично двигать пальцами вместе-врозь.)</w:t>
      </w:r>
    </w:p>
    <w:p w14:paraId="372C6624" w14:textId="77777777" w:rsidR="005864B6" w:rsidRPr="006507E6" w:rsidRDefault="005864B6" w:rsidP="005864B6">
      <w:pPr>
        <w:shd w:val="clear" w:color="auto" w:fill="FFFFFF"/>
        <w:rPr>
          <w:color w:val="000000"/>
          <w:sz w:val="22"/>
          <w:szCs w:val="22"/>
        </w:rPr>
      </w:pPr>
      <w:r w:rsidRPr="006507E6">
        <w:rPr>
          <w:color w:val="000000"/>
          <w:sz w:val="22"/>
          <w:szCs w:val="22"/>
        </w:rPr>
        <w:t> Дружно дают под землей корешки. (Ладони опустить вниз, прижать друг к другу, пальцы развести.)</w:t>
      </w:r>
    </w:p>
    <w:p w14:paraId="3D5746D9" w14:textId="77777777" w:rsidR="005864B6" w:rsidRPr="006507E6" w:rsidRDefault="005864B6" w:rsidP="005864B6">
      <w:pPr>
        <w:rPr>
          <w:b/>
          <w:sz w:val="22"/>
          <w:szCs w:val="22"/>
        </w:rPr>
      </w:pPr>
      <w:proofErr w:type="gramStart"/>
      <w:r w:rsidRPr="006507E6">
        <w:rPr>
          <w:b/>
          <w:sz w:val="22"/>
          <w:szCs w:val="22"/>
        </w:rPr>
        <w:t>Игра  «</w:t>
      </w:r>
      <w:proofErr w:type="gramEnd"/>
      <w:r w:rsidRPr="006507E6">
        <w:rPr>
          <w:b/>
          <w:sz w:val="22"/>
          <w:szCs w:val="22"/>
        </w:rPr>
        <w:t>Цветы»</w:t>
      </w:r>
      <w:r w:rsidRPr="006507E6">
        <w:rPr>
          <w:sz w:val="22"/>
          <w:szCs w:val="22"/>
        </w:rPr>
        <w:t xml:space="preserve"> (развитие координации речи с движением).</w:t>
      </w:r>
    </w:p>
    <w:p w14:paraId="5845CF84" w14:textId="77777777" w:rsidR="005864B6" w:rsidRPr="006507E6" w:rsidRDefault="005864B6" w:rsidP="005864B6">
      <w:pPr>
        <w:rPr>
          <w:sz w:val="22"/>
          <w:szCs w:val="22"/>
        </w:rPr>
      </w:pPr>
      <w:r w:rsidRPr="006507E6">
        <w:rPr>
          <w:sz w:val="22"/>
          <w:szCs w:val="22"/>
        </w:rPr>
        <w:t>В лесу на полянке,</w:t>
      </w:r>
    </w:p>
    <w:p w14:paraId="0936EF3F" w14:textId="77777777" w:rsidR="005864B6" w:rsidRPr="006507E6" w:rsidRDefault="005864B6" w:rsidP="005864B6">
      <w:pPr>
        <w:rPr>
          <w:sz w:val="22"/>
          <w:szCs w:val="22"/>
        </w:rPr>
      </w:pPr>
      <w:r w:rsidRPr="006507E6">
        <w:rPr>
          <w:sz w:val="22"/>
          <w:szCs w:val="22"/>
        </w:rPr>
        <w:t>Поднялись цветы               дети поднимаются с корточек</w:t>
      </w:r>
    </w:p>
    <w:p w14:paraId="1B84F3C5" w14:textId="77777777" w:rsidR="005864B6" w:rsidRPr="006507E6" w:rsidRDefault="005864B6" w:rsidP="005864B6">
      <w:pPr>
        <w:rPr>
          <w:sz w:val="22"/>
          <w:szCs w:val="22"/>
        </w:rPr>
      </w:pPr>
      <w:r w:rsidRPr="006507E6">
        <w:rPr>
          <w:sz w:val="22"/>
          <w:szCs w:val="22"/>
        </w:rPr>
        <w:t>К солнцу потянулись.</w:t>
      </w:r>
    </w:p>
    <w:p w14:paraId="568882AA" w14:textId="77777777" w:rsidR="005864B6" w:rsidRPr="006507E6" w:rsidRDefault="005864B6" w:rsidP="005864B6">
      <w:pPr>
        <w:rPr>
          <w:sz w:val="22"/>
          <w:szCs w:val="22"/>
        </w:rPr>
      </w:pPr>
      <w:r w:rsidRPr="006507E6">
        <w:rPr>
          <w:sz w:val="22"/>
          <w:szCs w:val="22"/>
        </w:rPr>
        <w:t>Солнцу улыбнулись          тянуться на носочках вверх и широко в стороны</w:t>
      </w:r>
    </w:p>
    <w:p w14:paraId="4E099324" w14:textId="77777777" w:rsidR="005864B6" w:rsidRPr="006507E6" w:rsidRDefault="005864B6" w:rsidP="005864B6">
      <w:pPr>
        <w:rPr>
          <w:sz w:val="22"/>
          <w:szCs w:val="22"/>
        </w:rPr>
      </w:pPr>
      <w:r w:rsidRPr="006507E6">
        <w:rPr>
          <w:sz w:val="22"/>
          <w:szCs w:val="22"/>
        </w:rPr>
        <w:t>К солнышку листочки,</w:t>
      </w:r>
    </w:p>
    <w:p w14:paraId="605EAEAF" w14:textId="77777777" w:rsidR="005864B6" w:rsidRPr="006507E6" w:rsidRDefault="005864B6" w:rsidP="005864B6">
      <w:pPr>
        <w:rPr>
          <w:sz w:val="22"/>
          <w:szCs w:val="22"/>
        </w:rPr>
      </w:pPr>
      <w:r w:rsidRPr="006507E6">
        <w:rPr>
          <w:sz w:val="22"/>
          <w:szCs w:val="22"/>
        </w:rPr>
        <w:t>Повернут цветочки           ладони повернуть вверх</w:t>
      </w:r>
    </w:p>
    <w:p w14:paraId="2B604AEA" w14:textId="77777777" w:rsidR="005864B6" w:rsidRPr="006507E6" w:rsidRDefault="005864B6" w:rsidP="005864B6">
      <w:pPr>
        <w:rPr>
          <w:sz w:val="22"/>
          <w:szCs w:val="22"/>
        </w:rPr>
      </w:pPr>
      <w:r w:rsidRPr="006507E6">
        <w:rPr>
          <w:sz w:val="22"/>
          <w:szCs w:val="22"/>
        </w:rPr>
        <w:t>Повернут бутоны,</w:t>
      </w:r>
    </w:p>
    <w:p w14:paraId="2826B698" w14:textId="77777777" w:rsidR="005864B6" w:rsidRPr="006507E6" w:rsidRDefault="005864B6" w:rsidP="005864B6">
      <w:pPr>
        <w:rPr>
          <w:sz w:val="22"/>
          <w:szCs w:val="22"/>
        </w:rPr>
      </w:pPr>
      <w:r w:rsidRPr="006507E6">
        <w:rPr>
          <w:sz w:val="22"/>
          <w:szCs w:val="22"/>
        </w:rPr>
        <w:t>В солнышке утонут          ладони соединить над головой и развести в сторону</w:t>
      </w:r>
    </w:p>
    <w:p w14:paraId="7037B8E9" w14:textId="77777777" w:rsidR="005864B6" w:rsidRPr="006507E6" w:rsidRDefault="005864B6" w:rsidP="005864B6">
      <w:pPr>
        <w:rPr>
          <w:rFonts w:eastAsiaTheme="minorHAnsi"/>
          <w:b/>
          <w:sz w:val="22"/>
          <w:szCs w:val="22"/>
          <w:lang w:eastAsia="en-US"/>
        </w:rPr>
      </w:pPr>
      <w:r w:rsidRPr="006507E6">
        <w:rPr>
          <w:rFonts w:eastAsiaTheme="minorHAnsi"/>
          <w:b/>
          <w:sz w:val="22"/>
          <w:szCs w:val="22"/>
          <w:lang w:eastAsia="en-US"/>
        </w:rPr>
        <w:t>Пальчиковая гимнастика «Алые цветы».</w:t>
      </w:r>
    </w:p>
    <w:p w14:paraId="24BDBEBA" w14:textId="77777777" w:rsidR="005864B6" w:rsidRPr="006507E6" w:rsidRDefault="005864B6" w:rsidP="005864B6">
      <w:pPr>
        <w:jc w:val="both"/>
        <w:rPr>
          <w:sz w:val="22"/>
          <w:szCs w:val="22"/>
        </w:rPr>
      </w:pPr>
      <w:r w:rsidRPr="006507E6">
        <w:rPr>
          <w:sz w:val="22"/>
          <w:szCs w:val="22"/>
        </w:rPr>
        <w:t>Наши алые цветки. Распускают лепестки.  </w:t>
      </w:r>
      <w:r w:rsidRPr="006507E6">
        <w:rPr>
          <w:bCs/>
          <w:iCs/>
          <w:sz w:val="22"/>
          <w:szCs w:val="22"/>
        </w:rPr>
        <w:t>(Плавно поднимаем руки вверх.)</w:t>
      </w:r>
    </w:p>
    <w:p w14:paraId="1E4AB79F" w14:textId="77777777" w:rsidR="005864B6" w:rsidRPr="006507E6" w:rsidRDefault="005864B6" w:rsidP="005864B6">
      <w:pPr>
        <w:jc w:val="both"/>
        <w:rPr>
          <w:sz w:val="22"/>
          <w:szCs w:val="22"/>
        </w:rPr>
      </w:pPr>
      <w:r w:rsidRPr="006507E6">
        <w:rPr>
          <w:sz w:val="22"/>
          <w:szCs w:val="22"/>
        </w:rPr>
        <w:t xml:space="preserve"> Ветерок чуть дышит, лепестки колышет. </w:t>
      </w:r>
      <w:r w:rsidRPr="006507E6">
        <w:rPr>
          <w:bCs/>
          <w:iCs/>
          <w:sz w:val="22"/>
          <w:szCs w:val="22"/>
        </w:rPr>
        <w:t>(Качание руками влево – вправо.)</w:t>
      </w:r>
    </w:p>
    <w:p w14:paraId="3372FE44" w14:textId="77777777" w:rsidR="005864B6" w:rsidRPr="006507E6" w:rsidRDefault="005864B6" w:rsidP="005864B6">
      <w:pPr>
        <w:jc w:val="both"/>
        <w:rPr>
          <w:sz w:val="22"/>
          <w:szCs w:val="22"/>
        </w:rPr>
      </w:pPr>
      <w:r w:rsidRPr="006507E6">
        <w:rPr>
          <w:sz w:val="22"/>
          <w:szCs w:val="22"/>
        </w:rPr>
        <w:t xml:space="preserve"> Наши алые </w:t>
      </w:r>
      <w:proofErr w:type="gramStart"/>
      <w:r w:rsidRPr="006507E6">
        <w:rPr>
          <w:sz w:val="22"/>
          <w:szCs w:val="22"/>
        </w:rPr>
        <w:t>цветки  Закрывают</w:t>
      </w:r>
      <w:proofErr w:type="gramEnd"/>
      <w:r w:rsidRPr="006507E6">
        <w:rPr>
          <w:sz w:val="22"/>
          <w:szCs w:val="22"/>
        </w:rPr>
        <w:t xml:space="preserve"> лепестки,                   </w:t>
      </w:r>
      <w:r w:rsidRPr="006507E6">
        <w:rPr>
          <w:bCs/>
          <w:iCs/>
          <w:sz w:val="22"/>
          <w:szCs w:val="22"/>
        </w:rPr>
        <w:t>(Присели, спрятались.)</w:t>
      </w:r>
    </w:p>
    <w:p w14:paraId="5D9156AF" w14:textId="77777777" w:rsidR="005864B6" w:rsidRPr="006507E6" w:rsidRDefault="005864B6" w:rsidP="005864B6">
      <w:pPr>
        <w:jc w:val="both"/>
        <w:rPr>
          <w:sz w:val="22"/>
          <w:szCs w:val="22"/>
        </w:rPr>
      </w:pPr>
      <w:r w:rsidRPr="006507E6">
        <w:rPr>
          <w:sz w:val="22"/>
          <w:szCs w:val="22"/>
        </w:rPr>
        <w:t xml:space="preserve"> Головой </w:t>
      </w:r>
      <w:proofErr w:type="gramStart"/>
      <w:r w:rsidRPr="006507E6">
        <w:rPr>
          <w:sz w:val="22"/>
          <w:szCs w:val="22"/>
        </w:rPr>
        <w:t>качают,  Тихо</w:t>
      </w:r>
      <w:proofErr w:type="gramEnd"/>
      <w:r w:rsidRPr="006507E6">
        <w:rPr>
          <w:sz w:val="22"/>
          <w:szCs w:val="22"/>
        </w:rPr>
        <w:t xml:space="preserve"> засыпают. </w:t>
      </w:r>
      <w:r w:rsidRPr="006507E6">
        <w:rPr>
          <w:bCs/>
          <w:iCs/>
          <w:sz w:val="22"/>
          <w:szCs w:val="22"/>
        </w:rPr>
        <w:t>(Движения головой влево – вправо. С</w:t>
      </w:r>
      <w:r w:rsidRPr="006507E6">
        <w:rPr>
          <w:sz w:val="22"/>
          <w:szCs w:val="22"/>
        </w:rPr>
        <w:t>пим)</w:t>
      </w:r>
    </w:p>
    <w:p w14:paraId="2BB76B91" w14:textId="77777777" w:rsidR="005864B6" w:rsidRPr="006507E6" w:rsidRDefault="005864B6" w:rsidP="005864B6">
      <w:pPr>
        <w:shd w:val="clear" w:color="auto" w:fill="FFFFFF"/>
        <w:rPr>
          <w:b/>
          <w:sz w:val="22"/>
          <w:szCs w:val="22"/>
        </w:rPr>
      </w:pPr>
      <w:r w:rsidRPr="006507E6">
        <w:rPr>
          <w:rFonts w:eastAsiaTheme="minorHAnsi"/>
          <w:b/>
          <w:sz w:val="22"/>
          <w:szCs w:val="22"/>
          <w:lang w:eastAsia="en-US"/>
        </w:rPr>
        <w:t>Зрительная гимнастика «Б</w:t>
      </w:r>
      <w:r w:rsidRPr="006507E6">
        <w:rPr>
          <w:b/>
          <w:sz w:val="22"/>
          <w:szCs w:val="22"/>
        </w:rPr>
        <w:t>утончики».</w:t>
      </w:r>
    </w:p>
    <w:p w14:paraId="36A6540C" w14:textId="77777777" w:rsidR="005864B6" w:rsidRPr="006507E6" w:rsidRDefault="005864B6" w:rsidP="005864B6">
      <w:pPr>
        <w:rPr>
          <w:sz w:val="22"/>
          <w:szCs w:val="22"/>
        </w:rPr>
      </w:pPr>
      <w:r w:rsidRPr="006507E6">
        <w:rPr>
          <w:sz w:val="22"/>
          <w:szCs w:val="22"/>
        </w:rPr>
        <w:t xml:space="preserve">Каждый бутончик склониться бы рад </w:t>
      </w:r>
    </w:p>
    <w:p w14:paraId="25F316F2" w14:textId="77777777" w:rsidR="005864B6" w:rsidRPr="006507E6" w:rsidRDefault="005864B6" w:rsidP="005864B6">
      <w:pPr>
        <w:rPr>
          <w:sz w:val="22"/>
          <w:szCs w:val="22"/>
        </w:rPr>
      </w:pPr>
      <w:r w:rsidRPr="006507E6">
        <w:rPr>
          <w:sz w:val="22"/>
          <w:szCs w:val="22"/>
        </w:rPr>
        <w:t xml:space="preserve">Влево и вправо, вперёд и назад.           </w:t>
      </w:r>
      <w:proofErr w:type="gramStart"/>
      <w:r w:rsidRPr="006507E6">
        <w:rPr>
          <w:sz w:val="22"/>
          <w:szCs w:val="22"/>
        </w:rPr>
        <w:t>( смотрим</w:t>
      </w:r>
      <w:proofErr w:type="gramEnd"/>
      <w:r w:rsidRPr="006507E6">
        <w:rPr>
          <w:sz w:val="22"/>
          <w:szCs w:val="22"/>
        </w:rPr>
        <w:t xml:space="preserve"> влево-вправо, вдаль, на нос)</w:t>
      </w:r>
    </w:p>
    <w:p w14:paraId="79C3F96F" w14:textId="77777777" w:rsidR="005864B6" w:rsidRPr="006507E6" w:rsidRDefault="005864B6" w:rsidP="005864B6">
      <w:pPr>
        <w:rPr>
          <w:sz w:val="22"/>
          <w:szCs w:val="22"/>
        </w:rPr>
      </w:pPr>
      <w:r w:rsidRPr="006507E6">
        <w:rPr>
          <w:sz w:val="22"/>
          <w:szCs w:val="22"/>
        </w:rPr>
        <w:t xml:space="preserve">От ветра и зноя бутончики эти </w:t>
      </w:r>
    </w:p>
    <w:p w14:paraId="6E450804" w14:textId="77777777" w:rsidR="005864B6" w:rsidRPr="006507E6" w:rsidRDefault="005864B6" w:rsidP="005864B6">
      <w:pPr>
        <w:rPr>
          <w:sz w:val="22"/>
          <w:szCs w:val="22"/>
        </w:rPr>
      </w:pPr>
      <w:r w:rsidRPr="006507E6">
        <w:rPr>
          <w:sz w:val="22"/>
          <w:szCs w:val="22"/>
        </w:rPr>
        <w:t xml:space="preserve">Спрятались живо в цветочном букете.                      </w:t>
      </w:r>
      <w:proofErr w:type="gramStart"/>
      <w:r w:rsidRPr="006507E6">
        <w:rPr>
          <w:sz w:val="22"/>
          <w:szCs w:val="22"/>
        </w:rPr>
        <w:t>( зажмурить</w:t>
      </w:r>
      <w:proofErr w:type="gramEnd"/>
      <w:r w:rsidRPr="006507E6">
        <w:rPr>
          <w:sz w:val="22"/>
          <w:szCs w:val="22"/>
        </w:rPr>
        <w:t xml:space="preserve"> глаза) </w:t>
      </w:r>
    </w:p>
    <w:p w14:paraId="6951627C" w14:textId="77777777" w:rsidR="005864B6" w:rsidRPr="00F60CD0" w:rsidRDefault="005864B6" w:rsidP="005864B6">
      <w:pPr>
        <w:shd w:val="clear" w:color="auto" w:fill="FFFFFF"/>
        <w:rPr>
          <w:b/>
          <w:color w:val="000000"/>
          <w:sz w:val="22"/>
          <w:szCs w:val="23"/>
        </w:rPr>
      </w:pPr>
      <w:r w:rsidRPr="00F60CD0">
        <w:rPr>
          <w:b/>
          <w:color w:val="000000"/>
          <w:sz w:val="22"/>
          <w:szCs w:val="23"/>
        </w:rPr>
        <w:lastRenderedPageBreak/>
        <w:t>«Цветики».</w:t>
      </w:r>
    </w:p>
    <w:p w14:paraId="723C1193" w14:textId="77777777" w:rsidR="005864B6" w:rsidRPr="00F60CD0" w:rsidRDefault="005864B6" w:rsidP="005864B6">
      <w:pPr>
        <w:shd w:val="clear" w:color="auto" w:fill="FFFFFF"/>
        <w:rPr>
          <w:color w:val="000000"/>
          <w:sz w:val="22"/>
          <w:szCs w:val="23"/>
        </w:rPr>
      </w:pPr>
      <w:r w:rsidRPr="00F60CD0">
        <w:rPr>
          <w:color w:val="000000"/>
          <w:sz w:val="22"/>
          <w:szCs w:val="23"/>
        </w:rPr>
        <w:t>Землю мы копали, цветики сажали. (имитация движений)</w:t>
      </w:r>
    </w:p>
    <w:p w14:paraId="057B2F24" w14:textId="77777777" w:rsidR="005864B6" w:rsidRPr="00F60CD0" w:rsidRDefault="005864B6" w:rsidP="005864B6">
      <w:pPr>
        <w:shd w:val="clear" w:color="auto" w:fill="FFFFFF"/>
        <w:rPr>
          <w:color w:val="000000"/>
          <w:sz w:val="22"/>
          <w:szCs w:val="23"/>
        </w:rPr>
      </w:pPr>
      <w:r w:rsidRPr="00F60CD0">
        <w:rPr>
          <w:color w:val="000000"/>
          <w:sz w:val="22"/>
          <w:szCs w:val="23"/>
        </w:rPr>
        <w:t>Чтобы цветики цвели- мы их поливали.</w:t>
      </w:r>
    </w:p>
    <w:p w14:paraId="61CC1992" w14:textId="77777777" w:rsidR="005864B6" w:rsidRPr="00F60CD0" w:rsidRDefault="005864B6" w:rsidP="005864B6">
      <w:pPr>
        <w:shd w:val="clear" w:color="auto" w:fill="FFFFFF"/>
        <w:rPr>
          <w:color w:val="000000"/>
          <w:sz w:val="22"/>
          <w:szCs w:val="23"/>
        </w:rPr>
      </w:pPr>
      <w:r w:rsidRPr="00F60CD0">
        <w:rPr>
          <w:color w:val="000000"/>
          <w:sz w:val="22"/>
          <w:szCs w:val="23"/>
        </w:rPr>
        <w:t>Ай-</w:t>
      </w:r>
      <w:proofErr w:type="spellStart"/>
      <w:r w:rsidRPr="00F60CD0">
        <w:rPr>
          <w:color w:val="000000"/>
          <w:sz w:val="22"/>
          <w:szCs w:val="23"/>
        </w:rPr>
        <w:t>лю</w:t>
      </w:r>
      <w:proofErr w:type="spellEnd"/>
      <w:r w:rsidRPr="00F60CD0">
        <w:rPr>
          <w:color w:val="000000"/>
          <w:sz w:val="22"/>
          <w:szCs w:val="23"/>
        </w:rPr>
        <w:t>-ли, ай-</w:t>
      </w:r>
      <w:proofErr w:type="spellStart"/>
      <w:r w:rsidRPr="00F60CD0">
        <w:rPr>
          <w:color w:val="000000"/>
          <w:sz w:val="22"/>
          <w:szCs w:val="23"/>
        </w:rPr>
        <w:t>лю</w:t>
      </w:r>
      <w:proofErr w:type="spellEnd"/>
      <w:r w:rsidRPr="00F60CD0">
        <w:rPr>
          <w:color w:val="000000"/>
          <w:sz w:val="22"/>
          <w:szCs w:val="23"/>
        </w:rPr>
        <w:t>-ли, цветики у нас цвели. (хлопки в ладоши)</w:t>
      </w:r>
    </w:p>
    <w:p w14:paraId="6DFDD74B" w14:textId="77777777" w:rsidR="005864B6" w:rsidRPr="00F60CD0" w:rsidRDefault="005864B6" w:rsidP="005864B6">
      <w:pPr>
        <w:shd w:val="clear" w:color="auto" w:fill="FFFFFF"/>
        <w:rPr>
          <w:b/>
          <w:color w:val="000000"/>
          <w:sz w:val="22"/>
          <w:szCs w:val="23"/>
        </w:rPr>
      </w:pPr>
      <w:r w:rsidRPr="00F60CD0">
        <w:rPr>
          <w:b/>
          <w:color w:val="000000"/>
          <w:sz w:val="22"/>
          <w:szCs w:val="23"/>
        </w:rPr>
        <w:t>Упр. «Васильки».</w:t>
      </w:r>
    </w:p>
    <w:p w14:paraId="3E394F9B" w14:textId="77777777" w:rsidR="005864B6" w:rsidRPr="00F60CD0" w:rsidRDefault="005864B6" w:rsidP="005864B6">
      <w:pPr>
        <w:shd w:val="clear" w:color="auto" w:fill="FFFFFF"/>
        <w:rPr>
          <w:color w:val="000000"/>
          <w:sz w:val="22"/>
          <w:szCs w:val="23"/>
        </w:rPr>
      </w:pPr>
      <w:r w:rsidRPr="00F60CD0">
        <w:rPr>
          <w:color w:val="000000"/>
          <w:sz w:val="22"/>
          <w:szCs w:val="23"/>
        </w:rPr>
        <w:t>Синие звезды упали с небес. (медленно приседают)</w:t>
      </w:r>
    </w:p>
    <w:p w14:paraId="37AFD4C9" w14:textId="77777777" w:rsidR="005864B6" w:rsidRPr="00F60CD0" w:rsidRDefault="005864B6" w:rsidP="005864B6">
      <w:pPr>
        <w:shd w:val="clear" w:color="auto" w:fill="FFFFFF"/>
        <w:rPr>
          <w:color w:val="000000"/>
          <w:sz w:val="22"/>
          <w:szCs w:val="23"/>
        </w:rPr>
      </w:pPr>
      <w:r w:rsidRPr="00F60CD0">
        <w:rPr>
          <w:color w:val="000000"/>
          <w:sz w:val="22"/>
          <w:szCs w:val="23"/>
        </w:rPr>
        <w:t>Смотрит на них зачарованный лес, (поднимаются на носочках)</w:t>
      </w:r>
    </w:p>
    <w:p w14:paraId="6F82F6F0" w14:textId="77777777" w:rsidR="005864B6" w:rsidRPr="00F60CD0" w:rsidRDefault="005864B6" w:rsidP="005864B6">
      <w:pPr>
        <w:shd w:val="clear" w:color="auto" w:fill="FFFFFF"/>
        <w:rPr>
          <w:color w:val="000000"/>
          <w:sz w:val="22"/>
          <w:szCs w:val="23"/>
        </w:rPr>
      </w:pPr>
      <w:r w:rsidRPr="00F60CD0">
        <w:rPr>
          <w:color w:val="000000"/>
          <w:sz w:val="22"/>
          <w:szCs w:val="23"/>
        </w:rPr>
        <w:t>Ветер тихонько над ними кружит, (кружатся на месте, руки на поясе)</w:t>
      </w:r>
    </w:p>
    <w:p w14:paraId="0E483FD0" w14:textId="77777777" w:rsidR="005864B6" w:rsidRPr="00F60CD0" w:rsidRDefault="005864B6" w:rsidP="005864B6">
      <w:pPr>
        <w:shd w:val="clear" w:color="auto" w:fill="FFFFFF"/>
        <w:rPr>
          <w:color w:val="000000"/>
          <w:sz w:val="22"/>
          <w:szCs w:val="23"/>
        </w:rPr>
      </w:pPr>
      <w:r w:rsidRPr="00F60CD0">
        <w:rPr>
          <w:color w:val="000000"/>
          <w:sz w:val="22"/>
          <w:szCs w:val="23"/>
        </w:rPr>
        <w:t>Смотрит на синие звезды во ржи,</w:t>
      </w:r>
    </w:p>
    <w:p w14:paraId="04C4D453" w14:textId="77777777" w:rsidR="005864B6" w:rsidRPr="00F60CD0" w:rsidRDefault="005864B6" w:rsidP="005864B6">
      <w:pPr>
        <w:shd w:val="clear" w:color="auto" w:fill="FFFFFF"/>
        <w:rPr>
          <w:color w:val="000000"/>
          <w:sz w:val="22"/>
          <w:szCs w:val="23"/>
        </w:rPr>
      </w:pPr>
      <w:r w:rsidRPr="00F60CD0">
        <w:rPr>
          <w:color w:val="000000"/>
          <w:sz w:val="22"/>
          <w:szCs w:val="23"/>
        </w:rPr>
        <w:t>Нежно качает волну васильков, (качают поднятыми вверх руками)</w:t>
      </w:r>
    </w:p>
    <w:p w14:paraId="0E122BC1" w14:textId="77777777" w:rsidR="005864B6" w:rsidRPr="00F60CD0" w:rsidRDefault="005864B6" w:rsidP="005864B6">
      <w:pPr>
        <w:shd w:val="clear" w:color="auto" w:fill="FFFFFF"/>
        <w:rPr>
          <w:color w:val="000000"/>
          <w:sz w:val="22"/>
          <w:szCs w:val="23"/>
        </w:rPr>
      </w:pPr>
      <w:r w:rsidRPr="00F60CD0">
        <w:rPr>
          <w:color w:val="000000"/>
          <w:sz w:val="22"/>
          <w:szCs w:val="23"/>
        </w:rPr>
        <w:t>Синих, как звезды, волшебных цветков. (бегут по кругу)</w:t>
      </w:r>
    </w:p>
    <w:p w14:paraId="6A25360C" w14:textId="77777777" w:rsidR="005864B6" w:rsidRPr="00F60CD0" w:rsidRDefault="005864B6" w:rsidP="005864B6">
      <w:pPr>
        <w:shd w:val="clear" w:color="auto" w:fill="FFFFFF"/>
        <w:jc w:val="center"/>
        <w:rPr>
          <w:b/>
          <w:color w:val="000000"/>
          <w:sz w:val="22"/>
          <w:szCs w:val="23"/>
        </w:rPr>
      </w:pPr>
      <w:r w:rsidRPr="00F60CD0">
        <w:rPr>
          <w:b/>
          <w:color w:val="000000"/>
          <w:sz w:val="22"/>
          <w:szCs w:val="23"/>
        </w:rPr>
        <w:t>Тема «День Победы».</w:t>
      </w:r>
    </w:p>
    <w:p w14:paraId="30974746" w14:textId="77777777" w:rsidR="005864B6" w:rsidRPr="00F60CD0" w:rsidRDefault="005864B6" w:rsidP="005864B6">
      <w:pPr>
        <w:shd w:val="clear" w:color="auto" w:fill="FFFFFF"/>
        <w:rPr>
          <w:b/>
          <w:color w:val="000000"/>
          <w:sz w:val="22"/>
          <w:szCs w:val="23"/>
        </w:rPr>
      </w:pPr>
      <w:r w:rsidRPr="00F60CD0">
        <w:rPr>
          <w:b/>
          <w:color w:val="000000"/>
          <w:sz w:val="22"/>
          <w:szCs w:val="23"/>
        </w:rPr>
        <w:t>«Бравые солдаты»</w:t>
      </w:r>
    </w:p>
    <w:p w14:paraId="369604E6" w14:textId="77777777" w:rsidR="005864B6" w:rsidRPr="00F60CD0" w:rsidRDefault="005864B6" w:rsidP="005864B6">
      <w:pPr>
        <w:shd w:val="clear" w:color="auto" w:fill="FFFFFF"/>
        <w:rPr>
          <w:color w:val="000000"/>
          <w:sz w:val="22"/>
          <w:szCs w:val="23"/>
        </w:rPr>
      </w:pPr>
      <w:r w:rsidRPr="00F60CD0">
        <w:rPr>
          <w:color w:val="000000"/>
          <w:sz w:val="22"/>
          <w:szCs w:val="23"/>
        </w:rPr>
        <w:t>Мы шагаем браво левой, правой,</w:t>
      </w:r>
    </w:p>
    <w:p w14:paraId="3446B56F" w14:textId="77777777" w:rsidR="005864B6" w:rsidRPr="00F60CD0" w:rsidRDefault="005864B6" w:rsidP="005864B6">
      <w:pPr>
        <w:shd w:val="clear" w:color="auto" w:fill="FFFFFF"/>
        <w:rPr>
          <w:color w:val="000000"/>
          <w:sz w:val="22"/>
          <w:szCs w:val="23"/>
        </w:rPr>
      </w:pPr>
      <w:r w:rsidRPr="00F60CD0">
        <w:rPr>
          <w:color w:val="000000"/>
          <w:sz w:val="22"/>
          <w:szCs w:val="23"/>
        </w:rPr>
        <w:t>Потому что все солдаты тоже были дошколята.</w:t>
      </w:r>
    </w:p>
    <w:p w14:paraId="17AB40EA" w14:textId="77777777" w:rsidR="005864B6" w:rsidRPr="00F60CD0" w:rsidRDefault="005864B6" w:rsidP="005864B6">
      <w:pPr>
        <w:shd w:val="clear" w:color="auto" w:fill="FFFFFF"/>
        <w:rPr>
          <w:color w:val="000000"/>
          <w:sz w:val="22"/>
          <w:szCs w:val="23"/>
        </w:rPr>
      </w:pPr>
      <w:r w:rsidRPr="00F60CD0">
        <w:rPr>
          <w:color w:val="000000"/>
          <w:sz w:val="22"/>
          <w:szCs w:val="23"/>
        </w:rPr>
        <w:t>Мы немного подрастём тоже армию пойдём</w:t>
      </w:r>
    </w:p>
    <w:p w14:paraId="1FE5FF77" w14:textId="77777777" w:rsidR="005864B6" w:rsidRPr="00F60CD0" w:rsidRDefault="005864B6" w:rsidP="005864B6">
      <w:pPr>
        <w:shd w:val="clear" w:color="auto" w:fill="FFFFFF"/>
        <w:rPr>
          <w:color w:val="000000"/>
          <w:sz w:val="22"/>
          <w:szCs w:val="23"/>
        </w:rPr>
      </w:pPr>
      <w:r w:rsidRPr="00F60CD0">
        <w:rPr>
          <w:color w:val="000000"/>
          <w:sz w:val="22"/>
          <w:szCs w:val="23"/>
        </w:rPr>
        <w:t>Вот мотор включился, пропеллер закрутился: ж-ж-ж., махи руками в стороны</w:t>
      </w:r>
    </w:p>
    <w:p w14:paraId="55864362" w14:textId="77777777" w:rsidR="005864B6" w:rsidRPr="00F60CD0" w:rsidRDefault="005864B6" w:rsidP="005864B6">
      <w:pPr>
        <w:shd w:val="clear" w:color="auto" w:fill="FFFFFF"/>
        <w:rPr>
          <w:color w:val="000000"/>
          <w:sz w:val="22"/>
          <w:szCs w:val="23"/>
        </w:rPr>
      </w:pPr>
      <w:r w:rsidRPr="00F60CD0">
        <w:rPr>
          <w:color w:val="000000"/>
          <w:sz w:val="22"/>
          <w:szCs w:val="23"/>
        </w:rPr>
        <w:t>К облакам поднялись, и шасси убрались, руки в стороны, плавно покачать</w:t>
      </w:r>
    </w:p>
    <w:p w14:paraId="1AD3E790" w14:textId="77777777" w:rsidR="005864B6" w:rsidRPr="00F60CD0" w:rsidRDefault="005864B6" w:rsidP="005864B6">
      <w:pPr>
        <w:shd w:val="clear" w:color="auto" w:fill="FFFFFF"/>
        <w:rPr>
          <w:color w:val="000000"/>
          <w:sz w:val="22"/>
          <w:szCs w:val="23"/>
        </w:rPr>
      </w:pPr>
      <w:r w:rsidRPr="00F60CD0">
        <w:rPr>
          <w:color w:val="000000"/>
          <w:sz w:val="22"/>
          <w:szCs w:val="23"/>
        </w:rPr>
        <w:t>Вот лес – мы тут, приготовим парашют. руки над головой полукругом</w:t>
      </w:r>
    </w:p>
    <w:p w14:paraId="4E673470" w14:textId="77777777" w:rsidR="005864B6" w:rsidRPr="00F60CD0" w:rsidRDefault="005864B6" w:rsidP="005864B6">
      <w:pPr>
        <w:shd w:val="clear" w:color="auto" w:fill="FFFFFF"/>
        <w:rPr>
          <w:color w:val="000000"/>
          <w:sz w:val="22"/>
          <w:szCs w:val="23"/>
        </w:rPr>
      </w:pPr>
      <w:r w:rsidRPr="00F60CD0">
        <w:rPr>
          <w:color w:val="000000"/>
          <w:sz w:val="22"/>
          <w:szCs w:val="23"/>
        </w:rPr>
        <w:t>Толчок, прыжок, летим дружок. прыжки</w:t>
      </w:r>
    </w:p>
    <w:p w14:paraId="68537E35" w14:textId="77777777" w:rsidR="005864B6" w:rsidRPr="00F60CD0" w:rsidRDefault="005864B6" w:rsidP="005864B6">
      <w:pPr>
        <w:shd w:val="clear" w:color="auto" w:fill="FFFFFF"/>
        <w:rPr>
          <w:color w:val="000000"/>
          <w:sz w:val="22"/>
          <w:szCs w:val="23"/>
        </w:rPr>
      </w:pPr>
      <w:r w:rsidRPr="00F60CD0">
        <w:rPr>
          <w:color w:val="000000"/>
          <w:sz w:val="22"/>
          <w:szCs w:val="23"/>
        </w:rPr>
        <w:t>Парашюты все раскрылись, дети мягко приземлились.</w:t>
      </w:r>
      <w:r>
        <w:rPr>
          <w:color w:val="000000"/>
          <w:sz w:val="22"/>
          <w:szCs w:val="23"/>
        </w:rPr>
        <w:t xml:space="preserve"> </w:t>
      </w:r>
      <w:r w:rsidRPr="00F60CD0">
        <w:rPr>
          <w:color w:val="000000"/>
          <w:sz w:val="22"/>
          <w:szCs w:val="23"/>
        </w:rPr>
        <w:t>присесть</w:t>
      </w:r>
    </w:p>
    <w:p w14:paraId="661DA911" w14:textId="77777777" w:rsidR="005864B6" w:rsidRPr="006507E6" w:rsidRDefault="005864B6" w:rsidP="005864B6">
      <w:pPr>
        <w:ind w:firstLine="454"/>
        <w:jc w:val="center"/>
        <w:rPr>
          <w:b/>
          <w:sz w:val="22"/>
          <w:szCs w:val="22"/>
        </w:rPr>
      </w:pPr>
      <w:r w:rsidRPr="006507E6">
        <w:rPr>
          <w:b/>
          <w:sz w:val="22"/>
          <w:szCs w:val="22"/>
        </w:rPr>
        <w:t>Тема «Игрушки</w:t>
      </w:r>
      <w:r>
        <w:rPr>
          <w:b/>
          <w:sz w:val="22"/>
          <w:szCs w:val="22"/>
        </w:rPr>
        <w:t>. Школа</w:t>
      </w:r>
      <w:r w:rsidRPr="006507E6">
        <w:rPr>
          <w:b/>
          <w:sz w:val="22"/>
          <w:szCs w:val="22"/>
        </w:rPr>
        <w:t>»</w:t>
      </w:r>
    </w:p>
    <w:p w14:paraId="1AEBEE02" w14:textId="77777777" w:rsidR="005864B6" w:rsidRPr="006507E6" w:rsidRDefault="005864B6" w:rsidP="005864B6">
      <w:pPr>
        <w:rPr>
          <w:sz w:val="22"/>
          <w:szCs w:val="22"/>
        </w:rPr>
      </w:pPr>
      <w:r w:rsidRPr="006507E6">
        <w:rPr>
          <w:b/>
          <w:sz w:val="22"/>
          <w:szCs w:val="22"/>
        </w:rPr>
        <w:t xml:space="preserve">Пальчиковая гимнастика «Игрушки». </w:t>
      </w:r>
      <w:r w:rsidRPr="006507E6">
        <w:rPr>
          <w:sz w:val="22"/>
          <w:szCs w:val="22"/>
        </w:rPr>
        <w:t>(работа над темпом и ритмом).</w:t>
      </w:r>
    </w:p>
    <w:p w14:paraId="68168DBA" w14:textId="77777777" w:rsidR="005864B6" w:rsidRPr="006507E6" w:rsidRDefault="005864B6" w:rsidP="005864B6">
      <w:pPr>
        <w:rPr>
          <w:sz w:val="22"/>
          <w:szCs w:val="22"/>
        </w:rPr>
      </w:pPr>
      <w:r w:rsidRPr="006507E6">
        <w:rPr>
          <w:sz w:val="22"/>
          <w:szCs w:val="22"/>
        </w:rPr>
        <w:t xml:space="preserve">Расставила Танюшка в ряд свои </w:t>
      </w:r>
      <w:proofErr w:type="gramStart"/>
      <w:r w:rsidRPr="006507E6">
        <w:rPr>
          <w:sz w:val="22"/>
          <w:szCs w:val="22"/>
        </w:rPr>
        <w:t xml:space="preserve">игрушки:   </w:t>
      </w:r>
      <w:proofErr w:type="gramEnd"/>
      <w:r w:rsidRPr="006507E6">
        <w:rPr>
          <w:sz w:val="22"/>
          <w:szCs w:val="22"/>
        </w:rPr>
        <w:t xml:space="preserve">                         (дети хлопают в ладоши)</w:t>
      </w:r>
    </w:p>
    <w:p w14:paraId="444811F4" w14:textId="77777777" w:rsidR="005864B6" w:rsidRPr="006507E6" w:rsidRDefault="005864B6" w:rsidP="005864B6">
      <w:pPr>
        <w:rPr>
          <w:sz w:val="22"/>
          <w:szCs w:val="22"/>
        </w:rPr>
      </w:pPr>
      <w:r w:rsidRPr="006507E6">
        <w:rPr>
          <w:sz w:val="22"/>
          <w:szCs w:val="22"/>
        </w:rPr>
        <w:t>Рядом с юлой – неваляшка и гном</w:t>
      </w:r>
    </w:p>
    <w:p w14:paraId="1BE5A15F" w14:textId="77777777" w:rsidR="005864B6" w:rsidRPr="006507E6" w:rsidRDefault="005864B6" w:rsidP="005864B6">
      <w:pPr>
        <w:rPr>
          <w:sz w:val="22"/>
          <w:szCs w:val="22"/>
        </w:rPr>
      </w:pPr>
      <w:r w:rsidRPr="006507E6">
        <w:rPr>
          <w:sz w:val="22"/>
          <w:szCs w:val="22"/>
        </w:rPr>
        <w:t xml:space="preserve">Дальше машина и дом.                                                           (дети поочерёдно загибают пальчики) </w:t>
      </w:r>
    </w:p>
    <w:p w14:paraId="536C8A49" w14:textId="77777777" w:rsidR="005864B6" w:rsidRPr="006507E6" w:rsidRDefault="005864B6" w:rsidP="005864B6">
      <w:pPr>
        <w:rPr>
          <w:sz w:val="22"/>
          <w:szCs w:val="22"/>
        </w:rPr>
      </w:pPr>
      <w:r w:rsidRPr="006507E6">
        <w:rPr>
          <w:sz w:val="22"/>
          <w:szCs w:val="22"/>
        </w:rPr>
        <w:t xml:space="preserve">Раз, два, три, четыре, пять                                                   </w:t>
      </w:r>
      <w:proofErr w:type="gramStart"/>
      <w:r w:rsidRPr="006507E6">
        <w:rPr>
          <w:sz w:val="22"/>
          <w:szCs w:val="22"/>
        </w:rPr>
        <w:t xml:space="preserve">   (</w:t>
      </w:r>
      <w:proofErr w:type="gramEnd"/>
      <w:r w:rsidRPr="006507E6">
        <w:rPr>
          <w:sz w:val="22"/>
          <w:szCs w:val="22"/>
        </w:rPr>
        <w:t>разогнуть пальчики поочерёдно)</w:t>
      </w:r>
    </w:p>
    <w:p w14:paraId="0601E505" w14:textId="77777777" w:rsidR="005864B6" w:rsidRPr="006507E6" w:rsidRDefault="005864B6" w:rsidP="005864B6">
      <w:pPr>
        <w:rPr>
          <w:sz w:val="22"/>
          <w:szCs w:val="22"/>
        </w:rPr>
      </w:pPr>
      <w:r w:rsidRPr="006507E6">
        <w:rPr>
          <w:sz w:val="22"/>
          <w:szCs w:val="22"/>
        </w:rPr>
        <w:t>Помогаем нашей Тане её игрушки сосчитать.                     (стучим кулачками).</w:t>
      </w:r>
    </w:p>
    <w:p w14:paraId="11BBA3C5" w14:textId="77777777" w:rsidR="005864B6" w:rsidRPr="006507E6" w:rsidRDefault="005864B6" w:rsidP="005864B6">
      <w:pPr>
        <w:rPr>
          <w:sz w:val="22"/>
          <w:szCs w:val="18"/>
        </w:rPr>
      </w:pPr>
      <w:r w:rsidRPr="006507E6">
        <w:rPr>
          <w:b/>
          <w:sz w:val="22"/>
          <w:szCs w:val="18"/>
        </w:rPr>
        <w:t xml:space="preserve">Пальчиковая гимнастика </w:t>
      </w:r>
      <w:proofErr w:type="gramStart"/>
      <w:r w:rsidRPr="006507E6">
        <w:rPr>
          <w:b/>
          <w:sz w:val="22"/>
          <w:szCs w:val="18"/>
        </w:rPr>
        <w:t>« Игрушки</w:t>
      </w:r>
      <w:proofErr w:type="gramEnd"/>
      <w:r w:rsidRPr="006507E6">
        <w:rPr>
          <w:b/>
          <w:sz w:val="22"/>
          <w:szCs w:val="18"/>
        </w:rPr>
        <w:t xml:space="preserve">»- </w:t>
      </w:r>
      <w:r w:rsidRPr="006507E6">
        <w:rPr>
          <w:sz w:val="22"/>
          <w:szCs w:val="18"/>
        </w:rPr>
        <w:t>развитие мелкой моторики</w:t>
      </w:r>
    </w:p>
    <w:p w14:paraId="668683D2" w14:textId="77777777" w:rsidR="005864B6" w:rsidRPr="006507E6" w:rsidRDefault="005864B6" w:rsidP="005864B6">
      <w:pPr>
        <w:rPr>
          <w:sz w:val="22"/>
          <w:szCs w:val="18"/>
        </w:rPr>
      </w:pPr>
      <w:r w:rsidRPr="006507E6">
        <w:rPr>
          <w:sz w:val="22"/>
          <w:szCs w:val="18"/>
        </w:rPr>
        <w:t xml:space="preserve">Мы с игрушками </w:t>
      </w:r>
      <w:proofErr w:type="gramStart"/>
      <w:r w:rsidRPr="006507E6">
        <w:rPr>
          <w:sz w:val="22"/>
          <w:szCs w:val="18"/>
        </w:rPr>
        <w:t>играем,  Мы</w:t>
      </w:r>
      <w:proofErr w:type="gramEnd"/>
      <w:r w:rsidRPr="006507E6">
        <w:rPr>
          <w:sz w:val="22"/>
          <w:szCs w:val="18"/>
        </w:rPr>
        <w:t xml:space="preserve"> игрушки называем: (дети хлопают)</w:t>
      </w:r>
    </w:p>
    <w:p w14:paraId="517C0586" w14:textId="77777777" w:rsidR="005864B6" w:rsidRPr="006507E6" w:rsidRDefault="005864B6" w:rsidP="005864B6">
      <w:pPr>
        <w:rPr>
          <w:sz w:val="22"/>
          <w:szCs w:val="18"/>
        </w:rPr>
      </w:pPr>
      <w:r w:rsidRPr="006507E6">
        <w:rPr>
          <w:sz w:val="22"/>
          <w:szCs w:val="18"/>
        </w:rPr>
        <w:t xml:space="preserve">Мяч, машина, мишка, дом, кубик, кукла, шарик, </w:t>
      </w:r>
      <w:proofErr w:type="gramStart"/>
      <w:r w:rsidRPr="006507E6">
        <w:rPr>
          <w:sz w:val="22"/>
          <w:szCs w:val="18"/>
        </w:rPr>
        <w:t>дом  (</w:t>
      </w:r>
      <w:proofErr w:type="gramEnd"/>
      <w:r w:rsidRPr="006507E6">
        <w:rPr>
          <w:sz w:val="22"/>
          <w:szCs w:val="18"/>
        </w:rPr>
        <w:t xml:space="preserve">соединяют «колечки»)        </w:t>
      </w:r>
    </w:p>
    <w:p w14:paraId="1DECD7A6" w14:textId="77777777" w:rsidR="005864B6" w:rsidRPr="006507E6" w:rsidRDefault="005864B6" w:rsidP="005864B6">
      <w:pPr>
        <w:rPr>
          <w:b/>
          <w:sz w:val="22"/>
          <w:szCs w:val="22"/>
        </w:rPr>
      </w:pPr>
      <w:r w:rsidRPr="006507E6">
        <w:rPr>
          <w:b/>
          <w:sz w:val="22"/>
          <w:szCs w:val="22"/>
        </w:rPr>
        <w:t xml:space="preserve"> «Мячик».</w:t>
      </w:r>
      <w:r w:rsidRPr="006507E6">
        <w:rPr>
          <w:sz w:val="22"/>
          <w:szCs w:val="22"/>
        </w:rPr>
        <w:t xml:space="preserve"> (развитие координации речи с движением).                                                                                             </w:t>
      </w:r>
    </w:p>
    <w:p w14:paraId="2219B959" w14:textId="77777777" w:rsidR="005864B6" w:rsidRPr="006507E6" w:rsidRDefault="005864B6" w:rsidP="005864B6">
      <w:pPr>
        <w:rPr>
          <w:sz w:val="22"/>
          <w:szCs w:val="22"/>
        </w:rPr>
      </w:pPr>
      <w:r w:rsidRPr="006507E6">
        <w:rPr>
          <w:sz w:val="22"/>
          <w:szCs w:val="22"/>
        </w:rPr>
        <w:t>Дети выполняют по 2 прыжка на каждую строчку стихотворения, руки на поясе.</w:t>
      </w:r>
    </w:p>
    <w:p w14:paraId="4FE84E18" w14:textId="77777777" w:rsidR="005864B6" w:rsidRPr="006507E6" w:rsidRDefault="005864B6" w:rsidP="005864B6">
      <w:pPr>
        <w:rPr>
          <w:sz w:val="22"/>
          <w:szCs w:val="22"/>
        </w:rPr>
      </w:pPr>
      <w:r w:rsidRPr="006507E6">
        <w:rPr>
          <w:sz w:val="22"/>
          <w:szCs w:val="22"/>
        </w:rPr>
        <w:t>Раз, два прыгай мячик,</w:t>
      </w:r>
    </w:p>
    <w:p w14:paraId="1E08C27E" w14:textId="77777777" w:rsidR="005864B6" w:rsidRPr="006507E6" w:rsidRDefault="005864B6" w:rsidP="005864B6">
      <w:pPr>
        <w:rPr>
          <w:sz w:val="22"/>
          <w:szCs w:val="22"/>
        </w:rPr>
      </w:pPr>
      <w:r w:rsidRPr="006507E6">
        <w:rPr>
          <w:sz w:val="22"/>
          <w:szCs w:val="22"/>
        </w:rPr>
        <w:t>Раз, два и мы поскачем.</w:t>
      </w:r>
    </w:p>
    <w:p w14:paraId="511A1219" w14:textId="77777777" w:rsidR="005864B6" w:rsidRPr="006507E6" w:rsidRDefault="005864B6" w:rsidP="005864B6">
      <w:pPr>
        <w:rPr>
          <w:sz w:val="22"/>
          <w:szCs w:val="22"/>
        </w:rPr>
      </w:pPr>
      <w:r w:rsidRPr="006507E6">
        <w:rPr>
          <w:sz w:val="22"/>
          <w:szCs w:val="22"/>
        </w:rPr>
        <w:t>Девочки и мальчики</w:t>
      </w:r>
    </w:p>
    <w:p w14:paraId="70351701" w14:textId="77777777" w:rsidR="005864B6" w:rsidRPr="006507E6" w:rsidRDefault="005864B6" w:rsidP="005864B6">
      <w:pPr>
        <w:rPr>
          <w:sz w:val="22"/>
          <w:szCs w:val="22"/>
        </w:rPr>
      </w:pPr>
      <w:r w:rsidRPr="006507E6">
        <w:rPr>
          <w:sz w:val="22"/>
          <w:szCs w:val="22"/>
        </w:rPr>
        <w:t xml:space="preserve">Прыгают, как мячики. </w:t>
      </w:r>
    </w:p>
    <w:p w14:paraId="3FC07DF8" w14:textId="77777777" w:rsidR="005864B6" w:rsidRPr="00F60CD0" w:rsidRDefault="005864B6" w:rsidP="005864B6">
      <w:pPr>
        <w:shd w:val="clear" w:color="auto" w:fill="FFFFFF"/>
        <w:rPr>
          <w:b/>
          <w:color w:val="000000"/>
          <w:sz w:val="22"/>
          <w:szCs w:val="23"/>
        </w:rPr>
      </w:pPr>
      <w:r w:rsidRPr="00F60CD0">
        <w:rPr>
          <w:b/>
          <w:color w:val="000000"/>
          <w:sz w:val="22"/>
          <w:szCs w:val="23"/>
        </w:rPr>
        <w:t>Речевая подвижная игра «Перемена».</w:t>
      </w:r>
    </w:p>
    <w:p w14:paraId="56AD6FA1" w14:textId="77777777" w:rsidR="005864B6" w:rsidRPr="002B4C45" w:rsidRDefault="005864B6" w:rsidP="005864B6">
      <w:pPr>
        <w:shd w:val="clear" w:color="auto" w:fill="FFFFFF"/>
        <w:rPr>
          <w:color w:val="000000"/>
          <w:sz w:val="22"/>
          <w:szCs w:val="22"/>
        </w:rPr>
      </w:pPr>
      <w:r w:rsidRPr="002B4C45">
        <w:rPr>
          <w:color w:val="000000"/>
          <w:sz w:val="22"/>
          <w:szCs w:val="22"/>
        </w:rPr>
        <w:t>Переменка! Переменка!</w:t>
      </w:r>
    </w:p>
    <w:p w14:paraId="56A059D7" w14:textId="77777777" w:rsidR="005864B6" w:rsidRPr="002B4C45" w:rsidRDefault="005864B6" w:rsidP="005864B6">
      <w:pPr>
        <w:shd w:val="clear" w:color="auto" w:fill="FFFFFF"/>
        <w:rPr>
          <w:color w:val="000000"/>
          <w:sz w:val="22"/>
          <w:szCs w:val="22"/>
        </w:rPr>
      </w:pPr>
      <w:r w:rsidRPr="002B4C45">
        <w:rPr>
          <w:color w:val="000000"/>
          <w:sz w:val="22"/>
          <w:szCs w:val="22"/>
        </w:rPr>
        <w:t>Отдохните хорошенько:</w:t>
      </w:r>
    </w:p>
    <w:p w14:paraId="60A36B97" w14:textId="77777777" w:rsidR="005864B6" w:rsidRPr="002B4C45" w:rsidRDefault="005864B6" w:rsidP="005864B6">
      <w:pPr>
        <w:shd w:val="clear" w:color="auto" w:fill="FFFFFF"/>
        <w:rPr>
          <w:color w:val="000000"/>
          <w:sz w:val="22"/>
          <w:szCs w:val="22"/>
        </w:rPr>
      </w:pPr>
      <w:r w:rsidRPr="002B4C45">
        <w:rPr>
          <w:color w:val="000000"/>
          <w:sz w:val="22"/>
          <w:szCs w:val="22"/>
        </w:rPr>
        <w:t>Можно бегать и шуметь,</w:t>
      </w:r>
    </w:p>
    <w:p w14:paraId="78635B91" w14:textId="77777777" w:rsidR="005864B6" w:rsidRPr="002B4C45" w:rsidRDefault="005864B6" w:rsidP="005864B6">
      <w:pPr>
        <w:shd w:val="clear" w:color="auto" w:fill="FFFFFF"/>
        <w:rPr>
          <w:color w:val="000000"/>
          <w:sz w:val="22"/>
          <w:szCs w:val="22"/>
        </w:rPr>
      </w:pPr>
      <w:r w:rsidRPr="002B4C45">
        <w:rPr>
          <w:color w:val="000000"/>
          <w:sz w:val="22"/>
          <w:szCs w:val="22"/>
        </w:rPr>
        <w:t>Танцевать и песни петь,</w:t>
      </w:r>
    </w:p>
    <w:p w14:paraId="16BCB01B" w14:textId="77777777" w:rsidR="005864B6" w:rsidRPr="002B4C45" w:rsidRDefault="005864B6" w:rsidP="005864B6">
      <w:pPr>
        <w:shd w:val="clear" w:color="auto" w:fill="FFFFFF"/>
        <w:rPr>
          <w:color w:val="000000"/>
          <w:sz w:val="22"/>
          <w:szCs w:val="22"/>
        </w:rPr>
      </w:pPr>
      <w:r w:rsidRPr="002B4C45">
        <w:rPr>
          <w:color w:val="000000"/>
          <w:sz w:val="22"/>
          <w:szCs w:val="22"/>
        </w:rPr>
        <w:t>Можно сесть и помолчать,</w:t>
      </w:r>
    </w:p>
    <w:p w14:paraId="5FBCBAF9" w14:textId="77777777" w:rsidR="005864B6" w:rsidRPr="002B4C45" w:rsidRDefault="005864B6" w:rsidP="005864B6">
      <w:pPr>
        <w:shd w:val="clear" w:color="auto" w:fill="FFFFFF"/>
        <w:rPr>
          <w:color w:val="000000"/>
          <w:sz w:val="22"/>
          <w:szCs w:val="22"/>
        </w:rPr>
      </w:pPr>
      <w:r w:rsidRPr="002B4C45">
        <w:rPr>
          <w:color w:val="000000"/>
          <w:sz w:val="22"/>
          <w:szCs w:val="22"/>
        </w:rPr>
        <w:t>Только – чур! – нельзя скучать!</w:t>
      </w:r>
    </w:p>
    <w:p w14:paraId="665DC104" w14:textId="77777777" w:rsidR="005864B6" w:rsidRPr="002B4C45" w:rsidRDefault="005864B6" w:rsidP="005864B6">
      <w:pPr>
        <w:shd w:val="clear" w:color="auto" w:fill="FFFFFF"/>
        <w:rPr>
          <w:b/>
          <w:color w:val="000000"/>
          <w:sz w:val="22"/>
          <w:szCs w:val="22"/>
        </w:rPr>
      </w:pPr>
      <w:r w:rsidRPr="002B4C45">
        <w:rPr>
          <w:b/>
          <w:color w:val="000000"/>
          <w:sz w:val="22"/>
          <w:szCs w:val="22"/>
        </w:rPr>
        <w:t>«</w:t>
      </w:r>
      <w:proofErr w:type="gramStart"/>
      <w:r w:rsidRPr="002B4C45">
        <w:rPr>
          <w:b/>
          <w:color w:val="000000"/>
          <w:sz w:val="22"/>
          <w:szCs w:val="22"/>
        </w:rPr>
        <w:t>Умываемся»(</w:t>
      </w:r>
      <w:proofErr w:type="gramEnd"/>
      <w:r w:rsidRPr="002B4C45">
        <w:rPr>
          <w:b/>
          <w:color w:val="000000"/>
          <w:sz w:val="22"/>
          <w:szCs w:val="22"/>
        </w:rPr>
        <w:t>пальчиковая гимнастика)</w:t>
      </w:r>
    </w:p>
    <w:p w14:paraId="35C29922" w14:textId="77777777" w:rsidR="005864B6" w:rsidRPr="002B4C45" w:rsidRDefault="005864B6" w:rsidP="005864B6">
      <w:pPr>
        <w:shd w:val="clear" w:color="auto" w:fill="FFFFFF"/>
        <w:rPr>
          <w:color w:val="000000"/>
          <w:sz w:val="22"/>
          <w:szCs w:val="22"/>
        </w:rPr>
      </w:pPr>
      <w:r w:rsidRPr="002B4C45">
        <w:rPr>
          <w:color w:val="000000"/>
          <w:sz w:val="22"/>
          <w:szCs w:val="22"/>
        </w:rPr>
        <w:t>- В этом году осенью вы все пойдете в школу. А сейчас на минуточку мы представим, что уже</w:t>
      </w:r>
    </w:p>
    <w:p w14:paraId="05798FA9" w14:textId="77777777" w:rsidR="005864B6" w:rsidRPr="002B4C45" w:rsidRDefault="005864B6" w:rsidP="005864B6">
      <w:pPr>
        <w:shd w:val="clear" w:color="auto" w:fill="FFFFFF"/>
        <w:rPr>
          <w:color w:val="000000"/>
          <w:sz w:val="22"/>
          <w:szCs w:val="22"/>
        </w:rPr>
      </w:pPr>
      <w:r w:rsidRPr="002B4C45">
        <w:rPr>
          <w:color w:val="000000"/>
          <w:sz w:val="22"/>
          <w:szCs w:val="22"/>
        </w:rPr>
        <w:t>наступило 1 сентября, и мы собираемся с вами идти в школу. Перед тем как идти в школу:</w:t>
      </w:r>
    </w:p>
    <w:p w14:paraId="238905DC" w14:textId="77777777" w:rsidR="005864B6" w:rsidRPr="002B4C45" w:rsidRDefault="005864B6" w:rsidP="005864B6">
      <w:pPr>
        <w:shd w:val="clear" w:color="auto" w:fill="FFFFFF"/>
        <w:rPr>
          <w:color w:val="000000"/>
          <w:sz w:val="22"/>
          <w:szCs w:val="22"/>
        </w:rPr>
      </w:pPr>
      <w:r w:rsidRPr="002B4C45">
        <w:rPr>
          <w:color w:val="000000"/>
          <w:sz w:val="22"/>
          <w:szCs w:val="22"/>
        </w:rPr>
        <w:t>Рано утром мы встаем, мыло в руки мы берем. «Намыливают» руки</w:t>
      </w:r>
    </w:p>
    <w:p w14:paraId="5AB29CFD" w14:textId="77777777" w:rsidR="005864B6" w:rsidRPr="002B4C45" w:rsidRDefault="005864B6" w:rsidP="005864B6">
      <w:pPr>
        <w:shd w:val="clear" w:color="auto" w:fill="FFFFFF"/>
        <w:rPr>
          <w:color w:val="000000"/>
          <w:sz w:val="22"/>
          <w:szCs w:val="22"/>
        </w:rPr>
      </w:pPr>
      <w:r w:rsidRPr="002B4C45">
        <w:rPr>
          <w:color w:val="000000"/>
          <w:sz w:val="22"/>
          <w:szCs w:val="22"/>
        </w:rPr>
        <w:t>Лицо мылом растираем, растирающие движения.</w:t>
      </w:r>
    </w:p>
    <w:p w14:paraId="113D8E79" w14:textId="77777777" w:rsidR="005864B6" w:rsidRPr="002B4C45" w:rsidRDefault="005864B6" w:rsidP="005864B6">
      <w:pPr>
        <w:shd w:val="clear" w:color="auto" w:fill="FFFFFF"/>
        <w:rPr>
          <w:color w:val="000000"/>
          <w:sz w:val="22"/>
          <w:szCs w:val="22"/>
        </w:rPr>
      </w:pPr>
      <w:r w:rsidRPr="002B4C45">
        <w:rPr>
          <w:color w:val="000000"/>
          <w:sz w:val="22"/>
          <w:szCs w:val="22"/>
        </w:rPr>
        <w:t>А водичкой все смываем</w:t>
      </w:r>
      <w:proofErr w:type="gramStart"/>
      <w:r w:rsidRPr="002B4C45">
        <w:rPr>
          <w:color w:val="000000"/>
          <w:sz w:val="22"/>
          <w:szCs w:val="22"/>
        </w:rPr>
        <w:t>.</w:t>
      </w:r>
      <w:proofErr w:type="gramEnd"/>
      <w:r w:rsidRPr="002B4C45">
        <w:rPr>
          <w:color w:val="000000"/>
          <w:sz w:val="22"/>
          <w:szCs w:val="22"/>
        </w:rPr>
        <w:t xml:space="preserve"> поглаживающие движения.</w:t>
      </w:r>
    </w:p>
    <w:p w14:paraId="018F7567" w14:textId="77777777" w:rsidR="005864B6" w:rsidRPr="002B4C45" w:rsidRDefault="005864B6" w:rsidP="005864B6">
      <w:pPr>
        <w:shd w:val="clear" w:color="auto" w:fill="FFFFFF"/>
        <w:rPr>
          <w:b/>
          <w:color w:val="000000"/>
          <w:sz w:val="22"/>
          <w:szCs w:val="22"/>
        </w:rPr>
      </w:pPr>
      <w:r w:rsidRPr="002B4C45">
        <w:rPr>
          <w:b/>
          <w:color w:val="000000"/>
          <w:sz w:val="22"/>
          <w:szCs w:val="22"/>
        </w:rPr>
        <w:t>«Мы в школу пойдём и с собою возьмём</w:t>
      </w:r>
      <w:proofErr w:type="gramStart"/>
      <w:r w:rsidRPr="002B4C45">
        <w:rPr>
          <w:b/>
          <w:color w:val="000000"/>
          <w:sz w:val="22"/>
          <w:szCs w:val="22"/>
        </w:rPr>
        <w:t>… »</w:t>
      </w:r>
      <w:proofErr w:type="gramEnd"/>
    </w:p>
    <w:p w14:paraId="7797A1CB" w14:textId="77777777" w:rsidR="005864B6" w:rsidRPr="002B4C45" w:rsidRDefault="005864B6" w:rsidP="005864B6">
      <w:pPr>
        <w:shd w:val="clear" w:color="auto" w:fill="FFFFFF"/>
        <w:rPr>
          <w:color w:val="000000"/>
          <w:sz w:val="22"/>
          <w:szCs w:val="22"/>
        </w:rPr>
      </w:pPr>
      <w:r w:rsidRPr="002B4C45">
        <w:rPr>
          <w:color w:val="000000"/>
          <w:sz w:val="22"/>
          <w:szCs w:val="22"/>
        </w:rPr>
        <w:t>Дети идут по кругу и произносят слова «Мы в школу пойдём и с собою возьмём</w:t>
      </w:r>
      <w:proofErr w:type="gramStart"/>
      <w:r w:rsidRPr="002B4C45">
        <w:rPr>
          <w:color w:val="000000"/>
          <w:sz w:val="22"/>
          <w:szCs w:val="22"/>
        </w:rPr>
        <w:t>… »</w:t>
      </w:r>
      <w:proofErr w:type="gramEnd"/>
    </w:p>
    <w:p w14:paraId="0F26DD7D" w14:textId="77777777" w:rsidR="005864B6" w:rsidRPr="002B4C45" w:rsidRDefault="005864B6" w:rsidP="005864B6">
      <w:pPr>
        <w:shd w:val="clear" w:color="auto" w:fill="FFFFFF"/>
        <w:rPr>
          <w:color w:val="000000"/>
          <w:sz w:val="22"/>
          <w:szCs w:val="22"/>
        </w:rPr>
      </w:pPr>
      <w:r w:rsidRPr="002B4C45">
        <w:rPr>
          <w:color w:val="000000"/>
          <w:sz w:val="22"/>
          <w:szCs w:val="22"/>
        </w:rPr>
        <w:t>Логопед называет слова (карандаш, мяч, кукла, тетрадь, линейка, неваляшка и т. д.</w:t>
      </w:r>
      <w:proofErr w:type="gramStart"/>
      <w:r w:rsidRPr="002B4C45">
        <w:rPr>
          <w:color w:val="000000"/>
          <w:sz w:val="22"/>
          <w:szCs w:val="22"/>
        </w:rPr>
        <w:t>) .</w:t>
      </w:r>
      <w:proofErr w:type="gramEnd"/>
      <w:r w:rsidRPr="002B4C45">
        <w:rPr>
          <w:color w:val="000000"/>
          <w:sz w:val="22"/>
          <w:szCs w:val="22"/>
        </w:rPr>
        <w:t xml:space="preserve"> Школьные</w:t>
      </w:r>
    </w:p>
    <w:p w14:paraId="610BC346" w14:textId="77777777" w:rsidR="005864B6" w:rsidRPr="002B4C45" w:rsidRDefault="005864B6" w:rsidP="005864B6">
      <w:pPr>
        <w:shd w:val="clear" w:color="auto" w:fill="FFFFFF"/>
        <w:rPr>
          <w:color w:val="000000"/>
          <w:sz w:val="22"/>
          <w:szCs w:val="22"/>
        </w:rPr>
      </w:pPr>
      <w:r w:rsidRPr="002B4C45">
        <w:rPr>
          <w:color w:val="000000"/>
          <w:sz w:val="22"/>
          <w:szCs w:val="22"/>
        </w:rPr>
        <w:t>принадлежности – дети хлопают в ладоши, на другие слова – приседают.</w:t>
      </w:r>
    </w:p>
    <w:p w14:paraId="6E7EE0F9" w14:textId="77777777" w:rsidR="00944E91" w:rsidRPr="009D544A" w:rsidRDefault="00944E91" w:rsidP="00944E91"/>
    <w:p w14:paraId="7CEE36B1" w14:textId="77777777" w:rsidR="00944E91" w:rsidRDefault="00944E91" w:rsidP="00944E91"/>
    <w:p w14:paraId="4450ED3B" w14:textId="5354017D" w:rsidR="00E55CEE" w:rsidRPr="006507E6" w:rsidRDefault="00E55CEE" w:rsidP="00E55CEE">
      <w:pPr>
        <w:tabs>
          <w:tab w:val="left" w:pos="9781"/>
        </w:tabs>
        <w:spacing w:after="200"/>
        <w:rPr>
          <w:rFonts w:eastAsiaTheme="minorHAnsi"/>
          <w:b/>
          <w:lang w:eastAsia="en-US"/>
        </w:rPr>
      </w:pPr>
      <w:r w:rsidRPr="006507E6">
        <w:rPr>
          <w:rFonts w:eastAsiaTheme="minorHAnsi"/>
          <w:b/>
          <w:lang w:eastAsia="en-US"/>
        </w:rPr>
        <w:lastRenderedPageBreak/>
        <w:t>3.7  Режим дня и распорядок.</w:t>
      </w:r>
    </w:p>
    <w:p w14:paraId="068B6D23" w14:textId="414DD16F" w:rsidR="005864B6" w:rsidRPr="005864B6" w:rsidRDefault="005864B6" w:rsidP="005864B6">
      <w:pPr>
        <w:jc w:val="center"/>
        <w:rPr>
          <w:b/>
        </w:rPr>
      </w:pPr>
      <w:r w:rsidRPr="005864B6">
        <w:rPr>
          <w:b/>
        </w:rPr>
        <w:t xml:space="preserve">РЕЖИМ ДНЯ НА ХОЛОДНЫЙ ПЕРИОД </w:t>
      </w:r>
    </w:p>
    <w:p w14:paraId="2DE68400" w14:textId="77777777" w:rsidR="005864B6" w:rsidRPr="005864B6" w:rsidRDefault="005864B6" w:rsidP="005864B6">
      <w:pPr>
        <w:jc w:val="center"/>
        <w:rPr>
          <w:b/>
        </w:rPr>
      </w:pPr>
    </w:p>
    <w:tbl>
      <w:tblPr>
        <w:tblStyle w:val="a6"/>
        <w:tblW w:w="9640" w:type="dxa"/>
        <w:tblInd w:w="-34" w:type="dxa"/>
        <w:tblLook w:val="04A0" w:firstRow="1" w:lastRow="0" w:firstColumn="1" w:lastColumn="0" w:noHBand="0" w:noVBand="1"/>
      </w:tblPr>
      <w:tblGrid>
        <w:gridCol w:w="7939"/>
        <w:gridCol w:w="1701"/>
      </w:tblGrid>
      <w:tr w:rsidR="005864B6" w:rsidRPr="005864B6" w14:paraId="2131282B" w14:textId="77777777" w:rsidTr="005864B6">
        <w:trPr>
          <w:trHeight w:val="193"/>
        </w:trPr>
        <w:tc>
          <w:tcPr>
            <w:tcW w:w="7939" w:type="dxa"/>
            <w:tcBorders>
              <w:top w:val="single" w:sz="4" w:space="0" w:color="auto"/>
              <w:left w:val="single" w:sz="4" w:space="0" w:color="auto"/>
              <w:bottom w:val="single" w:sz="4" w:space="0" w:color="auto"/>
              <w:right w:val="single" w:sz="4" w:space="0" w:color="auto"/>
            </w:tcBorders>
            <w:hideMark/>
          </w:tcPr>
          <w:p w14:paraId="7F62B4E2" w14:textId="77777777" w:rsidR="005864B6" w:rsidRPr="005864B6" w:rsidRDefault="005864B6" w:rsidP="005864B6">
            <w:pPr>
              <w:rPr>
                <w:b/>
                <w:lang w:eastAsia="en-US"/>
              </w:rPr>
            </w:pPr>
            <w:r w:rsidRPr="005864B6">
              <w:rPr>
                <w:b/>
                <w:lang w:eastAsia="en-US"/>
              </w:rPr>
              <w:t>Режимные моменты</w:t>
            </w:r>
          </w:p>
        </w:tc>
        <w:tc>
          <w:tcPr>
            <w:tcW w:w="1701" w:type="dxa"/>
            <w:tcBorders>
              <w:top w:val="single" w:sz="4" w:space="0" w:color="auto"/>
              <w:left w:val="single" w:sz="4" w:space="0" w:color="auto"/>
              <w:bottom w:val="single" w:sz="4" w:space="0" w:color="auto"/>
              <w:right w:val="single" w:sz="4" w:space="0" w:color="auto"/>
            </w:tcBorders>
            <w:hideMark/>
          </w:tcPr>
          <w:p w14:paraId="08C24DD9" w14:textId="77777777" w:rsidR="005864B6" w:rsidRPr="005864B6" w:rsidRDefault="005864B6" w:rsidP="005864B6">
            <w:pPr>
              <w:rPr>
                <w:b/>
                <w:lang w:eastAsia="en-US"/>
              </w:rPr>
            </w:pPr>
            <w:r w:rsidRPr="005864B6">
              <w:rPr>
                <w:b/>
                <w:lang w:eastAsia="en-US"/>
              </w:rPr>
              <w:t>Время</w:t>
            </w:r>
          </w:p>
        </w:tc>
      </w:tr>
      <w:tr w:rsidR="005864B6" w:rsidRPr="005864B6" w14:paraId="15109620" w14:textId="77777777" w:rsidTr="005864B6">
        <w:trPr>
          <w:trHeight w:val="193"/>
        </w:trPr>
        <w:tc>
          <w:tcPr>
            <w:tcW w:w="7939" w:type="dxa"/>
            <w:tcBorders>
              <w:top w:val="single" w:sz="4" w:space="0" w:color="auto"/>
              <w:left w:val="single" w:sz="4" w:space="0" w:color="auto"/>
              <w:bottom w:val="single" w:sz="4" w:space="0" w:color="auto"/>
              <w:right w:val="single" w:sz="4" w:space="0" w:color="auto"/>
            </w:tcBorders>
            <w:hideMark/>
          </w:tcPr>
          <w:p w14:paraId="75DEC525" w14:textId="77777777" w:rsidR="005864B6" w:rsidRPr="005864B6" w:rsidRDefault="005864B6" w:rsidP="005864B6">
            <w:pPr>
              <w:rPr>
                <w:lang w:eastAsia="en-US"/>
              </w:rPr>
            </w:pPr>
            <w:r w:rsidRPr="005864B6">
              <w:rPr>
                <w:lang w:eastAsia="en-US"/>
              </w:rPr>
              <w:t>Дома</w:t>
            </w:r>
          </w:p>
          <w:p w14:paraId="7E3E203D" w14:textId="77777777" w:rsidR="005864B6" w:rsidRPr="005864B6" w:rsidRDefault="005864B6" w:rsidP="005864B6">
            <w:pPr>
              <w:rPr>
                <w:lang w:eastAsia="en-US"/>
              </w:rPr>
            </w:pPr>
            <w:r w:rsidRPr="005864B6">
              <w:rPr>
                <w:lang w:eastAsia="en-US"/>
              </w:rPr>
              <w:t>Подъем, утренний туалет</w:t>
            </w:r>
          </w:p>
        </w:tc>
        <w:tc>
          <w:tcPr>
            <w:tcW w:w="1701" w:type="dxa"/>
            <w:tcBorders>
              <w:top w:val="single" w:sz="4" w:space="0" w:color="auto"/>
              <w:left w:val="single" w:sz="4" w:space="0" w:color="auto"/>
              <w:bottom w:val="single" w:sz="4" w:space="0" w:color="auto"/>
              <w:right w:val="single" w:sz="4" w:space="0" w:color="auto"/>
            </w:tcBorders>
            <w:hideMark/>
          </w:tcPr>
          <w:p w14:paraId="3067B17B" w14:textId="77777777" w:rsidR="005864B6" w:rsidRPr="005864B6" w:rsidRDefault="005864B6" w:rsidP="005864B6">
            <w:pPr>
              <w:rPr>
                <w:lang w:eastAsia="en-US"/>
              </w:rPr>
            </w:pPr>
            <w:r w:rsidRPr="005864B6">
              <w:rPr>
                <w:lang w:eastAsia="en-US"/>
              </w:rPr>
              <w:t>6.30-7.30</w:t>
            </w:r>
          </w:p>
        </w:tc>
      </w:tr>
      <w:tr w:rsidR="005864B6" w:rsidRPr="005864B6" w14:paraId="542558D7" w14:textId="77777777" w:rsidTr="005864B6">
        <w:trPr>
          <w:trHeight w:val="193"/>
        </w:trPr>
        <w:tc>
          <w:tcPr>
            <w:tcW w:w="7939" w:type="dxa"/>
            <w:tcBorders>
              <w:top w:val="single" w:sz="4" w:space="0" w:color="auto"/>
              <w:left w:val="single" w:sz="4" w:space="0" w:color="auto"/>
              <w:bottom w:val="single" w:sz="4" w:space="0" w:color="auto"/>
              <w:right w:val="single" w:sz="4" w:space="0" w:color="auto"/>
            </w:tcBorders>
            <w:hideMark/>
          </w:tcPr>
          <w:p w14:paraId="385C0651" w14:textId="77777777" w:rsidR="005864B6" w:rsidRPr="005864B6" w:rsidRDefault="005864B6" w:rsidP="005864B6">
            <w:pPr>
              <w:rPr>
                <w:lang w:eastAsia="en-US"/>
              </w:rPr>
            </w:pPr>
            <w:r w:rsidRPr="005864B6">
              <w:rPr>
                <w:lang w:eastAsia="en-US"/>
              </w:rPr>
              <w:t>Прием, осмотр, игры, дежурство, ежедневная утренняя гимнастика</w:t>
            </w:r>
          </w:p>
        </w:tc>
        <w:tc>
          <w:tcPr>
            <w:tcW w:w="1701" w:type="dxa"/>
            <w:tcBorders>
              <w:top w:val="single" w:sz="4" w:space="0" w:color="auto"/>
              <w:left w:val="single" w:sz="4" w:space="0" w:color="auto"/>
              <w:bottom w:val="single" w:sz="4" w:space="0" w:color="auto"/>
              <w:right w:val="single" w:sz="4" w:space="0" w:color="auto"/>
            </w:tcBorders>
            <w:hideMark/>
          </w:tcPr>
          <w:p w14:paraId="3D6B3036" w14:textId="77777777" w:rsidR="005864B6" w:rsidRPr="005864B6" w:rsidRDefault="005864B6" w:rsidP="005864B6">
            <w:pPr>
              <w:rPr>
                <w:lang w:eastAsia="en-US"/>
              </w:rPr>
            </w:pPr>
            <w:r w:rsidRPr="005864B6">
              <w:rPr>
                <w:lang w:eastAsia="en-US"/>
              </w:rPr>
              <w:t>7.00-8.30</w:t>
            </w:r>
          </w:p>
        </w:tc>
      </w:tr>
      <w:tr w:rsidR="005864B6" w:rsidRPr="005864B6" w14:paraId="03328392" w14:textId="77777777" w:rsidTr="005864B6">
        <w:trPr>
          <w:trHeight w:val="193"/>
        </w:trPr>
        <w:tc>
          <w:tcPr>
            <w:tcW w:w="7939" w:type="dxa"/>
            <w:tcBorders>
              <w:top w:val="single" w:sz="4" w:space="0" w:color="auto"/>
              <w:left w:val="single" w:sz="4" w:space="0" w:color="auto"/>
              <w:bottom w:val="single" w:sz="4" w:space="0" w:color="auto"/>
              <w:right w:val="single" w:sz="4" w:space="0" w:color="auto"/>
            </w:tcBorders>
            <w:hideMark/>
          </w:tcPr>
          <w:p w14:paraId="37CE060D" w14:textId="77777777" w:rsidR="005864B6" w:rsidRPr="005864B6" w:rsidRDefault="005864B6" w:rsidP="005864B6">
            <w:pPr>
              <w:rPr>
                <w:lang w:eastAsia="en-US"/>
              </w:rPr>
            </w:pPr>
            <w:r w:rsidRPr="005864B6">
              <w:rPr>
                <w:lang w:eastAsia="en-US"/>
              </w:rPr>
              <w:t>Подготовка к первому завтраку, завтрак</w:t>
            </w:r>
          </w:p>
        </w:tc>
        <w:tc>
          <w:tcPr>
            <w:tcW w:w="1701" w:type="dxa"/>
            <w:tcBorders>
              <w:top w:val="single" w:sz="4" w:space="0" w:color="auto"/>
              <w:left w:val="single" w:sz="4" w:space="0" w:color="auto"/>
              <w:bottom w:val="single" w:sz="4" w:space="0" w:color="auto"/>
              <w:right w:val="single" w:sz="4" w:space="0" w:color="auto"/>
            </w:tcBorders>
            <w:hideMark/>
          </w:tcPr>
          <w:p w14:paraId="75CAE14F" w14:textId="77777777" w:rsidR="005864B6" w:rsidRPr="005864B6" w:rsidRDefault="005864B6" w:rsidP="005864B6">
            <w:pPr>
              <w:rPr>
                <w:lang w:eastAsia="en-US"/>
              </w:rPr>
            </w:pPr>
            <w:r w:rsidRPr="005864B6">
              <w:rPr>
                <w:lang w:eastAsia="en-US"/>
              </w:rPr>
              <w:t>8.30-8.50</w:t>
            </w:r>
          </w:p>
        </w:tc>
      </w:tr>
      <w:tr w:rsidR="005864B6" w:rsidRPr="005864B6" w14:paraId="10486159" w14:textId="77777777" w:rsidTr="005864B6">
        <w:trPr>
          <w:trHeight w:val="193"/>
        </w:trPr>
        <w:tc>
          <w:tcPr>
            <w:tcW w:w="7939" w:type="dxa"/>
            <w:tcBorders>
              <w:top w:val="single" w:sz="4" w:space="0" w:color="auto"/>
              <w:left w:val="single" w:sz="4" w:space="0" w:color="auto"/>
              <w:bottom w:val="single" w:sz="4" w:space="0" w:color="auto"/>
              <w:right w:val="single" w:sz="4" w:space="0" w:color="auto"/>
            </w:tcBorders>
            <w:hideMark/>
          </w:tcPr>
          <w:p w14:paraId="43EE32DC" w14:textId="77777777" w:rsidR="005864B6" w:rsidRPr="005864B6" w:rsidRDefault="005864B6" w:rsidP="005864B6">
            <w:pPr>
              <w:rPr>
                <w:lang w:eastAsia="en-US"/>
              </w:rPr>
            </w:pPr>
            <w:r w:rsidRPr="005864B6">
              <w:rPr>
                <w:lang w:eastAsia="en-US"/>
              </w:rPr>
              <w:t xml:space="preserve">Игры, подготовка к организованной образовательной </w:t>
            </w:r>
          </w:p>
          <w:p w14:paraId="2421EBF5" w14:textId="77777777" w:rsidR="005864B6" w:rsidRPr="005864B6" w:rsidRDefault="005864B6" w:rsidP="005864B6">
            <w:pPr>
              <w:rPr>
                <w:lang w:eastAsia="en-US"/>
              </w:rPr>
            </w:pPr>
            <w:r w:rsidRPr="005864B6">
              <w:rPr>
                <w:lang w:eastAsia="en-US"/>
              </w:rPr>
              <w:t>деятельности</w:t>
            </w:r>
          </w:p>
        </w:tc>
        <w:tc>
          <w:tcPr>
            <w:tcW w:w="1701" w:type="dxa"/>
            <w:tcBorders>
              <w:top w:val="single" w:sz="4" w:space="0" w:color="auto"/>
              <w:left w:val="single" w:sz="4" w:space="0" w:color="auto"/>
              <w:bottom w:val="single" w:sz="4" w:space="0" w:color="auto"/>
              <w:right w:val="single" w:sz="4" w:space="0" w:color="auto"/>
            </w:tcBorders>
            <w:hideMark/>
          </w:tcPr>
          <w:p w14:paraId="4465CBCD" w14:textId="77777777" w:rsidR="005864B6" w:rsidRPr="005864B6" w:rsidRDefault="005864B6" w:rsidP="005864B6">
            <w:pPr>
              <w:rPr>
                <w:lang w:eastAsia="en-US"/>
              </w:rPr>
            </w:pPr>
            <w:r w:rsidRPr="005864B6">
              <w:rPr>
                <w:lang w:eastAsia="en-US"/>
              </w:rPr>
              <w:t>8.50-9.00</w:t>
            </w:r>
          </w:p>
        </w:tc>
      </w:tr>
      <w:tr w:rsidR="005864B6" w:rsidRPr="005864B6" w14:paraId="25E7A9CA" w14:textId="77777777" w:rsidTr="005864B6">
        <w:trPr>
          <w:trHeight w:val="193"/>
        </w:trPr>
        <w:tc>
          <w:tcPr>
            <w:tcW w:w="7939" w:type="dxa"/>
            <w:tcBorders>
              <w:top w:val="single" w:sz="4" w:space="0" w:color="auto"/>
              <w:left w:val="single" w:sz="4" w:space="0" w:color="auto"/>
              <w:bottom w:val="single" w:sz="4" w:space="0" w:color="auto"/>
              <w:right w:val="single" w:sz="4" w:space="0" w:color="auto"/>
            </w:tcBorders>
            <w:hideMark/>
          </w:tcPr>
          <w:p w14:paraId="43CB600F" w14:textId="77777777" w:rsidR="005864B6" w:rsidRPr="005864B6" w:rsidRDefault="005864B6" w:rsidP="005864B6">
            <w:pPr>
              <w:rPr>
                <w:lang w:eastAsia="en-US"/>
              </w:rPr>
            </w:pPr>
            <w:r w:rsidRPr="005864B6">
              <w:rPr>
                <w:lang w:eastAsia="en-US"/>
              </w:rPr>
              <w:t>Организованная образовательная деятельность</w:t>
            </w:r>
          </w:p>
        </w:tc>
        <w:tc>
          <w:tcPr>
            <w:tcW w:w="1701" w:type="dxa"/>
            <w:tcBorders>
              <w:top w:val="single" w:sz="4" w:space="0" w:color="auto"/>
              <w:left w:val="single" w:sz="4" w:space="0" w:color="auto"/>
              <w:bottom w:val="single" w:sz="4" w:space="0" w:color="auto"/>
              <w:right w:val="single" w:sz="4" w:space="0" w:color="auto"/>
            </w:tcBorders>
            <w:hideMark/>
          </w:tcPr>
          <w:p w14:paraId="6C30F949" w14:textId="77777777" w:rsidR="005864B6" w:rsidRPr="005864B6" w:rsidRDefault="005864B6" w:rsidP="005864B6">
            <w:pPr>
              <w:rPr>
                <w:lang w:eastAsia="en-US"/>
              </w:rPr>
            </w:pPr>
            <w:r w:rsidRPr="005864B6">
              <w:rPr>
                <w:lang w:eastAsia="en-US"/>
              </w:rPr>
              <w:t>9.00-9.30</w:t>
            </w:r>
          </w:p>
          <w:p w14:paraId="2DD85D8E" w14:textId="77777777" w:rsidR="005864B6" w:rsidRPr="005864B6" w:rsidRDefault="005864B6" w:rsidP="005864B6">
            <w:pPr>
              <w:rPr>
                <w:lang w:eastAsia="en-US"/>
              </w:rPr>
            </w:pPr>
            <w:r w:rsidRPr="005864B6">
              <w:rPr>
                <w:lang w:eastAsia="en-US"/>
              </w:rPr>
              <w:t>9.40-10.10</w:t>
            </w:r>
          </w:p>
          <w:p w14:paraId="6089EA20" w14:textId="77777777" w:rsidR="005864B6" w:rsidRPr="005864B6" w:rsidRDefault="005864B6" w:rsidP="005864B6">
            <w:pPr>
              <w:rPr>
                <w:lang w:eastAsia="en-US"/>
              </w:rPr>
            </w:pPr>
            <w:r w:rsidRPr="005864B6">
              <w:rPr>
                <w:lang w:eastAsia="en-US"/>
              </w:rPr>
              <w:t>10.20-10.50</w:t>
            </w:r>
          </w:p>
        </w:tc>
      </w:tr>
      <w:tr w:rsidR="005864B6" w:rsidRPr="005864B6" w14:paraId="0FDB2F37" w14:textId="77777777" w:rsidTr="005864B6">
        <w:trPr>
          <w:trHeight w:val="193"/>
        </w:trPr>
        <w:tc>
          <w:tcPr>
            <w:tcW w:w="7939" w:type="dxa"/>
            <w:tcBorders>
              <w:top w:val="single" w:sz="4" w:space="0" w:color="auto"/>
              <w:left w:val="single" w:sz="4" w:space="0" w:color="auto"/>
              <w:bottom w:val="single" w:sz="4" w:space="0" w:color="auto"/>
              <w:right w:val="single" w:sz="4" w:space="0" w:color="auto"/>
            </w:tcBorders>
            <w:hideMark/>
          </w:tcPr>
          <w:p w14:paraId="43696DE5" w14:textId="77777777" w:rsidR="005864B6" w:rsidRPr="005864B6" w:rsidRDefault="005864B6" w:rsidP="005864B6">
            <w:pPr>
              <w:rPr>
                <w:lang w:eastAsia="en-US"/>
              </w:rPr>
            </w:pPr>
            <w:r w:rsidRPr="005864B6">
              <w:rPr>
                <w:lang w:eastAsia="en-US"/>
              </w:rPr>
              <w:t>Подготовка ко второму завтраку, второй завтрак</w:t>
            </w:r>
          </w:p>
        </w:tc>
        <w:tc>
          <w:tcPr>
            <w:tcW w:w="1701" w:type="dxa"/>
            <w:tcBorders>
              <w:top w:val="single" w:sz="4" w:space="0" w:color="auto"/>
              <w:left w:val="single" w:sz="4" w:space="0" w:color="auto"/>
              <w:bottom w:val="single" w:sz="4" w:space="0" w:color="auto"/>
              <w:right w:val="single" w:sz="4" w:space="0" w:color="auto"/>
            </w:tcBorders>
            <w:hideMark/>
          </w:tcPr>
          <w:p w14:paraId="3EA9B6EB" w14:textId="77777777" w:rsidR="005864B6" w:rsidRPr="005864B6" w:rsidRDefault="005864B6" w:rsidP="005864B6">
            <w:pPr>
              <w:rPr>
                <w:lang w:eastAsia="en-US"/>
              </w:rPr>
            </w:pPr>
            <w:r w:rsidRPr="005864B6">
              <w:rPr>
                <w:lang w:eastAsia="en-US"/>
              </w:rPr>
              <w:t>10.50-11.00</w:t>
            </w:r>
          </w:p>
        </w:tc>
      </w:tr>
      <w:tr w:rsidR="005864B6" w:rsidRPr="005864B6" w14:paraId="53D957A7" w14:textId="77777777" w:rsidTr="005864B6">
        <w:trPr>
          <w:trHeight w:val="193"/>
        </w:trPr>
        <w:tc>
          <w:tcPr>
            <w:tcW w:w="7939" w:type="dxa"/>
            <w:tcBorders>
              <w:top w:val="single" w:sz="4" w:space="0" w:color="auto"/>
              <w:left w:val="single" w:sz="4" w:space="0" w:color="auto"/>
              <w:bottom w:val="single" w:sz="4" w:space="0" w:color="auto"/>
              <w:right w:val="single" w:sz="4" w:space="0" w:color="auto"/>
            </w:tcBorders>
            <w:hideMark/>
          </w:tcPr>
          <w:p w14:paraId="66AEFC49" w14:textId="77777777" w:rsidR="005864B6" w:rsidRPr="005864B6" w:rsidRDefault="005864B6" w:rsidP="005864B6">
            <w:pPr>
              <w:rPr>
                <w:lang w:eastAsia="en-US"/>
              </w:rPr>
            </w:pPr>
            <w:r w:rsidRPr="005864B6">
              <w:rPr>
                <w:lang w:eastAsia="en-US"/>
              </w:rPr>
              <w:t>Подготовка к прогулке, прогулка (игры, наблюдения, труд)</w:t>
            </w:r>
          </w:p>
        </w:tc>
        <w:tc>
          <w:tcPr>
            <w:tcW w:w="1701" w:type="dxa"/>
            <w:tcBorders>
              <w:top w:val="single" w:sz="4" w:space="0" w:color="auto"/>
              <w:left w:val="single" w:sz="4" w:space="0" w:color="auto"/>
              <w:bottom w:val="single" w:sz="4" w:space="0" w:color="auto"/>
              <w:right w:val="single" w:sz="4" w:space="0" w:color="auto"/>
            </w:tcBorders>
            <w:hideMark/>
          </w:tcPr>
          <w:p w14:paraId="62117C45" w14:textId="77777777" w:rsidR="005864B6" w:rsidRPr="005864B6" w:rsidRDefault="005864B6" w:rsidP="005864B6">
            <w:pPr>
              <w:rPr>
                <w:lang w:eastAsia="en-US"/>
              </w:rPr>
            </w:pPr>
            <w:r w:rsidRPr="005864B6">
              <w:rPr>
                <w:lang w:eastAsia="en-US"/>
              </w:rPr>
              <w:t>11.00-12.45</w:t>
            </w:r>
          </w:p>
        </w:tc>
      </w:tr>
      <w:tr w:rsidR="005864B6" w:rsidRPr="005864B6" w14:paraId="5DA48484" w14:textId="77777777" w:rsidTr="005864B6">
        <w:trPr>
          <w:trHeight w:val="193"/>
        </w:trPr>
        <w:tc>
          <w:tcPr>
            <w:tcW w:w="7939" w:type="dxa"/>
            <w:tcBorders>
              <w:top w:val="single" w:sz="4" w:space="0" w:color="auto"/>
              <w:left w:val="single" w:sz="4" w:space="0" w:color="auto"/>
              <w:bottom w:val="single" w:sz="4" w:space="0" w:color="auto"/>
              <w:right w:val="single" w:sz="4" w:space="0" w:color="auto"/>
            </w:tcBorders>
            <w:hideMark/>
          </w:tcPr>
          <w:p w14:paraId="540493C8" w14:textId="77777777" w:rsidR="005864B6" w:rsidRPr="005864B6" w:rsidRDefault="005864B6" w:rsidP="005864B6">
            <w:pPr>
              <w:rPr>
                <w:lang w:eastAsia="en-US"/>
              </w:rPr>
            </w:pPr>
            <w:r w:rsidRPr="005864B6">
              <w:rPr>
                <w:lang w:eastAsia="en-US"/>
              </w:rPr>
              <w:t>Физическая культура на прогулке</w:t>
            </w:r>
          </w:p>
        </w:tc>
        <w:tc>
          <w:tcPr>
            <w:tcW w:w="1701" w:type="dxa"/>
            <w:tcBorders>
              <w:top w:val="single" w:sz="4" w:space="0" w:color="auto"/>
              <w:left w:val="single" w:sz="4" w:space="0" w:color="auto"/>
              <w:bottom w:val="single" w:sz="4" w:space="0" w:color="auto"/>
              <w:right w:val="single" w:sz="4" w:space="0" w:color="auto"/>
            </w:tcBorders>
            <w:hideMark/>
          </w:tcPr>
          <w:p w14:paraId="4EA651FF" w14:textId="77777777" w:rsidR="005864B6" w:rsidRPr="005864B6" w:rsidRDefault="005864B6" w:rsidP="005864B6">
            <w:pPr>
              <w:rPr>
                <w:lang w:eastAsia="en-US"/>
              </w:rPr>
            </w:pPr>
            <w:r w:rsidRPr="005864B6">
              <w:rPr>
                <w:lang w:eastAsia="en-US"/>
              </w:rPr>
              <w:t>11.10-11.40</w:t>
            </w:r>
          </w:p>
        </w:tc>
      </w:tr>
      <w:tr w:rsidR="005864B6" w:rsidRPr="005864B6" w14:paraId="05FE720C" w14:textId="77777777" w:rsidTr="005864B6">
        <w:trPr>
          <w:trHeight w:val="193"/>
        </w:trPr>
        <w:tc>
          <w:tcPr>
            <w:tcW w:w="7939" w:type="dxa"/>
            <w:tcBorders>
              <w:top w:val="single" w:sz="4" w:space="0" w:color="auto"/>
              <w:left w:val="single" w:sz="4" w:space="0" w:color="auto"/>
              <w:bottom w:val="single" w:sz="4" w:space="0" w:color="auto"/>
              <w:right w:val="single" w:sz="4" w:space="0" w:color="auto"/>
            </w:tcBorders>
          </w:tcPr>
          <w:p w14:paraId="0B7CB6D7" w14:textId="77777777" w:rsidR="005864B6" w:rsidRPr="005864B6" w:rsidRDefault="005864B6" w:rsidP="005864B6">
            <w:pPr>
              <w:rPr>
                <w:lang w:eastAsia="en-US"/>
              </w:rPr>
            </w:pPr>
            <w:r w:rsidRPr="005864B6">
              <w:rPr>
                <w:lang w:eastAsia="en-US"/>
              </w:rPr>
              <w:t>Индивидуальные и подгрупповые занятия учителя-логопеда</w:t>
            </w:r>
          </w:p>
        </w:tc>
        <w:tc>
          <w:tcPr>
            <w:tcW w:w="1701" w:type="dxa"/>
            <w:tcBorders>
              <w:top w:val="single" w:sz="4" w:space="0" w:color="auto"/>
              <w:left w:val="single" w:sz="4" w:space="0" w:color="auto"/>
              <w:bottom w:val="single" w:sz="4" w:space="0" w:color="auto"/>
              <w:right w:val="single" w:sz="4" w:space="0" w:color="auto"/>
            </w:tcBorders>
          </w:tcPr>
          <w:p w14:paraId="4A7F0563" w14:textId="77777777" w:rsidR="005864B6" w:rsidRPr="005864B6" w:rsidRDefault="005864B6" w:rsidP="005864B6">
            <w:pPr>
              <w:rPr>
                <w:lang w:eastAsia="en-US"/>
              </w:rPr>
            </w:pPr>
            <w:r w:rsidRPr="005864B6">
              <w:rPr>
                <w:lang w:eastAsia="en-US"/>
              </w:rPr>
              <w:t>11.00-12.00</w:t>
            </w:r>
          </w:p>
        </w:tc>
      </w:tr>
      <w:tr w:rsidR="005864B6" w:rsidRPr="005864B6" w14:paraId="10D6F7AF" w14:textId="77777777" w:rsidTr="005864B6">
        <w:trPr>
          <w:trHeight w:val="193"/>
        </w:trPr>
        <w:tc>
          <w:tcPr>
            <w:tcW w:w="7939" w:type="dxa"/>
            <w:tcBorders>
              <w:top w:val="single" w:sz="4" w:space="0" w:color="auto"/>
              <w:left w:val="single" w:sz="4" w:space="0" w:color="auto"/>
              <w:bottom w:val="single" w:sz="4" w:space="0" w:color="auto"/>
              <w:right w:val="single" w:sz="4" w:space="0" w:color="auto"/>
            </w:tcBorders>
            <w:hideMark/>
          </w:tcPr>
          <w:p w14:paraId="0D69E9FD" w14:textId="77777777" w:rsidR="005864B6" w:rsidRPr="005864B6" w:rsidRDefault="005864B6" w:rsidP="005864B6">
            <w:pPr>
              <w:rPr>
                <w:lang w:eastAsia="en-US"/>
              </w:rPr>
            </w:pPr>
            <w:r w:rsidRPr="005864B6">
              <w:rPr>
                <w:lang w:eastAsia="en-US"/>
              </w:rPr>
              <w:t>Возвращение с прогулки, самостоятельная деятельность</w:t>
            </w:r>
          </w:p>
        </w:tc>
        <w:tc>
          <w:tcPr>
            <w:tcW w:w="1701" w:type="dxa"/>
            <w:tcBorders>
              <w:top w:val="single" w:sz="4" w:space="0" w:color="auto"/>
              <w:left w:val="single" w:sz="4" w:space="0" w:color="auto"/>
              <w:bottom w:val="single" w:sz="4" w:space="0" w:color="auto"/>
              <w:right w:val="single" w:sz="4" w:space="0" w:color="auto"/>
            </w:tcBorders>
            <w:hideMark/>
          </w:tcPr>
          <w:p w14:paraId="33424828" w14:textId="77777777" w:rsidR="005864B6" w:rsidRPr="005864B6" w:rsidRDefault="005864B6" w:rsidP="005864B6">
            <w:pPr>
              <w:rPr>
                <w:lang w:eastAsia="en-US"/>
              </w:rPr>
            </w:pPr>
            <w:r w:rsidRPr="005864B6">
              <w:rPr>
                <w:lang w:eastAsia="en-US"/>
              </w:rPr>
              <w:t>12.35-12.45</w:t>
            </w:r>
          </w:p>
        </w:tc>
      </w:tr>
      <w:tr w:rsidR="005864B6" w:rsidRPr="005864B6" w14:paraId="66631DEF" w14:textId="77777777" w:rsidTr="005864B6">
        <w:trPr>
          <w:trHeight w:val="193"/>
        </w:trPr>
        <w:tc>
          <w:tcPr>
            <w:tcW w:w="7939" w:type="dxa"/>
            <w:tcBorders>
              <w:top w:val="single" w:sz="4" w:space="0" w:color="auto"/>
              <w:left w:val="single" w:sz="4" w:space="0" w:color="auto"/>
              <w:bottom w:val="single" w:sz="4" w:space="0" w:color="auto"/>
              <w:right w:val="single" w:sz="4" w:space="0" w:color="auto"/>
            </w:tcBorders>
            <w:hideMark/>
          </w:tcPr>
          <w:p w14:paraId="21E89D30" w14:textId="77777777" w:rsidR="005864B6" w:rsidRPr="005864B6" w:rsidRDefault="005864B6" w:rsidP="005864B6">
            <w:pPr>
              <w:rPr>
                <w:lang w:eastAsia="en-US"/>
              </w:rPr>
            </w:pPr>
            <w:r w:rsidRPr="005864B6">
              <w:rPr>
                <w:lang w:eastAsia="en-US"/>
              </w:rPr>
              <w:t>Подготовка к обеду, обед</w:t>
            </w:r>
          </w:p>
        </w:tc>
        <w:tc>
          <w:tcPr>
            <w:tcW w:w="1701" w:type="dxa"/>
            <w:tcBorders>
              <w:top w:val="single" w:sz="4" w:space="0" w:color="auto"/>
              <w:left w:val="single" w:sz="4" w:space="0" w:color="auto"/>
              <w:bottom w:val="single" w:sz="4" w:space="0" w:color="auto"/>
              <w:right w:val="single" w:sz="4" w:space="0" w:color="auto"/>
            </w:tcBorders>
            <w:hideMark/>
          </w:tcPr>
          <w:p w14:paraId="73E2FF25" w14:textId="77777777" w:rsidR="005864B6" w:rsidRPr="005864B6" w:rsidRDefault="005864B6" w:rsidP="005864B6">
            <w:pPr>
              <w:rPr>
                <w:lang w:eastAsia="en-US"/>
              </w:rPr>
            </w:pPr>
            <w:r w:rsidRPr="005864B6">
              <w:rPr>
                <w:lang w:eastAsia="en-US"/>
              </w:rPr>
              <w:t>12.45-13.00</w:t>
            </w:r>
          </w:p>
        </w:tc>
      </w:tr>
      <w:tr w:rsidR="005864B6" w:rsidRPr="005864B6" w14:paraId="78162B1E" w14:textId="77777777" w:rsidTr="005864B6">
        <w:trPr>
          <w:trHeight w:val="193"/>
        </w:trPr>
        <w:tc>
          <w:tcPr>
            <w:tcW w:w="7939" w:type="dxa"/>
            <w:tcBorders>
              <w:top w:val="single" w:sz="4" w:space="0" w:color="auto"/>
              <w:left w:val="single" w:sz="4" w:space="0" w:color="auto"/>
              <w:bottom w:val="single" w:sz="4" w:space="0" w:color="auto"/>
              <w:right w:val="single" w:sz="4" w:space="0" w:color="auto"/>
            </w:tcBorders>
          </w:tcPr>
          <w:p w14:paraId="03803E75" w14:textId="77777777" w:rsidR="005864B6" w:rsidRPr="005864B6" w:rsidRDefault="005864B6" w:rsidP="005864B6">
            <w:pPr>
              <w:rPr>
                <w:lang w:eastAsia="en-US"/>
              </w:rPr>
            </w:pPr>
            <w:r w:rsidRPr="005864B6">
              <w:rPr>
                <w:lang w:eastAsia="en-US"/>
              </w:rPr>
              <w:t>Подготовка к дневному сну, сон</w:t>
            </w:r>
          </w:p>
          <w:p w14:paraId="69E8BFCE" w14:textId="77777777" w:rsidR="005864B6" w:rsidRPr="005864B6" w:rsidRDefault="005864B6" w:rsidP="005864B6">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21132F9C" w14:textId="77777777" w:rsidR="005864B6" w:rsidRPr="005864B6" w:rsidRDefault="005864B6" w:rsidP="005864B6">
            <w:pPr>
              <w:rPr>
                <w:lang w:eastAsia="en-US"/>
              </w:rPr>
            </w:pPr>
            <w:r w:rsidRPr="005864B6">
              <w:rPr>
                <w:lang w:eastAsia="en-US"/>
              </w:rPr>
              <w:t>13.00-15.00</w:t>
            </w:r>
          </w:p>
        </w:tc>
      </w:tr>
      <w:tr w:rsidR="005864B6" w:rsidRPr="005864B6" w14:paraId="697D8F2B" w14:textId="77777777" w:rsidTr="005864B6">
        <w:trPr>
          <w:trHeight w:val="193"/>
        </w:trPr>
        <w:tc>
          <w:tcPr>
            <w:tcW w:w="7939" w:type="dxa"/>
            <w:tcBorders>
              <w:top w:val="single" w:sz="4" w:space="0" w:color="auto"/>
              <w:left w:val="single" w:sz="4" w:space="0" w:color="auto"/>
              <w:bottom w:val="single" w:sz="4" w:space="0" w:color="auto"/>
              <w:right w:val="single" w:sz="4" w:space="0" w:color="auto"/>
            </w:tcBorders>
          </w:tcPr>
          <w:p w14:paraId="058107A0" w14:textId="77777777" w:rsidR="005864B6" w:rsidRPr="005864B6" w:rsidRDefault="005864B6" w:rsidP="005864B6">
            <w:pPr>
              <w:rPr>
                <w:lang w:eastAsia="en-US"/>
              </w:rPr>
            </w:pPr>
            <w:r w:rsidRPr="005864B6">
              <w:rPr>
                <w:lang w:eastAsia="en-US"/>
              </w:rPr>
              <w:t>Постепенный подъем, воздушно-водные процедуры</w:t>
            </w:r>
          </w:p>
          <w:p w14:paraId="420E43FD" w14:textId="77777777" w:rsidR="005864B6" w:rsidRPr="005864B6" w:rsidRDefault="005864B6" w:rsidP="005864B6">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385329F6" w14:textId="77777777" w:rsidR="005864B6" w:rsidRPr="005864B6" w:rsidRDefault="005864B6" w:rsidP="005864B6">
            <w:pPr>
              <w:rPr>
                <w:lang w:eastAsia="en-US"/>
              </w:rPr>
            </w:pPr>
            <w:r w:rsidRPr="005864B6">
              <w:rPr>
                <w:lang w:eastAsia="en-US"/>
              </w:rPr>
              <w:t>15.00-15.20</w:t>
            </w:r>
          </w:p>
        </w:tc>
      </w:tr>
      <w:tr w:rsidR="005864B6" w:rsidRPr="005864B6" w14:paraId="057B2D5C" w14:textId="77777777" w:rsidTr="005864B6">
        <w:trPr>
          <w:trHeight w:val="193"/>
        </w:trPr>
        <w:tc>
          <w:tcPr>
            <w:tcW w:w="7939" w:type="dxa"/>
            <w:tcBorders>
              <w:top w:val="single" w:sz="4" w:space="0" w:color="auto"/>
              <w:left w:val="single" w:sz="4" w:space="0" w:color="auto"/>
              <w:bottom w:val="single" w:sz="4" w:space="0" w:color="auto"/>
              <w:right w:val="single" w:sz="4" w:space="0" w:color="auto"/>
            </w:tcBorders>
            <w:hideMark/>
          </w:tcPr>
          <w:p w14:paraId="10EA456F" w14:textId="77777777" w:rsidR="005864B6" w:rsidRPr="005864B6" w:rsidRDefault="005864B6" w:rsidP="005864B6">
            <w:pPr>
              <w:rPr>
                <w:lang w:eastAsia="en-US"/>
              </w:rPr>
            </w:pPr>
            <w:r w:rsidRPr="005864B6">
              <w:rPr>
                <w:lang w:eastAsia="en-US"/>
              </w:rPr>
              <w:t>Подготовка к полднику, полдник</w:t>
            </w:r>
          </w:p>
        </w:tc>
        <w:tc>
          <w:tcPr>
            <w:tcW w:w="1701" w:type="dxa"/>
            <w:tcBorders>
              <w:top w:val="single" w:sz="4" w:space="0" w:color="auto"/>
              <w:left w:val="single" w:sz="4" w:space="0" w:color="auto"/>
              <w:bottom w:val="single" w:sz="4" w:space="0" w:color="auto"/>
              <w:right w:val="single" w:sz="4" w:space="0" w:color="auto"/>
            </w:tcBorders>
            <w:hideMark/>
          </w:tcPr>
          <w:p w14:paraId="06765A84" w14:textId="77777777" w:rsidR="005864B6" w:rsidRPr="005864B6" w:rsidRDefault="005864B6" w:rsidP="005864B6">
            <w:pPr>
              <w:rPr>
                <w:lang w:eastAsia="en-US"/>
              </w:rPr>
            </w:pPr>
            <w:r w:rsidRPr="005864B6">
              <w:rPr>
                <w:lang w:eastAsia="en-US"/>
              </w:rPr>
              <w:t>15.20-15.30</w:t>
            </w:r>
          </w:p>
        </w:tc>
      </w:tr>
      <w:tr w:rsidR="005864B6" w:rsidRPr="005864B6" w14:paraId="4370BE8C" w14:textId="77777777" w:rsidTr="005864B6">
        <w:trPr>
          <w:trHeight w:val="268"/>
        </w:trPr>
        <w:tc>
          <w:tcPr>
            <w:tcW w:w="7939" w:type="dxa"/>
            <w:tcBorders>
              <w:top w:val="single" w:sz="4" w:space="0" w:color="auto"/>
              <w:left w:val="single" w:sz="4" w:space="0" w:color="auto"/>
              <w:bottom w:val="single" w:sz="4" w:space="0" w:color="auto"/>
              <w:right w:val="single" w:sz="4" w:space="0" w:color="auto"/>
            </w:tcBorders>
          </w:tcPr>
          <w:p w14:paraId="6187C6C3" w14:textId="77777777" w:rsidR="005864B6" w:rsidRPr="005864B6" w:rsidRDefault="005864B6" w:rsidP="005864B6">
            <w:pPr>
              <w:rPr>
                <w:lang w:eastAsia="en-US"/>
              </w:rPr>
            </w:pPr>
            <w:r w:rsidRPr="005864B6">
              <w:rPr>
                <w:lang w:eastAsia="en-US"/>
              </w:rPr>
              <w:t>Организованная образовательная деятельность, индивидуальные и подгрупповые занятия по заданию учителя-логопеда, игры, самостоятельная деятельность</w:t>
            </w:r>
          </w:p>
        </w:tc>
        <w:tc>
          <w:tcPr>
            <w:tcW w:w="1701" w:type="dxa"/>
            <w:tcBorders>
              <w:top w:val="single" w:sz="4" w:space="0" w:color="auto"/>
              <w:left w:val="single" w:sz="4" w:space="0" w:color="auto"/>
              <w:bottom w:val="single" w:sz="4" w:space="0" w:color="auto"/>
              <w:right w:val="single" w:sz="4" w:space="0" w:color="auto"/>
            </w:tcBorders>
            <w:hideMark/>
          </w:tcPr>
          <w:p w14:paraId="30E1045A" w14:textId="77777777" w:rsidR="005864B6" w:rsidRPr="005864B6" w:rsidRDefault="005864B6" w:rsidP="005864B6">
            <w:pPr>
              <w:rPr>
                <w:lang w:eastAsia="en-US"/>
              </w:rPr>
            </w:pPr>
            <w:r w:rsidRPr="005864B6">
              <w:rPr>
                <w:lang w:eastAsia="en-US"/>
              </w:rPr>
              <w:t>15.30-16.40</w:t>
            </w:r>
          </w:p>
        </w:tc>
      </w:tr>
      <w:tr w:rsidR="005864B6" w:rsidRPr="005864B6" w14:paraId="10D517D6" w14:textId="77777777" w:rsidTr="005864B6">
        <w:trPr>
          <w:trHeight w:val="203"/>
        </w:trPr>
        <w:tc>
          <w:tcPr>
            <w:tcW w:w="7939" w:type="dxa"/>
            <w:tcBorders>
              <w:top w:val="single" w:sz="4" w:space="0" w:color="auto"/>
              <w:left w:val="single" w:sz="4" w:space="0" w:color="auto"/>
              <w:bottom w:val="single" w:sz="4" w:space="0" w:color="auto"/>
              <w:right w:val="single" w:sz="4" w:space="0" w:color="auto"/>
            </w:tcBorders>
            <w:hideMark/>
          </w:tcPr>
          <w:p w14:paraId="574AD022" w14:textId="77777777" w:rsidR="005864B6" w:rsidRPr="005864B6" w:rsidRDefault="005864B6" w:rsidP="005864B6">
            <w:pPr>
              <w:rPr>
                <w:lang w:eastAsia="en-US"/>
              </w:rPr>
            </w:pPr>
            <w:r w:rsidRPr="005864B6">
              <w:rPr>
                <w:lang w:eastAsia="en-US"/>
              </w:rPr>
              <w:t>Подготовка к ужину, ужин</w:t>
            </w:r>
          </w:p>
        </w:tc>
        <w:tc>
          <w:tcPr>
            <w:tcW w:w="1701" w:type="dxa"/>
            <w:tcBorders>
              <w:top w:val="single" w:sz="4" w:space="0" w:color="auto"/>
              <w:left w:val="single" w:sz="4" w:space="0" w:color="auto"/>
              <w:bottom w:val="single" w:sz="4" w:space="0" w:color="auto"/>
              <w:right w:val="single" w:sz="4" w:space="0" w:color="auto"/>
            </w:tcBorders>
            <w:hideMark/>
          </w:tcPr>
          <w:p w14:paraId="6C1F88EF" w14:textId="77777777" w:rsidR="005864B6" w:rsidRPr="005864B6" w:rsidRDefault="005864B6" w:rsidP="005864B6">
            <w:pPr>
              <w:rPr>
                <w:lang w:eastAsia="en-US"/>
              </w:rPr>
            </w:pPr>
            <w:r w:rsidRPr="005864B6">
              <w:rPr>
                <w:lang w:eastAsia="en-US"/>
              </w:rPr>
              <w:t>16.40-16.55</w:t>
            </w:r>
          </w:p>
        </w:tc>
      </w:tr>
      <w:tr w:rsidR="005864B6" w:rsidRPr="005864B6" w14:paraId="5E9B06E9" w14:textId="77777777" w:rsidTr="005864B6">
        <w:trPr>
          <w:trHeight w:val="647"/>
        </w:trPr>
        <w:tc>
          <w:tcPr>
            <w:tcW w:w="7939" w:type="dxa"/>
            <w:tcBorders>
              <w:top w:val="single" w:sz="4" w:space="0" w:color="auto"/>
              <w:left w:val="single" w:sz="4" w:space="0" w:color="auto"/>
              <w:bottom w:val="single" w:sz="4" w:space="0" w:color="auto"/>
              <w:right w:val="single" w:sz="4" w:space="0" w:color="auto"/>
            </w:tcBorders>
            <w:hideMark/>
          </w:tcPr>
          <w:p w14:paraId="5A002C81" w14:textId="77777777" w:rsidR="005864B6" w:rsidRPr="005864B6" w:rsidRDefault="005864B6" w:rsidP="005864B6">
            <w:pPr>
              <w:rPr>
                <w:lang w:eastAsia="en-US"/>
              </w:rPr>
            </w:pPr>
            <w:r w:rsidRPr="005864B6">
              <w:rPr>
                <w:lang w:eastAsia="en-US"/>
              </w:rPr>
              <w:t>Коррекционно-развивающая, самостоятельная деятельность, организованная образовательная деятельность, игры, чтение литературы</w:t>
            </w:r>
          </w:p>
        </w:tc>
        <w:tc>
          <w:tcPr>
            <w:tcW w:w="1701" w:type="dxa"/>
            <w:tcBorders>
              <w:top w:val="single" w:sz="4" w:space="0" w:color="auto"/>
              <w:left w:val="single" w:sz="4" w:space="0" w:color="auto"/>
              <w:bottom w:val="single" w:sz="4" w:space="0" w:color="auto"/>
              <w:right w:val="single" w:sz="4" w:space="0" w:color="auto"/>
            </w:tcBorders>
            <w:hideMark/>
          </w:tcPr>
          <w:p w14:paraId="53B840CE" w14:textId="77777777" w:rsidR="005864B6" w:rsidRPr="005864B6" w:rsidRDefault="005864B6" w:rsidP="005864B6">
            <w:pPr>
              <w:rPr>
                <w:lang w:eastAsia="en-US"/>
              </w:rPr>
            </w:pPr>
            <w:r w:rsidRPr="005864B6">
              <w:rPr>
                <w:lang w:eastAsia="en-US"/>
              </w:rPr>
              <w:t>16.55-17.10</w:t>
            </w:r>
          </w:p>
        </w:tc>
      </w:tr>
      <w:tr w:rsidR="005864B6" w:rsidRPr="005864B6" w14:paraId="4669A6EA" w14:textId="77777777" w:rsidTr="005864B6">
        <w:trPr>
          <w:trHeight w:val="184"/>
        </w:trPr>
        <w:tc>
          <w:tcPr>
            <w:tcW w:w="7939" w:type="dxa"/>
            <w:tcBorders>
              <w:top w:val="single" w:sz="4" w:space="0" w:color="auto"/>
              <w:left w:val="single" w:sz="4" w:space="0" w:color="auto"/>
              <w:right w:val="single" w:sz="4" w:space="0" w:color="auto"/>
            </w:tcBorders>
          </w:tcPr>
          <w:p w14:paraId="496F1CEE" w14:textId="53D25B53" w:rsidR="005864B6" w:rsidRPr="005864B6" w:rsidRDefault="005864B6" w:rsidP="005864B6">
            <w:pPr>
              <w:rPr>
                <w:lang w:eastAsia="en-US"/>
              </w:rPr>
            </w:pPr>
            <w:r w:rsidRPr="005864B6">
              <w:rPr>
                <w:lang w:eastAsia="en-US"/>
              </w:rPr>
              <w:t>Подготовка к прогулке, прогулка, уход домой</w:t>
            </w:r>
          </w:p>
        </w:tc>
        <w:tc>
          <w:tcPr>
            <w:tcW w:w="1701" w:type="dxa"/>
            <w:tcBorders>
              <w:top w:val="single" w:sz="4" w:space="0" w:color="auto"/>
              <w:left w:val="single" w:sz="4" w:space="0" w:color="auto"/>
              <w:right w:val="single" w:sz="4" w:space="0" w:color="auto"/>
            </w:tcBorders>
            <w:hideMark/>
          </w:tcPr>
          <w:p w14:paraId="46B5C594" w14:textId="77777777" w:rsidR="005864B6" w:rsidRPr="005864B6" w:rsidRDefault="005864B6" w:rsidP="005864B6">
            <w:pPr>
              <w:rPr>
                <w:lang w:eastAsia="en-US"/>
              </w:rPr>
            </w:pPr>
            <w:r w:rsidRPr="005864B6">
              <w:rPr>
                <w:lang w:eastAsia="en-US"/>
              </w:rPr>
              <w:t>17.10-19.00</w:t>
            </w:r>
          </w:p>
        </w:tc>
      </w:tr>
      <w:tr w:rsidR="005864B6" w:rsidRPr="005864B6" w14:paraId="0C7CBF5E" w14:textId="77777777" w:rsidTr="005864B6">
        <w:trPr>
          <w:trHeight w:val="203"/>
        </w:trPr>
        <w:tc>
          <w:tcPr>
            <w:tcW w:w="7939" w:type="dxa"/>
            <w:tcBorders>
              <w:top w:val="single" w:sz="4" w:space="0" w:color="auto"/>
              <w:left w:val="single" w:sz="4" w:space="0" w:color="auto"/>
              <w:bottom w:val="single" w:sz="4" w:space="0" w:color="auto"/>
              <w:right w:val="single" w:sz="4" w:space="0" w:color="auto"/>
            </w:tcBorders>
            <w:hideMark/>
          </w:tcPr>
          <w:p w14:paraId="5E354B47" w14:textId="77777777" w:rsidR="005864B6" w:rsidRPr="005864B6" w:rsidRDefault="005864B6" w:rsidP="005864B6">
            <w:pPr>
              <w:rPr>
                <w:lang w:eastAsia="en-US"/>
              </w:rPr>
            </w:pPr>
            <w:r w:rsidRPr="005864B6">
              <w:rPr>
                <w:lang w:eastAsia="en-US"/>
              </w:rPr>
              <w:t>Дома</w:t>
            </w:r>
          </w:p>
          <w:p w14:paraId="3D95CEB1" w14:textId="77777777" w:rsidR="005864B6" w:rsidRPr="005864B6" w:rsidRDefault="005864B6" w:rsidP="005864B6">
            <w:pPr>
              <w:rPr>
                <w:lang w:eastAsia="en-US"/>
              </w:rPr>
            </w:pPr>
            <w:r w:rsidRPr="005864B6">
              <w:rPr>
                <w:lang w:eastAsia="en-US"/>
              </w:rPr>
              <w:t>Прогулка, легкий ужин</w:t>
            </w:r>
          </w:p>
          <w:p w14:paraId="3727255B" w14:textId="77777777" w:rsidR="005864B6" w:rsidRPr="005864B6" w:rsidRDefault="005864B6" w:rsidP="005864B6">
            <w:pPr>
              <w:rPr>
                <w:lang w:eastAsia="en-US"/>
              </w:rPr>
            </w:pPr>
            <w:proofErr w:type="gramStart"/>
            <w:r w:rsidRPr="005864B6">
              <w:rPr>
                <w:lang w:eastAsia="en-US"/>
              </w:rPr>
              <w:t>Спокойные  игры</w:t>
            </w:r>
            <w:proofErr w:type="gramEnd"/>
            <w:r w:rsidRPr="005864B6">
              <w:rPr>
                <w:lang w:eastAsia="en-US"/>
              </w:rPr>
              <w:t>, гигиенические процедуры</w:t>
            </w:r>
          </w:p>
          <w:p w14:paraId="73D0F1B7" w14:textId="77777777" w:rsidR="005864B6" w:rsidRPr="005864B6" w:rsidRDefault="005864B6" w:rsidP="005864B6">
            <w:pPr>
              <w:rPr>
                <w:lang w:eastAsia="en-US"/>
              </w:rPr>
            </w:pPr>
            <w:r w:rsidRPr="005864B6">
              <w:rPr>
                <w:lang w:eastAsia="en-US"/>
              </w:rPr>
              <w:t>Ночной сон</w:t>
            </w:r>
          </w:p>
        </w:tc>
        <w:tc>
          <w:tcPr>
            <w:tcW w:w="1701" w:type="dxa"/>
            <w:tcBorders>
              <w:top w:val="single" w:sz="4" w:space="0" w:color="auto"/>
              <w:left w:val="single" w:sz="4" w:space="0" w:color="auto"/>
              <w:bottom w:val="single" w:sz="4" w:space="0" w:color="auto"/>
              <w:right w:val="single" w:sz="4" w:space="0" w:color="auto"/>
            </w:tcBorders>
          </w:tcPr>
          <w:p w14:paraId="31D5FBA2" w14:textId="77777777" w:rsidR="005864B6" w:rsidRPr="005864B6" w:rsidRDefault="005864B6" w:rsidP="005864B6">
            <w:pPr>
              <w:rPr>
                <w:lang w:eastAsia="en-US"/>
              </w:rPr>
            </w:pPr>
          </w:p>
          <w:p w14:paraId="79233CF5" w14:textId="77777777" w:rsidR="005864B6" w:rsidRPr="005864B6" w:rsidRDefault="005864B6" w:rsidP="005864B6">
            <w:pPr>
              <w:rPr>
                <w:lang w:eastAsia="en-US"/>
              </w:rPr>
            </w:pPr>
            <w:r w:rsidRPr="005864B6">
              <w:rPr>
                <w:lang w:eastAsia="en-US"/>
              </w:rPr>
              <w:t>19.00-20.00</w:t>
            </w:r>
          </w:p>
          <w:p w14:paraId="57E66B4E" w14:textId="77777777" w:rsidR="005864B6" w:rsidRPr="005864B6" w:rsidRDefault="005864B6" w:rsidP="005864B6">
            <w:pPr>
              <w:rPr>
                <w:lang w:eastAsia="en-US"/>
              </w:rPr>
            </w:pPr>
            <w:r w:rsidRPr="005864B6">
              <w:rPr>
                <w:lang w:eastAsia="en-US"/>
              </w:rPr>
              <w:t>20.00-20.30</w:t>
            </w:r>
          </w:p>
          <w:p w14:paraId="3DAF632E" w14:textId="77777777" w:rsidR="005864B6" w:rsidRPr="005864B6" w:rsidRDefault="005864B6" w:rsidP="005864B6">
            <w:pPr>
              <w:rPr>
                <w:lang w:eastAsia="en-US"/>
              </w:rPr>
            </w:pPr>
            <w:r w:rsidRPr="005864B6">
              <w:rPr>
                <w:lang w:eastAsia="en-US"/>
              </w:rPr>
              <w:t>20.30-6.30                  ( 7.30).</w:t>
            </w:r>
          </w:p>
        </w:tc>
      </w:tr>
    </w:tbl>
    <w:p w14:paraId="7D49306C" w14:textId="77777777" w:rsidR="00944E91" w:rsidRPr="005864B6" w:rsidRDefault="00944E91" w:rsidP="00944E91">
      <w:pPr>
        <w:jc w:val="center"/>
      </w:pPr>
      <w:r w:rsidRPr="005864B6">
        <w:rPr>
          <w:b/>
          <w:bCs/>
          <w:color w:val="000000"/>
        </w:rPr>
        <w:t>ГРАФИК РАБОТЫ</w:t>
      </w:r>
    </w:p>
    <w:tbl>
      <w:tblPr>
        <w:tblW w:w="9593" w:type="dxa"/>
        <w:tblCellMar>
          <w:top w:w="15" w:type="dxa"/>
          <w:left w:w="15" w:type="dxa"/>
          <w:bottom w:w="15" w:type="dxa"/>
          <w:right w:w="15" w:type="dxa"/>
        </w:tblCellMar>
        <w:tblLook w:val="04A0" w:firstRow="1" w:lastRow="0" w:firstColumn="1" w:lastColumn="0" w:noHBand="0" w:noVBand="1"/>
      </w:tblPr>
      <w:tblGrid>
        <w:gridCol w:w="5302"/>
        <w:gridCol w:w="4291"/>
      </w:tblGrid>
      <w:tr w:rsidR="00944E91" w:rsidRPr="005864B6" w14:paraId="559A90D1" w14:textId="77777777" w:rsidTr="005864B6">
        <w:trPr>
          <w:trHeight w:val="144"/>
        </w:trPr>
        <w:tc>
          <w:tcPr>
            <w:tcW w:w="5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335DD5" w14:textId="77777777" w:rsidR="00944E91" w:rsidRPr="005864B6" w:rsidRDefault="00944E91" w:rsidP="005864B6">
            <w:pPr>
              <w:jc w:val="center"/>
              <w:outlineLvl w:val="4"/>
              <w:rPr>
                <w:b/>
                <w:bCs/>
              </w:rPr>
            </w:pPr>
            <w:r w:rsidRPr="005864B6">
              <w:rPr>
                <w:b/>
                <w:bCs/>
                <w:color w:val="000000"/>
              </w:rPr>
              <w:t>Дни недели</w:t>
            </w:r>
          </w:p>
        </w:tc>
        <w:tc>
          <w:tcPr>
            <w:tcW w:w="42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3665B" w14:textId="77777777" w:rsidR="00944E91" w:rsidRPr="005864B6" w:rsidRDefault="00944E91" w:rsidP="005864B6">
            <w:pPr>
              <w:jc w:val="center"/>
              <w:outlineLvl w:val="4"/>
              <w:rPr>
                <w:b/>
                <w:bCs/>
              </w:rPr>
            </w:pPr>
            <w:r w:rsidRPr="005864B6">
              <w:rPr>
                <w:b/>
                <w:bCs/>
                <w:color w:val="000000"/>
              </w:rPr>
              <w:t>Время</w:t>
            </w:r>
          </w:p>
        </w:tc>
      </w:tr>
      <w:tr w:rsidR="00944E91" w:rsidRPr="005864B6" w14:paraId="4152198B" w14:textId="77777777" w:rsidTr="005864B6">
        <w:trPr>
          <w:trHeight w:val="409"/>
        </w:trPr>
        <w:tc>
          <w:tcPr>
            <w:tcW w:w="5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28103" w14:textId="77777777" w:rsidR="00944E91" w:rsidRPr="005864B6" w:rsidRDefault="00944E91" w:rsidP="005864B6"/>
          <w:p w14:paraId="4C0C16D2" w14:textId="77777777" w:rsidR="00944E91" w:rsidRPr="005864B6" w:rsidRDefault="00944E91" w:rsidP="005864B6">
            <w:pPr>
              <w:jc w:val="center"/>
              <w:outlineLvl w:val="4"/>
              <w:rPr>
                <w:b/>
                <w:bCs/>
              </w:rPr>
            </w:pPr>
            <w:r w:rsidRPr="005864B6">
              <w:rPr>
                <w:color w:val="000000"/>
              </w:rPr>
              <w:t>Понедельник</w:t>
            </w:r>
          </w:p>
        </w:tc>
        <w:tc>
          <w:tcPr>
            <w:tcW w:w="42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D4621D" w14:textId="77777777" w:rsidR="00944E91" w:rsidRPr="005864B6" w:rsidRDefault="00944E91" w:rsidP="005864B6"/>
          <w:p w14:paraId="1CC4B4A0" w14:textId="77777777" w:rsidR="00944E91" w:rsidRPr="005864B6" w:rsidRDefault="00944E91" w:rsidP="005864B6">
            <w:pPr>
              <w:jc w:val="center"/>
              <w:outlineLvl w:val="4"/>
              <w:rPr>
                <w:b/>
                <w:bCs/>
              </w:rPr>
            </w:pPr>
            <w:r w:rsidRPr="005864B6">
              <w:rPr>
                <w:color w:val="000000"/>
              </w:rPr>
              <w:t>8.00-12.00</w:t>
            </w:r>
          </w:p>
        </w:tc>
      </w:tr>
      <w:tr w:rsidR="00944E91" w:rsidRPr="005864B6" w14:paraId="264723AA" w14:textId="77777777" w:rsidTr="005864B6">
        <w:trPr>
          <w:trHeight w:val="534"/>
        </w:trPr>
        <w:tc>
          <w:tcPr>
            <w:tcW w:w="5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AAC4EA" w14:textId="77777777" w:rsidR="00944E91" w:rsidRPr="005864B6" w:rsidRDefault="00944E91" w:rsidP="005864B6"/>
          <w:p w14:paraId="0350E934" w14:textId="77777777" w:rsidR="00944E91" w:rsidRPr="005864B6" w:rsidRDefault="00944E91" w:rsidP="005864B6">
            <w:pPr>
              <w:jc w:val="center"/>
              <w:outlineLvl w:val="4"/>
              <w:rPr>
                <w:b/>
                <w:bCs/>
              </w:rPr>
            </w:pPr>
            <w:r w:rsidRPr="005864B6">
              <w:rPr>
                <w:color w:val="000000"/>
              </w:rPr>
              <w:t>Вторник</w:t>
            </w:r>
          </w:p>
        </w:tc>
        <w:tc>
          <w:tcPr>
            <w:tcW w:w="42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F191A" w14:textId="77777777" w:rsidR="00944E91" w:rsidRPr="005864B6" w:rsidRDefault="00944E91" w:rsidP="005864B6"/>
          <w:p w14:paraId="2842D08B" w14:textId="77777777" w:rsidR="00944E91" w:rsidRPr="005864B6" w:rsidRDefault="00944E91" w:rsidP="005864B6">
            <w:pPr>
              <w:jc w:val="center"/>
              <w:outlineLvl w:val="4"/>
              <w:rPr>
                <w:b/>
                <w:bCs/>
              </w:rPr>
            </w:pPr>
            <w:r w:rsidRPr="005864B6">
              <w:rPr>
                <w:color w:val="000000"/>
              </w:rPr>
              <w:t>8.00-12.00</w:t>
            </w:r>
          </w:p>
        </w:tc>
      </w:tr>
      <w:tr w:rsidR="00944E91" w:rsidRPr="005864B6" w14:paraId="2556C7EE" w14:textId="77777777" w:rsidTr="005864B6">
        <w:trPr>
          <w:trHeight w:val="515"/>
        </w:trPr>
        <w:tc>
          <w:tcPr>
            <w:tcW w:w="5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2FE8F5" w14:textId="77777777" w:rsidR="00944E91" w:rsidRPr="005864B6" w:rsidRDefault="00944E91" w:rsidP="005864B6">
            <w:pPr>
              <w:jc w:val="center"/>
            </w:pPr>
          </w:p>
          <w:p w14:paraId="5308BB52" w14:textId="549BA218" w:rsidR="00944E91" w:rsidRPr="005864B6" w:rsidRDefault="00944E91" w:rsidP="005864B6">
            <w:pPr>
              <w:jc w:val="center"/>
              <w:outlineLvl w:val="4"/>
              <w:rPr>
                <w:b/>
                <w:bCs/>
              </w:rPr>
            </w:pPr>
            <w:r w:rsidRPr="005864B6">
              <w:rPr>
                <w:color w:val="000000"/>
              </w:rPr>
              <w:t>Среда</w:t>
            </w:r>
          </w:p>
        </w:tc>
        <w:tc>
          <w:tcPr>
            <w:tcW w:w="42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071B19" w14:textId="77777777" w:rsidR="00944E91" w:rsidRPr="005864B6" w:rsidRDefault="00944E91" w:rsidP="005864B6">
            <w:pPr>
              <w:jc w:val="center"/>
            </w:pPr>
          </w:p>
          <w:p w14:paraId="58A74D8C" w14:textId="77777777" w:rsidR="00944E91" w:rsidRPr="005864B6" w:rsidRDefault="00944E91" w:rsidP="005864B6">
            <w:pPr>
              <w:jc w:val="center"/>
              <w:outlineLvl w:val="4"/>
              <w:rPr>
                <w:b/>
                <w:bCs/>
              </w:rPr>
            </w:pPr>
            <w:r w:rsidRPr="005864B6">
              <w:rPr>
                <w:color w:val="000000"/>
              </w:rPr>
              <w:t>8.00-12.00</w:t>
            </w:r>
          </w:p>
        </w:tc>
      </w:tr>
      <w:tr w:rsidR="00944E91" w:rsidRPr="005864B6" w14:paraId="29AFB7ED" w14:textId="77777777" w:rsidTr="005864B6">
        <w:trPr>
          <w:trHeight w:val="641"/>
        </w:trPr>
        <w:tc>
          <w:tcPr>
            <w:tcW w:w="5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40C7A9" w14:textId="77777777" w:rsidR="00944E91" w:rsidRPr="005864B6" w:rsidRDefault="00944E91" w:rsidP="005864B6"/>
          <w:p w14:paraId="09385BD7" w14:textId="77777777" w:rsidR="00944E91" w:rsidRPr="005864B6" w:rsidRDefault="00944E91" w:rsidP="005864B6">
            <w:pPr>
              <w:jc w:val="center"/>
              <w:outlineLvl w:val="4"/>
              <w:rPr>
                <w:b/>
                <w:bCs/>
              </w:rPr>
            </w:pPr>
            <w:r w:rsidRPr="005864B6">
              <w:rPr>
                <w:color w:val="000000"/>
              </w:rPr>
              <w:t>Четверг</w:t>
            </w:r>
          </w:p>
        </w:tc>
        <w:tc>
          <w:tcPr>
            <w:tcW w:w="42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7F87C" w14:textId="77777777" w:rsidR="00944E91" w:rsidRPr="005864B6" w:rsidRDefault="00944E91" w:rsidP="005864B6"/>
          <w:p w14:paraId="62747B6C" w14:textId="77777777" w:rsidR="00944E91" w:rsidRPr="005864B6" w:rsidRDefault="00944E91" w:rsidP="005864B6">
            <w:pPr>
              <w:jc w:val="center"/>
              <w:outlineLvl w:val="4"/>
              <w:rPr>
                <w:b/>
                <w:bCs/>
              </w:rPr>
            </w:pPr>
            <w:r w:rsidRPr="005864B6">
              <w:rPr>
                <w:color w:val="000000"/>
              </w:rPr>
              <w:t>8.00-12.00</w:t>
            </w:r>
          </w:p>
        </w:tc>
      </w:tr>
      <w:tr w:rsidR="00944E91" w:rsidRPr="005864B6" w14:paraId="5F54CCC8" w14:textId="77777777" w:rsidTr="005864B6">
        <w:trPr>
          <w:trHeight w:val="258"/>
        </w:trPr>
        <w:tc>
          <w:tcPr>
            <w:tcW w:w="5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2FC2D5" w14:textId="77777777" w:rsidR="00944E91" w:rsidRPr="005864B6" w:rsidRDefault="00944E91" w:rsidP="005864B6"/>
          <w:p w14:paraId="24524703" w14:textId="77777777" w:rsidR="00944E91" w:rsidRPr="005864B6" w:rsidRDefault="00944E91" w:rsidP="005864B6">
            <w:pPr>
              <w:jc w:val="center"/>
              <w:outlineLvl w:val="4"/>
              <w:rPr>
                <w:b/>
                <w:bCs/>
              </w:rPr>
            </w:pPr>
            <w:r w:rsidRPr="005864B6">
              <w:rPr>
                <w:color w:val="000000"/>
              </w:rPr>
              <w:t>Пятница</w:t>
            </w:r>
          </w:p>
        </w:tc>
        <w:tc>
          <w:tcPr>
            <w:tcW w:w="42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B0B92" w14:textId="77777777" w:rsidR="00944E91" w:rsidRPr="005864B6" w:rsidRDefault="00944E91" w:rsidP="005864B6"/>
          <w:p w14:paraId="22778C79" w14:textId="77777777" w:rsidR="00944E91" w:rsidRPr="005864B6" w:rsidRDefault="00944E91" w:rsidP="005864B6">
            <w:pPr>
              <w:jc w:val="center"/>
              <w:outlineLvl w:val="4"/>
              <w:rPr>
                <w:b/>
                <w:bCs/>
              </w:rPr>
            </w:pPr>
            <w:r w:rsidRPr="005864B6">
              <w:rPr>
                <w:color w:val="000000"/>
              </w:rPr>
              <w:t>8.00-12.00</w:t>
            </w:r>
          </w:p>
        </w:tc>
      </w:tr>
    </w:tbl>
    <w:p w14:paraId="721A4C7B" w14:textId="77777777" w:rsidR="005864B6" w:rsidRDefault="005864B6" w:rsidP="005864B6">
      <w:pPr>
        <w:tabs>
          <w:tab w:val="left" w:pos="1725"/>
        </w:tabs>
        <w:spacing w:line="276" w:lineRule="auto"/>
        <w:jc w:val="center"/>
        <w:rPr>
          <w:rFonts w:eastAsiaTheme="minorHAnsi"/>
          <w:b/>
          <w:szCs w:val="20"/>
          <w:lang w:eastAsia="en-US"/>
        </w:rPr>
      </w:pPr>
    </w:p>
    <w:p w14:paraId="14FE7922" w14:textId="353E9BFC" w:rsidR="009D544A" w:rsidRPr="001559DF" w:rsidRDefault="009D544A" w:rsidP="005864B6">
      <w:pPr>
        <w:tabs>
          <w:tab w:val="left" w:pos="1725"/>
        </w:tabs>
        <w:spacing w:line="276" w:lineRule="auto"/>
        <w:jc w:val="center"/>
        <w:rPr>
          <w:rFonts w:eastAsiaTheme="minorHAnsi"/>
          <w:b/>
          <w:szCs w:val="20"/>
          <w:lang w:eastAsia="en-US"/>
        </w:rPr>
      </w:pPr>
      <w:r w:rsidRPr="001559DF">
        <w:rPr>
          <w:rFonts w:eastAsiaTheme="minorHAnsi"/>
          <w:b/>
          <w:szCs w:val="20"/>
          <w:lang w:eastAsia="en-US"/>
        </w:rPr>
        <w:lastRenderedPageBreak/>
        <w:t>Регламентация педагогической деятельности</w:t>
      </w:r>
    </w:p>
    <w:p w14:paraId="0179D836" w14:textId="77777777" w:rsidR="009D544A" w:rsidRPr="001559DF" w:rsidRDefault="009D544A" w:rsidP="009D544A">
      <w:pPr>
        <w:tabs>
          <w:tab w:val="left" w:pos="1725"/>
        </w:tabs>
        <w:spacing w:line="276" w:lineRule="auto"/>
        <w:jc w:val="center"/>
        <w:rPr>
          <w:rFonts w:eastAsiaTheme="minorHAnsi"/>
          <w:b/>
          <w:szCs w:val="20"/>
          <w:lang w:eastAsia="en-US"/>
        </w:rPr>
      </w:pPr>
      <w:r w:rsidRPr="001559DF">
        <w:rPr>
          <w:rFonts w:eastAsiaTheme="minorHAnsi"/>
          <w:b/>
          <w:szCs w:val="20"/>
          <w:lang w:eastAsia="en-US"/>
        </w:rPr>
        <w:t xml:space="preserve">на </w:t>
      </w:r>
      <w:r w:rsidRPr="001559DF">
        <w:rPr>
          <w:rFonts w:eastAsiaTheme="minorHAnsi"/>
          <w:b/>
          <w:szCs w:val="20"/>
          <w:lang w:val="en-US" w:eastAsia="en-US"/>
        </w:rPr>
        <w:t>I</w:t>
      </w:r>
      <w:r w:rsidRPr="001559DF">
        <w:rPr>
          <w:rFonts w:eastAsiaTheme="minorHAnsi"/>
          <w:b/>
          <w:szCs w:val="20"/>
          <w:lang w:eastAsia="en-US"/>
        </w:rPr>
        <w:t xml:space="preserve"> период (сентябрь-ноябрь) - </w:t>
      </w:r>
      <w:r w:rsidRPr="001559DF">
        <w:rPr>
          <w:rFonts w:eastAsiaTheme="minorHAnsi"/>
          <w:b/>
          <w:szCs w:val="20"/>
          <w:lang w:val="en-US" w:eastAsia="en-US"/>
        </w:rPr>
        <w:t>II</w:t>
      </w:r>
      <w:r w:rsidRPr="001559DF">
        <w:rPr>
          <w:rFonts w:eastAsiaTheme="minorHAnsi"/>
          <w:b/>
          <w:szCs w:val="20"/>
          <w:lang w:eastAsia="en-US"/>
        </w:rPr>
        <w:t xml:space="preserve"> период(ноябрь-февраль) - </w:t>
      </w:r>
      <w:r w:rsidRPr="001559DF">
        <w:rPr>
          <w:rFonts w:eastAsiaTheme="minorHAnsi"/>
          <w:b/>
          <w:szCs w:val="20"/>
          <w:lang w:val="en-US" w:eastAsia="en-US"/>
        </w:rPr>
        <w:t>III</w:t>
      </w:r>
      <w:r w:rsidRPr="001559DF">
        <w:rPr>
          <w:rFonts w:eastAsiaTheme="minorHAnsi"/>
          <w:b/>
          <w:szCs w:val="20"/>
          <w:lang w:eastAsia="en-US"/>
        </w:rPr>
        <w:t xml:space="preserve"> период (март –май)</w:t>
      </w:r>
    </w:p>
    <w:tbl>
      <w:tblPr>
        <w:tblStyle w:val="82"/>
        <w:tblW w:w="9614" w:type="dxa"/>
        <w:tblInd w:w="-48" w:type="dxa"/>
        <w:tblLook w:val="04A0" w:firstRow="1" w:lastRow="0" w:firstColumn="1" w:lastColumn="0" w:noHBand="0" w:noVBand="1"/>
      </w:tblPr>
      <w:tblGrid>
        <w:gridCol w:w="45"/>
        <w:gridCol w:w="2519"/>
        <w:gridCol w:w="7050"/>
      </w:tblGrid>
      <w:tr w:rsidR="009D544A" w:rsidRPr="00DC1774" w14:paraId="5FF16A77" w14:textId="77777777" w:rsidTr="005864B6">
        <w:trPr>
          <w:trHeight w:val="275"/>
        </w:trPr>
        <w:tc>
          <w:tcPr>
            <w:tcW w:w="2564" w:type="dxa"/>
            <w:gridSpan w:val="2"/>
          </w:tcPr>
          <w:p w14:paraId="3A682E57"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время</w:t>
            </w:r>
          </w:p>
        </w:tc>
        <w:tc>
          <w:tcPr>
            <w:tcW w:w="7050" w:type="dxa"/>
          </w:tcPr>
          <w:p w14:paraId="49C68537"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Понедельник </w:t>
            </w:r>
          </w:p>
        </w:tc>
      </w:tr>
      <w:tr w:rsidR="009D544A" w:rsidRPr="00DC1774" w14:paraId="5D41D58B" w14:textId="77777777" w:rsidTr="005864B6">
        <w:trPr>
          <w:trHeight w:val="3850"/>
        </w:trPr>
        <w:tc>
          <w:tcPr>
            <w:tcW w:w="2564" w:type="dxa"/>
            <w:gridSpan w:val="2"/>
          </w:tcPr>
          <w:p w14:paraId="4B8E4F1E"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8.00 -  8.20</w:t>
            </w:r>
          </w:p>
          <w:p w14:paraId="2D7DFD5A"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8.20 – 8.35</w:t>
            </w:r>
          </w:p>
          <w:p w14:paraId="556D3C29"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8.35 – 8.45</w:t>
            </w:r>
          </w:p>
          <w:p w14:paraId="5AA9E242"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8.45 - 9.00</w:t>
            </w:r>
          </w:p>
          <w:p w14:paraId="4259F75C"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9.00 - 9.30</w:t>
            </w:r>
          </w:p>
          <w:p w14:paraId="10736828"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9.30 – 9.40</w:t>
            </w:r>
          </w:p>
          <w:p w14:paraId="366F70F1"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9.40 –10.10</w:t>
            </w:r>
          </w:p>
          <w:p w14:paraId="6C4CA00B"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10.10 –10.30</w:t>
            </w:r>
          </w:p>
          <w:p w14:paraId="52A4C5AC"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10.30 - 10.50</w:t>
            </w:r>
          </w:p>
          <w:p w14:paraId="1640451B"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10.50-11.10</w:t>
            </w:r>
          </w:p>
          <w:p w14:paraId="3AA7ECAF"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11.10 - 11.30</w:t>
            </w:r>
          </w:p>
          <w:p w14:paraId="572FC12D"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11.30 - 11.50</w:t>
            </w:r>
          </w:p>
          <w:p w14:paraId="5E12BFC0"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11.50 –12.00</w:t>
            </w:r>
          </w:p>
          <w:p w14:paraId="105311E1" w14:textId="77777777" w:rsidR="009D544A" w:rsidRPr="00D01951" w:rsidRDefault="009D544A" w:rsidP="005864B6">
            <w:pPr>
              <w:tabs>
                <w:tab w:val="left" w:pos="1725"/>
              </w:tabs>
              <w:rPr>
                <w:rFonts w:eastAsiaTheme="minorHAnsi"/>
                <w:lang w:eastAsia="en-US"/>
              </w:rPr>
            </w:pPr>
          </w:p>
        </w:tc>
        <w:tc>
          <w:tcPr>
            <w:tcW w:w="7050" w:type="dxa"/>
          </w:tcPr>
          <w:p w14:paraId="5DE19225"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Инд. коррекционно-развивающая деятельность </w:t>
            </w:r>
          </w:p>
          <w:p w14:paraId="31B07221"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Инд. коррекционно-развивающая деятельность </w:t>
            </w:r>
          </w:p>
          <w:p w14:paraId="591729EA"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Образовательная </w:t>
            </w:r>
            <w:proofErr w:type="spellStart"/>
            <w:r w:rsidRPr="00D01951">
              <w:rPr>
                <w:rFonts w:eastAsiaTheme="minorHAnsi"/>
                <w:lang w:eastAsia="en-US"/>
              </w:rPr>
              <w:t>деятельн</w:t>
            </w:r>
            <w:proofErr w:type="spellEnd"/>
            <w:r w:rsidRPr="00D01951">
              <w:rPr>
                <w:rFonts w:eastAsiaTheme="minorHAnsi"/>
                <w:lang w:eastAsia="en-US"/>
              </w:rPr>
              <w:t xml:space="preserve">. в режимных моментах </w:t>
            </w:r>
          </w:p>
          <w:p w14:paraId="68AFCC40"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Инд. коррекционно-развивающая деятельность </w:t>
            </w:r>
          </w:p>
          <w:p w14:paraId="3B3B8FB6"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Организованная образовательная деятельность </w:t>
            </w:r>
          </w:p>
          <w:p w14:paraId="7705187F"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Работа с документацией</w:t>
            </w:r>
          </w:p>
          <w:p w14:paraId="1989C91C"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Организованная образовательная деятельность </w:t>
            </w:r>
          </w:p>
          <w:p w14:paraId="55F4EC25"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Инд. коррекционно-развивающая деятельность </w:t>
            </w:r>
          </w:p>
          <w:p w14:paraId="30143164"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Инд. коррекционно-развивающая деятельность </w:t>
            </w:r>
          </w:p>
          <w:p w14:paraId="11B79D07"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Инд. коррекционно-развивающая деятельность</w:t>
            </w:r>
          </w:p>
          <w:p w14:paraId="4C0FC4E6"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Инд. коррекционно-развивающая деятельность </w:t>
            </w:r>
          </w:p>
          <w:p w14:paraId="14017D9B"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Инд. коррекционно-развивающая деятельность </w:t>
            </w:r>
          </w:p>
          <w:p w14:paraId="183C52D1"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Работа с документацией</w:t>
            </w:r>
          </w:p>
        </w:tc>
      </w:tr>
      <w:tr w:rsidR="009D544A" w:rsidRPr="00DC1774" w14:paraId="66D5713D" w14:textId="77777777" w:rsidTr="005864B6">
        <w:trPr>
          <w:trHeight w:val="275"/>
        </w:trPr>
        <w:tc>
          <w:tcPr>
            <w:tcW w:w="2564" w:type="dxa"/>
            <w:gridSpan w:val="2"/>
          </w:tcPr>
          <w:p w14:paraId="41AA297C" w14:textId="77777777" w:rsidR="009D544A" w:rsidRPr="00D01951" w:rsidRDefault="009D544A" w:rsidP="005864B6">
            <w:pPr>
              <w:tabs>
                <w:tab w:val="left" w:pos="1725"/>
              </w:tabs>
              <w:rPr>
                <w:rFonts w:eastAsiaTheme="minorHAnsi"/>
                <w:lang w:eastAsia="en-US"/>
              </w:rPr>
            </w:pPr>
          </w:p>
        </w:tc>
        <w:tc>
          <w:tcPr>
            <w:tcW w:w="7050" w:type="dxa"/>
          </w:tcPr>
          <w:p w14:paraId="38065AC8"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Вторник</w:t>
            </w:r>
          </w:p>
        </w:tc>
      </w:tr>
      <w:tr w:rsidR="009D544A" w:rsidRPr="00DC1774" w14:paraId="5DDE7FEE" w14:textId="77777777" w:rsidTr="005864B6">
        <w:trPr>
          <w:trHeight w:val="3907"/>
        </w:trPr>
        <w:tc>
          <w:tcPr>
            <w:tcW w:w="2564" w:type="dxa"/>
            <w:gridSpan w:val="2"/>
          </w:tcPr>
          <w:p w14:paraId="25660F0C"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8.00 - 8.20</w:t>
            </w:r>
          </w:p>
          <w:p w14:paraId="575C09B0"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8.20 – 8.35</w:t>
            </w:r>
          </w:p>
          <w:p w14:paraId="00EC85F9"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8.35 – 8.45</w:t>
            </w:r>
          </w:p>
          <w:p w14:paraId="0CDC5D8E"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8.45 - 9.00</w:t>
            </w:r>
          </w:p>
          <w:p w14:paraId="7CFDB79F"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9.00-9.30</w:t>
            </w:r>
          </w:p>
          <w:p w14:paraId="2C7A4C75"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9.30-9.40</w:t>
            </w:r>
          </w:p>
          <w:p w14:paraId="6AD3DFC5"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9.40- 10.10</w:t>
            </w:r>
          </w:p>
          <w:p w14:paraId="5D3C7C67"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10.10-10.20</w:t>
            </w:r>
          </w:p>
          <w:p w14:paraId="747D74B9"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10.20-10.50</w:t>
            </w:r>
          </w:p>
          <w:p w14:paraId="0BF3E056"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10.50-11.05</w:t>
            </w:r>
          </w:p>
          <w:p w14:paraId="25F1F1ED"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11.05-11.20</w:t>
            </w:r>
          </w:p>
          <w:p w14:paraId="4DDACACB"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11.20-11.40</w:t>
            </w:r>
          </w:p>
          <w:p w14:paraId="433AC038" w14:textId="69B4D4BE" w:rsidR="009D544A" w:rsidRPr="00D01951" w:rsidRDefault="009D544A" w:rsidP="005864B6">
            <w:pPr>
              <w:tabs>
                <w:tab w:val="left" w:pos="1725"/>
              </w:tabs>
              <w:rPr>
                <w:rFonts w:eastAsiaTheme="minorHAnsi"/>
                <w:lang w:eastAsia="en-US"/>
              </w:rPr>
            </w:pPr>
            <w:r w:rsidRPr="00D01951">
              <w:rPr>
                <w:rFonts w:eastAsiaTheme="minorHAnsi"/>
                <w:lang w:eastAsia="en-US"/>
              </w:rPr>
              <w:t>11.40-12.00</w:t>
            </w:r>
          </w:p>
        </w:tc>
        <w:tc>
          <w:tcPr>
            <w:tcW w:w="7050" w:type="dxa"/>
          </w:tcPr>
          <w:p w14:paraId="3FECEB4D"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Инд. коррекционно-развивающая деятельность </w:t>
            </w:r>
          </w:p>
          <w:p w14:paraId="7F0BC355"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Инд. коррекционно-развивающая деятельность </w:t>
            </w:r>
          </w:p>
          <w:p w14:paraId="01519655"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Образовательная </w:t>
            </w:r>
            <w:proofErr w:type="spellStart"/>
            <w:r w:rsidRPr="00D01951">
              <w:rPr>
                <w:rFonts w:eastAsiaTheme="minorHAnsi"/>
                <w:lang w:eastAsia="en-US"/>
              </w:rPr>
              <w:t>деятельн</w:t>
            </w:r>
            <w:proofErr w:type="spellEnd"/>
            <w:r w:rsidRPr="00D01951">
              <w:rPr>
                <w:rFonts w:eastAsiaTheme="minorHAnsi"/>
                <w:lang w:eastAsia="en-US"/>
              </w:rPr>
              <w:t xml:space="preserve">. в режимных моментах </w:t>
            </w:r>
          </w:p>
          <w:p w14:paraId="3200F77F"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Инд. коррекционно-развивающая деятельность </w:t>
            </w:r>
          </w:p>
          <w:p w14:paraId="6A239AF4"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Организованная образовательная деятельность </w:t>
            </w:r>
          </w:p>
          <w:p w14:paraId="72FC637C"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Работа с документацией</w:t>
            </w:r>
          </w:p>
          <w:p w14:paraId="5781704D"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Сопровождение детей на музыкальное занятие</w:t>
            </w:r>
          </w:p>
          <w:p w14:paraId="1BBE1550"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Работа с документацией</w:t>
            </w:r>
          </w:p>
          <w:p w14:paraId="664461A5"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Организованная образовательная деятельность</w:t>
            </w:r>
          </w:p>
          <w:p w14:paraId="6862F0FF"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Инд. коррекционно-развивающая деятельность </w:t>
            </w:r>
          </w:p>
          <w:p w14:paraId="36C462B8"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Инд. коррекционно-развивающая деятельность </w:t>
            </w:r>
          </w:p>
          <w:p w14:paraId="270BFEE4"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Инд. коррекционно-развивающая деятельность </w:t>
            </w:r>
          </w:p>
          <w:p w14:paraId="123E46B3"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Инд. коррекционно-развивающая деятельность </w:t>
            </w:r>
          </w:p>
          <w:p w14:paraId="7A2AFAA5" w14:textId="77777777" w:rsidR="009D544A" w:rsidRPr="00D01951" w:rsidRDefault="009D544A" w:rsidP="005864B6">
            <w:pPr>
              <w:tabs>
                <w:tab w:val="left" w:pos="1725"/>
              </w:tabs>
              <w:rPr>
                <w:rFonts w:eastAsiaTheme="minorHAnsi"/>
                <w:lang w:eastAsia="en-US"/>
              </w:rPr>
            </w:pPr>
          </w:p>
        </w:tc>
      </w:tr>
      <w:tr w:rsidR="009D544A" w:rsidRPr="00DC1774" w14:paraId="2DEACF46" w14:textId="77777777" w:rsidTr="005864B6">
        <w:trPr>
          <w:trHeight w:val="275"/>
        </w:trPr>
        <w:tc>
          <w:tcPr>
            <w:tcW w:w="2564" w:type="dxa"/>
            <w:gridSpan w:val="2"/>
          </w:tcPr>
          <w:p w14:paraId="3BDEAE32"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время</w:t>
            </w:r>
          </w:p>
        </w:tc>
        <w:tc>
          <w:tcPr>
            <w:tcW w:w="7050" w:type="dxa"/>
          </w:tcPr>
          <w:p w14:paraId="68CD7ABF"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Среда</w:t>
            </w:r>
          </w:p>
        </w:tc>
      </w:tr>
      <w:tr w:rsidR="009D544A" w:rsidRPr="00DC1774" w14:paraId="58D38477" w14:textId="77777777" w:rsidTr="005864B6">
        <w:trPr>
          <w:trHeight w:val="69"/>
        </w:trPr>
        <w:tc>
          <w:tcPr>
            <w:tcW w:w="2564" w:type="dxa"/>
            <w:gridSpan w:val="2"/>
          </w:tcPr>
          <w:p w14:paraId="241E7AC3"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8.00 -  8.20</w:t>
            </w:r>
          </w:p>
          <w:p w14:paraId="40584582"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8.20 – 8.35</w:t>
            </w:r>
          </w:p>
          <w:p w14:paraId="156F6EAF"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8.35 – 8.45</w:t>
            </w:r>
          </w:p>
          <w:p w14:paraId="6EF5FCF9"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8.45 - 9.00</w:t>
            </w:r>
          </w:p>
          <w:p w14:paraId="6DF6CEA5"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9.00 - 9.30</w:t>
            </w:r>
          </w:p>
          <w:p w14:paraId="30628940"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9.30 – 9.40</w:t>
            </w:r>
          </w:p>
          <w:p w14:paraId="4F383916"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9.40 –10.10</w:t>
            </w:r>
          </w:p>
          <w:p w14:paraId="3AF2DCDB"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10.10 –10.20</w:t>
            </w:r>
          </w:p>
          <w:p w14:paraId="120F8B90"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10.20 - 10.50</w:t>
            </w:r>
          </w:p>
          <w:p w14:paraId="7969CA28"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10.50-11.05</w:t>
            </w:r>
          </w:p>
          <w:p w14:paraId="6A7D5F3C"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11.05 - 11.20</w:t>
            </w:r>
          </w:p>
          <w:p w14:paraId="66BB60A1"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11.20 - 11.40</w:t>
            </w:r>
          </w:p>
          <w:p w14:paraId="3D76E68B"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11.40 –12.00</w:t>
            </w:r>
          </w:p>
          <w:p w14:paraId="1577251C" w14:textId="77777777" w:rsidR="009D544A" w:rsidRPr="00D01951" w:rsidRDefault="009D544A" w:rsidP="005864B6">
            <w:pPr>
              <w:tabs>
                <w:tab w:val="left" w:pos="1725"/>
              </w:tabs>
              <w:rPr>
                <w:rFonts w:eastAsiaTheme="minorHAnsi"/>
                <w:lang w:eastAsia="en-US"/>
              </w:rPr>
            </w:pPr>
          </w:p>
        </w:tc>
        <w:tc>
          <w:tcPr>
            <w:tcW w:w="7050" w:type="dxa"/>
          </w:tcPr>
          <w:p w14:paraId="16D76902"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Инд. коррекционно-развивающая деятельность </w:t>
            </w:r>
          </w:p>
          <w:p w14:paraId="60E4304A"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Инд. коррекционно-развивающая деятельность </w:t>
            </w:r>
          </w:p>
          <w:p w14:paraId="2D1D7A6C"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Образовательная </w:t>
            </w:r>
            <w:proofErr w:type="spellStart"/>
            <w:r w:rsidRPr="00D01951">
              <w:rPr>
                <w:rFonts w:eastAsiaTheme="minorHAnsi"/>
                <w:lang w:eastAsia="en-US"/>
              </w:rPr>
              <w:t>деятельн</w:t>
            </w:r>
            <w:proofErr w:type="spellEnd"/>
            <w:r w:rsidRPr="00D01951">
              <w:rPr>
                <w:rFonts w:eastAsiaTheme="minorHAnsi"/>
                <w:lang w:eastAsia="en-US"/>
              </w:rPr>
              <w:t xml:space="preserve">. в режимных моментах </w:t>
            </w:r>
          </w:p>
          <w:p w14:paraId="5EEE5E85"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Инд. коррекционно-развивающая деятельность </w:t>
            </w:r>
          </w:p>
          <w:p w14:paraId="79ACF39F"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Организованная образовательная деятельность </w:t>
            </w:r>
          </w:p>
          <w:p w14:paraId="7B0B1CC2"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Работа с документацией </w:t>
            </w:r>
          </w:p>
          <w:p w14:paraId="745B445F"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Организованная образовательная деятельность </w:t>
            </w:r>
          </w:p>
          <w:p w14:paraId="6C5AE120"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Работа с документацией </w:t>
            </w:r>
          </w:p>
          <w:p w14:paraId="757B8920"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Сопровождение детей на физкультурное занятие</w:t>
            </w:r>
          </w:p>
          <w:p w14:paraId="1F487E3F"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Инд. коррекционно-развивающая деятельность </w:t>
            </w:r>
          </w:p>
          <w:p w14:paraId="3B2006D6"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Инд. коррекционно-развивающая деятельность</w:t>
            </w:r>
          </w:p>
          <w:p w14:paraId="56B31250"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Инд. коррекционно-развивающая деятельность </w:t>
            </w:r>
          </w:p>
          <w:p w14:paraId="2ED26759"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Инд. коррекционно-развивающая деятельность </w:t>
            </w:r>
          </w:p>
        </w:tc>
      </w:tr>
      <w:tr w:rsidR="009D544A" w:rsidRPr="00DC1774" w14:paraId="717AB605" w14:textId="77777777" w:rsidTr="005864B6">
        <w:trPr>
          <w:gridBefore w:val="1"/>
          <w:wBefore w:w="45" w:type="dxa"/>
          <w:trHeight w:val="275"/>
        </w:trPr>
        <w:tc>
          <w:tcPr>
            <w:tcW w:w="2519" w:type="dxa"/>
          </w:tcPr>
          <w:p w14:paraId="458DBFD8"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время</w:t>
            </w:r>
          </w:p>
        </w:tc>
        <w:tc>
          <w:tcPr>
            <w:tcW w:w="7050" w:type="dxa"/>
          </w:tcPr>
          <w:p w14:paraId="6A05898C"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Четверг </w:t>
            </w:r>
          </w:p>
        </w:tc>
      </w:tr>
      <w:tr w:rsidR="009D544A" w:rsidRPr="00DC1774" w14:paraId="3C6BD040" w14:textId="77777777" w:rsidTr="005864B6">
        <w:trPr>
          <w:gridBefore w:val="1"/>
          <w:wBefore w:w="45" w:type="dxa"/>
          <w:trHeight w:val="837"/>
        </w:trPr>
        <w:tc>
          <w:tcPr>
            <w:tcW w:w="2519" w:type="dxa"/>
          </w:tcPr>
          <w:p w14:paraId="0BA5C8D1"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8.00 - 8.20</w:t>
            </w:r>
          </w:p>
          <w:p w14:paraId="7215BC16"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8.20 – 8.35</w:t>
            </w:r>
          </w:p>
          <w:p w14:paraId="46DD80BE"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8.35 – 8.45</w:t>
            </w:r>
          </w:p>
          <w:p w14:paraId="3AA0D077"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lastRenderedPageBreak/>
              <w:t>8.45 - 9.00</w:t>
            </w:r>
          </w:p>
          <w:p w14:paraId="466A3E18"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9.00-9.30</w:t>
            </w:r>
          </w:p>
          <w:p w14:paraId="74DD08E4"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9.30-9.40</w:t>
            </w:r>
          </w:p>
          <w:p w14:paraId="5EAAFB6D"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9.40- 10.10</w:t>
            </w:r>
          </w:p>
          <w:p w14:paraId="607C7450"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10.10-10.20</w:t>
            </w:r>
          </w:p>
          <w:p w14:paraId="21871A99"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10.20-10.50</w:t>
            </w:r>
          </w:p>
          <w:p w14:paraId="57142AE2"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10.50-11.05</w:t>
            </w:r>
          </w:p>
          <w:p w14:paraId="3BBE0EFF"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11.05-11.20</w:t>
            </w:r>
          </w:p>
          <w:p w14:paraId="05521FE3"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11.20-11.40</w:t>
            </w:r>
          </w:p>
          <w:p w14:paraId="3A9DF360"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11.40-12.00</w:t>
            </w:r>
          </w:p>
          <w:p w14:paraId="588E6E49" w14:textId="77777777" w:rsidR="009D544A" w:rsidRPr="00D01951" w:rsidRDefault="009D544A" w:rsidP="005864B6">
            <w:pPr>
              <w:tabs>
                <w:tab w:val="left" w:pos="1725"/>
              </w:tabs>
              <w:rPr>
                <w:rFonts w:eastAsiaTheme="minorHAnsi"/>
                <w:lang w:eastAsia="en-US"/>
              </w:rPr>
            </w:pPr>
          </w:p>
        </w:tc>
        <w:tc>
          <w:tcPr>
            <w:tcW w:w="7050" w:type="dxa"/>
          </w:tcPr>
          <w:p w14:paraId="6B29BA23"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lastRenderedPageBreak/>
              <w:t xml:space="preserve">Инд. коррекционно-развивающая деятельность </w:t>
            </w:r>
          </w:p>
          <w:p w14:paraId="3AD6C5D4"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Инд. коррекционно-развивающая деятельность </w:t>
            </w:r>
          </w:p>
          <w:p w14:paraId="5C702C42"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Образовательная </w:t>
            </w:r>
            <w:proofErr w:type="spellStart"/>
            <w:r w:rsidRPr="00D01951">
              <w:rPr>
                <w:rFonts w:eastAsiaTheme="minorHAnsi"/>
                <w:lang w:eastAsia="en-US"/>
              </w:rPr>
              <w:t>деятельн</w:t>
            </w:r>
            <w:proofErr w:type="spellEnd"/>
            <w:r w:rsidRPr="00D01951">
              <w:rPr>
                <w:rFonts w:eastAsiaTheme="minorHAnsi"/>
                <w:lang w:eastAsia="en-US"/>
              </w:rPr>
              <w:t xml:space="preserve">. в режимных моментах </w:t>
            </w:r>
          </w:p>
          <w:p w14:paraId="565EBC70"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lastRenderedPageBreak/>
              <w:t xml:space="preserve">Инд. коррекционно-развивающая деятельность </w:t>
            </w:r>
          </w:p>
          <w:p w14:paraId="0B6FF413"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Организованная образовательная деятельность </w:t>
            </w:r>
          </w:p>
          <w:p w14:paraId="60F33925"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Работа с документацией</w:t>
            </w:r>
          </w:p>
          <w:p w14:paraId="6DE41BC7"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Сопровождение детей на музыкальное занятие</w:t>
            </w:r>
          </w:p>
          <w:p w14:paraId="630A8B3D"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Работа с документацией</w:t>
            </w:r>
          </w:p>
          <w:p w14:paraId="268C9D5F"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Организованная образовательная деятельность</w:t>
            </w:r>
          </w:p>
          <w:p w14:paraId="7B7E02CD"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Инд. коррекционно-развивающая деятельность </w:t>
            </w:r>
          </w:p>
          <w:p w14:paraId="2C3E62A4"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Инд. коррекционно-развивающая деятельность </w:t>
            </w:r>
          </w:p>
          <w:p w14:paraId="705B0444"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Инд. коррекционно-развивающая деятельность </w:t>
            </w:r>
          </w:p>
          <w:p w14:paraId="6EBFAAF9"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Инд. коррекционно-развивающая деятельность </w:t>
            </w:r>
          </w:p>
          <w:p w14:paraId="4A0EFF7A" w14:textId="77777777" w:rsidR="009D544A" w:rsidRPr="00D01951" w:rsidRDefault="009D544A" w:rsidP="005864B6">
            <w:pPr>
              <w:tabs>
                <w:tab w:val="left" w:pos="1725"/>
              </w:tabs>
              <w:rPr>
                <w:rFonts w:eastAsiaTheme="minorHAnsi"/>
                <w:lang w:eastAsia="en-US"/>
              </w:rPr>
            </w:pPr>
          </w:p>
        </w:tc>
      </w:tr>
      <w:tr w:rsidR="009D544A" w:rsidRPr="00DC1774" w14:paraId="0B397B6A" w14:textId="77777777" w:rsidTr="005864B6">
        <w:trPr>
          <w:gridBefore w:val="1"/>
          <w:wBefore w:w="45" w:type="dxa"/>
          <w:trHeight w:val="275"/>
        </w:trPr>
        <w:tc>
          <w:tcPr>
            <w:tcW w:w="2519" w:type="dxa"/>
          </w:tcPr>
          <w:p w14:paraId="0F20F46E" w14:textId="77777777" w:rsidR="009D544A" w:rsidRPr="00D01951" w:rsidRDefault="009D544A" w:rsidP="005864B6">
            <w:pPr>
              <w:tabs>
                <w:tab w:val="left" w:pos="1725"/>
              </w:tabs>
              <w:rPr>
                <w:rFonts w:eastAsiaTheme="minorHAnsi"/>
                <w:lang w:eastAsia="en-US"/>
              </w:rPr>
            </w:pPr>
          </w:p>
        </w:tc>
        <w:tc>
          <w:tcPr>
            <w:tcW w:w="7050" w:type="dxa"/>
          </w:tcPr>
          <w:p w14:paraId="7E4DD6E1"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Пятница </w:t>
            </w:r>
          </w:p>
        </w:tc>
      </w:tr>
      <w:tr w:rsidR="009D544A" w:rsidRPr="00DC1774" w14:paraId="51876D75" w14:textId="77777777" w:rsidTr="005864B6">
        <w:trPr>
          <w:gridBefore w:val="1"/>
          <w:wBefore w:w="45" w:type="dxa"/>
          <w:trHeight w:val="3862"/>
        </w:trPr>
        <w:tc>
          <w:tcPr>
            <w:tcW w:w="2519" w:type="dxa"/>
          </w:tcPr>
          <w:p w14:paraId="374046C8"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8.00 - 8.20</w:t>
            </w:r>
          </w:p>
          <w:p w14:paraId="37E8461E"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8.20 – 8.35</w:t>
            </w:r>
          </w:p>
          <w:p w14:paraId="64D6B01B"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8.35 – 8.40</w:t>
            </w:r>
          </w:p>
          <w:p w14:paraId="1B2EF964"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8.45 - 9.00</w:t>
            </w:r>
          </w:p>
          <w:p w14:paraId="74223549"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9.00 - 9.30</w:t>
            </w:r>
          </w:p>
          <w:p w14:paraId="5F63280E"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9.30 – 9.40</w:t>
            </w:r>
          </w:p>
          <w:p w14:paraId="7A0488B5"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9.40 –10.10</w:t>
            </w:r>
          </w:p>
          <w:p w14:paraId="1AFD8FFA"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10.10 –10.30</w:t>
            </w:r>
          </w:p>
          <w:p w14:paraId="0C8925FE"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10.30 - 10.50</w:t>
            </w:r>
          </w:p>
          <w:p w14:paraId="04832F49"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10.50-11.10</w:t>
            </w:r>
          </w:p>
          <w:p w14:paraId="37B9A4DD"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11.10 - 11.30</w:t>
            </w:r>
          </w:p>
          <w:p w14:paraId="67F6859A"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11.30 - 11.50</w:t>
            </w:r>
          </w:p>
          <w:p w14:paraId="7770648C"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11.50 –12.00</w:t>
            </w:r>
          </w:p>
          <w:p w14:paraId="2DCE3583" w14:textId="77777777" w:rsidR="009D544A" w:rsidRPr="00D01951" w:rsidRDefault="009D544A" w:rsidP="005864B6">
            <w:pPr>
              <w:tabs>
                <w:tab w:val="left" w:pos="1725"/>
              </w:tabs>
              <w:rPr>
                <w:rFonts w:eastAsiaTheme="minorHAnsi"/>
                <w:lang w:eastAsia="en-US"/>
              </w:rPr>
            </w:pPr>
          </w:p>
        </w:tc>
        <w:tc>
          <w:tcPr>
            <w:tcW w:w="7050" w:type="dxa"/>
          </w:tcPr>
          <w:p w14:paraId="5AE7B6BC"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Консультативная деятельность с родителями</w:t>
            </w:r>
          </w:p>
          <w:p w14:paraId="065A2377"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Инд. коррекционно-развивающая деятельность </w:t>
            </w:r>
          </w:p>
          <w:p w14:paraId="4B0F458D"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Образовательная </w:t>
            </w:r>
            <w:proofErr w:type="spellStart"/>
            <w:r w:rsidRPr="00D01951">
              <w:rPr>
                <w:rFonts w:eastAsiaTheme="minorHAnsi"/>
                <w:lang w:eastAsia="en-US"/>
              </w:rPr>
              <w:t>деятельн</w:t>
            </w:r>
            <w:proofErr w:type="spellEnd"/>
            <w:r w:rsidRPr="00D01951">
              <w:rPr>
                <w:rFonts w:eastAsiaTheme="minorHAnsi"/>
                <w:lang w:eastAsia="en-US"/>
              </w:rPr>
              <w:t xml:space="preserve">. в режимных моментах </w:t>
            </w:r>
          </w:p>
          <w:p w14:paraId="23EC0A57"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Инд. коррекционно-развивающая деятельность </w:t>
            </w:r>
          </w:p>
          <w:p w14:paraId="31557676"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Организованная образовательная деятельность </w:t>
            </w:r>
          </w:p>
          <w:p w14:paraId="36AE51F4"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Работа с документацией</w:t>
            </w:r>
          </w:p>
          <w:p w14:paraId="588AC33F"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Организованная образовательная деятельность </w:t>
            </w:r>
          </w:p>
          <w:p w14:paraId="5E713E46"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Инд. коррекционно-развивающая деятельность </w:t>
            </w:r>
          </w:p>
          <w:p w14:paraId="396EDCF8"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Инд. коррекционно-развивающая деятельность </w:t>
            </w:r>
          </w:p>
          <w:p w14:paraId="6D1FF241"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Инд. коррекционно-развивающая деятельность </w:t>
            </w:r>
          </w:p>
          <w:p w14:paraId="7D9D917C"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Инд. коррекционно-развивающая деятельность</w:t>
            </w:r>
          </w:p>
          <w:p w14:paraId="20E33537"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 xml:space="preserve">Инд. коррекционно-развивающая деятельность </w:t>
            </w:r>
          </w:p>
          <w:p w14:paraId="477D3980" w14:textId="77777777" w:rsidR="009D544A" w:rsidRPr="00D01951" w:rsidRDefault="009D544A" w:rsidP="005864B6">
            <w:pPr>
              <w:tabs>
                <w:tab w:val="left" w:pos="1725"/>
              </w:tabs>
              <w:rPr>
                <w:rFonts w:eastAsiaTheme="minorHAnsi"/>
                <w:lang w:eastAsia="en-US"/>
              </w:rPr>
            </w:pPr>
            <w:r w:rsidRPr="00D01951">
              <w:rPr>
                <w:rFonts w:eastAsiaTheme="minorHAnsi"/>
                <w:lang w:eastAsia="en-US"/>
              </w:rPr>
              <w:t>Работа с документацией</w:t>
            </w:r>
          </w:p>
          <w:p w14:paraId="2A13B805" w14:textId="77777777" w:rsidR="009D544A" w:rsidRPr="00D01951" w:rsidRDefault="009D544A" w:rsidP="005864B6">
            <w:pPr>
              <w:tabs>
                <w:tab w:val="left" w:pos="1725"/>
              </w:tabs>
              <w:rPr>
                <w:rFonts w:eastAsiaTheme="minorHAnsi"/>
                <w:lang w:eastAsia="en-US"/>
              </w:rPr>
            </w:pPr>
          </w:p>
        </w:tc>
      </w:tr>
    </w:tbl>
    <w:p w14:paraId="62A29BF3" w14:textId="6D59C011" w:rsidR="006507E6" w:rsidRPr="006507E6" w:rsidRDefault="006507E6" w:rsidP="006507E6">
      <w:pPr>
        <w:spacing w:after="200"/>
        <w:rPr>
          <w:rFonts w:eastAsiaTheme="minorHAnsi"/>
          <w:b/>
          <w:lang w:eastAsia="en-US"/>
        </w:rPr>
      </w:pPr>
      <w:r w:rsidRPr="006507E6">
        <w:rPr>
          <w:rFonts w:eastAsiaTheme="minorHAnsi"/>
          <w:b/>
          <w:lang w:eastAsia="en-US"/>
        </w:rPr>
        <w:t xml:space="preserve">3.8. Перспективы работы по совершенствованию и развитию содержания Программы </w:t>
      </w:r>
    </w:p>
    <w:p w14:paraId="1345996A" w14:textId="77777777" w:rsidR="006507E6" w:rsidRPr="006507E6" w:rsidRDefault="006507E6" w:rsidP="006507E6">
      <w:pPr>
        <w:tabs>
          <w:tab w:val="left" w:pos="567"/>
          <w:tab w:val="left" w:pos="709"/>
        </w:tabs>
        <w:autoSpaceDE w:val="0"/>
        <w:autoSpaceDN w:val="0"/>
        <w:adjustRightInd w:val="0"/>
        <w:rPr>
          <w:bCs/>
          <w:color w:val="000000"/>
        </w:rPr>
      </w:pPr>
      <w:bookmarkStart w:id="19" w:name="_Toc485825626"/>
      <w:r w:rsidRPr="006507E6">
        <w:rPr>
          <w:bCs/>
          <w:color w:val="000000"/>
        </w:rPr>
        <w:t xml:space="preserve">   В целях совершенствования   Программы запланирована следующая работа</w:t>
      </w:r>
    </w:p>
    <w:p w14:paraId="701B2CB4" w14:textId="1BC3A926" w:rsidR="006507E6" w:rsidRPr="006507E6" w:rsidRDefault="006507E6" w:rsidP="006507E6">
      <w:pPr>
        <w:tabs>
          <w:tab w:val="left" w:pos="567"/>
          <w:tab w:val="left" w:pos="709"/>
        </w:tabs>
        <w:autoSpaceDE w:val="0"/>
        <w:autoSpaceDN w:val="0"/>
        <w:adjustRightInd w:val="0"/>
        <w:rPr>
          <w:b/>
          <w:bCs/>
        </w:rPr>
      </w:pPr>
      <w:r w:rsidRPr="006507E6">
        <w:rPr>
          <w:b/>
          <w:bCs/>
        </w:rPr>
        <w:t xml:space="preserve"> на 20</w:t>
      </w:r>
      <w:r w:rsidR="00421E00">
        <w:rPr>
          <w:b/>
          <w:bCs/>
        </w:rPr>
        <w:t>2</w:t>
      </w:r>
      <w:r w:rsidR="002D7854">
        <w:rPr>
          <w:b/>
          <w:bCs/>
        </w:rPr>
        <w:t>4</w:t>
      </w:r>
      <w:r w:rsidRPr="006507E6">
        <w:rPr>
          <w:b/>
          <w:bCs/>
        </w:rPr>
        <w:t>-202</w:t>
      </w:r>
      <w:r w:rsidR="002D7854">
        <w:rPr>
          <w:b/>
          <w:bCs/>
        </w:rPr>
        <w:t>5</w:t>
      </w:r>
      <w:r w:rsidRPr="006507E6">
        <w:rPr>
          <w:b/>
          <w:bCs/>
        </w:rPr>
        <w:t xml:space="preserve"> учебный год: </w:t>
      </w:r>
    </w:p>
    <w:p w14:paraId="5D8EF43E" w14:textId="77777777" w:rsidR="006507E6" w:rsidRPr="006507E6" w:rsidRDefault="006507E6" w:rsidP="006507E6">
      <w:pPr>
        <w:tabs>
          <w:tab w:val="left" w:pos="567"/>
          <w:tab w:val="left" w:pos="709"/>
        </w:tabs>
        <w:autoSpaceDE w:val="0"/>
        <w:autoSpaceDN w:val="0"/>
        <w:adjustRightInd w:val="0"/>
        <w:rPr>
          <w:bCs/>
        </w:rPr>
      </w:pPr>
      <w:r w:rsidRPr="006507E6">
        <w:rPr>
          <w:bCs/>
        </w:rPr>
        <w:t>1. разработка и публикация в электронном и бумажном виде</w:t>
      </w:r>
    </w:p>
    <w:p w14:paraId="503CDC4B" w14:textId="77777777" w:rsidR="006507E6" w:rsidRPr="006507E6" w:rsidRDefault="006507E6" w:rsidP="00EB3EC8">
      <w:pPr>
        <w:numPr>
          <w:ilvl w:val="0"/>
          <w:numId w:val="57"/>
        </w:numPr>
        <w:tabs>
          <w:tab w:val="clear" w:pos="720"/>
          <w:tab w:val="left" w:pos="0"/>
          <w:tab w:val="left" w:pos="567"/>
          <w:tab w:val="left" w:pos="709"/>
        </w:tabs>
        <w:autoSpaceDE w:val="0"/>
        <w:autoSpaceDN w:val="0"/>
        <w:adjustRightInd w:val="0"/>
        <w:spacing w:after="200" w:line="276" w:lineRule="auto"/>
        <w:contextualSpacing/>
        <w:jc w:val="both"/>
        <w:rPr>
          <w:rFonts w:eastAsia="Calibri"/>
          <w:bCs/>
          <w:lang w:eastAsia="en-US"/>
        </w:rPr>
      </w:pPr>
      <w:r w:rsidRPr="006507E6">
        <w:rPr>
          <w:rFonts w:eastAsia="Calibri"/>
          <w:bCs/>
          <w:lang w:eastAsia="en-US"/>
        </w:rPr>
        <w:t>Участие в конкурсах:</w:t>
      </w:r>
    </w:p>
    <w:p w14:paraId="49DC070E" w14:textId="6AF071E1" w:rsidR="006507E6" w:rsidRPr="006507E6" w:rsidRDefault="006507E6" w:rsidP="006507E6">
      <w:pPr>
        <w:tabs>
          <w:tab w:val="left" w:pos="0"/>
          <w:tab w:val="left" w:pos="567"/>
        </w:tabs>
        <w:autoSpaceDE w:val="0"/>
        <w:autoSpaceDN w:val="0"/>
        <w:adjustRightInd w:val="0"/>
        <w:ind w:left="360"/>
        <w:contextualSpacing/>
        <w:jc w:val="both"/>
        <w:rPr>
          <w:rFonts w:eastAsia="Calibri"/>
          <w:bCs/>
          <w:lang w:eastAsia="en-US"/>
        </w:rPr>
      </w:pPr>
      <w:r w:rsidRPr="006507E6">
        <w:rPr>
          <w:rFonts w:eastAsiaTheme="minorEastAsia" w:cstheme="minorBidi"/>
          <w:color w:val="000000" w:themeColor="text1"/>
          <w:kern w:val="24"/>
          <w:lang w:eastAsia="en-US"/>
        </w:rPr>
        <w:t xml:space="preserve">- </w:t>
      </w:r>
      <w:r w:rsidR="001B40CC">
        <w:rPr>
          <w:rFonts w:eastAsiaTheme="minorEastAsia" w:cstheme="minorBidi"/>
          <w:color w:val="000000" w:themeColor="text1"/>
          <w:kern w:val="24"/>
          <w:lang w:eastAsia="en-US"/>
        </w:rPr>
        <w:t xml:space="preserve">«Нетрадиционные методы оздоровления детей и </w:t>
      </w:r>
      <w:proofErr w:type="spellStart"/>
      <w:r w:rsidR="001B40CC">
        <w:rPr>
          <w:rFonts w:eastAsiaTheme="minorEastAsia" w:cstheme="minorBidi"/>
          <w:color w:val="000000" w:themeColor="text1"/>
          <w:kern w:val="24"/>
          <w:lang w:eastAsia="en-US"/>
        </w:rPr>
        <w:t>здоровьесберегающие</w:t>
      </w:r>
      <w:proofErr w:type="spellEnd"/>
      <w:r w:rsidR="001B40CC">
        <w:rPr>
          <w:rFonts w:eastAsiaTheme="minorEastAsia" w:cstheme="minorBidi"/>
          <w:color w:val="000000" w:themeColor="text1"/>
          <w:kern w:val="24"/>
          <w:lang w:eastAsia="en-US"/>
        </w:rPr>
        <w:t xml:space="preserve"> технологии в ДОУ (октябрь)</w:t>
      </w:r>
    </w:p>
    <w:p w14:paraId="3DC4A66B" w14:textId="3E436E89" w:rsidR="001B40CC" w:rsidRDefault="006507E6" w:rsidP="001B40CC">
      <w:pPr>
        <w:tabs>
          <w:tab w:val="left" w:pos="0"/>
          <w:tab w:val="left" w:pos="567"/>
        </w:tabs>
        <w:autoSpaceDE w:val="0"/>
        <w:autoSpaceDN w:val="0"/>
        <w:adjustRightInd w:val="0"/>
        <w:contextualSpacing/>
        <w:jc w:val="both"/>
        <w:rPr>
          <w:rFonts w:eastAsiaTheme="minorHAnsi" w:cstheme="minorBidi"/>
          <w:lang w:eastAsia="en-US"/>
        </w:rPr>
      </w:pPr>
      <w:r w:rsidRPr="006507E6">
        <w:rPr>
          <w:rFonts w:eastAsiaTheme="minorHAnsi" w:cstheme="minorBidi"/>
          <w:lang w:eastAsia="en-US"/>
        </w:rPr>
        <w:t xml:space="preserve">      </w:t>
      </w:r>
      <w:r w:rsidR="001B40CC">
        <w:rPr>
          <w:rFonts w:eastAsiaTheme="minorHAnsi" w:cstheme="minorBidi"/>
          <w:lang w:eastAsia="en-US"/>
        </w:rPr>
        <w:t xml:space="preserve">- </w:t>
      </w:r>
      <w:r w:rsidR="00DF7187">
        <w:rPr>
          <w:rFonts w:eastAsiaTheme="minorHAnsi" w:cstheme="minorBidi"/>
          <w:lang w:eastAsia="en-US"/>
        </w:rPr>
        <w:t>Воспитание нравственно-патриотических чувств дошкольников</w:t>
      </w:r>
    </w:p>
    <w:p w14:paraId="51D8235A" w14:textId="678CC8F5" w:rsidR="006507E6" w:rsidRPr="006507E6" w:rsidRDefault="001D299E" w:rsidP="001B40CC">
      <w:pPr>
        <w:tabs>
          <w:tab w:val="left" w:pos="0"/>
          <w:tab w:val="left" w:pos="567"/>
        </w:tabs>
        <w:autoSpaceDE w:val="0"/>
        <w:autoSpaceDN w:val="0"/>
        <w:adjustRightInd w:val="0"/>
        <w:contextualSpacing/>
        <w:jc w:val="both"/>
        <w:rPr>
          <w:rFonts w:eastAsia="Calibri"/>
          <w:bCs/>
          <w:lang w:eastAsia="en-US"/>
        </w:rPr>
      </w:pPr>
      <w:r>
        <w:rPr>
          <w:rFonts w:eastAsiaTheme="minorHAnsi" w:cstheme="minorBidi"/>
          <w:lang w:eastAsia="en-US"/>
        </w:rPr>
        <w:t xml:space="preserve">2. </w:t>
      </w:r>
      <w:r w:rsidR="006507E6" w:rsidRPr="006507E6">
        <w:rPr>
          <w:rFonts w:eastAsia="Calibri"/>
          <w:bCs/>
          <w:lang w:eastAsia="en-US"/>
        </w:rPr>
        <w:t>Совершенствование практических материалов по реализации Программы.</w:t>
      </w:r>
    </w:p>
    <w:p w14:paraId="6BD115C6" w14:textId="77777777" w:rsidR="006507E6" w:rsidRPr="006507E6" w:rsidRDefault="006507E6" w:rsidP="006507E6">
      <w:pPr>
        <w:tabs>
          <w:tab w:val="left" w:pos="567"/>
        </w:tabs>
        <w:autoSpaceDE w:val="0"/>
        <w:autoSpaceDN w:val="0"/>
        <w:adjustRightInd w:val="0"/>
        <w:ind w:left="360"/>
        <w:contextualSpacing/>
        <w:rPr>
          <w:rFonts w:eastAsia="Calibri"/>
          <w:bCs/>
          <w:lang w:eastAsia="en-US"/>
        </w:rPr>
      </w:pPr>
      <w:r w:rsidRPr="006507E6">
        <w:rPr>
          <w:rFonts w:eastAsia="Calibri"/>
          <w:bCs/>
          <w:lang w:eastAsia="en-US"/>
        </w:rPr>
        <w:t>-</w:t>
      </w:r>
      <w:r w:rsidR="00DB08B0">
        <w:rPr>
          <w:rFonts w:eastAsia="Calibri"/>
          <w:bCs/>
          <w:lang w:eastAsia="en-US"/>
        </w:rPr>
        <w:t xml:space="preserve"> Разработка онлайн – собраний, онлайн – консультаций для родителей</w:t>
      </w:r>
      <w:r w:rsidR="00E3388A">
        <w:rPr>
          <w:rFonts w:eastAsia="Calibri"/>
          <w:bCs/>
          <w:lang w:eastAsia="en-US"/>
        </w:rPr>
        <w:t xml:space="preserve"> детей с ТНР</w:t>
      </w:r>
      <w:r w:rsidRPr="006507E6">
        <w:rPr>
          <w:rFonts w:eastAsia="Calibri"/>
          <w:bCs/>
          <w:lang w:eastAsia="en-US"/>
        </w:rPr>
        <w:t xml:space="preserve">;  </w:t>
      </w:r>
    </w:p>
    <w:p w14:paraId="4F3D4437" w14:textId="2DDAE670" w:rsidR="006507E6" w:rsidRPr="006507E6" w:rsidRDefault="006507E6" w:rsidP="006507E6">
      <w:pPr>
        <w:tabs>
          <w:tab w:val="left" w:pos="567"/>
          <w:tab w:val="left" w:pos="709"/>
        </w:tabs>
        <w:autoSpaceDE w:val="0"/>
        <w:autoSpaceDN w:val="0"/>
        <w:adjustRightInd w:val="0"/>
        <w:rPr>
          <w:bCs/>
        </w:rPr>
      </w:pPr>
      <w:r w:rsidRPr="006507E6">
        <w:rPr>
          <w:bCs/>
        </w:rPr>
        <w:t xml:space="preserve"> - Карточки с речевым материалом по формированию правильного произношения</w:t>
      </w:r>
      <w:r w:rsidR="0029110F">
        <w:rPr>
          <w:bCs/>
        </w:rPr>
        <w:t>, по формированию лексико-грамматических средств языка</w:t>
      </w:r>
      <w:r w:rsidRPr="006507E6">
        <w:rPr>
          <w:bCs/>
        </w:rPr>
        <w:t xml:space="preserve"> у детей 6</w:t>
      </w:r>
      <w:r w:rsidR="001B40CC">
        <w:rPr>
          <w:bCs/>
        </w:rPr>
        <w:t>7</w:t>
      </w:r>
      <w:r w:rsidRPr="006507E6">
        <w:rPr>
          <w:bCs/>
        </w:rPr>
        <w:t xml:space="preserve"> лет с ТНР.</w:t>
      </w:r>
    </w:p>
    <w:p w14:paraId="7C6ED269" w14:textId="77777777" w:rsidR="006507E6" w:rsidRPr="006507E6" w:rsidRDefault="006507E6" w:rsidP="006507E6">
      <w:pPr>
        <w:tabs>
          <w:tab w:val="left" w:pos="567"/>
          <w:tab w:val="left" w:pos="709"/>
        </w:tabs>
        <w:autoSpaceDE w:val="0"/>
        <w:autoSpaceDN w:val="0"/>
        <w:adjustRightInd w:val="0"/>
        <w:rPr>
          <w:bCs/>
        </w:rPr>
      </w:pPr>
      <w:r w:rsidRPr="006507E6">
        <w:rPr>
          <w:bCs/>
        </w:rPr>
        <w:t xml:space="preserve">- Разработка и подборка картотеки карточек – мнемосхем по обучению детей составлению картотеки серий сюжетных картинок. </w:t>
      </w:r>
    </w:p>
    <w:p w14:paraId="428AFD95" w14:textId="77777777" w:rsidR="006507E6" w:rsidRDefault="006507E6" w:rsidP="006507E6">
      <w:pPr>
        <w:tabs>
          <w:tab w:val="left" w:pos="567"/>
          <w:tab w:val="left" w:pos="709"/>
        </w:tabs>
        <w:autoSpaceDE w:val="0"/>
        <w:autoSpaceDN w:val="0"/>
        <w:adjustRightInd w:val="0"/>
        <w:rPr>
          <w:bCs/>
        </w:rPr>
      </w:pPr>
      <w:r w:rsidRPr="006507E6">
        <w:rPr>
          <w:bCs/>
        </w:rPr>
        <w:t>- Совершенствование практического материала по формированию правильного произношения (</w:t>
      </w:r>
      <w:r w:rsidR="00DB08B0">
        <w:rPr>
          <w:bCs/>
        </w:rPr>
        <w:t>подбор материала для дифференциации звуков</w:t>
      </w:r>
      <w:r w:rsidRPr="006507E6">
        <w:rPr>
          <w:bCs/>
        </w:rPr>
        <w:t>)</w:t>
      </w:r>
    </w:p>
    <w:p w14:paraId="692F0548" w14:textId="77777777" w:rsidR="006507E6" w:rsidRPr="006507E6" w:rsidRDefault="006507E6" w:rsidP="006507E6">
      <w:pPr>
        <w:tabs>
          <w:tab w:val="left" w:pos="0"/>
          <w:tab w:val="left" w:pos="567"/>
          <w:tab w:val="left" w:pos="709"/>
        </w:tabs>
        <w:autoSpaceDE w:val="0"/>
        <w:autoSpaceDN w:val="0"/>
        <w:adjustRightInd w:val="0"/>
        <w:ind w:firstLine="567"/>
        <w:jc w:val="both"/>
        <w:rPr>
          <w:bCs/>
        </w:rPr>
      </w:pPr>
      <w:r w:rsidRPr="006507E6">
        <w:rPr>
          <w:bCs/>
        </w:rPr>
        <w:t xml:space="preserve">3. участие в обсуждении на МО </w:t>
      </w:r>
    </w:p>
    <w:tbl>
      <w:tblPr>
        <w:tblStyle w:val="1f7"/>
        <w:tblW w:w="0" w:type="auto"/>
        <w:tblInd w:w="0" w:type="dxa"/>
        <w:tblLook w:val="04A0" w:firstRow="1" w:lastRow="0" w:firstColumn="1" w:lastColumn="0" w:noHBand="0" w:noVBand="1"/>
      </w:tblPr>
      <w:tblGrid>
        <w:gridCol w:w="1125"/>
        <w:gridCol w:w="8406"/>
      </w:tblGrid>
      <w:tr w:rsidR="006507E6" w:rsidRPr="006507E6" w14:paraId="32187E98" w14:textId="77777777" w:rsidTr="00D2547B">
        <w:trPr>
          <w:trHeight w:val="229"/>
        </w:trPr>
        <w:tc>
          <w:tcPr>
            <w:tcW w:w="1120" w:type="dxa"/>
          </w:tcPr>
          <w:p w14:paraId="4BEA9849" w14:textId="77777777" w:rsidR="006507E6" w:rsidRPr="006507E6" w:rsidRDefault="006507E6" w:rsidP="006507E6">
            <w:pPr>
              <w:tabs>
                <w:tab w:val="left" w:pos="0"/>
                <w:tab w:val="left" w:pos="567"/>
                <w:tab w:val="left" w:pos="709"/>
              </w:tabs>
              <w:autoSpaceDE w:val="0"/>
              <w:autoSpaceDN w:val="0"/>
              <w:adjustRightInd w:val="0"/>
              <w:jc w:val="both"/>
              <w:rPr>
                <w:bCs/>
              </w:rPr>
            </w:pPr>
            <w:r w:rsidRPr="006507E6">
              <w:rPr>
                <w:bCs/>
              </w:rPr>
              <w:t>сентябрь</w:t>
            </w:r>
          </w:p>
        </w:tc>
        <w:tc>
          <w:tcPr>
            <w:tcW w:w="8406" w:type="dxa"/>
          </w:tcPr>
          <w:p w14:paraId="01E10F66" w14:textId="4A0939C4" w:rsidR="006507E6" w:rsidRPr="006507E6" w:rsidRDefault="006507E6" w:rsidP="006507E6">
            <w:pPr>
              <w:tabs>
                <w:tab w:val="left" w:pos="0"/>
                <w:tab w:val="left" w:pos="567"/>
                <w:tab w:val="left" w:pos="709"/>
              </w:tabs>
              <w:autoSpaceDE w:val="0"/>
              <w:autoSpaceDN w:val="0"/>
              <w:adjustRightInd w:val="0"/>
              <w:jc w:val="both"/>
              <w:rPr>
                <w:bCs/>
              </w:rPr>
            </w:pPr>
            <w:r w:rsidRPr="006507E6">
              <w:rPr>
                <w:bCs/>
              </w:rPr>
              <w:t xml:space="preserve">Установочное. </w:t>
            </w:r>
            <w:r w:rsidR="00112B2E">
              <w:rPr>
                <w:bCs/>
              </w:rPr>
              <w:t xml:space="preserve">Утверждение графика работы МО. «Утверждение диагностического обследования с учетом ФАОП», «Утверждение плана на </w:t>
            </w:r>
            <w:proofErr w:type="spellStart"/>
            <w:r w:rsidR="00112B2E">
              <w:rPr>
                <w:bCs/>
              </w:rPr>
              <w:t>уч.год</w:t>
            </w:r>
            <w:proofErr w:type="spellEnd"/>
            <w:r w:rsidR="00112B2E">
              <w:rPr>
                <w:bCs/>
              </w:rPr>
              <w:t xml:space="preserve">», «Утверждение рабочих программ» </w:t>
            </w:r>
            <w:r w:rsidR="00A31EDC">
              <w:rPr>
                <w:bCs/>
              </w:rPr>
              <w:t>учителей-логопедов, учителей- дефектологов»</w:t>
            </w:r>
          </w:p>
        </w:tc>
      </w:tr>
      <w:tr w:rsidR="006507E6" w:rsidRPr="006507E6" w14:paraId="4F3F1A62" w14:textId="77777777" w:rsidTr="00D2547B">
        <w:trPr>
          <w:trHeight w:val="229"/>
        </w:trPr>
        <w:tc>
          <w:tcPr>
            <w:tcW w:w="1120" w:type="dxa"/>
          </w:tcPr>
          <w:p w14:paraId="70BD4C15" w14:textId="77777777" w:rsidR="006507E6" w:rsidRPr="006507E6" w:rsidRDefault="00D2547B" w:rsidP="006507E6">
            <w:pPr>
              <w:tabs>
                <w:tab w:val="left" w:pos="0"/>
                <w:tab w:val="left" w:pos="567"/>
                <w:tab w:val="left" w:pos="709"/>
              </w:tabs>
              <w:autoSpaceDE w:val="0"/>
              <w:autoSpaceDN w:val="0"/>
              <w:adjustRightInd w:val="0"/>
              <w:jc w:val="both"/>
              <w:rPr>
                <w:bCs/>
              </w:rPr>
            </w:pPr>
            <w:r>
              <w:rPr>
                <w:bCs/>
              </w:rPr>
              <w:t>ноябрь</w:t>
            </w:r>
          </w:p>
        </w:tc>
        <w:tc>
          <w:tcPr>
            <w:tcW w:w="8406" w:type="dxa"/>
          </w:tcPr>
          <w:p w14:paraId="291CC1AF" w14:textId="3BA4D848" w:rsidR="006507E6" w:rsidRPr="006507E6" w:rsidRDefault="00B20443" w:rsidP="00D2547B">
            <w:pPr>
              <w:tabs>
                <w:tab w:val="left" w:pos="0"/>
                <w:tab w:val="left" w:pos="567"/>
                <w:tab w:val="left" w:pos="709"/>
              </w:tabs>
              <w:autoSpaceDE w:val="0"/>
              <w:autoSpaceDN w:val="0"/>
              <w:adjustRightInd w:val="0"/>
              <w:jc w:val="both"/>
              <w:rPr>
                <w:bCs/>
              </w:rPr>
            </w:pPr>
            <w:r>
              <w:rPr>
                <w:bCs/>
              </w:rPr>
              <w:t xml:space="preserve">Развитие </w:t>
            </w:r>
            <w:proofErr w:type="spellStart"/>
            <w:r>
              <w:rPr>
                <w:bCs/>
              </w:rPr>
              <w:t>речедвигательной</w:t>
            </w:r>
            <w:proofErr w:type="spellEnd"/>
            <w:r>
              <w:rPr>
                <w:bCs/>
              </w:rPr>
              <w:t xml:space="preserve"> координации у детей с ОВЗ на основе нетрадиционных форм.</w:t>
            </w:r>
          </w:p>
        </w:tc>
      </w:tr>
      <w:tr w:rsidR="006507E6" w:rsidRPr="006507E6" w14:paraId="55F5E20E" w14:textId="77777777" w:rsidTr="00D2547B">
        <w:trPr>
          <w:trHeight w:val="459"/>
        </w:trPr>
        <w:tc>
          <w:tcPr>
            <w:tcW w:w="1120" w:type="dxa"/>
          </w:tcPr>
          <w:p w14:paraId="42E40A34" w14:textId="3363C5AD" w:rsidR="006507E6" w:rsidRPr="006507E6" w:rsidRDefault="00A31EDC" w:rsidP="006507E6">
            <w:pPr>
              <w:tabs>
                <w:tab w:val="left" w:pos="0"/>
                <w:tab w:val="left" w:pos="567"/>
                <w:tab w:val="left" w:pos="709"/>
              </w:tabs>
              <w:autoSpaceDE w:val="0"/>
              <w:autoSpaceDN w:val="0"/>
              <w:adjustRightInd w:val="0"/>
              <w:jc w:val="both"/>
              <w:rPr>
                <w:bCs/>
              </w:rPr>
            </w:pPr>
            <w:r>
              <w:rPr>
                <w:bCs/>
              </w:rPr>
              <w:lastRenderedPageBreak/>
              <w:t>апрель</w:t>
            </w:r>
          </w:p>
        </w:tc>
        <w:tc>
          <w:tcPr>
            <w:tcW w:w="8406" w:type="dxa"/>
          </w:tcPr>
          <w:p w14:paraId="4168363F" w14:textId="7E9B4B24" w:rsidR="006507E6" w:rsidRPr="006507E6" w:rsidRDefault="00B20443" w:rsidP="00D2547B">
            <w:pPr>
              <w:tabs>
                <w:tab w:val="left" w:pos="567"/>
                <w:tab w:val="left" w:pos="709"/>
              </w:tabs>
              <w:autoSpaceDE w:val="0"/>
              <w:autoSpaceDN w:val="0"/>
              <w:adjustRightInd w:val="0"/>
              <w:ind w:left="360"/>
              <w:jc w:val="both"/>
              <w:rPr>
                <w:bCs/>
              </w:rPr>
            </w:pPr>
            <w:r>
              <w:rPr>
                <w:bCs/>
              </w:rPr>
              <w:t>Развитие монологической речи в процессе нравственно- патриотического воспитания детей с ОВЗ.</w:t>
            </w:r>
          </w:p>
        </w:tc>
      </w:tr>
      <w:tr w:rsidR="006507E6" w:rsidRPr="006507E6" w14:paraId="05923531" w14:textId="77777777" w:rsidTr="00D2547B">
        <w:trPr>
          <w:trHeight w:val="229"/>
        </w:trPr>
        <w:tc>
          <w:tcPr>
            <w:tcW w:w="1120" w:type="dxa"/>
          </w:tcPr>
          <w:p w14:paraId="54EE24C0" w14:textId="77777777" w:rsidR="006507E6" w:rsidRPr="006507E6" w:rsidRDefault="00D2547B" w:rsidP="006507E6">
            <w:pPr>
              <w:tabs>
                <w:tab w:val="left" w:pos="0"/>
                <w:tab w:val="left" w:pos="567"/>
                <w:tab w:val="left" w:pos="709"/>
              </w:tabs>
              <w:autoSpaceDE w:val="0"/>
              <w:autoSpaceDN w:val="0"/>
              <w:adjustRightInd w:val="0"/>
              <w:jc w:val="both"/>
              <w:rPr>
                <w:bCs/>
              </w:rPr>
            </w:pPr>
            <w:r w:rsidRPr="006507E6">
              <w:rPr>
                <w:bCs/>
              </w:rPr>
              <w:t>май</w:t>
            </w:r>
          </w:p>
        </w:tc>
        <w:tc>
          <w:tcPr>
            <w:tcW w:w="8406" w:type="dxa"/>
          </w:tcPr>
          <w:p w14:paraId="4F04C8A5" w14:textId="5A15568E" w:rsidR="006507E6" w:rsidRPr="006507E6" w:rsidRDefault="00D2547B" w:rsidP="006507E6">
            <w:pPr>
              <w:tabs>
                <w:tab w:val="left" w:pos="0"/>
                <w:tab w:val="left" w:pos="567"/>
                <w:tab w:val="left" w:pos="709"/>
              </w:tabs>
              <w:autoSpaceDE w:val="0"/>
              <w:autoSpaceDN w:val="0"/>
              <w:adjustRightInd w:val="0"/>
              <w:jc w:val="both"/>
              <w:rPr>
                <w:bCs/>
              </w:rPr>
            </w:pPr>
            <w:r>
              <w:rPr>
                <w:bCs/>
              </w:rPr>
              <w:t xml:space="preserve"> </w:t>
            </w:r>
            <w:r w:rsidRPr="006507E6">
              <w:rPr>
                <w:bCs/>
              </w:rPr>
              <w:t>Итоговое МО.</w:t>
            </w:r>
            <w:r w:rsidR="00A31EDC">
              <w:rPr>
                <w:bCs/>
              </w:rPr>
              <w:t xml:space="preserve"> Анализ результатов МО за 202</w:t>
            </w:r>
            <w:r w:rsidR="00CA0213">
              <w:rPr>
                <w:bCs/>
              </w:rPr>
              <w:t>4</w:t>
            </w:r>
            <w:r w:rsidR="00A31EDC">
              <w:rPr>
                <w:bCs/>
              </w:rPr>
              <w:t>-202</w:t>
            </w:r>
            <w:r w:rsidR="002D7854">
              <w:rPr>
                <w:bCs/>
              </w:rPr>
              <w:t>5</w:t>
            </w:r>
            <w:r w:rsidR="00A31EDC">
              <w:rPr>
                <w:bCs/>
              </w:rPr>
              <w:t xml:space="preserve"> </w:t>
            </w:r>
            <w:proofErr w:type="spellStart"/>
            <w:r w:rsidR="00A31EDC">
              <w:rPr>
                <w:bCs/>
              </w:rPr>
              <w:t>уч.год</w:t>
            </w:r>
            <w:proofErr w:type="spellEnd"/>
          </w:p>
        </w:tc>
      </w:tr>
      <w:tr w:rsidR="006507E6" w:rsidRPr="006507E6" w14:paraId="345914AA" w14:textId="77777777" w:rsidTr="00D2547B">
        <w:trPr>
          <w:trHeight w:val="242"/>
        </w:trPr>
        <w:tc>
          <w:tcPr>
            <w:tcW w:w="1120" w:type="dxa"/>
          </w:tcPr>
          <w:p w14:paraId="550F44B5" w14:textId="77777777" w:rsidR="006507E6" w:rsidRPr="006507E6" w:rsidRDefault="006507E6" w:rsidP="006507E6">
            <w:pPr>
              <w:tabs>
                <w:tab w:val="left" w:pos="0"/>
                <w:tab w:val="left" w:pos="567"/>
                <w:tab w:val="left" w:pos="709"/>
              </w:tabs>
              <w:autoSpaceDE w:val="0"/>
              <w:autoSpaceDN w:val="0"/>
              <w:adjustRightInd w:val="0"/>
              <w:jc w:val="both"/>
              <w:rPr>
                <w:bCs/>
              </w:rPr>
            </w:pPr>
          </w:p>
        </w:tc>
        <w:tc>
          <w:tcPr>
            <w:tcW w:w="8406" w:type="dxa"/>
          </w:tcPr>
          <w:p w14:paraId="45CBBE87" w14:textId="77777777" w:rsidR="006507E6" w:rsidRPr="006507E6" w:rsidRDefault="006507E6" w:rsidP="006507E6">
            <w:pPr>
              <w:tabs>
                <w:tab w:val="left" w:pos="0"/>
                <w:tab w:val="left" w:pos="567"/>
                <w:tab w:val="left" w:pos="709"/>
              </w:tabs>
              <w:autoSpaceDE w:val="0"/>
              <w:autoSpaceDN w:val="0"/>
              <w:adjustRightInd w:val="0"/>
              <w:jc w:val="both"/>
              <w:rPr>
                <w:bCs/>
              </w:rPr>
            </w:pPr>
          </w:p>
        </w:tc>
      </w:tr>
    </w:tbl>
    <w:p w14:paraId="5E45898A" w14:textId="77777777" w:rsidR="005864B6" w:rsidRDefault="005864B6" w:rsidP="006507E6">
      <w:pPr>
        <w:tabs>
          <w:tab w:val="left" w:pos="0"/>
          <w:tab w:val="left" w:pos="567"/>
          <w:tab w:val="left" w:pos="709"/>
        </w:tabs>
        <w:autoSpaceDE w:val="0"/>
        <w:autoSpaceDN w:val="0"/>
        <w:adjustRightInd w:val="0"/>
        <w:rPr>
          <w:bCs/>
        </w:rPr>
      </w:pPr>
    </w:p>
    <w:p w14:paraId="587A8C82" w14:textId="77777777" w:rsidR="006507E6" w:rsidRPr="006507E6" w:rsidRDefault="006507E6" w:rsidP="006507E6">
      <w:pPr>
        <w:tabs>
          <w:tab w:val="left" w:pos="0"/>
          <w:tab w:val="left" w:pos="567"/>
          <w:tab w:val="left" w:pos="709"/>
        </w:tabs>
        <w:autoSpaceDE w:val="0"/>
        <w:autoSpaceDN w:val="0"/>
        <w:adjustRightInd w:val="0"/>
        <w:rPr>
          <w:bCs/>
        </w:rPr>
      </w:pPr>
      <w:r w:rsidRPr="006507E6">
        <w:rPr>
          <w:bCs/>
        </w:rPr>
        <w:t>*участие в консилиумах и педагогических советах (согласно годового плана);</w:t>
      </w:r>
    </w:p>
    <w:p w14:paraId="317CD964" w14:textId="0D40C124" w:rsidR="00347F73" w:rsidRDefault="006507E6" w:rsidP="006507E6">
      <w:pPr>
        <w:tabs>
          <w:tab w:val="left" w:pos="0"/>
          <w:tab w:val="left" w:pos="567"/>
          <w:tab w:val="left" w:pos="709"/>
        </w:tabs>
        <w:autoSpaceDE w:val="0"/>
        <w:autoSpaceDN w:val="0"/>
        <w:adjustRightInd w:val="0"/>
        <w:rPr>
          <w:bCs/>
        </w:rPr>
      </w:pPr>
      <w:r w:rsidRPr="006507E6">
        <w:rPr>
          <w:bCs/>
        </w:rPr>
        <w:t>Педагогический совет:</w:t>
      </w:r>
      <w:r w:rsidR="0000566E">
        <w:rPr>
          <w:bCs/>
        </w:rPr>
        <w:t xml:space="preserve"> 1.</w:t>
      </w:r>
      <w:r w:rsidR="00A31EDC">
        <w:rPr>
          <w:bCs/>
        </w:rPr>
        <w:t xml:space="preserve"> </w:t>
      </w:r>
      <w:r w:rsidR="0000566E">
        <w:rPr>
          <w:bCs/>
        </w:rPr>
        <w:t>П</w:t>
      </w:r>
      <w:r w:rsidR="00347F73">
        <w:rPr>
          <w:bCs/>
        </w:rPr>
        <w:t>ланирование деятельности детского сада в новом учебном году с учетом ФГОС, ФОП, ФАОП для детей с ОВЗ</w:t>
      </w:r>
      <w:r w:rsidR="0000566E">
        <w:rPr>
          <w:bCs/>
        </w:rPr>
        <w:t xml:space="preserve"> в ДО</w:t>
      </w:r>
      <w:r w:rsidR="001D299E">
        <w:rPr>
          <w:bCs/>
        </w:rPr>
        <w:t xml:space="preserve"> (август)</w:t>
      </w:r>
    </w:p>
    <w:p w14:paraId="40889B1C" w14:textId="493361C2" w:rsidR="00347F73" w:rsidRDefault="00347F73" w:rsidP="006507E6">
      <w:pPr>
        <w:tabs>
          <w:tab w:val="left" w:pos="0"/>
          <w:tab w:val="left" w:pos="567"/>
          <w:tab w:val="left" w:pos="709"/>
        </w:tabs>
        <w:autoSpaceDE w:val="0"/>
        <w:autoSpaceDN w:val="0"/>
        <w:adjustRightInd w:val="0"/>
        <w:rPr>
          <w:bCs/>
        </w:rPr>
      </w:pPr>
      <w:r>
        <w:rPr>
          <w:bCs/>
        </w:rPr>
        <w:t xml:space="preserve">2. </w:t>
      </w:r>
      <w:r w:rsidR="001D299E">
        <w:rPr>
          <w:bCs/>
        </w:rPr>
        <w:t>Повышение качества педагогической работы по физическому развитию детей и сохранению их здоровья (ноябрь)</w:t>
      </w:r>
    </w:p>
    <w:p w14:paraId="704E2649" w14:textId="1C058840" w:rsidR="001D299E" w:rsidRDefault="00347F73" w:rsidP="006507E6">
      <w:pPr>
        <w:tabs>
          <w:tab w:val="left" w:pos="0"/>
          <w:tab w:val="left" w:pos="567"/>
          <w:tab w:val="left" w:pos="709"/>
        </w:tabs>
        <w:autoSpaceDE w:val="0"/>
        <w:autoSpaceDN w:val="0"/>
        <w:adjustRightInd w:val="0"/>
        <w:rPr>
          <w:bCs/>
        </w:rPr>
      </w:pPr>
      <w:r>
        <w:rPr>
          <w:bCs/>
        </w:rPr>
        <w:t xml:space="preserve">3. </w:t>
      </w:r>
      <w:r w:rsidR="00A31EDC">
        <w:rPr>
          <w:bCs/>
        </w:rPr>
        <w:t xml:space="preserve">Современные </w:t>
      </w:r>
      <w:r w:rsidR="001D299E">
        <w:rPr>
          <w:bCs/>
        </w:rPr>
        <w:t xml:space="preserve">подходы к организации нравственно- патриотического воспитания дошкольников, как средства реализации </w:t>
      </w:r>
      <w:r w:rsidR="00A31EDC">
        <w:rPr>
          <w:bCs/>
        </w:rPr>
        <w:t xml:space="preserve">ФОП, ФАОП в </w:t>
      </w:r>
      <w:r>
        <w:rPr>
          <w:bCs/>
        </w:rPr>
        <w:t>ДОУ</w:t>
      </w:r>
      <w:r w:rsidR="0029110F">
        <w:rPr>
          <w:bCs/>
        </w:rPr>
        <w:t xml:space="preserve">. </w:t>
      </w:r>
      <w:r w:rsidR="001D299E">
        <w:rPr>
          <w:bCs/>
        </w:rPr>
        <w:t>(февраль)</w:t>
      </w:r>
    </w:p>
    <w:p w14:paraId="706D2D64" w14:textId="4941D86D" w:rsidR="006507E6" w:rsidRPr="006507E6" w:rsidRDefault="00792CC6" w:rsidP="006507E6">
      <w:pPr>
        <w:tabs>
          <w:tab w:val="left" w:pos="0"/>
          <w:tab w:val="left" w:pos="567"/>
          <w:tab w:val="left" w:pos="709"/>
        </w:tabs>
        <w:autoSpaceDE w:val="0"/>
        <w:autoSpaceDN w:val="0"/>
        <w:adjustRightInd w:val="0"/>
        <w:rPr>
          <w:bCs/>
        </w:rPr>
      </w:pPr>
      <w:r>
        <w:rPr>
          <w:bCs/>
        </w:rPr>
        <w:t xml:space="preserve">4. Итоговый. </w:t>
      </w:r>
      <w:r w:rsidR="006507E6" w:rsidRPr="006507E6">
        <w:rPr>
          <w:bCs/>
        </w:rPr>
        <w:t xml:space="preserve">Анализ речевого развития </w:t>
      </w:r>
      <w:r>
        <w:rPr>
          <w:bCs/>
        </w:rPr>
        <w:t xml:space="preserve">детей </w:t>
      </w:r>
      <w:r w:rsidR="006507E6" w:rsidRPr="006507E6">
        <w:rPr>
          <w:bCs/>
        </w:rPr>
        <w:t>на конец учебного года;</w:t>
      </w:r>
    </w:p>
    <w:p w14:paraId="0DFE5BA8" w14:textId="7E18B2BF" w:rsidR="006507E6" w:rsidRDefault="006507E6" w:rsidP="006507E6">
      <w:pPr>
        <w:tabs>
          <w:tab w:val="left" w:pos="0"/>
          <w:tab w:val="left" w:pos="567"/>
          <w:tab w:val="left" w:pos="709"/>
        </w:tabs>
        <w:autoSpaceDE w:val="0"/>
        <w:autoSpaceDN w:val="0"/>
        <w:adjustRightInd w:val="0"/>
        <w:rPr>
          <w:bCs/>
        </w:rPr>
      </w:pPr>
      <w:r w:rsidRPr="006507E6">
        <w:rPr>
          <w:bCs/>
        </w:rPr>
        <w:t>*консультация педагогических работников (план консультаций прилагается далее)</w:t>
      </w:r>
    </w:p>
    <w:p w14:paraId="148E51D6" w14:textId="5599D837" w:rsidR="00792CC6" w:rsidRPr="006507E6" w:rsidRDefault="00792CC6" w:rsidP="006507E6">
      <w:pPr>
        <w:tabs>
          <w:tab w:val="left" w:pos="0"/>
          <w:tab w:val="left" w:pos="567"/>
          <w:tab w:val="left" w:pos="709"/>
        </w:tabs>
        <w:autoSpaceDE w:val="0"/>
        <w:autoSpaceDN w:val="0"/>
        <w:adjustRightInd w:val="0"/>
        <w:rPr>
          <w:bCs/>
        </w:rPr>
      </w:pPr>
      <w:r>
        <w:rPr>
          <w:bCs/>
        </w:rPr>
        <w:t>*взаимодействие педагогов и родителей</w:t>
      </w:r>
    </w:p>
    <w:p w14:paraId="410C67C8" w14:textId="77777777" w:rsidR="008D52C7" w:rsidRDefault="008D52C7" w:rsidP="006507E6">
      <w:pPr>
        <w:jc w:val="center"/>
        <w:rPr>
          <w:rFonts w:eastAsia="Calibri"/>
          <w:b/>
          <w:szCs w:val="22"/>
          <w:lang w:eastAsia="en-US"/>
        </w:rPr>
      </w:pPr>
    </w:p>
    <w:p w14:paraId="01190EE8" w14:textId="77777777" w:rsidR="00792CC6" w:rsidRDefault="00792CC6" w:rsidP="006507E6">
      <w:pPr>
        <w:jc w:val="center"/>
        <w:rPr>
          <w:rFonts w:eastAsia="Calibri"/>
          <w:b/>
          <w:szCs w:val="22"/>
          <w:lang w:eastAsia="en-US"/>
        </w:rPr>
      </w:pPr>
    </w:p>
    <w:p w14:paraId="79C7E85C" w14:textId="77777777" w:rsidR="008D52C7" w:rsidRDefault="008D52C7" w:rsidP="006507E6">
      <w:pPr>
        <w:tabs>
          <w:tab w:val="left" w:pos="0"/>
          <w:tab w:val="left" w:pos="567"/>
          <w:tab w:val="left" w:pos="709"/>
        </w:tabs>
        <w:autoSpaceDE w:val="0"/>
        <w:autoSpaceDN w:val="0"/>
        <w:adjustRightInd w:val="0"/>
        <w:jc w:val="both"/>
        <w:rPr>
          <w:bCs/>
        </w:rPr>
      </w:pPr>
    </w:p>
    <w:p w14:paraId="362D2454" w14:textId="77777777" w:rsidR="008D52C7" w:rsidRDefault="008D52C7" w:rsidP="006507E6">
      <w:pPr>
        <w:tabs>
          <w:tab w:val="left" w:pos="0"/>
          <w:tab w:val="left" w:pos="567"/>
          <w:tab w:val="left" w:pos="709"/>
        </w:tabs>
        <w:autoSpaceDE w:val="0"/>
        <w:autoSpaceDN w:val="0"/>
        <w:adjustRightInd w:val="0"/>
        <w:jc w:val="both"/>
        <w:rPr>
          <w:bCs/>
        </w:rPr>
      </w:pPr>
    </w:p>
    <w:p w14:paraId="6EC1B97C" w14:textId="77777777" w:rsidR="008D52C7" w:rsidRDefault="008D52C7" w:rsidP="006507E6">
      <w:pPr>
        <w:tabs>
          <w:tab w:val="left" w:pos="0"/>
          <w:tab w:val="left" w:pos="567"/>
          <w:tab w:val="left" w:pos="709"/>
        </w:tabs>
        <w:autoSpaceDE w:val="0"/>
        <w:autoSpaceDN w:val="0"/>
        <w:adjustRightInd w:val="0"/>
        <w:jc w:val="both"/>
        <w:rPr>
          <w:bCs/>
        </w:rPr>
      </w:pPr>
    </w:p>
    <w:p w14:paraId="256BACE2" w14:textId="77777777" w:rsidR="008D52C7" w:rsidRDefault="008D52C7" w:rsidP="006507E6">
      <w:pPr>
        <w:tabs>
          <w:tab w:val="left" w:pos="0"/>
          <w:tab w:val="left" w:pos="567"/>
          <w:tab w:val="left" w:pos="709"/>
        </w:tabs>
        <w:autoSpaceDE w:val="0"/>
        <w:autoSpaceDN w:val="0"/>
        <w:adjustRightInd w:val="0"/>
        <w:jc w:val="both"/>
        <w:rPr>
          <w:bCs/>
        </w:rPr>
      </w:pPr>
    </w:p>
    <w:p w14:paraId="19E8839E" w14:textId="77777777" w:rsidR="008D52C7" w:rsidRDefault="008D52C7" w:rsidP="006507E6">
      <w:pPr>
        <w:tabs>
          <w:tab w:val="left" w:pos="0"/>
          <w:tab w:val="left" w:pos="567"/>
          <w:tab w:val="left" w:pos="709"/>
        </w:tabs>
        <w:autoSpaceDE w:val="0"/>
        <w:autoSpaceDN w:val="0"/>
        <w:adjustRightInd w:val="0"/>
        <w:jc w:val="both"/>
        <w:rPr>
          <w:bCs/>
        </w:rPr>
      </w:pPr>
    </w:p>
    <w:p w14:paraId="1EE79023" w14:textId="77777777" w:rsidR="008D52C7" w:rsidRDefault="008D52C7" w:rsidP="006507E6">
      <w:pPr>
        <w:tabs>
          <w:tab w:val="left" w:pos="0"/>
          <w:tab w:val="left" w:pos="567"/>
          <w:tab w:val="left" w:pos="709"/>
        </w:tabs>
        <w:autoSpaceDE w:val="0"/>
        <w:autoSpaceDN w:val="0"/>
        <w:adjustRightInd w:val="0"/>
        <w:jc w:val="both"/>
        <w:rPr>
          <w:bCs/>
        </w:rPr>
      </w:pPr>
    </w:p>
    <w:p w14:paraId="488D4AF5" w14:textId="77777777" w:rsidR="008D52C7" w:rsidRDefault="008D52C7" w:rsidP="006507E6">
      <w:pPr>
        <w:tabs>
          <w:tab w:val="left" w:pos="0"/>
          <w:tab w:val="left" w:pos="567"/>
          <w:tab w:val="left" w:pos="709"/>
        </w:tabs>
        <w:autoSpaceDE w:val="0"/>
        <w:autoSpaceDN w:val="0"/>
        <w:adjustRightInd w:val="0"/>
        <w:jc w:val="both"/>
        <w:rPr>
          <w:bCs/>
        </w:rPr>
      </w:pPr>
    </w:p>
    <w:p w14:paraId="5461B72A" w14:textId="77777777" w:rsidR="008D52C7" w:rsidRDefault="008D52C7" w:rsidP="006507E6">
      <w:pPr>
        <w:tabs>
          <w:tab w:val="left" w:pos="0"/>
          <w:tab w:val="left" w:pos="567"/>
          <w:tab w:val="left" w:pos="709"/>
        </w:tabs>
        <w:autoSpaceDE w:val="0"/>
        <w:autoSpaceDN w:val="0"/>
        <w:adjustRightInd w:val="0"/>
        <w:jc w:val="both"/>
        <w:rPr>
          <w:bCs/>
        </w:rPr>
      </w:pPr>
    </w:p>
    <w:p w14:paraId="09C49BCC" w14:textId="6F817490" w:rsidR="006507E6" w:rsidRPr="006507E6" w:rsidRDefault="006507E6" w:rsidP="006507E6">
      <w:pPr>
        <w:tabs>
          <w:tab w:val="left" w:pos="0"/>
          <w:tab w:val="left" w:pos="567"/>
          <w:tab w:val="left" w:pos="709"/>
        </w:tabs>
        <w:autoSpaceDE w:val="0"/>
        <w:autoSpaceDN w:val="0"/>
        <w:adjustRightInd w:val="0"/>
        <w:jc w:val="both"/>
        <w:rPr>
          <w:bCs/>
        </w:rPr>
      </w:pPr>
      <w:r w:rsidRPr="006507E6">
        <w:rPr>
          <w:bCs/>
        </w:rPr>
        <w:t>4</w:t>
      </w:r>
      <w:r w:rsidRPr="006507E6">
        <w:rPr>
          <w:b/>
          <w:bCs/>
        </w:rPr>
        <w:t>.</w:t>
      </w:r>
      <w:r w:rsidRPr="006507E6">
        <w:rPr>
          <w:bCs/>
        </w:rPr>
        <w:t>совершенствование материально-технической среды и пополнение предметно-развивающей среды:</w:t>
      </w:r>
    </w:p>
    <w:p w14:paraId="5699A585" w14:textId="77777777" w:rsidR="006507E6" w:rsidRPr="006507E6" w:rsidRDefault="006507E6" w:rsidP="006507E6">
      <w:pPr>
        <w:rPr>
          <w:rFonts w:eastAsiaTheme="minorHAnsi"/>
          <w:szCs w:val="22"/>
        </w:rPr>
      </w:pPr>
      <w:r w:rsidRPr="006507E6">
        <w:rPr>
          <w:rFonts w:eastAsiaTheme="minorHAnsi"/>
          <w:szCs w:val="22"/>
        </w:rPr>
        <w:t xml:space="preserve">1.Игры по развитию </w:t>
      </w:r>
      <w:proofErr w:type="spellStart"/>
      <w:r w:rsidRPr="006507E6">
        <w:rPr>
          <w:rFonts w:eastAsiaTheme="minorHAnsi"/>
          <w:szCs w:val="22"/>
        </w:rPr>
        <w:t>графомоторных</w:t>
      </w:r>
      <w:proofErr w:type="spellEnd"/>
      <w:r w:rsidRPr="006507E6">
        <w:rPr>
          <w:rFonts w:eastAsiaTheme="minorHAnsi"/>
          <w:szCs w:val="22"/>
        </w:rPr>
        <w:t xml:space="preserve"> навыков у детей с ОВЗ 6</w:t>
      </w:r>
      <w:r w:rsidR="00DB08B0">
        <w:rPr>
          <w:rFonts w:eastAsiaTheme="minorHAnsi"/>
          <w:szCs w:val="22"/>
        </w:rPr>
        <w:t xml:space="preserve">-7 </w:t>
      </w:r>
      <w:r w:rsidRPr="006507E6">
        <w:rPr>
          <w:rFonts w:eastAsiaTheme="minorHAnsi"/>
          <w:szCs w:val="22"/>
        </w:rPr>
        <w:t xml:space="preserve">лет по лексическим темам. </w:t>
      </w:r>
    </w:p>
    <w:p w14:paraId="5F6FB2EF" w14:textId="77777777" w:rsidR="006507E6" w:rsidRPr="006507E6" w:rsidRDefault="006507E6" w:rsidP="006507E6">
      <w:pPr>
        <w:rPr>
          <w:rFonts w:eastAsiaTheme="minorHAnsi"/>
          <w:szCs w:val="22"/>
          <w:lang w:eastAsia="en-US"/>
        </w:rPr>
      </w:pPr>
      <w:r w:rsidRPr="006507E6">
        <w:rPr>
          <w:bCs/>
          <w:szCs w:val="22"/>
        </w:rPr>
        <w:t>2.</w:t>
      </w:r>
      <w:r w:rsidRPr="006507E6">
        <w:rPr>
          <w:rFonts w:eastAsiaTheme="minorHAnsi"/>
          <w:szCs w:val="22"/>
          <w:lang w:eastAsia="en-US"/>
        </w:rPr>
        <w:t>Наглядно – дидактическое пособие. Рассказы по картинкам. В деревне; Москва, Мозаика – Синтез, 2014г.</w:t>
      </w:r>
    </w:p>
    <w:p w14:paraId="5B306FF0" w14:textId="77777777" w:rsidR="006507E6" w:rsidRPr="006507E6" w:rsidRDefault="006507E6" w:rsidP="006507E6">
      <w:pPr>
        <w:rPr>
          <w:bCs/>
          <w:szCs w:val="22"/>
        </w:rPr>
      </w:pPr>
      <w:r w:rsidRPr="006507E6">
        <w:rPr>
          <w:rFonts w:eastAsiaTheme="minorHAnsi"/>
          <w:szCs w:val="22"/>
          <w:lang w:eastAsia="en-US"/>
        </w:rPr>
        <w:t>3.</w:t>
      </w:r>
      <w:r w:rsidRPr="006507E6">
        <w:rPr>
          <w:bCs/>
          <w:szCs w:val="22"/>
        </w:rPr>
        <w:t>Наглядно-дидактическое пособие по теме</w:t>
      </w:r>
      <w:r w:rsidRPr="006507E6">
        <w:rPr>
          <w:rFonts w:eastAsiaTheme="minorHAnsi"/>
          <w:szCs w:val="22"/>
          <w:lang w:eastAsia="en-US"/>
        </w:rPr>
        <w:t>« Правильно-неправильно» ФГОС, М. Синтез 2016г.</w:t>
      </w:r>
      <w:r w:rsidRPr="006507E6">
        <w:rPr>
          <w:bCs/>
          <w:szCs w:val="22"/>
        </w:rPr>
        <w:t xml:space="preserve"> </w:t>
      </w:r>
    </w:p>
    <w:p w14:paraId="6C43205A" w14:textId="5B079C61" w:rsidR="006507E6" w:rsidRPr="006507E6" w:rsidRDefault="006507E6" w:rsidP="006507E6">
      <w:pPr>
        <w:rPr>
          <w:rFonts w:eastAsiaTheme="minorHAnsi"/>
          <w:szCs w:val="22"/>
          <w:lang w:eastAsia="en-US"/>
        </w:rPr>
      </w:pPr>
      <w:r w:rsidRPr="006507E6">
        <w:rPr>
          <w:bCs/>
          <w:szCs w:val="22"/>
        </w:rPr>
        <w:t xml:space="preserve">4. </w:t>
      </w:r>
      <w:r w:rsidR="00B326D9">
        <w:rPr>
          <w:bCs/>
          <w:szCs w:val="22"/>
        </w:rPr>
        <w:t xml:space="preserve">Книга в вопросах и ответах Н. </w:t>
      </w:r>
      <w:proofErr w:type="spellStart"/>
      <w:r w:rsidR="00B326D9">
        <w:rPr>
          <w:bCs/>
          <w:szCs w:val="22"/>
        </w:rPr>
        <w:t>Пятибратова</w:t>
      </w:r>
      <w:proofErr w:type="spellEnd"/>
      <w:r w:rsidR="00B326D9">
        <w:rPr>
          <w:bCs/>
          <w:szCs w:val="22"/>
        </w:rPr>
        <w:t xml:space="preserve"> «Отвечает логопед», 2009г.</w:t>
      </w:r>
    </w:p>
    <w:p w14:paraId="663D188D" w14:textId="77777777" w:rsidR="006507E6" w:rsidRPr="006507E6" w:rsidRDefault="006507E6" w:rsidP="006507E6">
      <w:pPr>
        <w:rPr>
          <w:rFonts w:eastAsiaTheme="minorHAnsi"/>
          <w:szCs w:val="22"/>
          <w:lang w:eastAsia="en-US"/>
        </w:rPr>
      </w:pPr>
      <w:r w:rsidRPr="006507E6">
        <w:rPr>
          <w:rFonts w:eastAsiaTheme="minorHAnsi"/>
          <w:szCs w:val="22"/>
          <w:lang w:eastAsia="en-US"/>
        </w:rPr>
        <w:t xml:space="preserve">5. </w:t>
      </w:r>
      <w:proofErr w:type="spellStart"/>
      <w:r w:rsidRPr="006507E6">
        <w:rPr>
          <w:rFonts w:eastAsiaTheme="minorHAnsi"/>
          <w:szCs w:val="22"/>
          <w:lang w:eastAsia="en-US"/>
        </w:rPr>
        <w:t>Лалаева</w:t>
      </w:r>
      <w:proofErr w:type="spellEnd"/>
      <w:r w:rsidRPr="006507E6">
        <w:rPr>
          <w:rFonts w:eastAsiaTheme="minorHAnsi"/>
          <w:szCs w:val="22"/>
          <w:lang w:eastAsia="en-US"/>
        </w:rPr>
        <w:t xml:space="preserve"> Р.И. « Логопедия в таблицах и схемах» М. Парадигма, 2012г.</w:t>
      </w:r>
    </w:p>
    <w:p w14:paraId="50E3BCCD" w14:textId="15D071E1" w:rsidR="006507E6" w:rsidRDefault="006507E6" w:rsidP="006507E6">
      <w:pPr>
        <w:rPr>
          <w:rFonts w:eastAsiaTheme="minorHAnsi"/>
          <w:szCs w:val="22"/>
          <w:lang w:eastAsia="en-US"/>
        </w:rPr>
      </w:pPr>
      <w:r w:rsidRPr="006507E6">
        <w:rPr>
          <w:rFonts w:eastAsiaTheme="minorHAnsi"/>
          <w:szCs w:val="22"/>
          <w:lang w:eastAsia="en-US"/>
        </w:rPr>
        <w:t>6.</w:t>
      </w:r>
      <w:r w:rsidR="00B326D9">
        <w:rPr>
          <w:rFonts w:eastAsiaTheme="minorHAnsi"/>
          <w:szCs w:val="22"/>
          <w:lang w:eastAsia="en-US"/>
        </w:rPr>
        <w:t xml:space="preserve"> Подготовка к школе детей с недостатками речи. Г.А. Каше</w:t>
      </w:r>
    </w:p>
    <w:p w14:paraId="70C6E475" w14:textId="77777777" w:rsidR="00FF23C9" w:rsidRDefault="00FF23C9" w:rsidP="005864B6">
      <w:pPr>
        <w:jc w:val="center"/>
        <w:rPr>
          <w:rFonts w:eastAsia="Calibri"/>
          <w:b/>
          <w:szCs w:val="22"/>
          <w:lang w:eastAsia="en-US"/>
        </w:rPr>
      </w:pPr>
    </w:p>
    <w:p w14:paraId="347C9390" w14:textId="6C1CE369" w:rsidR="005864B6" w:rsidRPr="006507E6" w:rsidRDefault="005864B6" w:rsidP="005864B6">
      <w:pPr>
        <w:jc w:val="center"/>
        <w:rPr>
          <w:rFonts w:eastAsia="Calibri"/>
          <w:b/>
          <w:szCs w:val="22"/>
          <w:lang w:eastAsia="en-US"/>
        </w:rPr>
      </w:pPr>
      <w:r w:rsidRPr="006507E6">
        <w:rPr>
          <w:rFonts w:eastAsia="Calibri"/>
          <w:b/>
          <w:szCs w:val="22"/>
          <w:lang w:eastAsia="en-US"/>
        </w:rPr>
        <w:t>Консультативная деятельность взаимодействия учителя-логопеда разновозрастной группы с ТНР с участниками коррекционного педагогического процесса</w:t>
      </w:r>
    </w:p>
    <w:p w14:paraId="2CBA5AC3" w14:textId="52BEB07E" w:rsidR="00FF23C9" w:rsidRDefault="005864B6" w:rsidP="005864B6">
      <w:pPr>
        <w:jc w:val="center"/>
        <w:rPr>
          <w:rFonts w:eastAsia="Calibri"/>
          <w:b/>
          <w:szCs w:val="22"/>
          <w:lang w:eastAsia="en-US"/>
        </w:rPr>
      </w:pPr>
      <w:r w:rsidRPr="006507E6">
        <w:rPr>
          <w:rFonts w:eastAsia="Calibri"/>
          <w:b/>
          <w:szCs w:val="22"/>
          <w:lang w:eastAsia="en-US"/>
        </w:rPr>
        <w:t xml:space="preserve">МБДОУ д/с № </w:t>
      </w:r>
      <w:r>
        <w:rPr>
          <w:rFonts w:eastAsia="Calibri"/>
          <w:b/>
          <w:szCs w:val="22"/>
          <w:lang w:eastAsia="en-US"/>
        </w:rPr>
        <w:t>210</w:t>
      </w:r>
      <w:r w:rsidRPr="006507E6">
        <w:rPr>
          <w:rFonts w:eastAsia="Calibri"/>
          <w:b/>
          <w:szCs w:val="22"/>
          <w:lang w:eastAsia="en-US"/>
        </w:rPr>
        <w:t>.</w:t>
      </w:r>
    </w:p>
    <w:p w14:paraId="7885AED5" w14:textId="3B912926" w:rsidR="00FF23C9" w:rsidRPr="00FF23C9" w:rsidRDefault="00FF23C9" w:rsidP="00FF23C9">
      <w:pPr>
        <w:rPr>
          <w:rFonts w:eastAsia="Calibri"/>
          <w:sz w:val="20"/>
          <w:szCs w:val="20"/>
          <w:lang w:eastAsia="en-US"/>
        </w:rPr>
      </w:pPr>
    </w:p>
    <w:tbl>
      <w:tblPr>
        <w:tblStyle w:val="a6"/>
        <w:tblW w:w="0" w:type="auto"/>
        <w:tblLook w:val="04A0" w:firstRow="1" w:lastRow="0" w:firstColumn="1" w:lastColumn="0" w:noHBand="0" w:noVBand="1"/>
      </w:tblPr>
      <w:tblGrid>
        <w:gridCol w:w="1242"/>
        <w:gridCol w:w="2694"/>
        <w:gridCol w:w="3242"/>
        <w:gridCol w:w="2393"/>
      </w:tblGrid>
      <w:tr w:rsidR="00FF23C9" w:rsidRPr="00FF23C9" w14:paraId="3DFCB04C" w14:textId="77777777" w:rsidTr="00FF23C9">
        <w:tc>
          <w:tcPr>
            <w:tcW w:w="1242" w:type="dxa"/>
          </w:tcPr>
          <w:p w14:paraId="3A638BAD" w14:textId="77777777" w:rsidR="00FF23C9" w:rsidRPr="00FF23C9" w:rsidRDefault="00FF23C9" w:rsidP="00FF23C9">
            <w:pPr>
              <w:jc w:val="center"/>
              <w:rPr>
                <w:rFonts w:eastAsia="Calibri"/>
                <w:sz w:val="20"/>
                <w:szCs w:val="20"/>
                <w:lang w:eastAsia="en-US"/>
              </w:rPr>
            </w:pPr>
          </w:p>
        </w:tc>
        <w:tc>
          <w:tcPr>
            <w:tcW w:w="2694" w:type="dxa"/>
          </w:tcPr>
          <w:p w14:paraId="17F23701" w14:textId="791836CC" w:rsidR="00FF23C9" w:rsidRPr="00FF23C9" w:rsidRDefault="00FF23C9" w:rsidP="00FF23C9">
            <w:pPr>
              <w:jc w:val="center"/>
              <w:rPr>
                <w:rFonts w:eastAsia="Calibri"/>
                <w:sz w:val="20"/>
                <w:szCs w:val="20"/>
                <w:lang w:eastAsia="en-US"/>
              </w:rPr>
            </w:pPr>
            <w:r w:rsidRPr="00FF23C9">
              <w:rPr>
                <w:rFonts w:eastAsia="Calibri"/>
                <w:b/>
                <w:sz w:val="20"/>
                <w:szCs w:val="20"/>
                <w:lang w:eastAsia="en-US"/>
              </w:rPr>
              <w:t>Форма проведения</w:t>
            </w:r>
          </w:p>
        </w:tc>
        <w:tc>
          <w:tcPr>
            <w:tcW w:w="3242" w:type="dxa"/>
          </w:tcPr>
          <w:p w14:paraId="4234DBF5" w14:textId="30FB2599" w:rsidR="00FF23C9" w:rsidRPr="00FF23C9" w:rsidRDefault="00FF23C9" w:rsidP="00FF23C9">
            <w:pPr>
              <w:jc w:val="center"/>
              <w:rPr>
                <w:rFonts w:eastAsia="Calibri"/>
                <w:sz w:val="20"/>
                <w:szCs w:val="20"/>
                <w:lang w:eastAsia="en-US"/>
              </w:rPr>
            </w:pPr>
            <w:r w:rsidRPr="00FF23C9">
              <w:rPr>
                <w:rFonts w:eastAsia="Calibri"/>
                <w:b/>
                <w:sz w:val="20"/>
                <w:szCs w:val="20"/>
                <w:lang w:eastAsia="en-US"/>
              </w:rPr>
              <w:t>Содержание</w:t>
            </w:r>
          </w:p>
        </w:tc>
        <w:tc>
          <w:tcPr>
            <w:tcW w:w="2393" w:type="dxa"/>
          </w:tcPr>
          <w:p w14:paraId="00E7217F" w14:textId="2DDE313B" w:rsidR="00FF23C9" w:rsidRPr="00FF23C9" w:rsidRDefault="00FF23C9" w:rsidP="00FF23C9">
            <w:pPr>
              <w:jc w:val="center"/>
              <w:rPr>
                <w:rFonts w:eastAsia="Calibri"/>
                <w:sz w:val="20"/>
                <w:szCs w:val="20"/>
                <w:lang w:eastAsia="en-US"/>
              </w:rPr>
            </w:pPr>
            <w:r w:rsidRPr="00FF23C9">
              <w:rPr>
                <w:rFonts w:eastAsia="Calibri"/>
                <w:b/>
                <w:sz w:val="20"/>
                <w:szCs w:val="20"/>
                <w:lang w:eastAsia="en-US"/>
              </w:rPr>
              <w:t>участники</w:t>
            </w:r>
          </w:p>
        </w:tc>
      </w:tr>
      <w:tr w:rsidR="00FF23C9" w:rsidRPr="00FF23C9" w14:paraId="43E116C3" w14:textId="77777777" w:rsidTr="00FF23C9">
        <w:tc>
          <w:tcPr>
            <w:tcW w:w="1242" w:type="dxa"/>
          </w:tcPr>
          <w:p w14:paraId="40136552" w14:textId="77777777" w:rsidR="00FF23C9" w:rsidRPr="00FF23C9" w:rsidRDefault="00FF23C9" w:rsidP="00FF23C9">
            <w:pPr>
              <w:rPr>
                <w:rFonts w:eastAsia="Calibri"/>
                <w:sz w:val="20"/>
                <w:szCs w:val="20"/>
                <w:lang w:eastAsia="en-US"/>
              </w:rPr>
            </w:pPr>
            <w:r w:rsidRPr="00FF23C9">
              <w:rPr>
                <w:rFonts w:eastAsia="Calibri"/>
                <w:sz w:val="20"/>
                <w:szCs w:val="20"/>
                <w:lang w:eastAsia="en-US"/>
              </w:rPr>
              <w:t>С</w:t>
            </w:r>
          </w:p>
          <w:p w14:paraId="4322E02B" w14:textId="77777777" w:rsidR="00FF23C9" w:rsidRPr="00FF23C9" w:rsidRDefault="00FF23C9" w:rsidP="00FF23C9">
            <w:pPr>
              <w:rPr>
                <w:rFonts w:eastAsia="Calibri"/>
                <w:sz w:val="20"/>
                <w:szCs w:val="20"/>
                <w:lang w:eastAsia="en-US"/>
              </w:rPr>
            </w:pPr>
            <w:r w:rsidRPr="00FF23C9">
              <w:rPr>
                <w:rFonts w:eastAsia="Calibri"/>
                <w:sz w:val="20"/>
                <w:szCs w:val="20"/>
                <w:lang w:eastAsia="en-US"/>
              </w:rPr>
              <w:t>Е</w:t>
            </w:r>
          </w:p>
          <w:p w14:paraId="2BFEA23F" w14:textId="77777777" w:rsidR="00FF23C9" w:rsidRPr="00FF23C9" w:rsidRDefault="00FF23C9" w:rsidP="00FF23C9">
            <w:pPr>
              <w:rPr>
                <w:rFonts w:eastAsia="Calibri"/>
                <w:sz w:val="20"/>
                <w:szCs w:val="20"/>
                <w:lang w:eastAsia="en-US"/>
              </w:rPr>
            </w:pPr>
            <w:r w:rsidRPr="00FF23C9">
              <w:rPr>
                <w:rFonts w:eastAsia="Calibri"/>
                <w:sz w:val="20"/>
                <w:szCs w:val="20"/>
                <w:lang w:eastAsia="en-US"/>
              </w:rPr>
              <w:t>Н</w:t>
            </w:r>
          </w:p>
          <w:p w14:paraId="62A30F72" w14:textId="77777777" w:rsidR="00FF23C9" w:rsidRPr="00FF23C9" w:rsidRDefault="00FF23C9" w:rsidP="00FF23C9">
            <w:pPr>
              <w:rPr>
                <w:rFonts w:eastAsia="Calibri"/>
                <w:sz w:val="20"/>
                <w:szCs w:val="20"/>
                <w:lang w:eastAsia="en-US"/>
              </w:rPr>
            </w:pPr>
            <w:r w:rsidRPr="00FF23C9">
              <w:rPr>
                <w:rFonts w:eastAsia="Calibri"/>
                <w:sz w:val="20"/>
                <w:szCs w:val="20"/>
                <w:lang w:eastAsia="en-US"/>
              </w:rPr>
              <w:t>Т</w:t>
            </w:r>
          </w:p>
          <w:p w14:paraId="249469F9" w14:textId="77777777" w:rsidR="00FF23C9" w:rsidRPr="00FF23C9" w:rsidRDefault="00FF23C9" w:rsidP="00FF23C9">
            <w:pPr>
              <w:rPr>
                <w:rFonts w:eastAsia="Calibri"/>
                <w:sz w:val="20"/>
                <w:szCs w:val="20"/>
                <w:lang w:eastAsia="en-US"/>
              </w:rPr>
            </w:pPr>
            <w:r w:rsidRPr="00FF23C9">
              <w:rPr>
                <w:rFonts w:eastAsia="Calibri"/>
                <w:sz w:val="20"/>
                <w:szCs w:val="20"/>
                <w:lang w:eastAsia="en-US"/>
              </w:rPr>
              <w:t>Я</w:t>
            </w:r>
          </w:p>
          <w:p w14:paraId="6CB23BF6" w14:textId="77777777" w:rsidR="00FF23C9" w:rsidRPr="00FF23C9" w:rsidRDefault="00FF23C9" w:rsidP="00FF23C9">
            <w:pPr>
              <w:rPr>
                <w:rFonts w:eastAsia="Calibri"/>
                <w:sz w:val="20"/>
                <w:szCs w:val="20"/>
                <w:lang w:eastAsia="en-US"/>
              </w:rPr>
            </w:pPr>
            <w:r w:rsidRPr="00FF23C9">
              <w:rPr>
                <w:rFonts w:eastAsia="Calibri"/>
                <w:sz w:val="20"/>
                <w:szCs w:val="20"/>
                <w:lang w:eastAsia="en-US"/>
              </w:rPr>
              <w:t>Б</w:t>
            </w:r>
          </w:p>
          <w:p w14:paraId="0CB349A7" w14:textId="77777777" w:rsidR="00FF23C9" w:rsidRPr="00FF23C9" w:rsidRDefault="00FF23C9" w:rsidP="00FF23C9">
            <w:pPr>
              <w:rPr>
                <w:rFonts w:eastAsia="Calibri"/>
                <w:sz w:val="20"/>
                <w:szCs w:val="20"/>
                <w:lang w:eastAsia="en-US"/>
              </w:rPr>
            </w:pPr>
            <w:r w:rsidRPr="00FF23C9">
              <w:rPr>
                <w:rFonts w:eastAsia="Calibri"/>
                <w:sz w:val="20"/>
                <w:szCs w:val="20"/>
                <w:lang w:eastAsia="en-US"/>
              </w:rPr>
              <w:t>Р</w:t>
            </w:r>
          </w:p>
          <w:p w14:paraId="551D33C1" w14:textId="77777777" w:rsidR="00FF23C9" w:rsidRPr="00FF23C9" w:rsidRDefault="00FF23C9" w:rsidP="00FF23C9">
            <w:pPr>
              <w:rPr>
                <w:rFonts w:eastAsia="Calibri"/>
                <w:sz w:val="20"/>
                <w:szCs w:val="20"/>
                <w:lang w:eastAsia="en-US"/>
              </w:rPr>
            </w:pPr>
            <w:r w:rsidRPr="00FF23C9">
              <w:rPr>
                <w:rFonts w:eastAsia="Calibri"/>
                <w:sz w:val="20"/>
                <w:szCs w:val="20"/>
                <w:lang w:eastAsia="en-US"/>
              </w:rPr>
              <w:t>Ь</w:t>
            </w:r>
          </w:p>
          <w:p w14:paraId="22041F11" w14:textId="77777777" w:rsidR="00FF23C9" w:rsidRPr="00FF23C9" w:rsidRDefault="00FF23C9" w:rsidP="00FF23C9">
            <w:pPr>
              <w:jc w:val="center"/>
              <w:rPr>
                <w:rFonts w:eastAsia="Calibri"/>
                <w:sz w:val="20"/>
                <w:szCs w:val="20"/>
                <w:lang w:eastAsia="en-US"/>
              </w:rPr>
            </w:pPr>
          </w:p>
        </w:tc>
        <w:tc>
          <w:tcPr>
            <w:tcW w:w="2694" w:type="dxa"/>
          </w:tcPr>
          <w:p w14:paraId="5C5753C5" w14:textId="77777777" w:rsidR="00FF23C9" w:rsidRPr="00FF23C9" w:rsidRDefault="00FF23C9" w:rsidP="00FF23C9">
            <w:pPr>
              <w:rPr>
                <w:rFonts w:eastAsia="Calibri"/>
                <w:sz w:val="20"/>
                <w:szCs w:val="20"/>
                <w:lang w:eastAsia="en-US"/>
              </w:rPr>
            </w:pPr>
            <w:r w:rsidRPr="00FF23C9">
              <w:rPr>
                <w:rFonts w:eastAsia="Calibri"/>
                <w:sz w:val="20"/>
                <w:szCs w:val="20"/>
                <w:lang w:eastAsia="en-US"/>
              </w:rPr>
              <w:t>Круглый стол для воспитателей</w:t>
            </w:r>
          </w:p>
          <w:p w14:paraId="1D35928C" w14:textId="77777777" w:rsidR="00FF23C9" w:rsidRPr="00FF23C9" w:rsidRDefault="00FF23C9" w:rsidP="00FF23C9">
            <w:pPr>
              <w:rPr>
                <w:rFonts w:eastAsia="Calibri"/>
                <w:sz w:val="20"/>
                <w:szCs w:val="20"/>
                <w:lang w:eastAsia="en-US"/>
              </w:rPr>
            </w:pPr>
          </w:p>
          <w:p w14:paraId="2B43C081" w14:textId="77777777" w:rsidR="00FF23C9" w:rsidRPr="00FF23C9" w:rsidRDefault="00FF23C9" w:rsidP="00FF23C9">
            <w:pPr>
              <w:rPr>
                <w:rFonts w:eastAsia="Calibri"/>
                <w:sz w:val="20"/>
                <w:szCs w:val="20"/>
                <w:lang w:eastAsia="en-US"/>
              </w:rPr>
            </w:pPr>
          </w:p>
          <w:p w14:paraId="613CDED1" w14:textId="77777777" w:rsidR="00FF23C9" w:rsidRPr="00FF23C9" w:rsidRDefault="00FF23C9" w:rsidP="00FF23C9">
            <w:pPr>
              <w:rPr>
                <w:rFonts w:eastAsia="Calibri"/>
                <w:sz w:val="20"/>
                <w:szCs w:val="20"/>
                <w:lang w:eastAsia="en-US"/>
              </w:rPr>
            </w:pPr>
            <w:r w:rsidRPr="00FF23C9">
              <w:rPr>
                <w:rFonts w:eastAsia="Calibri"/>
                <w:sz w:val="20"/>
                <w:szCs w:val="20"/>
                <w:lang w:eastAsia="en-US"/>
              </w:rPr>
              <w:t xml:space="preserve">Беседа с </w:t>
            </w:r>
            <w:proofErr w:type="gramStart"/>
            <w:r w:rsidRPr="00FF23C9">
              <w:rPr>
                <w:rFonts w:eastAsia="Calibri"/>
                <w:sz w:val="20"/>
                <w:szCs w:val="20"/>
                <w:lang w:eastAsia="en-US"/>
              </w:rPr>
              <w:t>педагогом  -</w:t>
            </w:r>
            <w:proofErr w:type="gramEnd"/>
            <w:r w:rsidRPr="00FF23C9">
              <w:rPr>
                <w:rFonts w:eastAsia="Calibri"/>
                <w:sz w:val="20"/>
                <w:szCs w:val="20"/>
                <w:lang w:eastAsia="en-US"/>
              </w:rPr>
              <w:t xml:space="preserve"> психологом.</w:t>
            </w:r>
          </w:p>
          <w:p w14:paraId="773CDC7A" w14:textId="77777777" w:rsidR="00FF23C9" w:rsidRPr="00FF23C9" w:rsidRDefault="00FF23C9" w:rsidP="00FF23C9">
            <w:pPr>
              <w:rPr>
                <w:rFonts w:eastAsia="Calibri"/>
                <w:sz w:val="20"/>
                <w:szCs w:val="20"/>
                <w:lang w:eastAsia="en-US"/>
              </w:rPr>
            </w:pPr>
          </w:p>
          <w:p w14:paraId="74E32B61" w14:textId="77777777" w:rsidR="00FF23C9" w:rsidRPr="00FF23C9" w:rsidRDefault="00FF23C9" w:rsidP="00FF23C9">
            <w:pPr>
              <w:rPr>
                <w:rFonts w:eastAsia="Calibri"/>
                <w:sz w:val="20"/>
                <w:szCs w:val="20"/>
                <w:lang w:eastAsia="en-US"/>
              </w:rPr>
            </w:pPr>
          </w:p>
          <w:p w14:paraId="4A041A34" w14:textId="77777777" w:rsidR="00FF23C9" w:rsidRPr="00FF23C9" w:rsidRDefault="00FF23C9" w:rsidP="00FF23C9">
            <w:pPr>
              <w:rPr>
                <w:rFonts w:eastAsia="Calibri"/>
                <w:sz w:val="20"/>
                <w:szCs w:val="20"/>
                <w:lang w:eastAsia="en-US"/>
              </w:rPr>
            </w:pPr>
          </w:p>
          <w:p w14:paraId="13288ABF" w14:textId="1A6E215F" w:rsidR="00FF23C9" w:rsidRPr="00FF23C9" w:rsidRDefault="00FF23C9" w:rsidP="00FF23C9">
            <w:pPr>
              <w:rPr>
                <w:rFonts w:eastAsia="Calibri"/>
                <w:sz w:val="20"/>
                <w:szCs w:val="20"/>
                <w:lang w:eastAsia="en-US"/>
              </w:rPr>
            </w:pPr>
            <w:r w:rsidRPr="00FF23C9">
              <w:rPr>
                <w:rFonts w:eastAsia="Calibri"/>
                <w:sz w:val="20"/>
                <w:szCs w:val="20"/>
                <w:lang w:eastAsia="en-US"/>
              </w:rPr>
              <w:t>Беседа с воспитателями</w:t>
            </w:r>
          </w:p>
        </w:tc>
        <w:tc>
          <w:tcPr>
            <w:tcW w:w="3242" w:type="dxa"/>
          </w:tcPr>
          <w:p w14:paraId="0E03033F" w14:textId="77777777" w:rsidR="00FF23C9" w:rsidRPr="00FF23C9" w:rsidRDefault="00FF23C9" w:rsidP="00FF23C9">
            <w:pPr>
              <w:rPr>
                <w:rFonts w:eastAsia="Calibri"/>
                <w:sz w:val="20"/>
                <w:szCs w:val="20"/>
                <w:lang w:eastAsia="en-US"/>
              </w:rPr>
            </w:pPr>
            <w:r w:rsidRPr="00FF23C9">
              <w:rPr>
                <w:rFonts w:eastAsia="Calibri"/>
                <w:sz w:val="20"/>
                <w:szCs w:val="20"/>
                <w:lang w:eastAsia="en-US"/>
              </w:rPr>
              <w:t xml:space="preserve">1. Анализ состояния развития коммуникативной сферы у воспитанников 6-7 лет с ТНР. Выбор оптимальных методов </w:t>
            </w:r>
            <w:proofErr w:type="spellStart"/>
            <w:r w:rsidRPr="00FF23C9">
              <w:rPr>
                <w:rFonts w:eastAsia="Calibri"/>
                <w:sz w:val="20"/>
                <w:szCs w:val="20"/>
                <w:lang w:eastAsia="en-US"/>
              </w:rPr>
              <w:t>коррекционно</w:t>
            </w:r>
            <w:proofErr w:type="spellEnd"/>
            <w:r w:rsidRPr="00FF23C9">
              <w:rPr>
                <w:rFonts w:eastAsia="Calibri"/>
                <w:sz w:val="20"/>
                <w:szCs w:val="20"/>
                <w:lang w:eastAsia="en-US"/>
              </w:rPr>
              <w:t xml:space="preserve"> – педагогического воздействия.</w:t>
            </w:r>
          </w:p>
          <w:p w14:paraId="24A0312D" w14:textId="77777777" w:rsidR="00FF23C9" w:rsidRPr="00FF23C9" w:rsidRDefault="00FF23C9" w:rsidP="00FF23C9">
            <w:pPr>
              <w:rPr>
                <w:rFonts w:eastAsia="Calibri"/>
                <w:sz w:val="20"/>
                <w:szCs w:val="20"/>
                <w:lang w:eastAsia="en-US"/>
              </w:rPr>
            </w:pPr>
          </w:p>
          <w:p w14:paraId="308B420C" w14:textId="77777777" w:rsidR="00FF23C9" w:rsidRPr="00FF23C9" w:rsidRDefault="00FF23C9" w:rsidP="00FF23C9">
            <w:pPr>
              <w:rPr>
                <w:rFonts w:eastAsia="Calibri"/>
                <w:sz w:val="20"/>
                <w:szCs w:val="20"/>
                <w:lang w:eastAsia="en-US"/>
              </w:rPr>
            </w:pPr>
            <w:r w:rsidRPr="00FF23C9">
              <w:rPr>
                <w:rFonts w:eastAsia="Calibri"/>
                <w:sz w:val="20"/>
                <w:szCs w:val="20"/>
                <w:lang w:eastAsia="en-US"/>
              </w:rPr>
              <w:t xml:space="preserve">2.Особенности психического развития воспитанников 6-7 лет группы №1. Основные направления взаимосвязи в образовательно – развивающей </w:t>
            </w:r>
            <w:r w:rsidRPr="00FF23C9">
              <w:rPr>
                <w:rFonts w:eastAsia="Calibri"/>
                <w:sz w:val="20"/>
                <w:szCs w:val="20"/>
                <w:lang w:eastAsia="en-US"/>
              </w:rPr>
              <w:lastRenderedPageBreak/>
              <w:t>деятельности.</w:t>
            </w:r>
          </w:p>
          <w:p w14:paraId="697190C3" w14:textId="77777777" w:rsidR="00FF23C9" w:rsidRPr="00FF23C9" w:rsidRDefault="00FF23C9" w:rsidP="00FF23C9">
            <w:pPr>
              <w:rPr>
                <w:rFonts w:eastAsia="Calibri"/>
                <w:sz w:val="20"/>
                <w:szCs w:val="20"/>
                <w:lang w:eastAsia="en-US"/>
              </w:rPr>
            </w:pPr>
          </w:p>
          <w:p w14:paraId="155F8460" w14:textId="44CB70D7" w:rsidR="00FF23C9" w:rsidRPr="00FF23C9" w:rsidRDefault="00FF23C9" w:rsidP="00FF23C9">
            <w:pPr>
              <w:rPr>
                <w:rFonts w:eastAsia="Calibri"/>
                <w:sz w:val="20"/>
                <w:szCs w:val="20"/>
                <w:lang w:eastAsia="en-US"/>
              </w:rPr>
            </w:pPr>
            <w:r w:rsidRPr="00FF23C9">
              <w:rPr>
                <w:rFonts w:eastAsia="Calibri"/>
                <w:sz w:val="20"/>
                <w:szCs w:val="20"/>
                <w:lang w:eastAsia="en-US"/>
              </w:rPr>
              <w:t xml:space="preserve">3. Анализ состояния общей моторики у детей 6-7 лет группы с ТНР. Выбор оптимальных методов </w:t>
            </w:r>
            <w:proofErr w:type="spellStart"/>
            <w:r w:rsidRPr="00FF23C9">
              <w:rPr>
                <w:rFonts w:eastAsia="Calibri"/>
                <w:sz w:val="20"/>
                <w:szCs w:val="20"/>
                <w:lang w:eastAsia="en-US"/>
              </w:rPr>
              <w:t>коррекционно</w:t>
            </w:r>
            <w:proofErr w:type="spellEnd"/>
            <w:r w:rsidRPr="00FF23C9">
              <w:rPr>
                <w:rFonts w:eastAsia="Calibri"/>
                <w:sz w:val="20"/>
                <w:szCs w:val="20"/>
                <w:lang w:eastAsia="en-US"/>
              </w:rPr>
              <w:t xml:space="preserve"> – педагогического воздействия.</w:t>
            </w:r>
          </w:p>
        </w:tc>
        <w:tc>
          <w:tcPr>
            <w:tcW w:w="2393" w:type="dxa"/>
          </w:tcPr>
          <w:p w14:paraId="4BB4C671" w14:textId="77777777" w:rsidR="00FF23C9" w:rsidRPr="00FF23C9" w:rsidRDefault="00FF23C9" w:rsidP="00FF23C9">
            <w:pPr>
              <w:rPr>
                <w:rFonts w:eastAsia="Calibri"/>
                <w:sz w:val="20"/>
                <w:szCs w:val="20"/>
                <w:lang w:eastAsia="en-US"/>
              </w:rPr>
            </w:pPr>
            <w:proofErr w:type="spellStart"/>
            <w:r w:rsidRPr="00FF23C9">
              <w:rPr>
                <w:rFonts w:eastAsia="Calibri"/>
                <w:sz w:val="20"/>
                <w:szCs w:val="20"/>
                <w:lang w:eastAsia="en-US"/>
              </w:rPr>
              <w:lastRenderedPageBreak/>
              <w:t>Врясова</w:t>
            </w:r>
            <w:proofErr w:type="spellEnd"/>
            <w:r w:rsidRPr="00FF23C9">
              <w:rPr>
                <w:rFonts w:eastAsia="Calibri"/>
                <w:sz w:val="20"/>
                <w:szCs w:val="20"/>
                <w:lang w:eastAsia="en-US"/>
              </w:rPr>
              <w:t xml:space="preserve"> Е.Н.</w:t>
            </w:r>
          </w:p>
          <w:p w14:paraId="712DAAD3" w14:textId="77777777" w:rsidR="00FF23C9" w:rsidRPr="00FF23C9" w:rsidRDefault="00FF23C9" w:rsidP="00FF23C9">
            <w:pPr>
              <w:rPr>
                <w:rFonts w:eastAsia="Calibri"/>
                <w:sz w:val="20"/>
                <w:szCs w:val="20"/>
                <w:lang w:eastAsia="en-US"/>
              </w:rPr>
            </w:pPr>
            <w:r w:rsidRPr="00FF23C9">
              <w:rPr>
                <w:rFonts w:eastAsia="Calibri"/>
                <w:sz w:val="20"/>
                <w:szCs w:val="20"/>
                <w:lang w:eastAsia="en-US"/>
              </w:rPr>
              <w:t>Прохорова Ю.Н</w:t>
            </w:r>
          </w:p>
          <w:p w14:paraId="7FFF4F51" w14:textId="77777777" w:rsidR="00FF23C9" w:rsidRPr="00FF23C9" w:rsidRDefault="00FF23C9" w:rsidP="00FF23C9">
            <w:pPr>
              <w:rPr>
                <w:rFonts w:eastAsia="Calibri"/>
                <w:sz w:val="20"/>
                <w:szCs w:val="20"/>
                <w:lang w:eastAsia="en-US"/>
              </w:rPr>
            </w:pPr>
          </w:p>
          <w:p w14:paraId="0092E192" w14:textId="77777777" w:rsidR="00FF23C9" w:rsidRPr="00FF23C9" w:rsidRDefault="00FF23C9" w:rsidP="00FF23C9">
            <w:pPr>
              <w:rPr>
                <w:rFonts w:eastAsia="Calibri"/>
                <w:sz w:val="20"/>
                <w:szCs w:val="20"/>
                <w:lang w:eastAsia="en-US"/>
              </w:rPr>
            </w:pPr>
          </w:p>
          <w:p w14:paraId="1DE45D5B" w14:textId="77777777" w:rsidR="00FF23C9" w:rsidRPr="00FF23C9" w:rsidRDefault="00FF23C9" w:rsidP="00FF23C9">
            <w:pPr>
              <w:rPr>
                <w:rFonts w:eastAsia="Calibri"/>
                <w:sz w:val="20"/>
                <w:szCs w:val="20"/>
                <w:lang w:eastAsia="en-US"/>
              </w:rPr>
            </w:pPr>
          </w:p>
          <w:p w14:paraId="5CDE3231" w14:textId="77777777" w:rsidR="00FF23C9" w:rsidRPr="00FF23C9" w:rsidRDefault="00FF23C9" w:rsidP="00FF23C9">
            <w:pPr>
              <w:rPr>
                <w:rFonts w:eastAsia="Calibri"/>
                <w:sz w:val="20"/>
                <w:szCs w:val="20"/>
                <w:lang w:eastAsia="en-US"/>
              </w:rPr>
            </w:pPr>
            <w:r w:rsidRPr="00FF23C9">
              <w:rPr>
                <w:rFonts w:eastAsia="Calibri"/>
                <w:sz w:val="20"/>
                <w:szCs w:val="20"/>
                <w:lang w:eastAsia="en-US"/>
              </w:rPr>
              <w:t>Белецкая Т.Г.</w:t>
            </w:r>
          </w:p>
          <w:p w14:paraId="533867BD" w14:textId="77777777" w:rsidR="00FF23C9" w:rsidRPr="00FF23C9" w:rsidRDefault="00FF23C9" w:rsidP="00FF23C9">
            <w:pPr>
              <w:rPr>
                <w:rFonts w:eastAsia="Calibri"/>
                <w:sz w:val="20"/>
                <w:szCs w:val="20"/>
                <w:lang w:eastAsia="en-US"/>
              </w:rPr>
            </w:pPr>
          </w:p>
          <w:p w14:paraId="35F0AF67" w14:textId="77777777" w:rsidR="00FF23C9" w:rsidRPr="00FF23C9" w:rsidRDefault="00FF23C9" w:rsidP="00FF23C9">
            <w:pPr>
              <w:rPr>
                <w:rFonts w:eastAsia="Calibri"/>
                <w:sz w:val="20"/>
                <w:szCs w:val="20"/>
                <w:lang w:eastAsia="en-US"/>
              </w:rPr>
            </w:pPr>
          </w:p>
          <w:p w14:paraId="6D85D1EA" w14:textId="77777777" w:rsidR="00FF23C9" w:rsidRPr="00FF23C9" w:rsidRDefault="00FF23C9" w:rsidP="00FF23C9">
            <w:pPr>
              <w:rPr>
                <w:rFonts w:eastAsia="Calibri"/>
                <w:sz w:val="20"/>
                <w:szCs w:val="20"/>
                <w:lang w:eastAsia="en-US"/>
              </w:rPr>
            </w:pPr>
          </w:p>
          <w:p w14:paraId="41D2F37F" w14:textId="77777777" w:rsidR="00FF23C9" w:rsidRPr="00FF23C9" w:rsidRDefault="00FF23C9" w:rsidP="00FF23C9">
            <w:pPr>
              <w:rPr>
                <w:rFonts w:eastAsia="Calibri"/>
                <w:sz w:val="20"/>
                <w:szCs w:val="20"/>
                <w:lang w:eastAsia="en-US"/>
              </w:rPr>
            </w:pPr>
          </w:p>
          <w:p w14:paraId="0C661931" w14:textId="54D421C8" w:rsidR="00FF23C9" w:rsidRPr="00FF23C9" w:rsidRDefault="00FF23C9" w:rsidP="00FF23C9">
            <w:pPr>
              <w:rPr>
                <w:rFonts w:eastAsia="Calibri"/>
                <w:sz w:val="20"/>
                <w:szCs w:val="20"/>
                <w:lang w:eastAsia="en-US"/>
              </w:rPr>
            </w:pPr>
            <w:r w:rsidRPr="00FF23C9">
              <w:rPr>
                <w:rFonts w:eastAsia="Calibri"/>
                <w:sz w:val="20"/>
                <w:szCs w:val="20"/>
                <w:lang w:eastAsia="en-US"/>
              </w:rPr>
              <w:t>воспитатели</w:t>
            </w:r>
          </w:p>
        </w:tc>
      </w:tr>
      <w:tr w:rsidR="00FF23C9" w14:paraId="15A5AE4F" w14:textId="77777777" w:rsidTr="00FF23C9">
        <w:tc>
          <w:tcPr>
            <w:tcW w:w="1242" w:type="dxa"/>
          </w:tcPr>
          <w:p w14:paraId="06E17973" w14:textId="77777777" w:rsidR="00FF23C9" w:rsidRPr="006507E6" w:rsidRDefault="00FF23C9" w:rsidP="00FF23C9">
            <w:pPr>
              <w:rPr>
                <w:rFonts w:eastAsia="Calibri"/>
                <w:sz w:val="20"/>
                <w:szCs w:val="22"/>
                <w:lang w:eastAsia="en-US"/>
              </w:rPr>
            </w:pPr>
            <w:r w:rsidRPr="006507E6">
              <w:rPr>
                <w:rFonts w:eastAsia="Calibri"/>
                <w:sz w:val="20"/>
                <w:szCs w:val="22"/>
                <w:lang w:eastAsia="en-US"/>
              </w:rPr>
              <w:lastRenderedPageBreak/>
              <w:t>О</w:t>
            </w:r>
          </w:p>
          <w:p w14:paraId="12FCF5B7" w14:textId="77777777" w:rsidR="00FF23C9" w:rsidRPr="006507E6" w:rsidRDefault="00FF23C9" w:rsidP="00FF23C9">
            <w:pPr>
              <w:rPr>
                <w:rFonts w:eastAsia="Calibri"/>
                <w:sz w:val="20"/>
                <w:szCs w:val="22"/>
                <w:lang w:eastAsia="en-US"/>
              </w:rPr>
            </w:pPr>
            <w:r w:rsidRPr="006507E6">
              <w:rPr>
                <w:rFonts w:eastAsia="Calibri"/>
                <w:sz w:val="20"/>
                <w:szCs w:val="22"/>
                <w:lang w:eastAsia="en-US"/>
              </w:rPr>
              <w:t>К</w:t>
            </w:r>
          </w:p>
          <w:p w14:paraId="0D6B2528" w14:textId="77777777" w:rsidR="00FF23C9" w:rsidRPr="006507E6" w:rsidRDefault="00FF23C9" w:rsidP="00FF23C9">
            <w:pPr>
              <w:rPr>
                <w:rFonts w:eastAsia="Calibri"/>
                <w:sz w:val="20"/>
                <w:szCs w:val="22"/>
                <w:lang w:eastAsia="en-US"/>
              </w:rPr>
            </w:pPr>
            <w:r w:rsidRPr="006507E6">
              <w:rPr>
                <w:rFonts w:eastAsia="Calibri"/>
                <w:sz w:val="20"/>
                <w:szCs w:val="22"/>
                <w:lang w:eastAsia="en-US"/>
              </w:rPr>
              <w:t>Т</w:t>
            </w:r>
          </w:p>
          <w:p w14:paraId="627D216F" w14:textId="77777777" w:rsidR="00FF23C9" w:rsidRPr="006507E6" w:rsidRDefault="00FF23C9" w:rsidP="00FF23C9">
            <w:pPr>
              <w:rPr>
                <w:rFonts w:eastAsia="Calibri"/>
                <w:sz w:val="20"/>
                <w:szCs w:val="22"/>
                <w:lang w:eastAsia="en-US"/>
              </w:rPr>
            </w:pPr>
            <w:r w:rsidRPr="006507E6">
              <w:rPr>
                <w:rFonts w:eastAsia="Calibri"/>
                <w:sz w:val="20"/>
                <w:szCs w:val="22"/>
                <w:lang w:eastAsia="en-US"/>
              </w:rPr>
              <w:t>Я</w:t>
            </w:r>
          </w:p>
          <w:p w14:paraId="7578781C" w14:textId="77777777" w:rsidR="00FF23C9" w:rsidRPr="006507E6" w:rsidRDefault="00FF23C9" w:rsidP="00FF23C9">
            <w:pPr>
              <w:rPr>
                <w:rFonts w:eastAsia="Calibri"/>
                <w:sz w:val="20"/>
                <w:szCs w:val="22"/>
                <w:lang w:eastAsia="en-US"/>
              </w:rPr>
            </w:pPr>
            <w:r w:rsidRPr="006507E6">
              <w:rPr>
                <w:rFonts w:eastAsia="Calibri"/>
                <w:sz w:val="20"/>
                <w:szCs w:val="22"/>
                <w:lang w:eastAsia="en-US"/>
              </w:rPr>
              <w:t>Б</w:t>
            </w:r>
          </w:p>
          <w:p w14:paraId="29A4D3BE" w14:textId="77777777" w:rsidR="00FF23C9" w:rsidRPr="006507E6" w:rsidRDefault="00FF23C9" w:rsidP="00FF23C9">
            <w:pPr>
              <w:rPr>
                <w:rFonts w:eastAsia="Calibri"/>
                <w:sz w:val="20"/>
                <w:szCs w:val="22"/>
                <w:lang w:eastAsia="en-US"/>
              </w:rPr>
            </w:pPr>
            <w:r w:rsidRPr="006507E6">
              <w:rPr>
                <w:rFonts w:eastAsia="Calibri"/>
                <w:sz w:val="20"/>
                <w:szCs w:val="22"/>
                <w:lang w:eastAsia="en-US"/>
              </w:rPr>
              <w:t>Р</w:t>
            </w:r>
          </w:p>
          <w:p w14:paraId="335BE662" w14:textId="77777777" w:rsidR="00FF23C9" w:rsidRPr="006507E6" w:rsidRDefault="00FF23C9" w:rsidP="00FF23C9">
            <w:pPr>
              <w:rPr>
                <w:rFonts w:eastAsia="Calibri"/>
                <w:sz w:val="20"/>
                <w:szCs w:val="22"/>
                <w:lang w:eastAsia="en-US"/>
              </w:rPr>
            </w:pPr>
            <w:r w:rsidRPr="006507E6">
              <w:rPr>
                <w:rFonts w:eastAsia="Calibri"/>
                <w:sz w:val="20"/>
                <w:szCs w:val="22"/>
                <w:lang w:eastAsia="en-US"/>
              </w:rPr>
              <w:t>Ь</w:t>
            </w:r>
          </w:p>
          <w:p w14:paraId="654280C3" w14:textId="77777777" w:rsidR="00FF23C9" w:rsidRPr="006507E6" w:rsidRDefault="00FF23C9" w:rsidP="00FF23C9">
            <w:pPr>
              <w:rPr>
                <w:rFonts w:eastAsia="Calibri"/>
                <w:sz w:val="18"/>
                <w:szCs w:val="22"/>
                <w:lang w:eastAsia="en-US"/>
              </w:rPr>
            </w:pPr>
          </w:p>
        </w:tc>
        <w:tc>
          <w:tcPr>
            <w:tcW w:w="2694" w:type="dxa"/>
          </w:tcPr>
          <w:p w14:paraId="67A20694" w14:textId="77777777" w:rsidR="00FF23C9" w:rsidRPr="006507E6" w:rsidRDefault="00FF23C9" w:rsidP="00FF23C9">
            <w:pPr>
              <w:rPr>
                <w:rFonts w:eastAsia="Calibri"/>
                <w:b/>
                <w:sz w:val="28"/>
                <w:szCs w:val="22"/>
                <w:lang w:eastAsia="en-US"/>
              </w:rPr>
            </w:pPr>
            <w:r w:rsidRPr="006507E6">
              <w:rPr>
                <w:rFonts w:eastAsia="Calibri"/>
                <w:sz w:val="20"/>
                <w:szCs w:val="22"/>
                <w:lang w:eastAsia="en-US"/>
              </w:rPr>
              <w:t>Беседа с воспитателями.</w:t>
            </w:r>
            <w:r w:rsidRPr="006507E6">
              <w:rPr>
                <w:rFonts w:eastAsia="Calibri"/>
                <w:b/>
                <w:sz w:val="28"/>
                <w:szCs w:val="22"/>
                <w:lang w:eastAsia="en-US"/>
              </w:rPr>
              <w:t xml:space="preserve"> </w:t>
            </w:r>
          </w:p>
          <w:p w14:paraId="4DE358D2" w14:textId="77777777" w:rsidR="00FF23C9" w:rsidRPr="006507E6" w:rsidRDefault="00FF23C9" w:rsidP="00FF23C9">
            <w:pPr>
              <w:rPr>
                <w:rFonts w:eastAsia="Calibri"/>
                <w:sz w:val="18"/>
                <w:szCs w:val="22"/>
                <w:lang w:eastAsia="en-US"/>
              </w:rPr>
            </w:pPr>
          </w:p>
          <w:p w14:paraId="25D35033" w14:textId="77777777" w:rsidR="00FF23C9" w:rsidRPr="006507E6" w:rsidRDefault="00FF23C9" w:rsidP="00FF23C9">
            <w:pPr>
              <w:rPr>
                <w:rFonts w:eastAsia="Calibri"/>
                <w:b/>
                <w:szCs w:val="22"/>
                <w:lang w:eastAsia="en-US"/>
              </w:rPr>
            </w:pPr>
            <w:proofErr w:type="gramStart"/>
            <w:r w:rsidRPr="006507E6">
              <w:rPr>
                <w:rFonts w:eastAsia="Calibri"/>
                <w:sz w:val="18"/>
                <w:szCs w:val="22"/>
                <w:lang w:eastAsia="en-US"/>
              </w:rPr>
              <w:t>Семинар  с</w:t>
            </w:r>
            <w:proofErr w:type="gramEnd"/>
            <w:r w:rsidRPr="006507E6">
              <w:rPr>
                <w:rFonts w:eastAsia="Calibri"/>
                <w:sz w:val="18"/>
                <w:szCs w:val="22"/>
                <w:lang w:eastAsia="en-US"/>
              </w:rPr>
              <w:t xml:space="preserve"> воспитателями.</w:t>
            </w:r>
            <w:r w:rsidRPr="006507E6">
              <w:rPr>
                <w:rFonts w:eastAsia="Calibri"/>
                <w:b/>
                <w:szCs w:val="22"/>
                <w:lang w:eastAsia="en-US"/>
              </w:rPr>
              <w:t xml:space="preserve"> </w:t>
            </w:r>
          </w:p>
          <w:p w14:paraId="36B87B30" w14:textId="77777777" w:rsidR="00FF23C9" w:rsidRPr="006507E6" w:rsidRDefault="00FF23C9" w:rsidP="00FF23C9">
            <w:pPr>
              <w:rPr>
                <w:rFonts w:eastAsia="Calibri"/>
                <w:sz w:val="20"/>
                <w:szCs w:val="22"/>
                <w:lang w:eastAsia="en-US"/>
              </w:rPr>
            </w:pPr>
          </w:p>
          <w:p w14:paraId="5E5A9EED" w14:textId="77777777" w:rsidR="00FF23C9" w:rsidRPr="006507E6" w:rsidRDefault="00FF23C9" w:rsidP="00FF23C9">
            <w:pPr>
              <w:rPr>
                <w:rFonts w:eastAsia="Calibri"/>
                <w:b/>
                <w:sz w:val="28"/>
                <w:szCs w:val="22"/>
                <w:lang w:eastAsia="en-US"/>
              </w:rPr>
            </w:pPr>
            <w:r w:rsidRPr="006507E6">
              <w:rPr>
                <w:rFonts w:eastAsia="Calibri"/>
                <w:sz w:val="20"/>
                <w:szCs w:val="22"/>
                <w:lang w:eastAsia="en-US"/>
              </w:rPr>
              <w:t>Рекомендации воспитателям.</w:t>
            </w:r>
            <w:r w:rsidRPr="006507E6">
              <w:rPr>
                <w:rFonts w:eastAsia="Calibri"/>
                <w:b/>
                <w:sz w:val="28"/>
                <w:szCs w:val="22"/>
                <w:lang w:eastAsia="en-US"/>
              </w:rPr>
              <w:t xml:space="preserve"> </w:t>
            </w:r>
          </w:p>
          <w:p w14:paraId="558FD6AB" w14:textId="77777777" w:rsidR="00FF23C9" w:rsidRPr="006507E6" w:rsidRDefault="00FF23C9" w:rsidP="00FF23C9">
            <w:pPr>
              <w:rPr>
                <w:rFonts w:eastAsia="Calibri"/>
                <w:sz w:val="20"/>
                <w:szCs w:val="22"/>
                <w:lang w:eastAsia="en-US"/>
              </w:rPr>
            </w:pPr>
          </w:p>
          <w:p w14:paraId="0A2B3F88" w14:textId="77777777" w:rsidR="00FF23C9" w:rsidRPr="006507E6" w:rsidRDefault="00FF23C9" w:rsidP="00FF23C9">
            <w:pPr>
              <w:rPr>
                <w:rFonts w:eastAsia="Calibri"/>
                <w:sz w:val="20"/>
                <w:szCs w:val="22"/>
                <w:lang w:eastAsia="en-US"/>
              </w:rPr>
            </w:pPr>
            <w:r w:rsidRPr="006507E6">
              <w:rPr>
                <w:rFonts w:eastAsia="Calibri"/>
                <w:sz w:val="20"/>
                <w:szCs w:val="22"/>
                <w:lang w:eastAsia="en-US"/>
              </w:rPr>
              <w:t>Круглый стол с педагогами.</w:t>
            </w:r>
          </w:p>
          <w:p w14:paraId="3830FCFA" w14:textId="77777777" w:rsidR="00FF23C9" w:rsidRPr="006507E6" w:rsidRDefault="00FF23C9" w:rsidP="00FF23C9">
            <w:pPr>
              <w:rPr>
                <w:rFonts w:eastAsia="Calibri"/>
                <w:sz w:val="20"/>
                <w:szCs w:val="22"/>
                <w:lang w:eastAsia="en-US"/>
              </w:rPr>
            </w:pPr>
          </w:p>
          <w:p w14:paraId="4352A077" w14:textId="4A65E1FB" w:rsidR="00FF23C9" w:rsidRPr="00FF23C9" w:rsidRDefault="00FF23C9" w:rsidP="00FF23C9">
            <w:pPr>
              <w:rPr>
                <w:rFonts w:eastAsia="Calibri"/>
                <w:lang w:eastAsia="en-US"/>
              </w:rPr>
            </w:pPr>
            <w:r w:rsidRPr="006507E6">
              <w:rPr>
                <w:rFonts w:eastAsia="Calibri"/>
                <w:sz w:val="20"/>
                <w:szCs w:val="22"/>
                <w:lang w:eastAsia="en-US"/>
              </w:rPr>
              <w:t xml:space="preserve">Беседа с муз. </w:t>
            </w:r>
            <w:r>
              <w:rPr>
                <w:rFonts w:eastAsia="Calibri"/>
                <w:sz w:val="20"/>
                <w:szCs w:val="22"/>
                <w:lang w:eastAsia="en-US"/>
              </w:rPr>
              <w:t>р</w:t>
            </w:r>
            <w:r w:rsidRPr="006507E6">
              <w:rPr>
                <w:rFonts w:eastAsia="Calibri"/>
                <w:sz w:val="20"/>
                <w:szCs w:val="22"/>
                <w:lang w:eastAsia="en-US"/>
              </w:rPr>
              <w:t>уководителем</w:t>
            </w:r>
            <w:r>
              <w:rPr>
                <w:rFonts w:eastAsia="Calibri"/>
                <w:sz w:val="20"/>
                <w:szCs w:val="22"/>
                <w:lang w:eastAsia="en-US"/>
              </w:rPr>
              <w:t xml:space="preserve"> и воспитателями</w:t>
            </w:r>
          </w:p>
        </w:tc>
        <w:tc>
          <w:tcPr>
            <w:tcW w:w="3242" w:type="dxa"/>
          </w:tcPr>
          <w:p w14:paraId="419B27E2" w14:textId="77777777" w:rsidR="00FF23C9" w:rsidRPr="00B22FF4" w:rsidRDefault="00FF23C9" w:rsidP="00FF23C9">
            <w:pPr>
              <w:shd w:val="clear" w:color="auto" w:fill="FFFFFF"/>
              <w:rPr>
                <w:color w:val="000000"/>
                <w:sz w:val="20"/>
                <w:szCs w:val="20"/>
              </w:rPr>
            </w:pPr>
            <w:r w:rsidRPr="00B22FF4">
              <w:rPr>
                <w:color w:val="000000"/>
                <w:sz w:val="20"/>
                <w:szCs w:val="20"/>
              </w:rPr>
              <w:t>1. «Готовим руку к письму» (для воспитателей).</w:t>
            </w:r>
          </w:p>
          <w:p w14:paraId="7855F0CD" w14:textId="77777777" w:rsidR="00FF23C9" w:rsidRPr="00B22FF4" w:rsidRDefault="00FF23C9" w:rsidP="00FF23C9">
            <w:pPr>
              <w:shd w:val="clear" w:color="auto" w:fill="FFFFFF"/>
              <w:rPr>
                <w:color w:val="000000"/>
                <w:sz w:val="20"/>
                <w:szCs w:val="20"/>
              </w:rPr>
            </w:pPr>
          </w:p>
          <w:p w14:paraId="1403D14D" w14:textId="77777777" w:rsidR="00FF23C9" w:rsidRDefault="00FF23C9" w:rsidP="00FF23C9">
            <w:pPr>
              <w:shd w:val="clear" w:color="auto" w:fill="FFFFFF"/>
              <w:rPr>
                <w:color w:val="000000"/>
                <w:sz w:val="20"/>
                <w:szCs w:val="20"/>
              </w:rPr>
            </w:pPr>
          </w:p>
          <w:p w14:paraId="71812EF1" w14:textId="77777777" w:rsidR="00FF23C9" w:rsidRPr="00B22FF4" w:rsidRDefault="00FF23C9" w:rsidP="00FF23C9">
            <w:pPr>
              <w:shd w:val="clear" w:color="auto" w:fill="FFFFFF"/>
              <w:rPr>
                <w:color w:val="000000"/>
                <w:sz w:val="20"/>
                <w:szCs w:val="20"/>
              </w:rPr>
            </w:pPr>
            <w:r>
              <w:rPr>
                <w:color w:val="000000"/>
                <w:sz w:val="20"/>
                <w:szCs w:val="20"/>
              </w:rPr>
              <w:t>2</w:t>
            </w:r>
            <w:r w:rsidRPr="00B22FF4">
              <w:rPr>
                <w:color w:val="000000"/>
                <w:sz w:val="20"/>
                <w:szCs w:val="20"/>
              </w:rPr>
              <w:t>. Развитие звуковой культуры речи в различных видах деятельности, как основа успешного обучения в школе</w:t>
            </w:r>
          </w:p>
          <w:p w14:paraId="03F2C7B2" w14:textId="77777777" w:rsidR="00FF23C9" w:rsidRDefault="00FF23C9" w:rsidP="00FF23C9">
            <w:pPr>
              <w:shd w:val="clear" w:color="auto" w:fill="FFFFFF"/>
              <w:rPr>
                <w:rFonts w:eastAsia="Calibri"/>
                <w:sz w:val="20"/>
                <w:szCs w:val="20"/>
                <w:lang w:eastAsia="en-US"/>
              </w:rPr>
            </w:pPr>
          </w:p>
          <w:p w14:paraId="13E399C2" w14:textId="77777777" w:rsidR="00FF23C9" w:rsidRPr="00B22FF4" w:rsidRDefault="00FF23C9" w:rsidP="00FF23C9">
            <w:pPr>
              <w:shd w:val="clear" w:color="auto" w:fill="FFFFFF"/>
              <w:rPr>
                <w:color w:val="000000"/>
                <w:sz w:val="20"/>
                <w:szCs w:val="20"/>
              </w:rPr>
            </w:pPr>
            <w:r>
              <w:rPr>
                <w:rFonts w:eastAsia="Calibri"/>
                <w:sz w:val="20"/>
                <w:szCs w:val="20"/>
                <w:lang w:eastAsia="en-US"/>
              </w:rPr>
              <w:t>3</w:t>
            </w:r>
            <w:r w:rsidRPr="00B22FF4">
              <w:rPr>
                <w:rFonts w:eastAsia="Calibri"/>
                <w:sz w:val="20"/>
                <w:szCs w:val="20"/>
                <w:lang w:eastAsia="en-US"/>
              </w:rPr>
              <w:t xml:space="preserve">. </w:t>
            </w:r>
            <w:r w:rsidRPr="00B22FF4">
              <w:rPr>
                <w:kern w:val="36"/>
                <w:sz w:val="20"/>
                <w:szCs w:val="20"/>
                <w:lang w:eastAsia="en-US"/>
              </w:rPr>
              <w:t xml:space="preserve"> </w:t>
            </w:r>
            <w:r w:rsidRPr="00B22FF4">
              <w:rPr>
                <w:kern w:val="36"/>
                <w:sz w:val="20"/>
                <w:szCs w:val="20"/>
              </w:rPr>
              <w:t>Наглядность как средство формирования лексико-грамматического строя речи у детей с ТНР.</w:t>
            </w:r>
          </w:p>
          <w:p w14:paraId="1D8E73C2" w14:textId="77777777" w:rsidR="00FF23C9" w:rsidRDefault="00FF23C9" w:rsidP="00FF23C9">
            <w:pPr>
              <w:shd w:val="clear" w:color="auto" w:fill="FFFFFF"/>
              <w:rPr>
                <w:color w:val="000000"/>
                <w:sz w:val="20"/>
                <w:szCs w:val="20"/>
              </w:rPr>
            </w:pPr>
          </w:p>
          <w:p w14:paraId="7CFB8981" w14:textId="77777777" w:rsidR="00FF23C9" w:rsidRDefault="00FF23C9" w:rsidP="00FF23C9">
            <w:pPr>
              <w:shd w:val="clear" w:color="auto" w:fill="FFFFFF"/>
              <w:rPr>
                <w:color w:val="000000"/>
                <w:sz w:val="20"/>
                <w:szCs w:val="20"/>
              </w:rPr>
            </w:pPr>
            <w:r w:rsidRPr="00B22FF4">
              <w:rPr>
                <w:rFonts w:eastAsia="Calibri"/>
                <w:sz w:val="20"/>
                <w:szCs w:val="20"/>
                <w:lang w:eastAsia="en-US"/>
              </w:rPr>
              <w:t>4.  Приёмы по формированию звукового анализа и синтеза</w:t>
            </w:r>
          </w:p>
          <w:p w14:paraId="58D70443" w14:textId="77777777" w:rsidR="00FF23C9" w:rsidRDefault="00FF23C9" w:rsidP="00FF23C9">
            <w:pPr>
              <w:shd w:val="clear" w:color="auto" w:fill="FFFFFF"/>
              <w:rPr>
                <w:color w:val="000000"/>
                <w:sz w:val="20"/>
                <w:szCs w:val="20"/>
              </w:rPr>
            </w:pPr>
          </w:p>
          <w:p w14:paraId="4BCB557B" w14:textId="77777777" w:rsidR="00FF23C9" w:rsidRDefault="00FF23C9" w:rsidP="00FF23C9">
            <w:pPr>
              <w:shd w:val="clear" w:color="auto" w:fill="FFFFFF"/>
              <w:rPr>
                <w:color w:val="000000"/>
                <w:sz w:val="20"/>
                <w:szCs w:val="20"/>
              </w:rPr>
            </w:pPr>
          </w:p>
          <w:p w14:paraId="529B330A" w14:textId="77777777" w:rsidR="00FF23C9" w:rsidRPr="00963608" w:rsidRDefault="00FF23C9" w:rsidP="00FF23C9">
            <w:pPr>
              <w:shd w:val="clear" w:color="auto" w:fill="FFFFFF"/>
              <w:rPr>
                <w:color w:val="000000"/>
                <w:sz w:val="20"/>
                <w:szCs w:val="20"/>
              </w:rPr>
            </w:pPr>
            <w:r w:rsidRPr="00963608">
              <w:rPr>
                <w:color w:val="000000"/>
                <w:sz w:val="20"/>
                <w:szCs w:val="20"/>
              </w:rPr>
              <w:t>5.</w:t>
            </w:r>
            <w:r>
              <w:rPr>
                <w:color w:val="000000"/>
                <w:sz w:val="20"/>
                <w:szCs w:val="20"/>
              </w:rPr>
              <w:t xml:space="preserve"> </w:t>
            </w:r>
            <w:r w:rsidRPr="00963608">
              <w:rPr>
                <w:color w:val="000000"/>
                <w:sz w:val="20"/>
                <w:szCs w:val="20"/>
              </w:rPr>
              <w:t xml:space="preserve">Коррекция просодической стороны речи у детей с дизартрией </w:t>
            </w:r>
            <w:r>
              <w:rPr>
                <w:color w:val="000000"/>
                <w:sz w:val="20"/>
                <w:szCs w:val="20"/>
              </w:rPr>
              <w:t>6</w:t>
            </w:r>
            <w:r w:rsidRPr="00963608">
              <w:rPr>
                <w:color w:val="000000"/>
                <w:sz w:val="20"/>
                <w:szCs w:val="20"/>
              </w:rPr>
              <w:t>-7 лет в процессе муз. деятельности</w:t>
            </w:r>
          </w:p>
          <w:p w14:paraId="53E2D716" w14:textId="2701DAEE" w:rsidR="00FF23C9" w:rsidRPr="00FF23C9" w:rsidRDefault="00FF23C9" w:rsidP="00FF23C9">
            <w:pPr>
              <w:rPr>
                <w:rFonts w:eastAsia="Calibri"/>
                <w:lang w:eastAsia="en-US"/>
              </w:rPr>
            </w:pPr>
            <w:r w:rsidRPr="00B22FF4">
              <w:rPr>
                <w:rFonts w:eastAsia="Calibri"/>
                <w:sz w:val="20"/>
                <w:szCs w:val="20"/>
                <w:lang w:eastAsia="en-US"/>
              </w:rPr>
              <w:t xml:space="preserve"> </w:t>
            </w:r>
          </w:p>
        </w:tc>
        <w:tc>
          <w:tcPr>
            <w:tcW w:w="2393" w:type="dxa"/>
          </w:tcPr>
          <w:p w14:paraId="0D389D34" w14:textId="77777777" w:rsidR="00FF23C9" w:rsidRPr="006507E6" w:rsidRDefault="00FF23C9" w:rsidP="00FF23C9">
            <w:pPr>
              <w:rPr>
                <w:rFonts w:eastAsia="Calibri"/>
                <w:sz w:val="16"/>
                <w:szCs w:val="22"/>
                <w:lang w:eastAsia="en-US"/>
              </w:rPr>
            </w:pPr>
            <w:proofErr w:type="spellStart"/>
            <w:r w:rsidRPr="006507E6">
              <w:rPr>
                <w:rFonts w:eastAsia="Calibri"/>
                <w:sz w:val="16"/>
                <w:szCs w:val="22"/>
                <w:lang w:eastAsia="en-US"/>
              </w:rPr>
              <w:t>Врясова</w:t>
            </w:r>
            <w:proofErr w:type="spellEnd"/>
            <w:r w:rsidRPr="006507E6">
              <w:rPr>
                <w:rFonts w:eastAsia="Calibri"/>
                <w:sz w:val="16"/>
                <w:szCs w:val="22"/>
                <w:lang w:eastAsia="en-US"/>
              </w:rPr>
              <w:t xml:space="preserve"> Е.Н.</w:t>
            </w:r>
          </w:p>
          <w:p w14:paraId="4FF384F8" w14:textId="77777777" w:rsidR="00FF23C9" w:rsidRPr="006507E6" w:rsidRDefault="00FF23C9" w:rsidP="00FF23C9">
            <w:pPr>
              <w:rPr>
                <w:rFonts w:eastAsia="Calibri"/>
                <w:sz w:val="16"/>
                <w:szCs w:val="22"/>
                <w:lang w:eastAsia="en-US"/>
              </w:rPr>
            </w:pPr>
            <w:r w:rsidRPr="006507E6">
              <w:rPr>
                <w:rFonts w:eastAsia="Calibri"/>
                <w:sz w:val="16"/>
                <w:szCs w:val="22"/>
                <w:lang w:eastAsia="en-US"/>
              </w:rPr>
              <w:t>Прохорова Ю.Н</w:t>
            </w:r>
          </w:p>
          <w:p w14:paraId="4C40F6F5" w14:textId="77777777" w:rsidR="00FF23C9" w:rsidRPr="006507E6" w:rsidRDefault="00FF23C9" w:rsidP="00FF23C9">
            <w:pPr>
              <w:rPr>
                <w:rFonts w:eastAsia="Calibri"/>
                <w:sz w:val="16"/>
                <w:szCs w:val="22"/>
                <w:lang w:eastAsia="en-US"/>
              </w:rPr>
            </w:pPr>
          </w:p>
          <w:p w14:paraId="734EFF2D" w14:textId="77777777" w:rsidR="00FF23C9" w:rsidRPr="006507E6" w:rsidRDefault="00FF23C9" w:rsidP="00FF23C9">
            <w:pPr>
              <w:rPr>
                <w:rFonts w:eastAsia="Calibri"/>
                <w:sz w:val="16"/>
                <w:szCs w:val="22"/>
                <w:lang w:eastAsia="en-US"/>
              </w:rPr>
            </w:pPr>
          </w:p>
          <w:p w14:paraId="38A049F3" w14:textId="77777777" w:rsidR="00FF23C9" w:rsidRPr="006507E6" w:rsidRDefault="00FF23C9" w:rsidP="00FF23C9">
            <w:pPr>
              <w:rPr>
                <w:rFonts w:eastAsia="Calibri"/>
                <w:sz w:val="16"/>
                <w:szCs w:val="22"/>
                <w:lang w:eastAsia="en-US"/>
              </w:rPr>
            </w:pPr>
            <w:proofErr w:type="spellStart"/>
            <w:r w:rsidRPr="006507E6">
              <w:rPr>
                <w:rFonts w:eastAsia="Calibri"/>
                <w:sz w:val="16"/>
                <w:szCs w:val="22"/>
                <w:lang w:eastAsia="en-US"/>
              </w:rPr>
              <w:t>Врясова</w:t>
            </w:r>
            <w:proofErr w:type="spellEnd"/>
            <w:r w:rsidRPr="006507E6">
              <w:rPr>
                <w:rFonts w:eastAsia="Calibri"/>
                <w:sz w:val="16"/>
                <w:szCs w:val="22"/>
                <w:lang w:eastAsia="en-US"/>
              </w:rPr>
              <w:t xml:space="preserve"> Е.Н.</w:t>
            </w:r>
          </w:p>
          <w:p w14:paraId="7841B8A1" w14:textId="77777777" w:rsidR="00FF23C9" w:rsidRPr="006507E6" w:rsidRDefault="00FF23C9" w:rsidP="00FF23C9">
            <w:pPr>
              <w:rPr>
                <w:rFonts w:eastAsia="Calibri"/>
                <w:sz w:val="16"/>
                <w:szCs w:val="22"/>
                <w:lang w:eastAsia="en-US"/>
              </w:rPr>
            </w:pPr>
            <w:r w:rsidRPr="006507E6">
              <w:rPr>
                <w:rFonts w:eastAsia="Calibri"/>
                <w:sz w:val="16"/>
                <w:szCs w:val="22"/>
                <w:lang w:eastAsia="en-US"/>
              </w:rPr>
              <w:t>Прохорова Ю.Н</w:t>
            </w:r>
          </w:p>
          <w:p w14:paraId="0C54F207" w14:textId="77777777" w:rsidR="00FF23C9" w:rsidRPr="006507E6" w:rsidRDefault="00FF23C9" w:rsidP="00FF23C9">
            <w:pPr>
              <w:rPr>
                <w:rFonts w:eastAsia="Calibri"/>
                <w:sz w:val="16"/>
                <w:szCs w:val="22"/>
                <w:lang w:eastAsia="en-US"/>
              </w:rPr>
            </w:pPr>
          </w:p>
          <w:p w14:paraId="31D59BA2" w14:textId="77777777" w:rsidR="00FF23C9" w:rsidRPr="006507E6" w:rsidRDefault="00FF23C9" w:rsidP="00FF23C9">
            <w:pPr>
              <w:rPr>
                <w:rFonts w:eastAsia="Calibri"/>
                <w:sz w:val="16"/>
                <w:szCs w:val="22"/>
                <w:lang w:eastAsia="en-US"/>
              </w:rPr>
            </w:pPr>
          </w:p>
          <w:p w14:paraId="6AC06C51" w14:textId="77777777" w:rsidR="00FF23C9" w:rsidRPr="006507E6" w:rsidRDefault="00FF23C9" w:rsidP="00FF23C9">
            <w:pPr>
              <w:rPr>
                <w:rFonts w:eastAsia="Calibri"/>
                <w:sz w:val="16"/>
                <w:szCs w:val="22"/>
                <w:lang w:eastAsia="en-US"/>
              </w:rPr>
            </w:pPr>
            <w:proofErr w:type="spellStart"/>
            <w:r w:rsidRPr="006507E6">
              <w:rPr>
                <w:rFonts w:eastAsia="Calibri"/>
                <w:sz w:val="16"/>
                <w:szCs w:val="22"/>
                <w:lang w:eastAsia="en-US"/>
              </w:rPr>
              <w:t>Врясова</w:t>
            </w:r>
            <w:proofErr w:type="spellEnd"/>
            <w:r w:rsidRPr="006507E6">
              <w:rPr>
                <w:rFonts w:eastAsia="Calibri"/>
                <w:sz w:val="16"/>
                <w:szCs w:val="22"/>
                <w:lang w:eastAsia="en-US"/>
              </w:rPr>
              <w:t xml:space="preserve"> Е.Н.</w:t>
            </w:r>
          </w:p>
          <w:p w14:paraId="730850CA" w14:textId="77777777" w:rsidR="00FF23C9" w:rsidRPr="006507E6" w:rsidRDefault="00FF23C9" w:rsidP="00FF23C9">
            <w:pPr>
              <w:rPr>
                <w:rFonts w:eastAsia="Calibri"/>
                <w:sz w:val="16"/>
                <w:szCs w:val="22"/>
                <w:lang w:eastAsia="en-US"/>
              </w:rPr>
            </w:pPr>
            <w:r w:rsidRPr="006507E6">
              <w:rPr>
                <w:rFonts w:eastAsia="Calibri"/>
                <w:sz w:val="16"/>
                <w:szCs w:val="22"/>
                <w:lang w:eastAsia="en-US"/>
              </w:rPr>
              <w:t>Прохорова Ю.Н</w:t>
            </w:r>
          </w:p>
          <w:p w14:paraId="21104EC5" w14:textId="77777777" w:rsidR="00FF23C9" w:rsidRPr="006507E6" w:rsidRDefault="00FF23C9" w:rsidP="00FF23C9">
            <w:pPr>
              <w:rPr>
                <w:rFonts w:eastAsia="Calibri"/>
                <w:sz w:val="16"/>
                <w:szCs w:val="22"/>
                <w:lang w:eastAsia="en-US"/>
              </w:rPr>
            </w:pPr>
          </w:p>
          <w:p w14:paraId="09AA98F0" w14:textId="77777777" w:rsidR="00FF23C9" w:rsidRPr="006507E6" w:rsidRDefault="00FF23C9" w:rsidP="00FF23C9">
            <w:pPr>
              <w:rPr>
                <w:rFonts w:eastAsia="Calibri"/>
                <w:sz w:val="16"/>
                <w:szCs w:val="22"/>
                <w:lang w:eastAsia="en-US"/>
              </w:rPr>
            </w:pPr>
            <w:proofErr w:type="spellStart"/>
            <w:r w:rsidRPr="006507E6">
              <w:rPr>
                <w:rFonts w:eastAsia="Calibri"/>
                <w:sz w:val="16"/>
                <w:szCs w:val="22"/>
                <w:lang w:eastAsia="en-US"/>
              </w:rPr>
              <w:t>Врясова</w:t>
            </w:r>
            <w:proofErr w:type="spellEnd"/>
            <w:r w:rsidRPr="006507E6">
              <w:rPr>
                <w:rFonts w:eastAsia="Calibri"/>
                <w:sz w:val="16"/>
                <w:szCs w:val="22"/>
                <w:lang w:eastAsia="en-US"/>
              </w:rPr>
              <w:t xml:space="preserve"> Е.Н.</w:t>
            </w:r>
          </w:p>
          <w:p w14:paraId="70B9D998" w14:textId="77777777" w:rsidR="00FF23C9" w:rsidRPr="006507E6" w:rsidRDefault="00FF23C9" w:rsidP="00FF23C9">
            <w:pPr>
              <w:rPr>
                <w:rFonts w:eastAsia="Calibri"/>
                <w:sz w:val="16"/>
                <w:szCs w:val="22"/>
                <w:lang w:eastAsia="en-US"/>
              </w:rPr>
            </w:pPr>
            <w:r w:rsidRPr="006507E6">
              <w:rPr>
                <w:rFonts w:eastAsia="Calibri"/>
                <w:sz w:val="16"/>
                <w:szCs w:val="22"/>
                <w:lang w:eastAsia="en-US"/>
              </w:rPr>
              <w:t>Прохорова Ю.Н</w:t>
            </w:r>
          </w:p>
          <w:p w14:paraId="24DD9514" w14:textId="77777777" w:rsidR="00FF23C9" w:rsidRPr="006507E6" w:rsidRDefault="00FF23C9" w:rsidP="00FF23C9">
            <w:pPr>
              <w:rPr>
                <w:rFonts w:eastAsia="Calibri"/>
                <w:sz w:val="16"/>
                <w:szCs w:val="22"/>
                <w:lang w:eastAsia="en-US"/>
              </w:rPr>
            </w:pPr>
          </w:p>
          <w:p w14:paraId="63ACF9A7" w14:textId="77777777" w:rsidR="00FF23C9" w:rsidRDefault="00FF23C9" w:rsidP="00FF23C9">
            <w:pPr>
              <w:rPr>
                <w:rFonts w:eastAsia="Calibri"/>
                <w:sz w:val="16"/>
                <w:szCs w:val="22"/>
                <w:lang w:eastAsia="en-US"/>
              </w:rPr>
            </w:pPr>
          </w:p>
          <w:p w14:paraId="7DF27041" w14:textId="77777777" w:rsidR="00FF23C9" w:rsidRPr="006507E6" w:rsidRDefault="00FF23C9" w:rsidP="00FF23C9">
            <w:pPr>
              <w:rPr>
                <w:rFonts w:eastAsia="Calibri"/>
                <w:sz w:val="16"/>
                <w:szCs w:val="22"/>
                <w:lang w:eastAsia="en-US"/>
              </w:rPr>
            </w:pPr>
            <w:proofErr w:type="spellStart"/>
            <w:r w:rsidRPr="006507E6">
              <w:rPr>
                <w:rFonts w:eastAsia="Calibri"/>
                <w:sz w:val="16"/>
                <w:szCs w:val="22"/>
                <w:lang w:eastAsia="en-US"/>
              </w:rPr>
              <w:t>Врясова</w:t>
            </w:r>
            <w:proofErr w:type="spellEnd"/>
            <w:r w:rsidRPr="006507E6">
              <w:rPr>
                <w:rFonts w:eastAsia="Calibri"/>
                <w:sz w:val="16"/>
                <w:szCs w:val="22"/>
                <w:lang w:eastAsia="en-US"/>
              </w:rPr>
              <w:t xml:space="preserve"> Е.Н.</w:t>
            </w:r>
          </w:p>
          <w:p w14:paraId="58C95FBA" w14:textId="77777777" w:rsidR="00FF23C9" w:rsidRPr="006507E6" w:rsidRDefault="00FF23C9" w:rsidP="00FF23C9">
            <w:pPr>
              <w:rPr>
                <w:rFonts w:eastAsia="Calibri"/>
                <w:sz w:val="16"/>
                <w:szCs w:val="22"/>
                <w:lang w:eastAsia="en-US"/>
              </w:rPr>
            </w:pPr>
            <w:r w:rsidRPr="006507E6">
              <w:rPr>
                <w:rFonts w:eastAsia="Calibri"/>
                <w:sz w:val="16"/>
                <w:szCs w:val="22"/>
                <w:lang w:eastAsia="en-US"/>
              </w:rPr>
              <w:t>Прохорова Ю.Н</w:t>
            </w:r>
          </w:p>
          <w:p w14:paraId="40624960" w14:textId="406A54FC" w:rsidR="00FF23C9" w:rsidRPr="00FF23C9" w:rsidRDefault="00FF23C9" w:rsidP="00FF23C9">
            <w:pPr>
              <w:rPr>
                <w:rFonts w:eastAsia="Calibri"/>
                <w:lang w:eastAsia="en-US"/>
              </w:rPr>
            </w:pPr>
            <w:r w:rsidRPr="006507E6">
              <w:rPr>
                <w:rFonts w:eastAsia="Calibri"/>
                <w:sz w:val="16"/>
                <w:szCs w:val="22"/>
                <w:lang w:eastAsia="en-US"/>
              </w:rPr>
              <w:t>Данилова О.В.</w:t>
            </w:r>
          </w:p>
        </w:tc>
      </w:tr>
      <w:tr w:rsidR="00FF23C9" w14:paraId="6194830F" w14:textId="77777777" w:rsidTr="00FF23C9">
        <w:tc>
          <w:tcPr>
            <w:tcW w:w="1242" w:type="dxa"/>
          </w:tcPr>
          <w:p w14:paraId="6926C8A4" w14:textId="77777777" w:rsidR="00FF23C9" w:rsidRPr="006507E6" w:rsidRDefault="00FF23C9" w:rsidP="00FF23C9">
            <w:pPr>
              <w:rPr>
                <w:rFonts w:eastAsia="Calibri"/>
                <w:sz w:val="20"/>
                <w:szCs w:val="22"/>
                <w:lang w:eastAsia="en-US"/>
              </w:rPr>
            </w:pPr>
          </w:p>
          <w:p w14:paraId="0FEC3304" w14:textId="77777777" w:rsidR="00FF23C9" w:rsidRPr="006507E6" w:rsidRDefault="00FF23C9" w:rsidP="00FF23C9">
            <w:pPr>
              <w:rPr>
                <w:rFonts w:eastAsia="Calibri"/>
                <w:sz w:val="20"/>
                <w:szCs w:val="22"/>
                <w:lang w:eastAsia="en-US"/>
              </w:rPr>
            </w:pPr>
            <w:r w:rsidRPr="006507E6">
              <w:rPr>
                <w:rFonts w:eastAsia="Calibri"/>
                <w:sz w:val="20"/>
                <w:szCs w:val="22"/>
                <w:lang w:eastAsia="en-US"/>
              </w:rPr>
              <w:t>Н</w:t>
            </w:r>
          </w:p>
          <w:p w14:paraId="736DE875" w14:textId="77777777" w:rsidR="00FF23C9" w:rsidRPr="006507E6" w:rsidRDefault="00FF23C9" w:rsidP="00FF23C9">
            <w:pPr>
              <w:rPr>
                <w:rFonts w:eastAsia="Calibri"/>
                <w:sz w:val="20"/>
                <w:szCs w:val="22"/>
                <w:lang w:eastAsia="en-US"/>
              </w:rPr>
            </w:pPr>
            <w:r w:rsidRPr="006507E6">
              <w:rPr>
                <w:rFonts w:eastAsia="Calibri"/>
                <w:sz w:val="20"/>
                <w:szCs w:val="22"/>
                <w:lang w:eastAsia="en-US"/>
              </w:rPr>
              <w:t>О</w:t>
            </w:r>
          </w:p>
          <w:p w14:paraId="5A7BBFB2" w14:textId="77777777" w:rsidR="00FF23C9" w:rsidRPr="006507E6" w:rsidRDefault="00FF23C9" w:rsidP="00FF23C9">
            <w:pPr>
              <w:rPr>
                <w:rFonts w:eastAsia="Calibri"/>
                <w:sz w:val="20"/>
                <w:szCs w:val="22"/>
                <w:lang w:eastAsia="en-US"/>
              </w:rPr>
            </w:pPr>
            <w:r w:rsidRPr="006507E6">
              <w:rPr>
                <w:rFonts w:eastAsia="Calibri"/>
                <w:sz w:val="20"/>
                <w:szCs w:val="22"/>
                <w:lang w:eastAsia="en-US"/>
              </w:rPr>
              <w:t>Я</w:t>
            </w:r>
          </w:p>
          <w:p w14:paraId="5875FEC8" w14:textId="77777777" w:rsidR="00FF23C9" w:rsidRPr="006507E6" w:rsidRDefault="00FF23C9" w:rsidP="00FF23C9">
            <w:pPr>
              <w:rPr>
                <w:rFonts w:eastAsia="Calibri"/>
                <w:sz w:val="20"/>
                <w:szCs w:val="22"/>
                <w:lang w:eastAsia="en-US"/>
              </w:rPr>
            </w:pPr>
            <w:r w:rsidRPr="006507E6">
              <w:rPr>
                <w:rFonts w:eastAsia="Calibri"/>
                <w:sz w:val="20"/>
                <w:szCs w:val="22"/>
                <w:lang w:eastAsia="en-US"/>
              </w:rPr>
              <w:t>Б</w:t>
            </w:r>
          </w:p>
          <w:p w14:paraId="41BC26CF" w14:textId="77777777" w:rsidR="00FF23C9" w:rsidRPr="006507E6" w:rsidRDefault="00FF23C9" w:rsidP="00FF23C9">
            <w:pPr>
              <w:rPr>
                <w:rFonts w:eastAsia="Calibri"/>
                <w:sz w:val="20"/>
                <w:szCs w:val="22"/>
                <w:lang w:eastAsia="en-US"/>
              </w:rPr>
            </w:pPr>
            <w:r w:rsidRPr="006507E6">
              <w:rPr>
                <w:rFonts w:eastAsia="Calibri"/>
                <w:sz w:val="20"/>
                <w:szCs w:val="22"/>
                <w:lang w:eastAsia="en-US"/>
              </w:rPr>
              <w:t>Р</w:t>
            </w:r>
          </w:p>
          <w:p w14:paraId="6A29991B" w14:textId="77777777" w:rsidR="00FF23C9" w:rsidRPr="006507E6" w:rsidRDefault="00FF23C9" w:rsidP="00FF23C9">
            <w:pPr>
              <w:rPr>
                <w:rFonts w:eastAsia="Calibri"/>
                <w:sz w:val="20"/>
                <w:szCs w:val="22"/>
                <w:lang w:eastAsia="en-US"/>
              </w:rPr>
            </w:pPr>
            <w:r w:rsidRPr="006507E6">
              <w:rPr>
                <w:rFonts w:eastAsia="Calibri"/>
                <w:sz w:val="20"/>
                <w:szCs w:val="22"/>
                <w:lang w:eastAsia="en-US"/>
              </w:rPr>
              <w:t>Ь</w:t>
            </w:r>
          </w:p>
          <w:p w14:paraId="5E0391C5" w14:textId="77777777" w:rsidR="00FF23C9" w:rsidRPr="006507E6" w:rsidRDefault="00FF23C9" w:rsidP="00FF23C9">
            <w:pPr>
              <w:rPr>
                <w:rFonts w:eastAsia="Calibri"/>
                <w:sz w:val="20"/>
                <w:szCs w:val="22"/>
                <w:lang w:eastAsia="en-US"/>
              </w:rPr>
            </w:pPr>
          </w:p>
        </w:tc>
        <w:tc>
          <w:tcPr>
            <w:tcW w:w="2694" w:type="dxa"/>
          </w:tcPr>
          <w:p w14:paraId="58E38CB4" w14:textId="77777777" w:rsidR="00FF23C9" w:rsidRPr="006507E6" w:rsidRDefault="00FF23C9" w:rsidP="00FF23C9">
            <w:pPr>
              <w:rPr>
                <w:rFonts w:eastAsia="Calibri"/>
                <w:sz w:val="18"/>
                <w:szCs w:val="22"/>
                <w:lang w:eastAsia="en-US"/>
              </w:rPr>
            </w:pPr>
            <w:r w:rsidRPr="006507E6">
              <w:rPr>
                <w:rFonts w:eastAsia="Calibri"/>
                <w:sz w:val="18"/>
                <w:szCs w:val="22"/>
                <w:lang w:eastAsia="en-US"/>
              </w:rPr>
              <w:t xml:space="preserve">Беседа </w:t>
            </w:r>
            <w:r>
              <w:rPr>
                <w:rFonts w:eastAsia="Calibri"/>
                <w:sz w:val="18"/>
                <w:szCs w:val="22"/>
                <w:lang w:eastAsia="en-US"/>
              </w:rPr>
              <w:t>с воспитателями</w:t>
            </w:r>
          </w:p>
          <w:p w14:paraId="2C99C4CF" w14:textId="77777777" w:rsidR="00FF23C9" w:rsidRPr="006507E6" w:rsidRDefault="00FF23C9" w:rsidP="00FF23C9">
            <w:pPr>
              <w:rPr>
                <w:rFonts w:eastAsia="Calibri"/>
                <w:sz w:val="18"/>
                <w:szCs w:val="22"/>
                <w:lang w:eastAsia="en-US"/>
              </w:rPr>
            </w:pPr>
          </w:p>
          <w:p w14:paraId="222016DD" w14:textId="77777777" w:rsidR="00FF23C9" w:rsidRPr="006507E6" w:rsidRDefault="00FF23C9" w:rsidP="00FF23C9">
            <w:pPr>
              <w:rPr>
                <w:rFonts w:eastAsia="Calibri"/>
                <w:sz w:val="18"/>
                <w:szCs w:val="22"/>
                <w:lang w:eastAsia="en-US"/>
              </w:rPr>
            </w:pPr>
            <w:r w:rsidRPr="006507E6">
              <w:rPr>
                <w:rFonts w:eastAsia="Calibri"/>
                <w:sz w:val="18"/>
                <w:szCs w:val="22"/>
                <w:lang w:eastAsia="en-US"/>
              </w:rPr>
              <w:t xml:space="preserve">Практикум для воспитателей </w:t>
            </w:r>
          </w:p>
          <w:p w14:paraId="4419D1B6" w14:textId="77777777" w:rsidR="00FF23C9" w:rsidRPr="006507E6" w:rsidRDefault="00FF23C9" w:rsidP="00FF23C9">
            <w:pPr>
              <w:rPr>
                <w:rFonts w:eastAsia="Calibri"/>
                <w:sz w:val="18"/>
                <w:szCs w:val="18"/>
                <w:lang w:eastAsia="en-US"/>
              </w:rPr>
            </w:pPr>
          </w:p>
          <w:p w14:paraId="2D8EFA27" w14:textId="77777777" w:rsidR="00FF23C9" w:rsidRPr="006507E6" w:rsidRDefault="00FF23C9" w:rsidP="00FF23C9">
            <w:pPr>
              <w:rPr>
                <w:rFonts w:eastAsia="Calibri"/>
                <w:sz w:val="18"/>
                <w:szCs w:val="18"/>
                <w:lang w:eastAsia="en-US"/>
              </w:rPr>
            </w:pPr>
            <w:r w:rsidRPr="006507E6">
              <w:rPr>
                <w:rFonts w:eastAsia="Calibri"/>
                <w:sz w:val="18"/>
                <w:szCs w:val="18"/>
                <w:lang w:eastAsia="en-US"/>
              </w:rPr>
              <w:t>Практикум с педагогом-психологом.</w:t>
            </w:r>
          </w:p>
          <w:p w14:paraId="611F6523" w14:textId="77777777" w:rsidR="00FF23C9" w:rsidRPr="006507E6" w:rsidRDefault="00FF23C9" w:rsidP="00FF23C9">
            <w:pPr>
              <w:rPr>
                <w:rFonts w:eastAsia="Calibri"/>
                <w:sz w:val="18"/>
                <w:szCs w:val="22"/>
                <w:lang w:eastAsia="en-US"/>
              </w:rPr>
            </w:pPr>
          </w:p>
          <w:p w14:paraId="49FC171F" w14:textId="0C77C7AF" w:rsidR="00FF23C9" w:rsidRPr="006507E6" w:rsidRDefault="00FF23C9" w:rsidP="00FF23C9">
            <w:pPr>
              <w:rPr>
                <w:rFonts w:eastAsia="Calibri"/>
                <w:sz w:val="20"/>
                <w:szCs w:val="22"/>
                <w:lang w:eastAsia="en-US"/>
              </w:rPr>
            </w:pPr>
            <w:r w:rsidRPr="006507E6">
              <w:rPr>
                <w:rFonts w:eastAsia="Calibri"/>
                <w:sz w:val="18"/>
                <w:szCs w:val="22"/>
                <w:lang w:eastAsia="en-US"/>
              </w:rPr>
              <w:t>Беседа с воспитателями.</w:t>
            </w:r>
          </w:p>
        </w:tc>
        <w:tc>
          <w:tcPr>
            <w:tcW w:w="3242" w:type="dxa"/>
          </w:tcPr>
          <w:p w14:paraId="6A34417D" w14:textId="77777777" w:rsidR="00FF23C9" w:rsidRPr="006507E6" w:rsidRDefault="00FF23C9" w:rsidP="00FF23C9">
            <w:pPr>
              <w:rPr>
                <w:rFonts w:eastAsia="Calibri"/>
                <w:b/>
                <w:sz w:val="20"/>
                <w:szCs w:val="22"/>
                <w:lang w:eastAsia="en-US"/>
              </w:rPr>
            </w:pPr>
            <w:r w:rsidRPr="006507E6">
              <w:rPr>
                <w:rFonts w:eastAsia="Calibri"/>
                <w:sz w:val="20"/>
                <w:szCs w:val="22"/>
                <w:lang w:eastAsia="en-US"/>
              </w:rPr>
              <w:t>1.</w:t>
            </w:r>
            <w:r w:rsidRPr="006507E6">
              <w:rPr>
                <w:rFonts w:eastAsia="Calibri"/>
                <w:color w:val="000000"/>
                <w:sz w:val="20"/>
                <w:szCs w:val="20"/>
                <w:shd w:val="clear" w:color="auto" w:fill="FFFFFF"/>
                <w:lang w:eastAsia="en-US"/>
              </w:rPr>
              <w:t xml:space="preserve"> Народные подвижные игры</w:t>
            </w:r>
            <w:r w:rsidRPr="006507E6">
              <w:rPr>
                <w:rFonts w:eastAsia="Calibri"/>
                <w:sz w:val="20"/>
                <w:szCs w:val="22"/>
                <w:lang w:eastAsia="en-US"/>
              </w:rPr>
              <w:t xml:space="preserve">  </w:t>
            </w:r>
          </w:p>
          <w:p w14:paraId="71C14C19" w14:textId="77777777" w:rsidR="00FF23C9" w:rsidRPr="006507E6" w:rsidRDefault="00FF23C9" w:rsidP="00FF23C9">
            <w:pPr>
              <w:rPr>
                <w:rFonts w:eastAsia="Calibri"/>
                <w:b/>
                <w:szCs w:val="22"/>
                <w:lang w:eastAsia="en-US"/>
              </w:rPr>
            </w:pPr>
          </w:p>
          <w:p w14:paraId="1F91464F" w14:textId="77777777" w:rsidR="00FF23C9" w:rsidRPr="006507E6" w:rsidRDefault="00FF23C9" w:rsidP="00FF23C9">
            <w:pPr>
              <w:outlineLvl w:val="0"/>
              <w:rPr>
                <w:kern w:val="36"/>
                <w:sz w:val="20"/>
                <w:szCs w:val="20"/>
              </w:rPr>
            </w:pPr>
            <w:r w:rsidRPr="006507E6">
              <w:rPr>
                <w:rFonts w:eastAsia="Calibri"/>
                <w:sz w:val="20"/>
                <w:szCs w:val="22"/>
                <w:lang w:eastAsia="en-US"/>
              </w:rPr>
              <w:t xml:space="preserve">2. </w:t>
            </w:r>
            <w:r w:rsidRPr="006507E6">
              <w:rPr>
                <w:kern w:val="36"/>
                <w:sz w:val="20"/>
                <w:szCs w:val="20"/>
                <w:lang w:eastAsia="en-US"/>
              </w:rPr>
              <w:t xml:space="preserve"> </w:t>
            </w:r>
            <w:r>
              <w:rPr>
                <w:kern w:val="36"/>
                <w:sz w:val="20"/>
                <w:szCs w:val="20"/>
                <w:lang w:eastAsia="en-US"/>
              </w:rPr>
              <w:t xml:space="preserve">Формирование и коррекция слоговой структуры слова у детей с речевой </w:t>
            </w:r>
            <w:proofErr w:type="spellStart"/>
            <w:r>
              <w:rPr>
                <w:kern w:val="36"/>
                <w:sz w:val="20"/>
                <w:szCs w:val="20"/>
                <w:lang w:eastAsia="en-US"/>
              </w:rPr>
              <w:t>паталогией</w:t>
            </w:r>
            <w:proofErr w:type="spellEnd"/>
            <w:r>
              <w:rPr>
                <w:kern w:val="36"/>
                <w:sz w:val="20"/>
                <w:szCs w:val="20"/>
                <w:lang w:eastAsia="en-US"/>
              </w:rPr>
              <w:t>.</w:t>
            </w:r>
          </w:p>
          <w:p w14:paraId="2342F57B" w14:textId="77777777" w:rsidR="00FF23C9" w:rsidRPr="006507E6" w:rsidRDefault="00FF23C9" w:rsidP="00FF23C9">
            <w:pPr>
              <w:rPr>
                <w:rFonts w:eastAsia="Calibri"/>
                <w:sz w:val="20"/>
                <w:szCs w:val="22"/>
                <w:lang w:eastAsia="en-US"/>
              </w:rPr>
            </w:pPr>
          </w:p>
          <w:p w14:paraId="5AD02CAD" w14:textId="77777777" w:rsidR="00FF23C9" w:rsidRPr="006507E6" w:rsidRDefault="00FF23C9" w:rsidP="00FF23C9">
            <w:pPr>
              <w:rPr>
                <w:rFonts w:eastAsia="Calibri"/>
                <w:sz w:val="20"/>
                <w:szCs w:val="22"/>
                <w:lang w:eastAsia="en-US"/>
              </w:rPr>
            </w:pPr>
            <w:r w:rsidRPr="006507E6">
              <w:rPr>
                <w:rFonts w:eastAsia="Calibri"/>
                <w:sz w:val="20"/>
                <w:szCs w:val="22"/>
                <w:lang w:eastAsia="en-US"/>
              </w:rPr>
              <w:t xml:space="preserve">3. </w:t>
            </w:r>
            <w:proofErr w:type="spellStart"/>
            <w:r w:rsidRPr="006507E6">
              <w:rPr>
                <w:rFonts w:eastAsia="Calibri"/>
                <w:sz w:val="20"/>
                <w:szCs w:val="22"/>
                <w:lang w:eastAsia="en-US"/>
              </w:rPr>
              <w:t>Психо</w:t>
            </w:r>
            <w:proofErr w:type="spellEnd"/>
            <w:r w:rsidRPr="006507E6">
              <w:rPr>
                <w:rFonts w:eastAsia="Calibri"/>
                <w:sz w:val="20"/>
                <w:szCs w:val="22"/>
                <w:lang w:eastAsia="en-US"/>
              </w:rPr>
              <w:t xml:space="preserve"> – речевые игры и упражнения по развитию слухового </w:t>
            </w:r>
            <w:proofErr w:type="spellStart"/>
            <w:r w:rsidRPr="006507E6">
              <w:rPr>
                <w:rFonts w:eastAsia="Calibri"/>
                <w:sz w:val="20"/>
                <w:szCs w:val="22"/>
                <w:lang w:eastAsia="en-US"/>
              </w:rPr>
              <w:t>гнозиса</w:t>
            </w:r>
            <w:proofErr w:type="spellEnd"/>
            <w:r w:rsidRPr="006507E6">
              <w:rPr>
                <w:rFonts w:eastAsia="Calibri"/>
                <w:sz w:val="20"/>
                <w:szCs w:val="22"/>
                <w:lang w:eastAsia="en-US"/>
              </w:rPr>
              <w:t xml:space="preserve"> и </w:t>
            </w:r>
            <w:proofErr w:type="spellStart"/>
            <w:r w:rsidRPr="006507E6">
              <w:rPr>
                <w:rFonts w:eastAsia="Calibri"/>
                <w:sz w:val="20"/>
                <w:szCs w:val="22"/>
                <w:lang w:eastAsia="en-US"/>
              </w:rPr>
              <w:t>фонетико</w:t>
            </w:r>
            <w:proofErr w:type="spellEnd"/>
            <w:r w:rsidRPr="006507E6">
              <w:rPr>
                <w:rFonts w:eastAsia="Calibri"/>
                <w:sz w:val="20"/>
                <w:szCs w:val="22"/>
                <w:lang w:eastAsia="en-US"/>
              </w:rPr>
              <w:t xml:space="preserve"> – фонематических процессов.</w:t>
            </w:r>
          </w:p>
          <w:p w14:paraId="7F4EBD23" w14:textId="77777777" w:rsidR="00FF23C9" w:rsidRPr="006507E6" w:rsidRDefault="00FF23C9" w:rsidP="00FF23C9">
            <w:pPr>
              <w:rPr>
                <w:rFonts w:eastAsia="Calibri"/>
                <w:sz w:val="20"/>
                <w:szCs w:val="22"/>
                <w:lang w:eastAsia="en-US"/>
              </w:rPr>
            </w:pPr>
          </w:p>
          <w:p w14:paraId="670FE7F6" w14:textId="0ABAF52F" w:rsidR="00FF23C9" w:rsidRPr="00B22FF4" w:rsidRDefault="00FF23C9" w:rsidP="00FF23C9">
            <w:pPr>
              <w:shd w:val="clear" w:color="auto" w:fill="FFFFFF"/>
              <w:rPr>
                <w:color w:val="000000"/>
                <w:sz w:val="20"/>
                <w:szCs w:val="20"/>
              </w:rPr>
            </w:pPr>
            <w:r w:rsidRPr="006507E6">
              <w:rPr>
                <w:rFonts w:eastAsia="Calibri"/>
                <w:sz w:val="20"/>
                <w:szCs w:val="22"/>
                <w:lang w:eastAsia="en-US"/>
              </w:rPr>
              <w:t xml:space="preserve">4. </w:t>
            </w:r>
            <w:r>
              <w:rPr>
                <w:rFonts w:eastAsia="Calibri"/>
                <w:sz w:val="20"/>
                <w:szCs w:val="22"/>
                <w:lang w:eastAsia="en-US"/>
              </w:rPr>
              <w:t>Речемыслительные игры, их значение для развития словесно-логического мышления</w:t>
            </w:r>
          </w:p>
        </w:tc>
        <w:tc>
          <w:tcPr>
            <w:tcW w:w="2393" w:type="dxa"/>
          </w:tcPr>
          <w:p w14:paraId="415CBD27" w14:textId="77777777" w:rsidR="00FF23C9" w:rsidRPr="006507E6" w:rsidRDefault="00FF23C9" w:rsidP="00FF23C9">
            <w:pPr>
              <w:rPr>
                <w:rFonts w:eastAsia="Calibri"/>
                <w:sz w:val="16"/>
                <w:szCs w:val="22"/>
                <w:lang w:eastAsia="en-US"/>
              </w:rPr>
            </w:pPr>
            <w:r>
              <w:rPr>
                <w:rFonts w:eastAsia="Calibri"/>
                <w:sz w:val="16"/>
                <w:szCs w:val="22"/>
                <w:lang w:eastAsia="en-US"/>
              </w:rPr>
              <w:t>воспитатели</w:t>
            </w:r>
          </w:p>
          <w:p w14:paraId="1DD15A09" w14:textId="77777777" w:rsidR="00FF23C9" w:rsidRPr="006507E6" w:rsidRDefault="00FF23C9" w:rsidP="00FF23C9">
            <w:pPr>
              <w:rPr>
                <w:rFonts w:eastAsia="Calibri"/>
                <w:sz w:val="16"/>
                <w:szCs w:val="22"/>
                <w:lang w:eastAsia="en-US"/>
              </w:rPr>
            </w:pPr>
          </w:p>
          <w:p w14:paraId="0377CF15" w14:textId="77777777" w:rsidR="00FF23C9" w:rsidRPr="006507E6" w:rsidRDefault="00FF23C9" w:rsidP="00FF23C9">
            <w:pPr>
              <w:rPr>
                <w:rFonts w:eastAsia="Calibri"/>
                <w:sz w:val="16"/>
                <w:szCs w:val="22"/>
                <w:lang w:eastAsia="en-US"/>
              </w:rPr>
            </w:pPr>
          </w:p>
          <w:p w14:paraId="26501ADE" w14:textId="77777777" w:rsidR="00FF23C9" w:rsidRPr="006507E6" w:rsidRDefault="00FF23C9" w:rsidP="00FF23C9">
            <w:pPr>
              <w:rPr>
                <w:rFonts w:eastAsia="Calibri"/>
                <w:sz w:val="16"/>
                <w:szCs w:val="22"/>
                <w:lang w:eastAsia="en-US"/>
              </w:rPr>
            </w:pPr>
            <w:proofErr w:type="spellStart"/>
            <w:r w:rsidRPr="006507E6">
              <w:rPr>
                <w:rFonts w:eastAsia="Calibri"/>
                <w:sz w:val="16"/>
                <w:szCs w:val="22"/>
                <w:lang w:eastAsia="en-US"/>
              </w:rPr>
              <w:t>Врясова</w:t>
            </w:r>
            <w:proofErr w:type="spellEnd"/>
            <w:r w:rsidRPr="006507E6">
              <w:rPr>
                <w:rFonts w:eastAsia="Calibri"/>
                <w:sz w:val="16"/>
                <w:szCs w:val="22"/>
                <w:lang w:eastAsia="en-US"/>
              </w:rPr>
              <w:t xml:space="preserve"> Е.Н.</w:t>
            </w:r>
          </w:p>
          <w:p w14:paraId="6A238000" w14:textId="77777777" w:rsidR="00FF23C9" w:rsidRPr="006507E6" w:rsidRDefault="00FF23C9" w:rsidP="00FF23C9">
            <w:pPr>
              <w:rPr>
                <w:rFonts w:eastAsia="Calibri"/>
                <w:sz w:val="16"/>
                <w:szCs w:val="22"/>
                <w:lang w:eastAsia="en-US"/>
              </w:rPr>
            </w:pPr>
            <w:r w:rsidRPr="006507E6">
              <w:rPr>
                <w:rFonts w:eastAsia="Calibri"/>
                <w:sz w:val="16"/>
                <w:szCs w:val="22"/>
                <w:lang w:eastAsia="en-US"/>
              </w:rPr>
              <w:t>Прохорова Ю.Н</w:t>
            </w:r>
          </w:p>
          <w:p w14:paraId="6EF27988" w14:textId="77777777" w:rsidR="00FF23C9" w:rsidRPr="006507E6" w:rsidRDefault="00FF23C9" w:rsidP="00FF23C9">
            <w:pPr>
              <w:rPr>
                <w:rFonts w:eastAsia="Calibri"/>
                <w:sz w:val="16"/>
                <w:szCs w:val="22"/>
                <w:lang w:eastAsia="en-US"/>
              </w:rPr>
            </w:pPr>
          </w:p>
          <w:p w14:paraId="672D4812" w14:textId="77777777" w:rsidR="00FF23C9" w:rsidRPr="006507E6" w:rsidRDefault="00FF23C9" w:rsidP="00FF23C9">
            <w:pPr>
              <w:rPr>
                <w:rFonts w:eastAsia="Calibri"/>
                <w:sz w:val="16"/>
                <w:szCs w:val="22"/>
                <w:lang w:eastAsia="en-US"/>
              </w:rPr>
            </w:pPr>
          </w:p>
          <w:p w14:paraId="4F32C982" w14:textId="77777777" w:rsidR="00FF23C9" w:rsidRPr="006507E6" w:rsidRDefault="00FF23C9" w:rsidP="00FF23C9">
            <w:pPr>
              <w:rPr>
                <w:rFonts w:eastAsia="Calibri"/>
                <w:sz w:val="16"/>
                <w:szCs w:val="22"/>
                <w:lang w:eastAsia="en-US"/>
              </w:rPr>
            </w:pPr>
            <w:r w:rsidRPr="006507E6">
              <w:rPr>
                <w:rFonts w:eastAsia="Calibri"/>
                <w:sz w:val="16"/>
                <w:szCs w:val="22"/>
                <w:lang w:eastAsia="en-US"/>
              </w:rPr>
              <w:t>Белецкая Т.Г.</w:t>
            </w:r>
          </w:p>
          <w:p w14:paraId="6A695A70" w14:textId="77777777" w:rsidR="00FF23C9" w:rsidRPr="006507E6" w:rsidRDefault="00FF23C9" w:rsidP="00FF23C9">
            <w:pPr>
              <w:rPr>
                <w:rFonts w:eastAsia="Calibri"/>
                <w:sz w:val="16"/>
                <w:szCs w:val="22"/>
                <w:lang w:eastAsia="en-US"/>
              </w:rPr>
            </w:pPr>
          </w:p>
          <w:p w14:paraId="66BF6F33" w14:textId="77777777" w:rsidR="00FF23C9" w:rsidRPr="006507E6" w:rsidRDefault="00FF23C9" w:rsidP="00FF23C9">
            <w:pPr>
              <w:rPr>
                <w:rFonts w:eastAsia="Calibri"/>
                <w:sz w:val="16"/>
                <w:szCs w:val="22"/>
                <w:lang w:eastAsia="en-US"/>
              </w:rPr>
            </w:pPr>
          </w:p>
          <w:p w14:paraId="5919E2AC" w14:textId="77777777" w:rsidR="00FF23C9" w:rsidRPr="006507E6" w:rsidRDefault="00FF23C9" w:rsidP="00FF23C9">
            <w:pPr>
              <w:rPr>
                <w:rFonts w:eastAsia="Calibri"/>
                <w:sz w:val="16"/>
                <w:szCs w:val="22"/>
                <w:lang w:eastAsia="en-US"/>
              </w:rPr>
            </w:pPr>
            <w:proofErr w:type="spellStart"/>
            <w:r w:rsidRPr="006507E6">
              <w:rPr>
                <w:rFonts w:eastAsia="Calibri"/>
                <w:sz w:val="16"/>
                <w:szCs w:val="22"/>
                <w:lang w:eastAsia="en-US"/>
              </w:rPr>
              <w:t>Врясова</w:t>
            </w:r>
            <w:proofErr w:type="spellEnd"/>
            <w:r w:rsidRPr="006507E6">
              <w:rPr>
                <w:rFonts w:eastAsia="Calibri"/>
                <w:sz w:val="16"/>
                <w:szCs w:val="22"/>
                <w:lang w:eastAsia="en-US"/>
              </w:rPr>
              <w:t xml:space="preserve"> Е.Н.</w:t>
            </w:r>
          </w:p>
          <w:p w14:paraId="6842B131" w14:textId="5119D6F2" w:rsidR="00FF23C9" w:rsidRPr="006507E6" w:rsidRDefault="00FF23C9" w:rsidP="00FF23C9">
            <w:pPr>
              <w:rPr>
                <w:rFonts w:eastAsia="Calibri"/>
                <w:sz w:val="16"/>
                <w:szCs w:val="22"/>
                <w:lang w:eastAsia="en-US"/>
              </w:rPr>
            </w:pPr>
            <w:r w:rsidRPr="006507E6">
              <w:rPr>
                <w:rFonts w:eastAsia="Calibri"/>
                <w:sz w:val="16"/>
                <w:szCs w:val="22"/>
                <w:lang w:eastAsia="en-US"/>
              </w:rPr>
              <w:t>Прохорова Ю.Н</w:t>
            </w:r>
          </w:p>
        </w:tc>
      </w:tr>
      <w:tr w:rsidR="00FF23C9" w14:paraId="527BA6B3" w14:textId="77777777" w:rsidTr="00FF23C9">
        <w:tc>
          <w:tcPr>
            <w:tcW w:w="1242" w:type="dxa"/>
          </w:tcPr>
          <w:p w14:paraId="6757E26B" w14:textId="77777777" w:rsidR="00FF23C9" w:rsidRPr="006507E6" w:rsidRDefault="00FF23C9" w:rsidP="00FF23C9">
            <w:pPr>
              <w:rPr>
                <w:rFonts w:eastAsia="Calibri"/>
                <w:sz w:val="20"/>
                <w:szCs w:val="22"/>
                <w:lang w:eastAsia="en-US"/>
              </w:rPr>
            </w:pPr>
          </w:p>
          <w:p w14:paraId="31962147" w14:textId="77777777" w:rsidR="00FF23C9" w:rsidRPr="006507E6" w:rsidRDefault="00FF23C9" w:rsidP="00FF23C9">
            <w:pPr>
              <w:rPr>
                <w:rFonts w:eastAsia="Calibri"/>
                <w:sz w:val="20"/>
                <w:szCs w:val="22"/>
                <w:lang w:eastAsia="en-US"/>
              </w:rPr>
            </w:pPr>
            <w:r w:rsidRPr="006507E6">
              <w:rPr>
                <w:rFonts w:eastAsia="Calibri"/>
                <w:sz w:val="20"/>
                <w:szCs w:val="22"/>
                <w:lang w:eastAsia="en-US"/>
              </w:rPr>
              <w:t>Д</w:t>
            </w:r>
          </w:p>
          <w:p w14:paraId="678764AD" w14:textId="77777777" w:rsidR="00FF23C9" w:rsidRPr="006507E6" w:rsidRDefault="00FF23C9" w:rsidP="00FF23C9">
            <w:pPr>
              <w:rPr>
                <w:rFonts w:eastAsia="Calibri"/>
                <w:sz w:val="20"/>
                <w:szCs w:val="22"/>
                <w:lang w:eastAsia="en-US"/>
              </w:rPr>
            </w:pPr>
            <w:r w:rsidRPr="006507E6">
              <w:rPr>
                <w:rFonts w:eastAsia="Calibri"/>
                <w:sz w:val="20"/>
                <w:szCs w:val="22"/>
                <w:lang w:eastAsia="en-US"/>
              </w:rPr>
              <w:t>Е</w:t>
            </w:r>
          </w:p>
          <w:p w14:paraId="502E306A" w14:textId="77777777" w:rsidR="00FF23C9" w:rsidRPr="006507E6" w:rsidRDefault="00FF23C9" w:rsidP="00FF23C9">
            <w:pPr>
              <w:rPr>
                <w:rFonts w:eastAsia="Calibri"/>
                <w:sz w:val="20"/>
                <w:szCs w:val="22"/>
                <w:lang w:eastAsia="en-US"/>
              </w:rPr>
            </w:pPr>
            <w:r w:rsidRPr="006507E6">
              <w:rPr>
                <w:rFonts w:eastAsia="Calibri"/>
                <w:sz w:val="20"/>
                <w:szCs w:val="22"/>
                <w:lang w:eastAsia="en-US"/>
              </w:rPr>
              <w:t>К</w:t>
            </w:r>
          </w:p>
          <w:p w14:paraId="17043E1C" w14:textId="77777777" w:rsidR="00FF23C9" w:rsidRPr="006507E6" w:rsidRDefault="00FF23C9" w:rsidP="00FF23C9">
            <w:pPr>
              <w:rPr>
                <w:rFonts w:eastAsia="Calibri"/>
                <w:sz w:val="20"/>
                <w:szCs w:val="22"/>
                <w:lang w:eastAsia="en-US"/>
              </w:rPr>
            </w:pPr>
            <w:r w:rsidRPr="006507E6">
              <w:rPr>
                <w:rFonts w:eastAsia="Calibri"/>
                <w:sz w:val="20"/>
                <w:szCs w:val="22"/>
                <w:lang w:eastAsia="en-US"/>
              </w:rPr>
              <w:t>А</w:t>
            </w:r>
          </w:p>
          <w:p w14:paraId="18CF655B" w14:textId="77777777" w:rsidR="00FF23C9" w:rsidRPr="006507E6" w:rsidRDefault="00FF23C9" w:rsidP="00FF23C9">
            <w:pPr>
              <w:rPr>
                <w:rFonts w:eastAsia="Calibri"/>
                <w:sz w:val="20"/>
                <w:szCs w:val="22"/>
                <w:lang w:eastAsia="en-US"/>
              </w:rPr>
            </w:pPr>
            <w:r w:rsidRPr="006507E6">
              <w:rPr>
                <w:rFonts w:eastAsia="Calibri"/>
                <w:sz w:val="20"/>
                <w:szCs w:val="22"/>
                <w:lang w:eastAsia="en-US"/>
              </w:rPr>
              <w:t>Б</w:t>
            </w:r>
          </w:p>
          <w:p w14:paraId="67701BD6" w14:textId="77777777" w:rsidR="00FF23C9" w:rsidRPr="006507E6" w:rsidRDefault="00FF23C9" w:rsidP="00FF23C9">
            <w:pPr>
              <w:rPr>
                <w:rFonts w:eastAsia="Calibri"/>
                <w:sz w:val="20"/>
                <w:szCs w:val="22"/>
                <w:lang w:eastAsia="en-US"/>
              </w:rPr>
            </w:pPr>
            <w:r w:rsidRPr="006507E6">
              <w:rPr>
                <w:rFonts w:eastAsia="Calibri"/>
                <w:sz w:val="20"/>
                <w:szCs w:val="22"/>
                <w:lang w:eastAsia="en-US"/>
              </w:rPr>
              <w:t>Р</w:t>
            </w:r>
          </w:p>
          <w:p w14:paraId="52E8E165" w14:textId="77777777" w:rsidR="00FF23C9" w:rsidRPr="006507E6" w:rsidRDefault="00FF23C9" w:rsidP="00FF23C9">
            <w:pPr>
              <w:rPr>
                <w:rFonts w:eastAsia="Calibri"/>
                <w:b/>
                <w:sz w:val="28"/>
                <w:szCs w:val="22"/>
                <w:lang w:eastAsia="en-US"/>
              </w:rPr>
            </w:pPr>
            <w:r w:rsidRPr="006507E6">
              <w:rPr>
                <w:rFonts w:eastAsia="Calibri"/>
                <w:sz w:val="20"/>
                <w:szCs w:val="22"/>
                <w:lang w:eastAsia="en-US"/>
              </w:rPr>
              <w:t>Ь</w:t>
            </w:r>
          </w:p>
          <w:p w14:paraId="437F4908" w14:textId="77777777" w:rsidR="00FF23C9" w:rsidRPr="006507E6" w:rsidRDefault="00FF23C9" w:rsidP="00FF23C9">
            <w:pPr>
              <w:rPr>
                <w:rFonts w:eastAsia="Calibri"/>
                <w:sz w:val="20"/>
                <w:szCs w:val="22"/>
                <w:lang w:eastAsia="en-US"/>
              </w:rPr>
            </w:pPr>
          </w:p>
        </w:tc>
        <w:tc>
          <w:tcPr>
            <w:tcW w:w="2694" w:type="dxa"/>
          </w:tcPr>
          <w:p w14:paraId="4B1BB4CF" w14:textId="77777777" w:rsidR="00FF23C9" w:rsidRPr="006507E6" w:rsidRDefault="00FF23C9" w:rsidP="00FF23C9">
            <w:pPr>
              <w:rPr>
                <w:rFonts w:eastAsia="Calibri"/>
                <w:sz w:val="18"/>
                <w:szCs w:val="20"/>
                <w:lang w:eastAsia="en-US"/>
              </w:rPr>
            </w:pPr>
            <w:r w:rsidRPr="006507E6">
              <w:rPr>
                <w:rFonts w:eastAsia="Calibri"/>
                <w:sz w:val="18"/>
                <w:szCs w:val="20"/>
                <w:lang w:eastAsia="en-US"/>
              </w:rPr>
              <w:t>Круглый стол для воспитателей</w:t>
            </w:r>
          </w:p>
          <w:p w14:paraId="00F4503B" w14:textId="77777777" w:rsidR="00FF23C9" w:rsidRPr="006507E6" w:rsidRDefault="00FF23C9" w:rsidP="00FF23C9">
            <w:pPr>
              <w:rPr>
                <w:rFonts w:eastAsia="Calibri"/>
                <w:sz w:val="18"/>
                <w:szCs w:val="22"/>
                <w:lang w:eastAsia="en-US"/>
              </w:rPr>
            </w:pPr>
          </w:p>
          <w:p w14:paraId="37B6918B" w14:textId="77777777" w:rsidR="00FF23C9" w:rsidRPr="006507E6" w:rsidRDefault="00FF23C9" w:rsidP="00FF23C9">
            <w:pPr>
              <w:rPr>
                <w:rFonts w:eastAsia="Calibri"/>
                <w:sz w:val="18"/>
                <w:szCs w:val="22"/>
                <w:lang w:eastAsia="en-US"/>
              </w:rPr>
            </w:pPr>
            <w:r w:rsidRPr="006507E6">
              <w:rPr>
                <w:rFonts w:eastAsia="Calibri"/>
                <w:sz w:val="18"/>
                <w:szCs w:val="22"/>
                <w:lang w:eastAsia="en-US"/>
              </w:rPr>
              <w:t xml:space="preserve">Беседа с </w:t>
            </w:r>
            <w:r>
              <w:rPr>
                <w:rFonts w:eastAsia="Calibri"/>
                <w:sz w:val="18"/>
                <w:szCs w:val="22"/>
                <w:lang w:eastAsia="en-US"/>
              </w:rPr>
              <w:t>воспитателями</w:t>
            </w:r>
          </w:p>
          <w:p w14:paraId="71FA5E7B" w14:textId="77777777" w:rsidR="00FF23C9" w:rsidRPr="006507E6" w:rsidRDefault="00FF23C9" w:rsidP="00FF23C9">
            <w:pPr>
              <w:rPr>
                <w:rFonts w:eastAsia="Calibri"/>
                <w:sz w:val="18"/>
                <w:szCs w:val="18"/>
                <w:lang w:eastAsia="en-US"/>
              </w:rPr>
            </w:pPr>
          </w:p>
          <w:p w14:paraId="2D0789F3" w14:textId="77777777" w:rsidR="00FF23C9" w:rsidRPr="006507E6" w:rsidRDefault="00FF23C9" w:rsidP="00FF23C9">
            <w:pPr>
              <w:rPr>
                <w:rFonts w:eastAsia="Calibri"/>
                <w:sz w:val="18"/>
                <w:szCs w:val="18"/>
                <w:lang w:eastAsia="en-US"/>
              </w:rPr>
            </w:pPr>
          </w:p>
          <w:p w14:paraId="1543ED19" w14:textId="77777777" w:rsidR="00FF23C9" w:rsidRPr="006507E6" w:rsidRDefault="00FF23C9" w:rsidP="00FF23C9">
            <w:pPr>
              <w:rPr>
                <w:rFonts w:eastAsia="Calibri"/>
                <w:sz w:val="18"/>
                <w:szCs w:val="18"/>
                <w:lang w:eastAsia="en-US"/>
              </w:rPr>
            </w:pPr>
          </w:p>
          <w:p w14:paraId="69EB85F0" w14:textId="77777777" w:rsidR="00FF23C9" w:rsidRPr="006507E6" w:rsidRDefault="00FF23C9" w:rsidP="00FF23C9">
            <w:pPr>
              <w:rPr>
                <w:rFonts w:eastAsia="Calibri"/>
                <w:sz w:val="20"/>
                <w:szCs w:val="22"/>
                <w:lang w:eastAsia="en-US"/>
              </w:rPr>
            </w:pPr>
            <w:r w:rsidRPr="006507E6">
              <w:rPr>
                <w:rFonts w:eastAsia="Calibri"/>
                <w:sz w:val="18"/>
                <w:szCs w:val="18"/>
                <w:lang w:eastAsia="en-US"/>
              </w:rPr>
              <w:t>Беседа с педагогом-психологом.</w:t>
            </w:r>
          </w:p>
          <w:p w14:paraId="0B7E2853" w14:textId="77777777" w:rsidR="00FF23C9" w:rsidRPr="006507E6" w:rsidRDefault="00FF23C9" w:rsidP="00FF23C9">
            <w:pPr>
              <w:rPr>
                <w:rFonts w:eastAsia="Calibri"/>
                <w:sz w:val="20"/>
                <w:szCs w:val="22"/>
                <w:lang w:eastAsia="en-US"/>
              </w:rPr>
            </w:pPr>
          </w:p>
          <w:p w14:paraId="0521852A" w14:textId="01DDAD5B" w:rsidR="00FF23C9" w:rsidRPr="006507E6" w:rsidRDefault="00FF23C9" w:rsidP="00FF23C9">
            <w:pPr>
              <w:rPr>
                <w:rFonts w:eastAsia="Calibri"/>
                <w:sz w:val="20"/>
                <w:szCs w:val="22"/>
                <w:lang w:eastAsia="en-US"/>
              </w:rPr>
            </w:pPr>
            <w:r w:rsidRPr="006507E6">
              <w:rPr>
                <w:rFonts w:eastAsia="Calibri"/>
                <w:sz w:val="20"/>
                <w:szCs w:val="22"/>
                <w:lang w:eastAsia="en-US"/>
              </w:rPr>
              <w:t>Практикум с</w:t>
            </w:r>
            <w:r w:rsidRPr="006507E6">
              <w:rPr>
                <w:rFonts w:eastAsia="Calibri"/>
                <w:b/>
                <w:sz w:val="20"/>
                <w:szCs w:val="22"/>
                <w:lang w:eastAsia="en-US"/>
              </w:rPr>
              <w:t xml:space="preserve"> </w:t>
            </w:r>
            <w:r w:rsidRPr="006507E6">
              <w:rPr>
                <w:rFonts w:eastAsia="Calibri"/>
                <w:sz w:val="20"/>
                <w:szCs w:val="22"/>
                <w:lang w:eastAsia="en-US"/>
              </w:rPr>
              <w:t>муз. руководителем.</w:t>
            </w:r>
          </w:p>
        </w:tc>
        <w:tc>
          <w:tcPr>
            <w:tcW w:w="3242" w:type="dxa"/>
          </w:tcPr>
          <w:p w14:paraId="30502E30" w14:textId="77777777" w:rsidR="00FF23C9" w:rsidRPr="006507E6" w:rsidRDefault="00FF23C9" w:rsidP="00FF23C9">
            <w:pPr>
              <w:rPr>
                <w:rFonts w:eastAsia="Calibri"/>
                <w:sz w:val="20"/>
                <w:szCs w:val="22"/>
                <w:lang w:eastAsia="en-US"/>
              </w:rPr>
            </w:pPr>
            <w:r w:rsidRPr="006507E6">
              <w:rPr>
                <w:rFonts w:eastAsia="Calibri"/>
                <w:sz w:val="20"/>
                <w:szCs w:val="22"/>
                <w:lang w:eastAsia="en-US"/>
              </w:rPr>
              <w:t xml:space="preserve">1.  </w:t>
            </w:r>
            <w:r>
              <w:rPr>
                <w:rFonts w:eastAsia="Calibri"/>
                <w:sz w:val="20"/>
                <w:szCs w:val="22"/>
                <w:lang w:eastAsia="en-US"/>
              </w:rPr>
              <w:t>Игры и упражнения для подготовки детей к обучению грамоте</w:t>
            </w:r>
          </w:p>
          <w:p w14:paraId="0F08AEC6" w14:textId="77777777" w:rsidR="00FF23C9" w:rsidRDefault="00FF23C9" w:rsidP="00FF23C9">
            <w:pPr>
              <w:rPr>
                <w:rFonts w:eastAsia="Calibri"/>
                <w:sz w:val="20"/>
                <w:szCs w:val="22"/>
                <w:lang w:eastAsia="en-US"/>
              </w:rPr>
            </w:pPr>
            <w:r>
              <w:rPr>
                <w:rFonts w:eastAsia="Calibri"/>
                <w:sz w:val="20"/>
                <w:szCs w:val="22"/>
                <w:lang w:eastAsia="en-US"/>
              </w:rPr>
              <w:t xml:space="preserve"> </w:t>
            </w:r>
          </w:p>
          <w:p w14:paraId="5B25A969" w14:textId="77777777" w:rsidR="00FF23C9" w:rsidRPr="006507E6" w:rsidRDefault="00FF23C9" w:rsidP="00FF23C9">
            <w:pPr>
              <w:rPr>
                <w:rFonts w:eastAsia="Calibri"/>
                <w:sz w:val="20"/>
                <w:szCs w:val="22"/>
                <w:lang w:eastAsia="en-US"/>
              </w:rPr>
            </w:pPr>
            <w:r w:rsidRPr="006507E6">
              <w:rPr>
                <w:rFonts w:eastAsia="Calibri"/>
                <w:sz w:val="20"/>
                <w:szCs w:val="22"/>
                <w:lang w:eastAsia="en-US"/>
              </w:rPr>
              <w:t>2. Динамика развития двигательной активности детей группы №</w:t>
            </w:r>
            <w:r>
              <w:rPr>
                <w:rFonts w:eastAsia="Calibri"/>
                <w:sz w:val="20"/>
                <w:szCs w:val="22"/>
                <w:lang w:eastAsia="en-US"/>
              </w:rPr>
              <w:t>1</w:t>
            </w:r>
            <w:r w:rsidRPr="006507E6">
              <w:rPr>
                <w:rFonts w:eastAsia="Calibri"/>
                <w:sz w:val="20"/>
                <w:szCs w:val="22"/>
                <w:lang w:eastAsia="en-US"/>
              </w:rPr>
              <w:t xml:space="preserve"> с ТНР. Анализ состояния дыхания и </w:t>
            </w:r>
            <w:proofErr w:type="gramStart"/>
            <w:r w:rsidRPr="006507E6">
              <w:rPr>
                <w:rFonts w:eastAsia="Calibri"/>
                <w:sz w:val="20"/>
                <w:szCs w:val="22"/>
                <w:lang w:eastAsia="en-US"/>
              </w:rPr>
              <w:t>просодики  у</w:t>
            </w:r>
            <w:proofErr w:type="gramEnd"/>
            <w:r w:rsidRPr="006507E6">
              <w:rPr>
                <w:rFonts w:eastAsia="Calibri"/>
                <w:sz w:val="20"/>
                <w:szCs w:val="22"/>
                <w:lang w:eastAsia="en-US"/>
              </w:rPr>
              <w:t xml:space="preserve"> детей </w:t>
            </w:r>
            <w:r>
              <w:rPr>
                <w:rFonts w:eastAsia="Calibri"/>
                <w:sz w:val="20"/>
                <w:szCs w:val="22"/>
                <w:lang w:eastAsia="en-US"/>
              </w:rPr>
              <w:t>6</w:t>
            </w:r>
            <w:r w:rsidRPr="006507E6">
              <w:rPr>
                <w:rFonts w:eastAsia="Calibri"/>
                <w:sz w:val="20"/>
                <w:szCs w:val="22"/>
                <w:lang w:eastAsia="en-US"/>
              </w:rPr>
              <w:t xml:space="preserve"> -</w:t>
            </w:r>
            <w:r>
              <w:rPr>
                <w:rFonts w:eastAsia="Calibri"/>
                <w:sz w:val="20"/>
                <w:szCs w:val="22"/>
                <w:lang w:eastAsia="en-US"/>
              </w:rPr>
              <w:t>7</w:t>
            </w:r>
            <w:r w:rsidRPr="006507E6">
              <w:rPr>
                <w:rFonts w:eastAsia="Calibri"/>
                <w:sz w:val="20"/>
                <w:szCs w:val="22"/>
                <w:lang w:eastAsia="en-US"/>
              </w:rPr>
              <w:t xml:space="preserve"> лет группы после </w:t>
            </w:r>
            <w:r w:rsidRPr="006507E6">
              <w:rPr>
                <w:rFonts w:eastAsia="Calibri"/>
                <w:sz w:val="20"/>
                <w:szCs w:val="22"/>
                <w:lang w:val="en-US" w:eastAsia="en-US"/>
              </w:rPr>
              <w:t>I</w:t>
            </w:r>
            <w:r w:rsidRPr="006507E6">
              <w:rPr>
                <w:rFonts w:eastAsia="Calibri"/>
                <w:sz w:val="20"/>
                <w:szCs w:val="22"/>
                <w:lang w:eastAsia="en-US"/>
              </w:rPr>
              <w:t xml:space="preserve"> периода обучения.</w:t>
            </w:r>
          </w:p>
          <w:p w14:paraId="4EE105EC" w14:textId="77777777" w:rsidR="00FF23C9" w:rsidRPr="006507E6" w:rsidRDefault="00FF23C9" w:rsidP="00FF23C9">
            <w:pPr>
              <w:rPr>
                <w:rFonts w:eastAsia="Calibri"/>
                <w:sz w:val="20"/>
                <w:szCs w:val="22"/>
                <w:lang w:eastAsia="en-US"/>
              </w:rPr>
            </w:pPr>
          </w:p>
          <w:p w14:paraId="29AD1457" w14:textId="77777777" w:rsidR="00FF23C9" w:rsidRPr="006507E6" w:rsidRDefault="00FF23C9" w:rsidP="00FF23C9">
            <w:pPr>
              <w:rPr>
                <w:rFonts w:eastAsia="Calibri"/>
                <w:b/>
                <w:szCs w:val="22"/>
                <w:lang w:eastAsia="en-US"/>
              </w:rPr>
            </w:pPr>
            <w:r w:rsidRPr="006507E6">
              <w:rPr>
                <w:rFonts w:eastAsia="Calibri"/>
                <w:sz w:val="20"/>
                <w:szCs w:val="22"/>
                <w:lang w:eastAsia="en-US"/>
              </w:rPr>
              <w:t>3. Динамика развития психологических процессов у детей</w:t>
            </w:r>
            <w:r w:rsidRPr="006507E6">
              <w:rPr>
                <w:rFonts w:eastAsia="Calibri"/>
                <w:sz w:val="16"/>
                <w:szCs w:val="22"/>
                <w:lang w:eastAsia="en-US"/>
              </w:rPr>
              <w:t xml:space="preserve"> </w:t>
            </w:r>
            <w:r>
              <w:rPr>
                <w:rFonts w:eastAsia="Calibri"/>
                <w:sz w:val="16"/>
                <w:szCs w:val="22"/>
                <w:lang w:eastAsia="en-US"/>
              </w:rPr>
              <w:t>6</w:t>
            </w:r>
            <w:r w:rsidRPr="006507E6">
              <w:rPr>
                <w:rFonts w:eastAsia="Calibri"/>
                <w:sz w:val="16"/>
                <w:szCs w:val="22"/>
                <w:lang w:eastAsia="en-US"/>
              </w:rPr>
              <w:t>-</w:t>
            </w:r>
            <w:r>
              <w:rPr>
                <w:rFonts w:eastAsia="Calibri"/>
                <w:sz w:val="16"/>
                <w:szCs w:val="22"/>
                <w:lang w:eastAsia="en-US"/>
              </w:rPr>
              <w:t>7</w:t>
            </w:r>
            <w:r w:rsidRPr="006507E6">
              <w:rPr>
                <w:rFonts w:eastAsia="Calibri"/>
                <w:sz w:val="16"/>
                <w:szCs w:val="22"/>
                <w:lang w:eastAsia="en-US"/>
              </w:rPr>
              <w:t xml:space="preserve"> лет </w:t>
            </w:r>
            <w:r w:rsidRPr="006507E6">
              <w:rPr>
                <w:rFonts w:eastAsia="Calibri"/>
                <w:sz w:val="20"/>
                <w:szCs w:val="22"/>
                <w:lang w:eastAsia="en-US"/>
              </w:rPr>
              <w:t>группы №1 с ТНР. Игры и игровые упражнения по автоматизации звуков.</w:t>
            </w:r>
          </w:p>
          <w:p w14:paraId="6FF20CC4" w14:textId="77777777" w:rsidR="00FF23C9" w:rsidRPr="006507E6" w:rsidRDefault="00FF23C9" w:rsidP="00FF23C9">
            <w:pPr>
              <w:rPr>
                <w:rFonts w:eastAsia="Calibri"/>
                <w:sz w:val="20"/>
                <w:szCs w:val="22"/>
                <w:lang w:eastAsia="en-US"/>
              </w:rPr>
            </w:pPr>
          </w:p>
          <w:p w14:paraId="33E0C021" w14:textId="77777777" w:rsidR="00FF23C9" w:rsidRPr="006507E6" w:rsidRDefault="00FF23C9" w:rsidP="00FF23C9">
            <w:pPr>
              <w:rPr>
                <w:rFonts w:eastAsia="Calibri"/>
                <w:sz w:val="20"/>
                <w:szCs w:val="22"/>
                <w:lang w:eastAsia="en-US"/>
              </w:rPr>
            </w:pPr>
          </w:p>
          <w:p w14:paraId="71FE4AC9" w14:textId="50376E74" w:rsidR="00FF23C9" w:rsidRPr="00B22FF4" w:rsidRDefault="00FF23C9" w:rsidP="00FF23C9">
            <w:pPr>
              <w:shd w:val="clear" w:color="auto" w:fill="FFFFFF"/>
              <w:rPr>
                <w:color w:val="000000"/>
                <w:sz w:val="20"/>
                <w:szCs w:val="20"/>
              </w:rPr>
            </w:pPr>
            <w:r w:rsidRPr="006507E6">
              <w:rPr>
                <w:rFonts w:eastAsia="Calibri"/>
                <w:sz w:val="20"/>
                <w:szCs w:val="22"/>
                <w:lang w:eastAsia="en-US"/>
              </w:rPr>
              <w:lastRenderedPageBreak/>
              <w:t xml:space="preserve">4. Особенности </w:t>
            </w:r>
            <w:proofErr w:type="gramStart"/>
            <w:r w:rsidRPr="006507E6">
              <w:rPr>
                <w:rFonts w:eastAsia="Calibri"/>
                <w:sz w:val="20"/>
                <w:szCs w:val="22"/>
                <w:lang w:eastAsia="en-US"/>
              </w:rPr>
              <w:t>развития  дыхания</w:t>
            </w:r>
            <w:proofErr w:type="gramEnd"/>
            <w:r w:rsidRPr="006507E6">
              <w:rPr>
                <w:rFonts w:eastAsia="Calibri"/>
                <w:sz w:val="20"/>
                <w:szCs w:val="22"/>
                <w:lang w:eastAsia="en-US"/>
              </w:rPr>
              <w:t xml:space="preserve"> у детей с ТНР.</w:t>
            </w:r>
          </w:p>
        </w:tc>
        <w:tc>
          <w:tcPr>
            <w:tcW w:w="2393" w:type="dxa"/>
          </w:tcPr>
          <w:p w14:paraId="79954861" w14:textId="77777777" w:rsidR="00FF23C9" w:rsidRPr="006507E6" w:rsidRDefault="00FF23C9" w:rsidP="00FF23C9">
            <w:pPr>
              <w:rPr>
                <w:rFonts w:eastAsia="Calibri"/>
                <w:sz w:val="16"/>
                <w:szCs w:val="22"/>
                <w:lang w:eastAsia="en-US"/>
              </w:rPr>
            </w:pPr>
            <w:proofErr w:type="spellStart"/>
            <w:r w:rsidRPr="006507E6">
              <w:rPr>
                <w:rFonts w:eastAsia="Calibri"/>
                <w:sz w:val="16"/>
                <w:szCs w:val="22"/>
                <w:lang w:eastAsia="en-US"/>
              </w:rPr>
              <w:lastRenderedPageBreak/>
              <w:t>Врясова</w:t>
            </w:r>
            <w:proofErr w:type="spellEnd"/>
            <w:r w:rsidRPr="006507E6">
              <w:rPr>
                <w:rFonts w:eastAsia="Calibri"/>
                <w:sz w:val="16"/>
                <w:szCs w:val="22"/>
                <w:lang w:eastAsia="en-US"/>
              </w:rPr>
              <w:t xml:space="preserve"> Е.Н.</w:t>
            </w:r>
          </w:p>
          <w:p w14:paraId="6F06B52F" w14:textId="77777777" w:rsidR="00FF23C9" w:rsidRPr="006507E6" w:rsidRDefault="00FF23C9" w:rsidP="00FF23C9">
            <w:pPr>
              <w:rPr>
                <w:rFonts w:eastAsia="Calibri"/>
                <w:sz w:val="16"/>
                <w:szCs w:val="22"/>
                <w:lang w:eastAsia="en-US"/>
              </w:rPr>
            </w:pPr>
            <w:r w:rsidRPr="006507E6">
              <w:rPr>
                <w:rFonts w:eastAsia="Calibri"/>
                <w:sz w:val="16"/>
                <w:szCs w:val="22"/>
                <w:lang w:eastAsia="en-US"/>
              </w:rPr>
              <w:t>Прохорова Ю.Н</w:t>
            </w:r>
          </w:p>
          <w:p w14:paraId="6F61C754" w14:textId="77777777" w:rsidR="00FF23C9" w:rsidRPr="006507E6" w:rsidRDefault="00FF23C9" w:rsidP="00FF23C9">
            <w:pPr>
              <w:rPr>
                <w:rFonts w:eastAsia="Calibri"/>
                <w:sz w:val="16"/>
                <w:szCs w:val="22"/>
                <w:lang w:eastAsia="en-US"/>
              </w:rPr>
            </w:pPr>
          </w:p>
          <w:p w14:paraId="1528DA14" w14:textId="77777777" w:rsidR="00FF23C9" w:rsidRPr="006507E6" w:rsidRDefault="00FF23C9" w:rsidP="00FF23C9">
            <w:pPr>
              <w:rPr>
                <w:rFonts w:eastAsia="Calibri"/>
                <w:sz w:val="16"/>
                <w:szCs w:val="22"/>
                <w:lang w:eastAsia="en-US"/>
              </w:rPr>
            </w:pPr>
            <w:proofErr w:type="spellStart"/>
            <w:r w:rsidRPr="006507E6">
              <w:rPr>
                <w:rFonts w:eastAsia="Calibri"/>
                <w:sz w:val="16"/>
                <w:szCs w:val="22"/>
                <w:lang w:eastAsia="en-US"/>
              </w:rPr>
              <w:t>Врясова</w:t>
            </w:r>
            <w:proofErr w:type="spellEnd"/>
            <w:r w:rsidRPr="006507E6">
              <w:rPr>
                <w:rFonts w:eastAsia="Calibri"/>
                <w:sz w:val="16"/>
                <w:szCs w:val="22"/>
                <w:lang w:eastAsia="en-US"/>
              </w:rPr>
              <w:t xml:space="preserve"> Е.Н.</w:t>
            </w:r>
          </w:p>
          <w:p w14:paraId="5B42EEC8" w14:textId="77777777" w:rsidR="00FF23C9" w:rsidRPr="006507E6" w:rsidRDefault="00FF23C9" w:rsidP="00FF23C9">
            <w:pPr>
              <w:rPr>
                <w:rFonts w:eastAsia="Calibri"/>
                <w:sz w:val="16"/>
                <w:szCs w:val="22"/>
                <w:lang w:eastAsia="en-US"/>
              </w:rPr>
            </w:pPr>
            <w:r w:rsidRPr="006507E6">
              <w:rPr>
                <w:rFonts w:eastAsia="Calibri"/>
                <w:sz w:val="16"/>
                <w:szCs w:val="22"/>
                <w:lang w:eastAsia="en-US"/>
              </w:rPr>
              <w:t>Прохорова Ю.Н</w:t>
            </w:r>
          </w:p>
          <w:p w14:paraId="31CF4D5E" w14:textId="77777777" w:rsidR="00FF23C9" w:rsidRPr="006507E6" w:rsidRDefault="00FF23C9" w:rsidP="00FF23C9">
            <w:pPr>
              <w:rPr>
                <w:rFonts w:eastAsia="Calibri"/>
                <w:sz w:val="16"/>
                <w:szCs w:val="22"/>
                <w:lang w:eastAsia="en-US"/>
              </w:rPr>
            </w:pPr>
          </w:p>
          <w:p w14:paraId="78D7D966" w14:textId="77777777" w:rsidR="00FF23C9" w:rsidRPr="006507E6" w:rsidRDefault="00FF23C9" w:rsidP="00FF23C9">
            <w:pPr>
              <w:rPr>
                <w:rFonts w:eastAsia="Calibri"/>
                <w:sz w:val="16"/>
                <w:szCs w:val="22"/>
                <w:lang w:eastAsia="en-US"/>
              </w:rPr>
            </w:pPr>
          </w:p>
          <w:p w14:paraId="0BBC1E7C" w14:textId="77777777" w:rsidR="00FF23C9" w:rsidRPr="006507E6" w:rsidRDefault="00FF23C9" w:rsidP="00FF23C9">
            <w:pPr>
              <w:rPr>
                <w:rFonts w:eastAsia="Calibri"/>
                <w:sz w:val="16"/>
                <w:szCs w:val="22"/>
                <w:lang w:eastAsia="en-US"/>
              </w:rPr>
            </w:pPr>
          </w:p>
          <w:p w14:paraId="4AEA3B69" w14:textId="77777777" w:rsidR="00FF23C9" w:rsidRPr="006507E6" w:rsidRDefault="00FF23C9" w:rsidP="00FF23C9">
            <w:pPr>
              <w:rPr>
                <w:rFonts w:eastAsia="Calibri"/>
                <w:sz w:val="16"/>
                <w:szCs w:val="22"/>
                <w:lang w:eastAsia="en-US"/>
              </w:rPr>
            </w:pPr>
            <w:proofErr w:type="spellStart"/>
            <w:r w:rsidRPr="006507E6">
              <w:rPr>
                <w:rFonts w:eastAsia="Calibri"/>
                <w:sz w:val="16"/>
                <w:szCs w:val="22"/>
                <w:lang w:eastAsia="en-US"/>
              </w:rPr>
              <w:t>Врясова</w:t>
            </w:r>
            <w:proofErr w:type="spellEnd"/>
            <w:r w:rsidRPr="006507E6">
              <w:rPr>
                <w:rFonts w:eastAsia="Calibri"/>
                <w:sz w:val="16"/>
                <w:szCs w:val="22"/>
                <w:lang w:eastAsia="en-US"/>
              </w:rPr>
              <w:t xml:space="preserve"> Е.Н.</w:t>
            </w:r>
          </w:p>
          <w:p w14:paraId="16F6061C" w14:textId="77777777" w:rsidR="00FF23C9" w:rsidRPr="006507E6" w:rsidRDefault="00FF23C9" w:rsidP="00FF23C9">
            <w:pPr>
              <w:rPr>
                <w:rFonts w:eastAsia="Calibri"/>
                <w:sz w:val="16"/>
                <w:szCs w:val="22"/>
                <w:lang w:eastAsia="en-US"/>
              </w:rPr>
            </w:pPr>
            <w:r w:rsidRPr="006507E6">
              <w:rPr>
                <w:rFonts w:eastAsia="Calibri"/>
                <w:sz w:val="16"/>
                <w:szCs w:val="22"/>
                <w:lang w:eastAsia="en-US"/>
              </w:rPr>
              <w:t>Прохорова Ю.Н</w:t>
            </w:r>
          </w:p>
          <w:p w14:paraId="77552747" w14:textId="77777777" w:rsidR="00FF23C9" w:rsidRPr="006507E6" w:rsidRDefault="00FF23C9" w:rsidP="00FF23C9">
            <w:pPr>
              <w:rPr>
                <w:rFonts w:eastAsia="Calibri"/>
                <w:sz w:val="16"/>
                <w:szCs w:val="22"/>
                <w:lang w:eastAsia="en-US"/>
              </w:rPr>
            </w:pPr>
            <w:r w:rsidRPr="006507E6">
              <w:rPr>
                <w:rFonts w:eastAsia="Calibri"/>
                <w:sz w:val="16"/>
                <w:szCs w:val="22"/>
                <w:lang w:eastAsia="en-US"/>
              </w:rPr>
              <w:t>Белецкая Т.Г.</w:t>
            </w:r>
          </w:p>
          <w:p w14:paraId="18D0B719" w14:textId="77777777" w:rsidR="00FF23C9" w:rsidRPr="006507E6" w:rsidRDefault="00FF23C9" w:rsidP="00FF23C9">
            <w:pPr>
              <w:rPr>
                <w:rFonts w:eastAsia="Calibri"/>
                <w:sz w:val="16"/>
                <w:szCs w:val="22"/>
                <w:lang w:eastAsia="en-US"/>
              </w:rPr>
            </w:pPr>
          </w:p>
          <w:p w14:paraId="1A0CE791" w14:textId="77777777" w:rsidR="00FF23C9" w:rsidRPr="006507E6" w:rsidRDefault="00FF23C9" w:rsidP="00FF23C9">
            <w:pPr>
              <w:rPr>
                <w:rFonts w:eastAsia="Calibri"/>
                <w:sz w:val="16"/>
                <w:szCs w:val="22"/>
                <w:lang w:eastAsia="en-US"/>
              </w:rPr>
            </w:pPr>
          </w:p>
          <w:p w14:paraId="4387F981" w14:textId="7C1C62F7" w:rsidR="00FF23C9" w:rsidRPr="006507E6" w:rsidRDefault="00FF23C9" w:rsidP="00FF23C9">
            <w:pPr>
              <w:rPr>
                <w:rFonts w:eastAsia="Calibri"/>
                <w:sz w:val="16"/>
                <w:szCs w:val="22"/>
                <w:lang w:eastAsia="en-US"/>
              </w:rPr>
            </w:pPr>
            <w:r w:rsidRPr="006507E6">
              <w:rPr>
                <w:rFonts w:eastAsia="Calibri"/>
                <w:sz w:val="16"/>
                <w:szCs w:val="22"/>
                <w:lang w:eastAsia="en-US"/>
              </w:rPr>
              <w:t>Данилова О.В.</w:t>
            </w:r>
          </w:p>
        </w:tc>
      </w:tr>
      <w:tr w:rsidR="00FF23C9" w14:paraId="3285AACE" w14:textId="77777777" w:rsidTr="00FF23C9">
        <w:tc>
          <w:tcPr>
            <w:tcW w:w="1242" w:type="dxa"/>
          </w:tcPr>
          <w:p w14:paraId="680D8DE5" w14:textId="77777777" w:rsidR="00FF23C9" w:rsidRPr="006507E6" w:rsidRDefault="00FF23C9" w:rsidP="00FF23C9">
            <w:pPr>
              <w:rPr>
                <w:rFonts w:eastAsia="Calibri"/>
                <w:sz w:val="18"/>
                <w:szCs w:val="22"/>
                <w:lang w:eastAsia="en-US"/>
              </w:rPr>
            </w:pPr>
          </w:p>
          <w:p w14:paraId="6B09873F" w14:textId="77777777" w:rsidR="00FF23C9" w:rsidRPr="006507E6" w:rsidRDefault="00FF23C9" w:rsidP="00FF23C9">
            <w:pPr>
              <w:rPr>
                <w:rFonts w:eastAsia="Calibri"/>
                <w:sz w:val="18"/>
                <w:szCs w:val="22"/>
                <w:lang w:eastAsia="en-US"/>
              </w:rPr>
            </w:pPr>
            <w:r w:rsidRPr="006507E6">
              <w:rPr>
                <w:rFonts w:eastAsia="Calibri"/>
                <w:sz w:val="18"/>
                <w:szCs w:val="22"/>
                <w:lang w:eastAsia="en-US"/>
              </w:rPr>
              <w:t>Я</w:t>
            </w:r>
          </w:p>
          <w:p w14:paraId="67965BCB" w14:textId="77777777" w:rsidR="00FF23C9" w:rsidRPr="006507E6" w:rsidRDefault="00FF23C9" w:rsidP="00FF23C9">
            <w:pPr>
              <w:rPr>
                <w:rFonts w:eastAsia="Calibri"/>
                <w:sz w:val="18"/>
                <w:szCs w:val="22"/>
                <w:lang w:eastAsia="en-US"/>
              </w:rPr>
            </w:pPr>
            <w:r w:rsidRPr="006507E6">
              <w:rPr>
                <w:rFonts w:eastAsia="Calibri"/>
                <w:sz w:val="18"/>
                <w:szCs w:val="22"/>
                <w:lang w:eastAsia="en-US"/>
              </w:rPr>
              <w:t>Н</w:t>
            </w:r>
          </w:p>
          <w:p w14:paraId="0E4C67C5" w14:textId="77777777" w:rsidR="00FF23C9" w:rsidRPr="006507E6" w:rsidRDefault="00FF23C9" w:rsidP="00FF23C9">
            <w:pPr>
              <w:rPr>
                <w:rFonts w:eastAsia="Calibri"/>
                <w:sz w:val="18"/>
                <w:szCs w:val="22"/>
                <w:lang w:eastAsia="en-US"/>
              </w:rPr>
            </w:pPr>
            <w:r w:rsidRPr="006507E6">
              <w:rPr>
                <w:rFonts w:eastAsia="Calibri"/>
                <w:sz w:val="18"/>
                <w:szCs w:val="22"/>
                <w:lang w:eastAsia="en-US"/>
              </w:rPr>
              <w:t>В</w:t>
            </w:r>
          </w:p>
          <w:p w14:paraId="2435AF0F" w14:textId="77777777" w:rsidR="00FF23C9" w:rsidRPr="006507E6" w:rsidRDefault="00FF23C9" w:rsidP="00FF23C9">
            <w:pPr>
              <w:rPr>
                <w:rFonts w:eastAsia="Calibri"/>
                <w:sz w:val="18"/>
                <w:szCs w:val="22"/>
                <w:lang w:eastAsia="en-US"/>
              </w:rPr>
            </w:pPr>
            <w:r w:rsidRPr="006507E6">
              <w:rPr>
                <w:rFonts w:eastAsia="Calibri"/>
                <w:sz w:val="18"/>
                <w:szCs w:val="22"/>
                <w:lang w:eastAsia="en-US"/>
              </w:rPr>
              <w:t>А</w:t>
            </w:r>
          </w:p>
          <w:p w14:paraId="3A8998A8" w14:textId="77777777" w:rsidR="00FF23C9" w:rsidRPr="006507E6" w:rsidRDefault="00FF23C9" w:rsidP="00FF23C9">
            <w:pPr>
              <w:rPr>
                <w:rFonts w:eastAsia="Calibri"/>
                <w:sz w:val="18"/>
                <w:szCs w:val="22"/>
                <w:lang w:eastAsia="en-US"/>
              </w:rPr>
            </w:pPr>
            <w:r w:rsidRPr="006507E6">
              <w:rPr>
                <w:rFonts w:eastAsia="Calibri"/>
                <w:sz w:val="18"/>
                <w:szCs w:val="22"/>
                <w:lang w:eastAsia="en-US"/>
              </w:rPr>
              <w:t>Р</w:t>
            </w:r>
          </w:p>
          <w:p w14:paraId="4BB24670" w14:textId="77777777" w:rsidR="00FF23C9" w:rsidRPr="006507E6" w:rsidRDefault="00FF23C9" w:rsidP="00FF23C9">
            <w:pPr>
              <w:rPr>
                <w:rFonts w:eastAsia="Calibri"/>
                <w:sz w:val="18"/>
                <w:szCs w:val="22"/>
                <w:lang w:eastAsia="en-US"/>
              </w:rPr>
            </w:pPr>
            <w:r w:rsidRPr="006507E6">
              <w:rPr>
                <w:rFonts w:eastAsia="Calibri"/>
                <w:sz w:val="18"/>
                <w:szCs w:val="22"/>
                <w:lang w:eastAsia="en-US"/>
              </w:rPr>
              <w:t>Ь</w:t>
            </w:r>
          </w:p>
          <w:p w14:paraId="27DF0E51" w14:textId="77777777" w:rsidR="00FF23C9" w:rsidRPr="006507E6" w:rsidRDefault="00FF23C9" w:rsidP="00FF23C9">
            <w:pPr>
              <w:rPr>
                <w:rFonts w:eastAsia="Calibri"/>
                <w:sz w:val="20"/>
                <w:szCs w:val="22"/>
                <w:lang w:eastAsia="en-US"/>
              </w:rPr>
            </w:pPr>
          </w:p>
        </w:tc>
        <w:tc>
          <w:tcPr>
            <w:tcW w:w="2694" w:type="dxa"/>
          </w:tcPr>
          <w:p w14:paraId="114515A0" w14:textId="77777777" w:rsidR="00FF23C9" w:rsidRPr="006507E6" w:rsidRDefault="00FF23C9" w:rsidP="00FF23C9">
            <w:pPr>
              <w:rPr>
                <w:rFonts w:eastAsia="Calibri"/>
                <w:sz w:val="18"/>
                <w:szCs w:val="20"/>
                <w:lang w:eastAsia="en-US"/>
              </w:rPr>
            </w:pPr>
            <w:r w:rsidRPr="006507E6">
              <w:rPr>
                <w:rFonts w:eastAsia="Calibri"/>
                <w:sz w:val="18"/>
                <w:szCs w:val="20"/>
                <w:lang w:eastAsia="en-US"/>
              </w:rPr>
              <w:t>Круглый стол для воспитателей</w:t>
            </w:r>
          </w:p>
          <w:p w14:paraId="225B53EC" w14:textId="77777777" w:rsidR="00FF23C9" w:rsidRPr="006507E6" w:rsidRDefault="00FF23C9" w:rsidP="00FF23C9">
            <w:pPr>
              <w:rPr>
                <w:rFonts w:eastAsia="Calibri"/>
                <w:sz w:val="18"/>
                <w:szCs w:val="22"/>
                <w:lang w:eastAsia="en-US"/>
              </w:rPr>
            </w:pPr>
          </w:p>
          <w:p w14:paraId="24AF5270" w14:textId="77777777" w:rsidR="00FF23C9" w:rsidRPr="006507E6" w:rsidRDefault="00FF23C9" w:rsidP="00FF23C9">
            <w:pPr>
              <w:rPr>
                <w:rFonts w:eastAsia="Calibri"/>
                <w:sz w:val="18"/>
                <w:szCs w:val="22"/>
                <w:lang w:eastAsia="en-US"/>
              </w:rPr>
            </w:pPr>
          </w:p>
          <w:p w14:paraId="74FA5406" w14:textId="77777777" w:rsidR="00FF23C9" w:rsidRPr="006507E6" w:rsidRDefault="00FF23C9" w:rsidP="00FF23C9">
            <w:pPr>
              <w:rPr>
                <w:rFonts w:eastAsia="Calibri"/>
                <w:sz w:val="18"/>
                <w:szCs w:val="22"/>
                <w:lang w:eastAsia="en-US"/>
              </w:rPr>
            </w:pPr>
            <w:r w:rsidRPr="006507E6">
              <w:rPr>
                <w:rFonts w:eastAsia="Calibri"/>
                <w:sz w:val="18"/>
                <w:szCs w:val="22"/>
                <w:lang w:eastAsia="en-US"/>
              </w:rPr>
              <w:t xml:space="preserve">Беседа с </w:t>
            </w:r>
            <w:r>
              <w:rPr>
                <w:rFonts w:eastAsia="Calibri"/>
                <w:sz w:val="18"/>
                <w:szCs w:val="22"/>
                <w:lang w:eastAsia="en-US"/>
              </w:rPr>
              <w:t>воспитателями и муз. руководителем</w:t>
            </w:r>
          </w:p>
          <w:p w14:paraId="42765301" w14:textId="77777777" w:rsidR="00FF23C9" w:rsidRPr="006507E6" w:rsidRDefault="00FF23C9" w:rsidP="00FF23C9">
            <w:pPr>
              <w:rPr>
                <w:rFonts w:eastAsia="Calibri"/>
                <w:sz w:val="18"/>
                <w:szCs w:val="18"/>
                <w:lang w:eastAsia="en-US"/>
              </w:rPr>
            </w:pPr>
          </w:p>
          <w:p w14:paraId="505B2BB3" w14:textId="77777777" w:rsidR="00FF23C9" w:rsidRPr="006507E6" w:rsidRDefault="00FF23C9" w:rsidP="00FF23C9">
            <w:pPr>
              <w:rPr>
                <w:rFonts w:eastAsia="Calibri"/>
                <w:sz w:val="18"/>
                <w:szCs w:val="18"/>
                <w:lang w:eastAsia="en-US"/>
              </w:rPr>
            </w:pPr>
          </w:p>
          <w:p w14:paraId="3334EF60" w14:textId="54A83FCD" w:rsidR="00FF23C9" w:rsidRPr="006507E6" w:rsidRDefault="00FF23C9" w:rsidP="00FF23C9">
            <w:pPr>
              <w:rPr>
                <w:rFonts w:eastAsia="Calibri"/>
                <w:sz w:val="20"/>
                <w:szCs w:val="22"/>
                <w:lang w:eastAsia="en-US"/>
              </w:rPr>
            </w:pPr>
            <w:r w:rsidRPr="006507E6">
              <w:rPr>
                <w:rFonts w:eastAsia="Calibri"/>
                <w:sz w:val="18"/>
                <w:szCs w:val="18"/>
                <w:lang w:eastAsia="en-US"/>
              </w:rPr>
              <w:t>Беседа с педагогом-психологом.</w:t>
            </w:r>
          </w:p>
        </w:tc>
        <w:tc>
          <w:tcPr>
            <w:tcW w:w="3242" w:type="dxa"/>
          </w:tcPr>
          <w:p w14:paraId="55A48A24" w14:textId="77777777" w:rsidR="00FF23C9" w:rsidRPr="006507E6" w:rsidRDefault="00FF23C9" w:rsidP="00FF23C9">
            <w:pPr>
              <w:rPr>
                <w:rFonts w:eastAsia="Calibri"/>
                <w:sz w:val="20"/>
                <w:szCs w:val="22"/>
                <w:lang w:eastAsia="en-US"/>
              </w:rPr>
            </w:pPr>
            <w:r w:rsidRPr="006507E6">
              <w:rPr>
                <w:rFonts w:eastAsia="Calibri"/>
                <w:sz w:val="20"/>
                <w:szCs w:val="22"/>
                <w:lang w:eastAsia="en-US"/>
              </w:rPr>
              <w:t xml:space="preserve">1. Динамика развития коммуникативной сферы у воспитанников </w:t>
            </w:r>
            <w:r>
              <w:rPr>
                <w:rFonts w:eastAsia="Calibri"/>
                <w:sz w:val="20"/>
                <w:szCs w:val="22"/>
                <w:lang w:eastAsia="en-US"/>
              </w:rPr>
              <w:t>6-7</w:t>
            </w:r>
            <w:r w:rsidRPr="006507E6">
              <w:rPr>
                <w:rFonts w:eastAsia="Calibri"/>
                <w:sz w:val="20"/>
                <w:szCs w:val="22"/>
                <w:lang w:eastAsia="en-US"/>
              </w:rPr>
              <w:t xml:space="preserve"> лет с ТНР. Выбор оптимальных методов </w:t>
            </w:r>
            <w:proofErr w:type="spellStart"/>
            <w:r w:rsidRPr="006507E6">
              <w:rPr>
                <w:rFonts w:eastAsia="Calibri"/>
                <w:sz w:val="20"/>
                <w:szCs w:val="22"/>
                <w:lang w:eastAsia="en-US"/>
              </w:rPr>
              <w:t>коррекционно</w:t>
            </w:r>
            <w:proofErr w:type="spellEnd"/>
            <w:r w:rsidRPr="006507E6">
              <w:rPr>
                <w:rFonts w:eastAsia="Calibri"/>
                <w:sz w:val="20"/>
                <w:szCs w:val="22"/>
                <w:lang w:eastAsia="en-US"/>
              </w:rPr>
              <w:t xml:space="preserve"> – педагогического воздействия.</w:t>
            </w:r>
          </w:p>
          <w:p w14:paraId="24546BC9" w14:textId="77777777" w:rsidR="00FF23C9" w:rsidRPr="006507E6" w:rsidRDefault="00FF23C9" w:rsidP="00FF23C9">
            <w:pPr>
              <w:rPr>
                <w:rFonts w:eastAsia="Calibri"/>
                <w:sz w:val="20"/>
                <w:szCs w:val="22"/>
                <w:lang w:eastAsia="en-US"/>
              </w:rPr>
            </w:pPr>
          </w:p>
          <w:p w14:paraId="55B7B64A" w14:textId="77777777" w:rsidR="00FF23C9" w:rsidRPr="006507E6" w:rsidRDefault="00FF23C9" w:rsidP="00FF23C9">
            <w:pPr>
              <w:rPr>
                <w:rFonts w:eastAsia="Calibri"/>
                <w:sz w:val="20"/>
                <w:szCs w:val="22"/>
                <w:lang w:eastAsia="en-US"/>
              </w:rPr>
            </w:pPr>
            <w:r w:rsidRPr="006507E6">
              <w:rPr>
                <w:rFonts w:eastAsia="Calibri"/>
                <w:sz w:val="20"/>
                <w:szCs w:val="22"/>
                <w:lang w:eastAsia="en-US"/>
              </w:rPr>
              <w:t xml:space="preserve">2. Динамика развития двигательной активности детей группы№1 с ТНР. Анализ </w:t>
            </w:r>
            <w:proofErr w:type="gramStart"/>
            <w:r w:rsidRPr="006507E6">
              <w:rPr>
                <w:rFonts w:eastAsia="Calibri"/>
                <w:sz w:val="20"/>
                <w:szCs w:val="22"/>
                <w:lang w:eastAsia="en-US"/>
              </w:rPr>
              <w:t>состояния  дыхания</w:t>
            </w:r>
            <w:proofErr w:type="gramEnd"/>
            <w:r w:rsidRPr="006507E6">
              <w:rPr>
                <w:rFonts w:eastAsia="Calibri"/>
                <w:sz w:val="20"/>
                <w:szCs w:val="22"/>
                <w:lang w:eastAsia="en-US"/>
              </w:rPr>
              <w:t xml:space="preserve"> и просодики  у детей </w:t>
            </w:r>
            <w:r>
              <w:rPr>
                <w:rFonts w:eastAsia="Calibri"/>
                <w:sz w:val="20"/>
                <w:szCs w:val="22"/>
                <w:lang w:eastAsia="en-US"/>
              </w:rPr>
              <w:t>6-7</w:t>
            </w:r>
            <w:r w:rsidRPr="006507E6">
              <w:rPr>
                <w:rFonts w:eastAsia="Calibri"/>
                <w:sz w:val="20"/>
                <w:szCs w:val="22"/>
                <w:lang w:eastAsia="en-US"/>
              </w:rPr>
              <w:t xml:space="preserve"> лет группы после </w:t>
            </w:r>
            <w:r w:rsidRPr="006507E6">
              <w:rPr>
                <w:rFonts w:eastAsia="Calibri"/>
                <w:sz w:val="20"/>
                <w:szCs w:val="22"/>
                <w:lang w:val="en-US" w:eastAsia="en-US"/>
              </w:rPr>
              <w:t>I</w:t>
            </w:r>
            <w:r w:rsidRPr="006507E6">
              <w:rPr>
                <w:rFonts w:eastAsia="Calibri"/>
                <w:sz w:val="20"/>
                <w:szCs w:val="22"/>
                <w:lang w:eastAsia="en-US"/>
              </w:rPr>
              <w:t xml:space="preserve"> периода обучения.</w:t>
            </w:r>
          </w:p>
          <w:p w14:paraId="03D91E89" w14:textId="77777777" w:rsidR="00FF23C9" w:rsidRPr="006507E6" w:rsidRDefault="00FF23C9" w:rsidP="00FF23C9">
            <w:pPr>
              <w:rPr>
                <w:rFonts w:eastAsia="Calibri"/>
                <w:sz w:val="20"/>
                <w:szCs w:val="22"/>
                <w:lang w:eastAsia="en-US"/>
              </w:rPr>
            </w:pPr>
          </w:p>
          <w:p w14:paraId="10D00753" w14:textId="3B752597" w:rsidR="00FF23C9" w:rsidRPr="00B22FF4" w:rsidRDefault="00FF23C9" w:rsidP="00FF23C9">
            <w:pPr>
              <w:shd w:val="clear" w:color="auto" w:fill="FFFFFF"/>
              <w:rPr>
                <w:color w:val="000000"/>
                <w:sz w:val="20"/>
                <w:szCs w:val="20"/>
              </w:rPr>
            </w:pPr>
            <w:r w:rsidRPr="006507E6">
              <w:rPr>
                <w:rFonts w:eastAsia="Calibri"/>
                <w:sz w:val="20"/>
                <w:szCs w:val="22"/>
                <w:lang w:eastAsia="en-US"/>
              </w:rPr>
              <w:t>3. Динамика развития психологических процессов у детей</w:t>
            </w:r>
            <w:r w:rsidRPr="006507E6">
              <w:rPr>
                <w:rFonts w:eastAsia="Calibri"/>
                <w:sz w:val="16"/>
                <w:szCs w:val="22"/>
                <w:lang w:eastAsia="en-US"/>
              </w:rPr>
              <w:t xml:space="preserve"> </w:t>
            </w:r>
            <w:r>
              <w:rPr>
                <w:rFonts w:eastAsia="Calibri"/>
                <w:sz w:val="16"/>
                <w:szCs w:val="22"/>
                <w:lang w:eastAsia="en-US"/>
              </w:rPr>
              <w:t>6-7</w:t>
            </w:r>
            <w:r w:rsidRPr="006507E6">
              <w:rPr>
                <w:rFonts w:eastAsia="Calibri"/>
                <w:sz w:val="16"/>
                <w:szCs w:val="22"/>
                <w:lang w:eastAsia="en-US"/>
              </w:rPr>
              <w:t xml:space="preserve"> лет </w:t>
            </w:r>
            <w:r w:rsidRPr="006507E6">
              <w:rPr>
                <w:rFonts w:eastAsia="Calibri"/>
                <w:sz w:val="20"/>
                <w:szCs w:val="22"/>
                <w:lang w:eastAsia="en-US"/>
              </w:rPr>
              <w:t>группы№1 с ТНР.</w:t>
            </w:r>
            <w:r>
              <w:rPr>
                <w:rFonts w:ascii="yandex-sans" w:hAnsi="yandex-sans"/>
                <w:color w:val="000000"/>
                <w:sz w:val="23"/>
                <w:szCs w:val="23"/>
              </w:rPr>
              <w:t xml:space="preserve">1 неделя </w:t>
            </w:r>
          </w:p>
        </w:tc>
        <w:tc>
          <w:tcPr>
            <w:tcW w:w="2393" w:type="dxa"/>
          </w:tcPr>
          <w:p w14:paraId="182FF80F" w14:textId="77777777" w:rsidR="00FF23C9" w:rsidRPr="006507E6" w:rsidRDefault="00FF23C9" w:rsidP="00FF23C9">
            <w:pPr>
              <w:rPr>
                <w:rFonts w:eastAsia="Calibri"/>
                <w:sz w:val="16"/>
                <w:szCs w:val="22"/>
                <w:lang w:eastAsia="en-US"/>
              </w:rPr>
            </w:pPr>
            <w:proofErr w:type="spellStart"/>
            <w:r w:rsidRPr="006507E6">
              <w:rPr>
                <w:rFonts w:eastAsia="Calibri"/>
                <w:sz w:val="16"/>
                <w:szCs w:val="22"/>
                <w:lang w:eastAsia="en-US"/>
              </w:rPr>
              <w:t>Врясова</w:t>
            </w:r>
            <w:proofErr w:type="spellEnd"/>
            <w:r w:rsidRPr="006507E6">
              <w:rPr>
                <w:rFonts w:eastAsia="Calibri"/>
                <w:sz w:val="16"/>
                <w:szCs w:val="22"/>
                <w:lang w:eastAsia="en-US"/>
              </w:rPr>
              <w:t xml:space="preserve"> Е.Н.</w:t>
            </w:r>
          </w:p>
          <w:p w14:paraId="034C2800" w14:textId="77777777" w:rsidR="00FF23C9" w:rsidRPr="006507E6" w:rsidRDefault="00FF23C9" w:rsidP="00FF23C9">
            <w:pPr>
              <w:rPr>
                <w:rFonts w:eastAsia="Calibri"/>
                <w:sz w:val="16"/>
                <w:szCs w:val="22"/>
                <w:lang w:eastAsia="en-US"/>
              </w:rPr>
            </w:pPr>
            <w:r w:rsidRPr="006507E6">
              <w:rPr>
                <w:rFonts w:eastAsia="Calibri"/>
                <w:sz w:val="16"/>
                <w:szCs w:val="22"/>
                <w:lang w:eastAsia="en-US"/>
              </w:rPr>
              <w:t>Прохорова Ю.Н</w:t>
            </w:r>
          </w:p>
          <w:p w14:paraId="1BA74598" w14:textId="77777777" w:rsidR="00FF23C9" w:rsidRPr="006507E6" w:rsidRDefault="00FF23C9" w:rsidP="00FF23C9">
            <w:pPr>
              <w:rPr>
                <w:rFonts w:eastAsia="Calibri"/>
                <w:sz w:val="16"/>
                <w:szCs w:val="22"/>
                <w:lang w:eastAsia="en-US"/>
              </w:rPr>
            </w:pPr>
          </w:p>
          <w:p w14:paraId="7B259788" w14:textId="77777777" w:rsidR="00FF23C9" w:rsidRPr="006507E6" w:rsidRDefault="00FF23C9" w:rsidP="00FF23C9">
            <w:pPr>
              <w:rPr>
                <w:rFonts w:eastAsia="Calibri"/>
                <w:sz w:val="16"/>
                <w:szCs w:val="22"/>
                <w:lang w:eastAsia="en-US"/>
              </w:rPr>
            </w:pPr>
          </w:p>
          <w:p w14:paraId="6C333FE7" w14:textId="77777777" w:rsidR="00FF23C9" w:rsidRPr="006507E6" w:rsidRDefault="00FF23C9" w:rsidP="00FF23C9">
            <w:pPr>
              <w:rPr>
                <w:rFonts w:eastAsia="Calibri"/>
                <w:sz w:val="16"/>
                <w:szCs w:val="22"/>
                <w:lang w:eastAsia="en-US"/>
              </w:rPr>
            </w:pPr>
          </w:p>
          <w:p w14:paraId="052778BB" w14:textId="77777777" w:rsidR="00FF23C9" w:rsidRDefault="00FF23C9" w:rsidP="00FF23C9">
            <w:pPr>
              <w:rPr>
                <w:rFonts w:eastAsia="Calibri"/>
                <w:sz w:val="16"/>
                <w:szCs w:val="22"/>
                <w:lang w:eastAsia="en-US"/>
              </w:rPr>
            </w:pPr>
            <w:r>
              <w:rPr>
                <w:rFonts w:eastAsia="Calibri"/>
                <w:sz w:val="16"/>
                <w:szCs w:val="22"/>
                <w:lang w:eastAsia="en-US"/>
              </w:rPr>
              <w:t>Воспитатели</w:t>
            </w:r>
          </w:p>
          <w:p w14:paraId="564F627E" w14:textId="77777777" w:rsidR="00FF23C9" w:rsidRPr="006507E6" w:rsidRDefault="00FF23C9" w:rsidP="00FF23C9">
            <w:pPr>
              <w:rPr>
                <w:rFonts w:eastAsia="Calibri"/>
                <w:sz w:val="16"/>
                <w:szCs w:val="22"/>
                <w:lang w:eastAsia="en-US"/>
              </w:rPr>
            </w:pPr>
            <w:r w:rsidRPr="006507E6">
              <w:rPr>
                <w:rFonts w:eastAsia="Calibri"/>
                <w:sz w:val="16"/>
                <w:szCs w:val="22"/>
                <w:lang w:eastAsia="en-US"/>
              </w:rPr>
              <w:t>Данилова О.В.</w:t>
            </w:r>
          </w:p>
          <w:p w14:paraId="3E825D55" w14:textId="77777777" w:rsidR="00FF23C9" w:rsidRPr="006507E6" w:rsidRDefault="00FF23C9" w:rsidP="00FF23C9">
            <w:pPr>
              <w:rPr>
                <w:rFonts w:eastAsia="Calibri"/>
                <w:sz w:val="16"/>
                <w:szCs w:val="22"/>
                <w:lang w:eastAsia="en-US"/>
              </w:rPr>
            </w:pPr>
          </w:p>
          <w:p w14:paraId="2A434C63" w14:textId="77777777" w:rsidR="00FF23C9" w:rsidRPr="006507E6" w:rsidRDefault="00FF23C9" w:rsidP="00FF23C9">
            <w:pPr>
              <w:rPr>
                <w:rFonts w:eastAsia="Calibri"/>
                <w:sz w:val="16"/>
                <w:szCs w:val="22"/>
                <w:lang w:eastAsia="en-US"/>
              </w:rPr>
            </w:pPr>
          </w:p>
          <w:p w14:paraId="17B5BFA4" w14:textId="72D648E1" w:rsidR="00FF23C9" w:rsidRPr="006507E6" w:rsidRDefault="00FF23C9" w:rsidP="00FF23C9">
            <w:pPr>
              <w:rPr>
                <w:rFonts w:eastAsia="Calibri"/>
                <w:sz w:val="16"/>
                <w:szCs w:val="22"/>
                <w:lang w:eastAsia="en-US"/>
              </w:rPr>
            </w:pPr>
            <w:r w:rsidRPr="006507E6">
              <w:rPr>
                <w:rFonts w:eastAsia="Calibri"/>
                <w:sz w:val="16"/>
                <w:szCs w:val="22"/>
                <w:lang w:eastAsia="en-US"/>
              </w:rPr>
              <w:t>Белецкая Т.Г.</w:t>
            </w:r>
          </w:p>
        </w:tc>
      </w:tr>
      <w:tr w:rsidR="00FF23C9" w14:paraId="5D7DB475" w14:textId="77777777" w:rsidTr="00FF23C9">
        <w:tc>
          <w:tcPr>
            <w:tcW w:w="1242" w:type="dxa"/>
          </w:tcPr>
          <w:p w14:paraId="5BD1FBB3" w14:textId="77777777" w:rsidR="00FF23C9" w:rsidRPr="006507E6" w:rsidRDefault="00FF23C9" w:rsidP="00FF23C9">
            <w:pPr>
              <w:rPr>
                <w:rFonts w:eastAsia="Calibri"/>
                <w:sz w:val="18"/>
                <w:szCs w:val="22"/>
                <w:lang w:eastAsia="en-US"/>
              </w:rPr>
            </w:pPr>
            <w:r w:rsidRPr="006507E6">
              <w:rPr>
                <w:rFonts w:eastAsia="Calibri"/>
                <w:sz w:val="18"/>
                <w:szCs w:val="22"/>
                <w:lang w:eastAsia="en-US"/>
              </w:rPr>
              <w:t>Ф</w:t>
            </w:r>
          </w:p>
          <w:p w14:paraId="21B1DECA" w14:textId="77777777" w:rsidR="00FF23C9" w:rsidRPr="006507E6" w:rsidRDefault="00FF23C9" w:rsidP="00FF23C9">
            <w:pPr>
              <w:rPr>
                <w:rFonts w:eastAsia="Calibri"/>
                <w:sz w:val="18"/>
                <w:szCs w:val="22"/>
                <w:lang w:eastAsia="en-US"/>
              </w:rPr>
            </w:pPr>
            <w:r w:rsidRPr="006507E6">
              <w:rPr>
                <w:rFonts w:eastAsia="Calibri"/>
                <w:sz w:val="18"/>
                <w:szCs w:val="22"/>
                <w:lang w:eastAsia="en-US"/>
              </w:rPr>
              <w:t>Е</w:t>
            </w:r>
          </w:p>
          <w:p w14:paraId="3FBCC047" w14:textId="77777777" w:rsidR="00FF23C9" w:rsidRPr="006507E6" w:rsidRDefault="00FF23C9" w:rsidP="00FF23C9">
            <w:pPr>
              <w:rPr>
                <w:rFonts w:eastAsia="Calibri"/>
                <w:sz w:val="18"/>
                <w:szCs w:val="22"/>
                <w:lang w:eastAsia="en-US"/>
              </w:rPr>
            </w:pPr>
            <w:r w:rsidRPr="006507E6">
              <w:rPr>
                <w:rFonts w:eastAsia="Calibri"/>
                <w:sz w:val="18"/>
                <w:szCs w:val="22"/>
                <w:lang w:eastAsia="en-US"/>
              </w:rPr>
              <w:t>В</w:t>
            </w:r>
          </w:p>
          <w:p w14:paraId="472935EA" w14:textId="77777777" w:rsidR="00FF23C9" w:rsidRPr="006507E6" w:rsidRDefault="00FF23C9" w:rsidP="00FF23C9">
            <w:pPr>
              <w:rPr>
                <w:rFonts w:eastAsia="Calibri"/>
                <w:sz w:val="18"/>
                <w:szCs w:val="22"/>
                <w:lang w:eastAsia="en-US"/>
              </w:rPr>
            </w:pPr>
            <w:r w:rsidRPr="006507E6">
              <w:rPr>
                <w:rFonts w:eastAsia="Calibri"/>
                <w:sz w:val="18"/>
                <w:szCs w:val="22"/>
                <w:lang w:eastAsia="en-US"/>
              </w:rPr>
              <w:t>Р</w:t>
            </w:r>
          </w:p>
          <w:p w14:paraId="13062ED9" w14:textId="77777777" w:rsidR="00FF23C9" w:rsidRPr="006507E6" w:rsidRDefault="00FF23C9" w:rsidP="00FF23C9">
            <w:pPr>
              <w:rPr>
                <w:rFonts w:eastAsia="Calibri"/>
                <w:sz w:val="18"/>
                <w:szCs w:val="22"/>
                <w:lang w:eastAsia="en-US"/>
              </w:rPr>
            </w:pPr>
            <w:r w:rsidRPr="006507E6">
              <w:rPr>
                <w:rFonts w:eastAsia="Calibri"/>
                <w:sz w:val="18"/>
                <w:szCs w:val="22"/>
                <w:lang w:eastAsia="en-US"/>
              </w:rPr>
              <w:t>А</w:t>
            </w:r>
          </w:p>
          <w:p w14:paraId="6F3FF054" w14:textId="77777777" w:rsidR="00FF23C9" w:rsidRPr="006507E6" w:rsidRDefault="00FF23C9" w:rsidP="00FF23C9">
            <w:pPr>
              <w:rPr>
                <w:rFonts w:eastAsia="Calibri"/>
                <w:sz w:val="18"/>
                <w:szCs w:val="22"/>
                <w:lang w:eastAsia="en-US"/>
              </w:rPr>
            </w:pPr>
            <w:r w:rsidRPr="006507E6">
              <w:rPr>
                <w:rFonts w:eastAsia="Calibri"/>
                <w:sz w:val="18"/>
                <w:szCs w:val="22"/>
                <w:lang w:eastAsia="en-US"/>
              </w:rPr>
              <w:t>Л</w:t>
            </w:r>
          </w:p>
          <w:p w14:paraId="02F3BAE2" w14:textId="77777777" w:rsidR="00FF23C9" w:rsidRPr="006507E6" w:rsidRDefault="00FF23C9" w:rsidP="00FF23C9">
            <w:pPr>
              <w:rPr>
                <w:rFonts w:eastAsia="Calibri"/>
                <w:b/>
                <w:szCs w:val="22"/>
                <w:lang w:eastAsia="en-US"/>
              </w:rPr>
            </w:pPr>
            <w:r w:rsidRPr="006507E6">
              <w:rPr>
                <w:rFonts w:eastAsia="Calibri"/>
                <w:sz w:val="18"/>
                <w:szCs w:val="22"/>
                <w:lang w:eastAsia="en-US"/>
              </w:rPr>
              <w:t>Ь</w:t>
            </w:r>
          </w:p>
          <w:p w14:paraId="5D2D494F" w14:textId="77777777" w:rsidR="00FF23C9" w:rsidRPr="006507E6" w:rsidRDefault="00FF23C9" w:rsidP="00FF23C9">
            <w:pPr>
              <w:rPr>
                <w:rFonts w:eastAsia="Calibri"/>
                <w:sz w:val="18"/>
                <w:szCs w:val="22"/>
                <w:lang w:eastAsia="en-US"/>
              </w:rPr>
            </w:pPr>
          </w:p>
        </w:tc>
        <w:tc>
          <w:tcPr>
            <w:tcW w:w="2694" w:type="dxa"/>
          </w:tcPr>
          <w:p w14:paraId="5B552706" w14:textId="77777777" w:rsidR="00FF23C9" w:rsidRPr="006507E6" w:rsidRDefault="00FF23C9" w:rsidP="00FF23C9">
            <w:pPr>
              <w:rPr>
                <w:rFonts w:eastAsia="Calibri"/>
                <w:sz w:val="18"/>
                <w:szCs w:val="22"/>
                <w:lang w:eastAsia="en-US"/>
              </w:rPr>
            </w:pPr>
            <w:r w:rsidRPr="006507E6">
              <w:rPr>
                <w:rFonts w:eastAsia="Calibri"/>
                <w:sz w:val="20"/>
                <w:szCs w:val="22"/>
                <w:lang w:eastAsia="en-US"/>
              </w:rPr>
              <w:t>Беседа с муз. руководителем.</w:t>
            </w:r>
            <w:r w:rsidRPr="006507E6">
              <w:rPr>
                <w:rFonts w:eastAsia="Calibri"/>
                <w:sz w:val="18"/>
                <w:szCs w:val="22"/>
                <w:lang w:eastAsia="en-US"/>
              </w:rPr>
              <w:t xml:space="preserve"> </w:t>
            </w:r>
          </w:p>
          <w:p w14:paraId="6CC6F07D" w14:textId="77777777" w:rsidR="00FF23C9" w:rsidRPr="006507E6" w:rsidRDefault="00FF23C9" w:rsidP="00FF23C9">
            <w:pPr>
              <w:rPr>
                <w:rFonts w:eastAsia="Calibri"/>
                <w:sz w:val="18"/>
                <w:szCs w:val="22"/>
                <w:lang w:eastAsia="en-US"/>
              </w:rPr>
            </w:pPr>
          </w:p>
          <w:p w14:paraId="2704DE0D" w14:textId="77777777" w:rsidR="00FF23C9" w:rsidRPr="006507E6" w:rsidRDefault="00FF23C9" w:rsidP="00FF23C9">
            <w:pPr>
              <w:rPr>
                <w:rFonts w:eastAsia="Calibri"/>
                <w:sz w:val="18"/>
                <w:szCs w:val="22"/>
                <w:lang w:eastAsia="en-US"/>
              </w:rPr>
            </w:pPr>
            <w:r>
              <w:rPr>
                <w:rFonts w:eastAsia="Calibri"/>
                <w:sz w:val="18"/>
                <w:szCs w:val="22"/>
                <w:lang w:eastAsia="en-US"/>
              </w:rPr>
              <w:t>Круглый стол</w:t>
            </w:r>
            <w:r w:rsidRPr="006507E6">
              <w:rPr>
                <w:rFonts w:eastAsia="Calibri"/>
                <w:sz w:val="18"/>
                <w:szCs w:val="22"/>
                <w:lang w:eastAsia="en-US"/>
              </w:rPr>
              <w:t xml:space="preserve"> с воспитателями.</w:t>
            </w:r>
          </w:p>
          <w:p w14:paraId="00C76F45" w14:textId="77777777" w:rsidR="00FF23C9" w:rsidRPr="006507E6" w:rsidRDefault="00FF23C9" w:rsidP="00FF23C9">
            <w:pPr>
              <w:rPr>
                <w:rFonts w:eastAsia="Calibri"/>
                <w:sz w:val="18"/>
                <w:szCs w:val="22"/>
                <w:lang w:eastAsia="en-US"/>
              </w:rPr>
            </w:pPr>
            <w:r w:rsidRPr="006507E6">
              <w:rPr>
                <w:rFonts w:eastAsia="Calibri"/>
                <w:sz w:val="18"/>
                <w:szCs w:val="22"/>
                <w:lang w:eastAsia="en-US"/>
              </w:rPr>
              <w:t xml:space="preserve">Беседа с </w:t>
            </w:r>
            <w:r>
              <w:rPr>
                <w:rFonts w:eastAsia="Calibri"/>
                <w:sz w:val="18"/>
                <w:szCs w:val="22"/>
                <w:lang w:eastAsia="en-US"/>
              </w:rPr>
              <w:t>воспитателями</w:t>
            </w:r>
          </w:p>
          <w:p w14:paraId="7E0455AC" w14:textId="77777777" w:rsidR="00FF23C9" w:rsidRPr="006507E6" w:rsidRDefault="00FF23C9" w:rsidP="00FF23C9">
            <w:pPr>
              <w:rPr>
                <w:rFonts w:eastAsia="Calibri"/>
                <w:sz w:val="18"/>
                <w:szCs w:val="22"/>
                <w:lang w:eastAsia="en-US"/>
              </w:rPr>
            </w:pPr>
          </w:p>
          <w:p w14:paraId="2D62347E" w14:textId="07579CC1" w:rsidR="00FF23C9" w:rsidRPr="006507E6" w:rsidRDefault="00FF23C9" w:rsidP="00FF23C9">
            <w:pPr>
              <w:rPr>
                <w:rFonts w:eastAsia="Calibri"/>
                <w:sz w:val="18"/>
                <w:szCs w:val="20"/>
                <w:lang w:eastAsia="en-US"/>
              </w:rPr>
            </w:pPr>
            <w:r w:rsidRPr="006507E6">
              <w:rPr>
                <w:rFonts w:eastAsia="Calibri"/>
                <w:sz w:val="18"/>
                <w:szCs w:val="22"/>
                <w:lang w:eastAsia="en-US"/>
              </w:rPr>
              <w:t>Беседа с воспитателями.</w:t>
            </w:r>
          </w:p>
        </w:tc>
        <w:tc>
          <w:tcPr>
            <w:tcW w:w="3242" w:type="dxa"/>
          </w:tcPr>
          <w:p w14:paraId="47253B1B" w14:textId="77777777" w:rsidR="00FF23C9" w:rsidRPr="006507E6" w:rsidRDefault="00FF23C9" w:rsidP="00FF23C9">
            <w:pPr>
              <w:rPr>
                <w:rFonts w:eastAsia="Calibri"/>
                <w:sz w:val="20"/>
                <w:szCs w:val="22"/>
                <w:lang w:eastAsia="en-US"/>
              </w:rPr>
            </w:pPr>
            <w:r w:rsidRPr="006507E6">
              <w:rPr>
                <w:rFonts w:eastAsia="Calibri"/>
                <w:sz w:val="20"/>
                <w:szCs w:val="22"/>
                <w:lang w:eastAsia="en-US"/>
              </w:rPr>
              <w:t xml:space="preserve">1. Игровые упражнения по развитию просодики у детей с ТНР. </w:t>
            </w:r>
          </w:p>
          <w:p w14:paraId="7A594DFA" w14:textId="77777777" w:rsidR="00FF23C9" w:rsidRPr="006507E6" w:rsidRDefault="00FF23C9" w:rsidP="00FF23C9">
            <w:pPr>
              <w:rPr>
                <w:rFonts w:eastAsia="Calibri"/>
                <w:sz w:val="20"/>
                <w:szCs w:val="22"/>
                <w:lang w:eastAsia="en-US"/>
              </w:rPr>
            </w:pPr>
          </w:p>
          <w:p w14:paraId="4F11617C" w14:textId="77777777" w:rsidR="00FF23C9" w:rsidRPr="006507E6" w:rsidRDefault="00FF23C9" w:rsidP="00FF23C9">
            <w:pPr>
              <w:rPr>
                <w:rFonts w:eastAsia="Calibri"/>
                <w:sz w:val="20"/>
                <w:szCs w:val="20"/>
                <w:lang w:eastAsia="en-US"/>
              </w:rPr>
            </w:pPr>
          </w:p>
          <w:p w14:paraId="68D5C103" w14:textId="77777777" w:rsidR="00FF23C9" w:rsidRPr="006507E6" w:rsidRDefault="00FF23C9" w:rsidP="00FF23C9">
            <w:pPr>
              <w:rPr>
                <w:rFonts w:eastAsia="Calibri"/>
                <w:sz w:val="20"/>
                <w:szCs w:val="22"/>
                <w:lang w:eastAsia="en-US"/>
              </w:rPr>
            </w:pPr>
            <w:r w:rsidRPr="006507E6">
              <w:rPr>
                <w:rFonts w:eastAsia="Calibri"/>
                <w:sz w:val="20"/>
                <w:szCs w:val="20"/>
                <w:lang w:eastAsia="en-US"/>
              </w:rPr>
              <w:t>2.</w:t>
            </w:r>
            <w:r>
              <w:rPr>
                <w:rFonts w:eastAsia="Calibri"/>
                <w:sz w:val="20"/>
                <w:szCs w:val="20"/>
                <w:lang w:eastAsia="en-US"/>
              </w:rPr>
              <w:t>Играем в слова</w:t>
            </w:r>
            <w:r>
              <w:rPr>
                <w:rFonts w:eastAsia="Calibri"/>
                <w:sz w:val="20"/>
                <w:szCs w:val="22"/>
                <w:lang w:eastAsia="en-US"/>
              </w:rPr>
              <w:t>. Приемы формирования словообразования.</w:t>
            </w:r>
          </w:p>
          <w:p w14:paraId="6B5A90AA" w14:textId="77777777" w:rsidR="00FF23C9" w:rsidRDefault="00FF23C9" w:rsidP="00FF23C9">
            <w:pPr>
              <w:rPr>
                <w:rFonts w:eastAsia="Calibri"/>
                <w:sz w:val="20"/>
                <w:szCs w:val="22"/>
                <w:lang w:eastAsia="en-US"/>
              </w:rPr>
            </w:pPr>
          </w:p>
          <w:p w14:paraId="0C6CBE46" w14:textId="77777777" w:rsidR="00FF23C9" w:rsidRPr="006507E6" w:rsidRDefault="00FF23C9" w:rsidP="00FF23C9">
            <w:pPr>
              <w:rPr>
                <w:rFonts w:eastAsia="Calibri"/>
                <w:sz w:val="20"/>
                <w:szCs w:val="22"/>
                <w:lang w:eastAsia="en-US"/>
              </w:rPr>
            </w:pPr>
            <w:r w:rsidRPr="006507E6">
              <w:rPr>
                <w:rFonts w:eastAsia="Calibri"/>
                <w:sz w:val="20"/>
                <w:szCs w:val="22"/>
                <w:lang w:eastAsia="en-US"/>
              </w:rPr>
              <w:t>3. Роль ЛФК для детей с ТНР.</w:t>
            </w:r>
          </w:p>
          <w:p w14:paraId="42CC484A" w14:textId="77777777" w:rsidR="00FF23C9" w:rsidRPr="006507E6" w:rsidRDefault="00FF23C9" w:rsidP="00FF23C9">
            <w:pPr>
              <w:rPr>
                <w:rFonts w:eastAsia="Calibri"/>
                <w:sz w:val="20"/>
                <w:szCs w:val="22"/>
                <w:lang w:eastAsia="en-US"/>
              </w:rPr>
            </w:pPr>
          </w:p>
          <w:p w14:paraId="2B84829E" w14:textId="31FE15F3" w:rsidR="00FF23C9" w:rsidRPr="006507E6" w:rsidRDefault="00FF23C9" w:rsidP="00FF23C9">
            <w:pPr>
              <w:rPr>
                <w:rFonts w:eastAsia="Calibri"/>
                <w:sz w:val="20"/>
                <w:szCs w:val="22"/>
                <w:lang w:eastAsia="en-US"/>
              </w:rPr>
            </w:pPr>
            <w:r w:rsidRPr="006507E6">
              <w:rPr>
                <w:rFonts w:eastAsia="Calibri"/>
                <w:sz w:val="20"/>
                <w:szCs w:val="22"/>
                <w:lang w:eastAsia="en-US"/>
              </w:rPr>
              <w:t xml:space="preserve">4. Контроль за звукопроизношением детей </w:t>
            </w:r>
            <w:r>
              <w:rPr>
                <w:rFonts w:eastAsia="Calibri"/>
                <w:sz w:val="20"/>
                <w:szCs w:val="22"/>
                <w:lang w:eastAsia="en-US"/>
              </w:rPr>
              <w:t>6-7</w:t>
            </w:r>
            <w:r w:rsidRPr="006507E6">
              <w:rPr>
                <w:rFonts w:eastAsia="Calibri"/>
                <w:sz w:val="20"/>
                <w:szCs w:val="22"/>
                <w:lang w:eastAsia="en-US"/>
              </w:rPr>
              <w:t xml:space="preserve"> лет в режимных моментах.</w:t>
            </w:r>
          </w:p>
        </w:tc>
        <w:tc>
          <w:tcPr>
            <w:tcW w:w="2393" w:type="dxa"/>
          </w:tcPr>
          <w:p w14:paraId="7B9CE7A9" w14:textId="77777777" w:rsidR="00FF23C9" w:rsidRPr="006507E6" w:rsidRDefault="00FF23C9" w:rsidP="00FF23C9">
            <w:pPr>
              <w:rPr>
                <w:rFonts w:eastAsia="Calibri"/>
                <w:sz w:val="16"/>
                <w:szCs w:val="22"/>
                <w:lang w:eastAsia="en-US"/>
              </w:rPr>
            </w:pPr>
            <w:r w:rsidRPr="006507E6">
              <w:rPr>
                <w:rFonts w:eastAsia="Calibri"/>
                <w:sz w:val="16"/>
                <w:szCs w:val="22"/>
                <w:lang w:eastAsia="en-US"/>
              </w:rPr>
              <w:t>Данилова О.В.</w:t>
            </w:r>
          </w:p>
          <w:p w14:paraId="4D703D2C" w14:textId="77777777" w:rsidR="00FF23C9" w:rsidRPr="006507E6" w:rsidRDefault="00FF23C9" w:rsidP="00FF23C9">
            <w:pPr>
              <w:rPr>
                <w:rFonts w:eastAsia="Calibri"/>
                <w:sz w:val="16"/>
                <w:szCs w:val="22"/>
                <w:lang w:eastAsia="en-US"/>
              </w:rPr>
            </w:pPr>
          </w:p>
          <w:p w14:paraId="65E7A7B6" w14:textId="77777777" w:rsidR="00FF23C9" w:rsidRPr="006507E6" w:rsidRDefault="00FF23C9" w:rsidP="00FF23C9">
            <w:pPr>
              <w:rPr>
                <w:rFonts w:eastAsia="Calibri"/>
                <w:sz w:val="16"/>
                <w:szCs w:val="22"/>
                <w:lang w:eastAsia="en-US"/>
              </w:rPr>
            </w:pPr>
          </w:p>
          <w:p w14:paraId="0319CC16" w14:textId="77777777" w:rsidR="00FF23C9" w:rsidRPr="006507E6" w:rsidRDefault="00FF23C9" w:rsidP="00FF23C9">
            <w:pPr>
              <w:rPr>
                <w:rFonts w:eastAsia="Calibri"/>
                <w:sz w:val="16"/>
                <w:szCs w:val="22"/>
                <w:lang w:eastAsia="en-US"/>
              </w:rPr>
            </w:pPr>
          </w:p>
          <w:p w14:paraId="0FB708BD" w14:textId="77777777" w:rsidR="00FF23C9" w:rsidRPr="006507E6" w:rsidRDefault="00FF23C9" w:rsidP="00FF23C9">
            <w:pPr>
              <w:rPr>
                <w:rFonts w:eastAsia="Calibri"/>
                <w:sz w:val="16"/>
                <w:szCs w:val="22"/>
                <w:lang w:eastAsia="en-US"/>
              </w:rPr>
            </w:pPr>
            <w:proofErr w:type="spellStart"/>
            <w:r w:rsidRPr="006507E6">
              <w:rPr>
                <w:rFonts w:eastAsia="Calibri"/>
                <w:sz w:val="16"/>
                <w:szCs w:val="22"/>
                <w:lang w:eastAsia="en-US"/>
              </w:rPr>
              <w:t>Врясова</w:t>
            </w:r>
            <w:proofErr w:type="spellEnd"/>
            <w:r w:rsidRPr="006507E6">
              <w:rPr>
                <w:rFonts w:eastAsia="Calibri"/>
                <w:sz w:val="16"/>
                <w:szCs w:val="22"/>
                <w:lang w:eastAsia="en-US"/>
              </w:rPr>
              <w:t xml:space="preserve"> Е.Н.</w:t>
            </w:r>
          </w:p>
          <w:p w14:paraId="7BD6FC99" w14:textId="77777777" w:rsidR="00FF23C9" w:rsidRPr="006507E6" w:rsidRDefault="00FF23C9" w:rsidP="00FF23C9">
            <w:pPr>
              <w:rPr>
                <w:rFonts w:eastAsia="Calibri"/>
                <w:sz w:val="16"/>
                <w:szCs w:val="22"/>
                <w:lang w:eastAsia="en-US"/>
              </w:rPr>
            </w:pPr>
            <w:r w:rsidRPr="006507E6">
              <w:rPr>
                <w:rFonts w:eastAsia="Calibri"/>
                <w:sz w:val="16"/>
                <w:szCs w:val="22"/>
                <w:lang w:eastAsia="en-US"/>
              </w:rPr>
              <w:t>Прохорова Ю.Н</w:t>
            </w:r>
          </w:p>
          <w:p w14:paraId="01A5646F" w14:textId="77777777" w:rsidR="00FF23C9" w:rsidRDefault="00FF23C9" w:rsidP="00FF23C9">
            <w:pPr>
              <w:rPr>
                <w:rFonts w:eastAsia="Calibri"/>
                <w:sz w:val="16"/>
                <w:szCs w:val="22"/>
                <w:lang w:eastAsia="en-US"/>
              </w:rPr>
            </w:pPr>
          </w:p>
          <w:p w14:paraId="410AAAB3" w14:textId="77777777" w:rsidR="00FF23C9" w:rsidRDefault="00FF23C9" w:rsidP="00FF23C9">
            <w:pPr>
              <w:rPr>
                <w:rFonts w:eastAsia="Calibri"/>
                <w:sz w:val="16"/>
                <w:szCs w:val="22"/>
                <w:lang w:eastAsia="en-US"/>
              </w:rPr>
            </w:pPr>
            <w:r>
              <w:rPr>
                <w:rFonts w:eastAsia="Calibri"/>
                <w:sz w:val="16"/>
                <w:szCs w:val="22"/>
                <w:lang w:eastAsia="en-US"/>
              </w:rPr>
              <w:t>Воспитатели</w:t>
            </w:r>
          </w:p>
          <w:p w14:paraId="51436D98" w14:textId="77777777" w:rsidR="00FF23C9" w:rsidRPr="006507E6" w:rsidRDefault="00FF23C9" w:rsidP="00FF23C9">
            <w:pPr>
              <w:rPr>
                <w:rFonts w:eastAsia="Calibri"/>
                <w:sz w:val="16"/>
                <w:szCs w:val="22"/>
                <w:lang w:eastAsia="en-US"/>
              </w:rPr>
            </w:pPr>
          </w:p>
          <w:p w14:paraId="22D039FC" w14:textId="77777777" w:rsidR="00FF23C9" w:rsidRPr="006507E6" w:rsidRDefault="00FF23C9" w:rsidP="00FF23C9">
            <w:pPr>
              <w:rPr>
                <w:rFonts w:eastAsia="Calibri"/>
                <w:sz w:val="16"/>
                <w:szCs w:val="22"/>
                <w:lang w:eastAsia="en-US"/>
              </w:rPr>
            </w:pPr>
            <w:proofErr w:type="spellStart"/>
            <w:r w:rsidRPr="006507E6">
              <w:rPr>
                <w:rFonts w:eastAsia="Calibri"/>
                <w:sz w:val="16"/>
                <w:szCs w:val="22"/>
                <w:lang w:eastAsia="en-US"/>
              </w:rPr>
              <w:t>Врясова</w:t>
            </w:r>
            <w:proofErr w:type="spellEnd"/>
            <w:r w:rsidRPr="006507E6">
              <w:rPr>
                <w:rFonts w:eastAsia="Calibri"/>
                <w:sz w:val="16"/>
                <w:szCs w:val="22"/>
                <w:lang w:eastAsia="en-US"/>
              </w:rPr>
              <w:t xml:space="preserve"> Е.Н.</w:t>
            </w:r>
          </w:p>
          <w:p w14:paraId="1593ADC2" w14:textId="294D4341" w:rsidR="00FF23C9" w:rsidRPr="006507E6" w:rsidRDefault="00FF23C9" w:rsidP="00FF23C9">
            <w:pPr>
              <w:rPr>
                <w:rFonts w:eastAsia="Calibri"/>
                <w:sz w:val="16"/>
                <w:szCs w:val="22"/>
                <w:lang w:eastAsia="en-US"/>
              </w:rPr>
            </w:pPr>
            <w:r w:rsidRPr="006507E6">
              <w:rPr>
                <w:rFonts w:eastAsia="Calibri"/>
                <w:sz w:val="16"/>
                <w:szCs w:val="22"/>
                <w:lang w:eastAsia="en-US"/>
              </w:rPr>
              <w:t>Прохорова Ю.Н</w:t>
            </w:r>
          </w:p>
        </w:tc>
      </w:tr>
      <w:tr w:rsidR="00FF23C9" w14:paraId="4CC32889" w14:textId="77777777" w:rsidTr="00FF23C9">
        <w:tc>
          <w:tcPr>
            <w:tcW w:w="1242" w:type="dxa"/>
          </w:tcPr>
          <w:p w14:paraId="1419CBC3" w14:textId="77777777" w:rsidR="00FF23C9" w:rsidRPr="006507E6" w:rsidRDefault="00FF23C9" w:rsidP="00FF23C9">
            <w:pPr>
              <w:rPr>
                <w:rFonts w:eastAsia="Calibri"/>
                <w:sz w:val="18"/>
                <w:szCs w:val="22"/>
                <w:lang w:eastAsia="en-US"/>
              </w:rPr>
            </w:pPr>
            <w:r w:rsidRPr="006507E6">
              <w:rPr>
                <w:rFonts w:eastAsia="Calibri"/>
                <w:sz w:val="18"/>
                <w:szCs w:val="22"/>
                <w:lang w:eastAsia="en-US"/>
              </w:rPr>
              <w:t>М</w:t>
            </w:r>
          </w:p>
          <w:p w14:paraId="3CAAC5B1" w14:textId="77777777" w:rsidR="00FF23C9" w:rsidRPr="006507E6" w:rsidRDefault="00FF23C9" w:rsidP="00FF23C9">
            <w:pPr>
              <w:rPr>
                <w:rFonts w:eastAsia="Calibri"/>
                <w:sz w:val="18"/>
                <w:szCs w:val="22"/>
                <w:lang w:eastAsia="en-US"/>
              </w:rPr>
            </w:pPr>
            <w:r w:rsidRPr="006507E6">
              <w:rPr>
                <w:rFonts w:eastAsia="Calibri"/>
                <w:sz w:val="18"/>
                <w:szCs w:val="22"/>
                <w:lang w:eastAsia="en-US"/>
              </w:rPr>
              <w:t>А</w:t>
            </w:r>
          </w:p>
          <w:p w14:paraId="7E6EE692" w14:textId="77777777" w:rsidR="00FF23C9" w:rsidRPr="006507E6" w:rsidRDefault="00FF23C9" w:rsidP="00FF23C9">
            <w:pPr>
              <w:rPr>
                <w:rFonts w:eastAsia="Calibri"/>
                <w:sz w:val="18"/>
                <w:szCs w:val="22"/>
                <w:lang w:eastAsia="en-US"/>
              </w:rPr>
            </w:pPr>
            <w:r w:rsidRPr="006507E6">
              <w:rPr>
                <w:rFonts w:eastAsia="Calibri"/>
                <w:sz w:val="18"/>
                <w:szCs w:val="22"/>
                <w:lang w:eastAsia="en-US"/>
              </w:rPr>
              <w:t>Р</w:t>
            </w:r>
          </w:p>
          <w:p w14:paraId="7F9075FB" w14:textId="77777777" w:rsidR="00FF23C9" w:rsidRPr="006507E6" w:rsidRDefault="00FF23C9" w:rsidP="00FF23C9">
            <w:pPr>
              <w:rPr>
                <w:rFonts w:eastAsia="Calibri"/>
                <w:sz w:val="18"/>
                <w:szCs w:val="22"/>
                <w:lang w:eastAsia="en-US"/>
              </w:rPr>
            </w:pPr>
            <w:r w:rsidRPr="006507E6">
              <w:rPr>
                <w:rFonts w:eastAsia="Calibri"/>
                <w:sz w:val="18"/>
                <w:szCs w:val="22"/>
                <w:lang w:eastAsia="en-US"/>
              </w:rPr>
              <w:t>Т</w:t>
            </w:r>
          </w:p>
          <w:p w14:paraId="640B23A1" w14:textId="77777777" w:rsidR="00FF23C9" w:rsidRPr="006507E6" w:rsidRDefault="00FF23C9" w:rsidP="00FF23C9">
            <w:pPr>
              <w:rPr>
                <w:rFonts w:eastAsia="Calibri"/>
                <w:b/>
                <w:szCs w:val="22"/>
                <w:lang w:eastAsia="en-US"/>
              </w:rPr>
            </w:pPr>
          </w:p>
          <w:p w14:paraId="1A62C4A9" w14:textId="77777777" w:rsidR="00FF23C9" w:rsidRPr="006507E6" w:rsidRDefault="00FF23C9" w:rsidP="00FF23C9">
            <w:pPr>
              <w:rPr>
                <w:rFonts w:eastAsia="Calibri"/>
                <w:szCs w:val="22"/>
                <w:lang w:eastAsia="en-US"/>
              </w:rPr>
            </w:pPr>
          </w:p>
          <w:p w14:paraId="5A1F53D2" w14:textId="77777777" w:rsidR="00FF23C9" w:rsidRPr="006507E6" w:rsidRDefault="00FF23C9" w:rsidP="00FF23C9">
            <w:pPr>
              <w:rPr>
                <w:rFonts w:eastAsia="Calibri"/>
                <w:szCs w:val="22"/>
                <w:lang w:eastAsia="en-US"/>
              </w:rPr>
            </w:pPr>
          </w:p>
          <w:p w14:paraId="7EDF839D" w14:textId="77777777" w:rsidR="00FF23C9" w:rsidRPr="006507E6" w:rsidRDefault="00FF23C9" w:rsidP="00FF23C9">
            <w:pPr>
              <w:rPr>
                <w:rFonts w:eastAsia="Calibri"/>
                <w:szCs w:val="22"/>
                <w:lang w:eastAsia="en-US"/>
              </w:rPr>
            </w:pPr>
          </w:p>
          <w:p w14:paraId="53E32EFD" w14:textId="77777777" w:rsidR="00FF23C9" w:rsidRPr="006507E6" w:rsidRDefault="00FF23C9" w:rsidP="00FF23C9">
            <w:pPr>
              <w:rPr>
                <w:rFonts w:eastAsia="Calibri"/>
                <w:sz w:val="18"/>
                <w:szCs w:val="22"/>
                <w:lang w:eastAsia="en-US"/>
              </w:rPr>
            </w:pPr>
          </w:p>
        </w:tc>
        <w:tc>
          <w:tcPr>
            <w:tcW w:w="2694" w:type="dxa"/>
          </w:tcPr>
          <w:p w14:paraId="5FC9268E" w14:textId="77777777" w:rsidR="00FF23C9" w:rsidRPr="006507E6" w:rsidRDefault="00FF23C9" w:rsidP="00FF23C9">
            <w:pPr>
              <w:rPr>
                <w:rFonts w:eastAsia="Calibri"/>
                <w:sz w:val="18"/>
                <w:szCs w:val="22"/>
                <w:lang w:eastAsia="en-US"/>
              </w:rPr>
            </w:pPr>
            <w:r w:rsidRPr="006507E6">
              <w:rPr>
                <w:rFonts w:eastAsia="Calibri"/>
                <w:sz w:val="18"/>
                <w:szCs w:val="22"/>
                <w:lang w:eastAsia="en-US"/>
              </w:rPr>
              <w:t xml:space="preserve">Круглый </w:t>
            </w:r>
            <w:proofErr w:type="gramStart"/>
            <w:r w:rsidRPr="006507E6">
              <w:rPr>
                <w:rFonts w:eastAsia="Calibri"/>
                <w:sz w:val="18"/>
                <w:szCs w:val="22"/>
                <w:lang w:eastAsia="en-US"/>
              </w:rPr>
              <w:t>стол  с</w:t>
            </w:r>
            <w:proofErr w:type="gramEnd"/>
            <w:r w:rsidRPr="006507E6">
              <w:rPr>
                <w:rFonts w:eastAsia="Calibri"/>
                <w:sz w:val="18"/>
                <w:szCs w:val="22"/>
                <w:lang w:eastAsia="en-US"/>
              </w:rPr>
              <w:t xml:space="preserve"> воспитателями.</w:t>
            </w:r>
          </w:p>
          <w:p w14:paraId="42D8EDA0" w14:textId="77777777" w:rsidR="00FF23C9" w:rsidRPr="006507E6" w:rsidRDefault="00FF23C9" w:rsidP="00FF23C9">
            <w:pPr>
              <w:rPr>
                <w:rFonts w:eastAsia="Calibri"/>
                <w:sz w:val="18"/>
                <w:szCs w:val="22"/>
                <w:lang w:eastAsia="en-US"/>
              </w:rPr>
            </w:pPr>
          </w:p>
          <w:p w14:paraId="1720FD60" w14:textId="77777777" w:rsidR="00FF23C9" w:rsidRPr="006507E6" w:rsidRDefault="00FF23C9" w:rsidP="00FF23C9">
            <w:pPr>
              <w:rPr>
                <w:rFonts w:eastAsia="Calibri"/>
                <w:sz w:val="18"/>
                <w:szCs w:val="22"/>
                <w:lang w:eastAsia="en-US"/>
              </w:rPr>
            </w:pPr>
            <w:r w:rsidRPr="006507E6">
              <w:rPr>
                <w:rFonts w:eastAsia="Calibri"/>
                <w:sz w:val="18"/>
                <w:szCs w:val="22"/>
                <w:lang w:eastAsia="en-US"/>
              </w:rPr>
              <w:t xml:space="preserve">Беседа с </w:t>
            </w:r>
            <w:proofErr w:type="gramStart"/>
            <w:r w:rsidRPr="006507E6">
              <w:rPr>
                <w:rFonts w:eastAsia="Calibri"/>
                <w:sz w:val="18"/>
                <w:szCs w:val="22"/>
                <w:lang w:eastAsia="en-US"/>
              </w:rPr>
              <w:t>педагогом  -</w:t>
            </w:r>
            <w:proofErr w:type="gramEnd"/>
          </w:p>
          <w:p w14:paraId="67A51514" w14:textId="77777777" w:rsidR="00FF23C9" w:rsidRPr="006507E6" w:rsidRDefault="00FF23C9" w:rsidP="00FF23C9">
            <w:pPr>
              <w:rPr>
                <w:rFonts w:eastAsia="Calibri"/>
                <w:sz w:val="18"/>
                <w:szCs w:val="22"/>
                <w:lang w:eastAsia="en-US"/>
              </w:rPr>
            </w:pPr>
            <w:r w:rsidRPr="006507E6">
              <w:rPr>
                <w:rFonts w:eastAsia="Calibri"/>
                <w:sz w:val="18"/>
                <w:szCs w:val="22"/>
                <w:lang w:eastAsia="en-US"/>
              </w:rPr>
              <w:t>психологом.</w:t>
            </w:r>
          </w:p>
          <w:p w14:paraId="43268BDD" w14:textId="77777777" w:rsidR="00FF23C9" w:rsidRPr="006507E6" w:rsidRDefault="00FF23C9" w:rsidP="00FF23C9">
            <w:pPr>
              <w:rPr>
                <w:rFonts w:eastAsia="Calibri"/>
                <w:sz w:val="18"/>
                <w:szCs w:val="22"/>
                <w:lang w:eastAsia="en-US"/>
              </w:rPr>
            </w:pPr>
          </w:p>
          <w:p w14:paraId="38D070D5" w14:textId="77777777" w:rsidR="00FF23C9" w:rsidRDefault="00FF23C9" w:rsidP="00FF23C9">
            <w:pPr>
              <w:rPr>
                <w:rFonts w:eastAsia="Calibri"/>
                <w:sz w:val="18"/>
                <w:szCs w:val="22"/>
                <w:lang w:eastAsia="en-US"/>
              </w:rPr>
            </w:pPr>
            <w:proofErr w:type="gramStart"/>
            <w:r w:rsidRPr="006507E6">
              <w:rPr>
                <w:rFonts w:eastAsia="Calibri"/>
                <w:sz w:val="18"/>
                <w:szCs w:val="22"/>
                <w:lang w:eastAsia="en-US"/>
              </w:rPr>
              <w:t>Семинар  с</w:t>
            </w:r>
            <w:proofErr w:type="gramEnd"/>
            <w:r w:rsidRPr="006507E6">
              <w:rPr>
                <w:rFonts w:eastAsia="Calibri"/>
                <w:sz w:val="18"/>
                <w:szCs w:val="22"/>
                <w:lang w:eastAsia="en-US"/>
              </w:rPr>
              <w:t xml:space="preserve"> воспитателями.</w:t>
            </w:r>
          </w:p>
          <w:p w14:paraId="2F856329" w14:textId="77777777" w:rsidR="00FF23C9" w:rsidRDefault="00FF23C9" w:rsidP="00FF23C9">
            <w:pPr>
              <w:rPr>
                <w:rFonts w:eastAsia="Calibri"/>
                <w:sz w:val="20"/>
                <w:szCs w:val="22"/>
                <w:lang w:eastAsia="en-US"/>
              </w:rPr>
            </w:pPr>
          </w:p>
          <w:p w14:paraId="2B39F62F" w14:textId="77777777" w:rsidR="00FF23C9" w:rsidRPr="004C411F" w:rsidRDefault="00FF23C9" w:rsidP="00FF23C9">
            <w:pPr>
              <w:rPr>
                <w:rFonts w:eastAsia="Calibri"/>
                <w:sz w:val="18"/>
                <w:szCs w:val="20"/>
                <w:lang w:eastAsia="en-US"/>
              </w:rPr>
            </w:pPr>
            <w:r w:rsidRPr="004C411F">
              <w:rPr>
                <w:rFonts w:eastAsia="Calibri"/>
                <w:sz w:val="18"/>
                <w:szCs w:val="20"/>
                <w:lang w:eastAsia="en-US"/>
              </w:rPr>
              <w:t>Беседа-практикум с воспитателями.</w:t>
            </w:r>
          </w:p>
          <w:p w14:paraId="4D8E842A" w14:textId="77777777" w:rsidR="00FF23C9" w:rsidRPr="006507E6" w:rsidRDefault="00FF23C9" w:rsidP="00FF23C9">
            <w:pPr>
              <w:rPr>
                <w:rFonts w:eastAsia="Calibri"/>
                <w:sz w:val="18"/>
                <w:szCs w:val="20"/>
                <w:lang w:eastAsia="en-US"/>
              </w:rPr>
            </w:pPr>
          </w:p>
        </w:tc>
        <w:tc>
          <w:tcPr>
            <w:tcW w:w="3242" w:type="dxa"/>
          </w:tcPr>
          <w:p w14:paraId="69A63E31" w14:textId="77777777" w:rsidR="00FF23C9" w:rsidRPr="006507E6" w:rsidRDefault="00FF23C9" w:rsidP="00FF23C9">
            <w:pPr>
              <w:rPr>
                <w:rFonts w:eastAsia="Calibri"/>
                <w:sz w:val="20"/>
                <w:szCs w:val="22"/>
                <w:lang w:eastAsia="en-US"/>
              </w:rPr>
            </w:pPr>
            <w:r w:rsidRPr="006507E6">
              <w:rPr>
                <w:rFonts w:eastAsia="Calibri"/>
                <w:sz w:val="20"/>
                <w:szCs w:val="22"/>
                <w:lang w:eastAsia="en-US"/>
              </w:rPr>
              <w:t xml:space="preserve">1.  Динамика коммуникативной сферы у воспитанников </w:t>
            </w:r>
            <w:r>
              <w:rPr>
                <w:rFonts w:eastAsia="Calibri"/>
                <w:sz w:val="20"/>
                <w:szCs w:val="22"/>
                <w:lang w:eastAsia="en-US"/>
              </w:rPr>
              <w:t>6-7</w:t>
            </w:r>
            <w:r w:rsidRPr="006507E6">
              <w:rPr>
                <w:rFonts w:eastAsia="Calibri"/>
                <w:sz w:val="20"/>
                <w:szCs w:val="22"/>
                <w:lang w:eastAsia="en-US"/>
              </w:rPr>
              <w:t xml:space="preserve"> лет с ТНР. Выбор оптимальных методов </w:t>
            </w:r>
            <w:proofErr w:type="spellStart"/>
            <w:r w:rsidRPr="006507E6">
              <w:rPr>
                <w:rFonts w:eastAsia="Calibri"/>
                <w:sz w:val="20"/>
                <w:szCs w:val="22"/>
                <w:lang w:eastAsia="en-US"/>
              </w:rPr>
              <w:t>коррекционно</w:t>
            </w:r>
            <w:proofErr w:type="spellEnd"/>
            <w:r w:rsidRPr="006507E6">
              <w:rPr>
                <w:rFonts w:eastAsia="Calibri"/>
                <w:sz w:val="20"/>
                <w:szCs w:val="22"/>
                <w:lang w:eastAsia="en-US"/>
              </w:rPr>
              <w:t xml:space="preserve"> – педагогического воздействия.</w:t>
            </w:r>
          </w:p>
          <w:p w14:paraId="29ACC4D4" w14:textId="77777777" w:rsidR="00FF23C9" w:rsidRPr="006507E6" w:rsidRDefault="00FF23C9" w:rsidP="00FF23C9">
            <w:pPr>
              <w:rPr>
                <w:rFonts w:eastAsia="Calibri"/>
                <w:sz w:val="20"/>
                <w:szCs w:val="22"/>
                <w:lang w:eastAsia="en-US"/>
              </w:rPr>
            </w:pPr>
          </w:p>
          <w:p w14:paraId="6407C97D" w14:textId="77777777" w:rsidR="00FF23C9" w:rsidRPr="006507E6" w:rsidRDefault="00FF23C9" w:rsidP="00FF23C9">
            <w:pPr>
              <w:rPr>
                <w:rFonts w:eastAsia="Calibri"/>
                <w:sz w:val="20"/>
                <w:szCs w:val="22"/>
                <w:lang w:eastAsia="en-US"/>
              </w:rPr>
            </w:pPr>
            <w:r>
              <w:rPr>
                <w:rFonts w:eastAsia="Calibri"/>
                <w:sz w:val="20"/>
                <w:szCs w:val="22"/>
                <w:lang w:eastAsia="en-US"/>
              </w:rPr>
              <w:t>2</w:t>
            </w:r>
            <w:r w:rsidRPr="006507E6">
              <w:rPr>
                <w:rFonts w:eastAsia="Calibri"/>
                <w:sz w:val="20"/>
                <w:szCs w:val="22"/>
                <w:lang w:eastAsia="en-US"/>
              </w:rPr>
              <w:t xml:space="preserve">. </w:t>
            </w:r>
            <w:r>
              <w:rPr>
                <w:rFonts w:eastAsia="Calibri"/>
                <w:sz w:val="20"/>
                <w:szCs w:val="22"/>
                <w:lang w:eastAsia="en-US"/>
              </w:rPr>
              <w:t>Подбор игр, оптимизация условий коррекции коммуникативной функции речи</w:t>
            </w:r>
          </w:p>
          <w:p w14:paraId="19C99D66" w14:textId="77777777" w:rsidR="00FF23C9" w:rsidRPr="006507E6" w:rsidRDefault="00FF23C9" w:rsidP="00FF23C9">
            <w:pPr>
              <w:rPr>
                <w:rFonts w:ascii="Calibri" w:eastAsia="Calibri" w:hAnsi="Calibri"/>
                <w:sz w:val="22"/>
                <w:szCs w:val="22"/>
                <w:lang w:eastAsia="en-US"/>
              </w:rPr>
            </w:pPr>
          </w:p>
          <w:p w14:paraId="66A8157D" w14:textId="77777777" w:rsidR="00FF23C9" w:rsidRDefault="00FF23C9" w:rsidP="00FF23C9">
            <w:pPr>
              <w:shd w:val="clear" w:color="auto" w:fill="FFFFFF"/>
              <w:rPr>
                <w:rFonts w:eastAsia="Calibri"/>
                <w:sz w:val="20"/>
                <w:szCs w:val="22"/>
                <w:lang w:eastAsia="en-US"/>
              </w:rPr>
            </w:pPr>
            <w:r>
              <w:rPr>
                <w:rFonts w:eastAsia="Calibri"/>
                <w:sz w:val="20"/>
                <w:szCs w:val="22"/>
                <w:lang w:eastAsia="en-US"/>
              </w:rPr>
              <w:t>3</w:t>
            </w:r>
            <w:r w:rsidRPr="006507E6">
              <w:rPr>
                <w:rFonts w:eastAsia="Calibri"/>
                <w:sz w:val="20"/>
                <w:szCs w:val="22"/>
                <w:lang w:eastAsia="en-US"/>
              </w:rPr>
              <w:t xml:space="preserve">. </w:t>
            </w:r>
            <w:r>
              <w:rPr>
                <w:rFonts w:eastAsia="Calibri"/>
                <w:sz w:val="20"/>
                <w:szCs w:val="22"/>
                <w:lang w:eastAsia="en-US"/>
              </w:rPr>
              <w:t>Особенности усвоения предлогов у дошкольников с ТНР</w:t>
            </w:r>
          </w:p>
          <w:p w14:paraId="594D4888" w14:textId="77777777" w:rsidR="00FF23C9" w:rsidRDefault="00FF23C9" w:rsidP="00FF23C9">
            <w:pPr>
              <w:shd w:val="clear" w:color="auto" w:fill="FFFFFF"/>
              <w:rPr>
                <w:rFonts w:eastAsia="Calibri"/>
                <w:b/>
                <w:szCs w:val="22"/>
                <w:lang w:eastAsia="en-US"/>
              </w:rPr>
            </w:pPr>
          </w:p>
          <w:p w14:paraId="04E4675F" w14:textId="77777777" w:rsidR="00FF23C9" w:rsidRDefault="00FF23C9" w:rsidP="00FF23C9">
            <w:pPr>
              <w:shd w:val="clear" w:color="auto" w:fill="FFFFFF"/>
              <w:rPr>
                <w:rFonts w:eastAsia="Calibri"/>
                <w:sz w:val="20"/>
                <w:szCs w:val="20"/>
                <w:lang w:eastAsia="en-US"/>
              </w:rPr>
            </w:pPr>
          </w:p>
          <w:p w14:paraId="6F711A71" w14:textId="495E5272" w:rsidR="00FF23C9" w:rsidRPr="006507E6" w:rsidRDefault="00FF23C9" w:rsidP="00FF23C9">
            <w:pPr>
              <w:rPr>
                <w:rFonts w:eastAsia="Calibri"/>
                <w:sz w:val="20"/>
                <w:szCs w:val="22"/>
                <w:lang w:eastAsia="en-US"/>
              </w:rPr>
            </w:pPr>
            <w:r w:rsidRPr="004C411F">
              <w:rPr>
                <w:rFonts w:eastAsia="Calibri"/>
                <w:sz w:val="20"/>
                <w:szCs w:val="20"/>
                <w:lang w:eastAsia="en-US"/>
              </w:rPr>
              <w:t>4.</w:t>
            </w:r>
            <w:r w:rsidRPr="004C411F">
              <w:rPr>
                <w:sz w:val="20"/>
                <w:szCs w:val="20"/>
              </w:rPr>
              <w:t xml:space="preserve"> Формирование навыков ЗАС в процессе использования игровых технологий</w:t>
            </w:r>
          </w:p>
        </w:tc>
        <w:tc>
          <w:tcPr>
            <w:tcW w:w="2393" w:type="dxa"/>
          </w:tcPr>
          <w:p w14:paraId="428DBC53" w14:textId="77777777" w:rsidR="00FF23C9" w:rsidRPr="006507E6" w:rsidRDefault="00FF23C9" w:rsidP="00FF23C9">
            <w:pPr>
              <w:rPr>
                <w:rFonts w:eastAsia="Calibri"/>
                <w:sz w:val="16"/>
                <w:szCs w:val="22"/>
                <w:lang w:eastAsia="en-US"/>
              </w:rPr>
            </w:pPr>
            <w:proofErr w:type="spellStart"/>
            <w:r w:rsidRPr="006507E6">
              <w:rPr>
                <w:rFonts w:eastAsia="Calibri"/>
                <w:sz w:val="16"/>
                <w:szCs w:val="22"/>
                <w:lang w:eastAsia="en-US"/>
              </w:rPr>
              <w:t>Врясова</w:t>
            </w:r>
            <w:proofErr w:type="spellEnd"/>
            <w:r w:rsidRPr="006507E6">
              <w:rPr>
                <w:rFonts w:eastAsia="Calibri"/>
                <w:sz w:val="16"/>
                <w:szCs w:val="22"/>
                <w:lang w:eastAsia="en-US"/>
              </w:rPr>
              <w:t xml:space="preserve"> Е.Н.</w:t>
            </w:r>
          </w:p>
          <w:p w14:paraId="527E9EFB" w14:textId="77777777" w:rsidR="00FF23C9" w:rsidRPr="006507E6" w:rsidRDefault="00FF23C9" w:rsidP="00FF23C9">
            <w:pPr>
              <w:rPr>
                <w:rFonts w:eastAsia="Calibri"/>
                <w:sz w:val="16"/>
                <w:szCs w:val="22"/>
                <w:lang w:eastAsia="en-US"/>
              </w:rPr>
            </w:pPr>
            <w:r w:rsidRPr="006507E6">
              <w:rPr>
                <w:rFonts w:eastAsia="Calibri"/>
                <w:sz w:val="16"/>
                <w:szCs w:val="22"/>
                <w:lang w:eastAsia="en-US"/>
              </w:rPr>
              <w:t>Прохорова Ю.Н</w:t>
            </w:r>
          </w:p>
          <w:p w14:paraId="5EA5F36D" w14:textId="77777777" w:rsidR="00FF23C9" w:rsidRPr="006507E6" w:rsidRDefault="00FF23C9" w:rsidP="00FF23C9">
            <w:pPr>
              <w:rPr>
                <w:rFonts w:eastAsia="Calibri"/>
                <w:sz w:val="16"/>
                <w:szCs w:val="22"/>
                <w:lang w:eastAsia="en-US"/>
              </w:rPr>
            </w:pPr>
          </w:p>
          <w:p w14:paraId="1F787A2F" w14:textId="77777777" w:rsidR="00FF23C9" w:rsidRPr="006507E6" w:rsidRDefault="00FF23C9" w:rsidP="00FF23C9">
            <w:pPr>
              <w:rPr>
                <w:rFonts w:eastAsia="Calibri"/>
                <w:sz w:val="16"/>
                <w:szCs w:val="22"/>
                <w:lang w:eastAsia="en-US"/>
              </w:rPr>
            </w:pPr>
          </w:p>
          <w:p w14:paraId="6BF431E4" w14:textId="77777777" w:rsidR="00FF23C9" w:rsidRPr="006507E6" w:rsidRDefault="00FF23C9" w:rsidP="00FF23C9">
            <w:pPr>
              <w:rPr>
                <w:rFonts w:eastAsia="Calibri"/>
                <w:sz w:val="18"/>
                <w:szCs w:val="22"/>
                <w:lang w:eastAsia="en-US"/>
              </w:rPr>
            </w:pPr>
            <w:r w:rsidRPr="006507E6">
              <w:rPr>
                <w:rFonts w:eastAsia="Calibri"/>
                <w:sz w:val="18"/>
                <w:szCs w:val="22"/>
                <w:lang w:eastAsia="en-US"/>
              </w:rPr>
              <w:t>Белецкая Т.Г.</w:t>
            </w:r>
          </w:p>
          <w:p w14:paraId="122AE959" w14:textId="77777777" w:rsidR="00FF23C9" w:rsidRPr="006507E6" w:rsidRDefault="00FF23C9" w:rsidP="00FF23C9">
            <w:pPr>
              <w:rPr>
                <w:rFonts w:eastAsia="Calibri"/>
                <w:sz w:val="16"/>
                <w:szCs w:val="22"/>
                <w:lang w:eastAsia="en-US"/>
              </w:rPr>
            </w:pPr>
          </w:p>
          <w:p w14:paraId="1346B601" w14:textId="77777777" w:rsidR="00FF23C9" w:rsidRPr="006507E6" w:rsidRDefault="00FF23C9" w:rsidP="00FF23C9">
            <w:pPr>
              <w:rPr>
                <w:rFonts w:eastAsia="Calibri"/>
                <w:sz w:val="16"/>
                <w:szCs w:val="22"/>
                <w:lang w:eastAsia="en-US"/>
              </w:rPr>
            </w:pPr>
            <w:proofErr w:type="spellStart"/>
            <w:r w:rsidRPr="006507E6">
              <w:rPr>
                <w:rFonts w:eastAsia="Calibri"/>
                <w:sz w:val="16"/>
                <w:szCs w:val="22"/>
                <w:lang w:eastAsia="en-US"/>
              </w:rPr>
              <w:t>Врясова</w:t>
            </w:r>
            <w:proofErr w:type="spellEnd"/>
            <w:r w:rsidRPr="006507E6">
              <w:rPr>
                <w:rFonts w:eastAsia="Calibri"/>
                <w:sz w:val="16"/>
                <w:szCs w:val="22"/>
                <w:lang w:eastAsia="en-US"/>
              </w:rPr>
              <w:t xml:space="preserve"> Е.Н.</w:t>
            </w:r>
          </w:p>
          <w:p w14:paraId="1AC10075" w14:textId="77777777" w:rsidR="00FF23C9" w:rsidRPr="006507E6" w:rsidRDefault="00FF23C9" w:rsidP="00FF23C9">
            <w:pPr>
              <w:rPr>
                <w:rFonts w:eastAsia="Calibri"/>
                <w:sz w:val="16"/>
                <w:szCs w:val="22"/>
                <w:lang w:eastAsia="en-US"/>
              </w:rPr>
            </w:pPr>
            <w:r w:rsidRPr="006507E6">
              <w:rPr>
                <w:rFonts w:eastAsia="Calibri"/>
                <w:sz w:val="16"/>
                <w:szCs w:val="22"/>
                <w:lang w:eastAsia="en-US"/>
              </w:rPr>
              <w:t>Прохорова Ю.Н</w:t>
            </w:r>
          </w:p>
          <w:p w14:paraId="793B55E7" w14:textId="77777777" w:rsidR="00FF23C9" w:rsidRDefault="00FF23C9" w:rsidP="00FF23C9">
            <w:pPr>
              <w:rPr>
                <w:rFonts w:eastAsia="Calibri"/>
                <w:sz w:val="16"/>
                <w:szCs w:val="22"/>
                <w:lang w:eastAsia="en-US"/>
              </w:rPr>
            </w:pPr>
          </w:p>
          <w:p w14:paraId="745B711B" w14:textId="77777777" w:rsidR="00FF23C9" w:rsidRDefault="00FF23C9" w:rsidP="00FF23C9">
            <w:pPr>
              <w:rPr>
                <w:rFonts w:eastAsia="Calibri"/>
                <w:sz w:val="16"/>
                <w:szCs w:val="22"/>
                <w:lang w:eastAsia="en-US"/>
              </w:rPr>
            </w:pPr>
          </w:p>
          <w:p w14:paraId="730F121D" w14:textId="77777777" w:rsidR="00FF23C9" w:rsidRPr="006507E6" w:rsidRDefault="00FF23C9" w:rsidP="00FF23C9">
            <w:pPr>
              <w:rPr>
                <w:rFonts w:eastAsia="Calibri"/>
                <w:sz w:val="16"/>
                <w:szCs w:val="22"/>
                <w:lang w:eastAsia="en-US"/>
              </w:rPr>
            </w:pPr>
            <w:proofErr w:type="spellStart"/>
            <w:r w:rsidRPr="006507E6">
              <w:rPr>
                <w:rFonts w:eastAsia="Calibri"/>
                <w:sz w:val="16"/>
                <w:szCs w:val="22"/>
                <w:lang w:eastAsia="en-US"/>
              </w:rPr>
              <w:t>Врясова</w:t>
            </w:r>
            <w:proofErr w:type="spellEnd"/>
            <w:r w:rsidRPr="006507E6">
              <w:rPr>
                <w:rFonts w:eastAsia="Calibri"/>
                <w:sz w:val="16"/>
                <w:szCs w:val="22"/>
                <w:lang w:eastAsia="en-US"/>
              </w:rPr>
              <w:t xml:space="preserve"> Е.Н.</w:t>
            </w:r>
          </w:p>
          <w:p w14:paraId="6110636D" w14:textId="2436E5BD" w:rsidR="00FF23C9" w:rsidRPr="006507E6" w:rsidRDefault="00FF23C9" w:rsidP="00FF23C9">
            <w:pPr>
              <w:rPr>
                <w:rFonts w:eastAsia="Calibri"/>
                <w:sz w:val="16"/>
                <w:szCs w:val="22"/>
                <w:lang w:eastAsia="en-US"/>
              </w:rPr>
            </w:pPr>
            <w:r w:rsidRPr="006507E6">
              <w:rPr>
                <w:rFonts w:eastAsia="Calibri"/>
                <w:sz w:val="16"/>
                <w:szCs w:val="22"/>
                <w:lang w:eastAsia="en-US"/>
              </w:rPr>
              <w:t>Прохорова Ю.Н</w:t>
            </w:r>
          </w:p>
        </w:tc>
      </w:tr>
      <w:tr w:rsidR="00FF23C9" w14:paraId="071F1BC7" w14:textId="77777777" w:rsidTr="00FF23C9">
        <w:tc>
          <w:tcPr>
            <w:tcW w:w="1242" w:type="dxa"/>
          </w:tcPr>
          <w:p w14:paraId="1B39B2D9" w14:textId="77777777" w:rsidR="00FF23C9" w:rsidRPr="006507E6" w:rsidRDefault="00FF23C9" w:rsidP="00FF23C9">
            <w:pPr>
              <w:rPr>
                <w:rFonts w:eastAsia="Calibri"/>
                <w:sz w:val="18"/>
                <w:szCs w:val="22"/>
                <w:lang w:eastAsia="en-US"/>
              </w:rPr>
            </w:pPr>
            <w:r w:rsidRPr="006507E6">
              <w:rPr>
                <w:rFonts w:eastAsia="Calibri"/>
                <w:sz w:val="18"/>
                <w:szCs w:val="22"/>
                <w:lang w:eastAsia="en-US"/>
              </w:rPr>
              <w:t>А</w:t>
            </w:r>
          </w:p>
          <w:p w14:paraId="0F8EFFAF" w14:textId="77777777" w:rsidR="00FF23C9" w:rsidRPr="006507E6" w:rsidRDefault="00FF23C9" w:rsidP="00FF23C9">
            <w:pPr>
              <w:rPr>
                <w:rFonts w:eastAsia="Calibri"/>
                <w:sz w:val="18"/>
                <w:szCs w:val="22"/>
                <w:lang w:eastAsia="en-US"/>
              </w:rPr>
            </w:pPr>
            <w:r w:rsidRPr="006507E6">
              <w:rPr>
                <w:rFonts w:eastAsia="Calibri"/>
                <w:sz w:val="18"/>
                <w:szCs w:val="22"/>
                <w:lang w:eastAsia="en-US"/>
              </w:rPr>
              <w:t>П</w:t>
            </w:r>
          </w:p>
          <w:p w14:paraId="7BF38FAC" w14:textId="77777777" w:rsidR="00FF23C9" w:rsidRPr="006507E6" w:rsidRDefault="00FF23C9" w:rsidP="00FF23C9">
            <w:pPr>
              <w:rPr>
                <w:rFonts w:eastAsia="Calibri"/>
                <w:sz w:val="18"/>
                <w:szCs w:val="22"/>
                <w:lang w:eastAsia="en-US"/>
              </w:rPr>
            </w:pPr>
            <w:r w:rsidRPr="006507E6">
              <w:rPr>
                <w:rFonts w:eastAsia="Calibri"/>
                <w:sz w:val="18"/>
                <w:szCs w:val="22"/>
                <w:lang w:eastAsia="en-US"/>
              </w:rPr>
              <w:t>Р</w:t>
            </w:r>
          </w:p>
          <w:p w14:paraId="49DBB50A" w14:textId="77777777" w:rsidR="00FF23C9" w:rsidRPr="006507E6" w:rsidRDefault="00FF23C9" w:rsidP="00FF23C9">
            <w:pPr>
              <w:rPr>
                <w:rFonts w:eastAsia="Calibri"/>
                <w:sz w:val="18"/>
                <w:szCs w:val="22"/>
                <w:lang w:eastAsia="en-US"/>
              </w:rPr>
            </w:pPr>
            <w:r w:rsidRPr="006507E6">
              <w:rPr>
                <w:rFonts w:eastAsia="Calibri"/>
                <w:sz w:val="18"/>
                <w:szCs w:val="22"/>
                <w:lang w:eastAsia="en-US"/>
              </w:rPr>
              <w:t>Е</w:t>
            </w:r>
          </w:p>
          <w:p w14:paraId="0CBD2EB5" w14:textId="77777777" w:rsidR="00FF23C9" w:rsidRPr="006507E6" w:rsidRDefault="00FF23C9" w:rsidP="00FF23C9">
            <w:pPr>
              <w:rPr>
                <w:rFonts w:eastAsia="Calibri"/>
                <w:sz w:val="18"/>
                <w:szCs w:val="22"/>
                <w:lang w:eastAsia="en-US"/>
              </w:rPr>
            </w:pPr>
            <w:r w:rsidRPr="006507E6">
              <w:rPr>
                <w:rFonts w:eastAsia="Calibri"/>
                <w:sz w:val="18"/>
                <w:szCs w:val="22"/>
                <w:lang w:eastAsia="en-US"/>
              </w:rPr>
              <w:t>Л</w:t>
            </w:r>
          </w:p>
          <w:p w14:paraId="50B582B6" w14:textId="77777777" w:rsidR="00FF23C9" w:rsidRPr="006507E6" w:rsidRDefault="00FF23C9" w:rsidP="00FF23C9">
            <w:pPr>
              <w:rPr>
                <w:rFonts w:eastAsia="Calibri"/>
                <w:sz w:val="18"/>
                <w:szCs w:val="22"/>
                <w:lang w:eastAsia="en-US"/>
              </w:rPr>
            </w:pPr>
            <w:r w:rsidRPr="006507E6">
              <w:rPr>
                <w:rFonts w:eastAsia="Calibri"/>
                <w:sz w:val="18"/>
                <w:szCs w:val="22"/>
                <w:lang w:eastAsia="en-US"/>
              </w:rPr>
              <w:t>Ь</w:t>
            </w:r>
          </w:p>
          <w:p w14:paraId="22BFF59B" w14:textId="77777777" w:rsidR="00FF23C9" w:rsidRPr="006507E6" w:rsidRDefault="00FF23C9" w:rsidP="00FF23C9">
            <w:pPr>
              <w:rPr>
                <w:rFonts w:eastAsia="Calibri"/>
                <w:sz w:val="18"/>
                <w:szCs w:val="22"/>
                <w:lang w:eastAsia="en-US"/>
              </w:rPr>
            </w:pPr>
          </w:p>
        </w:tc>
        <w:tc>
          <w:tcPr>
            <w:tcW w:w="2694" w:type="dxa"/>
          </w:tcPr>
          <w:p w14:paraId="5E64595B" w14:textId="77777777" w:rsidR="00FF23C9" w:rsidRPr="006507E6" w:rsidRDefault="00FF23C9" w:rsidP="00FF23C9">
            <w:pPr>
              <w:rPr>
                <w:rFonts w:eastAsia="Calibri"/>
                <w:sz w:val="18"/>
                <w:szCs w:val="22"/>
                <w:lang w:eastAsia="en-US"/>
              </w:rPr>
            </w:pPr>
            <w:r w:rsidRPr="006507E6">
              <w:rPr>
                <w:rFonts w:eastAsia="Calibri"/>
                <w:sz w:val="20"/>
                <w:szCs w:val="22"/>
                <w:lang w:eastAsia="en-US"/>
              </w:rPr>
              <w:t>Беседа-практикум</w:t>
            </w:r>
            <w:r w:rsidRPr="006507E6">
              <w:rPr>
                <w:rFonts w:eastAsia="Calibri"/>
                <w:sz w:val="18"/>
                <w:szCs w:val="22"/>
                <w:lang w:eastAsia="en-US"/>
              </w:rPr>
              <w:t xml:space="preserve"> с воспитателями.</w:t>
            </w:r>
          </w:p>
          <w:p w14:paraId="4AC4DEB6" w14:textId="77777777" w:rsidR="00FF23C9" w:rsidRPr="006507E6" w:rsidRDefault="00FF23C9" w:rsidP="00FF23C9">
            <w:pPr>
              <w:rPr>
                <w:rFonts w:eastAsia="Calibri"/>
                <w:sz w:val="18"/>
                <w:szCs w:val="22"/>
                <w:lang w:eastAsia="en-US"/>
              </w:rPr>
            </w:pPr>
          </w:p>
          <w:p w14:paraId="7DA0C01C" w14:textId="77777777" w:rsidR="00FF23C9" w:rsidRPr="006507E6" w:rsidRDefault="00FF23C9" w:rsidP="00FF23C9">
            <w:pPr>
              <w:rPr>
                <w:rFonts w:eastAsia="Calibri"/>
                <w:sz w:val="18"/>
                <w:szCs w:val="22"/>
                <w:lang w:eastAsia="en-US"/>
              </w:rPr>
            </w:pPr>
            <w:r w:rsidRPr="006507E6">
              <w:rPr>
                <w:rFonts w:eastAsia="Calibri"/>
                <w:sz w:val="18"/>
                <w:szCs w:val="22"/>
                <w:lang w:eastAsia="en-US"/>
              </w:rPr>
              <w:t>Беседа с воспитателями и муз. руководителем.</w:t>
            </w:r>
          </w:p>
          <w:p w14:paraId="1AF6E3C4" w14:textId="77777777" w:rsidR="00FF23C9" w:rsidRPr="006507E6" w:rsidRDefault="00FF23C9" w:rsidP="00FF23C9">
            <w:pPr>
              <w:rPr>
                <w:rFonts w:eastAsia="Calibri"/>
                <w:sz w:val="18"/>
                <w:szCs w:val="22"/>
                <w:lang w:eastAsia="en-US"/>
              </w:rPr>
            </w:pPr>
          </w:p>
          <w:p w14:paraId="0C8C97C5" w14:textId="77777777" w:rsidR="00FF23C9" w:rsidRPr="006507E6" w:rsidRDefault="00FF23C9" w:rsidP="00FF23C9">
            <w:pPr>
              <w:rPr>
                <w:rFonts w:eastAsia="Calibri"/>
                <w:sz w:val="18"/>
                <w:szCs w:val="22"/>
                <w:lang w:eastAsia="en-US"/>
              </w:rPr>
            </w:pPr>
            <w:r w:rsidRPr="006507E6">
              <w:rPr>
                <w:rFonts w:eastAsia="Calibri"/>
                <w:sz w:val="18"/>
                <w:szCs w:val="22"/>
                <w:lang w:eastAsia="en-US"/>
              </w:rPr>
              <w:t xml:space="preserve">Беседа с воспитателями </w:t>
            </w:r>
          </w:p>
          <w:p w14:paraId="08A71193" w14:textId="77777777" w:rsidR="00FF23C9" w:rsidRPr="006507E6" w:rsidRDefault="00FF23C9" w:rsidP="00FF23C9">
            <w:pPr>
              <w:rPr>
                <w:rFonts w:eastAsia="Calibri"/>
                <w:sz w:val="18"/>
                <w:szCs w:val="22"/>
                <w:lang w:eastAsia="en-US"/>
              </w:rPr>
            </w:pPr>
          </w:p>
          <w:p w14:paraId="0C59DFF0" w14:textId="77777777" w:rsidR="00FF23C9" w:rsidRPr="006507E6" w:rsidRDefault="00FF23C9" w:rsidP="00FF23C9">
            <w:pPr>
              <w:rPr>
                <w:rFonts w:eastAsia="Calibri"/>
                <w:sz w:val="18"/>
                <w:szCs w:val="22"/>
                <w:lang w:eastAsia="en-US"/>
              </w:rPr>
            </w:pPr>
            <w:proofErr w:type="gramStart"/>
            <w:r w:rsidRPr="006507E6">
              <w:rPr>
                <w:rFonts w:eastAsia="Calibri"/>
                <w:sz w:val="18"/>
                <w:szCs w:val="22"/>
                <w:lang w:eastAsia="en-US"/>
              </w:rPr>
              <w:t>Семинар  с</w:t>
            </w:r>
            <w:proofErr w:type="gramEnd"/>
            <w:r w:rsidRPr="006507E6">
              <w:rPr>
                <w:rFonts w:eastAsia="Calibri"/>
                <w:sz w:val="18"/>
                <w:szCs w:val="22"/>
                <w:lang w:eastAsia="en-US"/>
              </w:rPr>
              <w:t xml:space="preserve"> воспитателями.</w:t>
            </w:r>
          </w:p>
          <w:p w14:paraId="6EF0C21E" w14:textId="77777777" w:rsidR="00FF23C9" w:rsidRPr="006507E6" w:rsidRDefault="00FF23C9" w:rsidP="00FF23C9">
            <w:pPr>
              <w:rPr>
                <w:rFonts w:eastAsia="Calibri"/>
                <w:sz w:val="20"/>
                <w:szCs w:val="22"/>
                <w:lang w:eastAsia="en-US"/>
              </w:rPr>
            </w:pPr>
          </w:p>
          <w:p w14:paraId="2553E120" w14:textId="77777777" w:rsidR="00FF23C9" w:rsidRPr="006507E6" w:rsidRDefault="00FF23C9" w:rsidP="00FF23C9">
            <w:pPr>
              <w:rPr>
                <w:rFonts w:eastAsia="Calibri"/>
                <w:sz w:val="18"/>
                <w:szCs w:val="22"/>
                <w:lang w:eastAsia="en-US"/>
              </w:rPr>
            </w:pPr>
            <w:r w:rsidRPr="006507E6">
              <w:rPr>
                <w:rFonts w:eastAsia="Calibri"/>
                <w:sz w:val="18"/>
                <w:szCs w:val="22"/>
                <w:lang w:eastAsia="en-US"/>
              </w:rPr>
              <w:t xml:space="preserve">Круглый стол для педагогов. </w:t>
            </w:r>
          </w:p>
          <w:p w14:paraId="393E05CA" w14:textId="77777777" w:rsidR="00FF23C9" w:rsidRPr="006507E6" w:rsidRDefault="00FF23C9" w:rsidP="00FF23C9">
            <w:pPr>
              <w:rPr>
                <w:rFonts w:eastAsia="Calibri"/>
                <w:sz w:val="18"/>
                <w:szCs w:val="22"/>
                <w:lang w:eastAsia="en-US"/>
              </w:rPr>
            </w:pPr>
          </w:p>
        </w:tc>
        <w:tc>
          <w:tcPr>
            <w:tcW w:w="3242" w:type="dxa"/>
          </w:tcPr>
          <w:p w14:paraId="1DF05594" w14:textId="77777777" w:rsidR="00FF23C9" w:rsidRPr="006507E6" w:rsidRDefault="00FF23C9" w:rsidP="00FF23C9">
            <w:pPr>
              <w:rPr>
                <w:rFonts w:eastAsia="Calibri"/>
                <w:sz w:val="20"/>
                <w:szCs w:val="22"/>
                <w:lang w:eastAsia="en-US"/>
              </w:rPr>
            </w:pPr>
            <w:r w:rsidRPr="006507E6">
              <w:rPr>
                <w:rFonts w:eastAsia="Calibri"/>
                <w:sz w:val="20"/>
                <w:szCs w:val="22"/>
                <w:lang w:eastAsia="en-US"/>
              </w:rPr>
              <w:t xml:space="preserve">1.Формирование грамматического строя речи у детей </w:t>
            </w:r>
            <w:r>
              <w:rPr>
                <w:rFonts w:eastAsia="Calibri"/>
                <w:sz w:val="20"/>
                <w:szCs w:val="22"/>
                <w:lang w:eastAsia="en-US"/>
              </w:rPr>
              <w:t>6-7</w:t>
            </w:r>
            <w:r w:rsidRPr="006507E6">
              <w:rPr>
                <w:rFonts w:eastAsia="Calibri"/>
                <w:sz w:val="20"/>
                <w:szCs w:val="22"/>
                <w:lang w:eastAsia="en-US"/>
              </w:rPr>
              <w:t xml:space="preserve"> лет с ТНР.</w:t>
            </w:r>
          </w:p>
          <w:p w14:paraId="280FD726" w14:textId="77777777" w:rsidR="00FF23C9" w:rsidRPr="006507E6" w:rsidRDefault="00FF23C9" w:rsidP="00FF23C9">
            <w:pPr>
              <w:rPr>
                <w:rFonts w:eastAsia="Calibri"/>
                <w:b/>
                <w:szCs w:val="22"/>
                <w:lang w:eastAsia="en-US"/>
              </w:rPr>
            </w:pPr>
          </w:p>
          <w:p w14:paraId="02BD921E" w14:textId="77777777" w:rsidR="00FF23C9" w:rsidRPr="006507E6" w:rsidRDefault="00FF23C9" w:rsidP="00FF23C9">
            <w:pPr>
              <w:spacing w:line="240" w:lineRule="atLeast"/>
              <w:outlineLvl w:val="0"/>
              <w:rPr>
                <w:kern w:val="36"/>
                <w:sz w:val="20"/>
                <w:szCs w:val="20"/>
              </w:rPr>
            </w:pPr>
            <w:r w:rsidRPr="006507E6">
              <w:rPr>
                <w:rFonts w:eastAsia="Calibri"/>
                <w:sz w:val="20"/>
                <w:szCs w:val="22"/>
                <w:lang w:eastAsia="en-US"/>
              </w:rPr>
              <w:t xml:space="preserve">2. </w:t>
            </w:r>
            <w:r w:rsidRPr="006507E6">
              <w:rPr>
                <w:kern w:val="36"/>
                <w:sz w:val="20"/>
                <w:szCs w:val="20"/>
                <w:lang w:eastAsia="en-US"/>
              </w:rPr>
              <w:t xml:space="preserve"> </w:t>
            </w:r>
            <w:r w:rsidRPr="006507E6">
              <w:rPr>
                <w:kern w:val="36"/>
                <w:sz w:val="20"/>
                <w:szCs w:val="20"/>
              </w:rPr>
              <w:t xml:space="preserve">Специфика использования элементов </w:t>
            </w:r>
            <w:proofErr w:type="spellStart"/>
            <w:r w:rsidRPr="006507E6">
              <w:rPr>
                <w:kern w:val="36"/>
                <w:sz w:val="20"/>
                <w:szCs w:val="20"/>
              </w:rPr>
              <w:t>сказкотерапии</w:t>
            </w:r>
            <w:proofErr w:type="spellEnd"/>
            <w:r w:rsidRPr="006507E6">
              <w:rPr>
                <w:kern w:val="36"/>
                <w:sz w:val="20"/>
                <w:szCs w:val="20"/>
              </w:rPr>
              <w:t xml:space="preserve"> в логопедической работе с детьми старшего дошкольного возраста с </w:t>
            </w:r>
            <w:r>
              <w:rPr>
                <w:kern w:val="36"/>
                <w:sz w:val="20"/>
                <w:szCs w:val="20"/>
              </w:rPr>
              <w:t>Т</w:t>
            </w:r>
            <w:r w:rsidRPr="006507E6">
              <w:rPr>
                <w:kern w:val="36"/>
                <w:sz w:val="20"/>
                <w:szCs w:val="20"/>
              </w:rPr>
              <w:t>НР.</w:t>
            </w:r>
          </w:p>
          <w:p w14:paraId="3D9B3D0D" w14:textId="77777777" w:rsidR="00FF23C9" w:rsidRPr="006507E6" w:rsidRDefault="00FF23C9" w:rsidP="00FF23C9">
            <w:pPr>
              <w:rPr>
                <w:rFonts w:eastAsia="Calibri"/>
                <w:b/>
                <w:szCs w:val="22"/>
                <w:lang w:eastAsia="en-US"/>
              </w:rPr>
            </w:pPr>
          </w:p>
          <w:p w14:paraId="0781DF64" w14:textId="77777777" w:rsidR="00FF23C9" w:rsidRPr="006507E6" w:rsidRDefault="00FF23C9" w:rsidP="00FF23C9">
            <w:pPr>
              <w:rPr>
                <w:rFonts w:eastAsia="Calibri"/>
                <w:sz w:val="20"/>
                <w:szCs w:val="22"/>
                <w:lang w:eastAsia="en-US"/>
              </w:rPr>
            </w:pPr>
            <w:r w:rsidRPr="006507E6">
              <w:rPr>
                <w:rFonts w:eastAsia="Calibri"/>
                <w:sz w:val="20"/>
                <w:szCs w:val="22"/>
                <w:lang w:eastAsia="en-US"/>
              </w:rPr>
              <w:t xml:space="preserve">3. Роль подвижных игр для детей </w:t>
            </w:r>
            <w:r>
              <w:rPr>
                <w:rFonts w:eastAsia="Calibri"/>
                <w:sz w:val="20"/>
                <w:szCs w:val="22"/>
                <w:lang w:eastAsia="en-US"/>
              </w:rPr>
              <w:t>6-7</w:t>
            </w:r>
            <w:r w:rsidRPr="006507E6">
              <w:rPr>
                <w:rFonts w:eastAsia="Calibri"/>
                <w:sz w:val="20"/>
                <w:szCs w:val="22"/>
                <w:lang w:eastAsia="en-US"/>
              </w:rPr>
              <w:t xml:space="preserve"> лет с ТНР.</w:t>
            </w:r>
          </w:p>
          <w:p w14:paraId="1C63A445" w14:textId="77777777" w:rsidR="00FF23C9" w:rsidRPr="006507E6" w:rsidRDefault="00FF23C9" w:rsidP="00FF23C9">
            <w:pPr>
              <w:rPr>
                <w:rFonts w:eastAsia="Calibri"/>
                <w:b/>
                <w:szCs w:val="22"/>
                <w:lang w:eastAsia="en-US"/>
              </w:rPr>
            </w:pPr>
          </w:p>
          <w:p w14:paraId="35A1B399" w14:textId="77777777" w:rsidR="00FF23C9" w:rsidRPr="006507E6" w:rsidRDefault="00FF23C9" w:rsidP="00FF23C9">
            <w:pPr>
              <w:rPr>
                <w:rFonts w:eastAsia="Calibri"/>
                <w:sz w:val="20"/>
                <w:szCs w:val="22"/>
                <w:lang w:eastAsia="en-US"/>
              </w:rPr>
            </w:pPr>
            <w:r w:rsidRPr="006507E6">
              <w:rPr>
                <w:rFonts w:eastAsia="Calibri"/>
                <w:sz w:val="20"/>
                <w:szCs w:val="22"/>
                <w:lang w:eastAsia="en-US"/>
              </w:rPr>
              <w:t xml:space="preserve">4. </w:t>
            </w:r>
            <w:r>
              <w:rPr>
                <w:rFonts w:eastAsia="Calibri"/>
                <w:sz w:val="20"/>
                <w:szCs w:val="22"/>
                <w:lang w:eastAsia="en-US"/>
              </w:rPr>
              <w:t xml:space="preserve">Дифференциация звуков. </w:t>
            </w:r>
            <w:r w:rsidRPr="006507E6">
              <w:rPr>
                <w:rFonts w:eastAsia="Calibri"/>
                <w:sz w:val="20"/>
                <w:szCs w:val="22"/>
                <w:lang w:eastAsia="en-US"/>
              </w:rPr>
              <w:t>Игровые технологии по формированию слоговой структуры слов.</w:t>
            </w:r>
          </w:p>
          <w:p w14:paraId="1773C7D5" w14:textId="77777777" w:rsidR="00FF23C9" w:rsidRPr="006507E6" w:rsidRDefault="00FF23C9" w:rsidP="00FF23C9">
            <w:pPr>
              <w:rPr>
                <w:rFonts w:eastAsia="Calibri"/>
                <w:sz w:val="20"/>
                <w:szCs w:val="22"/>
                <w:lang w:eastAsia="en-US"/>
              </w:rPr>
            </w:pPr>
          </w:p>
          <w:p w14:paraId="4FC5E249" w14:textId="77777777" w:rsidR="00FF23C9" w:rsidRPr="006507E6" w:rsidRDefault="00FF23C9" w:rsidP="00FF23C9">
            <w:pPr>
              <w:rPr>
                <w:rFonts w:eastAsia="Calibri"/>
                <w:sz w:val="20"/>
                <w:szCs w:val="22"/>
                <w:lang w:eastAsia="en-US"/>
              </w:rPr>
            </w:pPr>
            <w:r w:rsidRPr="006507E6">
              <w:rPr>
                <w:rFonts w:eastAsia="Calibri"/>
                <w:sz w:val="20"/>
                <w:szCs w:val="22"/>
                <w:lang w:eastAsia="en-US"/>
              </w:rPr>
              <w:t xml:space="preserve">5. Взаимодействие в работе учителя-логопеда, воспитателей и медработника по реализации </w:t>
            </w:r>
            <w:proofErr w:type="spellStart"/>
            <w:r w:rsidRPr="006507E6">
              <w:rPr>
                <w:rFonts w:eastAsia="Calibri"/>
                <w:sz w:val="20"/>
                <w:szCs w:val="22"/>
                <w:lang w:eastAsia="en-US"/>
              </w:rPr>
              <w:t>здоровьесберегающих</w:t>
            </w:r>
            <w:proofErr w:type="spellEnd"/>
            <w:r w:rsidRPr="006507E6">
              <w:rPr>
                <w:rFonts w:eastAsia="Calibri"/>
                <w:sz w:val="20"/>
                <w:szCs w:val="22"/>
                <w:lang w:eastAsia="en-US"/>
              </w:rPr>
              <w:t xml:space="preserve"> технологий с детьми с ТНР.</w:t>
            </w:r>
          </w:p>
          <w:p w14:paraId="1B70DEFE" w14:textId="77777777" w:rsidR="00FF23C9" w:rsidRPr="006507E6" w:rsidRDefault="00FF23C9" w:rsidP="00FF23C9">
            <w:pPr>
              <w:rPr>
                <w:rFonts w:eastAsia="Calibri"/>
                <w:sz w:val="20"/>
                <w:szCs w:val="22"/>
                <w:lang w:eastAsia="en-US"/>
              </w:rPr>
            </w:pPr>
          </w:p>
        </w:tc>
        <w:tc>
          <w:tcPr>
            <w:tcW w:w="2393" w:type="dxa"/>
          </w:tcPr>
          <w:p w14:paraId="7586F54A" w14:textId="77777777" w:rsidR="00FF23C9" w:rsidRPr="006507E6" w:rsidRDefault="00FF23C9" w:rsidP="00FF23C9">
            <w:pPr>
              <w:rPr>
                <w:rFonts w:eastAsia="Calibri"/>
                <w:sz w:val="16"/>
                <w:szCs w:val="22"/>
                <w:lang w:eastAsia="en-US"/>
              </w:rPr>
            </w:pPr>
            <w:proofErr w:type="spellStart"/>
            <w:r w:rsidRPr="006507E6">
              <w:rPr>
                <w:rFonts w:eastAsia="Calibri"/>
                <w:sz w:val="16"/>
                <w:szCs w:val="22"/>
                <w:lang w:eastAsia="en-US"/>
              </w:rPr>
              <w:lastRenderedPageBreak/>
              <w:t>Врясова</w:t>
            </w:r>
            <w:proofErr w:type="spellEnd"/>
            <w:r w:rsidRPr="006507E6">
              <w:rPr>
                <w:rFonts w:eastAsia="Calibri"/>
                <w:sz w:val="16"/>
                <w:szCs w:val="22"/>
                <w:lang w:eastAsia="en-US"/>
              </w:rPr>
              <w:t xml:space="preserve"> Е.Н.</w:t>
            </w:r>
          </w:p>
          <w:p w14:paraId="557D11DD" w14:textId="77777777" w:rsidR="00FF23C9" w:rsidRPr="006507E6" w:rsidRDefault="00FF23C9" w:rsidP="00FF23C9">
            <w:pPr>
              <w:rPr>
                <w:rFonts w:eastAsia="Calibri"/>
                <w:sz w:val="16"/>
                <w:szCs w:val="22"/>
                <w:lang w:eastAsia="en-US"/>
              </w:rPr>
            </w:pPr>
            <w:r w:rsidRPr="006507E6">
              <w:rPr>
                <w:rFonts w:eastAsia="Calibri"/>
                <w:sz w:val="16"/>
                <w:szCs w:val="22"/>
                <w:lang w:eastAsia="en-US"/>
              </w:rPr>
              <w:t>Прохорова Ю.Н</w:t>
            </w:r>
          </w:p>
          <w:p w14:paraId="3A234066" w14:textId="77777777" w:rsidR="00FF23C9" w:rsidRPr="006507E6" w:rsidRDefault="00FF23C9" w:rsidP="00FF23C9">
            <w:pPr>
              <w:rPr>
                <w:rFonts w:eastAsia="Calibri"/>
                <w:sz w:val="16"/>
                <w:szCs w:val="22"/>
                <w:lang w:eastAsia="en-US"/>
              </w:rPr>
            </w:pPr>
          </w:p>
          <w:p w14:paraId="756A5F38" w14:textId="77777777" w:rsidR="00FF23C9" w:rsidRPr="006507E6" w:rsidRDefault="00FF23C9" w:rsidP="00FF23C9">
            <w:pPr>
              <w:rPr>
                <w:rFonts w:eastAsia="Calibri"/>
                <w:sz w:val="16"/>
                <w:szCs w:val="22"/>
                <w:lang w:eastAsia="en-US"/>
              </w:rPr>
            </w:pPr>
            <w:r w:rsidRPr="006507E6">
              <w:rPr>
                <w:rFonts w:eastAsia="Calibri"/>
                <w:sz w:val="16"/>
                <w:szCs w:val="22"/>
                <w:lang w:eastAsia="en-US"/>
              </w:rPr>
              <w:t>Данилова О.В.</w:t>
            </w:r>
          </w:p>
          <w:p w14:paraId="0CD3E334" w14:textId="77777777" w:rsidR="00FF23C9" w:rsidRPr="006507E6" w:rsidRDefault="00FF23C9" w:rsidP="00FF23C9">
            <w:pPr>
              <w:rPr>
                <w:rFonts w:eastAsia="Calibri"/>
                <w:sz w:val="16"/>
                <w:szCs w:val="22"/>
                <w:lang w:eastAsia="en-US"/>
              </w:rPr>
            </w:pPr>
            <w:proofErr w:type="spellStart"/>
            <w:r w:rsidRPr="006507E6">
              <w:rPr>
                <w:rFonts w:eastAsia="Calibri"/>
                <w:sz w:val="16"/>
                <w:szCs w:val="22"/>
                <w:lang w:eastAsia="en-US"/>
              </w:rPr>
              <w:t>Врясова</w:t>
            </w:r>
            <w:proofErr w:type="spellEnd"/>
            <w:r w:rsidRPr="006507E6">
              <w:rPr>
                <w:rFonts w:eastAsia="Calibri"/>
                <w:sz w:val="16"/>
                <w:szCs w:val="22"/>
                <w:lang w:eastAsia="en-US"/>
              </w:rPr>
              <w:t xml:space="preserve"> Е.Н.</w:t>
            </w:r>
          </w:p>
          <w:p w14:paraId="37BFFF1C" w14:textId="77777777" w:rsidR="00FF23C9" w:rsidRPr="006507E6" w:rsidRDefault="00FF23C9" w:rsidP="00FF23C9">
            <w:pPr>
              <w:rPr>
                <w:rFonts w:eastAsia="Calibri"/>
                <w:sz w:val="16"/>
                <w:szCs w:val="22"/>
                <w:lang w:eastAsia="en-US"/>
              </w:rPr>
            </w:pPr>
            <w:r w:rsidRPr="006507E6">
              <w:rPr>
                <w:rFonts w:eastAsia="Calibri"/>
                <w:sz w:val="16"/>
                <w:szCs w:val="22"/>
                <w:lang w:eastAsia="en-US"/>
              </w:rPr>
              <w:t>Прохорова Ю.Н</w:t>
            </w:r>
          </w:p>
          <w:p w14:paraId="5BAA9802" w14:textId="77777777" w:rsidR="00FF23C9" w:rsidRPr="006507E6" w:rsidRDefault="00FF23C9" w:rsidP="00FF23C9">
            <w:pPr>
              <w:rPr>
                <w:rFonts w:eastAsia="Calibri"/>
                <w:sz w:val="16"/>
                <w:szCs w:val="22"/>
                <w:lang w:eastAsia="en-US"/>
              </w:rPr>
            </w:pPr>
          </w:p>
          <w:p w14:paraId="3A965F77" w14:textId="77777777" w:rsidR="00FF23C9" w:rsidRPr="006507E6" w:rsidRDefault="00FF23C9" w:rsidP="00FF23C9">
            <w:pPr>
              <w:rPr>
                <w:rFonts w:eastAsia="Calibri"/>
                <w:sz w:val="16"/>
                <w:szCs w:val="22"/>
                <w:lang w:eastAsia="en-US"/>
              </w:rPr>
            </w:pPr>
            <w:r>
              <w:rPr>
                <w:rFonts w:eastAsia="Calibri"/>
                <w:sz w:val="16"/>
                <w:szCs w:val="22"/>
                <w:lang w:eastAsia="en-US"/>
              </w:rPr>
              <w:t>воспитатели</w:t>
            </w:r>
          </w:p>
          <w:p w14:paraId="35D930CC" w14:textId="77777777" w:rsidR="00FF23C9" w:rsidRPr="006507E6" w:rsidRDefault="00FF23C9" w:rsidP="00FF23C9">
            <w:pPr>
              <w:rPr>
                <w:rFonts w:eastAsia="Calibri"/>
                <w:sz w:val="16"/>
                <w:szCs w:val="22"/>
                <w:lang w:eastAsia="en-US"/>
              </w:rPr>
            </w:pPr>
          </w:p>
          <w:p w14:paraId="6831D068" w14:textId="77777777" w:rsidR="00FF23C9" w:rsidRPr="006507E6" w:rsidRDefault="00FF23C9" w:rsidP="00FF23C9">
            <w:pPr>
              <w:rPr>
                <w:rFonts w:eastAsia="Calibri"/>
                <w:sz w:val="16"/>
                <w:szCs w:val="22"/>
                <w:lang w:eastAsia="en-US"/>
              </w:rPr>
            </w:pPr>
          </w:p>
          <w:p w14:paraId="5A151EDD" w14:textId="77777777" w:rsidR="00FF23C9" w:rsidRPr="006507E6" w:rsidRDefault="00FF23C9" w:rsidP="00FF23C9">
            <w:pPr>
              <w:rPr>
                <w:rFonts w:eastAsia="Calibri"/>
                <w:sz w:val="16"/>
                <w:szCs w:val="22"/>
                <w:lang w:eastAsia="en-US"/>
              </w:rPr>
            </w:pPr>
            <w:proofErr w:type="spellStart"/>
            <w:r w:rsidRPr="006507E6">
              <w:rPr>
                <w:rFonts w:eastAsia="Calibri"/>
                <w:sz w:val="16"/>
                <w:szCs w:val="22"/>
                <w:lang w:eastAsia="en-US"/>
              </w:rPr>
              <w:t>Врясова</w:t>
            </w:r>
            <w:proofErr w:type="spellEnd"/>
            <w:r w:rsidRPr="006507E6">
              <w:rPr>
                <w:rFonts w:eastAsia="Calibri"/>
                <w:sz w:val="16"/>
                <w:szCs w:val="22"/>
                <w:lang w:eastAsia="en-US"/>
              </w:rPr>
              <w:t xml:space="preserve"> Е.Н.</w:t>
            </w:r>
          </w:p>
          <w:p w14:paraId="774DF280" w14:textId="77777777" w:rsidR="00FF23C9" w:rsidRPr="006507E6" w:rsidRDefault="00FF23C9" w:rsidP="00FF23C9">
            <w:pPr>
              <w:rPr>
                <w:rFonts w:eastAsia="Calibri"/>
                <w:sz w:val="16"/>
                <w:szCs w:val="22"/>
                <w:lang w:eastAsia="en-US"/>
              </w:rPr>
            </w:pPr>
            <w:r w:rsidRPr="006507E6">
              <w:rPr>
                <w:rFonts w:eastAsia="Calibri"/>
                <w:sz w:val="16"/>
                <w:szCs w:val="22"/>
                <w:lang w:eastAsia="en-US"/>
              </w:rPr>
              <w:t>Прохорова Ю.Н</w:t>
            </w:r>
          </w:p>
          <w:p w14:paraId="045D2020" w14:textId="77777777" w:rsidR="00FF23C9" w:rsidRPr="006507E6" w:rsidRDefault="00FF23C9" w:rsidP="00FF23C9">
            <w:pPr>
              <w:rPr>
                <w:rFonts w:eastAsia="Calibri"/>
                <w:sz w:val="16"/>
                <w:szCs w:val="22"/>
                <w:lang w:eastAsia="en-US"/>
              </w:rPr>
            </w:pPr>
          </w:p>
          <w:p w14:paraId="03A6166A" w14:textId="77777777" w:rsidR="00FF23C9" w:rsidRPr="006507E6" w:rsidRDefault="00FF23C9" w:rsidP="00FF23C9">
            <w:pPr>
              <w:rPr>
                <w:rFonts w:eastAsia="Calibri"/>
                <w:sz w:val="16"/>
                <w:szCs w:val="22"/>
                <w:lang w:eastAsia="en-US"/>
              </w:rPr>
            </w:pPr>
            <w:proofErr w:type="spellStart"/>
            <w:r w:rsidRPr="006507E6">
              <w:rPr>
                <w:rFonts w:eastAsia="Calibri"/>
                <w:sz w:val="16"/>
                <w:szCs w:val="22"/>
                <w:lang w:eastAsia="en-US"/>
              </w:rPr>
              <w:t>Врясова</w:t>
            </w:r>
            <w:proofErr w:type="spellEnd"/>
            <w:r w:rsidRPr="006507E6">
              <w:rPr>
                <w:rFonts w:eastAsia="Calibri"/>
                <w:sz w:val="16"/>
                <w:szCs w:val="22"/>
                <w:lang w:eastAsia="en-US"/>
              </w:rPr>
              <w:t xml:space="preserve"> Е.Н.</w:t>
            </w:r>
          </w:p>
          <w:p w14:paraId="15B6891F" w14:textId="77777777" w:rsidR="00FF23C9" w:rsidRPr="006507E6" w:rsidRDefault="00FF23C9" w:rsidP="00FF23C9">
            <w:pPr>
              <w:rPr>
                <w:rFonts w:eastAsia="Calibri"/>
                <w:sz w:val="16"/>
                <w:szCs w:val="22"/>
                <w:lang w:eastAsia="en-US"/>
              </w:rPr>
            </w:pPr>
            <w:r w:rsidRPr="006507E6">
              <w:rPr>
                <w:rFonts w:eastAsia="Calibri"/>
                <w:sz w:val="16"/>
                <w:szCs w:val="22"/>
                <w:lang w:eastAsia="en-US"/>
              </w:rPr>
              <w:lastRenderedPageBreak/>
              <w:t>Прохорова Ю.Н</w:t>
            </w:r>
          </w:p>
          <w:p w14:paraId="16B72EF9" w14:textId="77777777" w:rsidR="00FF23C9" w:rsidRPr="006507E6" w:rsidRDefault="00FF23C9" w:rsidP="00FF23C9">
            <w:pPr>
              <w:rPr>
                <w:rFonts w:eastAsia="Calibri"/>
                <w:sz w:val="16"/>
                <w:szCs w:val="22"/>
                <w:lang w:eastAsia="en-US"/>
              </w:rPr>
            </w:pPr>
            <w:r w:rsidRPr="006507E6">
              <w:rPr>
                <w:rFonts w:eastAsia="Calibri"/>
                <w:sz w:val="16"/>
                <w:szCs w:val="22"/>
                <w:lang w:eastAsia="en-US"/>
              </w:rPr>
              <w:t>Данилова О.В.</w:t>
            </w:r>
          </w:p>
          <w:p w14:paraId="0C91CF97" w14:textId="77777777" w:rsidR="00FF23C9" w:rsidRPr="006507E6" w:rsidRDefault="00FF23C9" w:rsidP="00FF23C9">
            <w:pPr>
              <w:rPr>
                <w:rFonts w:eastAsia="Calibri"/>
                <w:sz w:val="16"/>
                <w:szCs w:val="22"/>
                <w:lang w:eastAsia="en-US"/>
              </w:rPr>
            </w:pPr>
            <w:r w:rsidRPr="006507E6">
              <w:rPr>
                <w:rFonts w:eastAsia="Calibri"/>
                <w:sz w:val="16"/>
                <w:szCs w:val="22"/>
                <w:lang w:eastAsia="en-US"/>
              </w:rPr>
              <w:t>Белецкая Т.Г.</w:t>
            </w:r>
          </w:p>
          <w:p w14:paraId="54276A1F" w14:textId="50D5921F" w:rsidR="00FF23C9" w:rsidRPr="006507E6" w:rsidRDefault="00FF23C9" w:rsidP="00FF23C9">
            <w:pPr>
              <w:rPr>
                <w:rFonts w:eastAsia="Calibri"/>
                <w:sz w:val="16"/>
                <w:szCs w:val="22"/>
                <w:lang w:eastAsia="en-US"/>
              </w:rPr>
            </w:pPr>
            <w:r w:rsidRPr="006507E6">
              <w:rPr>
                <w:rFonts w:eastAsia="Calibri"/>
                <w:sz w:val="16"/>
                <w:szCs w:val="22"/>
                <w:lang w:eastAsia="en-US"/>
              </w:rPr>
              <w:t>Медсестра</w:t>
            </w:r>
          </w:p>
        </w:tc>
      </w:tr>
      <w:tr w:rsidR="00FF23C9" w14:paraId="5955DAA6" w14:textId="77777777" w:rsidTr="00FF23C9">
        <w:tc>
          <w:tcPr>
            <w:tcW w:w="1242" w:type="dxa"/>
          </w:tcPr>
          <w:p w14:paraId="2C5386EE" w14:textId="77777777" w:rsidR="00FF23C9" w:rsidRPr="006507E6" w:rsidRDefault="00FF23C9" w:rsidP="00FF23C9">
            <w:pPr>
              <w:rPr>
                <w:rFonts w:eastAsia="Calibri"/>
                <w:sz w:val="18"/>
                <w:szCs w:val="22"/>
                <w:lang w:eastAsia="en-US"/>
              </w:rPr>
            </w:pPr>
            <w:r w:rsidRPr="006507E6">
              <w:rPr>
                <w:rFonts w:eastAsia="Calibri"/>
                <w:sz w:val="18"/>
                <w:szCs w:val="22"/>
                <w:lang w:eastAsia="en-US"/>
              </w:rPr>
              <w:lastRenderedPageBreak/>
              <w:t>М</w:t>
            </w:r>
          </w:p>
          <w:p w14:paraId="1B6C1FDF" w14:textId="77777777" w:rsidR="00FF23C9" w:rsidRPr="006507E6" w:rsidRDefault="00FF23C9" w:rsidP="00FF23C9">
            <w:pPr>
              <w:rPr>
                <w:rFonts w:eastAsia="Calibri"/>
                <w:sz w:val="18"/>
                <w:szCs w:val="22"/>
                <w:lang w:eastAsia="en-US"/>
              </w:rPr>
            </w:pPr>
            <w:r w:rsidRPr="006507E6">
              <w:rPr>
                <w:rFonts w:eastAsia="Calibri"/>
                <w:sz w:val="18"/>
                <w:szCs w:val="22"/>
                <w:lang w:eastAsia="en-US"/>
              </w:rPr>
              <w:t>А</w:t>
            </w:r>
          </w:p>
          <w:p w14:paraId="1E0F6576" w14:textId="77777777" w:rsidR="00FF23C9" w:rsidRPr="006507E6" w:rsidRDefault="00FF23C9" w:rsidP="00FF23C9">
            <w:pPr>
              <w:rPr>
                <w:rFonts w:eastAsia="Calibri"/>
                <w:sz w:val="18"/>
                <w:szCs w:val="22"/>
                <w:lang w:eastAsia="en-US"/>
              </w:rPr>
            </w:pPr>
            <w:r w:rsidRPr="006507E6">
              <w:rPr>
                <w:rFonts w:eastAsia="Calibri"/>
                <w:sz w:val="18"/>
                <w:szCs w:val="22"/>
                <w:lang w:eastAsia="en-US"/>
              </w:rPr>
              <w:t>Й</w:t>
            </w:r>
          </w:p>
          <w:p w14:paraId="24B9CC3D" w14:textId="77777777" w:rsidR="00FF23C9" w:rsidRPr="006507E6" w:rsidRDefault="00FF23C9" w:rsidP="00FF23C9">
            <w:pPr>
              <w:rPr>
                <w:rFonts w:eastAsia="Calibri"/>
                <w:sz w:val="18"/>
                <w:szCs w:val="22"/>
                <w:lang w:eastAsia="en-US"/>
              </w:rPr>
            </w:pPr>
          </w:p>
        </w:tc>
        <w:tc>
          <w:tcPr>
            <w:tcW w:w="2694" w:type="dxa"/>
          </w:tcPr>
          <w:p w14:paraId="4FB4233A" w14:textId="77777777" w:rsidR="00FF23C9" w:rsidRPr="006507E6" w:rsidRDefault="00FF23C9" w:rsidP="00FF23C9">
            <w:pPr>
              <w:rPr>
                <w:rFonts w:eastAsia="Calibri"/>
                <w:sz w:val="18"/>
                <w:szCs w:val="22"/>
                <w:lang w:eastAsia="en-US"/>
              </w:rPr>
            </w:pPr>
            <w:r w:rsidRPr="006507E6">
              <w:rPr>
                <w:rFonts w:eastAsia="Calibri"/>
                <w:sz w:val="18"/>
                <w:szCs w:val="22"/>
                <w:lang w:eastAsia="en-US"/>
              </w:rPr>
              <w:t>Беседа с воспитателями.</w:t>
            </w:r>
          </w:p>
          <w:p w14:paraId="4CB84D39" w14:textId="77777777" w:rsidR="00FF23C9" w:rsidRPr="006507E6" w:rsidRDefault="00FF23C9" w:rsidP="00FF23C9">
            <w:pPr>
              <w:rPr>
                <w:rFonts w:eastAsia="Calibri"/>
                <w:sz w:val="18"/>
                <w:szCs w:val="22"/>
                <w:lang w:eastAsia="en-US"/>
              </w:rPr>
            </w:pPr>
          </w:p>
          <w:p w14:paraId="557765CA" w14:textId="77777777" w:rsidR="00FF23C9" w:rsidRPr="006507E6" w:rsidRDefault="00FF23C9" w:rsidP="00FF23C9">
            <w:pPr>
              <w:rPr>
                <w:rFonts w:eastAsia="Calibri"/>
                <w:sz w:val="18"/>
                <w:szCs w:val="22"/>
                <w:lang w:eastAsia="en-US"/>
              </w:rPr>
            </w:pPr>
          </w:p>
          <w:p w14:paraId="6088C74E" w14:textId="77777777" w:rsidR="00FF23C9" w:rsidRDefault="00FF23C9" w:rsidP="00FF23C9">
            <w:pPr>
              <w:rPr>
                <w:rFonts w:eastAsia="Calibri"/>
                <w:sz w:val="18"/>
                <w:szCs w:val="22"/>
                <w:lang w:eastAsia="en-US"/>
              </w:rPr>
            </w:pPr>
          </w:p>
          <w:p w14:paraId="7A52DBC4" w14:textId="77777777" w:rsidR="00FF23C9" w:rsidRPr="006507E6" w:rsidRDefault="00FF23C9" w:rsidP="00FF23C9">
            <w:pPr>
              <w:rPr>
                <w:rFonts w:eastAsia="Calibri"/>
                <w:sz w:val="18"/>
                <w:szCs w:val="22"/>
                <w:lang w:eastAsia="en-US"/>
              </w:rPr>
            </w:pPr>
            <w:r w:rsidRPr="006507E6">
              <w:rPr>
                <w:rFonts w:eastAsia="Calibri"/>
                <w:sz w:val="18"/>
                <w:szCs w:val="22"/>
                <w:lang w:eastAsia="en-US"/>
              </w:rPr>
              <w:t>Беседа с воспитателями.</w:t>
            </w:r>
          </w:p>
          <w:p w14:paraId="57C5E5A3" w14:textId="77777777" w:rsidR="00FF23C9" w:rsidRPr="006507E6" w:rsidRDefault="00FF23C9" w:rsidP="00FF23C9">
            <w:pPr>
              <w:rPr>
                <w:rFonts w:eastAsia="Calibri"/>
                <w:sz w:val="18"/>
                <w:szCs w:val="22"/>
                <w:lang w:eastAsia="en-US"/>
              </w:rPr>
            </w:pPr>
          </w:p>
          <w:p w14:paraId="5E078CBC" w14:textId="77777777" w:rsidR="00FF23C9" w:rsidRPr="006507E6" w:rsidRDefault="00FF23C9" w:rsidP="00FF23C9">
            <w:pPr>
              <w:rPr>
                <w:rFonts w:eastAsia="Calibri"/>
                <w:sz w:val="18"/>
                <w:szCs w:val="20"/>
                <w:lang w:eastAsia="en-US"/>
              </w:rPr>
            </w:pPr>
          </w:p>
          <w:p w14:paraId="62AEDF10" w14:textId="77777777" w:rsidR="00FF23C9" w:rsidRPr="006507E6" w:rsidRDefault="00FF23C9" w:rsidP="00FF23C9">
            <w:pPr>
              <w:rPr>
                <w:rFonts w:eastAsia="Calibri"/>
                <w:sz w:val="18"/>
                <w:szCs w:val="20"/>
                <w:lang w:eastAsia="en-US"/>
              </w:rPr>
            </w:pPr>
            <w:r w:rsidRPr="006507E6">
              <w:rPr>
                <w:rFonts w:eastAsia="Calibri"/>
                <w:sz w:val="18"/>
                <w:szCs w:val="20"/>
                <w:lang w:eastAsia="en-US"/>
              </w:rPr>
              <w:t>Круглый стол для воспитателей</w:t>
            </w:r>
          </w:p>
          <w:p w14:paraId="69B04FB0" w14:textId="77777777" w:rsidR="00FF23C9" w:rsidRPr="006507E6" w:rsidRDefault="00FF23C9" w:rsidP="00FF23C9">
            <w:pPr>
              <w:rPr>
                <w:rFonts w:eastAsia="Calibri"/>
                <w:sz w:val="18"/>
                <w:szCs w:val="20"/>
                <w:lang w:eastAsia="en-US"/>
              </w:rPr>
            </w:pPr>
          </w:p>
          <w:p w14:paraId="2BEDFBD7" w14:textId="77777777" w:rsidR="00FF23C9" w:rsidRPr="006507E6" w:rsidRDefault="00FF23C9" w:rsidP="00FF23C9">
            <w:pPr>
              <w:rPr>
                <w:rFonts w:eastAsia="Calibri"/>
                <w:sz w:val="18"/>
                <w:szCs w:val="20"/>
                <w:lang w:eastAsia="en-US"/>
              </w:rPr>
            </w:pPr>
            <w:r>
              <w:rPr>
                <w:rFonts w:eastAsia="Calibri"/>
                <w:sz w:val="18"/>
                <w:szCs w:val="20"/>
                <w:lang w:eastAsia="en-US"/>
              </w:rPr>
              <w:t>к</w:t>
            </w:r>
            <w:r w:rsidRPr="006507E6">
              <w:rPr>
                <w:rFonts w:eastAsia="Calibri"/>
                <w:sz w:val="18"/>
                <w:szCs w:val="20"/>
                <w:lang w:eastAsia="en-US"/>
              </w:rPr>
              <w:t xml:space="preserve">руглый стол для </w:t>
            </w:r>
          </w:p>
          <w:p w14:paraId="06DCF570" w14:textId="63E325F8" w:rsidR="00FF23C9" w:rsidRPr="006507E6" w:rsidRDefault="00FF23C9" w:rsidP="00FF23C9">
            <w:pPr>
              <w:rPr>
                <w:rFonts w:eastAsia="Calibri"/>
                <w:sz w:val="18"/>
                <w:szCs w:val="22"/>
                <w:lang w:eastAsia="en-US"/>
              </w:rPr>
            </w:pPr>
            <w:r>
              <w:rPr>
                <w:rFonts w:eastAsia="Calibri"/>
                <w:sz w:val="18"/>
                <w:szCs w:val="22"/>
                <w:lang w:eastAsia="en-US"/>
              </w:rPr>
              <w:t xml:space="preserve">воспитателей </w:t>
            </w:r>
            <w:r w:rsidRPr="006507E6">
              <w:rPr>
                <w:rFonts w:eastAsia="Calibri"/>
                <w:sz w:val="18"/>
                <w:szCs w:val="22"/>
                <w:lang w:eastAsia="en-US"/>
              </w:rPr>
              <w:t>и муз. руководителя.</w:t>
            </w:r>
          </w:p>
        </w:tc>
        <w:tc>
          <w:tcPr>
            <w:tcW w:w="3242" w:type="dxa"/>
          </w:tcPr>
          <w:p w14:paraId="1C348425" w14:textId="77777777" w:rsidR="00FF23C9" w:rsidRPr="006507E6" w:rsidRDefault="00FF23C9" w:rsidP="00FF23C9">
            <w:pPr>
              <w:spacing w:line="240" w:lineRule="atLeast"/>
              <w:outlineLvl w:val="0"/>
              <w:rPr>
                <w:kern w:val="36"/>
                <w:sz w:val="20"/>
                <w:szCs w:val="20"/>
              </w:rPr>
            </w:pPr>
            <w:r w:rsidRPr="006507E6">
              <w:rPr>
                <w:rFonts w:eastAsia="Calibri"/>
                <w:sz w:val="20"/>
                <w:szCs w:val="22"/>
                <w:lang w:eastAsia="en-US"/>
              </w:rPr>
              <w:t xml:space="preserve">1. </w:t>
            </w:r>
            <w:r w:rsidRPr="006507E6">
              <w:rPr>
                <w:kern w:val="36"/>
                <w:sz w:val="20"/>
                <w:szCs w:val="20"/>
                <w:lang w:eastAsia="en-US"/>
              </w:rPr>
              <w:t xml:space="preserve"> </w:t>
            </w:r>
            <w:r w:rsidRPr="006507E6">
              <w:rPr>
                <w:kern w:val="36"/>
                <w:sz w:val="20"/>
                <w:szCs w:val="20"/>
              </w:rPr>
              <w:t>Взаимодействие логопеда и воспитателей в процессе обучения дошкольников связной речи.</w:t>
            </w:r>
          </w:p>
          <w:p w14:paraId="25BE4C3F" w14:textId="77777777" w:rsidR="00FF23C9" w:rsidRPr="006507E6" w:rsidRDefault="00FF23C9" w:rsidP="00FF23C9">
            <w:pPr>
              <w:rPr>
                <w:rFonts w:eastAsia="Calibri"/>
                <w:sz w:val="20"/>
                <w:szCs w:val="22"/>
                <w:lang w:eastAsia="en-US"/>
              </w:rPr>
            </w:pPr>
          </w:p>
          <w:p w14:paraId="107FC756" w14:textId="77777777" w:rsidR="00FF23C9" w:rsidRDefault="00FF23C9" w:rsidP="00FF23C9">
            <w:pPr>
              <w:rPr>
                <w:rFonts w:eastAsia="Calibri"/>
                <w:sz w:val="20"/>
                <w:szCs w:val="22"/>
                <w:lang w:eastAsia="en-US"/>
              </w:rPr>
            </w:pPr>
            <w:r w:rsidRPr="006507E6">
              <w:rPr>
                <w:rFonts w:eastAsia="Calibri"/>
                <w:sz w:val="20"/>
                <w:szCs w:val="22"/>
                <w:lang w:eastAsia="en-US"/>
              </w:rPr>
              <w:t xml:space="preserve">2. </w:t>
            </w:r>
            <w:r>
              <w:rPr>
                <w:rFonts w:eastAsia="Calibri"/>
                <w:sz w:val="20"/>
                <w:szCs w:val="22"/>
                <w:lang w:eastAsia="en-US"/>
              </w:rPr>
              <w:t xml:space="preserve">Математика в стихах. </w:t>
            </w:r>
            <w:proofErr w:type="spellStart"/>
            <w:r>
              <w:rPr>
                <w:rFonts w:eastAsia="Calibri"/>
                <w:sz w:val="20"/>
                <w:szCs w:val="22"/>
                <w:lang w:eastAsia="en-US"/>
              </w:rPr>
              <w:t>Играеем</w:t>
            </w:r>
            <w:proofErr w:type="spellEnd"/>
            <w:r>
              <w:rPr>
                <w:rFonts w:eastAsia="Calibri"/>
                <w:sz w:val="20"/>
                <w:szCs w:val="22"/>
                <w:lang w:eastAsia="en-US"/>
              </w:rPr>
              <w:t xml:space="preserve"> и развиваем грамматический строй речи</w:t>
            </w:r>
          </w:p>
          <w:p w14:paraId="110ED56F" w14:textId="77777777" w:rsidR="00FF23C9" w:rsidRDefault="00FF23C9" w:rsidP="00FF23C9">
            <w:pPr>
              <w:rPr>
                <w:rFonts w:eastAsia="Calibri"/>
                <w:sz w:val="20"/>
                <w:szCs w:val="22"/>
                <w:lang w:eastAsia="en-US"/>
              </w:rPr>
            </w:pPr>
          </w:p>
          <w:p w14:paraId="011EB6BB" w14:textId="77777777" w:rsidR="00FF23C9" w:rsidRDefault="00FF23C9" w:rsidP="00FF23C9">
            <w:pPr>
              <w:rPr>
                <w:rFonts w:eastAsia="Calibri"/>
                <w:sz w:val="20"/>
                <w:szCs w:val="22"/>
                <w:lang w:eastAsia="en-US"/>
              </w:rPr>
            </w:pPr>
          </w:p>
          <w:p w14:paraId="1254C847" w14:textId="77777777" w:rsidR="00FF23C9" w:rsidRPr="006507E6" w:rsidRDefault="00FF23C9" w:rsidP="00FF23C9">
            <w:pPr>
              <w:rPr>
                <w:rFonts w:eastAsia="Calibri"/>
                <w:sz w:val="20"/>
                <w:szCs w:val="22"/>
                <w:lang w:eastAsia="en-US"/>
              </w:rPr>
            </w:pPr>
            <w:r w:rsidRPr="006507E6">
              <w:rPr>
                <w:rFonts w:eastAsia="Calibri"/>
                <w:sz w:val="20"/>
                <w:szCs w:val="22"/>
                <w:lang w:eastAsia="en-US"/>
              </w:rPr>
              <w:t xml:space="preserve">3. Анализ состояния развития коммуникативной сферы у воспитанников </w:t>
            </w:r>
            <w:r>
              <w:rPr>
                <w:rFonts w:eastAsia="Calibri"/>
                <w:sz w:val="20"/>
                <w:szCs w:val="22"/>
                <w:lang w:eastAsia="en-US"/>
              </w:rPr>
              <w:t>6-7</w:t>
            </w:r>
            <w:r w:rsidRPr="006507E6">
              <w:rPr>
                <w:rFonts w:eastAsia="Calibri"/>
                <w:sz w:val="20"/>
                <w:szCs w:val="22"/>
                <w:lang w:eastAsia="en-US"/>
              </w:rPr>
              <w:t xml:space="preserve"> лет с ТНР на конец учебного года. </w:t>
            </w:r>
          </w:p>
          <w:p w14:paraId="599402F1" w14:textId="77777777" w:rsidR="00FF23C9" w:rsidRPr="006507E6" w:rsidRDefault="00FF23C9" w:rsidP="00FF23C9">
            <w:pPr>
              <w:rPr>
                <w:rFonts w:eastAsia="Calibri"/>
                <w:sz w:val="20"/>
                <w:szCs w:val="22"/>
                <w:lang w:eastAsia="en-US"/>
              </w:rPr>
            </w:pPr>
          </w:p>
          <w:p w14:paraId="1E41B0E8" w14:textId="77777777" w:rsidR="00FF23C9" w:rsidRPr="006507E6" w:rsidRDefault="00FF23C9" w:rsidP="00FF23C9">
            <w:pPr>
              <w:rPr>
                <w:rFonts w:eastAsia="Calibri"/>
                <w:sz w:val="20"/>
                <w:szCs w:val="22"/>
                <w:lang w:eastAsia="en-US"/>
              </w:rPr>
            </w:pPr>
            <w:r w:rsidRPr="006507E6">
              <w:rPr>
                <w:rFonts w:eastAsia="Calibri"/>
                <w:sz w:val="20"/>
                <w:szCs w:val="22"/>
                <w:lang w:eastAsia="en-US"/>
              </w:rPr>
              <w:t xml:space="preserve">4. Анализ состояния моторики, дыхания и </w:t>
            </w:r>
            <w:proofErr w:type="gramStart"/>
            <w:r w:rsidRPr="006507E6">
              <w:rPr>
                <w:rFonts w:eastAsia="Calibri"/>
                <w:sz w:val="20"/>
                <w:szCs w:val="22"/>
                <w:lang w:eastAsia="en-US"/>
              </w:rPr>
              <w:t>просодики  у</w:t>
            </w:r>
            <w:proofErr w:type="gramEnd"/>
            <w:r w:rsidRPr="006507E6">
              <w:rPr>
                <w:rFonts w:eastAsia="Calibri"/>
                <w:sz w:val="20"/>
                <w:szCs w:val="22"/>
                <w:lang w:eastAsia="en-US"/>
              </w:rPr>
              <w:t xml:space="preserve"> детей </w:t>
            </w:r>
            <w:r>
              <w:rPr>
                <w:rFonts w:eastAsia="Calibri"/>
                <w:sz w:val="20"/>
                <w:szCs w:val="22"/>
                <w:lang w:eastAsia="en-US"/>
              </w:rPr>
              <w:t>6</w:t>
            </w:r>
            <w:r w:rsidRPr="006507E6">
              <w:rPr>
                <w:rFonts w:eastAsia="Calibri"/>
                <w:sz w:val="20"/>
                <w:szCs w:val="22"/>
                <w:lang w:eastAsia="en-US"/>
              </w:rPr>
              <w:t>-</w:t>
            </w:r>
            <w:r>
              <w:rPr>
                <w:rFonts w:eastAsia="Calibri"/>
                <w:sz w:val="20"/>
                <w:szCs w:val="22"/>
                <w:lang w:eastAsia="en-US"/>
              </w:rPr>
              <w:t>7</w:t>
            </w:r>
            <w:r w:rsidRPr="006507E6">
              <w:rPr>
                <w:rFonts w:eastAsia="Calibri"/>
                <w:sz w:val="20"/>
                <w:szCs w:val="22"/>
                <w:lang w:eastAsia="en-US"/>
              </w:rPr>
              <w:t xml:space="preserve"> лет группы с ТНР на конец учебного года. </w:t>
            </w:r>
          </w:p>
          <w:p w14:paraId="592C6BE0" w14:textId="77777777" w:rsidR="00FF23C9" w:rsidRPr="006507E6" w:rsidRDefault="00FF23C9" w:rsidP="00FF23C9">
            <w:pPr>
              <w:rPr>
                <w:rFonts w:eastAsia="Calibri"/>
                <w:sz w:val="20"/>
                <w:szCs w:val="22"/>
                <w:lang w:eastAsia="en-US"/>
              </w:rPr>
            </w:pPr>
          </w:p>
          <w:p w14:paraId="65C082C8" w14:textId="77777777" w:rsidR="00FF23C9" w:rsidRPr="006507E6" w:rsidRDefault="00FF23C9" w:rsidP="00FF23C9">
            <w:pPr>
              <w:rPr>
                <w:rFonts w:eastAsia="Calibri"/>
                <w:sz w:val="20"/>
                <w:szCs w:val="22"/>
                <w:lang w:eastAsia="en-US"/>
              </w:rPr>
            </w:pPr>
          </w:p>
        </w:tc>
        <w:tc>
          <w:tcPr>
            <w:tcW w:w="2393" w:type="dxa"/>
          </w:tcPr>
          <w:p w14:paraId="1833680A" w14:textId="77777777" w:rsidR="00FF23C9" w:rsidRPr="006507E6" w:rsidRDefault="00FF23C9" w:rsidP="00FF23C9">
            <w:pPr>
              <w:rPr>
                <w:rFonts w:eastAsia="Calibri"/>
                <w:sz w:val="16"/>
                <w:szCs w:val="22"/>
                <w:lang w:eastAsia="en-US"/>
              </w:rPr>
            </w:pPr>
            <w:proofErr w:type="spellStart"/>
            <w:r w:rsidRPr="006507E6">
              <w:rPr>
                <w:rFonts w:eastAsia="Calibri"/>
                <w:sz w:val="16"/>
                <w:szCs w:val="22"/>
                <w:lang w:eastAsia="en-US"/>
              </w:rPr>
              <w:t>Врясова</w:t>
            </w:r>
            <w:proofErr w:type="spellEnd"/>
            <w:r w:rsidRPr="006507E6">
              <w:rPr>
                <w:rFonts w:eastAsia="Calibri"/>
                <w:sz w:val="16"/>
                <w:szCs w:val="22"/>
                <w:lang w:eastAsia="en-US"/>
              </w:rPr>
              <w:t xml:space="preserve"> Е.Н.</w:t>
            </w:r>
          </w:p>
          <w:p w14:paraId="072AFE2F" w14:textId="77777777" w:rsidR="00FF23C9" w:rsidRPr="006507E6" w:rsidRDefault="00FF23C9" w:rsidP="00FF23C9">
            <w:pPr>
              <w:rPr>
                <w:rFonts w:eastAsia="Calibri"/>
                <w:sz w:val="16"/>
                <w:szCs w:val="22"/>
                <w:lang w:eastAsia="en-US"/>
              </w:rPr>
            </w:pPr>
            <w:r w:rsidRPr="006507E6">
              <w:rPr>
                <w:rFonts w:eastAsia="Calibri"/>
                <w:sz w:val="16"/>
                <w:szCs w:val="22"/>
                <w:lang w:eastAsia="en-US"/>
              </w:rPr>
              <w:t>Прохорова Ю.Н</w:t>
            </w:r>
          </w:p>
          <w:p w14:paraId="17660D8B" w14:textId="77777777" w:rsidR="00FF23C9" w:rsidRPr="006507E6" w:rsidRDefault="00FF23C9" w:rsidP="00FF23C9">
            <w:pPr>
              <w:rPr>
                <w:rFonts w:eastAsia="Calibri"/>
                <w:sz w:val="16"/>
                <w:szCs w:val="22"/>
                <w:lang w:eastAsia="en-US"/>
              </w:rPr>
            </w:pPr>
          </w:p>
          <w:p w14:paraId="41225760" w14:textId="77777777" w:rsidR="00FF23C9" w:rsidRPr="006507E6" w:rsidRDefault="00FF23C9" w:rsidP="00FF23C9">
            <w:pPr>
              <w:rPr>
                <w:rFonts w:eastAsia="Calibri"/>
                <w:sz w:val="16"/>
                <w:szCs w:val="22"/>
                <w:lang w:eastAsia="en-US"/>
              </w:rPr>
            </w:pPr>
          </w:p>
          <w:p w14:paraId="5D7EDB75" w14:textId="77777777" w:rsidR="00FF23C9" w:rsidRPr="006507E6" w:rsidRDefault="00FF23C9" w:rsidP="00FF23C9">
            <w:pPr>
              <w:rPr>
                <w:rFonts w:eastAsia="Calibri"/>
                <w:sz w:val="16"/>
                <w:szCs w:val="22"/>
                <w:lang w:eastAsia="en-US"/>
              </w:rPr>
            </w:pPr>
            <w:proofErr w:type="spellStart"/>
            <w:r w:rsidRPr="006507E6">
              <w:rPr>
                <w:rFonts w:eastAsia="Calibri"/>
                <w:sz w:val="16"/>
                <w:szCs w:val="22"/>
                <w:lang w:eastAsia="en-US"/>
              </w:rPr>
              <w:t>Врясова</w:t>
            </w:r>
            <w:proofErr w:type="spellEnd"/>
            <w:r w:rsidRPr="006507E6">
              <w:rPr>
                <w:rFonts w:eastAsia="Calibri"/>
                <w:sz w:val="16"/>
                <w:szCs w:val="22"/>
                <w:lang w:eastAsia="en-US"/>
              </w:rPr>
              <w:t xml:space="preserve"> Е.Н.</w:t>
            </w:r>
          </w:p>
          <w:p w14:paraId="66B612AF" w14:textId="77777777" w:rsidR="00FF23C9" w:rsidRPr="006507E6" w:rsidRDefault="00FF23C9" w:rsidP="00FF23C9">
            <w:pPr>
              <w:rPr>
                <w:rFonts w:eastAsia="Calibri"/>
                <w:sz w:val="16"/>
                <w:szCs w:val="22"/>
                <w:lang w:eastAsia="en-US"/>
              </w:rPr>
            </w:pPr>
            <w:r w:rsidRPr="006507E6">
              <w:rPr>
                <w:rFonts w:eastAsia="Calibri"/>
                <w:sz w:val="16"/>
                <w:szCs w:val="22"/>
                <w:lang w:eastAsia="en-US"/>
              </w:rPr>
              <w:t>Прохорова Ю.Н</w:t>
            </w:r>
          </w:p>
          <w:p w14:paraId="71F7B516" w14:textId="77777777" w:rsidR="00FF23C9" w:rsidRPr="006507E6" w:rsidRDefault="00FF23C9" w:rsidP="00FF23C9">
            <w:pPr>
              <w:rPr>
                <w:rFonts w:eastAsia="Calibri"/>
                <w:sz w:val="16"/>
                <w:szCs w:val="22"/>
                <w:lang w:eastAsia="en-US"/>
              </w:rPr>
            </w:pPr>
          </w:p>
          <w:p w14:paraId="46EB1450" w14:textId="77777777" w:rsidR="00FF23C9" w:rsidRPr="006507E6" w:rsidRDefault="00FF23C9" w:rsidP="00FF23C9">
            <w:pPr>
              <w:rPr>
                <w:rFonts w:eastAsia="Calibri"/>
                <w:sz w:val="16"/>
                <w:szCs w:val="22"/>
                <w:lang w:eastAsia="en-US"/>
              </w:rPr>
            </w:pPr>
          </w:p>
          <w:p w14:paraId="43771CB3" w14:textId="77777777" w:rsidR="00FF23C9" w:rsidRPr="006507E6" w:rsidRDefault="00FF23C9" w:rsidP="00FF23C9">
            <w:pPr>
              <w:rPr>
                <w:rFonts w:eastAsia="Calibri"/>
                <w:sz w:val="16"/>
                <w:szCs w:val="22"/>
                <w:lang w:eastAsia="en-US"/>
              </w:rPr>
            </w:pPr>
            <w:proofErr w:type="spellStart"/>
            <w:r w:rsidRPr="006507E6">
              <w:rPr>
                <w:rFonts w:eastAsia="Calibri"/>
                <w:sz w:val="16"/>
                <w:szCs w:val="22"/>
                <w:lang w:eastAsia="en-US"/>
              </w:rPr>
              <w:t>Врясова</w:t>
            </w:r>
            <w:proofErr w:type="spellEnd"/>
            <w:r w:rsidRPr="006507E6">
              <w:rPr>
                <w:rFonts w:eastAsia="Calibri"/>
                <w:sz w:val="16"/>
                <w:szCs w:val="22"/>
                <w:lang w:eastAsia="en-US"/>
              </w:rPr>
              <w:t xml:space="preserve"> Е.Н.</w:t>
            </w:r>
          </w:p>
          <w:p w14:paraId="4B94DE7C" w14:textId="77777777" w:rsidR="00FF23C9" w:rsidRPr="006507E6" w:rsidRDefault="00FF23C9" w:rsidP="00FF23C9">
            <w:pPr>
              <w:rPr>
                <w:rFonts w:eastAsia="Calibri"/>
                <w:sz w:val="16"/>
                <w:szCs w:val="22"/>
                <w:lang w:eastAsia="en-US"/>
              </w:rPr>
            </w:pPr>
            <w:r w:rsidRPr="006507E6">
              <w:rPr>
                <w:rFonts w:eastAsia="Calibri"/>
                <w:sz w:val="16"/>
                <w:szCs w:val="22"/>
                <w:lang w:eastAsia="en-US"/>
              </w:rPr>
              <w:t>Прохорова Ю.Н</w:t>
            </w:r>
          </w:p>
          <w:p w14:paraId="2928249F" w14:textId="77777777" w:rsidR="00FF23C9" w:rsidRPr="006507E6" w:rsidRDefault="00FF23C9" w:rsidP="00FF23C9">
            <w:pPr>
              <w:rPr>
                <w:rFonts w:eastAsia="Calibri"/>
                <w:sz w:val="16"/>
                <w:szCs w:val="22"/>
                <w:lang w:eastAsia="en-US"/>
              </w:rPr>
            </w:pPr>
          </w:p>
          <w:p w14:paraId="0411BEFB" w14:textId="77777777" w:rsidR="00FF23C9" w:rsidRPr="006507E6" w:rsidRDefault="00FF23C9" w:rsidP="00FF23C9">
            <w:pPr>
              <w:rPr>
                <w:rFonts w:eastAsia="Calibri"/>
                <w:sz w:val="16"/>
                <w:szCs w:val="22"/>
                <w:lang w:eastAsia="en-US"/>
              </w:rPr>
            </w:pPr>
          </w:p>
          <w:p w14:paraId="37D86725" w14:textId="77777777" w:rsidR="00FF23C9" w:rsidRPr="006507E6" w:rsidRDefault="00FF23C9" w:rsidP="00FF23C9">
            <w:pPr>
              <w:rPr>
                <w:rFonts w:eastAsia="Calibri"/>
                <w:sz w:val="16"/>
                <w:szCs w:val="22"/>
                <w:lang w:eastAsia="en-US"/>
              </w:rPr>
            </w:pPr>
            <w:r w:rsidRPr="006507E6">
              <w:rPr>
                <w:rFonts w:eastAsia="Calibri"/>
                <w:sz w:val="16"/>
                <w:szCs w:val="22"/>
                <w:lang w:eastAsia="en-US"/>
              </w:rPr>
              <w:t>Данилова О.В.</w:t>
            </w:r>
          </w:p>
          <w:p w14:paraId="25661C3B" w14:textId="03F9C69E" w:rsidR="00FF23C9" w:rsidRPr="006507E6" w:rsidRDefault="00FF23C9" w:rsidP="00FF23C9">
            <w:pPr>
              <w:rPr>
                <w:rFonts w:eastAsia="Calibri"/>
                <w:sz w:val="16"/>
                <w:szCs w:val="22"/>
                <w:lang w:eastAsia="en-US"/>
              </w:rPr>
            </w:pPr>
            <w:r w:rsidRPr="00A479F9">
              <w:rPr>
                <w:rFonts w:eastAsia="Calibri"/>
                <w:bCs/>
                <w:sz w:val="18"/>
                <w:szCs w:val="16"/>
                <w:lang w:eastAsia="en-US"/>
              </w:rPr>
              <w:t>воспитатели</w:t>
            </w:r>
          </w:p>
        </w:tc>
      </w:tr>
      <w:tr w:rsidR="00FF23C9" w14:paraId="1B36BE28" w14:textId="77777777" w:rsidTr="00FF23C9">
        <w:tc>
          <w:tcPr>
            <w:tcW w:w="1242" w:type="dxa"/>
          </w:tcPr>
          <w:p w14:paraId="20455C83" w14:textId="77777777" w:rsidR="00FF23C9" w:rsidRPr="006507E6" w:rsidRDefault="00FF23C9" w:rsidP="00FF23C9">
            <w:pPr>
              <w:rPr>
                <w:rFonts w:eastAsia="Calibri"/>
                <w:sz w:val="18"/>
                <w:szCs w:val="22"/>
                <w:lang w:eastAsia="en-US"/>
              </w:rPr>
            </w:pPr>
            <w:r w:rsidRPr="006507E6">
              <w:rPr>
                <w:rFonts w:eastAsia="Calibri"/>
                <w:sz w:val="18"/>
                <w:szCs w:val="22"/>
                <w:lang w:eastAsia="en-US"/>
              </w:rPr>
              <w:t>И</w:t>
            </w:r>
          </w:p>
          <w:p w14:paraId="1FFAE183" w14:textId="77777777" w:rsidR="00FF23C9" w:rsidRPr="006507E6" w:rsidRDefault="00FF23C9" w:rsidP="00FF23C9">
            <w:pPr>
              <w:rPr>
                <w:rFonts w:eastAsia="Calibri"/>
                <w:sz w:val="18"/>
                <w:szCs w:val="22"/>
                <w:lang w:eastAsia="en-US"/>
              </w:rPr>
            </w:pPr>
            <w:r w:rsidRPr="006507E6">
              <w:rPr>
                <w:rFonts w:eastAsia="Calibri"/>
                <w:sz w:val="18"/>
                <w:szCs w:val="22"/>
                <w:lang w:eastAsia="en-US"/>
              </w:rPr>
              <w:t>Ю</w:t>
            </w:r>
          </w:p>
          <w:p w14:paraId="76AA22D9" w14:textId="77777777" w:rsidR="00FF23C9" w:rsidRPr="006507E6" w:rsidRDefault="00FF23C9" w:rsidP="00FF23C9">
            <w:pPr>
              <w:rPr>
                <w:rFonts w:eastAsia="Calibri"/>
                <w:sz w:val="18"/>
                <w:szCs w:val="22"/>
                <w:lang w:eastAsia="en-US"/>
              </w:rPr>
            </w:pPr>
            <w:r w:rsidRPr="006507E6">
              <w:rPr>
                <w:rFonts w:eastAsia="Calibri"/>
                <w:sz w:val="18"/>
                <w:szCs w:val="22"/>
                <w:lang w:eastAsia="en-US"/>
              </w:rPr>
              <w:t>Н</w:t>
            </w:r>
          </w:p>
          <w:p w14:paraId="7807CAE0" w14:textId="77777777" w:rsidR="00FF23C9" w:rsidRPr="006507E6" w:rsidRDefault="00FF23C9" w:rsidP="00FF23C9">
            <w:pPr>
              <w:rPr>
                <w:rFonts w:eastAsia="Calibri"/>
                <w:sz w:val="18"/>
                <w:szCs w:val="22"/>
                <w:lang w:eastAsia="en-US"/>
              </w:rPr>
            </w:pPr>
            <w:r w:rsidRPr="006507E6">
              <w:rPr>
                <w:rFonts w:eastAsia="Calibri"/>
                <w:sz w:val="18"/>
                <w:szCs w:val="22"/>
                <w:lang w:eastAsia="en-US"/>
              </w:rPr>
              <w:t>Ь</w:t>
            </w:r>
          </w:p>
          <w:p w14:paraId="315C54EB" w14:textId="77777777" w:rsidR="00FF23C9" w:rsidRPr="006507E6" w:rsidRDefault="00FF23C9" w:rsidP="00FF23C9">
            <w:pPr>
              <w:rPr>
                <w:rFonts w:eastAsia="Calibri"/>
                <w:sz w:val="18"/>
                <w:szCs w:val="22"/>
                <w:lang w:eastAsia="en-US"/>
              </w:rPr>
            </w:pPr>
          </w:p>
        </w:tc>
        <w:tc>
          <w:tcPr>
            <w:tcW w:w="2694" w:type="dxa"/>
          </w:tcPr>
          <w:p w14:paraId="5DFEF0E1" w14:textId="77777777" w:rsidR="00FF23C9" w:rsidRPr="006507E6" w:rsidRDefault="00FF23C9" w:rsidP="00FF23C9">
            <w:pPr>
              <w:rPr>
                <w:rFonts w:eastAsia="Calibri"/>
                <w:sz w:val="18"/>
                <w:szCs w:val="22"/>
                <w:lang w:eastAsia="en-US"/>
              </w:rPr>
            </w:pPr>
            <w:r w:rsidRPr="006507E6">
              <w:rPr>
                <w:rFonts w:eastAsia="Calibri"/>
                <w:sz w:val="18"/>
                <w:szCs w:val="22"/>
                <w:lang w:eastAsia="en-US"/>
              </w:rPr>
              <w:t>Беседа с воспитателями.</w:t>
            </w:r>
          </w:p>
          <w:p w14:paraId="186BCB2C" w14:textId="77777777" w:rsidR="00FF23C9" w:rsidRPr="006507E6" w:rsidRDefault="00FF23C9" w:rsidP="00FF23C9">
            <w:pPr>
              <w:rPr>
                <w:rFonts w:eastAsia="Calibri"/>
                <w:sz w:val="18"/>
                <w:szCs w:val="22"/>
                <w:lang w:eastAsia="en-US"/>
              </w:rPr>
            </w:pPr>
          </w:p>
          <w:p w14:paraId="7A5E0BE1" w14:textId="77777777" w:rsidR="00FF23C9" w:rsidRPr="006507E6" w:rsidRDefault="00FF23C9" w:rsidP="00FF23C9">
            <w:pPr>
              <w:rPr>
                <w:rFonts w:eastAsia="Calibri"/>
                <w:sz w:val="18"/>
                <w:szCs w:val="22"/>
                <w:lang w:eastAsia="en-US"/>
              </w:rPr>
            </w:pPr>
          </w:p>
          <w:p w14:paraId="3E329270" w14:textId="04FAC016" w:rsidR="00FF23C9" w:rsidRPr="006507E6" w:rsidRDefault="00FF23C9" w:rsidP="00FF23C9">
            <w:pPr>
              <w:rPr>
                <w:rFonts w:eastAsia="Calibri"/>
                <w:sz w:val="18"/>
                <w:szCs w:val="22"/>
                <w:lang w:eastAsia="en-US"/>
              </w:rPr>
            </w:pPr>
            <w:r w:rsidRPr="006507E6">
              <w:rPr>
                <w:rFonts w:eastAsia="Calibri"/>
                <w:sz w:val="18"/>
                <w:szCs w:val="22"/>
                <w:lang w:eastAsia="en-US"/>
              </w:rPr>
              <w:t>Рекомендации воспитателям.</w:t>
            </w:r>
          </w:p>
        </w:tc>
        <w:tc>
          <w:tcPr>
            <w:tcW w:w="3242" w:type="dxa"/>
          </w:tcPr>
          <w:p w14:paraId="22A7BD86" w14:textId="77777777" w:rsidR="00FF23C9" w:rsidRPr="006507E6" w:rsidRDefault="00FF23C9" w:rsidP="00FF23C9">
            <w:pPr>
              <w:rPr>
                <w:rFonts w:eastAsia="Calibri"/>
                <w:sz w:val="20"/>
                <w:szCs w:val="22"/>
                <w:lang w:eastAsia="en-US"/>
              </w:rPr>
            </w:pPr>
            <w:r w:rsidRPr="006507E6">
              <w:rPr>
                <w:rFonts w:eastAsia="Calibri"/>
                <w:sz w:val="20"/>
                <w:szCs w:val="22"/>
                <w:lang w:eastAsia="en-US"/>
              </w:rPr>
              <w:t xml:space="preserve">1. </w:t>
            </w:r>
            <w:r>
              <w:rPr>
                <w:rFonts w:eastAsia="Calibri"/>
                <w:sz w:val="20"/>
                <w:szCs w:val="22"/>
                <w:lang w:eastAsia="en-US"/>
              </w:rPr>
              <w:t>Формирование социально – коммуникативной ориентированности в процессе игровой деятельности</w:t>
            </w:r>
          </w:p>
          <w:p w14:paraId="181E73A1" w14:textId="77777777" w:rsidR="00FF23C9" w:rsidRDefault="00FF23C9" w:rsidP="00FF23C9">
            <w:pPr>
              <w:rPr>
                <w:rFonts w:eastAsia="Calibri"/>
                <w:sz w:val="20"/>
                <w:szCs w:val="22"/>
                <w:lang w:eastAsia="en-US"/>
              </w:rPr>
            </w:pPr>
          </w:p>
          <w:p w14:paraId="3528AF13" w14:textId="6346B8EF" w:rsidR="00FF23C9" w:rsidRPr="006507E6" w:rsidRDefault="00FF23C9" w:rsidP="00FF23C9">
            <w:pPr>
              <w:rPr>
                <w:rFonts w:eastAsia="Calibri"/>
                <w:sz w:val="20"/>
                <w:szCs w:val="22"/>
                <w:lang w:eastAsia="en-US"/>
              </w:rPr>
            </w:pPr>
            <w:r w:rsidRPr="006507E6">
              <w:rPr>
                <w:rFonts w:eastAsia="Calibri"/>
                <w:sz w:val="20"/>
                <w:szCs w:val="22"/>
                <w:lang w:eastAsia="en-US"/>
              </w:rPr>
              <w:t>2. Рекомендации воспитателям по организации двигательного режима детей на прогулках в летний период.</w:t>
            </w:r>
          </w:p>
        </w:tc>
        <w:tc>
          <w:tcPr>
            <w:tcW w:w="2393" w:type="dxa"/>
          </w:tcPr>
          <w:p w14:paraId="2B3193AC" w14:textId="77777777" w:rsidR="00FF23C9" w:rsidRPr="006507E6" w:rsidRDefault="00FF23C9" w:rsidP="00FF23C9">
            <w:pPr>
              <w:rPr>
                <w:rFonts w:eastAsia="Calibri"/>
                <w:sz w:val="16"/>
                <w:szCs w:val="22"/>
                <w:lang w:eastAsia="en-US"/>
              </w:rPr>
            </w:pPr>
            <w:proofErr w:type="spellStart"/>
            <w:r w:rsidRPr="006507E6">
              <w:rPr>
                <w:rFonts w:eastAsia="Calibri"/>
                <w:sz w:val="16"/>
                <w:szCs w:val="22"/>
                <w:lang w:eastAsia="en-US"/>
              </w:rPr>
              <w:t>Врясова</w:t>
            </w:r>
            <w:proofErr w:type="spellEnd"/>
            <w:r w:rsidRPr="006507E6">
              <w:rPr>
                <w:rFonts w:eastAsia="Calibri"/>
                <w:sz w:val="16"/>
                <w:szCs w:val="22"/>
                <w:lang w:eastAsia="en-US"/>
              </w:rPr>
              <w:t xml:space="preserve"> Е.Н.</w:t>
            </w:r>
          </w:p>
          <w:p w14:paraId="27FB0813" w14:textId="77777777" w:rsidR="00FF23C9" w:rsidRPr="006507E6" w:rsidRDefault="00FF23C9" w:rsidP="00FF23C9">
            <w:pPr>
              <w:rPr>
                <w:rFonts w:eastAsia="Calibri"/>
                <w:sz w:val="16"/>
                <w:szCs w:val="22"/>
                <w:lang w:eastAsia="en-US"/>
              </w:rPr>
            </w:pPr>
            <w:r w:rsidRPr="006507E6">
              <w:rPr>
                <w:rFonts w:eastAsia="Calibri"/>
                <w:sz w:val="16"/>
                <w:szCs w:val="22"/>
                <w:lang w:eastAsia="en-US"/>
              </w:rPr>
              <w:t>Прохорова Ю.Н</w:t>
            </w:r>
          </w:p>
          <w:p w14:paraId="64718B87" w14:textId="77777777" w:rsidR="00FF23C9" w:rsidRPr="006507E6" w:rsidRDefault="00FF23C9" w:rsidP="00FF23C9">
            <w:pPr>
              <w:rPr>
                <w:rFonts w:eastAsia="Calibri"/>
                <w:sz w:val="16"/>
                <w:szCs w:val="22"/>
                <w:lang w:eastAsia="en-US"/>
              </w:rPr>
            </w:pPr>
          </w:p>
          <w:p w14:paraId="7302B6F2" w14:textId="77777777" w:rsidR="00FF23C9" w:rsidRPr="006507E6" w:rsidRDefault="00FF23C9" w:rsidP="00FF23C9">
            <w:pPr>
              <w:rPr>
                <w:rFonts w:eastAsia="Calibri"/>
                <w:sz w:val="16"/>
                <w:szCs w:val="22"/>
                <w:lang w:eastAsia="en-US"/>
              </w:rPr>
            </w:pPr>
          </w:p>
          <w:p w14:paraId="4A315A40" w14:textId="77777777" w:rsidR="00FF23C9" w:rsidRPr="006507E6" w:rsidRDefault="00FF23C9" w:rsidP="00FF23C9">
            <w:pPr>
              <w:rPr>
                <w:rFonts w:eastAsia="Calibri"/>
                <w:sz w:val="16"/>
                <w:szCs w:val="22"/>
                <w:lang w:eastAsia="en-US"/>
              </w:rPr>
            </w:pPr>
            <w:proofErr w:type="spellStart"/>
            <w:r w:rsidRPr="006507E6">
              <w:rPr>
                <w:rFonts w:eastAsia="Calibri"/>
                <w:sz w:val="16"/>
                <w:szCs w:val="22"/>
                <w:lang w:eastAsia="en-US"/>
              </w:rPr>
              <w:t>Врясова</w:t>
            </w:r>
            <w:proofErr w:type="spellEnd"/>
            <w:r w:rsidRPr="006507E6">
              <w:rPr>
                <w:rFonts w:eastAsia="Calibri"/>
                <w:sz w:val="16"/>
                <w:szCs w:val="22"/>
                <w:lang w:eastAsia="en-US"/>
              </w:rPr>
              <w:t xml:space="preserve"> Е.Н.</w:t>
            </w:r>
          </w:p>
          <w:p w14:paraId="74D14451" w14:textId="6260184C" w:rsidR="00FF23C9" w:rsidRPr="006507E6" w:rsidRDefault="00FF23C9" w:rsidP="00FF23C9">
            <w:pPr>
              <w:rPr>
                <w:rFonts w:eastAsia="Calibri"/>
                <w:sz w:val="16"/>
                <w:szCs w:val="22"/>
                <w:lang w:eastAsia="en-US"/>
              </w:rPr>
            </w:pPr>
            <w:r w:rsidRPr="006507E6">
              <w:rPr>
                <w:rFonts w:eastAsia="Calibri"/>
                <w:sz w:val="16"/>
                <w:szCs w:val="22"/>
                <w:lang w:eastAsia="en-US"/>
              </w:rPr>
              <w:t>Прохорова Ю.Н</w:t>
            </w:r>
          </w:p>
        </w:tc>
      </w:tr>
    </w:tbl>
    <w:p w14:paraId="4AE475BD" w14:textId="77777777" w:rsidR="005864B6" w:rsidRPr="00FF23C9" w:rsidRDefault="005864B6" w:rsidP="00FF23C9">
      <w:pPr>
        <w:jc w:val="center"/>
        <w:rPr>
          <w:rFonts w:eastAsia="Calibri"/>
          <w:szCs w:val="22"/>
          <w:lang w:eastAsia="en-US"/>
        </w:rPr>
      </w:pPr>
    </w:p>
    <w:p w14:paraId="5C80BA39" w14:textId="77777777" w:rsidR="006507E6" w:rsidRPr="006507E6" w:rsidRDefault="006507E6" w:rsidP="006507E6">
      <w:pPr>
        <w:widowControl w:val="0"/>
        <w:tabs>
          <w:tab w:val="left" w:pos="993"/>
        </w:tabs>
        <w:jc w:val="both"/>
        <w:outlineLvl w:val="1"/>
        <w:rPr>
          <w:b/>
          <w:lang w:val="x-none" w:eastAsia="x-none"/>
        </w:rPr>
      </w:pPr>
      <w:bookmarkStart w:id="20" w:name="_GoBack"/>
      <w:bookmarkEnd w:id="20"/>
      <w:r w:rsidRPr="006507E6">
        <w:rPr>
          <w:b/>
          <w:lang w:val="x-none" w:eastAsia="x-none"/>
        </w:rPr>
        <w:t>3.9. Перечень нормативных и нормативно-методических документов</w:t>
      </w:r>
      <w:bookmarkEnd w:id="19"/>
      <w:r w:rsidRPr="006507E6">
        <w:rPr>
          <w:b/>
          <w:lang w:val="x-none" w:eastAsia="x-none"/>
        </w:rPr>
        <w:t xml:space="preserve"> </w:t>
      </w:r>
    </w:p>
    <w:p w14:paraId="5174F546" w14:textId="77777777" w:rsidR="006507E6" w:rsidRPr="006507E6" w:rsidRDefault="006507E6" w:rsidP="006507E6">
      <w:pPr>
        <w:widowControl w:val="0"/>
        <w:numPr>
          <w:ilvl w:val="0"/>
          <w:numId w:val="5"/>
        </w:numPr>
        <w:tabs>
          <w:tab w:val="left" w:pos="993"/>
        </w:tabs>
        <w:spacing w:after="200" w:line="276" w:lineRule="auto"/>
        <w:ind w:firstLine="709"/>
        <w:jc w:val="both"/>
        <w:rPr>
          <w:rFonts w:eastAsiaTheme="minorHAnsi"/>
          <w:lang w:eastAsia="en-US"/>
        </w:rPr>
      </w:pPr>
      <w:r w:rsidRPr="006507E6">
        <w:rPr>
          <w:rFonts w:eastAsiaTheme="minorHAnsi"/>
          <w:lang w:eastAsia="en-US"/>
        </w:rPr>
        <w:t xml:space="preserve">Конвенция о правах ребенка. Принята резолюцией 44/25 Генеральной Ассамблеи от 20 ноября 1989 года.─ ООН 1990. </w:t>
      </w:r>
    </w:p>
    <w:p w14:paraId="0EF24CBC" w14:textId="77777777" w:rsidR="006507E6" w:rsidRPr="006507E6" w:rsidRDefault="006507E6" w:rsidP="006507E6">
      <w:pPr>
        <w:widowControl w:val="0"/>
        <w:numPr>
          <w:ilvl w:val="0"/>
          <w:numId w:val="5"/>
        </w:numPr>
        <w:tabs>
          <w:tab w:val="left" w:pos="993"/>
        </w:tabs>
        <w:spacing w:after="200" w:line="276" w:lineRule="auto"/>
        <w:ind w:firstLine="709"/>
        <w:jc w:val="both"/>
        <w:rPr>
          <w:rFonts w:eastAsiaTheme="minorHAnsi"/>
          <w:lang w:eastAsia="en-US"/>
        </w:rPr>
      </w:pPr>
      <w:r w:rsidRPr="006507E6">
        <w:rPr>
          <w:rFonts w:eastAsiaTheme="minorHAnsi"/>
          <w:lang w:eastAsia="en-US"/>
        </w:rPr>
        <w:t>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pravo.gov.ru..</w:t>
      </w:r>
    </w:p>
    <w:p w14:paraId="007674A9" w14:textId="77777777" w:rsidR="006507E6" w:rsidRPr="006507E6" w:rsidRDefault="006507E6" w:rsidP="006507E6">
      <w:pPr>
        <w:widowControl w:val="0"/>
        <w:numPr>
          <w:ilvl w:val="0"/>
          <w:numId w:val="5"/>
        </w:numPr>
        <w:tabs>
          <w:tab w:val="left" w:pos="993"/>
        </w:tabs>
        <w:spacing w:after="200" w:line="276" w:lineRule="auto"/>
        <w:ind w:firstLine="709"/>
        <w:jc w:val="both"/>
        <w:rPr>
          <w:rFonts w:eastAsiaTheme="minorHAnsi"/>
          <w:lang w:eastAsia="en-US"/>
        </w:rPr>
      </w:pPr>
      <w:r w:rsidRPr="006507E6">
        <w:rPr>
          <w:rFonts w:eastAsiaTheme="minorHAnsi"/>
          <w:lang w:eastAsia="en-US"/>
        </w:rPr>
        <w:t>Федеральный закон 24 июля 1998 г. № 124-ФЗ «Об основных гарантиях прав ребенка в Российской Федерации».</w:t>
      </w:r>
    </w:p>
    <w:p w14:paraId="5B6618E3" w14:textId="77777777" w:rsidR="006507E6" w:rsidRPr="006507E6" w:rsidRDefault="006507E6" w:rsidP="006507E6">
      <w:pPr>
        <w:widowControl w:val="0"/>
        <w:numPr>
          <w:ilvl w:val="0"/>
          <w:numId w:val="5"/>
        </w:numPr>
        <w:tabs>
          <w:tab w:val="left" w:pos="993"/>
        </w:tabs>
        <w:spacing w:after="200" w:line="276" w:lineRule="auto"/>
        <w:ind w:firstLine="709"/>
        <w:jc w:val="both"/>
        <w:rPr>
          <w:rFonts w:eastAsiaTheme="minorHAnsi"/>
          <w:lang w:eastAsia="en-US"/>
        </w:rPr>
      </w:pPr>
      <w:r w:rsidRPr="006507E6">
        <w:rPr>
          <w:rFonts w:eastAsiaTheme="minorHAnsi"/>
          <w:lang w:eastAsia="en-US"/>
        </w:rPr>
        <w:t xml:space="preserve">Распоряжение Правительства Российской Федерации от 29 мая 2015 г. № 996-р о Стратегии развития воспитания до 2025 г.[Электронный ресурс].─ Режим </w:t>
      </w:r>
      <w:proofErr w:type="spellStart"/>
      <w:r w:rsidRPr="006507E6">
        <w:rPr>
          <w:rFonts w:eastAsiaTheme="minorHAnsi"/>
          <w:lang w:eastAsia="en-US"/>
        </w:rPr>
        <w:t>доступа:http</w:t>
      </w:r>
      <w:proofErr w:type="spellEnd"/>
      <w:r w:rsidRPr="006507E6">
        <w:rPr>
          <w:rFonts w:eastAsiaTheme="minorHAnsi"/>
          <w:lang w:eastAsia="en-US"/>
        </w:rPr>
        <w:t>://government.ru/</w:t>
      </w:r>
      <w:proofErr w:type="spellStart"/>
      <w:r w:rsidRPr="006507E6">
        <w:rPr>
          <w:rFonts w:eastAsiaTheme="minorHAnsi"/>
          <w:lang w:eastAsia="en-US"/>
        </w:rPr>
        <w:t>docs</w:t>
      </w:r>
      <w:proofErr w:type="spellEnd"/>
      <w:r w:rsidRPr="006507E6">
        <w:rPr>
          <w:rFonts w:eastAsiaTheme="minorHAnsi"/>
          <w:lang w:eastAsia="en-US"/>
        </w:rPr>
        <w:t>/18312/.</w:t>
      </w:r>
    </w:p>
    <w:p w14:paraId="76D59DB8" w14:textId="77777777" w:rsidR="006507E6" w:rsidRPr="006507E6" w:rsidRDefault="006507E6" w:rsidP="006507E6">
      <w:pPr>
        <w:widowControl w:val="0"/>
        <w:numPr>
          <w:ilvl w:val="0"/>
          <w:numId w:val="5"/>
        </w:numPr>
        <w:tabs>
          <w:tab w:val="left" w:pos="993"/>
        </w:tabs>
        <w:spacing w:after="200" w:line="276" w:lineRule="auto"/>
        <w:ind w:firstLine="709"/>
        <w:jc w:val="both"/>
        <w:rPr>
          <w:rFonts w:eastAsiaTheme="minorHAnsi"/>
          <w:lang w:eastAsia="en-US"/>
        </w:rPr>
      </w:pPr>
      <w:r w:rsidRPr="006507E6">
        <w:rPr>
          <w:rFonts w:eastAsiaTheme="minorHAnsi"/>
          <w:lang w:eastAsia="en-US"/>
        </w:rPr>
        <w:lastRenderedPageBreak/>
        <w:t>Постановление Главного государственного санитарного врача Российской Федерации 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14:paraId="7C109EAA" w14:textId="77777777" w:rsidR="006507E6" w:rsidRPr="006507E6" w:rsidRDefault="006507E6" w:rsidP="006507E6">
      <w:pPr>
        <w:widowControl w:val="0"/>
        <w:numPr>
          <w:ilvl w:val="0"/>
          <w:numId w:val="5"/>
        </w:numPr>
        <w:tabs>
          <w:tab w:val="left" w:pos="993"/>
        </w:tabs>
        <w:spacing w:after="200" w:line="276" w:lineRule="auto"/>
        <w:ind w:firstLine="709"/>
        <w:jc w:val="both"/>
        <w:rPr>
          <w:rFonts w:eastAsiaTheme="minorHAnsi"/>
          <w:lang w:eastAsia="en-US"/>
        </w:rPr>
      </w:pPr>
      <w:r w:rsidRPr="006507E6">
        <w:rPr>
          <w:rFonts w:eastAsiaTheme="minorHAnsi"/>
          <w:lang w:eastAsia="en-US"/>
        </w:rPr>
        <w:t>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14:paraId="24A3E5A8" w14:textId="77777777" w:rsidR="006507E6" w:rsidRPr="006507E6" w:rsidRDefault="006507E6" w:rsidP="006507E6">
      <w:pPr>
        <w:widowControl w:val="0"/>
        <w:numPr>
          <w:ilvl w:val="0"/>
          <w:numId w:val="5"/>
        </w:numPr>
        <w:tabs>
          <w:tab w:val="left" w:pos="993"/>
        </w:tabs>
        <w:spacing w:after="200" w:line="276" w:lineRule="auto"/>
        <w:ind w:firstLine="709"/>
        <w:jc w:val="both"/>
        <w:rPr>
          <w:rFonts w:eastAsiaTheme="minorHAnsi"/>
          <w:lang w:eastAsia="en-US"/>
        </w:rPr>
      </w:pPr>
      <w:r w:rsidRPr="006507E6">
        <w:rPr>
          <w:rFonts w:eastAsiaTheme="minorHAnsi"/>
          <w:lang w:eastAsia="en-US"/>
        </w:rPr>
        <w:t>Постановление Главного государственного санитарного врача Российской Федерации от 3 июня 2003 г. № 118 (ред. от 03.09.2010)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14:paraId="3EAE2849" w14:textId="77777777" w:rsidR="006507E6" w:rsidRPr="006507E6" w:rsidRDefault="006507E6" w:rsidP="006507E6">
      <w:pPr>
        <w:widowControl w:val="0"/>
        <w:numPr>
          <w:ilvl w:val="0"/>
          <w:numId w:val="5"/>
        </w:numPr>
        <w:tabs>
          <w:tab w:val="left" w:pos="993"/>
        </w:tabs>
        <w:spacing w:after="200" w:line="276" w:lineRule="auto"/>
        <w:ind w:firstLine="709"/>
        <w:jc w:val="both"/>
        <w:rPr>
          <w:rFonts w:eastAsiaTheme="minorHAnsi"/>
          <w:lang w:eastAsia="en-US"/>
        </w:rPr>
      </w:pPr>
      <w:r w:rsidRPr="006507E6">
        <w:rPr>
          <w:rFonts w:eastAsiaTheme="minorHAnsi"/>
          <w:lang w:eastAsia="en-US"/>
        </w:rPr>
        <w:t>Приказ Министерства образования и науки Российской Федерации от 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14:paraId="3A4C5296" w14:textId="77777777" w:rsidR="006507E6" w:rsidRPr="006507E6" w:rsidRDefault="006507E6" w:rsidP="006507E6">
      <w:pPr>
        <w:widowControl w:val="0"/>
        <w:numPr>
          <w:ilvl w:val="0"/>
          <w:numId w:val="5"/>
        </w:numPr>
        <w:tabs>
          <w:tab w:val="left" w:pos="993"/>
        </w:tabs>
        <w:spacing w:after="200" w:line="276" w:lineRule="auto"/>
        <w:ind w:firstLine="709"/>
        <w:jc w:val="both"/>
        <w:rPr>
          <w:rFonts w:eastAsiaTheme="minorHAnsi"/>
          <w:lang w:eastAsia="en-US"/>
        </w:rPr>
      </w:pPr>
      <w:r w:rsidRPr="006507E6">
        <w:rPr>
          <w:rFonts w:eastAsiaTheme="minorHAnsi"/>
          <w:lang w:eastAsia="en-US"/>
        </w:rPr>
        <w:t xml:space="preserve">Приказ </w:t>
      </w:r>
      <w:proofErr w:type="spellStart"/>
      <w:r w:rsidRPr="006507E6">
        <w:rPr>
          <w:rFonts w:eastAsiaTheme="minorHAnsi"/>
          <w:lang w:eastAsia="en-US"/>
        </w:rPr>
        <w:t>Минздравсоцразвития</w:t>
      </w:r>
      <w:proofErr w:type="spellEnd"/>
      <w:r w:rsidRPr="006507E6">
        <w:rPr>
          <w:rFonts w:eastAsiaTheme="minorHAnsi"/>
          <w:lang w:eastAsia="en-US"/>
        </w:rPr>
        <w:t xml:space="preserve">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14:paraId="1D0904B5" w14:textId="77777777" w:rsidR="006507E6" w:rsidRPr="006507E6" w:rsidRDefault="006507E6" w:rsidP="006507E6">
      <w:pPr>
        <w:widowControl w:val="0"/>
        <w:numPr>
          <w:ilvl w:val="0"/>
          <w:numId w:val="5"/>
        </w:numPr>
        <w:tabs>
          <w:tab w:val="left" w:pos="993"/>
        </w:tabs>
        <w:spacing w:after="200" w:line="276" w:lineRule="auto"/>
        <w:ind w:firstLine="709"/>
        <w:jc w:val="both"/>
        <w:rPr>
          <w:rFonts w:eastAsiaTheme="minorHAnsi"/>
          <w:lang w:eastAsia="en-US"/>
        </w:rPr>
      </w:pPr>
      <w:r w:rsidRPr="006507E6">
        <w:rPr>
          <w:rFonts w:eastAsiaTheme="minorHAnsi"/>
          <w:lang w:eastAsia="en-US"/>
        </w:rPr>
        <w:t xml:space="preserve">Письмо </w:t>
      </w:r>
      <w:proofErr w:type="spellStart"/>
      <w:r w:rsidRPr="006507E6">
        <w:rPr>
          <w:rFonts w:eastAsiaTheme="minorHAnsi"/>
          <w:lang w:eastAsia="en-US"/>
        </w:rPr>
        <w:t>Минобрнауки</w:t>
      </w:r>
      <w:proofErr w:type="spellEnd"/>
      <w:r w:rsidRPr="006507E6">
        <w:rPr>
          <w:rFonts w:eastAsiaTheme="minorHAnsi"/>
          <w:lang w:eastAsia="en-US"/>
        </w:rPr>
        <w:t xml:space="preserve"> России «Комментарии к ФГОС ДО» от 28 февраля 2014 г. № 08- 249 // Вестник образования.– 2014. – Апрель. – № 7.</w:t>
      </w:r>
    </w:p>
    <w:p w14:paraId="7E0660C7" w14:textId="77777777" w:rsidR="006507E6" w:rsidRPr="006507E6" w:rsidRDefault="006507E6" w:rsidP="006507E6">
      <w:pPr>
        <w:widowControl w:val="0"/>
        <w:numPr>
          <w:ilvl w:val="0"/>
          <w:numId w:val="5"/>
        </w:numPr>
        <w:tabs>
          <w:tab w:val="left" w:pos="993"/>
        </w:tabs>
        <w:spacing w:after="200" w:line="276" w:lineRule="auto"/>
        <w:ind w:firstLine="709"/>
        <w:jc w:val="both"/>
        <w:rPr>
          <w:rFonts w:eastAsiaTheme="minorHAnsi"/>
          <w:lang w:eastAsia="en-US"/>
        </w:rPr>
      </w:pPr>
      <w:r w:rsidRPr="006507E6">
        <w:rPr>
          <w:rFonts w:eastAsiaTheme="minorHAnsi"/>
          <w:lang w:eastAsia="en-US"/>
        </w:rPr>
        <w:t xml:space="preserve">Письмо </w:t>
      </w:r>
      <w:proofErr w:type="spellStart"/>
      <w:r w:rsidRPr="006507E6">
        <w:rPr>
          <w:rFonts w:eastAsiaTheme="minorHAnsi"/>
          <w:lang w:eastAsia="en-US"/>
        </w:rPr>
        <w:t>Минобрнауки</w:t>
      </w:r>
      <w:proofErr w:type="spellEnd"/>
      <w:r w:rsidRPr="006507E6">
        <w:rPr>
          <w:rFonts w:eastAsiaTheme="minorHAnsi"/>
          <w:lang w:eastAsia="en-US"/>
        </w:rPr>
        <w:t xml:space="preserve">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14:paraId="55BBA801" w14:textId="77777777" w:rsidR="006507E6" w:rsidRPr="006507E6" w:rsidRDefault="006507E6" w:rsidP="006507E6">
      <w:pPr>
        <w:widowControl w:val="0"/>
        <w:tabs>
          <w:tab w:val="left" w:pos="993"/>
        </w:tabs>
        <w:ind w:firstLine="709"/>
        <w:outlineLvl w:val="1"/>
        <w:rPr>
          <w:b/>
          <w:lang w:eastAsia="x-none"/>
        </w:rPr>
      </w:pPr>
      <w:bookmarkStart w:id="21" w:name="_Toc485825627"/>
    </w:p>
    <w:p w14:paraId="1B2915FE" w14:textId="77777777" w:rsidR="006507E6" w:rsidRPr="006507E6" w:rsidRDefault="006507E6" w:rsidP="006507E6">
      <w:pPr>
        <w:widowControl w:val="0"/>
        <w:tabs>
          <w:tab w:val="left" w:pos="993"/>
        </w:tabs>
        <w:ind w:firstLine="709"/>
        <w:outlineLvl w:val="1"/>
        <w:rPr>
          <w:b/>
          <w:lang w:val="x-none" w:eastAsia="x-none"/>
        </w:rPr>
      </w:pPr>
      <w:r w:rsidRPr="006507E6">
        <w:rPr>
          <w:b/>
          <w:lang w:val="x-none" w:eastAsia="x-none"/>
        </w:rPr>
        <w:t>3.10. Перечень литературных источников</w:t>
      </w:r>
      <w:bookmarkEnd w:id="21"/>
    </w:p>
    <w:p w14:paraId="123D6CC5" w14:textId="77777777" w:rsidR="006507E6" w:rsidRPr="006507E6" w:rsidRDefault="006507E6" w:rsidP="006507E6">
      <w:pPr>
        <w:rPr>
          <w:rFonts w:eastAsiaTheme="minorHAnsi"/>
          <w:lang w:eastAsia="en-US"/>
        </w:rPr>
      </w:pPr>
      <w:r w:rsidRPr="006507E6">
        <w:rPr>
          <w:rFonts w:eastAsiaTheme="minorHAnsi"/>
          <w:i/>
          <w:lang w:eastAsia="en-US"/>
        </w:rPr>
        <w:t xml:space="preserve">Бабина Г.В., </w:t>
      </w:r>
      <w:proofErr w:type="spellStart"/>
      <w:r w:rsidRPr="006507E6">
        <w:rPr>
          <w:rFonts w:eastAsiaTheme="minorHAnsi"/>
          <w:i/>
          <w:lang w:eastAsia="en-US"/>
        </w:rPr>
        <w:t>Сафонкина</w:t>
      </w:r>
      <w:proofErr w:type="spellEnd"/>
      <w:r w:rsidRPr="006507E6">
        <w:rPr>
          <w:rFonts w:eastAsiaTheme="minorHAnsi"/>
          <w:i/>
          <w:lang w:eastAsia="en-US"/>
        </w:rPr>
        <w:t xml:space="preserve"> Н.Ю.</w:t>
      </w:r>
      <w:r w:rsidRPr="006507E6">
        <w:rPr>
          <w:rFonts w:eastAsiaTheme="minorHAnsi"/>
          <w:lang w:eastAsia="en-US"/>
        </w:rPr>
        <w:t xml:space="preserve"> Слоговая структура слова: обследование и формирование у детей с недоразвитием речи (методическое пособие, альбом для обследования восприятия и произнесения слов, картинный материал для проведения игр) — М., 2005.</w:t>
      </w:r>
    </w:p>
    <w:p w14:paraId="59827D95" w14:textId="77777777" w:rsidR="006507E6" w:rsidRPr="006507E6" w:rsidRDefault="006507E6" w:rsidP="006507E6">
      <w:proofErr w:type="spellStart"/>
      <w:r w:rsidRPr="006507E6">
        <w:rPr>
          <w:i/>
        </w:rPr>
        <w:t>Баряева</w:t>
      </w:r>
      <w:proofErr w:type="spellEnd"/>
      <w:r w:rsidRPr="006507E6">
        <w:rPr>
          <w:i/>
        </w:rPr>
        <w:t xml:space="preserve"> Л.Б., Лопатина Л.В. </w:t>
      </w:r>
      <w:r w:rsidRPr="006507E6">
        <w:t xml:space="preserve">Учим детей общаться. — СПб: ЦДК проф. Л.Б. </w:t>
      </w:r>
      <w:proofErr w:type="spellStart"/>
      <w:r w:rsidRPr="006507E6">
        <w:t>Баряевой</w:t>
      </w:r>
      <w:proofErr w:type="spellEnd"/>
      <w:r w:rsidRPr="006507E6">
        <w:t>, 2011.</w:t>
      </w:r>
    </w:p>
    <w:p w14:paraId="7E18A9EC" w14:textId="77777777" w:rsidR="006507E6" w:rsidRPr="006507E6" w:rsidRDefault="006507E6" w:rsidP="006507E6">
      <w:proofErr w:type="spellStart"/>
      <w:r w:rsidRPr="006507E6">
        <w:rPr>
          <w:i/>
          <w:iCs/>
        </w:rPr>
        <w:lastRenderedPageBreak/>
        <w:t>Баряева</w:t>
      </w:r>
      <w:proofErr w:type="spellEnd"/>
      <w:r w:rsidRPr="006507E6">
        <w:rPr>
          <w:i/>
          <w:iCs/>
        </w:rPr>
        <w:t xml:space="preserve"> Л.Б., Кондратьева С.Ю., Лопатина Л.В.</w:t>
      </w:r>
      <w:r w:rsidRPr="006507E6">
        <w:rPr>
          <w:iCs/>
        </w:rPr>
        <w:t xml:space="preserve"> Профилактика и коррекция </w:t>
      </w:r>
      <w:proofErr w:type="spellStart"/>
      <w:r w:rsidRPr="006507E6">
        <w:rPr>
          <w:iCs/>
        </w:rPr>
        <w:t>дискалькулии</w:t>
      </w:r>
      <w:proofErr w:type="spellEnd"/>
      <w:r w:rsidRPr="006507E6">
        <w:rPr>
          <w:iCs/>
        </w:rPr>
        <w:t xml:space="preserve"> у детей. </w:t>
      </w:r>
      <w:r w:rsidRPr="006507E6">
        <w:t xml:space="preserve">– СПб.: ЦДК проф. Л.Б. </w:t>
      </w:r>
      <w:proofErr w:type="spellStart"/>
      <w:r w:rsidRPr="006507E6">
        <w:t>Баряевой</w:t>
      </w:r>
      <w:proofErr w:type="spellEnd"/>
      <w:r w:rsidRPr="006507E6">
        <w:t>, 2015.</w:t>
      </w:r>
    </w:p>
    <w:p w14:paraId="133BB90D" w14:textId="77777777" w:rsidR="006507E6" w:rsidRPr="006507E6" w:rsidRDefault="006507E6" w:rsidP="006507E6">
      <w:proofErr w:type="spellStart"/>
      <w:r w:rsidRPr="006507E6">
        <w:rPr>
          <w:i/>
        </w:rPr>
        <w:t>Бордовская</w:t>
      </w:r>
      <w:proofErr w:type="spellEnd"/>
      <w:r w:rsidRPr="006507E6">
        <w:rPr>
          <w:i/>
        </w:rPr>
        <w:t xml:space="preserve"> Е.В. </w:t>
      </w:r>
      <w:r w:rsidRPr="006507E6">
        <w:t xml:space="preserve">Коррекционная работа с детьми в обогащенной предметно-развивающей среде: программно-методический комплекс/ </w:t>
      </w:r>
      <w:proofErr w:type="spellStart"/>
      <w:r w:rsidRPr="006507E6">
        <w:t>Бордовская</w:t>
      </w:r>
      <w:proofErr w:type="spellEnd"/>
      <w:r w:rsidRPr="006507E6">
        <w:t xml:space="preserve"> Е.В., Вечканова И.Г., </w:t>
      </w:r>
      <w:proofErr w:type="spellStart"/>
      <w:r w:rsidRPr="006507E6">
        <w:t>Генералова</w:t>
      </w:r>
      <w:proofErr w:type="spellEnd"/>
      <w:r w:rsidRPr="006507E6">
        <w:t xml:space="preserve"> Р.Н, под редакцией Л.Ю. </w:t>
      </w:r>
      <w:proofErr w:type="spellStart"/>
      <w:r w:rsidRPr="006507E6">
        <w:t>Баряевой</w:t>
      </w:r>
      <w:proofErr w:type="spellEnd"/>
      <w:r w:rsidRPr="006507E6">
        <w:t xml:space="preserve"> .- СПб: </w:t>
      </w:r>
      <w:proofErr w:type="spellStart"/>
      <w:r w:rsidRPr="006507E6">
        <w:t>Каро</w:t>
      </w:r>
      <w:proofErr w:type="spellEnd"/>
      <w:r w:rsidRPr="006507E6">
        <w:t>, 2006.</w:t>
      </w:r>
    </w:p>
    <w:p w14:paraId="7536D401" w14:textId="77777777" w:rsidR="006507E6" w:rsidRPr="006507E6" w:rsidRDefault="006507E6" w:rsidP="006507E6">
      <w:proofErr w:type="spellStart"/>
      <w:r w:rsidRPr="006507E6">
        <w:rPr>
          <w:i/>
        </w:rPr>
        <w:t>Бойкова</w:t>
      </w:r>
      <w:proofErr w:type="spellEnd"/>
      <w:r w:rsidRPr="006507E6">
        <w:rPr>
          <w:i/>
        </w:rPr>
        <w:t xml:space="preserve"> С.В. </w:t>
      </w:r>
      <w:r w:rsidRPr="006507E6">
        <w:t>Занятия с логопедом по развитию связной речи у детей 5−7 лет. — СПб.: КАРО, 2010.</w:t>
      </w:r>
    </w:p>
    <w:p w14:paraId="5370119D" w14:textId="77777777" w:rsidR="006507E6" w:rsidRPr="006507E6" w:rsidRDefault="006507E6" w:rsidP="006507E6">
      <w:r w:rsidRPr="006507E6">
        <w:rPr>
          <w:i/>
        </w:rPr>
        <w:t>Выготский Л. С.</w:t>
      </w:r>
      <w:r w:rsidRPr="006507E6">
        <w:t xml:space="preserve"> Педагогическая психология. — М.: Педагогика, 1991.</w:t>
      </w:r>
    </w:p>
    <w:p w14:paraId="0D609991" w14:textId="77777777" w:rsidR="006507E6" w:rsidRPr="006507E6" w:rsidRDefault="006507E6" w:rsidP="006507E6">
      <w:pPr>
        <w:rPr>
          <w:rFonts w:eastAsiaTheme="minorHAnsi"/>
          <w:lang w:eastAsia="en-US"/>
        </w:rPr>
      </w:pPr>
      <w:r w:rsidRPr="006507E6">
        <w:rPr>
          <w:rFonts w:eastAsiaTheme="minorHAnsi"/>
          <w:i/>
          <w:lang w:eastAsia="en-US"/>
        </w:rPr>
        <w:t>Глухов В.П.</w:t>
      </w:r>
      <w:r w:rsidRPr="006507E6">
        <w:rPr>
          <w:rFonts w:eastAsiaTheme="minorHAnsi"/>
          <w:lang w:eastAsia="en-US"/>
        </w:rPr>
        <w:t xml:space="preserve"> Формирование связной речи детей дошкольного возраста с общим недоразвитием речи. — М., 2002.</w:t>
      </w:r>
    </w:p>
    <w:p w14:paraId="4DF007DF" w14:textId="77777777" w:rsidR="006507E6" w:rsidRPr="006507E6" w:rsidRDefault="006507E6" w:rsidP="006507E6">
      <w:pPr>
        <w:rPr>
          <w:lang w:val="x-none"/>
        </w:rPr>
      </w:pPr>
      <w:r w:rsidRPr="006507E6">
        <w:rPr>
          <w:i/>
          <w:lang w:val="x-none"/>
        </w:rPr>
        <w:t>Голубева Г.Г.</w:t>
      </w:r>
      <w:r w:rsidRPr="006507E6">
        <w:rPr>
          <w:lang w:val="x-none"/>
        </w:rPr>
        <w:t xml:space="preserve"> Преодоление нарушений </w:t>
      </w:r>
      <w:proofErr w:type="spellStart"/>
      <w:r w:rsidRPr="006507E6">
        <w:rPr>
          <w:lang w:val="x-none"/>
        </w:rPr>
        <w:t>звукослоговой</w:t>
      </w:r>
      <w:proofErr w:type="spellEnd"/>
      <w:r w:rsidRPr="006507E6">
        <w:rPr>
          <w:lang w:val="x-none"/>
        </w:rPr>
        <w:t xml:space="preserve"> структуры слова у дошкольников. — СПб.: ЦДК проф. Л. Б. </w:t>
      </w:r>
      <w:proofErr w:type="spellStart"/>
      <w:r w:rsidRPr="006507E6">
        <w:rPr>
          <w:lang w:val="x-none"/>
        </w:rPr>
        <w:t>Баряевой</w:t>
      </w:r>
      <w:proofErr w:type="spellEnd"/>
      <w:r w:rsidRPr="006507E6">
        <w:rPr>
          <w:lang w:val="x-none"/>
        </w:rPr>
        <w:t>, 2010.</w:t>
      </w:r>
    </w:p>
    <w:p w14:paraId="0C6AD8B2" w14:textId="77777777" w:rsidR="006507E6" w:rsidRPr="006507E6" w:rsidRDefault="006507E6" w:rsidP="006507E6">
      <w:r w:rsidRPr="006507E6">
        <w:rPr>
          <w:i/>
          <w:lang w:val="x-none"/>
        </w:rPr>
        <w:t>Демидова Н.М.</w:t>
      </w:r>
      <w:r w:rsidRPr="006507E6">
        <w:rPr>
          <w:lang w:val="x-none"/>
        </w:rPr>
        <w:t xml:space="preserve"> Времена года в картинках и заданиях для развития ума. — М.: ДРОФА, 2008.</w:t>
      </w:r>
    </w:p>
    <w:p w14:paraId="7A07E09A" w14:textId="77777777" w:rsidR="006507E6" w:rsidRPr="006507E6" w:rsidRDefault="006507E6" w:rsidP="006507E6">
      <w:r w:rsidRPr="006507E6">
        <w:t xml:space="preserve"> </w:t>
      </w:r>
      <w:r w:rsidRPr="006507E6">
        <w:rPr>
          <w:i/>
        </w:rPr>
        <w:t xml:space="preserve">Жукова Н.С., </w:t>
      </w:r>
      <w:proofErr w:type="spellStart"/>
      <w:r w:rsidRPr="006507E6">
        <w:rPr>
          <w:i/>
        </w:rPr>
        <w:t>Мастюкова</w:t>
      </w:r>
      <w:proofErr w:type="spellEnd"/>
      <w:r w:rsidRPr="006507E6">
        <w:rPr>
          <w:i/>
        </w:rPr>
        <w:t xml:space="preserve"> Е.М., Филичева Т.Б.</w:t>
      </w:r>
      <w:r w:rsidRPr="006507E6">
        <w:t xml:space="preserve"> Логопедия. Основы теории и практики. Система логопедического воздействия. М. </w:t>
      </w:r>
      <w:proofErr w:type="spellStart"/>
      <w:r w:rsidRPr="006507E6">
        <w:t>Эксмо</w:t>
      </w:r>
      <w:proofErr w:type="spellEnd"/>
      <w:r w:rsidRPr="006507E6">
        <w:t xml:space="preserve"> 2011.</w:t>
      </w:r>
    </w:p>
    <w:p w14:paraId="1B408024" w14:textId="77777777" w:rsidR="006507E6" w:rsidRPr="006507E6" w:rsidRDefault="006507E6" w:rsidP="006507E6">
      <w:r w:rsidRPr="006507E6">
        <w:rPr>
          <w:i/>
        </w:rPr>
        <w:t xml:space="preserve">Калягин В. А., </w:t>
      </w:r>
      <w:proofErr w:type="spellStart"/>
      <w:r w:rsidRPr="006507E6">
        <w:rPr>
          <w:i/>
        </w:rPr>
        <w:t>Овчинникова</w:t>
      </w:r>
      <w:proofErr w:type="spellEnd"/>
      <w:r w:rsidRPr="006507E6">
        <w:rPr>
          <w:i/>
        </w:rPr>
        <w:t xml:space="preserve"> Т. С</w:t>
      </w:r>
      <w:r w:rsidRPr="006507E6">
        <w:t xml:space="preserve">. Энциклопедия методов психолого-педагогической диагностики лиц с нарушениями речи. — СПб.: КАРО, 2004. </w:t>
      </w:r>
    </w:p>
    <w:p w14:paraId="148092DD" w14:textId="77777777" w:rsidR="006507E6" w:rsidRPr="006507E6" w:rsidRDefault="006507E6" w:rsidP="006507E6">
      <w:r w:rsidRPr="006507E6">
        <w:rPr>
          <w:i/>
        </w:rPr>
        <w:t>Кроха</w:t>
      </w:r>
      <w:r w:rsidRPr="006507E6">
        <w:t xml:space="preserve">: Пособие по воспитанию, обучению и развитию детей до трех лет / Г. Г. </w:t>
      </w:r>
      <w:proofErr w:type="spellStart"/>
      <w:r w:rsidRPr="006507E6">
        <w:t>Григорьеева</w:t>
      </w:r>
      <w:proofErr w:type="spellEnd"/>
      <w:r w:rsidRPr="006507E6">
        <w:t xml:space="preserve">, Н. П. </w:t>
      </w:r>
      <w:proofErr w:type="spellStart"/>
      <w:r w:rsidRPr="006507E6">
        <w:t>Кочетова</w:t>
      </w:r>
      <w:proofErr w:type="spellEnd"/>
      <w:r w:rsidRPr="006507E6">
        <w:t xml:space="preserve">, Д. В. Сергеева и др. — М.: Просвещение, 2000. </w:t>
      </w:r>
    </w:p>
    <w:p w14:paraId="238EDB17" w14:textId="77777777" w:rsidR="006507E6" w:rsidRPr="006507E6" w:rsidRDefault="006507E6" w:rsidP="006507E6">
      <w:proofErr w:type="spellStart"/>
      <w:r w:rsidRPr="006507E6">
        <w:rPr>
          <w:i/>
        </w:rPr>
        <w:t>Ковалец</w:t>
      </w:r>
      <w:proofErr w:type="spellEnd"/>
      <w:r w:rsidRPr="006507E6">
        <w:rPr>
          <w:i/>
        </w:rPr>
        <w:t xml:space="preserve"> И.В.</w:t>
      </w:r>
      <w:r w:rsidRPr="006507E6">
        <w:t xml:space="preserve"> Азбука эмоций: Практическое пособие для работы с детьми, имеющими отклонения в психофизическом развитии и эмоциональной сфере. — М.: ВЛАДОС, 2003.</w:t>
      </w:r>
    </w:p>
    <w:p w14:paraId="3A77BAAD" w14:textId="77777777" w:rsidR="006507E6" w:rsidRPr="006507E6" w:rsidRDefault="006507E6" w:rsidP="006507E6">
      <w:pPr>
        <w:rPr>
          <w:rFonts w:eastAsiaTheme="minorHAnsi"/>
          <w:lang w:eastAsia="en-US"/>
        </w:rPr>
      </w:pPr>
      <w:r w:rsidRPr="006507E6">
        <w:rPr>
          <w:rFonts w:eastAsiaTheme="minorHAnsi"/>
          <w:i/>
          <w:lang w:eastAsia="en-US"/>
        </w:rPr>
        <w:t>Кроха</w:t>
      </w:r>
      <w:r w:rsidRPr="006507E6">
        <w:rPr>
          <w:rFonts w:eastAsiaTheme="minorHAnsi"/>
          <w:lang w:eastAsia="en-US"/>
        </w:rPr>
        <w:t xml:space="preserve">: Пособие по воспитанию, обучению и развитию детей до трех лет / Г. Г. </w:t>
      </w:r>
      <w:proofErr w:type="spellStart"/>
      <w:r w:rsidRPr="006507E6">
        <w:rPr>
          <w:rFonts w:eastAsiaTheme="minorHAnsi"/>
          <w:lang w:eastAsia="en-US"/>
        </w:rPr>
        <w:t>Григорьеева</w:t>
      </w:r>
      <w:proofErr w:type="spellEnd"/>
      <w:r w:rsidRPr="006507E6">
        <w:rPr>
          <w:rFonts w:eastAsiaTheme="minorHAnsi"/>
          <w:lang w:eastAsia="en-US"/>
        </w:rPr>
        <w:t xml:space="preserve">, Н. П. </w:t>
      </w:r>
      <w:proofErr w:type="spellStart"/>
      <w:r w:rsidRPr="006507E6">
        <w:rPr>
          <w:rFonts w:eastAsiaTheme="minorHAnsi"/>
          <w:lang w:eastAsia="en-US"/>
        </w:rPr>
        <w:t>Кочетова</w:t>
      </w:r>
      <w:proofErr w:type="spellEnd"/>
      <w:r w:rsidRPr="006507E6">
        <w:rPr>
          <w:rFonts w:eastAsiaTheme="minorHAnsi"/>
          <w:lang w:eastAsia="en-US"/>
        </w:rPr>
        <w:t>, Д. В. Сергеева и др. — М.: Просвещение, 2000.</w:t>
      </w:r>
    </w:p>
    <w:p w14:paraId="1E4156F7" w14:textId="77777777" w:rsidR="006507E6" w:rsidRPr="006507E6" w:rsidRDefault="006507E6" w:rsidP="006507E6">
      <w:pPr>
        <w:rPr>
          <w:rFonts w:eastAsiaTheme="minorHAnsi"/>
          <w:lang w:eastAsia="en-US"/>
        </w:rPr>
      </w:pPr>
      <w:proofErr w:type="spellStart"/>
      <w:r w:rsidRPr="006507E6">
        <w:rPr>
          <w:rFonts w:eastAsiaTheme="minorHAnsi"/>
          <w:i/>
          <w:lang w:eastAsia="en-US"/>
        </w:rPr>
        <w:t>Крупенчук</w:t>
      </w:r>
      <w:proofErr w:type="spellEnd"/>
      <w:r w:rsidRPr="006507E6">
        <w:rPr>
          <w:rFonts w:eastAsiaTheme="minorHAnsi"/>
          <w:i/>
          <w:lang w:eastAsia="en-US"/>
        </w:rPr>
        <w:t xml:space="preserve"> О.И. </w:t>
      </w:r>
      <w:r w:rsidRPr="006507E6">
        <w:rPr>
          <w:rFonts w:eastAsiaTheme="minorHAnsi"/>
          <w:lang w:eastAsia="en-US"/>
        </w:rPr>
        <w:t xml:space="preserve">Альбом для развития интеллекта 3+ </w:t>
      </w:r>
      <w:r w:rsidRPr="006507E6">
        <w:rPr>
          <w:rFonts w:eastAsiaTheme="minorHAnsi"/>
          <w:bCs/>
          <w:lang w:eastAsia="en-US"/>
        </w:rPr>
        <w:t>—</w:t>
      </w:r>
      <w:r w:rsidRPr="006507E6">
        <w:rPr>
          <w:rFonts w:eastAsiaTheme="minorHAnsi"/>
          <w:lang w:eastAsia="en-US"/>
        </w:rPr>
        <w:t xml:space="preserve">СПб: Литера, 2012. </w:t>
      </w:r>
    </w:p>
    <w:p w14:paraId="4BB20C95" w14:textId="77777777" w:rsidR="006507E6" w:rsidRPr="006507E6" w:rsidRDefault="006507E6" w:rsidP="006507E6">
      <w:pPr>
        <w:rPr>
          <w:rFonts w:eastAsiaTheme="minorHAnsi"/>
          <w:lang w:eastAsia="en-US"/>
        </w:rPr>
      </w:pPr>
      <w:proofErr w:type="spellStart"/>
      <w:r w:rsidRPr="006507E6">
        <w:rPr>
          <w:rFonts w:eastAsiaTheme="minorHAnsi"/>
          <w:i/>
          <w:lang w:eastAsia="en-US"/>
        </w:rPr>
        <w:t>Крупенчук</w:t>
      </w:r>
      <w:proofErr w:type="spellEnd"/>
      <w:r w:rsidRPr="006507E6">
        <w:rPr>
          <w:rFonts w:eastAsiaTheme="minorHAnsi"/>
          <w:i/>
          <w:lang w:eastAsia="en-US"/>
        </w:rPr>
        <w:t xml:space="preserve"> О.И.</w:t>
      </w:r>
      <w:r w:rsidRPr="006507E6">
        <w:rPr>
          <w:rFonts w:eastAsiaTheme="minorHAnsi"/>
          <w:lang w:eastAsia="en-US"/>
        </w:rPr>
        <w:t xml:space="preserve"> Альбом для развития интеллекта 4+ </w:t>
      </w:r>
      <w:r w:rsidRPr="006507E6">
        <w:rPr>
          <w:rFonts w:eastAsiaTheme="minorHAnsi"/>
          <w:bCs/>
          <w:lang w:eastAsia="en-US"/>
        </w:rPr>
        <w:t>—</w:t>
      </w:r>
      <w:r w:rsidRPr="006507E6">
        <w:rPr>
          <w:rFonts w:eastAsiaTheme="minorHAnsi"/>
          <w:lang w:eastAsia="en-US"/>
        </w:rPr>
        <w:t xml:space="preserve">СПб: Литера, 2012. </w:t>
      </w:r>
    </w:p>
    <w:p w14:paraId="08999B94" w14:textId="77777777" w:rsidR="006507E6" w:rsidRPr="006507E6" w:rsidRDefault="006507E6" w:rsidP="006507E6">
      <w:pPr>
        <w:rPr>
          <w:rFonts w:eastAsiaTheme="minorHAnsi"/>
          <w:lang w:eastAsia="en-US"/>
        </w:rPr>
      </w:pPr>
      <w:proofErr w:type="spellStart"/>
      <w:r w:rsidRPr="006507E6">
        <w:rPr>
          <w:rFonts w:eastAsiaTheme="minorHAnsi"/>
          <w:i/>
          <w:lang w:eastAsia="en-US"/>
        </w:rPr>
        <w:t>Крупенчук</w:t>
      </w:r>
      <w:proofErr w:type="spellEnd"/>
      <w:r w:rsidRPr="006507E6">
        <w:rPr>
          <w:rFonts w:eastAsiaTheme="minorHAnsi"/>
          <w:i/>
          <w:lang w:eastAsia="en-US"/>
        </w:rPr>
        <w:t xml:space="preserve"> О.И.</w:t>
      </w:r>
      <w:r w:rsidRPr="006507E6">
        <w:rPr>
          <w:rFonts w:eastAsiaTheme="minorHAnsi"/>
          <w:lang w:eastAsia="en-US"/>
        </w:rPr>
        <w:t xml:space="preserve"> Альбом для развития интеллекта 5+ </w:t>
      </w:r>
      <w:r w:rsidRPr="006507E6">
        <w:rPr>
          <w:rFonts w:eastAsiaTheme="minorHAnsi"/>
          <w:bCs/>
          <w:lang w:eastAsia="en-US"/>
        </w:rPr>
        <w:t>—</w:t>
      </w:r>
      <w:r w:rsidRPr="006507E6">
        <w:rPr>
          <w:rFonts w:eastAsiaTheme="minorHAnsi"/>
          <w:lang w:eastAsia="en-US"/>
        </w:rPr>
        <w:t xml:space="preserve">СПб: Литера, 2013. </w:t>
      </w:r>
    </w:p>
    <w:p w14:paraId="07F24261" w14:textId="77777777" w:rsidR="006507E6" w:rsidRPr="006507E6" w:rsidRDefault="006507E6" w:rsidP="006507E6">
      <w:pPr>
        <w:rPr>
          <w:rFonts w:eastAsiaTheme="minorHAnsi"/>
          <w:lang w:eastAsia="en-US"/>
        </w:rPr>
      </w:pPr>
      <w:proofErr w:type="spellStart"/>
      <w:r w:rsidRPr="006507E6">
        <w:rPr>
          <w:rFonts w:eastAsiaTheme="minorHAnsi"/>
          <w:i/>
          <w:lang w:eastAsia="en-US"/>
        </w:rPr>
        <w:t>Крупенчук</w:t>
      </w:r>
      <w:proofErr w:type="spellEnd"/>
      <w:r w:rsidRPr="006507E6">
        <w:rPr>
          <w:rFonts w:eastAsiaTheme="minorHAnsi"/>
          <w:i/>
          <w:lang w:eastAsia="en-US"/>
        </w:rPr>
        <w:t xml:space="preserve"> О.И.</w:t>
      </w:r>
      <w:r w:rsidRPr="006507E6">
        <w:rPr>
          <w:rFonts w:eastAsiaTheme="minorHAnsi"/>
          <w:lang w:eastAsia="en-US"/>
        </w:rPr>
        <w:t xml:space="preserve"> Альбом для развития интеллекта 6+ </w:t>
      </w:r>
      <w:r w:rsidRPr="006507E6">
        <w:rPr>
          <w:rFonts w:eastAsiaTheme="minorHAnsi"/>
          <w:bCs/>
          <w:lang w:eastAsia="en-US"/>
        </w:rPr>
        <w:t>—</w:t>
      </w:r>
      <w:r w:rsidRPr="006507E6">
        <w:rPr>
          <w:rFonts w:eastAsiaTheme="minorHAnsi"/>
          <w:lang w:eastAsia="en-US"/>
        </w:rPr>
        <w:t>СПб: Литера, 2013.</w:t>
      </w:r>
    </w:p>
    <w:p w14:paraId="708C1AD2" w14:textId="77777777" w:rsidR="00B354E4" w:rsidRDefault="00B354E4" w:rsidP="00B354E4">
      <w:pPr>
        <w:rPr>
          <w:rFonts w:eastAsiaTheme="minorHAnsi"/>
          <w:i/>
          <w:lang w:eastAsia="en-US"/>
        </w:rPr>
      </w:pPr>
      <w:r w:rsidRPr="00B354E4">
        <w:rPr>
          <w:rFonts w:eastAsiaTheme="minorHAnsi"/>
          <w:i/>
          <w:lang w:eastAsia="en-US"/>
        </w:rPr>
        <w:t>Лаврова Е.В.</w:t>
      </w:r>
      <w:r>
        <w:rPr>
          <w:rFonts w:eastAsiaTheme="minorHAnsi"/>
          <w:i/>
          <w:lang w:eastAsia="en-US"/>
        </w:rPr>
        <w:t xml:space="preserve"> </w:t>
      </w:r>
      <w:proofErr w:type="spellStart"/>
      <w:r w:rsidRPr="00B354E4">
        <w:rPr>
          <w:rFonts w:eastAsiaTheme="minorHAnsi"/>
          <w:iCs/>
          <w:lang w:eastAsia="en-US"/>
        </w:rPr>
        <w:t>Логопедия.Основы</w:t>
      </w:r>
      <w:proofErr w:type="spellEnd"/>
      <w:r w:rsidRPr="00B354E4">
        <w:rPr>
          <w:rFonts w:eastAsiaTheme="minorHAnsi"/>
          <w:iCs/>
          <w:lang w:eastAsia="en-US"/>
        </w:rPr>
        <w:t xml:space="preserve"> </w:t>
      </w:r>
      <w:proofErr w:type="spellStart"/>
      <w:r w:rsidRPr="00B354E4">
        <w:rPr>
          <w:rFonts w:eastAsiaTheme="minorHAnsi"/>
          <w:iCs/>
          <w:lang w:eastAsia="en-US"/>
        </w:rPr>
        <w:t>фонопедии</w:t>
      </w:r>
      <w:proofErr w:type="spellEnd"/>
      <w:r w:rsidRPr="00B354E4">
        <w:rPr>
          <w:rFonts w:eastAsiaTheme="minorHAnsi"/>
          <w:iCs/>
          <w:lang w:eastAsia="en-US"/>
        </w:rPr>
        <w:t xml:space="preserve"> М., 2007.</w:t>
      </w:r>
    </w:p>
    <w:p w14:paraId="73E92CE5" w14:textId="55567324" w:rsidR="006507E6" w:rsidRPr="006507E6" w:rsidRDefault="006507E6" w:rsidP="00B354E4">
      <w:pPr>
        <w:rPr>
          <w:rFonts w:eastAsiaTheme="minorHAnsi"/>
          <w:i/>
          <w:lang w:eastAsia="en-US"/>
        </w:rPr>
      </w:pPr>
      <w:proofErr w:type="spellStart"/>
      <w:r w:rsidRPr="006507E6">
        <w:rPr>
          <w:rFonts w:eastAsiaTheme="minorHAnsi"/>
          <w:i/>
          <w:lang w:eastAsia="en-US"/>
        </w:rPr>
        <w:t>Лалаева</w:t>
      </w:r>
      <w:proofErr w:type="spellEnd"/>
      <w:r w:rsidRPr="006507E6">
        <w:rPr>
          <w:rFonts w:eastAsiaTheme="minorHAnsi"/>
          <w:i/>
          <w:lang w:eastAsia="en-US"/>
        </w:rPr>
        <w:t xml:space="preserve"> Р.И. </w:t>
      </w:r>
      <w:r w:rsidRPr="006507E6">
        <w:rPr>
          <w:rFonts w:eastAsiaTheme="minorHAnsi"/>
          <w:lang w:eastAsia="en-US"/>
        </w:rPr>
        <w:t>Методика психолингвистического исследования нарушений речи. — СПб. 2006.</w:t>
      </w:r>
    </w:p>
    <w:p w14:paraId="536C4D18" w14:textId="77777777" w:rsidR="006507E6" w:rsidRPr="006507E6" w:rsidRDefault="006507E6" w:rsidP="006507E6">
      <w:pPr>
        <w:rPr>
          <w:lang w:val="x-none" w:eastAsia="x-none"/>
        </w:rPr>
      </w:pPr>
      <w:proofErr w:type="spellStart"/>
      <w:r w:rsidRPr="006507E6">
        <w:rPr>
          <w:i/>
          <w:iCs/>
          <w:lang w:val="x-none" w:eastAsia="x-none"/>
        </w:rPr>
        <w:t>Лалаева</w:t>
      </w:r>
      <w:proofErr w:type="spellEnd"/>
      <w:r w:rsidRPr="006507E6">
        <w:rPr>
          <w:i/>
          <w:iCs/>
          <w:lang w:val="x-none" w:eastAsia="x-none"/>
        </w:rPr>
        <w:t xml:space="preserve"> Р.И., Серебрякова Н. В. </w:t>
      </w:r>
      <w:r w:rsidRPr="006507E6">
        <w:rPr>
          <w:iCs/>
          <w:lang w:val="x-none" w:eastAsia="x-none"/>
        </w:rPr>
        <w:t>Формирование лексики и грамматического строя у дошкольников с общим недоразвитием речи. — СПб., 2001</w:t>
      </w:r>
      <w:r w:rsidRPr="006507E6">
        <w:rPr>
          <w:i/>
          <w:iCs/>
          <w:lang w:val="x-none" w:eastAsia="x-none"/>
        </w:rPr>
        <w:t>.</w:t>
      </w:r>
    </w:p>
    <w:p w14:paraId="7CD66DF4" w14:textId="77777777" w:rsidR="006507E6" w:rsidRPr="006507E6" w:rsidRDefault="006507E6" w:rsidP="006507E6">
      <w:pPr>
        <w:rPr>
          <w:rFonts w:eastAsiaTheme="minorHAnsi"/>
          <w:bCs/>
          <w:i/>
          <w:iCs/>
          <w:lang w:val="x-none" w:eastAsia="x-none"/>
        </w:rPr>
      </w:pPr>
      <w:r w:rsidRPr="006507E6">
        <w:rPr>
          <w:rFonts w:eastAsiaTheme="minorHAnsi"/>
          <w:i/>
          <w:iCs/>
          <w:lang w:val="x-none" w:eastAsia="x-none"/>
        </w:rPr>
        <w:t>Лебедева И.Н.</w:t>
      </w:r>
      <w:r w:rsidRPr="006507E6">
        <w:rPr>
          <w:rFonts w:eastAsiaTheme="minorHAnsi"/>
          <w:bCs/>
          <w:iCs/>
          <w:lang w:val="x-none" w:eastAsia="x-none"/>
        </w:rPr>
        <w:t xml:space="preserve"> Развитие связной речи дошкольников. Обучение рассказыванию по картине. — СПб.: ЦДК проф. Л. Б. </w:t>
      </w:r>
      <w:proofErr w:type="spellStart"/>
      <w:r w:rsidRPr="006507E6">
        <w:rPr>
          <w:rFonts w:eastAsiaTheme="minorHAnsi"/>
          <w:bCs/>
          <w:iCs/>
          <w:lang w:val="x-none" w:eastAsia="x-none"/>
        </w:rPr>
        <w:t>Баряевой</w:t>
      </w:r>
      <w:proofErr w:type="spellEnd"/>
      <w:r w:rsidRPr="006507E6">
        <w:rPr>
          <w:rFonts w:eastAsiaTheme="minorHAnsi"/>
          <w:bCs/>
          <w:iCs/>
          <w:lang w:val="x-none" w:eastAsia="x-none"/>
        </w:rPr>
        <w:t>, 2009.</w:t>
      </w:r>
    </w:p>
    <w:p w14:paraId="49451A7B" w14:textId="77777777" w:rsidR="006507E6" w:rsidRPr="006507E6" w:rsidRDefault="006507E6" w:rsidP="006507E6">
      <w:pPr>
        <w:rPr>
          <w:i/>
          <w:lang w:val="x-none"/>
        </w:rPr>
      </w:pPr>
      <w:r w:rsidRPr="006507E6">
        <w:rPr>
          <w:i/>
          <w:lang w:val="x-none"/>
        </w:rPr>
        <w:t>Левина</w:t>
      </w:r>
      <w:r w:rsidRPr="006507E6">
        <w:t xml:space="preserve"> </w:t>
      </w:r>
      <w:r w:rsidRPr="006507E6">
        <w:rPr>
          <w:i/>
        </w:rPr>
        <w:t>Р.Е.</w:t>
      </w:r>
      <w:r w:rsidRPr="006507E6">
        <w:rPr>
          <w:lang w:val="x-none"/>
        </w:rPr>
        <w:t xml:space="preserve"> Нарушения речи и письма у детей. Избранные труды. — М.: АРКТИ, 2005. </w:t>
      </w:r>
    </w:p>
    <w:p w14:paraId="7B15CFCD" w14:textId="77777777" w:rsidR="006507E6" w:rsidRPr="006507E6" w:rsidRDefault="006507E6" w:rsidP="006507E6">
      <w:pPr>
        <w:rPr>
          <w:rFonts w:eastAsiaTheme="minorHAnsi"/>
          <w:lang w:eastAsia="en-US"/>
        </w:rPr>
      </w:pPr>
      <w:r w:rsidRPr="006507E6">
        <w:rPr>
          <w:rFonts w:eastAsiaTheme="minorHAnsi"/>
          <w:i/>
          <w:lang w:eastAsia="en-US"/>
        </w:rPr>
        <w:t>Левина Р.Е.</w:t>
      </w:r>
      <w:r w:rsidRPr="006507E6">
        <w:rPr>
          <w:rFonts w:eastAsiaTheme="minorHAnsi"/>
          <w:lang w:eastAsia="en-US"/>
        </w:rPr>
        <w:t xml:space="preserve"> Основы теории и практики логопедии. — М.: Просвещение, 2010</w:t>
      </w:r>
    </w:p>
    <w:p w14:paraId="0ED1D3A0" w14:textId="77777777" w:rsidR="006507E6" w:rsidRPr="006507E6" w:rsidRDefault="006507E6" w:rsidP="006507E6">
      <w:pPr>
        <w:rPr>
          <w:lang w:val="x-none"/>
        </w:rPr>
      </w:pPr>
      <w:r w:rsidRPr="006507E6">
        <w:rPr>
          <w:i/>
          <w:lang w:val="x-none"/>
        </w:rPr>
        <w:t>Левченко И.Ю., Дубровина Т.И.</w:t>
      </w:r>
      <w:r w:rsidRPr="006507E6">
        <w:rPr>
          <w:lang w:val="x-none"/>
        </w:rPr>
        <w:t xml:space="preserve"> Дети с общим недоразвитием речи: Развитие памяти. – М.: Национальный книжный центр, 2016.</w:t>
      </w:r>
    </w:p>
    <w:p w14:paraId="22B0672F" w14:textId="77777777" w:rsidR="006507E6" w:rsidRPr="006507E6" w:rsidRDefault="006507E6" w:rsidP="006507E6">
      <w:r w:rsidRPr="006507E6">
        <w:rPr>
          <w:i/>
          <w:lang w:val="x-none"/>
        </w:rPr>
        <w:t>Логопедия</w:t>
      </w:r>
      <w:r w:rsidRPr="006507E6">
        <w:rPr>
          <w:lang w:val="x-none"/>
        </w:rPr>
        <w:t>. Методическое наследие. Кн. 5. Фонетико-фонематическое и общее недоразвитие речи / Под. ред. Л. С. Волковой. — М., 200</w:t>
      </w:r>
      <w:r w:rsidRPr="006507E6">
        <w:t>7</w:t>
      </w:r>
      <w:r w:rsidRPr="006507E6">
        <w:rPr>
          <w:lang w:val="x-none"/>
        </w:rPr>
        <w:t>.</w:t>
      </w:r>
    </w:p>
    <w:p w14:paraId="6473498B" w14:textId="77777777" w:rsidR="006507E6" w:rsidRPr="006507E6" w:rsidRDefault="006507E6" w:rsidP="006507E6">
      <w:r w:rsidRPr="006507E6">
        <w:rPr>
          <w:i/>
        </w:rPr>
        <w:t>Логопедия</w:t>
      </w:r>
      <w:r w:rsidRPr="006507E6">
        <w:t xml:space="preserve">. Теория и практика. Под </w:t>
      </w:r>
      <w:proofErr w:type="spellStart"/>
      <w:r w:rsidRPr="006507E6">
        <w:t>ред</w:t>
      </w:r>
      <w:proofErr w:type="spellEnd"/>
      <w:r w:rsidRPr="006507E6">
        <w:t xml:space="preserve"> .Филичевой Т.Б. М. </w:t>
      </w:r>
      <w:proofErr w:type="spellStart"/>
      <w:r w:rsidRPr="006507E6">
        <w:t>Эксмо</w:t>
      </w:r>
      <w:proofErr w:type="spellEnd"/>
      <w:r w:rsidRPr="006507E6">
        <w:t xml:space="preserve"> 2017.</w:t>
      </w:r>
    </w:p>
    <w:p w14:paraId="35D940AC" w14:textId="77777777" w:rsidR="006507E6" w:rsidRPr="006507E6" w:rsidRDefault="006507E6" w:rsidP="006507E6">
      <w:r w:rsidRPr="006507E6">
        <w:rPr>
          <w:i/>
        </w:rPr>
        <w:t xml:space="preserve">Лопатина Л.В. </w:t>
      </w:r>
      <w:r w:rsidRPr="006507E6">
        <w:t>Логопедическая работа по коррекции стертой дизартрии у дошкольников. Монография. – М.: УМЦ «Добрый мир», 20115.</w:t>
      </w:r>
    </w:p>
    <w:p w14:paraId="6A92E4E4" w14:textId="77777777" w:rsidR="006507E6" w:rsidRPr="006507E6" w:rsidRDefault="006507E6" w:rsidP="006507E6">
      <w:pPr>
        <w:rPr>
          <w:shd w:val="clear" w:color="auto" w:fill="FDFDF7"/>
        </w:rPr>
      </w:pPr>
      <w:r w:rsidRPr="006507E6">
        <w:rPr>
          <w:i/>
        </w:rPr>
        <w:t xml:space="preserve">Лопатина Л. В., Ковалева М.В. </w:t>
      </w:r>
      <w:r w:rsidRPr="006507E6">
        <w:t>Логопедическая работа по формированию выразительных средств речи у детей-сирот. – М.: Парадигма, 2013.</w:t>
      </w:r>
      <w:r w:rsidRPr="006507E6">
        <w:rPr>
          <w:shd w:val="clear" w:color="auto" w:fill="FDFDF7"/>
        </w:rPr>
        <w:t> </w:t>
      </w:r>
    </w:p>
    <w:p w14:paraId="2063F9F0" w14:textId="77777777" w:rsidR="006507E6" w:rsidRPr="006507E6" w:rsidRDefault="006507E6" w:rsidP="006507E6">
      <w:r w:rsidRPr="006507E6">
        <w:rPr>
          <w:i/>
        </w:rPr>
        <w:t>Лопатина Л. В., Позднякова Л. А.</w:t>
      </w:r>
      <w:r w:rsidRPr="006507E6">
        <w:t xml:space="preserve"> Логопедическая работа по развитию интонационной выразительности речи дошкольников. — СПб.: ЦДК проф. Л. Б. </w:t>
      </w:r>
      <w:proofErr w:type="spellStart"/>
      <w:r w:rsidRPr="006507E6">
        <w:t>Баряевой</w:t>
      </w:r>
      <w:proofErr w:type="spellEnd"/>
      <w:r w:rsidRPr="006507E6">
        <w:t xml:space="preserve">, 2010. </w:t>
      </w:r>
    </w:p>
    <w:p w14:paraId="36783060" w14:textId="52E00691" w:rsidR="006507E6" w:rsidRPr="006507E6" w:rsidRDefault="00B354E4" w:rsidP="00B354E4">
      <w:pPr>
        <w:rPr>
          <w:iCs/>
        </w:rPr>
      </w:pPr>
      <w:proofErr w:type="spellStart"/>
      <w:r w:rsidRPr="00B354E4">
        <w:rPr>
          <w:i/>
        </w:rPr>
        <w:t>Пятибратова</w:t>
      </w:r>
      <w:proofErr w:type="spellEnd"/>
      <w:r w:rsidRPr="00B354E4">
        <w:rPr>
          <w:i/>
        </w:rPr>
        <w:t xml:space="preserve"> Наталия Владимировна</w:t>
      </w:r>
      <w:r>
        <w:rPr>
          <w:i/>
        </w:rPr>
        <w:t xml:space="preserve"> </w:t>
      </w:r>
      <w:r w:rsidRPr="00B354E4">
        <w:rPr>
          <w:i/>
        </w:rPr>
        <w:t>ОТВЕЧАЕТ ЛОГОПЕД</w:t>
      </w:r>
      <w:r>
        <w:rPr>
          <w:i/>
        </w:rPr>
        <w:t xml:space="preserve">- </w:t>
      </w:r>
      <w:r w:rsidRPr="00B354E4">
        <w:rPr>
          <w:i/>
          <w:sz w:val="22"/>
          <w:szCs w:val="22"/>
        </w:rPr>
        <w:t>М.: ИФ «</w:t>
      </w:r>
      <w:proofErr w:type="spellStart"/>
      <w:r w:rsidRPr="00B354E4">
        <w:rPr>
          <w:i/>
          <w:sz w:val="22"/>
          <w:szCs w:val="22"/>
        </w:rPr>
        <w:t>Унисерв</w:t>
      </w:r>
      <w:proofErr w:type="spellEnd"/>
      <w:r w:rsidRPr="00B354E4">
        <w:rPr>
          <w:i/>
          <w:sz w:val="22"/>
          <w:szCs w:val="22"/>
        </w:rPr>
        <w:t xml:space="preserve">», 2009. </w:t>
      </w:r>
      <w:r w:rsidR="006507E6" w:rsidRPr="006507E6">
        <w:rPr>
          <w:i/>
        </w:rPr>
        <w:t>Разработка</w:t>
      </w:r>
      <w:r w:rsidR="006507E6" w:rsidRPr="006507E6">
        <w:t xml:space="preserve"> адаптированной основной образовательной программы дошкольного образования для детей с ОВЗ</w:t>
      </w:r>
      <w:r w:rsidR="006507E6" w:rsidRPr="006507E6">
        <w:rPr>
          <w:iCs/>
        </w:rPr>
        <w:t xml:space="preserve">: Методическое пособие / Под общ. ред. Т. А. Овечкиной, Н. Н. Яковлевой. — СПб.: ЦДК проф. Л. Б. </w:t>
      </w:r>
      <w:proofErr w:type="spellStart"/>
      <w:r w:rsidR="006507E6" w:rsidRPr="006507E6">
        <w:rPr>
          <w:iCs/>
        </w:rPr>
        <w:t>Баряевой</w:t>
      </w:r>
      <w:proofErr w:type="spellEnd"/>
      <w:r w:rsidR="006507E6" w:rsidRPr="006507E6">
        <w:rPr>
          <w:iCs/>
        </w:rPr>
        <w:t xml:space="preserve">, 2015. </w:t>
      </w:r>
    </w:p>
    <w:p w14:paraId="3BE49197" w14:textId="77777777" w:rsidR="006507E6" w:rsidRPr="006507E6" w:rsidRDefault="006507E6" w:rsidP="006507E6">
      <w:r w:rsidRPr="006507E6">
        <w:rPr>
          <w:i/>
        </w:rPr>
        <w:lastRenderedPageBreak/>
        <w:t>Новиковская О.А.</w:t>
      </w:r>
      <w:r w:rsidRPr="006507E6">
        <w:t xml:space="preserve"> </w:t>
      </w:r>
      <w:proofErr w:type="spellStart"/>
      <w:r w:rsidRPr="006507E6">
        <w:t>Ниткография</w:t>
      </w:r>
      <w:proofErr w:type="spellEnd"/>
      <w:r w:rsidRPr="006507E6">
        <w:t>. Конспекты занятий по развитию пальчиковой моторики и речи (от 3 до 7 лет). — СПб.: Паритет, 2008.</w:t>
      </w:r>
    </w:p>
    <w:p w14:paraId="4AB228F8" w14:textId="77777777" w:rsidR="006507E6" w:rsidRPr="006507E6" w:rsidRDefault="006507E6" w:rsidP="006507E6">
      <w:proofErr w:type="spellStart"/>
      <w:r w:rsidRPr="006507E6">
        <w:rPr>
          <w:i/>
        </w:rPr>
        <w:t>Овчинникова</w:t>
      </w:r>
      <w:proofErr w:type="spellEnd"/>
      <w:r w:rsidRPr="006507E6">
        <w:rPr>
          <w:i/>
        </w:rPr>
        <w:t xml:space="preserve"> Т.С. </w:t>
      </w:r>
      <w:r w:rsidRPr="006507E6">
        <w:t>Артикуляционная и пальчиковая гимнастика на занятиях в детском саду. — СПб.: КАРО, 2006.</w:t>
      </w:r>
    </w:p>
    <w:p w14:paraId="2FDA8724" w14:textId="77777777" w:rsidR="006507E6" w:rsidRPr="006507E6" w:rsidRDefault="006507E6" w:rsidP="006507E6">
      <w:pPr>
        <w:rPr>
          <w:rFonts w:eastAsiaTheme="minorHAnsi"/>
          <w:lang w:eastAsia="en-US"/>
        </w:rPr>
      </w:pPr>
      <w:proofErr w:type="spellStart"/>
      <w:r w:rsidRPr="006507E6">
        <w:rPr>
          <w:rFonts w:eastAsiaTheme="minorHAnsi"/>
          <w:i/>
          <w:lang w:eastAsia="en-US"/>
        </w:rPr>
        <w:t>Овчинникова</w:t>
      </w:r>
      <w:proofErr w:type="spellEnd"/>
      <w:r w:rsidRPr="006507E6">
        <w:rPr>
          <w:rFonts w:eastAsiaTheme="minorHAnsi"/>
          <w:i/>
          <w:lang w:eastAsia="en-US"/>
        </w:rPr>
        <w:t xml:space="preserve"> Т.С.</w:t>
      </w:r>
      <w:r w:rsidRPr="006507E6">
        <w:rPr>
          <w:rFonts w:eastAsiaTheme="minorHAnsi"/>
          <w:lang w:eastAsia="en-US"/>
        </w:rPr>
        <w:t xml:space="preserve"> Подвижные игры, </w:t>
      </w:r>
      <w:proofErr w:type="spellStart"/>
      <w:r w:rsidRPr="006507E6">
        <w:rPr>
          <w:rFonts w:eastAsiaTheme="minorHAnsi"/>
          <w:lang w:eastAsia="en-US"/>
        </w:rPr>
        <w:t>физминутки</w:t>
      </w:r>
      <w:proofErr w:type="spellEnd"/>
      <w:r w:rsidRPr="006507E6">
        <w:rPr>
          <w:rFonts w:eastAsiaTheme="minorHAnsi"/>
          <w:lang w:eastAsia="en-US"/>
        </w:rPr>
        <w:t xml:space="preserve"> и общеразвивающие упражнения с речью и музыкой в логопедическом детском саду. — СПб.: КАРО, 2006.</w:t>
      </w:r>
    </w:p>
    <w:p w14:paraId="6D7F29C5" w14:textId="77777777" w:rsidR="006507E6" w:rsidRPr="006507E6" w:rsidRDefault="006507E6" w:rsidP="006507E6">
      <w:pPr>
        <w:rPr>
          <w:rFonts w:eastAsiaTheme="minorHAnsi"/>
          <w:lang w:eastAsia="en-US"/>
        </w:rPr>
      </w:pPr>
      <w:r w:rsidRPr="006507E6">
        <w:rPr>
          <w:rFonts w:eastAsiaTheme="minorHAnsi"/>
          <w:i/>
          <w:lang w:eastAsia="en-US"/>
        </w:rPr>
        <w:t>Преодоление</w:t>
      </w:r>
      <w:r w:rsidRPr="006507E6">
        <w:rPr>
          <w:rFonts w:eastAsiaTheme="minorHAnsi"/>
          <w:lang w:eastAsia="en-US"/>
        </w:rPr>
        <w:t xml:space="preserve"> общего недоразвития речи у дошкольников / Под ред. Т. В. </w:t>
      </w:r>
      <w:proofErr w:type="spellStart"/>
      <w:r w:rsidRPr="006507E6">
        <w:rPr>
          <w:rFonts w:eastAsiaTheme="minorHAnsi"/>
          <w:lang w:eastAsia="en-US"/>
        </w:rPr>
        <w:t>Волосовец</w:t>
      </w:r>
      <w:proofErr w:type="spellEnd"/>
      <w:r w:rsidRPr="006507E6">
        <w:rPr>
          <w:rFonts w:eastAsiaTheme="minorHAnsi"/>
          <w:lang w:eastAsia="en-US"/>
        </w:rPr>
        <w:t>. — М.: В. Секачев,2007.</w:t>
      </w:r>
    </w:p>
    <w:p w14:paraId="42726586" w14:textId="77777777" w:rsidR="006507E6" w:rsidRPr="006507E6" w:rsidRDefault="006507E6" w:rsidP="006507E6">
      <w:pPr>
        <w:rPr>
          <w:rFonts w:eastAsiaTheme="minorHAnsi"/>
          <w:lang w:eastAsia="en-US"/>
        </w:rPr>
      </w:pPr>
      <w:r w:rsidRPr="006507E6">
        <w:rPr>
          <w:rFonts w:eastAsiaTheme="minorHAnsi"/>
          <w:i/>
          <w:lang w:eastAsia="en-US"/>
        </w:rPr>
        <w:t>Приходько О. Г.</w:t>
      </w:r>
      <w:r w:rsidRPr="006507E6">
        <w:rPr>
          <w:rFonts w:eastAsiaTheme="minorHAnsi"/>
          <w:lang w:eastAsia="en-US"/>
        </w:rPr>
        <w:t xml:space="preserve"> Логопедический массаж при коррекции </w:t>
      </w:r>
      <w:proofErr w:type="spellStart"/>
      <w:r w:rsidRPr="006507E6">
        <w:rPr>
          <w:rFonts w:eastAsiaTheme="minorHAnsi"/>
          <w:lang w:eastAsia="en-US"/>
        </w:rPr>
        <w:t>дизартрических</w:t>
      </w:r>
      <w:proofErr w:type="spellEnd"/>
      <w:r w:rsidRPr="006507E6">
        <w:rPr>
          <w:rFonts w:eastAsiaTheme="minorHAnsi"/>
          <w:lang w:eastAsia="en-US"/>
        </w:rPr>
        <w:t xml:space="preserve"> нарушений речи у детей раннего и дошкольного возраста. — СПб, 2008.</w:t>
      </w:r>
    </w:p>
    <w:p w14:paraId="39ADA25E" w14:textId="77777777" w:rsidR="006507E6" w:rsidRPr="006507E6" w:rsidRDefault="006507E6" w:rsidP="006507E6">
      <w:pPr>
        <w:rPr>
          <w:rFonts w:eastAsiaTheme="minorHAnsi"/>
          <w:lang w:eastAsia="en-US"/>
        </w:rPr>
      </w:pPr>
      <w:r w:rsidRPr="006507E6">
        <w:rPr>
          <w:rFonts w:eastAsiaTheme="minorHAnsi"/>
          <w:i/>
          <w:lang w:eastAsia="en-US"/>
        </w:rPr>
        <w:t>Программы</w:t>
      </w:r>
      <w:r w:rsidRPr="006507E6">
        <w:rPr>
          <w:rFonts w:eastAsiaTheme="minorHAnsi"/>
          <w:lang w:eastAsia="en-US"/>
        </w:rPr>
        <w:t xml:space="preserve"> дошкольных образовательных учреждений компенсирующего вида для детей с нарушениями речи. Под ред. Чиркиной Г.В. М. просвещение 2011.</w:t>
      </w:r>
    </w:p>
    <w:p w14:paraId="553ABE13" w14:textId="77777777" w:rsidR="006507E6" w:rsidRPr="006507E6" w:rsidRDefault="006507E6" w:rsidP="006507E6">
      <w:r w:rsidRPr="006507E6">
        <w:rPr>
          <w:i/>
        </w:rPr>
        <w:t>Психолого-педагогическая</w:t>
      </w:r>
      <w:r w:rsidRPr="006507E6">
        <w:t xml:space="preserve"> диагностика / Под ред. И. Ю. Левченко, С. Д. </w:t>
      </w:r>
      <w:proofErr w:type="spellStart"/>
      <w:r w:rsidRPr="006507E6">
        <w:t>Забрамной</w:t>
      </w:r>
      <w:proofErr w:type="spellEnd"/>
      <w:r w:rsidRPr="006507E6">
        <w:t>. — М.: Академия, 2004.</w:t>
      </w:r>
    </w:p>
    <w:p w14:paraId="499AB525" w14:textId="77777777" w:rsidR="006507E6" w:rsidRPr="006507E6" w:rsidRDefault="006507E6" w:rsidP="006507E6">
      <w:r w:rsidRPr="006507E6">
        <w:rPr>
          <w:i/>
        </w:rPr>
        <w:t xml:space="preserve">Савина Л. П. </w:t>
      </w:r>
      <w:r w:rsidRPr="006507E6">
        <w:t xml:space="preserve">Пальчиковая гимнастика. — М.: </w:t>
      </w:r>
      <w:proofErr w:type="spellStart"/>
      <w:r w:rsidRPr="006507E6">
        <w:t>Астрель</w:t>
      </w:r>
      <w:proofErr w:type="spellEnd"/>
      <w:r w:rsidRPr="006507E6">
        <w:t>-АСТ, 2001.</w:t>
      </w:r>
    </w:p>
    <w:p w14:paraId="4F2428E7" w14:textId="77777777" w:rsidR="006507E6" w:rsidRPr="006507E6" w:rsidRDefault="006507E6" w:rsidP="006507E6">
      <w:r w:rsidRPr="006507E6">
        <w:rPr>
          <w:i/>
        </w:rPr>
        <w:t>Светлова И. Е.</w:t>
      </w:r>
      <w:r w:rsidRPr="006507E6">
        <w:t xml:space="preserve"> Развиваем мелкую моторику. — М.: </w:t>
      </w:r>
      <w:proofErr w:type="spellStart"/>
      <w:r w:rsidRPr="006507E6">
        <w:t>Эксто</w:t>
      </w:r>
      <w:proofErr w:type="spellEnd"/>
      <w:r w:rsidRPr="006507E6">
        <w:t>-Пресс, 2001.</w:t>
      </w:r>
    </w:p>
    <w:p w14:paraId="3942054D" w14:textId="77777777" w:rsidR="006507E6" w:rsidRPr="006507E6" w:rsidRDefault="006507E6" w:rsidP="006507E6">
      <w:pPr>
        <w:rPr>
          <w:rFonts w:eastAsiaTheme="minorHAnsi"/>
          <w:lang w:eastAsia="en-US"/>
        </w:rPr>
      </w:pPr>
      <w:r w:rsidRPr="006507E6">
        <w:rPr>
          <w:rFonts w:eastAsiaTheme="minorHAnsi"/>
          <w:i/>
          <w:lang w:eastAsia="en-US"/>
        </w:rPr>
        <w:t>Селиверстов В. И.</w:t>
      </w:r>
      <w:r w:rsidRPr="006507E6">
        <w:rPr>
          <w:rFonts w:eastAsiaTheme="minorHAnsi"/>
          <w:lang w:eastAsia="en-US"/>
        </w:rPr>
        <w:t xml:space="preserve"> Речевые игры с детьми. — М.: Педагогика, 2000.</w:t>
      </w:r>
    </w:p>
    <w:p w14:paraId="34D23D94" w14:textId="77777777" w:rsidR="006507E6" w:rsidRPr="006507E6" w:rsidRDefault="006507E6" w:rsidP="006507E6">
      <w:r w:rsidRPr="006507E6">
        <w:rPr>
          <w:i/>
        </w:rPr>
        <w:t>Специальная</w:t>
      </w:r>
      <w:r w:rsidRPr="006507E6">
        <w:t xml:space="preserve"> педагогика / Л. И. Аксенова, Б. А. Архипов, Л. И. Белякова и др.; Под ред. Н. М. Назаровой. — М.: Академия, 2000.</w:t>
      </w:r>
    </w:p>
    <w:p w14:paraId="0091321B" w14:textId="77777777" w:rsidR="006507E6" w:rsidRPr="006507E6" w:rsidRDefault="006507E6" w:rsidP="006507E6">
      <w:r w:rsidRPr="006507E6">
        <w:rPr>
          <w:i/>
        </w:rPr>
        <w:t>Специальная</w:t>
      </w:r>
      <w:r w:rsidRPr="006507E6">
        <w:t xml:space="preserve"> психология / В. И. </w:t>
      </w:r>
      <w:proofErr w:type="spellStart"/>
      <w:r w:rsidRPr="006507E6">
        <w:t>Лубовский</w:t>
      </w:r>
      <w:proofErr w:type="spellEnd"/>
      <w:r w:rsidRPr="006507E6">
        <w:t xml:space="preserve">, Е. М. </w:t>
      </w:r>
      <w:proofErr w:type="spellStart"/>
      <w:r w:rsidRPr="006507E6">
        <w:t>Мастюкова</w:t>
      </w:r>
      <w:proofErr w:type="spellEnd"/>
      <w:r w:rsidRPr="006507E6">
        <w:t xml:space="preserve"> и др.; Под ред. В. И. </w:t>
      </w:r>
      <w:proofErr w:type="spellStart"/>
      <w:r w:rsidRPr="006507E6">
        <w:t>Лубовского</w:t>
      </w:r>
      <w:proofErr w:type="spellEnd"/>
      <w:r w:rsidRPr="006507E6">
        <w:t xml:space="preserve">. — М.: Академия, 2004. </w:t>
      </w:r>
    </w:p>
    <w:p w14:paraId="5D3BF964" w14:textId="77777777" w:rsidR="006507E6" w:rsidRPr="006507E6" w:rsidRDefault="006507E6" w:rsidP="006507E6">
      <w:r w:rsidRPr="006507E6">
        <w:rPr>
          <w:i/>
        </w:rPr>
        <w:t>Театрализованные</w:t>
      </w:r>
      <w:r w:rsidRPr="006507E6">
        <w:t xml:space="preserve"> игры в коррекционной работе с дошкольниками / Под ред. Л. Б. </w:t>
      </w:r>
      <w:proofErr w:type="spellStart"/>
      <w:r w:rsidRPr="006507E6">
        <w:t>Баряевой</w:t>
      </w:r>
      <w:proofErr w:type="spellEnd"/>
      <w:r w:rsidRPr="006507E6">
        <w:t>, И. Г. Вечкановой. — СПб.: КАРО, 2009.</w:t>
      </w:r>
    </w:p>
    <w:p w14:paraId="60DB6B63" w14:textId="77777777" w:rsidR="006507E6" w:rsidRPr="006507E6" w:rsidRDefault="006507E6" w:rsidP="006507E6">
      <w:pPr>
        <w:rPr>
          <w:shd w:val="clear" w:color="auto" w:fill="FFFFFF"/>
        </w:rPr>
      </w:pPr>
      <w:r w:rsidRPr="006507E6">
        <w:rPr>
          <w:i/>
          <w:shd w:val="clear" w:color="auto" w:fill="FFFFFF"/>
          <w:lang w:val="x-none"/>
        </w:rPr>
        <w:t>Филичева Т.Б.</w:t>
      </w:r>
      <w:r w:rsidRPr="006507E6">
        <w:rPr>
          <w:shd w:val="clear" w:color="auto" w:fill="FFFFFF"/>
          <w:lang w:val="x-none"/>
        </w:rPr>
        <w:t xml:space="preserve"> Особенности формирования речи у детей дошкольного возраста. Монография.– М., 2000.</w:t>
      </w:r>
    </w:p>
    <w:p w14:paraId="5CB39625" w14:textId="77777777" w:rsidR="006507E6" w:rsidRPr="006507E6" w:rsidRDefault="006507E6" w:rsidP="006507E6">
      <w:pPr>
        <w:rPr>
          <w:shd w:val="clear" w:color="auto" w:fill="FFFFFF"/>
        </w:rPr>
      </w:pPr>
      <w:r w:rsidRPr="006507E6">
        <w:rPr>
          <w:i/>
          <w:shd w:val="clear" w:color="auto" w:fill="FFFFFF"/>
        </w:rPr>
        <w:t>Филичева Т.Б., Орлова О.С, Туманова Т.В.</w:t>
      </w:r>
      <w:r w:rsidRPr="006507E6">
        <w:rPr>
          <w:shd w:val="clear" w:color="auto" w:fill="FFFFFF"/>
        </w:rPr>
        <w:t xml:space="preserve"> Основы дошкольной логопедии. М. </w:t>
      </w:r>
      <w:proofErr w:type="spellStart"/>
      <w:r w:rsidRPr="006507E6">
        <w:rPr>
          <w:shd w:val="clear" w:color="auto" w:fill="FFFFFF"/>
        </w:rPr>
        <w:t>Эксмо</w:t>
      </w:r>
      <w:proofErr w:type="spellEnd"/>
      <w:r w:rsidRPr="006507E6">
        <w:rPr>
          <w:shd w:val="clear" w:color="auto" w:fill="FFFFFF"/>
        </w:rPr>
        <w:t xml:space="preserve"> 2015.</w:t>
      </w:r>
    </w:p>
    <w:p w14:paraId="7093F9D5" w14:textId="77777777" w:rsidR="006507E6" w:rsidRPr="006507E6" w:rsidRDefault="006507E6" w:rsidP="006507E6">
      <w:r w:rsidRPr="006507E6">
        <w:rPr>
          <w:bCs/>
          <w:i/>
          <w:shd w:val="clear" w:color="auto" w:fill="FFFFFF"/>
          <w:lang w:val="x-none"/>
        </w:rPr>
        <w:t>Филичева Т.Б., Туманова Т.В.</w:t>
      </w:r>
      <w:r w:rsidRPr="006507E6">
        <w:rPr>
          <w:bCs/>
          <w:shd w:val="clear" w:color="auto" w:fill="FFFFFF"/>
          <w:lang w:val="x-none"/>
        </w:rPr>
        <w:t xml:space="preserve"> Дидактические материалы для обследования и формирования речи детей дошкольного возраста.</w:t>
      </w:r>
      <w:r w:rsidRPr="006507E6">
        <w:rPr>
          <w:b/>
          <w:lang w:val="x-none"/>
        </w:rPr>
        <w:t xml:space="preserve"> </w:t>
      </w:r>
      <w:r w:rsidRPr="006507E6">
        <w:rPr>
          <w:lang w:val="x-none"/>
        </w:rPr>
        <w:t>— М.: ДРОФА, 2009.</w:t>
      </w:r>
    </w:p>
    <w:p w14:paraId="77E44BE6" w14:textId="77777777" w:rsidR="006507E6" w:rsidRPr="006507E6" w:rsidRDefault="006507E6" w:rsidP="006507E6">
      <w:r w:rsidRPr="006507E6">
        <w:rPr>
          <w:i/>
        </w:rPr>
        <w:t>Филичева Т.Б., Туманова Т.В., Соболева А.В.</w:t>
      </w:r>
      <w:r w:rsidRPr="006507E6">
        <w:t xml:space="preserve"> Методика преодоления недостатков речи у детей дошкольного возраста. М. Изд-во В. Секачев. 2016.</w:t>
      </w:r>
    </w:p>
    <w:p w14:paraId="0C40A993" w14:textId="77777777" w:rsidR="006507E6" w:rsidRPr="006507E6" w:rsidRDefault="006507E6" w:rsidP="006507E6">
      <w:pPr>
        <w:rPr>
          <w:lang w:val="x-none"/>
        </w:rPr>
      </w:pPr>
      <w:r w:rsidRPr="006507E6">
        <w:rPr>
          <w:i/>
          <w:lang w:val="x-none"/>
        </w:rPr>
        <w:t>Филичева Т.Б., Туманова Т.В., Чиркина Г.В.</w:t>
      </w:r>
      <w:r w:rsidRPr="006507E6">
        <w:rPr>
          <w:lang w:val="x-none"/>
        </w:rPr>
        <w:t xml:space="preserve"> Воспитание и обучение детей дошкольного возраста с общим недоразвитием речи. — М.: ДРОФА, 2009.</w:t>
      </w:r>
    </w:p>
    <w:p w14:paraId="27B618FD" w14:textId="77777777" w:rsidR="006507E6" w:rsidRPr="006507E6" w:rsidRDefault="006507E6" w:rsidP="006507E6">
      <w:pPr>
        <w:rPr>
          <w:lang w:val="x-none"/>
        </w:rPr>
      </w:pPr>
      <w:r w:rsidRPr="006507E6">
        <w:rPr>
          <w:i/>
          <w:lang w:val="x-none"/>
        </w:rPr>
        <w:t>Филичева Т.Б., Чиркина Г.В.</w:t>
      </w:r>
      <w:r w:rsidRPr="006507E6">
        <w:rPr>
          <w:lang w:val="x-none"/>
        </w:rPr>
        <w:t xml:space="preserve"> Устранение общего недоразвития речи у детей дошкольного возраста. — М., 2005.</w:t>
      </w:r>
    </w:p>
    <w:p w14:paraId="0FE95850" w14:textId="77777777" w:rsidR="006507E6" w:rsidRPr="006507E6" w:rsidRDefault="006507E6" w:rsidP="006507E6">
      <w:proofErr w:type="spellStart"/>
      <w:r w:rsidRPr="006507E6">
        <w:rPr>
          <w:i/>
        </w:rPr>
        <w:t>Цейтлин</w:t>
      </w:r>
      <w:proofErr w:type="spellEnd"/>
      <w:r w:rsidRPr="006507E6">
        <w:rPr>
          <w:i/>
        </w:rPr>
        <w:t xml:space="preserve"> С. Н.</w:t>
      </w:r>
      <w:r w:rsidRPr="006507E6">
        <w:t xml:space="preserve"> Язык и ребенок: Лингвистика детской речи. </w:t>
      </w:r>
      <w:r w:rsidRPr="006507E6">
        <w:rPr>
          <w:bCs/>
        </w:rPr>
        <w:t>—</w:t>
      </w:r>
      <w:r w:rsidRPr="006507E6">
        <w:t>М.: ВЛАДОС, 2000.</w:t>
      </w:r>
    </w:p>
    <w:p w14:paraId="05EDA399" w14:textId="77777777" w:rsidR="006507E6" w:rsidRPr="006507E6" w:rsidRDefault="006507E6" w:rsidP="006507E6">
      <w:proofErr w:type="spellStart"/>
      <w:r w:rsidRPr="006507E6">
        <w:rPr>
          <w:i/>
        </w:rPr>
        <w:t>Шангина</w:t>
      </w:r>
      <w:proofErr w:type="spellEnd"/>
      <w:r w:rsidRPr="006507E6">
        <w:rPr>
          <w:i/>
        </w:rPr>
        <w:t xml:space="preserve"> И. И.</w:t>
      </w:r>
      <w:r w:rsidRPr="006507E6">
        <w:t xml:space="preserve"> Русские дети и их игры. — СПб.: Искусство, 2000.</w:t>
      </w:r>
    </w:p>
    <w:p w14:paraId="08A9D058" w14:textId="77777777" w:rsidR="006507E6" w:rsidRPr="006507E6" w:rsidRDefault="006507E6" w:rsidP="006507E6">
      <w:proofErr w:type="spellStart"/>
      <w:r w:rsidRPr="006507E6">
        <w:rPr>
          <w:i/>
        </w:rPr>
        <w:t>Шуленко</w:t>
      </w:r>
      <w:proofErr w:type="spellEnd"/>
      <w:r w:rsidRPr="006507E6">
        <w:rPr>
          <w:i/>
        </w:rPr>
        <w:t xml:space="preserve"> Е.Е. </w:t>
      </w:r>
      <w:r w:rsidRPr="006507E6">
        <w:t>Занимательные росчерки: Рабочая тетрадь для обучения письму детей 5–7 лет. — М.: Мозаика-Синтез, 2001.</w:t>
      </w:r>
    </w:p>
    <w:p w14:paraId="75AA7670" w14:textId="77777777" w:rsidR="006507E6" w:rsidRPr="006507E6" w:rsidRDefault="006507E6" w:rsidP="006507E6">
      <w:pPr>
        <w:rPr>
          <w:rFonts w:eastAsiaTheme="minorHAnsi"/>
          <w:lang w:val="x-none" w:eastAsia="ar-SA"/>
        </w:rPr>
      </w:pPr>
      <w:proofErr w:type="spellStart"/>
      <w:r w:rsidRPr="006507E6">
        <w:rPr>
          <w:i/>
        </w:rPr>
        <w:t>Шуленко</w:t>
      </w:r>
      <w:proofErr w:type="spellEnd"/>
      <w:r w:rsidRPr="006507E6">
        <w:rPr>
          <w:i/>
        </w:rPr>
        <w:t xml:space="preserve"> Е.Е.</w:t>
      </w:r>
      <w:r w:rsidRPr="006507E6">
        <w:t xml:space="preserve"> Понимание грамотности. Обучение дошкольников чтению, письму, счету. — М.: Мозаика-Синтез, 2001.</w:t>
      </w:r>
    </w:p>
    <w:p w14:paraId="278EA8EA" w14:textId="77777777" w:rsidR="006507E6" w:rsidRPr="006507E6" w:rsidRDefault="006507E6" w:rsidP="006507E6">
      <w:pPr>
        <w:rPr>
          <w:rFonts w:eastAsiaTheme="minorHAnsi"/>
          <w:lang w:eastAsia="en-US"/>
        </w:rPr>
      </w:pPr>
      <w:r w:rsidRPr="006507E6">
        <w:rPr>
          <w:rFonts w:eastAsiaTheme="minorHAnsi"/>
          <w:lang w:eastAsia="en-US"/>
        </w:rPr>
        <w:t>Электронные образовательные ресурсы</w:t>
      </w:r>
    </w:p>
    <w:p w14:paraId="26F2E729" w14:textId="77777777" w:rsidR="006507E6" w:rsidRPr="006507E6" w:rsidRDefault="006507E6" w:rsidP="006507E6">
      <w:pPr>
        <w:rPr>
          <w:rFonts w:eastAsiaTheme="minorHAnsi"/>
          <w:lang w:eastAsia="en-US"/>
        </w:rPr>
      </w:pPr>
      <w:r w:rsidRPr="006507E6">
        <w:rPr>
          <w:rFonts w:eastAsiaTheme="minorHAnsi"/>
          <w:lang w:eastAsia="en-US"/>
        </w:rPr>
        <w:t xml:space="preserve">Федеральная целевая программа развития образования на 2011-2015 гг. – Режим доступа: http://www.fcpro.ru. </w:t>
      </w:r>
    </w:p>
    <w:p w14:paraId="4F9AD4AE" w14:textId="77777777" w:rsidR="006507E6" w:rsidRPr="006507E6" w:rsidRDefault="006507E6" w:rsidP="006507E6">
      <w:pPr>
        <w:rPr>
          <w:rFonts w:eastAsiaTheme="minorHAnsi"/>
          <w:lang w:eastAsia="en-US"/>
        </w:rPr>
      </w:pPr>
      <w:r w:rsidRPr="006507E6">
        <w:rPr>
          <w:rFonts w:eastAsiaTheme="minorHAnsi"/>
          <w:lang w:eastAsia="en-US"/>
        </w:rPr>
        <w:t xml:space="preserve">Министерство образования и науки РФ. – Режим доступа: http://минобрнауки.рф. </w:t>
      </w:r>
    </w:p>
    <w:p w14:paraId="01DDE750" w14:textId="77777777" w:rsidR="006507E6" w:rsidRPr="006507E6" w:rsidRDefault="006507E6" w:rsidP="006507E6">
      <w:pPr>
        <w:rPr>
          <w:rFonts w:eastAsiaTheme="minorHAnsi"/>
          <w:lang w:eastAsia="en-US"/>
        </w:rPr>
      </w:pPr>
      <w:r w:rsidRPr="006507E6">
        <w:rPr>
          <w:rFonts w:eastAsiaTheme="minorHAnsi"/>
          <w:lang w:eastAsia="en-US"/>
        </w:rPr>
        <w:t xml:space="preserve">Российское образование Федеральный портал. – Режим доступа: http://www.edu.ru/index.php. </w:t>
      </w:r>
    </w:p>
    <w:p w14:paraId="38FFA235" w14:textId="77777777" w:rsidR="006507E6" w:rsidRPr="006507E6" w:rsidRDefault="006507E6" w:rsidP="006507E6">
      <w:pPr>
        <w:rPr>
          <w:rFonts w:eastAsiaTheme="minorHAnsi"/>
          <w:lang w:eastAsia="en-US"/>
        </w:rPr>
      </w:pPr>
      <w:r w:rsidRPr="006507E6">
        <w:rPr>
          <w:rFonts w:eastAsiaTheme="minorHAnsi"/>
          <w:lang w:eastAsia="en-US"/>
        </w:rPr>
        <w:t xml:space="preserve">ФГОС. – Режим доступа: http://минобрнауки.рф/новости/3447/файл/2280/13.06.14. </w:t>
      </w:r>
    </w:p>
    <w:p w14:paraId="41FEA34C" w14:textId="77777777" w:rsidR="006507E6" w:rsidRPr="006507E6" w:rsidRDefault="006507E6" w:rsidP="006507E6">
      <w:pPr>
        <w:rPr>
          <w:rFonts w:eastAsiaTheme="minorHAnsi"/>
          <w:lang w:eastAsia="en-US"/>
        </w:rPr>
      </w:pPr>
      <w:r w:rsidRPr="006507E6">
        <w:rPr>
          <w:rFonts w:eastAsiaTheme="minorHAnsi"/>
          <w:lang w:eastAsia="en-US"/>
        </w:rPr>
        <w:t xml:space="preserve">Российский общеобразовательный портал. - Режим доступа: http://www.school.edu.ru. </w:t>
      </w:r>
    </w:p>
    <w:p w14:paraId="60CB757F" w14:textId="77777777" w:rsidR="006507E6" w:rsidRPr="006507E6" w:rsidRDefault="006507E6" w:rsidP="006507E6">
      <w:pPr>
        <w:rPr>
          <w:rFonts w:eastAsiaTheme="minorHAnsi"/>
          <w:lang w:eastAsia="en-US"/>
        </w:rPr>
      </w:pPr>
      <w:r w:rsidRPr="006507E6">
        <w:rPr>
          <w:rFonts w:eastAsiaTheme="minorHAnsi"/>
          <w:lang w:eastAsia="en-US"/>
        </w:rPr>
        <w:t xml:space="preserve">Российское образование. Федеральный образовательный портал. – Режим доступа: http://www.edu.ru. </w:t>
      </w:r>
    </w:p>
    <w:p w14:paraId="78676FA3" w14:textId="77777777" w:rsidR="006507E6" w:rsidRPr="006507E6" w:rsidRDefault="006507E6" w:rsidP="006507E6">
      <w:pPr>
        <w:rPr>
          <w:rFonts w:eastAsiaTheme="minorHAnsi"/>
          <w:lang w:eastAsia="en-US"/>
        </w:rPr>
      </w:pPr>
      <w:r w:rsidRPr="006507E6">
        <w:rPr>
          <w:rFonts w:eastAsiaTheme="minorHAnsi"/>
          <w:lang w:eastAsia="en-US"/>
        </w:rPr>
        <w:t>Сайт «Всероссийский Августовский педсовет». - Режим доступа: www.pedsovet.org.</w:t>
      </w:r>
    </w:p>
    <w:p w14:paraId="3332ACA3" w14:textId="77777777" w:rsidR="006507E6" w:rsidRPr="006507E6" w:rsidRDefault="006507E6" w:rsidP="006507E6">
      <w:pPr>
        <w:rPr>
          <w:rFonts w:eastAsiaTheme="minorHAnsi"/>
          <w:lang w:eastAsia="en-US"/>
        </w:rPr>
      </w:pPr>
      <w:r w:rsidRPr="006507E6">
        <w:rPr>
          <w:rFonts w:eastAsiaTheme="minorHAnsi"/>
          <w:lang w:eastAsia="en-US"/>
        </w:rPr>
        <w:lastRenderedPageBreak/>
        <w:t xml:space="preserve">Образовательный портал. – Режим доступа: http://www.prodlenka.org/vneklassnaia-rabotapublikatcii.html. </w:t>
      </w:r>
    </w:p>
    <w:p w14:paraId="3A15BCC3" w14:textId="77777777" w:rsidR="006507E6" w:rsidRPr="006507E6" w:rsidRDefault="006507E6" w:rsidP="006507E6">
      <w:pPr>
        <w:rPr>
          <w:rFonts w:eastAsiaTheme="minorHAnsi"/>
          <w:lang w:eastAsia="en-US"/>
        </w:rPr>
      </w:pPr>
      <w:r w:rsidRPr="006507E6">
        <w:rPr>
          <w:rFonts w:eastAsiaTheme="minorHAnsi"/>
          <w:lang w:eastAsia="en-US"/>
        </w:rPr>
        <w:t xml:space="preserve">Сайт ФГАУ «ФИРО». – Режим доступа: http://www.firo.ru. </w:t>
      </w:r>
    </w:p>
    <w:p w14:paraId="6EF74C9E" w14:textId="77777777" w:rsidR="006507E6" w:rsidRDefault="006507E6" w:rsidP="006507E6">
      <w:pPr>
        <w:rPr>
          <w:rFonts w:eastAsiaTheme="minorHAnsi"/>
          <w:lang w:eastAsia="en-US"/>
        </w:rPr>
      </w:pPr>
      <w:r w:rsidRPr="006507E6">
        <w:rPr>
          <w:rFonts w:eastAsiaTheme="minorHAnsi"/>
          <w:lang w:eastAsia="en-US"/>
        </w:rPr>
        <w:t>Справочная правовая система «Консультант</w:t>
      </w:r>
      <w:r w:rsidR="0071121B">
        <w:rPr>
          <w:rFonts w:eastAsiaTheme="minorHAnsi"/>
          <w:lang w:eastAsia="en-US"/>
        </w:rPr>
        <w:t xml:space="preserve"> </w:t>
      </w:r>
      <w:r w:rsidRPr="006507E6">
        <w:rPr>
          <w:rFonts w:eastAsiaTheme="minorHAnsi"/>
          <w:lang w:eastAsia="en-US"/>
        </w:rPr>
        <w:t xml:space="preserve">Плюс». – Режим доступа: </w:t>
      </w:r>
      <w:hyperlink r:id="rId25" w:history="1">
        <w:r w:rsidRPr="006507E6">
          <w:rPr>
            <w:rStyle w:val="a7"/>
            <w:rFonts w:eastAsiaTheme="minorHAnsi"/>
            <w:color w:val="auto"/>
            <w:u w:val="none"/>
            <w:lang w:eastAsia="en-US"/>
          </w:rPr>
          <w:t>http://www.consultant</w:t>
        </w:r>
      </w:hyperlink>
    </w:p>
    <w:p w14:paraId="40B6ECA9" w14:textId="77777777" w:rsidR="00A479F9" w:rsidRPr="00A479F9" w:rsidRDefault="00A479F9" w:rsidP="00A479F9">
      <w:r w:rsidRPr="00A479F9">
        <w:t>Рабочая программа воспитания (далее- программа воспитания) ДО создана на основе требований Федерального закона от 29.12.2012г. №273 ФЗ «Об образовании в Российской Федерации» и ФАОП ДО п.49 Федеральной рабочей программы воспитания.</w:t>
      </w:r>
    </w:p>
    <w:p w14:paraId="20434A0D" w14:textId="77777777" w:rsidR="006507E6" w:rsidRDefault="006507E6" w:rsidP="006507E6">
      <w:pPr>
        <w:rPr>
          <w:rFonts w:eastAsiaTheme="minorHAnsi"/>
          <w:lang w:eastAsia="en-US"/>
        </w:rPr>
      </w:pPr>
    </w:p>
    <w:p w14:paraId="507CA9EA" w14:textId="77777777" w:rsidR="006507E6" w:rsidRDefault="006507E6" w:rsidP="006507E6">
      <w:pPr>
        <w:rPr>
          <w:rFonts w:eastAsiaTheme="minorHAnsi"/>
          <w:lang w:eastAsia="en-US"/>
        </w:rPr>
      </w:pPr>
    </w:p>
    <w:p w14:paraId="598F6400" w14:textId="77777777" w:rsidR="006507E6" w:rsidRDefault="006507E6" w:rsidP="006507E6">
      <w:pPr>
        <w:rPr>
          <w:rFonts w:eastAsiaTheme="minorHAnsi"/>
          <w:lang w:eastAsia="en-US"/>
        </w:rPr>
      </w:pPr>
    </w:p>
    <w:p w14:paraId="6CFC46B6" w14:textId="77777777" w:rsidR="006507E6" w:rsidRDefault="006507E6" w:rsidP="006507E6">
      <w:pPr>
        <w:rPr>
          <w:rFonts w:eastAsiaTheme="minorHAnsi"/>
          <w:lang w:eastAsia="en-US"/>
        </w:rPr>
      </w:pPr>
    </w:p>
    <w:p w14:paraId="2531B7D8" w14:textId="77777777" w:rsidR="006507E6" w:rsidRDefault="006507E6" w:rsidP="006507E6">
      <w:pPr>
        <w:rPr>
          <w:rFonts w:eastAsiaTheme="minorHAnsi"/>
          <w:lang w:eastAsia="en-US"/>
        </w:rPr>
      </w:pPr>
    </w:p>
    <w:p w14:paraId="7F669987" w14:textId="77777777" w:rsidR="006507E6" w:rsidRDefault="006507E6" w:rsidP="006507E6">
      <w:pPr>
        <w:rPr>
          <w:rFonts w:eastAsiaTheme="minorHAnsi"/>
          <w:lang w:eastAsia="en-US"/>
        </w:rPr>
      </w:pPr>
    </w:p>
    <w:p w14:paraId="1E1CDBDD" w14:textId="77777777" w:rsidR="006507E6" w:rsidRDefault="006507E6" w:rsidP="006507E6">
      <w:pPr>
        <w:rPr>
          <w:rFonts w:eastAsiaTheme="minorHAnsi"/>
          <w:lang w:eastAsia="en-US"/>
        </w:rPr>
      </w:pPr>
    </w:p>
    <w:p w14:paraId="542B5EA9" w14:textId="77777777" w:rsidR="006507E6" w:rsidRDefault="006507E6" w:rsidP="006507E6">
      <w:pPr>
        <w:rPr>
          <w:rFonts w:eastAsiaTheme="minorHAnsi"/>
          <w:lang w:eastAsia="en-US"/>
        </w:rPr>
      </w:pPr>
    </w:p>
    <w:p w14:paraId="1EDB6E23" w14:textId="77777777" w:rsidR="006507E6" w:rsidRDefault="006507E6" w:rsidP="006507E6">
      <w:pPr>
        <w:rPr>
          <w:rFonts w:eastAsiaTheme="minorHAnsi"/>
          <w:lang w:eastAsia="en-US"/>
        </w:rPr>
      </w:pPr>
    </w:p>
    <w:p w14:paraId="631CE80A" w14:textId="77777777" w:rsidR="006507E6" w:rsidRDefault="006507E6" w:rsidP="006507E6">
      <w:pPr>
        <w:rPr>
          <w:rFonts w:eastAsiaTheme="minorHAnsi"/>
          <w:lang w:eastAsia="en-US"/>
        </w:rPr>
      </w:pPr>
    </w:p>
    <w:p w14:paraId="66FEB1BB" w14:textId="77777777" w:rsidR="006507E6" w:rsidRDefault="006507E6" w:rsidP="006507E6">
      <w:pPr>
        <w:rPr>
          <w:rFonts w:eastAsiaTheme="minorHAnsi"/>
          <w:lang w:eastAsia="en-US"/>
        </w:rPr>
      </w:pPr>
    </w:p>
    <w:p w14:paraId="53F53490" w14:textId="77777777" w:rsidR="006507E6" w:rsidRDefault="006507E6" w:rsidP="006507E6">
      <w:pPr>
        <w:rPr>
          <w:rFonts w:eastAsiaTheme="minorHAnsi"/>
          <w:lang w:eastAsia="en-US"/>
        </w:rPr>
      </w:pPr>
    </w:p>
    <w:p w14:paraId="00EE6C28" w14:textId="77777777" w:rsidR="006507E6" w:rsidRDefault="006507E6" w:rsidP="006507E6">
      <w:pPr>
        <w:rPr>
          <w:rFonts w:eastAsiaTheme="minorHAnsi"/>
          <w:lang w:eastAsia="en-US"/>
        </w:rPr>
      </w:pPr>
    </w:p>
    <w:p w14:paraId="55B7E6F6" w14:textId="77777777" w:rsidR="00DB08B0" w:rsidRDefault="00DB08B0" w:rsidP="006507E6">
      <w:pPr>
        <w:rPr>
          <w:rFonts w:asciiTheme="minorHAnsi" w:eastAsiaTheme="minorHAnsi" w:hAnsiTheme="minorHAnsi" w:cstheme="minorBidi"/>
          <w:sz w:val="22"/>
          <w:szCs w:val="28"/>
          <w:lang w:eastAsia="en-US"/>
        </w:rPr>
      </w:pPr>
    </w:p>
    <w:sectPr w:rsidR="00DB08B0" w:rsidSect="00C4797C">
      <w:footerReference w:type="default" r:id="rId26"/>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98C3F1" w14:textId="77777777" w:rsidR="00CB5E90" w:rsidRDefault="00CB5E90" w:rsidP="007F632A">
      <w:r>
        <w:separator/>
      </w:r>
    </w:p>
  </w:endnote>
  <w:endnote w:type="continuationSeparator" w:id="0">
    <w:p w14:paraId="19F95534" w14:textId="77777777" w:rsidR="00CB5E90" w:rsidRDefault="00CB5E90" w:rsidP="007F6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charset w:val="02"/>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PragmaticaC">
    <w:altName w:val="Times New Roman"/>
    <w:charset w:val="CC"/>
    <w:family w:val="roman"/>
    <w:pitch w:val="variable"/>
  </w:font>
  <w:font w:name="Gulim">
    <w:altName w:val="굴림"/>
    <w:panose1 w:val="020B0600000101010101"/>
    <w:charset w:val="81"/>
    <w:family w:val="roman"/>
    <w:notTrueType/>
    <w:pitch w:val="fixed"/>
    <w:sig w:usb0="00000001" w:usb1="09060000" w:usb2="00000010" w:usb3="00000000" w:csb0="0008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NewtonC">
    <w:altName w:val="Times New Roman"/>
    <w:charset w:val="00"/>
    <w:family w:val="auto"/>
    <w:pitch w:val="default"/>
  </w:font>
  <w:font w:name="KabelC Medium">
    <w:panose1 w:val="00000000000000000000"/>
    <w:charset w:val="00"/>
    <w:family w:val="decorative"/>
    <w:notTrueType/>
    <w:pitch w:val="variable"/>
    <w:sig w:usb0="00000003" w:usb1="00000000" w:usb2="00000000" w:usb3="00000000" w:csb0="00000001" w:csb1="00000000"/>
  </w:font>
  <w:font w:name="Andale Sans UI">
    <w:altName w:val="Times New Roman"/>
    <w:charset w:val="00"/>
    <w:family w:val="auto"/>
    <w:pitch w:val="variable"/>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yandex-sans">
    <w:altName w:val="Times New Roman"/>
    <w:panose1 w:val="00000000000000000000"/>
    <w:charset w:val="00"/>
    <w:family w:val="roman"/>
    <w:notTrueType/>
    <w:pitch w:val="default"/>
  </w:font>
  <w:font w:name="SchoolBookAC">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0320194"/>
      <w:docPartObj>
        <w:docPartGallery w:val="Page Numbers (Bottom of Page)"/>
        <w:docPartUnique/>
      </w:docPartObj>
    </w:sdtPr>
    <w:sdtContent>
      <w:p w14:paraId="4A2D84C5" w14:textId="77777777" w:rsidR="005864B6" w:rsidRDefault="005864B6">
        <w:pPr>
          <w:pStyle w:val="ab"/>
          <w:jc w:val="center"/>
        </w:pPr>
        <w:r>
          <w:fldChar w:fldCharType="begin"/>
        </w:r>
        <w:r>
          <w:instrText>PAGE   \* MERGEFORMAT</w:instrText>
        </w:r>
        <w:r>
          <w:fldChar w:fldCharType="separate"/>
        </w:r>
        <w:r w:rsidR="00FF23C9">
          <w:rPr>
            <w:noProof/>
          </w:rPr>
          <w:t>118</w:t>
        </w:r>
        <w:r>
          <w:fldChar w:fldCharType="end"/>
        </w:r>
      </w:p>
    </w:sdtContent>
  </w:sdt>
  <w:p w14:paraId="4F4B53B4" w14:textId="77777777" w:rsidR="005864B6" w:rsidRDefault="005864B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07651E" w14:textId="77777777" w:rsidR="00CB5E90" w:rsidRDefault="00CB5E90" w:rsidP="007F632A">
      <w:r>
        <w:separator/>
      </w:r>
    </w:p>
  </w:footnote>
  <w:footnote w:type="continuationSeparator" w:id="0">
    <w:p w14:paraId="3EC9DB32" w14:textId="77777777" w:rsidR="00CB5E90" w:rsidRDefault="00CB5E90" w:rsidP="007F63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D4A6C1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955897"/>
    <w:multiLevelType w:val="multilevel"/>
    <w:tmpl w:val="4E406D86"/>
    <w:lvl w:ilvl="0">
      <w:start w:val="1"/>
      <w:numFmt w:val="decimal"/>
      <w:lvlText w:val="%1."/>
      <w:lvlJc w:val="left"/>
      <w:pPr>
        <w:tabs>
          <w:tab w:val="num" w:pos="720"/>
        </w:tabs>
        <w:ind w:left="720" w:hanging="360"/>
      </w:pPr>
      <w:rPr>
        <w:rFonts w:ascii="Times New Roman" w:eastAsia="Times New Roman" w:hAnsi="Times New Roman" w:cs="Times New Roman"/>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C376B"/>
    <w:multiLevelType w:val="hybridMultilevel"/>
    <w:tmpl w:val="5B821DA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67243F"/>
    <w:multiLevelType w:val="multilevel"/>
    <w:tmpl w:val="9C72551C"/>
    <w:lvl w:ilvl="0">
      <w:start w:val="2"/>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5C043F4"/>
    <w:multiLevelType w:val="hybridMultilevel"/>
    <w:tmpl w:val="503EE548"/>
    <w:lvl w:ilvl="0" w:tplc="04190001">
      <w:start w:val="1"/>
      <w:numFmt w:val="bullet"/>
      <w:lvlText w:val=""/>
      <w:lvlJc w:val="left"/>
      <w:pPr>
        <w:ind w:left="775" w:hanging="360"/>
      </w:pPr>
      <w:rPr>
        <w:rFonts w:ascii="Symbol" w:hAnsi="Symbol" w:hint="default"/>
      </w:rPr>
    </w:lvl>
    <w:lvl w:ilvl="1" w:tplc="04190003">
      <w:start w:val="1"/>
      <w:numFmt w:val="bullet"/>
      <w:lvlText w:val="o"/>
      <w:lvlJc w:val="left"/>
      <w:pPr>
        <w:ind w:left="1495" w:hanging="360"/>
      </w:pPr>
      <w:rPr>
        <w:rFonts w:ascii="Courier New" w:hAnsi="Courier New" w:cs="Courier New" w:hint="default"/>
      </w:rPr>
    </w:lvl>
    <w:lvl w:ilvl="2" w:tplc="04190005">
      <w:start w:val="1"/>
      <w:numFmt w:val="bullet"/>
      <w:lvlText w:val=""/>
      <w:lvlJc w:val="left"/>
      <w:pPr>
        <w:ind w:left="2215" w:hanging="360"/>
      </w:pPr>
      <w:rPr>
        <w:rFonts w:ascii="Wingdings" w:hAnsi="Wingdings" w:hint="default"/>
      </w:rPr>
    </w:lvl>
    <w:lvl w:ilvl="3" w:tplc="04190001">
      <w:start w:val="1"/>
      <w:numFmt w:val="bullet"/>
      <w:lvlText w:val=""/>
      <w:lvlJc w:val="left"/>
      <w:pPr>
        <w:ind w:left="2935" w:hanging="360"/>
      </w:pPr>
      <w:rPr>
        <w:rFonts w:ascii="Symbol" w:hAnsi="Symbol" w:hint="default"/>
      </w:rPr>
    </w:lvl>
    <w:lvl w:ilvl="4" w:tplc="04190003">
      <w:start w:val="1"/>
      <w:numFmt w:val="bullet"/>
      <w:lvlText w:val="o"/>
      <w:lvlJc w:val="left"/>
      <w:pPr>
        <w:ind w:left="3655" w:hanging="360"/>
      </w:pPr>
      <w:rPr>
        <w:rFonts w:ascii="Courier New" w:hAnsi="Courier New" w:cs="Courier New" w:hint="default"/>
      </w:rPr>
    </w:lvl>
    <w:lvl w:ilvl="5" w:tplc="04190005">
      <w:start w:val="1"/>
      <w:numFmt w:val="bullet"/>
      <w:lvlText w:val=""/>
      <w:lvlJc w:val="left"/>
      <w:pPr>
        <w:ind w:left="4375" w:hanging="360"/>
      </w:pPr>
      <w:rPr>
        <w:rFonts w:ascii="Wingdings" w:hAnsi="Wingdings" w:hint="default"/>
      </w:rPr>
    </w:lvl>
    <w:lvl w:ilvl="6" w:tplc="04190001">
      <w:start w:val="1"/>
      <w:numFmt w:val="bullet"/>
      <w:lvlText w:val=""/>
      <w:lvlJc w:val="left"/>
      <w:pPr>
        <w:ind w:left="5095" w:hanging="360"/>
      </w:pPr>
      <w:rPr>
        <w:rFonts w:ascii="Symbol" w:hAnsi="Symbol" w:hint="default"/>
      </w:rPr>
    </w:lvl>
    <w:lvl w:ilvl="7" w:tplc="04190003">
      <w:start w:val="1"/>
      <w:numFmt w:val="bullet"/>
      <w:lvlText w:val="o"/>
      <w:lvlJc w:val="left"/>
      <w:pPr>
        <w:ind w:left="5815" w:hanging="360"/>
      </w:pPr>
      <w:rPr>
        <w:rFonts w:ascii="Courier New" w:hAnsi="Courier New" w:cs="Courier New" w:hint="default"/>
      </w:rPr>
    </w:lvl>
    <w:lvl w:ilvl="8" w:tplc="04190005">
      <w:start w:val="1"/>
      <w:numFmt w:val="bullet"/>
      <w:lvlText w:val=""/>
      <w:lvlJc w:val="left"/>
      <w:pPr>
        <w:ind w:left="6535" w:hanging="360"/>
      </w:pPr>
      <w:rPr>
        <w:rFonts w:ascii="Wingdings" w:hAnsi="Wingdings" w:hint="default"/>
      </w:rPr>
    </w:lvl>
  </w:abstractNum>
  <w:abstractNum w:abstractNumId="5" w15:restartNumberingAfterBreak="0">
    <w:nsid w:val="06841920"/>
    <w:multiLevelType w:val="hybridMultilevel"/>
    <w:tmpl w:val="20A839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81A6B42"/>
    <w:multiLevelType w:val="hybridMultilevel"/>
    <w:tmpl w:val="8F02AAA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51097D"/>
    <w:multiLevelType w:val="hybridMultilevel"/>
    <w:tmpl w:val="6C9633E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15:restartNumberingAfterBreak="0">
    <w:nsid w:val="0DBF106E"/>
    <w:multiLevelType w:val="hybridMultilevel"/>
    <w:tmpl w:val="A43C10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0DBF1C92"/>
    <w:multiLevelType w:val="hybridMultilevel"/>
    <w:tmpl w:val="A2B445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10956482"/>
    <w:multiLevelType w:val="hybridMultilevel"/>
    <w:tmpl w:val="5492D4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13083FE9"/>
    <w:multiLevelType w:val="hybridMultilevel"/>
    <w:tmpl w:val="57FE260A"/>
    <w:lvl w:ilvl="0" w:tplc="04190001">
      <w:start w:val="1"/>
      <w:numFmt w:val="bullet"/>
      <w:lvlText w:val=""/>
      <w:lvlJc w:val="left"/>
      <w:pPr>
        <w:ind w:left="775" w:hanging="360"/>
      </w:pPr>
      <w:rPr>
        <w:rFonts w:ascii="Symbol" w:hAnsi="Symbol" w:hint="default"/>
      </w:rPr>
    </w:lvl>
    <w:lvl w:ilvl="1" w:tplc="04190003">
      <w:start w:val="1"/>
      <w:numFmt w:val="bullet"/>
      <w:lvlText w:val="o"/>
      <w:lvlJc w:val="left"/>
      <w:pPr>
        <w:ind w:left="1495" w:hanging="360"/>
      </w:pPr>
      <w:rPr>
        <w:rFonts w:ascii="Courier New" w:hAnsi="Courier New" w:cs="Courier New" w:hint="default"/>
      </w:rPr>
    </w:lvl>
    <w:lvl w:ilvl="2" w:tplc="04190005">
      <w:start w:val="1"/>
      <w:numFmt w:val="bullet"/>
      <w:lvlText w:val=""/>
      <w:lvlJc w:val="left"/>
      <w:pPr>
        <w:ind w:left="2215" w:hanging="360"/>
      </w:pPr>
      <w:rPr>
        <w:rFonts w:ascii="Wingdings" w:hAnsi="Wingdings" w:hint="default"/>
      </w:rPr>
    </w:lvl>
    <w:lvl w:ilvl="3" w:tplc="04190001">
      <w:start w:val="1"/>
      <w:numFmt w:val="bullet"/>
      <w:lvlText w:val=""/>
      <w:lvlJc w:val="left"/>
      <w:pPr>
        <w:ind w:left="2935" w:hanging="360"/>
      </w:pPr>
      <w:rPr>
        <w:rFonts w:ascii="Symbol" w:hAnsi="Symbol" w:hint="default"/>
      </w:rPr>
    </w:lvl>
    <w:lvl w:ilvl="4" w:tplc="04190003">
      <w:start w:val="1"/>
      <w:numFmt w:val="bullet"/>
      <w:lvlText w:val="o"/>
      <w:lvlJc w:val="left"/>
      <w:pPr>
        <w:ind w:left="3655" w:hanging="360"/>
      </w:pPr>
      <w:rPr>
        <w:rFonts w:ascii="Courier New" w:hAnsi="Courier New" w:cs="Courier New" w:hint="default"/>
      </w:rPr>
    </w:lvl>
    <w:lvl w:ilvl="5" w:tplc="04190005">
      <w:start w:val="1"/>
      <w:numFmt w:val="bullet"/>
      <w:lvlText w:val=""/>
      <w:lvlJc w:val="left"/>
      <w:pPr>
        <w:ind w:left="4375" w:hanging="360"/>
      </w:pPr>
      <w:rPr>
        <w:rFonts w:ascii="Wingdings" w:hAnsi="Wingdings" w:hint="default"/>
      </w:rPr>
    </w:lvl>
    <w:lvl w:ilvl="6" w:tplc="04190001">
      <w:start w:val="1"/>
      <w:numFmt w:val="bullet"/>
      <w:lvlText w:val=""/>
      <w:lvlJc w:val="left"/>
      <w:pPr>
        <w:ind w:left="5095" w:hanging="360"/>
      </w:pPr>
      <w:rPr>
        <w:rFonts w:ascii="Symbol" w:hAnsi="Symbol" w:hint="default"/>
      </w:rPr>
    </w:lvl>
    <w:lvl w:ilvl="7" w:tplc="04190003">
      <w:start w:val="1"/>
      <w:numFmt w:val="bullet"/>
      <w:lvlText w:val="o"/>
      <w:lvlJc w:val="left"/>
      <w:pPr>
        <w:ind w:left="5815" w:hanging="360"/>
      </w:pPr>
      <w:rPr>
        <w:rFonts w:ascii="Courier New" w:hAnsi="Courier New" w:cs="Courier New" w:hint="default"/>
      </w:rPr>
    </w:lvl>
    <w:lvl w:ilvl="8" w:tplc="04190005">
      <w:start w:val="1"/>
      <w:numFmt w:val="bullet"/>
      <w:lvlText w:val=""/>
      <w:lvlJc w:val="left"/>
      <w:pPr>
        <w:ind w:left="6535" w:hanging="360"/>
      </w:pPr>
      <w:rPr>
        <w:rFonts w:ascii="Wingdings" w:hAnsi="Wingdings" w:hint="default"/>
      </w:rPr>
    </w:lvl>
  </w:abstractNum>
  <w:abstractNum w:abstractNumId="12" w15:restartNumberingAfterBreak="0">
    <w:nsid w:val="16311602"/>
    <w:multiLevelType w:val="hybridMultilevel"/>
    <w:tmpl w:val="803C143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69C0AC8"/>
    <w:multiLevelType w:val="multilevel"/>
    <w:tmpl w:val="73ACF3F2"/>
    <w:lvl w:ilvl="0">
      <w:numFmt w:val="bullet"/>
      <w:lvlText w:val="•"/>
      <w:lvlJc w:val="left"/>
      <w:pPr>
        <w:ind w:left="567" w:hanging="283"/>
      </w:pPr>
      <w:rPr>
        <w:rFonts w:ascii="OpenSymbol" w:eastAsia="OpenSymbol" w:hAnsi="OpenSymbol" w:cs="OpenSymbol"/>
      </w:rPr>
    </w:lvl>
    <w:lvl w:ilvl="1">
      <w:start w:val="1"/>
      <w:numFmt w:val="decimal"/>
      <w:lvlText w:val="%2."/>
      <w:lvlJc w:val="left"/>
      <w:pPr>
        <w:ind w:left="927" w:hanging="360"/>
      </w:pPr>
    </w:lvl>
    <w:lvl w:ilvl="2">
      <w:start w:val="1"/>
      <w:numFmt w:val="decimal"/>
      <w:lvlText w:val="%3."/>
      <w:lvlJc w:val="left"/>
      <w:pPr>
        <w:ind w:left="1287" w:hanging="360"/>
      </w:pPr>
    </w:lvl>
    <w:lvl w:ilvl="3">
      <w:start w:val="1"/>
      <w:numFmt w:val="decimal"/>
      <w:lvlText w:val="%4."/>
      <w:lvlJc w:val="left"/>
      <w:pPr>
        <w:ind w:left="1647" w:hanging="360"/>
      </w:pPr>
    </w:lvl>
    <w:lvl w:ilvl="4">
      <w:start w:val="1"/>
      <w:numFmt w:val="decimal"/>
      <w:lvlText w:val="%5."/>
      <w:lvlJc w:val="left"/>
      <w:pPr>
        <w:ind w:left="2007" w:hanging="360"/>
      </w:pPr>
    </w:lvl>
    <w:lvl w:ilvl="5">
      <w:start w:val="1"/>
      <w:numFmt w:val="decimal"/>
      <w:lvlText w:val="%6."/>
      <w:lvlJc w:val="left"/>
      <w:pPr>
        <w:ind w:left="2367" w:hanging="360"/>
      </w:pPr>
    </w:lvl>
    <w:lvl w:ilvl="6">
      <w:start w:val="1"/>
      <w:numFmt w:val="decimal"/>
      <w:lvlText w:val="%7."/>
      <w:lvlJc w:val="left"/>
      <w:pPr>
        <w:ind w:left="2727" w:hanging="360"/>
      </w:pPr>
    </w:lvl>
    <w:lvl w:ilvl="7">
      <w:start w:val="1"/>
      <w:numFmt w:val="decimal"/>
      <w:lvlText w:val="%8."/>
      <w:lvlJc w:val="left"/>
      <w:pPr>
        <w:ind w:left="3087" w:hanging="360"/>
      </w:pPr>
    </w:lvl>
    <w:lvl w:ilvl="8">
      <w:start w:val="1"/>
      <w:numFmt w:val="decimal"/>
      <w:lvlText w:val="%9."/>
      <w:lvlJc w:val="left"/>
      <w:pPr>
        <w:ind w:left="3447" w:hanging="360"/>
      </w:pPr>
    </w:lvl>
  </w:abstractNum>
  <w:abstractNum w:abstractNumId="14" w15:restartNumberingAfterBreak="0">
    <w:nsid w:val="189D732B"/>
    <w:multiLevelType w:val="hybridMultilevel"/>
    <w:tmpl w:val="F7B44F4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E75C01"/>
    <w:multiLevelType w:val="hybridMultilevel"/>
    <w:tmpl w:val="CC5456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1AD518DA"/>
    <w:multiLevelType w:val="hybridMultilevel"/>
    <w:tmpl w:val="45FC36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B397F10"/>
    <w:multiLevelType w:val="multilevel"/>
    <w:tmpl w:val="A386BB18"/>
    <w:lvl w:ilvl="0">
      <w:numFmt w:val="bullet"/>
      <w:lvlText w:val="•"/>
      <w:lvlJc w:val="left"/>
      <w:pPr>
        <w:ind w:left="567" w:hanging="283"/>
      </w:pPr>
      <w:rPr>
        <w:rFonts w:ascii="OpenSymbol" w:eastAsia="OpenSymbol" w:hAnsi="OpenSymbol" w:cs="OpenSymbol"/>
      </w:rPr>
    </w:lvl>
    <w:lvl w:ilvl="1">
      <w:start w:val="1"/>
      <w:numFmt w:val="decimal"/>
      <w:lvlText w:val="%2."/>
      <w:lvlJc w:val="left"/>
      <w:pPr>
        <w:ind w:left="927" w:hanging="360"/>
      </w:pPr>
    </w:lvl>
    <w:lvl w:ilvl="2">
      <w:start w:val="1"/>
      <w:numFmt w:val="decimal"/>
      <w:lvlText w:val="%3."/>
      <w:lvlJc w:val="left"/>
      <w:pPr>
        <w:ind w:left="1287" w:hanging="360"/>
      </w:pPr>
    </w:lvl>
    <w:lvl w:ilvl="3">
      <w:start w:val="1"/>
      <w:numFmt w:val="decimal"/>
      <w:lvlText w:val="%4."/>
      <w:lvlJc w:val="left"/>
      <w:pPr>
        <w:ind w:left="1647" w:hanging="360"/>
      </w:pPr>
    </w:lvl>
    <w:lvl w:ilvl="4">
      <w:start w:val="1"/>
      <w:numFmt w:val="decimal"/>
      <w:lvlText w:val="%5."/>
      <w:lvlJc w:val="left"/>
      <w:pPr>
        <w:ind w:left="2007" w:hanging="360"/>
      </w:pPr>
    </w:lvl>
    <w:lvl w:ilvl="5">
      <w:start w:val="1"/>
      <w:numFmt w:val="decimal"/>
      <w:lvlText w:val="%6."/>
      <w:lvlJc w:val="left"/>
      <w:pPr>
        <w:ind w:left="2367" w:hanging="360"/>
      </w:pPr>
    </w:lvl>
    <w:lvl w:ilvl="6">
      <w:start w:val="1"/>
      <w:numFmt w:val="decimal"/>
      <w:lvlText w:val="%7."/>
      <w:lvlJc w:val="left"/>
      <w:pPr>
        <w:ind w:left="2727" w:hanging="360"/>
      </w:pPr>
    </w:lvl>
    <w:lvl w:ilvl="7">
      <w:start w:val="1"/>
      <w:numFmt w:val="decimal"/>
      <w:lvlText w:val="%8."/>
      <w:lvlJc w:val="left"/>
      <w:pPr>
        <w:ind w:left="3087" w:hanging="360"/>
      </w:pPr>
    </w:lvl>
    <w:lvl w:ilvl="8">
      <w:start w:val="1"/>
      <w:numFmt w:val="decimal"/>
      <w:lvlText w:val="%9."/>
      <w:lvlJc w:val="left"/>
      <w:pPr>
        <w:ind w:left="3447" w:hanging="360"/>
      </w:pPr>
    </w:lvl>
  </w:abstractNum>
  <w:abstractNum w:abstractNumId="18" w15:restartNumberingAfterBreak="0">
    <w:nsid w:val="1B820BF2"/>
    <w:multiLevelType w:val="hybridMultilevel"/>
    <w:tmpl w:val="06AEAB5E"/>
    <w:lvl w:ilvl="0" w:tplc="04190001">
      <w:start w:val="1"/>
      <w:numFmt w:val="bullet"/>
      <w:lvlText w:val=""/>
      <w:lvlJc w:val="left"/>
      <w:pPr>
        <w:ind w:left="775" w:hanging="360"/>
      </w:pPr>
      <w:rPr>
        <w:rFonts w:ascii="Symbol" w:hAnsi="Symbol" w:hint="default"/>
      </w:rPr>
    </w:lvl>
    <w:lvl w:ilvl="1" w:tplc="04190003">
      <w:start w:val="1"/>
      <w:numFmt w:val="bullet"/>
      <w:lvlText w:val="o"/>
      <w:lvlJc w:val="left"/>
      <w:pPr>
        <w:ind w:left="1495" w:hanging="360"/>
      </w:pPr>
      <w:rPr>
        <w:rFonts w:ascii="Courier New" w:hAnsi="Courier New" w:cs="Courier New" w:hint="default"/>
      </w:rPr>
    </w:lvl>
    <w:lvl w:ilvl="2" w:tplc="04190005">
      <w:start w:val="1"/>
      <w:numFmt w:val="bullet"/>
      <w:lvlText w:val=""/>
      <w:lvlJc w:val="left"/>
      <w:pPr>
        <w:ind w:left="2215" w:hanging="360"/>
      </w:pPr>
      <w:rPr>
        <w:rFonts w:ascii="Wingdings" w:hAnsi="Wingdings" w:hint="default"/>
      </w:rPr>
    </w:lvl>
    <w:lvl w:ilvl="3" w:tplc="04190001">
      <w:start w:val="1"/>
      <w:numFmt w:val="bullet"/>
      <w:lvlText w:val=""/>
      <w:lvlJc w:val="left"/>
      <w:pPr>
        <w:ind w:left="2935" w:hanging="360"/>
      </w:pPr>
      <w:rPr>
        <w:rFonts w:ascii="Symbol" w:hAnsi="Symbol" w:hint="default"/>
      </w:rPr>
    </w:lvl>
    <w:lvl w:ilvl="4" w:tplc="04190003">
      <w:start w:val="1"/>
      <w:numFmt w:val="bullet"/>
      <w:lvlText w:val="o"/>
      <w:lvlJc w:val="left"/>
      <w:pPr>
        <w:ind w:left="3655" w:hanging="360"/>
      </w:pPr>
      <w:rPr>
        <w:rFonts w:ascii="Courier New" w:hAnsi="Courier New" w:cs="Courier New" w:hint="default"/>
      </w:rPr>
    </w:lvl>
    <w:lvl w:ilvl="5" w:tplc="04190005">
      <w:start w:val="1"/>
      <w:numFmt w:val="bullet"/>
      <w:lvlText w:val=""/>
      <w:lvlJc w:val="left"/>
      <w:pPr>
        <w:ind w:left="4375" w:hanging="360"/>
      </w:pPr>
      <w:rPr>
        <w:rFonts w:ascii="Wingdings" w:hAnsi="Wingdings" w:hint="default"/>
      </w:rPr>
    </w:lvl>
    <w:lvl w:ilvl="6" w:tplc="04190001">
      <w:start w:val="1"/>
      <w:numFmt w:val="bullet"/>
      <w:lvlText w:val=""/>
      <w:lvlJc w:val="left"/>
      <w:pPr>
        <w:ind w:left="5095" w:hanging="360"/>
      </w:pPr>
      <w:rPr>
        <w:rFonts w:ascii="Symbol" w:hAnsi="Symbol" w:hint="default"/>
      </w:rPr>
    </w:lvl>
    <w:lvl w:ilvl="7" w:tplc="04190003">
      <w:start w:val="1"/>
      <w:numFmt w:val="bullet"/>
      <w:lvlText w:val="o"/>
      <w:lvlJc w:val="left"/>
      <w:pPr>
        <w:ind w:left="5815" w:hanging="360"/>
      </w:pPr>
      <w:rPr>
        <w:rFonts w:ascii="Courier New" w:hAnsi="Courier New" w:cs="Courier New" w:hint="default"/>
      </w:rPr>
    </w:lvl>
    <w:lvl w:ilvl="8" w:tplc="04190005">
      <w:start w:val="1"/>
      <w:numFmt w:val="bullet"/>
      <w:lvlText w:val=""/>
      <w:lvlJc w:val="left"/>
      <w:pPr>
        <w:ind w:left="6535" w:hanging="360"/>
      </w:pPr>
      <w:rPr>
        <w:rFonts w:ascii="Wingdings" w:hAnsi="Wingdings" w:hint="default"/>
      </w:rPr>
    </w:lvl>
  </w:abstractNum>
  <w:abstractNum w:abstractNumId="19" w15:restartNumberingAfterBreak="0">
    <w:nsid w:val="200F073C"/>
    <w:multiLevelType w:val="hybridMultilevel"/>
    <w:tmpl w:val="5566A7DE"/>
    <w:lvl w:ilvl="0" w:tplc="04190001">
      <w:start w:val="1"/>
      <w:numFmt w:val="bullet"/>
      <w:lvlText w:val=""/>
      <w:lvlJc w:val="left"/>
      <w:pPr>
        <w:ind w:left="369" w:hanging="360"/>
      </w:pPr>
      <w:rPr>
        <w:rFonts w:ascii="Symbol" w:hAnsi="Symbol" w:hint="default"/>
      </w:rPr>
    </w:lvl>
    <w:lvl w:ilvl="1" w:tplc="04190003">
      <w:start w:val="1"/>
      <w:numFmt w:val="bullet"/>
      <w:lvlText w:val="o"/>
      <w:lvlJc w:val="left"/>
      <w:pPr>
        <w:ind w:left="1089" w:hanging="360"/>
      </w:pPr>
      <w:rPr>
        <w:rFonts w:ascii="Courier New" w:hAnsi="Courier New" w:cs="Courier New" w:hint="default"/>
      </w:rPr>
    </w:lvl>
    <w:lvl w:ilvl="2" w:tplc="04190005">
      <w:start w:val="1"/>
      <w:numFmt w:val="bullet"/>
      <w:lvlText w:val=""/>
      <w:lvlJc w:val="left"/>
      <w:pPr>
        <w:ind w:left="1809" w:hanging="360"/>
      </w:pPr>
      <w:rPr>
        <w:rFonts w:ascii="Wingdings" w:hAnsi="Wingdings" w:hint="default"/>
      </w:rPr>
    </w:lvl>
    <w:lvl w:ilvl="3" w:tplc="04190001">
      <w:start w:val="1"/>
      <w:numFmt w:val="bullet"/>
      <w:lvlText w:val=""/>
      <w:lvlJc w:val="left"/>
      <w:pPr>
        <w:ind w:left="2529" w:hanging="360"/>
      </w:pPr>
      <w:rPr>
        <w:rFonts w:ascii="Symbol" w:hAnsi="Symbol" w:hint="default"/>
      </w:rPr>
    </w:lvl>
    <w:lvl w:ilvl="4" w:tplc="04190003">
      <w:start w:val="1"/>
      <w:numFmt w:val="bullet"/>
      <w:lvlText w:val="o"/>
      <w:lvlJc w:val="left"/>
      <w:pPr>
        <w:ind w:left="3249" w:hanging="360"/>
      </w:pPr>
      <w:rPr>
        <w:rFonts w:ascii="Courier New" w:hAnsi="Courier New" w:cs="Courier New" w:hint="default"/>
      </w:rPr>
    </w:lvl>
    <w:lvl w:ilvl="5" w:tplc="04190005">
      <w:start w:val="1"/>
      <w:numFmt w:val="bullet"/>
      <w:lvlText w:val=""/>
      <w:lvlJc w:val="left"/>
      <w:pPr>
        <w:ind w:left="3969" w:hanging="360"/>
      </w:pPr>
      <w:rPr>
        <w:rFonts w:ascii="Wingdings" w:hAnsi="Wingdings" w:hint="default"/>
      </w:rPr>
    </w:lvl>
    <w:lvl w:ilvl="6" w:tplc="04190001">
      <w:start w:val="1"/>
      <w:numFmt w:val="bullet"/>
      <w:lvlText w:val=""/>
      <w:lvlJc w:val="left"/>
      <w:pPr>
        <w:ind w:left="4689" w:hanging="360"/>
      </w:pPr>
      <w:rPr>
        <w:rFonts w:ascii="Symbol" w:hAnsi="Symbol" w:hint="default"/>
      </w:rPr>
    </w:lvl>
    <w:lvl w:ilvl="7" w:tplc="04190003">
      <w:start w:val="1"/>
      <w:numFmt w:val="bullet"/>
      <w:lvlText w:val="o"/>
      <w:lvlJc w:val="left"/>
      <w:pPr>
        <w:ind w:left="5409" w:hanging="360"/>
      </w:pPr>
      <w:rPr>
        <w:rFonts w:ascii="Courier New" w:hAnsi="Courier New" w:cs="Courier New" w:hint="default"/>
      </w:rPr>
    </w:lvl>
    <w:lvl w:ilvl="8" w:tplc="04190005">
      <w:start w:val="1"/>
      <w:numFmt w:val="bullet"/>
      <w:lvlText w:val=""/>
      <w:lvlJc w:val="left"/>
      <w:pPr>
        <w:ind w:left="6129" w:hanging="360"/>
      </w:pPr>
      <w:rPr>
        <w:rFonts w:ascii="Wingdings" w:hAnsi="Wingdings" w:hint="default"/>
      </w:rPr>
    </w:lvl>
  </w:abstractNum>
  <w:abstractNum w:abstractNumId="20" w15:restartNumberingAfterBreak="0">
    <w:nsid w:val="27B048C6"/>
    <w:multiLevelType w:val="multilevel"/>
    <w:tmpl w:val="552017F6"/>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1" w15:restartNumberingAfterBreak="0">
    <w:nsid w:val="2BD67CD7"/>
    <w:multiLevelType w:val="hybridMultilevel"/>
    <w:tmpl w:val="1D7A1A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32424AC6"/>
    <w:multiLevelType w:val="hybridMultilevel"/>
    <w:tmpl w:val="A8CC3F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2522045"/>
    <w:multiLevelType w:val="hybridMultilevel"/>
    <w:tmpl w:val="D882AB6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8538CF"/>
    <w:multiLevelType w:val="hybridMultilevel"/>
    <w:tmpl w:val="A49ED3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344C7A36"/>
    <w:multiLevelType w:val="hybridMultilevel"/>
    <w:tmpl w:val="9174AB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344E6183"/>
    <w:multiLevelType w:val="hybridMultilevel"/>
    <w:tmpl w:val="27763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5996464"/>
    <w:multiLevelType w:val="hybridMultilevel"/>
    <w:tmpl w:val="22E4D46A"/>
    <w:lvl w:ilvl="0" w:tplc="04190005">
      <w:start w:val="1"/>
      <w:numFmt w:val="bullet"/>
      <w:lvlText w:val=""/>
      <w:lvlJc w:val="left"/>
      <w:pPr>
        <w:tabs>
          <w:tab w:val="num" w:pos="765"/>
        </w:tabs>
        <w:ind w:left="765" w:hanging="360"/>
      </w:pPr>
      <w:rPr>
        <w:rFonts w:ascii="Wingdings" w:hAnsi="Wingdings" w:hint="default"/>
      </w:rPr>
    </w:lvl>
    <w:lvl w:ilvl="1" w:tplc="04190003" w:tentative="1">
      <w:start w:val="1"/>
      <w:numFmt w:val="bullet"/>
      <w:lvlText w:val="o"/>
      <w:lvlJc w:val="left"/>
      <w:pPr>
        <w:tabs>
          <w:tab w:val="num" w:pos="1485"/>
        </w:tabs>
        <w:ind w:left="1485" w:hanging="360"/>
      </w:pPr>
      <w:rPr>
        <w:rFonts w:ascii="Courier New" w:hAnsi="Courier New" w:cs="Courier New" w:hint="default"/>
      </w:rPr>
    </w:lvl>
    <w:lvl w:ilvl="2" w:tplc="04190005" w:tentative="1">
      <w:start w:val="1"/>
      <w:numFmt w:val="bullet"/>
      <w:lvlText w:val=""/>
      <w:lvlJc w:val="left"/>
      <w:pPr>
        <w:tabs>
          <w:tab w:val="num" w:pos="2205"/>
        </w:tabs>
        <w:ind w:left="2205" w:hanging="360"/>
      </w:pPr>
      <w:rPr>
        <w:rFonts w:ascii="Wingdings" w:hAnsi="Wingdings" w:hint="default"/>
      </w:rPr>
    </w:lvl>
    <w:lvl w:ilvl="3" w:tplc="04190001" w:tentative="1">
      <w:start w:val="1"/>
      <w:numFmt w:val="bullet"/>
      <w:lvlText w:val=""/>
      <w:lvlJc w:val="left"/>
      <w:pPr>
        <w:tabs>
          <w:tab w:val="num" w:pos="2925"/>
        </w:tabs>
        <w:ind w:left="2925" w:hanging="360"/>
      </w:pPr>
      <w:rPr>
        <w:rFonts w:ascii="Symbol" w:hAnsi="Symbol" w:hint="default"/>
      </w:rPr>
    </w:lvl>
    <w:lvl w:ilvl="4" w:tplc="04190003" w:tentative="1">
      <w:start w:val="1"/>
      <w:numFmt w:val="bullet"/>
      <w:lvlText w:val="o"/>
      <w:lvlJc w:val="left"/>
      <w:pPr>
        <w:tabs>
          <w:tab w:val="num" w:pos="3645"/>
        </w:tabs>
        <w:ind w:left="3645" w:hanging="360"/>
      </w:pPr>
      <w:rPr>
        <w:rFonts w:ascii="Courier New" w:hAnsi="Courier New" w:cs="Courier New" w:hint="default"/>
      </w:rPr>
    </w:lvl>
    <w:lvl w:ilvl="5" w:tplc="04190005" w:tentative="1">
      <w:start w:val="1"/>
      <w:numFmt w:val="bullet"/>
      <w:lvlText w:val=""/>
      <w:lvlJc w:val="left"/>
      <w:pPr>
        <w:tabs>
          <w:tab w:val="num" w:pos="4365"/>
        </w:tabs>
        <w:ind w:left="4365" w:hanging="360"/>
      </w:pPr>
      <w:rPr>
        <w:rFonts w:ascii="Wingdings" w:hAnsi="Wingdings" w:hint="default"/>
      </w:rPr>
    </w:lvl>
    <w:lvl w:ilvl="6" w:tplc="04190001" w:tentative="1">
      <w:start w:val="1"/>
      <w:numFmt w:val="bullet"/>
      <w:lvlText w:val=""/>
      <w:lvlJc w:val="left"/>
      <w:pPr>
        <w:tabs>
          <w:tab w:val="num" w:pos="5085"/>
        </w:tabs>
        <w:ind w:left="5085" w:hanging="360"/>
      </w:pPr>
      <w:rPr>
        <w:rFonts w:ascii="Symbol" w:hAnsi="Symbol" w:hint="default"/>
      </w:rPr>
    </w:lvl>
    <w:lvl w:ilvl="7" w:tplc="04190003" w:tentative="1">
      <w:start w:val="1"/>
      <w:numFmt w:val="bullet"/>
      <w:lvlText w:val="o"/>
      <w:lvlJc w:val="left"/>
      <w:pPr>
        <w:tabs>
          <w:tab w:val="num" w:pos="5805"/>
        </w:tabs>
        <w:ind w:left="5805" w:hanging="360"/>
      </w:pPr>
      <w:rPr>
        <w:rFonts w:ascii="Courier New" w:hAnsi="Courier New" w:cs="Courier New" w:hint="default"/>
      </w:rPr>
    </w:lvl>
    <w:lvl w:ilvl="8" w:tplc="04190005" w:tentative="1">
      <w:start w:val="1"/>
      <w:numFmt w:val="bullet"/>
      <w:lvlText w:val=""/>
      <w:lvlJc w:val="left"/>
      <w:pPr>
        <w:tabs>
          <w:tab w:val="num" w:pos="6525"/>
        </w:tabs>
        <w:ind w:left="6525" w:hanging="360"/>
      </w:pPr>
      <w:rPr>
        <w:rFonts w:ascii="Wingdings" w:hAnsi="Wingdings" w:hint="default"/>
      </w:rPr>
    </w:lvl>
  </w:abstractNum>
  <w:abstractNum w:abstractNumId="28" w15:restartNumberingAfterBreak="0">
    <w:nsid w:val="35D856C4"/>
    <w:multiLevelType w:val="hybridMultilevel"/>
    <w:tmpl w:val="D8C6E794"/>
    <w:lvl w:ilvl="0" w:tplc="0419000F">
      <w:start w:val="1"/>
      <w:numFmt w:val="decimal"/>
      <w:lvlText w:val="%1."/>
      <w:lvlJc w:val="left"/>
      <w:pPr>
        <w:ind w:left="1069" w:hanging="360"/>
      </w:pPr>
    </w:lvl>
    <w:lvl w:ilvl="1" w:tplc="04190019" w:tentative="1">
      <w:start w:val="1"/>
      <w:numFmt w:val="lowerLetter"/>
      <w:lvlText w:val="%2."/>
      <w:lvlJc w:val="left"/>
      <w:pPr>
        <w:ind w:left="3589" w:hanging="360"/>
      </w:pPr>
    </w:lvl>
    <w:lvl w:ilvl="2" w:tplc="0419001B" w:tentative="1">
      <w:start w:val="1"/>
      <w:numFmt w:val="lowerRoman"/>
      <w:lvlText w:val="%3."/>
      <w:lvlJc w:val="right"/>
      <w:pPr>
        <w:ind w:left="4309" w:hanging="180"/>
      </w:pPr>
    </w:lvl>
    <w:lvl w:ilvl="3" w:tplc="0419000F" w:tentative="1">
      <w:start w:val="1"/>
      <w:numFmt w:val="decimal"/>
      <w:lvlText w:val="%4."/>
      <w:lvlJc w:val="left"/>
      <w:pPr>
        <w:ind w:left="5029" w:hanging="360"/>
      </w:pPr>
    </w:lvl>
    <w:lvl w:ilvl="4" w:tplc="04190019" w:tentative="1">
      <w:start w:val="1"/>
      <w:numFmt w:val="lowerLetter"/>
      <w:lvlText w:val="%5."/>
      <w:lvlJc w:val="left"/>
      <w:pPr>
        <w:ind w:left="5749" w:hanging="360"/>
      </w:pPr>
    </w:lvl>
    <w:lvl w:ilvl="5" w:tplc="0419001B" w:tentative="1">
      <w:start w:val="1"/>
      <w:numFmt w:val="lowerRoman"/>
      <w:lvlText w:val="%6."/>
      <w:lvlJc w:val="right"/>
      <w:pPr>
        <w:ind w:left="6469" w:hanging="180"/>
      </w:pPr>
    </w:lvl>
    <w:lvl w:ilvl="6" w:tplc="0419000F" w:tentative="1">
      <w:start w:val="1"/>
      <w:numFmt w:val="decimal"/>
      <w:lvlText w:val="%7."/>
      <w:lvlJc w:val="left"/>
      <w:pPr>
        <w:ind w:left="7189" w:hanging="360"/>
      </w:pPr>
    </w:lvl>
    <w:lvl w:ilvl="7" w:tplc="04190019" w:tentative="1">
      <w:start w:val="1"/>
      <w:numFmt w:val="lowerLetter"/>
      <w:lvlText w:val="%8."/>
      <w:lvlJc w:val="left"/>
      <w:pPr>
        <w:ind w:left="7909" w:hanging="360"/>
      </w:pPr>
    </w:lvl>
    <w:lvl w:ilvl="8" w:tplc="0419001B" w:tentative="1">
      <w:start w:val="1"/>
      <w:numFmt w:val="lowerRoman"/>
      <w:lvlText w:val="%9."/>
      <w:lvlJc w:val="right"/>
      <w:pPr>
        <w:ind w:left="8629" w:hanging="180"/>
      </w:pPr>
    </w:lvl>
  </w:abstractNum>
  <w:abstractNum w:abstractNumId="29" w15:restartNumberingAfterBreak="0">
    <w:nsid w:val="364545B8"/>
    <w:multiLevelType w:val="hybridMultilevel"/>
    <w:tmpl w:val="ECB68F46"/>
    <w:lvl w:ilvl="0" w:tplc="04190001">
      <w:start w:val="1"/>
      <w:numFmt w:val="bullet"/>
      <w:lvlText w:val=""/>
      <w:lvlJc w:val="left"/>
      <w:pPr>
        <w:ind w:left="652" w:hanging="360"/>
      </w:pPr>
      <w:rPr>
        <w:rFonts w:ascii="Symbol" w:hAnsi="Symbol" w:hint="default"/>
      </w:rPr>
    </w:lvl>
    <w:lvl w:ilvl="1" w:tplc="04190003">
      <w:start w:val="1"/>
      <w:numFmt w:val="bullet"/>
      <w:lvlText w:val="o"/>
      <w:lvlJc w:val="left"/>
      <w:pPr>
        <w:ind w:left="1372" w:hanging="360"/>
      </w:pPr>
      <w:rPr>
        <w:rFonts w:ascii="Courier New" w:hAnsi="Courier New" w:cs="Courier New" w:hint="default"/>
      </w:rPr>
    </w:lvl>
    <w:lvl w:ilvl="2" w:tplc="04190005">
      <w:start w:val="1"/>
      <w:numFmt w:val="bullet"/>
      <w:lvlText w:val=""/>
      <w:lvlJc w:val="left"/>
      <w:pPr>
        <w:ind w:left="2092" w:hanging="360"/>
      </w:pPr>
      <w:rPr>
        <w:rFonts w:ascii="Wingdings" w:hAnsi="Wingdings" w:hint="default"/>
      </w:rPr>
    </w:lvl>
    <w:lvl w:ilvl="3" w:tplc="04190001">
      <w:start w:val="1"/>
      <w:numFmt w:val="bullet"/>
      <w:lvlText w:val=""/>
      <w:lvlJc w:val="left"/>
      <w:pPr>
        <w:ind w:left="2812" w:hanging="360"/>
      </w:pPr>
      <w:rPr>
        <w:rFonts w:ascii="Symbol" w:hAnsi="Symbol" w:hint="default"/>
      </w:rPr>
    </w:lvl>
    <w:lvl w:ilvl="4" w:tplc="04190003">
      <w:start w:val="1"/>
      <w:numFmt w:val="bullet"/>
      <w:lvlText w:val="o"/>
      <w:lvlJc w:val="left"/>
      <w:pPr>
        <w:ind w:left="3532" w:hanging="360"/>
      </w:pPr>
      <w:rPr>
        <w:rFonts w:ascii="Courier New" w:hAnsi="Courier New" w:cs="Courier New" w:hint="default"/>
      </w:rPr>
    </w:lvl>
    <w:lvl w:ilvl="5" w:tplc="04190005">
      <w:start w:val="1"/>
      <w:numFmt w:val="bullet"/>
      <w:lvlText w:val=""/>
      <w:lvlJc w:val="left"/>
      <w:pPr>
        <w:ind w:left="4252" w:hanging="360"/>
      </w:pPr>
      <w:rPr>
        <w:rFonts w:ascii="Wingdings" w:hAnsi="Wingdings" w:hint="default"/>
      </w:rPr>
    </w:lvl>
    <w:lvl w:ilvl="6" w:tplc="04190001">
      <w:start w:val="1"/>
      <w:numFmt w:val="bullet"/>
      <w:lvlText w:val=""/>
      <w:lvlJc w:val="left"/>
      <w:pPr>
        <w:ind w:left="4972" w:hanging="360"/>
      </w:pPr>
      <w:rPr>
        <w:rFonts w:ascii="Symbol" w:hAnsi="Symbol" w:hint="default"/>
      </w:rPr>
    </w:lvl>
    <w:lvl w:ilvl="7" w:tplc="04190003">
      <w:start w:val="1"/>
      <w:numFmt w:val="bullet"/>
      <w:lvlText w:val="o"/>
      <w:lvlJc w:val="left"/>
      <w:pPr>
        <w:ind w:left="5692" w:hanging="360"/>
      </w:pPr>
      <w:rPr>
        <w:rFonts w:ascii="Courier New" w:hAnsi="Courier New" w:cs="Courier New" w:hint="default"/>
      </w:rPr>
    </w:lvl>
    <w:lvl w:ilvl="8" w:tplc="04190005">
      <w:start w:val="1"/>
      <w:numFmt w:val="bullet"/>
      <w:lvlText w:val=""/>
      <w:lvlJc w:val="left"/>
      <w:pPr>
        <w:ind w:left="6412" w:hanging="360"/>
      </w:pPr>
      <w:rPr>
        <w:rFonts w:ascii="Wingdings" w:hAnsi="Wingdings" w:hint="default"/>
      </w:rPr>
    </w:lvl>
  </w:abstractNum>
  <w:abstractNum w:abstractNumId="30" w15:restartNumberingAfterBreak="0">
    <w:nsid w:val="365C193A"/>
    <w:multiLevelType w:val="hybridMultilevel"/>
    <w:tmpl w:val="CA68A8B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15:restartNumberingAfterBreak="0">
    <w:nsid w:val="3BAA3963"/>
    <w:multiLevelType w:val="hybridMultilevel"/>
    <w:tmpl w:val="B87E7014"/>
    <w:lvl w:ilvl="0" w:tplc="04190001">
      <w:start w:val="1"/>
      <w:numFmt w:val="bullet"/>
      <w:lvlText w:val=""/>
      <w:lvlJc w:val="left"/>
      <w:pPr>
        <w:ind w:left="775" w:hanging="360"/>
      </w:pPr>
      <w:rPr>
        <w:rFonts w:ascii="Symbol" w:hAnsi="Symbol" w:hint="default"/>
      </w:rPr>
    </w:lvl>
    <w:lvl w:ilvl="1" w:tplc="04190003">
      <w:start w:val="1"/>
      <w:numFmt w:val="bullet"/>
      <w:lvlText w:val="o"/>
      <w:lvlJc w:val="left"/>
      <w:pPr>
        <w:ind w:left="1495" w:hanging="360"/>
      </w:pPr>
      <w:rPr>
        <w:rFonts w:ascii="Courier New" w:hAnsi="Courier New" w:cs="Courier New" w:hint="default"/>
      </w:rPr>
    </w:lvl>
    <w:lvl w:ilvl="2" w:tplc="04190005">
      <w:start w:val="1"/>
      <w:numFmt w:val="bullet"/>
      <w:lvlText w:val=""/>
      <w:lvlJc w:val="left"/>
      <w:pPr>
        <w:ind w:left="2215" w:hanging="360"/>
      </w:pPr>
      <w:rPr>
        <w:rFonts w:ascii="Wingdings" w:hAnsi="Wingdings" w:hint="default"/>
      </w:rPr>
    </w:lvl>
    <w:lvl w:ilvl="3" w:tplc="04190001">
      <w:start w:val="1"/>
      <w:numFmt w:val="bullet"/>
      <w:lvlText w:val=""/>
      <w:lvlJc w:val="left"/>
      <w:pPr>
        <w:ind w:left="2935" w:hanging="360"/>
      </w:pPr>
      <w:rPr>
        <w:rFonts w:ascii="Symbol" w:hAnsi="Symbol" w:hint="default"/>
      </w:rPr>
    </w:lvl>
    <w:lvl w:ilvl="4" w:tplc="04190003">
      <w:start w:val="1"/>
      <w:numFmt w:val="bullet"/>
      <w:lvlText w:val="o"/>
      <w:lvlJc w:val="left"/>
      <w:pPr>
        <w:ind w:left="3655" w:hanging="360"/>
      </w:pPr>
      <w:rPr>
        <w:rFonts w:ascii="Courier New" w:hAnsi="Courier New" w:cs="Courier New" w:hint="default"/>
      </w:rPr>
    </w:lvl>
    <w:lvl w:ilvl="5" w:tplc="04190005">
      <w:start w:val="1"/>
      <w:numFmt w:val="bullet"/>
      <w:lvlText w:val=""/>
      <w:lvlJc w:val="left"/>
      <w:pPr>
        <w:ind w:left="4375" w:hanging="360"/>
      </w:pPr>
      <w:rPr>
        <w:rFonts w:ascii="Wingdings" w:hAnsi="Wingdings" w:hint="default"/>
      </w:rPr>
    </w:lvl>
    <w:lvl w:ilvl="6" w:tplc="04190001">
      <w:start w:val="1"/>
      <w:numFmt w:val="bullet"/>
      <w:lvlText w:val=""/>
      <w:lvlJc w:val="left"/>
      <w:pPr>
        <w:ind w:left="5095" w:hanging="360"/>
      </w:pPr>
      <w:rPr>
        <w:rFonts w:ascii="Symbol" w:hAnsi="Symbol" w:hint="default"/>
      </w:rPr>
    </w:lvl>
    <w:lvl w:ilvl="7" w:tplc="04190003">
      <w:start w:val="1"/>
      <w:numFmt w:val="bullet"/>
      <w:lvlText w:val="o"/>
      <w:lvlJc w:val="left"/>
      <w:pPr>
        <w:ind w:left="5815" w:hanging="360"/>
      </w:pPr>
      <w:rPr>
        <w:rFonts w:ascii="Courier New" w:hAnsi="Courier New" w:cs="Courier New" w:hint="default"/>
      </w:rPr>
    </w:lvl>
    <w:lvl w:ilvl="8" w:tplc="04190005">
      <w:start w:val="1"/>
      <w:numFmt w:val="bullet"/>
      <w:lvlText w:val=""/>
      <w:lvlJc w:val="left"/>
      <w:pPr>
        <w:ind w:left="6535" w:hanging="360"/>
      </w:pPr>
      <w:rPr>
        <w:rFonts w:ascii="Wingdings" w:hAnsi="Wingdings" w:hint="default"/>
      </w:rPr>
    </w:lvl>
  </w:abstractNum>
  <w:abstractNum w:abstractNumId="32" w15:restartNumberingAfterBreak="0">
    <w:nsid w:val="3DB935E5"/>
    <w:multiLevelType w:val="hybridMultilevel"/>
    <w:tmpl w:val="C6A2C8D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3" w15:restartNumberingAfterBreak="0">
    <w:nsid w:val="40C87C23"/>
    <w:multiLevelType w:val="hybridMultilevel"/>
    <w:tmpl w:val="2A02D3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411E4AF3"/>
    <w:multiLevelType w:val="hybridMultilevel"/>
    <w:tmpl w:val="0DE8DF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42CF3D60"/>
    <w:multiLevelType w:val="hybridMultilevel"/>
    <w:tmpl w:val="B8DC4D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473E4B00"/>
    <w:multiLevelType w:val="multilevel"/>
    <w:tmpl w:val="1A602434"/>
    <w:lvl w:ilvl="0">
      <w:numFmt w:val="bullet"/>
      <w:lvlText w:val="•"/>
      <w:lvlJc w:val="left"/>
      <w:pPr>
        <w:ind w:left="567" w:hanging="283"/>
      </w:pPr>
      <w:rPr>
        <w:rFonts w:ascii="OpenSymbol" w:eastAsia="OpenSymbol" w:hAnsi="OpenSymbol" w:cs="OpenSymbol"/>
      </w:rPr>
    </w:lvl>
    <w:lvl w:ilvl="1">
      <w:start w:val="1"/>
      <w:numFmt w:val="decimal"/>
      <w:lvlText w:val="%2."/>
      <w:lvlJc w:val="left"/>
      <w:pPr>
        <w:ind w:left="927" w:hanging="360"/>
      </w:pPr>
    </w:lvl>
    <w:lvl w:ilvl="2">
      <w:start w:val="1"/>
      <w:numFmt w:val="decimal"/>
      <w:lvlText w:val="%3."/>
      <w:lvlJc w:val="left"/>
      <w:pPr>
        <w:ind w:left="1287" w:hanging="360"/>
      </w:pPr>
    </w:lvl>
    <w:lvl w:ilvl="3">
      <w:start w:val="1"/>
      <w:numFmt w:val="decimal"/>
      <w:lvlText w:val="%4."/>
      <w:lvlJc w:val="left"/>
      <w:pPr>
        <w:ind w:left="1647" w:hanging="360"/>
      </w:pPr>
    </w:lvl>
    <w:lvl w:ilvl="4">
      <w:start w:val="1"/>
      <w:numFmt w:val="decimal"/>
      <w:lvlText w:val="%5."/>
      <w:lvlJc w:val="left"/>
      <w:pPr>
        <w:ind w:left="2007" w:hanging="360"/>
      </w:pPr>
    </w:lvl>
    <w:lvl w:ilvl="5">
      <w:start w:val="1"/>
      <w:numFmt w:val="decimal"/>
      <w:lvlText w:val="%6."/>
      <w:lvlJc w:val="left"/>
      <w:pPr>
        <w:ind w:left="2367" w:hanging="360"/>
      </w:pPr>
    </w:lvl>
    <w:lvl w:ilvl="6">
      <w:start w:val="1"/>
      <w:numFmt w:val="decimal"/>
      <w:lvlText w:val="%7."/>
      <w:lvlJc w:val="left"/>
      <w:pPr>
        <w:ind w:left="2727" w:hanging="360"/>
      </w:pPr>
    </w:lvl>
    <w:lvl w:ilvl="7">
      <w:start w:val="1"/>
      <w:numFmt w:val="decimal"/>
      <w:lvlText w:val="%8."/>
      <w:lvlJc w:val="left"/>
      <w:pPr>
        <w:ind w:left="3087" w:hanging="360"/>
      </w:pPr>
    </w:lvl>
    <w:lvl w:ilvl="8">
      <w:start w:val="1"/>
      <w:numFmt w:val="decimal"/>
      <w:lvlText w:val="%9."/>
      <w:lvlJc w:val="left"/>
      <w:pPr>
        <w:ind w:left="3447" w:hanging="360"/>
      </w:pPr>
    </w:lvl>
  </w:abstractNum>
  <w:abstractNum w:abstractNumId="37" w15:restartNumberingAfterBreak="0">
    <w:nsid w:val="47C16BDC"/>
    <w:multiLevelType w:val="hybridMultilevel"/>
    <w:tmpl w:val="8D5A2CD8"/>
    <w:lvl w:ilvl="0" w:tplc="04190001">
      <w:start w:val="1"/>
      <w:numFmt w:val="bullet"/>
      <w:lvlText w:val=""/>
      <w:lvlJc w:val="left"/>
      <w:pPr>
        <w:ind w:left="369" w:hanging="360"/>
      </w:pPr>
      <w:rPr>
        <w:rFonts w:ascii="Symbol" w:hAnsi="Symbol" w:hint="default"/>
      </w:rPr>
    </w:lvl>
    <w:lvl w:ilvl="1" w:tplc="04190003">
      <w:start w:val="1"/>
      <w:numFmt w:val="bullet"/>
      <w:lvlText w:val="o"/>
      <w:lvlJc w:val="left"/>
      <w:pPr>
        <w:ind w:left="1089" w:hanging="360"/>
      </w:pPr>
      <w:rPr>
        <w:rFonts w:ascii="Courier New" w:hAnsi="Courier New" w:cs="Courier New" w:hint="default"/>
      </w:rPr>
    </w:lvl>
    <w:lvl w:ilvl="2" w:tplc="04190005">
      <w:start w:val="1"/>
      <w:numFmt w:val="bullet"/>
      <w:lvlText w:val=""/>
      <w:lvlJc w:val="left"/>
      <w:pPr>
        <w:ind w:left="1809" w:hanging="360"/>
      </w:pPr>
      <w:rPr>
        <w:rFonts w:ascii="Wingdings" w:hAnsi="Wingdings" w:hint="default"/>
      </w:rPr>
    </w:lvl>
    <w:lvl w:ilvl="3" w:tplc="04190001">
      <w:start w:val="1"/>
      <w:numFmt w:val="bullet"/>
      <w:lvlText w:val=""/>
      <w:lvlJc w:val="left"/>
      <w:pPr>
        <w:ind w:left="2529" w:hanging="360"/>
      </w:pPr>
      <w:rPr>
        <w:rFonts w:ascii="Symbol" w:hAnsi="Symbol" w:hint="default"/>
      </w:rPr>
    </w:lvl>
    <w:lvl w:ilvl="4" w:tplc="04190003">
      <w:start w:val="1"/>
      <w:numFmt w:val="bullet"/>
      <w:lvlText w:val="o"/>
      <w:lvlJc w:val="left"/>
      <w:pPr>
        <w:ind w:left="3249" w:hanging="360"/>
      </w:pPr>
      <w:rPr>
        <w:rFonts w:ascii="Courier New" w:hAnsi="Courier New" w:cs="Courier New" w:hint="default"/>
      </w:rPr>
    </w:lvl>
    <w:lvl w:ilvl="5" w:tplc="04190005">
      <w:start w:val="1"/>
      <w:numFmt w:val="bullet"/>
      <w:lvlText w:val=""/>
      <w:lvlJc w:val="left"/>
      <w:pPr>
        <w:ind w:left="3969" w:hanging="360"/>
      </w:pPr>
      <w:rPr>
        <w:rFonts w:ascii="Wingdings" w:hAnsi="Wingdings" w:hint="default"/>
      </w:rPr>
    </w:lvl>
    <w:lvl w:ilvl="6" w:tplc="04190001">
      <w:start w:val="1"/>
      <w:numFmt w:val="bullet"/>
      <w:lvlText w:val=""/>
      <w:lvlJc w:val="left"/>
      <w:pPr>
        <w:ind w:left="4689" w:hanging="360"/>
      </w:pPr>
      <w:rPr>
        <w:rFonts w:ascii="Symbol" w:hAnsi="Symbol" w:hint="default"/>
      </w:rPr>
    </w:lvl>
    <w:lvl w:ilvl="7" w:tplc="04190003">
      <w:start w:val="1"/>
      <w:numFmt w:val="bullet"/>
      <w:lvlText w:val="o"/>
      <w:lvlJc w:val="left"/>
      <w:pPr>
        <w:ind w:left="5409" w:hanging="360"/>
      </w:pPr>
      <w:rPr>
        <w:rFonts w:ascii="Courier New" w:hAnsi="Courier New" w:cs="Courier New" w:hint="default"/>
      </w:rPr>
    </w:lvl>
    <w:lvl w:ilvl="8" w:tplc="04190005">
      <w:start w:val="1"/>
      <w:numFmt w:val="bullet"/>
      <w:lvlText w:val=""/>
      <w:lvlJc w:val="left"/>
      <w:pPr>
        <w:ind w:left="6129" w:hanging="360"/>
      </w:pPr>
      <w:rPr>
        <w:rFonts w:ascii="Wingdings" w:hAnsi="Wingdings" w:hint="default"/>
      </w:rPr>
    </w:lvl>
  </w:abstractNum>
  <w:abstractNum w:abstractNumId="38" w15:restartNumberingAfterBreak="0">
    <w:nsid w:val="485C254C"/>
    <w:multiLevelType w:val="hybridMultilevel"/>
    <w:tmpl w:val="24F41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9EF2CAB"/>
    <w:multiLevelType w:val="hybridMultilevel"/>
    <w:tmpl w:val="AF26D878"/>
    <w:lvl w:ilvl="0" w:tplc="04190001">
      <w:start w:val="1"/>
      <w:numFmt w:val="bullet"/>
      <w:lvlText w:val=""/>
      <w:lvlJc w:val="left"/>
      <w:pPr>
        <w:ind w:left="775" w:hanging="360"/>
      </w:pPr>
      <w:rPr>
        <w:rFonts w:ascii="Symbol" w:hAnsi="Symbol" w:hint="default"/>
      </w:rPr>
    </w:lvl>
    <w:lvl w:ilvl="1" w:tplc="04190003">
      <w:start w:val="1"/>
      <w:numFmt w:val="bullet"/>
      <w:lvlText w:val="o"/>
      <w:lvlJc w:val="left"/>
      <w:pPr>
        <w:ind w:left="1495" w:hanging="360"/>
      </w:pPr>
      <w:rPr>
        <w:rFonts w:ascii="Courier New" w:hAnsi="Courier New" w:cs="Courier New" w:hint="default"/>
      </w:rPr>
    </w:lvl>
    <w:lvl w:ilvl="2" w:tplc="04190005">
      <w:start w:val="1"/>
      <w:numFmt w:val="bullet"/>
      <w:lvlText w:val=""/>
      <w:lvlJc w:val="left"/>
      <w:pPr>
        <w:ind w:left="2215" w:hanging="360"/>
      </w:pPr>
      <w:rPr>
        <w:rFonts w:ascii="Wingdings" w:hAnsi="Wingdings" w:hint="default"/>
      </w:rPr>
    </w:lvl>
    <w:lvl w:ilvl="3" w:tplc="04190001">
      <w:start w:val="1"/>
      <w:numFmt w:val="bullet"/>
      <w:lvlText w:val=""/>
      <w:lvlJc w:val="left"/>
      <w:pPr>
        <w:ind w:left="2935" w:hanging="360"/>
      </w:pPr>
      <w:rPr>
        <w:rFonts w:ascii="Symbol" w:hAnsi="Symbol" w:hint="default"/>
      </w:rPr>
    </w:lvl>
    <w:lvl w:ilvl="4" w:tplc="04190003">
      <w:start w:val="1"/>
      <w:numFmt w:val="bullet"/>
      <w:lvlText w:val="o"/>
      <w:lvlJc w:val="left"/>
      <w:pPr>
        <w:ind w:left="3655" w:hanging="360"/>
      </w:pPr>
      <w:rPr>
        <w:rFonts w:ascii="Courier New" w:hAnsi="Courier New" w:cs="Courier New" w:hint="default"/>
      </w:rPr>
    </w:lvl>
    <w:lvl w:ilvl="5" w:tplc="04190005">
      <w:start w:val="1"/>
      <w:numFmt w:val="bullet"/>
      <w:lvlText w:val=""/>
      <w:lvlJc w:val="left"/>
      <w:pPr>
        <w:ind w:left="4375" w:hanging="360"/>
      </w:pPr>
      <w:rPr>
        <w:rFonts w:ascii="Wingdings" w:hAnsi="Wingdings" w:hint="default"/>
      </w:rPr>
    </w:lvl>
    <w:lvl w:ilvl="6" w:tplc="04190001">
      <w:start w:val="1"/>
      <w:numFmt w:val="bullet"/>
      <w:lvlText w:val=""/>
      <w:lvlJc w:val="left"/>
      <w:pPr>
        <w:ind w:left="5095" w:hanging="360"/>
      </w:pPr>
      <w:rPr>
        <w:rFonts w:ascii="Symbol" w:hAnsi="Symbol" w:hint="default"/>
      </w:rPr>
    </w:lvl>
    <w:lvl w:ilvl="7" w:tplc="04190003">
      <w:start w:val="1"/>
      <w:numFmt w:val="bullet"/>
      <w:lvlText w:val="o"/>
      <w:lvlJc w:val="left"/>
      <w:pPr>
        <w:ind w:left="5815" w:hanging="360"/>
      </w:pPr>
      <w:rPr>
        <w:rFonts w:ascii="Courier New" w:hAnsi="Courier New" w:cs="Courier New" w:hint="default"/>
      </w:rPr>
    </w:lvl>
    <w:lvl w:ilvl="8" w:tplc="04190005">
      <w:start w:val="1"/>
      <w:numFmt w:val="bullet"/>
      <w:lvlText w:val=""/>
      <w:lvlJc w:val="left"/>
      <w:pPr>
        <w:ind w:left="6535" w:hanging="360"/>
      </w:pPr>
      <w:rPr>
        <w:rFonts w:ascii="Wingdings" w:hAnsi="Wingdings" w:hint="default"/>
      </w:rPr>
    </w:lvl>
  </w:abstractNum>
  <w:abstractNum w:abstractNumId="40" w15:restartNumberingAfterBreak="0">
    <w:nsid w:val="4A461B5A"/>
    <w:multiLevelType w:val="hybridMultilevel"/>
    <w:tmpl w:val="CCE4CC7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AA96EDF"/>
    <w:multiLevelType w:val="hybridMultilevel"/>
    <w:tmpl w:val="AB06727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BFE01E8"/>
    <w:multiLevelType w:val="hybridMultilevel"/>
    <w:tmpl w:val="A15AAB98"/>
    <w:lvl w:ilvl="0" w:tplc="04190001">
      <w:start w:val="1"/>
      <w:numFmt w:val="bullet"/>
      <w:lvlText w:val=""/>
      <w:lvlJc w:val="left"/>
      <w:pPr>
        <w:ind w:left="775" w:hanging="360"/>
      </w:pPr>
      <w:rPr>
        <w:rFonts w:ascii="Symbol" w:hAnsi="Symbol" w:hint="default"/>
      </w:rPr>
    </w:lvl>
    <w:lvl w:ilvl="1" w:tplc="04190003">
      <w:start w:val="1"/>
      <w:numFmt w:val="bullet"/>
      <w:lvlText w:val="o"/>
      <w:lvlJc w:val="left"/>
      <w:pPr>
        <w:ind w:left="1495" w:hanging="360"/>
      </w:pPr>
      <w:rPr>
        <w:rFonts w:ascii="Courier New" w:hAnsi="Courier New" w:cs="Courier New" w:hint="default"/>
      </w:rPr>
    </w:lvl>
    <w:lvl w:ilvl="2" w:tplc="04190005">
      <w:start w:val="1"/>
      <w:numFmt w:val="bullet"/>
      <w:lvlText w:val=""/>
      <w:lvlJc w:val="left"/>
      <w:pPr>
        <w:ind w:left="2215" w:hanging="360"/>
      </w:pPr>
      <w:rPr>
        <w:rFonts w:ascii="Wingdings" w:hAnsi="Wingdings" w:hint="default"/>
      </w:rPr>
    </w:lvl>
    <w:lvl w:ilvl="3" w:tplc="04190001">
      <w:start w:val="1"/>
      <w:numFmt w:val="bullet"/>
      <w:lvlText w:val=""/>
      <w:lvlJc w:val="left"/>
      <w:pPr>
        <w:ind w:left="2935" w:hanging="360"/>
      </w:pPr>
      <w:rPr>
        <w:rFonts w:ascii="Symbol" w:hAnsi="Symbol" w:hint="default"/>
      </w:rPr>
    </w:lvl>
    <w:lvl w:ilvl="4" w:tplc="04190003">
      <w:start w:val="1"/>
      <w:numFmt w:val="bullet"/>
      <w:lvlText w:val="o"/>
      <w:lvlJc w:val="left"/>
      <w:pPr>
        <w:ind w:left="3655" w:hanging="360"/>
      </w:pPr>
      <w:rPr>
        <w:rFonts w:ascii="Courier New" w:hAnsi="Courier New" w:cs="Courier New" w:hint="default"/>
      </w:rPr>
    </w:lvl>
    <w:lvl w:ilvl="5" w:tplc="04190005">
      <w:start w:val="1"/>
      <w:numFmt w:val="bullet"/>
      <w:lvlText w:val=""/>
      <w:lvlJc w:val="left"/>
      <w:pPr>
        <w:ind w:left="4375" w:hanging="360"/>
      </w:pPr>
      <w:rPr>
        <w:rFonts w:ascii="Wingdings" w:hAnsi="Wingdings" w:hint="default"/>
      </w:rPr>
    </w:lvl>
    <w:lvl w:ilvl="6" w:tplc="04190001">
      <w:start w:val="1"/>
      <w:numFmt w:val="bullet"/>
      <w:lvlText w:val=""/>
      <w:lvlJc w:val="left"/>
      <w:pPr>
        <w:ind w:left="5095" w:hanging="360"/>
      </w:pPr>
      <w:rPr>
        <w:rFonts w:ascii="Symbol" w:hAnsi="Symbol" w:hint="default"/>
      </w:rPr>
    </w:lvl>
    <w:lvl w:ilvl="7" w:tplc="04190003">
      <w:start w:val="1"/>
      <w:numFmt w:val="bullet"/>
      <w:lvlText w:val="o"/>
      <w:lvlJc w:val="left"/>
      <w:pPr>
        <w:ind w:left="5815" w:hanging="360"/>
      </w:pPr>
      <w:rPr>
        <w:rFonts w:ascii="Courier New" w:hAnsi="Courier New" w:cs="Courier New" w:hint="default"/>
      </w:rPr>
    </w:lvl>
    <w:lvl w:ilvl="8" w:tplc="04190005">
      <w:start w:val="1"/>
      <w:numFmt w:val="bullet"/>
      <w:lvlText w:val=""/>
      <w:lvlJc w:val="left"/>
      <w:pPr>
        <w:ind w:left="6535" w:hanging="360"/>
      </w:pPr>
      <w:rPr>
        <w:rFonts w:ascii="Wingdings" w:hAnsi="Wingdings" w:hint="default"/>
      </w:rPr>
    </w:lvl>
  </w:abstractNum>
  <w:abstractNum w:abstractNumId="43" w15:restartNumberingAfterBreak="0">
    <w:nsid w:val="4F1A7142"/>
    <w:multiLevelType w:val="hybridMultilevel"/>
    <w:tmpl w:val="4128EF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55CA7C9A"/>
    <w:multiLevelType w:val="hybridMultilevel"/>
    <w:tmpl w:val="0F569F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5A6D400B"/>
    <w:multiLevelType w:val="hybridMultilevel"/>
    <w:tmpl w:val="4BE8667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5ACE6961"/>
    <w:multiLevelType w:val="hybridMultilevel"/>
    <w:tmpl w:val="D61EE79A"/>
    <w:lvl w:ilvl="0" w:tplc="04190001">
      <w:start w:val="1"/>
      <w:numFmt w:val="bullet"/>
      <w:lvlText w:val=""/>
      <w:lvlJc w:val="left"/>
      <w:pPr>
        <w:ind w:left="652" w:hanging="360"/>
      </w:pPr>
      <w:rPr>
        <w:rFonts w:ascii="Symbol" w:hAnsi="Symbol" w:hint="default"/>
      </w:rPr>
    </w:lvl>
    <w:lvl w:ilvl="1" w:tplc="04190003">
      <w:start w:val="1"/>
      <w:numFmt w:val="bullet"/>
      <w:lvlText w:val="o"/>
      <w:lvlJc w:val="left"/>
      <w:pPr>
        <w:ind w:left="1372" w:hanging="360"/>
      </w:pPr>
      <w:rPr>
        <w:rFonts w:ascii="Courier New" w:hAnsi="Courier New" w:cs="Courier New" w:hint="default"/>
      </w:rPr>
    </w:lvl>
    <w:lvl w:ilvl="2" w:tplc="04190005">
      <w:start w:val="1"/>
      <w:numFmt w:val="bullet"/>
      <w:lvlText w:val=""/>
      <w:lvlJc w:val="left"/>
      <w:pPr>
        <w:ind w:left="2092" w:hanging="360"/>
      </w:pPr>
      <w:rPr>
        <w:rFonts w:ascii="Wingdings" w:hAnsi="Wingdings" w:hint="default"/>
      </w:rPr>
    </w:lvl>
    <w:lvl w:ilvl="3" w:tplc="04190001">
      <w:start w:val="1"/>
      <w:numFmt w:val="bullet"/>
      <w:lvlText w:val=""/>
      <w:lvlJc w:val="left"/>
      <w:pPr>
        <w:ind w:left="2812" w:hanging="360"/>
      </w:pPr>
      <w:rPr>
        <w:rFonts w:ascii="Symbol" w:hAnsi="Symbol" w:hint="default"/>
      </w:rPr>
    </w:lvl>
    <w:lvl w:ilvl="4" w:tplc="04190003">
      <w:start w:val="1"/>
      <w:numFmt w:val="bullet"/>
      <w:lvlText w:val="o"/>
      <w:lvlJc w:val="left"/>
      <w:pPr>
        <w:ind w:left="3532" w:hanging="360"/>
      </w:pPr>
      <w:rPr>
        <w:rFonts w:ascii="Courier New" w:hAnsi="Courier New" w:cs="Courier New" w:hint="default"/>
      </w:rPr>
    </w:lvl>
    <w:lvl w:ilvl="5" w:tplc="04190005">
      <w:start w:val="1"/>
      <w:numFmt w:val="bullet"/>
      <w:lvlText w:val=""/>
      <w:lvlJc w:val="left"/>
      <w:pPr>
        <w:ind w:left="4252" w:hanging="360"/>
      </w:pPr>
      <w:rPr>
        <w:rFonts w:ascii="Wingdings" w:hAnsi="Wingdings" w:hint="default"/>
      </w:rPr>
    </w:lvl>
    <w:lvl w:ilvl="6" w:tplc="04190001">
      <w:start w:val="1"/>
      <w:numFmt w:val="bullet"/>
      <w:lvlText w:val=""/>
      <w:lvlJc w:val="left"/>
      <w:pPr>
        <w:ind w:left="4972" w:hanging="360"/>
      </w:pPr>
      <w:rPr>
        <w:rFonts w:ascii="Symbol" w:hAnsi="Symbol" w:hint="default"/>
      </w:rPr>
    </w:lvl>
    <w:lvl w:ilvl="7" w:tplc="04190003">
      <w:start w:val="1"/>
      <w:numFmt w:val="bullet"/>
      <w:lvlText w:val="o"/>
      <w:lvlJc w:val="left"/>
      <w:pPr>
        <w:ind w:left="5692" w:hanging="360"/>
      </w:pPr>
      <w:rPr>
        <w:rFonts w:ascii="Courier New" w:hAnsi="Courier New" w:cs="Courier New" w:hint="default"/>
      </w:rPr>
    </w:lvl>
    <w:lvl w:ilvl="8" w:tplc="04190005">
      <w:start w:val="1"/>
      <w:numFmt w:val="bullet"/>
      <w:lvlText w:val=""/>
      <w:lvlJc w:val="left"/>
      <w:pPr>
        <w:ind w:left="6412" w:hanging="360"/>
      </w:pPr>
      <w:rPr>
        <w:rFonts w:ascii="Wingdings" w:hAnsi="Wingdings" w:hint="default"/>
      </w:rPr>
    </w:lvl>
  </w:abstractNum>
  <w:abstractNum w:abstractNumId="47" w15:restartNumberingAfterBreak="0">
    <w:nsid w:val="5B4E0B3F"/>
    <w:multiLevelType w:val="hybridMultilevel"/>
    <w:tmpl w:val="275A1EA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15:restartNumberingAfterBreak="0">
    <w:nsid w:val="5BAD5792"/>
    <w:multiLevelType w:val="hybridMultilevel"/>
    <w:tmpl w:val="6A8600B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15:restartNumberingAfterBreak="0">
    <w:nsid w:val="5BF51D3F"/>
    <w:multiLevelType w:val="hybridMultilevel"/>
    <w:tmpl w:val="6AD0204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C207875"/>
    <w:multiLevelType w:val="hybridMultilevel"/>
    <w:tmpl w:val="E102AB8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D6A7D34"/>
    <w:multiLevelType w:val="multilevel"/>
    <w:tmpl w:val="20827EE6"/>
    <w:styleLink w:val="a0"/>
    <w:lvl w:ilvl="0">
      <w:start w:val="1"/>
      <w:numFmt w:val="bullet"/>
      <w:lvlText w:val=""/>
      <w:lvlJc w:val="left"/>
      <w:pPr>
        <w:tabs>
          <w:tab w:val="num" w:pos="567"/>
        </w:tabs>
        <w:ind w:left="397" w:firstLine="0"/>
      </w:pPr>
      <w:rPr>
        <w:rFonts w:ascii="Symbol" w:hAnsi="Symbol" w:cs="Symbol"/>
        <w:color w:val="000000"/>
        <w:sz w:val="24"/>
        <w:szCs w:val="24"/>
      </w:rPr>
    </w:lvl>
    <w:lvl w:ilvl="1">
      <w:start w:val="1"/>
      <w:numFmt w:val="bullet"/>
      <w:lvlText w:val="o"/>
      <w:lvlJc w:val="left"/>
      <w:pPr>
        <w:tabs>
          <w:tab w:val="num" w:pos="1837"/>
        </w:tabs>
        <w:ind w:left="1837" w:hanging="360"/>
      </w:pPr>
      <w:rPr>
        <w:rFonts w:ascii="Courier New" w:hAnsi="Courier New" w:cs="Courier New" w:hint="default"/>
      </w:rPr>
    </w:lvl>
    <w:lvl w:ilvl="2">
      <w:start w:val="1"/>
      <w:numFmt w:val="bullet"/>
      <w:lvlText w:val=""/>
      <w:lvlJc w:val="left"/>
      <w:pPr>
        <w:tabs>
          <w:tab w:val="num" w:pos="2557"/>
        </w:tabs>
        <w:ind w:left="2557" w:hanging="360"/>
      </w:pPr>
      <w:rPr>
        <w:rFonts w:ascii="Wingdings" w:hAnsi="Wingdings" w:cs="Wingdings" w:hint="default"/>
      </w:rPr>
    </w:lvl>
    <w:lvl w:ilvl="3">
      <w:start w:val="1"/>
      <w:numFmt w:val="bullet"/>
      <w:lvlText w:val=""/>
      <w:lvlJc w:val="left"/>
      <w:pPr>
        <w:tabs>
          <w:tab w:val="num" w:pos="3277"/>
        </w:tabs>
        <w:ind w:left="3277" w:hanging="360"/>
      </w:pPr>
      <w:rPr>
        <w:rFonts w:ascii="Symbol" w:hAnsi="Symbol" w:cs="Symbol" w:hint="default"/>
      </w:rPr>
    </w:lvl>
    <w:lvl w:ilvl="4">
      <w:start w:val="1"/>
      <w:numFmt w:val="bullet"/>
      <w:lvlText w:val="o"/>
      <w:lvlJc w:val="left"/>
      <w:pPr>
        <w:tabs>
          <w:tab w:val="num" w:pos="3997"/>
        </w:tabs>
        <w:ind w:left="3997" w:hanging="360"/>
      </w:pPr>
      <w:rPr>
        <w:rFonts w:ascii="Courier New" w:hAnsi="Courier New" w:cs="Courier New" w:hint="default"/>
      </w:rPr>
    </w:lvl>
    <w:lvl w:ilvl="5">
      <w:start w:val="1"/>
      <w:numFmt w:val="bullet"/>
      <w:lvlText w:val=""/>
      <w:lvlJc w:val="left"/>
      <w:pPr>
        <w:tabs>
          <w:tab w:val="num" w:pos="4717"/>
        </w:tabs>
        <w:ind w:left="4717" w:hanging="360"/>
      </w:pPr>
      <w:rPr>
        <w:rFonts w:ascii="Wingdings" w:hAnsi="Wingdings" w:cs="Wingdings" w:hint="default"/>
      </w:rPr>
    </w:lvl>
    <w:lvl w:ilvl="6">
      <w:start w:val="1"/>
      <w:numFmt w:val="bullet"/>
      <w:lvlText w:val=""/>
      <w:lvlJc w:val="left"/>
      <w:pPr>
        <w:tabs>
          <w:tab w:val="num" w:pos="5437"/>
        </w:tabs>
        <w:ind w:left="5437" w:hanging="360"/>
      </w:pPr>
      <w:rPr>
        <w:rFonts w:ascii="Symbol" w:hAnsi="Symbol" w:cs="Symbol" w:hint="default"/>
      </w:rPr>
    </w:lvl>
    <w:lvl w:ilvl="7">
      <w:start w:val="1"/>
      <w:numFmt w:val="bullet"/>
      <w:lvlText w:val="o"/>
      <w:lvlJc w:val="left"/>
      <w:pPr>
        <w:tabs>
          <w:tab w:val="num" w:pos="6157"/>
        </w:tabs>
        <w:ind w:left="6157" w:hanging="360"/>
      </w:pPr>
      <w:rPr>
        <w:rFonts w:ascii="Courier New" w:hAnsi="Courier New" w:cs="Courier New" w:hint="default"/>
      </w:rPr>
    </w:lvl>
    <w:lvl w:ilvl="8">
      <w:start w:val="1"/>
      <w:numFmt w:val="bullet"/>
      <w:lvlText w:val=""/>
      <w:lvlJc w:val="left"/>
      <w:pPr>
        <w:tabs>
          <w:tab w:val="num" w:pos="6877"/>
        </w:tabs>
        <w:ind w:left="6877" w:hanging="360"/>
      </w:pPr>
      <w:rPr>
        <w:rFonts w:ascii="Wingdings" w:hAnsi="Wingdings" w:cs="Wingdings" w:hint="default"/>
      </w:rPr>
    </w:lvl>
  </w:abstractNum>
  <w:abstractNum w:abstractNumId="52" w15:restartNumberingAfterBreak="0">
    <w:nsid w:val="5E31597C"/>
    <w:multiLevelType w:val="hybridMultilevel"/>
    <w:tmpl w:val="40A8CE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600861E0"/>
    <w:multiLevelType w:val="hybridMultilevel"/>
    <w:tmpl w:val="79DA19C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1B93EDC"/>
    <w:multiLevelType w:val="hybridMultilevel"/>
    <w:tmpl w:val="84A8C0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2C5693C"/>
    <w:multiLevelType w:val="hybridMultilevel"/>
    <w:tmpl w:val="D966CF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5F24755"/>
    <w:multiLevelType w:val="hybridMultilevel"/>
    <w:tmpl w:val="B1CA0608"/>
    <w:lvl w:ilvl="0" w:tplc="04190001">
      <w:start w:val="1"/>
      <w:numFmt w:val="bullet"/>
      <w:lvlText w:val=""/>
      <w:lvlJc w:val="left"/>
      <w:pPr>
        <w:ind w:left="775" w:hanging="360"/>
      </w:pPr>
      <w:rPr>
        <w:rFonts w:ascii="Symbol" w:hAnsi="Symbol" w:hint="default"/>
      </w:rPr>
    </w:lvl>
    <w:lvl w:ilvl="1" w:tplc="04190003">
      <w:start w:val="1"/>
      <w:numFmt w:val="bullet"/>
      <w:lvlText w:val="o"/>
      <w:lvlJc w:val="left"/>
      <w:pPr>
        <w:ind w:left="1495" w:hanging="360"/>
      </w:pPr>
      <w:rPr>
        <w:rFonts w:ascii="Courier New" w:hAnsi="Courier New" w:cs="Courier New" w:hint="default"/>
      </w:rPr>
    </w:lvl>
    <w:lvl w:ilvl="2" w:tplc="04190005">
      <w:start w:val="1"/>
      <w:numFmt w:val="bullet"/>
      <w:lvlText w:val=""/>
      <w:lvlJc w:val="left"/>
      <w:pPr>
        <w:ind w:left="2215" w:hanging="360"/>
      </w:pPr>
      <w:rPr>
        <w:rFonts w:ascii="Wingdings" w:hAnsi="Wingdings" w:hint="default"/>
      </w:rPr>
    </w:lvl>
    <w:lvl w:ilvl="3" w:tplc="04190001">
      <w:start w:val="1"/>
      <w:numFmt w:val="bullet"/>
      <w:lvlText w:val=""/>
      <w:lvlJc w:val="left"/>
      <w:pPr>
        <w:ind w:left="2935" w:hanging="360"/>
      </w:pPr>
      <w:rPr>
        <w:rFonts w:ascii="Symbol" w:hAnsi="Symbol" w:hint="default"/>
      </w:rPr>
    </w:lvl>
    <w:lvl w:ilvl="4" w:tplc="04190003">
      <w:start w:val="1"/>
      <w:numFmt w:val="bullet"/>
      <w:lvlText w:val="o"/>
      <w:lvlJc w:val="left"/>
      <w:pPr>
        <w:ind w:left="3655" w:hanging="360"/>
      </w:pPr>
      <w:rPr>
        <w:rFonts w:ascii="Courier New" w:hAnsi="Courier New" w:cs="Courier New" w:hint="default"/>
      </w:rPr>
    </w:lvl>
    <w:lvl w:ilvl="5" w:tplc="04190005">
      <w:start w:val="1"/>
      <w:numFmt w:val="bullet"/>
      <w:lvlText w:val=""/>
      <w:lvlJc w:val="left"/>
      <w:pPr>
        <w:ind w:left="4375" w:hanging="360"/>
      </w:pPr>
      <w:rPr>
        <w:rFonts w:ascii="Wingdings" w:hAnsi="Wingdings" w:hint="default"/>
      </w:rPr>
    </w:lvl>
    <w:lvl w:ilvl="6" w:tplc="04190001">
      <w:start w:val="1"/>
      <w:numFmt w:val="bullet"/>
      <w:lvlText w:val=""/>
      <w:lvlJc w:val="left"/>
      <w:pPr>
        <w:ind w:left="5095" w:hanging="360"/>
      </w:pPr>
      <w:rPr>
        <w:rFonts w:ascii="Symbol" w:hAnsi="Symbol" w:hint="default"/>
      </w:rPr>
    </w:lvl>
    <w:lvl w:ilvl="7" w:tplc="04190003">
      <w:start w:val="1"/>
      <w:numFmt w:val="bullet"/>
      <w:lvlText w:val="o"/>
      <w:lvlJc w:val="left"/>
      <w:pPr>
        <w:ind w:left="5815" w:hanging="360"/>
      </w:pPr>
      <w:rPr>
        <w:rFonts w:ascii="Courier New" w:hAnsi="Courier New" w:cs="Courier New" w:hint="default"/>
      </w:rPr>
    </w:lvl>
    <w:lvl w:ilvl="8" w:tplc="04190005">
      <w:start w:val="1"/>
      <w:numFmt w:val="bullet"/>
      <w:lvlText w:val=""/>
      <w:lvlJc w:val="left"/>
      <w:pPr>
        <w:ind w:left="6535" w:hanging="360"/>
      </w:pPr>
      <w:rPr>
        <w:rFonts w:ascii="Wingdings" w:hAnsi="Wingdings" w:hint="default"/>
      </w:rPr>
    </w:lvl>
  </w:abstractNum>
  <w:abstractNum w:abstractNumId="57" w15:restartNumberingAfterBreak="0">
    <w:nsid w:val="66E34E37"/>
    <w:multiLevelType w:val="hybridMultilevel"/>
    <w:tmpl w:val="D856E24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71135F0"/>
    <w:multiLevelType w:val="hybridMultilevel"/>
    <w:tmpl w:val="6A2449D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9" w15:restartNumberingAfterBreak="0">
    <w:nsid w:val="67EC24CA"/>
    <w:multiLevelType w:val="hybridMultilevel"/>
    <w:tmpl w:val="18BAEA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693732CC"/>
    <w:multiLevelType w:val="hybridMultilevel"/>
    <w:tmpl w:val="A446B586"/>
    <w:lvl w:ilvl="0" w:tplc="04190001">
      <w:start w:val="1"/>
      <w:numFmt w:val="bullet"/>
      <w:lvlText w:val=""/>
      <w:lvlJc w:val="left"/>
      <w:pPr>
        <w:ind w:left="775" w:hanging="360"/>
      </w:pPr>
      <w:rPr>
        <w:rFonts w:ascii="Symbol" w:hAnsi="Symbol" w:hint="default"/>
      </w:rPr>
    </w:lvl>
    <w:lvl w:ilvl="1" w:tplc="04190003">
      <w:start w:val="1"/>
      <w:numFmt w:val="bullet"/>
      <w:lvlText w:val="o"/>
      <w:lvlJc w:val="left"/>
      <w:pPr>
        <w:ind w:left="1495" w:hanging="360"/>
      </w:pPr>
      <w:rPr>
        <w:rFonts w:ascii="Courier New" w:hAnsi="Courier New" w:cs="Courier New" w:hint="default"/>
      </w:rPr>
    </w:lvl>
    <w:lvl w:ilvl="2" w:tplc="04190005">
      <w:start w:val="1"/>
      <w:numFmt w:val="bullet"/>
      <w:lvlText w:val=""/>
      <w:lvlJc w:val="left"/>
      <w:pPr>
        <w:ind w:left="2215" w:hanging="360"/>
      </w:pPr>
      <w:rPr>
        <w:rFonts w:ascii="Wingdings" w:hAnsi="Wingdings" w:hint="default"/>
      </w:rPr>
    </w:lvl>
    <w:lvl w:ilvl="3" w:tplc="04190001">
      <w:start w:val="1"/>
      <w:numFmt w:val="bullet"/>
      <w:lvlText w:val=""/>
      <w:lvlJc w:val="left"/>
      <w:pPr>
        <w:ind w:left="2935" w:hanging="360"/>
      </w:pPr>
      <w:rPr>
        <w:rFonts w:ascii="Symbol" w:hAnsi="Symbol" w:hint="default"/>
      </w:rPr>
    </w:lvl>
    <w:lvl w:ilvl="4" w:tplc="04190003">
      <w:start w:val="1"/>
      <w:numFmt w:val="bullet"/>
      <w:lvlText w:val="o"/>
      <w:lvlJc w:val="left"/>
      <w:pPr>
        <w:ind w:left="3655" w:hanging="360"/>
      </w:pPr>
      <w:rPr>
        <w:rFonts w:ascii="Courier New" w:hAnsi="Courier New" w:cs="Courier New" w:hint="default"/>
      </w:rPr>
    </w:lvl>
    <w:lvl w:ilvl="5" w:tplc="04190005">
      <w:start w:val="1"/>
      <w:numFmt w:val="bullet"/>
      <w:lvlText w:val=""/>
      <w:lvlJc w:val="left"/>
      <w:pPr>
        <w:ind w:left="4375" w:hanging="360"/>
      </w:pPr>
      <w:rPr>
        <w:rFonts w:ascii="Wingdings" w:hAnsi="Wingdings" w:hint="default"/>
      </w:rPr>
    </w:lvl>
    <w:lvl w:ilvl="6" w:tplc="04190001">
      <w:start w:val="1"/>
      <w:numFmt w:val="bullet"/>
      <w:lvlText w:val=""/>
      <w:lvlJc w:val="left"/>
      <w:pPr>
        <w:ind w:left="5095" w:hanging="360"/>
      </w:pPr>
      <w:rPr>
        <w:rFonts w:ascii="Symbol" w:hAnsi="Symbol" w:hint="default"/>
      </w:rPr>
    </w:lvl>
    <w:lvl w:ilvl="7" w:tplc="04190003">
      <w:start w:val="1"/>
      <w:numFmt w:val="bullet"/>
      <w:lvlText w:val="o"/>
      <w:lvlJc w:val="left"/>
      <w:pPr>
        <w:ind w:left="5815" w:hanging="360"/>
      </w:pPr>
      <w:rPr>
        <w:rFonts w:ascii="Courier New" w:hAnsi="Courier New" w:cs="Courier New" w:hint="default"/>
      </w:rPr>
    </w:lvl>
    <w:lvl w:ilvl="8" w:tplc="04190005">
      <w:start w:val="1"/>
      <w:numFmt w:val="bullet"/>
      <w:lvlText w:val=""/>
      <w:lvlJc w:val="left"/>
      <w:pPr>
        <w:ind w:left="6535" w:hanging="360"/>
      </w:pPr>
      <w:rPr>
        <w:rFonts w:ascii="Wingdings" w:hAnsi="Wingdings" w:hint="default"/>
      </w:rPr>
    </w:lvl>
  </w:abstractNum>
  <w:abstractNum w:abstractNumId="61" w15:restartNumberingAfterBreak="0">
    <w:nsid w:val="6B1601BB"/>
    <w:multiLevelType w:val="hybridMultilevel"/>
    <w:tmpl w:val="0FD47B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2" w15:restartNumberingAfterBreak="0">
    <w:nsid w:val="6D26231D"/>
    <w:multiLevelType w:val="multilevel"/>
    <w:tmpl w:val="6FCC77B2"/>
    <w:lvl w:ilvl="0">
      <w:start w:val="1"/>
      <w:numFmt w:val="decimal"/>
      <w:lvlText w:val="%1."/>
      <w:lvlJc w:val="left"/>
      <w:pPr>
        <w:tabs>
          <w:tab w:val="num" w:pos="360"/>
        </w:tabs>
        <w:ind w:left="360" w:hanging="360"/>
      </w:pPr>
    </w:lvl>
    <w:lvl w:ilvl="1">
      <w:start w:val="1"/>
      <w:numFmt w:val="decimal"/>
      <w:lvlText w:val="%2."/>
      <w:lvlJc w:val="left"/>
      <w:pPr>
        <w:tabs>
          <w:tab w:val="num" w:pos="1014"/>
        </w:tabs>
        <w:ind w:left="1014" w:hanging="360"/>
      </w:pPr>
    </w:lvl>
    <w:lvl w:ilvl="2">
      <w:start w:val="1"/>
      <w:numFmt w:val="decimal"/>
      <w:lvlText w:val="%3."/>
      <w:lvlJc w:val="left"/>
      <w:pPr>
        <w:tabs>
          <w:tab w:val="num" w:pos="1734"/>
        </w:tabs>
        <w:ind w:left="1734" w:hanging="360"/>
      </w:pPr>
    </w:lvl>
    <w:lvl w:ilvl="3">
      <w:start w:val="1"/>
      <w:numFmt w:val="decimal"/>
      <w:lvlText w:val="%4."/>
      <w:lvlJc w:val="left"/>
      <w:pPr>
        <w:tabs>
          <w:tab w:val="num" w:pos="2454"/>
        </w:tabs>
        <w:ind w:left="2454" w:hanging="360"/>
      </w:pPr>
    </w:lvl>
    <w:lvl w:ilvl="4">
      <w:start w:val="1"/>
      <w:numFmt w:val="decimal"/>
      <w:lvlText w:val="%5."/>
      <w:lvlJc w:val="left"/>
      <w:pPr>
        <w:tabs>
          <w:tab w:val="num" w:pos="3174"/>
        </w:tabs>
        <w:ind w:left="3174" w:hanging="360"/>
      </w:pPr>
    </w:lvl>
    <w:lvl w:ilvl="5">
      <w:start w:val="1"/>
      <w:numFmt w:val="decimal"/>
      <w:lvlText w:val="%6."/>
      <w:lvlJc w:val="left"/>
      <w:pPr>
        <w:tabs>
          <w:tab w:val="num" w:pos="3894"/>
        </w:tabs>
        <w:ind w:left="3894" w:hanging="360"/>
      </w:pPr>
    </w:lvl>
    <w:lvl w:ilvl="6">
      <w:start w:val="1"/>
      <w:numFmt w:val="decimal"/>
      <w:lvlText w:val="%7."/>
      <w:lvlJc w:val="left"/>
      <w:pPr>
        <w:tabs>
          <w:tab w:val="num" w:pos="4614"/>
        </w:tabs>
        <w:ind w:left="4614" w:hanging="360"/>
      </w:pPr>
    </w:lvl>
    <w:lvl w:ilvl="7">
      <w:start w:val="1"/>
      <w:numFmt w:val="decimal"/>
      <w:lvlText w:val="%8."/>
      <w:lvlJc w:val="left"/>
      <w:pPr>
        <w:tabs>
          <w:tab w:val="num" w:pos="5334"/>
        </w:tabs>
        <w:ind w:left="5334" w:hanging="360"/>
      </w:pPr>
    </w:lvl>
    <w:lvl w:ilvl="8">
      <w:start w:val="1"/>
      <w:numFmt w:val="decimal"/>
      <w:lvlText w:val="%9."/>
      <w:lvlJc w:val="left"/>
      <w:pPr>
        <w:tabs>
          <w:tab w:val="num" w:pos="6054"/>
        </w:tabs>
        <w:ind w:left="6054" w:hanging="360"/>
      </w:pPr>
    </w:lvl>
  </w:abstractNum>
  <w:abstractNum w:abstractNumId="63" w15:restartNumberingAfterBreak="0">
    <w:nsid w:val="6FC47931"/>
    <w:multiLevelType w:val="multilevel"/>
    <w:tmpl w:val="8878C310"/>
    <w:lvl w:ilvl="0">
      <w:start w:val="1"/>
      <w:numFmt w:val="bullet"/>
      <w:pStyle w:val="a1"/>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04E3852"/>
    <w:multiLevelType w:val="hybridMultilevel"/>
    <w:tmpl w:val="E5C0A0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714374E2"/>
    <w:multiLevelType w:val="hybridMultilevel"/>
    <w:tmpl w:val="C2F0F5A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6" w15:restartNumberingAfterBreak="0">
    <w:nsid w:val="714B112D"/>
    <w:multiLevelType w:val="hybridMultilevel"/>
    <w:tmpl w:val="FA0A1A14"/>
    <w:lvl w:ilvl="0" w:tplc="04190005">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18D05C6"/>
    <w:multiLevelType w:val="multilevel"/>
    <w:tmpl w:val="3A6250F0"/>
    <w:lvl w:ilvl="0">
      <w:numFmt w:val="bullet"/>
      <w:lvlText w:val="•"/>
      <w:lvlJc w:val="left"/>
      <w:pPr>
        <w:ind w:left="567" w:hanging="283"/>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8" w15:restartNumberingAfterBreak="0">
    <w:nsid w:val="730B3836"/>
    <w:multiLevelType w:val="hybridMultilevel"/>
    <w:tmpl w:val="8116A57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3F25FC7"/>
    <w:multiLevelType w:val="hybridMultilevel"/>
    <w:tmpl w:val="402E9C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69E5F47"/>
    <w:multiLevelType w:val="hybridMultilevel"/>
    <w:tmpl w:val="27B82594"/>
    <w:lvl w:ilvl="0" w:tplc="04190001">
      <w:start w:val="1"/>
      <w:numFmt w:val="bullet"/>
      <w:lvlText w:val=""/>
      <w:lvlJc w:val="left"/>
      <w:pPr>
        <w:ind w:left="1135" w:hanging="360"/>
      </w:pPr>
      <w:rPr>
        <w:rFonts w:ascii="Symbol" w:hAnsi="Symbol" w:hint="default"/>
      </w:rPr>
    </w:lvl>
    <w:lvl w:ilvl="1" w:tplc="04190003">
      <w:start w:val="1"/>
      <w:numFmt w:val="bullet"/>
      <w:lvlText w:val="o"/>
      <w:lvlJc w:val="left"/>
      <w:pPr>
        <w:ind w:left="1855" w:hanging="360"/>
      </w:pPr>
      <w:rPr>
        <w:rFonts w:ascii="Courier New" w:hAnsi="Courier New" w:cs="Courier New" w:hint="default"/>
      </w:rPr>
    </w:lvl>
    <w:lvl w:ilvl="2" w:tplc="04190005">
      <w:start w:val="1"/>
      <w:numFmt w:val="bullet"/>
      <w:lvlText w:val=""/>
      <w:lvlJc w:val="left"/>
      <w:pPr>
        <w:ind w:left="2575" w:hanging="360"/>
      </w:pPr>
      <w:rPr>
        <w:rFonts w:ascii="Wingdings" w:hAnsi="Wingdings" w:hint="default"/>
      </w:rPr>
    </w:lvl>
    <w:lvl w:ilvl="3" w:tplc="04190001">
      <w:start w:val="1"/>
      <w:numFmt w:val="bullet"/>
      <w:lvlText w:val=""/>
      <w:lvlJc w:val="left"/>
      <w:pPr>
        <w:ind w:left="3295" w:hanging="360"/>
      </w:pPr>
      <w:rPr>
        <w:rFonts w:ascii="Symbol" w:hAnsi="Symbol" w:hint="default"/>
      </w:rPr>
    </w:lvl>
    <w:lvl w:ilvl="4" w:tplc="04190003">
      <w:start w:val="1"/>
      <w:numFmt w:val="bullet"/>
      <w:lvlText w:val="o"/>
      <w:lvlJc w:val="left"/>
      <w:pPr>
        <w:ind w:left="4015" w:hanging="360"/>
      </w:pPr>
      <w:rPr>
        <w:rFonts w:ascii="Courier New" w:hAnsi="Courier New" w:cs="Courier New" w:hint="default"/>
      </w:rPr>
    </w:lvl>
    <w:lvl w:ilvl="5" w:tplc="04190005">
      <w:start w:val="1"/>
      <w:numFmt w:val="bullet"/>
      <w:lvlText w:val=""/>
      <w:lvlJc w:val="left"/>
      <w:pPr>
        <w:ind w:left="4735" w:hanging="360"/>
      </w:pPr>
      <w:rPr>
        <w:rFonts w:ascii="Wingdings" w:hAnsi="Wingdings" w:hint="default"/>
      </w:rPr>
    </w:lvl>
    <w:lvl w:ilvl="6" w:tplc="04190001">
      <w:start w:val="1"/>
      <w:numFmt w:val="bullet"/>
      <w:lvlText w:val=""/>
      <w:lvlJc w:val="left"/>
      <w:pPr>
        <w:ind w:left="5455" w:hanging="360"/>
      </w:pPr>
      <w:rPr>
        <w:rFonts w:ascii="Symbol" w:hAnsi="Symbol" w:hint="default"/>
      </w:rPr>
    </w:lvl>
    <w:lvl w:ilvl="7" w:tplc="04190003">
      <w:start w:val="1"/>
      <w:numFmt w:val="bullet"/>
      <w:lvlText w:val="o"/>
      <w:lvlJc w:val="left"/>
      <w:pPr>
        <w:ind w:left="6175" w:hanging="360"/>
      </w:pPr>
      <w:rPr>
        <w:rFonts w:ascii="Courier New" w:hAnsi="Courier New" w:cs="Courier New" w:hint="default"/>
      </w:rPr>
    </w:lvl>
    <w:lvl w:ilvl="8" w:tplc="04190005">
      <w:start w:val="1"/>
      <w:numFmt w:val="bullet"/>
      <w:lvlText w:val=""/>
      <w:lvlJc w:val="left"/>
      <w:pPr>
        <w:ind w:left="6895" w:hanging="360"/>
      </w:pPr>
      <w:rPr>
        <w:rFonts w:ascii="Wingdings" w:hAnsi="Wingdings" w:hint="default"/>
      </w:rPr>
    </w:lvl>
  </w:abstractNum>
  <w:abstractNum w:abstractNumId="71" w15:restartNumberingAfterBreak="0">
    <w:nsid w:val="794C3D6C"/>
    <w:multiLevelType w:val="hybridMultilevel"/>
    <w:tmpl w:val="32B47A8C"/>
    <w:lvl w:ilvl="0" w:tplc="04190001">
      <w:start w:val="1"/>
      <w:numFmt w:val="bullet"/>
      <w:lvlText w:val=""/>
      <w:lvlJc w:val="left"/>
      <w:pPr>
        <w:ind w:left="775" w:hanging="360"/>
      </w:pPr>
      <w:rPr>
        <w:rFonts w:ascii="Symbol" w:hAnsi="Symbol" w:hint="default"/>
      </w:rPr>
    </w:lvl>
    <w:lvl w:ilvl="1" w:tplc="04190003">
      <w:start w:val="1"/>
      <w:numFmt w:val="bullet"/>
      <w:lvlText w:val="o"/>
      <w:lvlJc w:val="left"/>
      <w:pPr>
        <w:ind w:left="1495" w:hanging="360"/>
      </w:pPr>
      <w:rPr>
        <w:rFonts w:ascii="Courier New" w:hAnsi="Courier New" w:cs="Courier New" w:hint="default"/>
      </w:rPr>
    </w:lvl>
    <w:lvl w:ilvl="2" w:tplc="04190005">
      <w:start w:val="1"/>
      <w:numFmt w:val="bullet"/>
      <w:lvlText w:val=""/>
      <w:lvlJc w:val="left"/>
      <w:pPr>
        <w:ind w:left="2215" w:hanging="360"/>
      </w:pPr>
      <w:rPr>
        <w:rFonts w:ascii="Wingdings" w:hAnsi="Wingdings" w:hint="default"/>
      </w:rPr>
    </w:lvl>
    <w:lvl w:ilvl="3" w:tplc="04190001">
      <w:start w:val="1"/>
      <w:numFmt w:val="bullet"/>
      <w:lvlText w:val=""/>
      <w:lvlJc w:val="left"/>
      <w:pPr>
        <w:ind w:left="2935" w:hanging="360"/>
      </w:pPr>
      <w:rPr>
        <w:rFonts w:ascii="Symbol" w:hAnsi="Symbol" w:hint="default"/>
      </w:rPr>
    </w:lvl>
    <w:lvl w:ilvl="4" w:tplc="04190003">
      <w:start w:val="1"/>
      <w:numFmt w:val="bullet"/>
      <w:lvlText w:val="o"/>
      <w:lvlJc w:val="left"/>
      <w:pPr>
        <w:ind w:left="3655" w:hanging="360"/>
      </w:pPr>
      <w:rPr>
        <w:rFonts w:ascii="Courier New" w:hAnsi="Courier New" w:cs="Courier New" w:hint="default"/>
      </w:rPr>
    </w:lvl>
    <w:lvl w:ilvl="5" w:tplc="04190005">
      <w:start w:val="1"/>
      <w:numFmt w:val="bullet"/>
      <w:lvlText w:val=""/>
      <w:lvlJc w:val="left"/>
      <w:pPr>
        <w:ind w:left="4375" w:hanging="360"/>
      </w:pPr>
      <w:rPr>
        <w:rFonts w:ascii="Wingdings" w:hAnsi="Wingdings" w:hint="default"/>
      </w:rPr>
    </w:lvl>
    <w:lvl w:ilvl="6" w:tplc="04190001">
      <w:start w:val="1"/>
      <w:numFmt w:val="bullet"/>
      <w:lvlText w:val=""/>
      <w:lvlJc w:val="left"/>
      <w:pPr>
        <w:ind w:left="5095" w:hanging="360"/>
      </w:pPr>
      <w:rPr>
        <w:rFonts w:ascii="Symbol" w:hAnsi="Symbol" w:hint="default"/>
      </w:rPr>
    </w:lvl>
    <w:lvl w:ilvl="7" w:tplc="04190003">
      <w:start w:val="1"/>
      <w:numFmt w:val="bullet"/>
      <w:lvlText w:val="o"/>
      <w:lvlJc w:val="left"/>
      <w:pPr>
        <w:ind w:left="5815" w:hanging="360"/>
      </w:pPr>
      <w:rPr>
        <w:rFonts w:ascii="Courier New" w:hAnsi="Courier New" w:cs="Courier New" w:hint="default"/>
      </w:rPr>
    </w:lvl>
    <w:lvl w:ilvl="8" w:tplc="04190005">
      <w:start w:val="1"/>
      <w:numFmt w:val="bullet"/>
      <w:lvlText w:val=""/>
      <w:lvlJc w:val="left"/>
      <w:pPr>
        <w:ind w:left="6535" w:hanging="360"/>
      </w:pPr>
      <w:rPr>
        <w:rFonts w:ascii="Wingdings" w:hAnsi="Wingdings" w:hint="default"/>
      </w:rPr>
    </w:lvl>
  </w:abstractNum>
  <w:abstractNum w:abstractNumId="72" w15:restartNumberingAfterBreak="0">
    <w:nsid w:val="7CA214CE"/>
    <w:multiLevelType w:val="hybridMultilevel"/>
    <w:tmpl w:val="06A4167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3" w15:restartNumberingAfterBreak="0">
    <w:nsid w:val="7CAA51BB"/>
    <w:multiLevelType w:val="hybridMultilevel"/>
    <w:tmpl w:val="658E5286"/>
    <w:lvl w:ilvl="0" w:tplc="04190001">
      <w:start w:val="1"/>
      <w:numFmt w:val="bullet"/>
      <w:lvlText w:val=""/>
      <w:lvlJc w:val="left"/>
      <w:pPr>
        <w:ind w:left="652" w:hanging="360"/>
      </w:pPr>
      <w:rPr>
        <w:rFonts w:ascii="Symbol" w:hAnsi="Symbol" w:hint="default"/>
      </w:rPr>
    </w:lvl>
    <w:lvl w:ilvl="1" w:tplc="04190003">
      <w:start w:val="1"/>
      <w:numFmt w:val="bullet"/>
      <w:lvlText w:val="o"/>
      <w:lvlJc w:val="left"/>
      <w:pPr>
        <w:ind w:left="1372" w:hanging="360"/>
      </w:pPr>
      <w:rPr>
        <w:rFonts w:ascii="Courier New" w:hAnsi="Courier New" w:cs="Courier New" w:hint="default"/>
      </w:rPr>
    </w:lvl>
    <w:lvl w:ilvl="2" w:tplc="04190005">
      <w:start w:val="1"/>
      <w:numFmt w:val="bullet"/>
      <w:lvlText w:val=""/>
      <w:lvlJc w:val="left"/>
      <w:pPr>
        <w:ind w:left="2092" w:hanging="360"/>
      </w:pPr>
      <w:rPr>
        <w:rFonts w:ascii="Wingdings" w:hAnsi="Wingdings" w:hint="default"/>
      </w:rPr>
    </w:lvl>
    <w:lvl w:ilvl="3" w:tplc="04190001">
      <w:start w:val="1"/>
      <w:numFmt w:val="bullet"/>
      <w:lvlText w:val=""/>
      <w:lvlJc w:val="left"/>
      <w:pPr>
        <w:ind w:left="2812" w:hanging="360"/>
      </w:pPr>
      <w:rPr>
        <w:rFonts w:ascii="Symbol" w:hAnsi="Symbol" w:hint="default"/>
      </w:rPr>
    </w:lvl>
    <w:lvl w:ilvl="4" w:tplc="04190003">
      <w:start w:val="1"/>
      <w:numFmt w:val="bullet"/>
      <w:lvlText w:val="o"/>
      <w:lvlJc w:val="left"/>
      <w:pPr>
        <w:ind w:left="3532" w:hanging="360"/>
      </w:pPr>
      <w:rPr>
        <w:rFonts w:ascii="Courier New" w:hAnsi="Courier New" w:cs="Courier New" w:hint="default"/>
      </w:rPr>
    </w:lvl>
    <w:lvl w:ilvl="5" w:tplc="04190005">
      <w:start w:val="1"/>
      <w:numFmt w:val="bullet"/>
      <w:lvlText w:val=""/>
      <w:lvlJc w:val="left"/>
      <w:pPr>
        <w:ind w:left="4252" w:hanging="360"/>
      </w:pPr>
      <w:rPr>
        <w:rFonts w:ascii="Wingdings" w:hAnsi="Wingdings" w:hint="default"/>
      </w:rPr>
    </w:lvl>
    <w:lvl w:ilvl="6" w:tplc="04190001">
      <w:start w:val="1"/>
      <w:numFmt w:val="bullet"/>
      <w:lvlText w:val=""/>
      <w:lvlJc w:val="left"/>
      <w:pPr>
        <w:ind w:left="4972" w:hanging="360"/>
      </w:pPr>
      <w:rPr>
        <w:rFonts w:ascii="Symbol" w:hAnsi="Symbol" w:hint="default"/>
      </w:rPr>
    </w:lvl>
    <w:lvl w:ilvl="7" w:tplc="04190003">
      <w:start w:val="1"/>
      <w:numFmt w:val="bullet"/>
      <w:lvlText w:val="o"/>
      <w:lvlJc w:val="left"/>
      <w:pPr>
        <w:ind w:left="5692" w:hanging="360"/>
      </w:pPr>
      <w:rPr>
        <w:rFonts w:ascii="Courier New" w:hAnsi="Courier New" w:cs="Courier New" w:hint="default"/>
      </w:rPr>
    </w:lvl>
    <w:lvl w:ilvl="8" w:tplc="04190005">
      <w:start w:val="1"/>
      <w:numFmt w:val="bullet"/>
      <w:lvlText w:val=""/>
      <w:lvlJc w:val="left"/>
      <w:pPr>
        <w:ind w:left="6412" w:hanging="360"/>
      </w:pPr>
      <w:rPr>
        <w:rFonts w:ascii="Wingdings" w:hAnsi="Wingdings" w:hint="default"/>
      </w:rPr>
    </w:lvl>
  </w:abstractNum>
  <w:abstractNum w:abstractNumId="74" w15:restartNumberingAfterBreak="0">
    <w:nsid w:val="7D3C3D69"/>
    <w:multiLevelType w:val="hybridMultilevel"/>
    <w:tmpl w:val="6CEE6E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EA67261"/>
    <w:multiLevelType w:val="hybridMultilevel"/>
    <w:tmpl w:val="A31E2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35"/>
  </w:num>
  <w:num w:numId="3">
    <w:abstractNumId w:val="34"/>
  </w:num>
  <w:num w:numId="4">
    <w:abstractNumId w:val="0"/>
  </w:num>
  <w:num w:numId="5">
    <w:abstractNumId w:val="47"/>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4"/>
  </w:num>
  <w:num w:numId="8">
    <w:abstractNumId w:val="57"/>
  </w:num>
  <w:num w:numId="9">
    <w:abstractNumId w:val="51"/>
  </w:num>
  <w:num w:numId="10">
    <w:abstractNumId w:val="53"/>
  </w:num>
  <w:num w:numId="11">
    <w:abstractNumId w:val="63"/>
  </w:num>
  <w:num w:numId="12">
    <w:abstractNumId w:val="20"/>
  </w:num>
  <w:num w:numId="1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1"/>
  </w:num>
  <w:num w:numId="19">
    <w:abstractNumId w:val="45"/>
  </w:num>
  <w:num w:numId="20">
    <w:abstractNumId w:val="37"/>
  </w:num>
  <w:num w:numId="21">
    <w:abstractNumId w:val="48"/>
  </w:num>
  <w:num w:numId="22">
    <w:abstractNumId w:val="8"/>
  </w:num>
  <w:num w:numId="23">
    <w:abstractNumId w:val="70"/>
  </w:num>
  <w:num w:numId="24">
    <w:abstractNumId w:val="56"/>
  </w:num>
  <w:num w:numId="25">
    <w:abstractNumId w:val="11"/>
  </w:num>
  <w:num w:numId="26">
    <w:abstractNumId w:val="44"/>
  </w:num>
  <w:num w:numId="27">
    <w:abstractNumId w:val="60"/>
  </w:num>
  <w:num w:numId="28">
    <w:abstractNumId w:val="64"/>
  </w:num>
  <w:num w:numId="29">
    <w:abstractNumId w:val="39"/>
  </w:num>
  <w:num w:numId="30">
    <w:abstractNumId w:val="4"/>
  </w:num>
  <w:num w:numId="31">
    <w:abstractNumId w:val="15"/>
  </w:num>
  <w:num w:numId="32">
    <w:abstractNumId w:val="9"/>
  </w:num>
  <w:num w:numId="33">
    <w:abstractNumId w:val="65"/>
  </w:num>
  <w:num w:numId="34">
    <w:abstractNumId w:val="58"/>
  </w:num>
  <w:num w:numId="35">
    <w:abstractNumId w:val="32"/>
  </w:num>
  <w:num w:numId="36">
    <w:abstractNumId w:val="33"/>
  </w:num>
  <w:num w:numId="37">
    <w:abstractNumId w:val="21"/>
  </w:num>
  <w:num w:numId="38">
    <w:abstractNumId w:val="61"/>
  </w:num>
  <w:num w:numId="39">
    <w:abstractNumId w:val="10"/>
  </w:num>
  <w:num w:numId="40">
    <w:abstractNumId w:val="31"/>
  </w:num>
  <w:num w:numId="41">
    <w:abstractNumId w:val="42"/>
  </w:num>
  <w:num w:numId="42">
    <w:abstractNumId w:val="29"/>
  </w:num>
  <w:num w:numId="43">
    <w:abstractNumId w:val="73"/>
  </w:num>
  <w:num w:numId="44">
    <w:abstractNumId w:val="46"/>
  </w:num>
  <w:num w:numId="45">
    <w:abstractNumId w:val="18"/>
  </w:num>
  <w:num w:numId="46">
    <w:abstractNumId w:val="19"/>
  </w:num>
  <w:num w:numId="47">
    <w:abstractNumId w:val="12"/>
  </w:num>
  <w:num w:numId="48">
    <w:abstractNumId w:val="26"/>
  </w:num>
  <w:num w:numId="49">
    <w:abstractNumId w:val="75"/>
  </w:num>
  <w:num w:numId="50">
    <w:abstractNumId w:val="24"/>
  </w:num>
  <w:num w:numId="51">
    <w:abstractNumId w:val="43"/>
  </w:num>
  <w:num w:numId="52">
    <w:abstractNumId w:val="30"/>
  </w:num>
  <w:num w:numId="5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2"/>
  </w:num>
  <w:num w:numId="55">
    <w:abstractNumId w:val="25"/>
  </w:num>
  <w:num w:numId="56">
    <w:abstractNumId w:val="3"/>
  </w:num>
  <w:num w:numId="57">
    <w:abstractNumId w:val="1"/>
    <w:lvlOverride w:ilvl="0">
      <w:startOverride w:val="1"/>
    </w:lvlOverride>
    <w:lvlOverride w:ilvl="1"/>
    <w:lvlOverride w:ilvl="2"/>
    <w:lvlOverride w:ilvl="3"/>
    <w:lvlOverride w:ilvl="4"/>
    <w:lvlOverride w:ilvl="5"/>
    <w:lvlOverride w:ilvl="6"/>
    <w:lvlOverride w:ilvl="7"/>
    <w:lvlOverride w:ilvl="8"/>
  </w:num>
  <w:num w:numId="58">
    <w:abstractNumId w:val="7"/>
  </w:num>
  <w:num w:numId="59">
    <w:abstractNumId w:val="72"/>
  </w:num>
  <w:num w:numId="60">
    <w:abstractNumId w:val="38"/>
  </w:num>
  <w:num w:numId="61">
    <w:abstractNumId w:val="22"/>
  </w:num>
  <w:num w:numId="62">
    <w:abstractNumId w:val="69"/>
  </w:num>
  <w:num w:numId="63">
    <w:abstractNumId w:val="74"/>
  </w:num>
  <w:num w:numId="64">
    <w:abstractNumId w:val="16"/>
  </w:num>
  <w:num w:numId="65">
    <w:abstractNumId w:val="40"/>
  </w:num>
  <w:num w:numId="66">
    <w:abstractNumId w:val="2"/>
  </w:num>
  <w:num w:numId="67">
    <w:abstractNumId w:val="68"/>
  </w:num>
  <w:num w:numId="68">
    <w:abstractNumId w:val="14"/>
  </w:num>
  <w:num w:numId="69">
    <w:abstractNumId w:val="50"/>
  </w:num>
  <w:num w:numId="70">
    <w:abstractNumId w:val="6"/>
  </w:num>
  <w:num w:numId="71">
    <w:abstractNumId w:val="27"/>
  </w:num>
  <w:num w:numId="72">
    <w:abstractNumId w:val="49"/>
  </w:num>
  <w:num w:numId="73">
    <w:abstractNumId w:val="66"/>
  </w:num>
  <w:num w:numId="74">
    <w:abstractNumId w:val="55"/>
  </w:num>
  <w:num w:numId="75">
    <w:abstractNumId w:val="23"/>
  </w:num>
  <w:num w:numId="76">
    <w:abstractNumId w:val="4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180"/>
    <w:rsid w:val="0000566E"/>
    <w:rsid w:val="0003077F"/>
    <w:rsid w:val="00031B7B"/>
    <w:rsid w:val="00042A92"/>
    <w:rsid w:val="00050629"/>
    <w:rsid w:val="000533DB"/>
    <w:rsid w:val="00097BDE"/>
    <w:rsid w:val="000A0C49"/>
    <w:rsid w:val="000A4A2E"/>
    <w:rsid w:val="000B520B"/>
    <w:rsid w:val="000D4C16"/>
    <w:rsid w:val="001037CE"/>
    <w:rsid w:val="00112B2E"/>
    <w:rsid w:val="00121DFF"/>
    <w:rsid w:val="00130C44"/>
    <w:rsid w:val="00141555"/>
    <w:rsid w:val="0014348D"/>
    <w:rsid w:val="00156517"/>
    <w:rsid w:val="00185931"/>
    <w:rsid w:val="001955A1"/>
    <w:rsid w:val="001A1B6D"/>
    <w:rsid w:val="001B03A6"/>
    <w:rsid w:val="001B40CC"/>
    <w:rsid w:val="001B6005"/>
    <w:rsid w:val="001D299E"/>
    <w:rsid w:val="001D3BD7"/>
    <w:rsid w:val="001D42B4"/>
    <w:rsid w:val="001D566D"/>
    <w:rsid w:val="001E0D86"/>
    <w:rsid w:val="0024359E"/>
    <w:rsid w:val="0026106B"/>
    <w:rsid w:val="002626AB"/>
    <w:rsid w:val="0029110F"/>
    <w:rsid w:val="00292D0E"/>
    <w:rsid w:val="002A1380"/>
    <w:rsid w:val="002B4C45"/>
    <w:rsid w:val="002C2DBB"/>
    <w:rsid w:val="002C347F"/>
    <w:rsid w:val="002C42E7"/>
    <w:rsid w:val="002D7854"/>
    <w:rsid w:val="002E150D"/>
    <w:rsid w:val="002E6A87"/>
    <w:rsid w:val="002F000E"/>
    <w:rsid w:val="002F5828"/>
    <w:rsid w:val="00312A44"/>
    <w:rsid w:val="00327E7D"/>
    <w:rsid w:val="00347F73"/>
    <w:rsid w:val="00366EE5"/>
    <w:rsid w:val="00396A9F"/>
    <w:rsid w:val="003A7467"/>
    <w:rsid w:val="003C014A"/>
    <w:rsid w:val="003C16A8"/>
    <w:rsid w:val="003E7965"/>
    <w:rsid w:val="003E7E4A"/>
    <w:rsid w:val="003F3872"/>
    <w:rsid w:val="00411513"/>
    <w:rsid w:val="00421E00"/>
    <w:rsid w:val="00442074"/>
    <w:rsid w:val="00446A5F"/>
    <w:rsid w:val="00467FCA"/>
    <w:rsid w:val="0047418B"/>
    <w:rsid w:val="004819E8"/>
    <w:rsid w:val="004871BE"/>
    <w:rsid w:val="004A1F7B"/>
    <w:rsid w:val="004A4F01"/>
    <w:rsid w:val="004B294A"/>
    <w:rsid w:val="004B5155"/>
    <w:rsid w:val="004C411F"/>
    <w:rsid w:val="004C7908"/>
    <w:rsid w:val="004D594A"/>
    <w:rsid w:val="004D5958"/>
    <w:rsid w:val="004E42A3"/>
    <w:rsid w:val="004F26F7"/>
    <w:rsid w:val="004F679E"/>
    <w:rsid w:val="00521F0E"/>
    <w:rsid w:val="00522383"/>
    <w:rsid w:val="00525D40"/>
    <w:rsid w:val="00527B94"/>
    <w:rsid w:val="005537D0"/>
    <w:rsid w:val="00571C31"/>
    <w:rsid w:val="005864B6"/>
    <w:rsid w:val="005974FB"/>
    <w:rsid w:val="005A545B"/>
    <w:rsid w:val="005C2E62"/>
    <w:rsid w:val="005E4CE2"/>
    <w:rsid w:val="00610FED"/>
    <w:rsid w:val="00612609"/>
    <w:rsid w:val="00613FB4"/>
    <w:rsid w:val="006213D2"/>
    <w:rsid w:val="00641404"/>
    <w:rsid w:val="006424C8"/>
    <w:rsid w:val="006507E6"/>
    <w:rsid w:val="00661C8F"/>
    <w:rsid w:val="00665759"/>
    <w:rsid w:val="00680BC1"/>
    <w:rsid w:val="00685122"/>
    <w:rsid w:val="0069198C"/>
    <w:rsid w:val="006A0B33"/>
    <w:rsid w:val="006F4BFE"/>
    <w:rsid w:val="00701E69"/>
    <w:rsid w:val="0071121B"/>
    <w:rsid w:val="00711901"/>
    <w:rsid w:val="00730B16"/>
    <w:rsid w:val="00751DCA"/>
    <w:rsid w:val="007543C6"/>
    <w:rsid w:val="00755F58"/>
    <w:rsid w:val="00792CC6"/>
    <w:rsid w:val="007B32AA"/>
    <w:rsid w:val="007C0D6C"/>
    <w:rsid w:val="007F632A"/>
    <w:rsid w:val="00804E11"/>
    <w:rsid w:val="00810C3D"/>
    <w:rsid w:val="00811689"/>
    <w:rsid w:val="00811923"/>
    <w:rsid w:val="00817926"/>
    <w:rsid w:val="00820F52"/>
    <w:rsid w:val="008273BF"/>
    <w:rsid w:val="00831003"/>
    <w:rsid w:val="00831B62"/>
    <w:rsid w:val="0083666E"/>
    <w:rsid w:val="0084550E"/>
    <w:rsid w:val="008507D8"/>
    <w:rsid w:val="00856630"/>
    <w:rsid w:val="00860E64"/>
    <w:rsid w:val="00867E75"/>
    <w:rsid w:val="00872E4E"/>
    <w:rsid w:val="00881D21"/>
    <w:rsid w:val="0088661A"/>
    <w:rsid w:val="008D52C7"/>
    <w:rsid w:val="008E4CD2"/>
    <w:rsid w:val="00901F13"/>
    <w:rsid w:val="00904FFB"/>
    <w:rsid w:val="009064FF"/>
    <w:rsid w:val="00915B6E"/>
    <w:rsid w:val="00920945"/>
    <w:rsid w:val="00927AEE"/>
    <w:rsid w:val="00944E91"/>
    <w:rsid w:val="00950850"/>
    <w:rsid w:val="00961674"/>
    <w:rsid w:val="00963608"/>
    <w:rsid w:val="00964079"/>
    <w:rsid w:val="00972494"/>
    <w:rsid w:val="009A2AB7"/>
    <w:rsid w:val="009A3BFA"/>
    <w:rsid w:val="009A4FB1"/>
    <w:rsid w:val="009A7E19"/>
    <w:rsid w:val="009C43CE"/>
    <w:rsid w:val="009D544A"/>
    <w:rsid w:val="009E3CBF"/>
    <w:rsid w:val="00A00180"/>
    <w:rsid w:val="00A03746"/>
    <w:rsid w:val="00A046B7"/>
    <w:rsid w:val="00A107F0"/>
    <w:rsid w:val="00A12D92"/>
    <w:rsid w:val="00A1334F"/>
    <w:rsid w:val="00A31EDC"/>
    <w:rsid w:val="00A42A9F"/>
    <w:rsid w:val="00A479F9"/>
    <w:rsid w:val="00A63B9A"/>
    <w:rsid w:val="00A64CFC"/>
    <w:rsid w:val="00A84893"/>
    <w:rsid w:val="00AA0D2A"/>
    <w:rsid w:val="00AA120B"/>
    <w:rsid w:val="00AB4C4B"/>
    <w:rsid w:val="00AD2BB6"/>
    <w:rsid w:val="00AD5C93"/>
    <w:rsid w:val="00AE170A"/>
    <w:rsid w:val="00AE3B0F"/>
    <w:rsid w:val="00B072E8"/>
    <w:rsid w:val="00B12361"/>
    <w:rsid w:val="00B20443"/>
    <w:rsid w:val="00B22FF4"/>
    <w:rsid w:val="00B326D9"/>
    <w:rsid w:val="00B354E4"/>
    <w:rsid w:val="00B41088"/>
    <w:rsid w:val="00B51C3C"/>
    <w:rsid w:val="00B565E6"/>
    <w:rsid w:val="00B72C83"/>
    <w:rsid w:val="00B90E55"/>
    <w:rsid w:val="00B95A54"/>
    <w:rsid w:val="00BA6D92"/>
    <w:rsid w:val="00BF44E2"/>
    <w:rsid w:val="00C03A96"/>
    <w:rsid w:val="00C12538"/>
    <w:rsid w:val="00C2494A"/>
    <w:rsid w:val="00C24A72"/>
    <w:rsid w:val="00C25534"/>
    <w:rsid w:val="00C30D77"/>
    <w:rsid w:val="00C4797C"/>
    <w:rsid w:val="00C57BB5"/>
    <w:rsid w:val="00C62FA7"/>
    <w:rsid w:val="00C91F8E"/>
    <w:rsid w:val="00CA0213"/>
    <w:rsid w:val="00CA2BAA"/>
    <w:rsid w:val="00CA394E"/>
    <w:rsid w:val="00CA4AB6"/>
    <w:rsid w:val="00CB5E90"/>
    <w:rsid w:val="00CD15F0"/>
    <w:rsid w:val="00CD3D38"/>
    <w:rsid w:val="00CE11AD"/>
    <w:rsid w:val="00CE716B"/>
    <w:rsid w:val="00CF076D"/>
    <w:rsid w:val="00CF4D9D"/>
    <w:rsid w:val="00D07A8C"/>
    <w:rsid w:val="00D10C7C"/>
    <w:rsid w:val="00D1255B"/>
    <w:rsid w:val="00D21447"/>
    <w:rsid w:val="00D2547B"/>
    <w:rsid w:val="00D3539C"/>
    <w:rsid w:val="00D5155A"/>
    <w:rsid w:val="00D67B38"/>
    <w:rsid w:val="00D87BFF"/>
    <w:rsid w:val="00D90F11"/>
    <w:rsid w:val="00DA2877"/>
    <w:rsid w:val="00DA67FB"/>
    <w:rsid w:val="00DA6CB6"/>
    <w:rsid w:val="00DB08B0"/>
    <w:rsid w:val="00DC379E"/>
    <w:rsid w:val="00DC4690"/>
    <w:rsid w:val="00DC6B87"/>
    <w:rsid w:val="00DE1EE5"/>
    <w:rsid w:val="00DF7187"/>
    <w:rsid w:val="00E036B6"/>
    <w:rsid w:val="00E11DCC"/>
    <w:rsid w:val="00E2247E"/>
    <w:rsid w:val="00E3388A"/>
    <w:rsid w:val="00E37661"/>
    <w:rsid w:val="00E5301E"/>
    <w:rsid w:val="00E55CEE"/>
    <w:rsid w:val="00EA28CB"/>
    <w:rsid w:val="00EA5C74"/>
    <w:rsid w:val="00EA7F3D"/>
    <w:rsid w:val="00EB3EC8"/>
    <w:rsid w:val="00ED4E44"/>
    <w:rsid w:val="00ED52ED"/>
    <w:rsid w:val="00EE22DB"/>
    <w:rsid w:val="00EE70E6"/>
    <w:rsid w:val="00EF1EB8"/>
    <w:rsid w:val="00EF3BB7"/>
    <w:rsid w:val="00EF4CE1"/>
    <w:rsid w:val="00EF762E"/>
    <w:rsid w:val="00F0447A"/>
    <w:rsid w:val="00F04B54"/>
    <w:rsid w:val="00F10839"/>
    <w:rsid w:val="00F259BF"/>
    <w:rsid w:val="00F5471E"/>
    <w:rsid w:val="00F573EA"/>
    <w:rsid w:val="00F60CD0"/>
    <w:rsid w:val="00F675A0"/>
    <w:rsid w:val="00F71696"/>
    <w:rsid w:val="00F750E8"/>
    <w:rsid w:val="00F962C4"/>
    <w:rsid w:val="00FC0CF6"/>
    <w:rsid w:val="00FC129B"/>
    <w:rsid w:val="00FF23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6E59C15"/>
  <w15:docId w15:val="{CCF7EFF9-7B0B-475F-A646-50718B57A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A00180"/>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6507E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2"/>
    <w:next w:val="a2"/>
    <w:link w:val="20"/>
    <w:unhideWhenUsed/>
    <w:qFormat/>
    <w:rsid w:val="006507E6"/>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2"/>
    <w:next w:val="a2"/>
    <w:link w:val="30"/>
    <w:unhideWhenUsed/>
    <w:qFormat/>
    <w:rsid w:val="006507E6"/>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2"/>
    <w:link w:val="40"/>
    <w:qFormat/>
    <w:rsid w:val="006507E6"/>
    <w:pPr>
      <w:keepNext/>
      <w:keepLines/>
      <w:suppressAutoHyphens/>
      <w:spacing w:before="200" w:line="360" w:lineRule="auto"/>
      <w:ind w:firstLine="709"/>
      <w:jc w:val="both"/>
      <w:textAlignment w:val="baseline"/>
      <w:outlineLvl w:val="3"/>
    </w:pPr>
    <w:rPr>
      <w:rFonts w:ascii="Cambria" w:eastAsia="SimSun" w:hAnsi="Cambria"/>
      <w:b/>
      <w:bCs/>
      <w:i/>
      <w:iCs/>
      <w:color w:val="4F81BD"/>
      <w:sz w:val="28"/>
      <w:szCs w:val="28"/>
      <w:lang w:eastAsia="en-US"/>
    </w:rPr>
  </w:style>
  <w:style w:type="paragraph" w:styleId="5">
    <w:name w:val="heading 5"/>
    <w:basedOn w:val="a2"/>
    <w:next w:val="a2"/>
    <w:link w:val="50"/>
    <w:uiPriority w:val="9"/>
    <w:unhideWhenUsed/>
    <w:qFormat/>
    <w:rsid w:val="006507E6"/>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2"/>
    <w:next w:val="a2"/>
    <w:link w:val="60"/>
    <w:semiHidden/>
    <w:unhideWhenUsed/>
    <w:qFormat/>
    <w:rsid w:val="006507E6"/>
    <w:pPr>
      <w:spacing w:before="240" w:after="60"/>
      <w:outlineLvl w:val="5"/>
    </w:pPr>
    <w:rPr>
      <w:b/>
      <w:bCs/>
      <w:sz w:val="22"/>
      <w:szCs w:val="22"/>
    </w:rPr>
  </w:style>
  <w:style w:type="paragraph" w:styleId="7">
    <w:name w:val="heading 7"/>
    <w:basedOn w:val="a2"/>
    <w:next w:val="a2"/>
    <w:link w:val="70"/>
    <w:semiHidden/>
    <w:unhideWhenUsed/>
    <w:qFormat/>
    <w:rsid w:val="006507E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customStyle="1" w:styleId="51">
    <w:name w:val="Сетка таблицы5"/>
    <w:basedOn w:val="a4"/>
    <w:next w:val="a6"/>
    <w:uiPriority w:val="59"/>
    <w:rsid w:val="00A001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4"/>
    <w:uiPriority w:val="59"/>
    <w:rsid w:val="00A001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3"/>
    <w:link w:val="1"/>
    <w:rsid w:val="006507E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3"/>
    <w:link w:val="2"/>
    <w:rsid w:val="006507E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rsid w:val="006507E6"/>
    <w:rPr>
      <w:rFonts w:asciiTheme="majorHAnsi" w:eastAsiaTheme="majorEastAsia" w:hAnsiTheme="majorHAnsi" w:cstheme="majorBidi"/>
      <w:b/>
      <w:bCs/>
      <w:color w:val="4F81BD" w:themeColor="accent1"/>
    </w:rPr>
  </w:style>
  <w:style w:type="character" w:customStyle="1" w:styleId="40">
    <w:name w:val="Заголовок 4 Знак"/>
    <w:basedOn w:val="a3"/>
    <w:link w:val="4"/>
    <w:rsid w:val="006507E6"/>
    <w:rPr>
      <w:rFonts w:ascii="Cambria" w:eastAsia="SimSun" w:hAnsi="Cambria" w:cs="Times New Roman"/>
      <w:b/>
      <w:bCs/>
      <w:i/>
      <w:iCs/>
      <w:color w:val="4F81BD"/>
      <w:sz w:val="28"/>
      <w:szCs w:val="28"/>
    </w:rPr>
  </w:style>
  <w:style w:type="character" w:customStyle="1" w:styleId="50">
    <w:name w:val="Заголовок 5 Знак"/>
    <w:basedOn w:val="a3"/>
    <w:link w:val="5"/>
    <w:uiPriority w:val="9"/>
    <w:rsid w:val="006507E6"/>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semiHidden/>
    <w:rsid w:val="006507E6"/>
    <w:rPr>
      <w:rFonts w:ascii="Times New Roman" w:eastAsia="Times New Roman" w:hAnsi="Times New Roman" w:cs="Times New Roman"/>
      <w:b/>
      <w:bCs/>
      <w:lang w:eastAsia="ru-RU"/>
    </w:rPr>
  </w:style>
  <w:style w:type="character" w:customStyle="1" w:styleId="70">
    <w:name w:val="Заголовок 7 Знак"/>
    <w:basedOn w:val="a3"/>
    <w:link w:val="7"/>
    <w:semiHidden/>
    <w:rsid w:val="006507E6"/>
    <w:rPr>
      <w:rFonts w:asciiTheme="majorHAnsi" w:eastAsiaTheme="majorEastAsia" w:hAnsiTheme="majorHAnsi" w:cstheme="majorBidi"/>
      <w:i/>
      <w:iCs/>
      <w:color w:val="404040" w:themeColor="text1" w:themeTint="BF"/>
      <w:sz w:val="24"/>
      <w:szCs w:val="24"/>
      <w:lang w:eastAsia="ru-RU"/>
    </w:rPr>
  </w:style>
  <w:style w:type="numbering" w:customStyle="1" w:styleId="11">
    <w:name w:val="Нет списка1"/>
    <w:next w:val="a5"/>
    <w:uiPriority w:val="99"/>
    <w:semiHidden/>
    <w:unhideWhenUsed/>
    <w:rsid w:val="006507E6"/>
  </w:style>
  <w:style w:type="paragraph" w:styleId="12">
    <w:name w:val="toc 1"/>
    <w:basedOn w:val="a2"/>
    <w:next w:val="a2"/>
    <w:autoRedefine/>
    <w:unhideWhenUsed/>
    <w:rsid w:val="006507E6"/>
    <w:pPr>
      <w:widowControl w:val="0"/>
      <w:shd w:val="clear" w:color="auto" w:fill="FFFFFF"/>
      <w:tabs>
        <w:tab w:val="left" w:pos="1134"/>
        <w:tab w:val="right" w:leader="dot" w:pos="9913"/>
      </w:tabs>
      <w:suppressAutoHyphens/>
      <w:ind w:left="360" w:right="-21" w:hanging="360"/>
    </w:pPr>
    <w:rPr>
      <w:rFonts w:eastAsia="Calibri"/>
      <w:noProof/>
      <w:lang w:eastAsia="en-US"/>
    </w:rPr>
  </w:style>
  <w:style w:type="paragraph" w:styleId="21">
    <w:name w:val="toc 2"/>
    <w:basedOn w:val="a2"/>
    <w:next w:val="a2"/>
    <w:autoRedefine/>
    <w:unhideWhenUsed/>
    <w:rsid w:val="006507E6"/>
    <w:pPr>
      <w:widowControl w:val="0"/>
      <w:tabs>
        <w:tab w:val="right" w:leader="dot" w:pos="9628"/>
      </w:tabs>
      <w:spacing w:line="360" w:lineRule="auto"/>
      <w:ind w:left="220"/>
      <w:jc w:val="both"/>
    </w:pPr>
    <w:rPr>
      <w:rFonts w:eastAsia="Calibri"/>
      <w:noProof/>
      <w:lang w:eastAsia="en-US"/>
    </w:rPr>
  </w:style>
  <w:style w:type="paragraph" w:styleId="31">
    <w:name w:val="toc 3"/>
    <w:basedOn w:val="a2"/>
    <w:next w:val="a2"/>
    <w:autoRedefine/>
    <w:unhideWhenUsed/>
    <w:rsid w:val="006507E6"/>
    <w:pPr>
      <w:spacing w:after="100" w:line="276" w:lineRule="auto"/>
      <w:ind w:left="440"/>
    </w:pPr>
    <w:rPr>
      <w:rFonts w:ascii="Calibri" w:eastAsia="Calibri" w:hAnsi="Calibri"/>
      <w:sz w:val="22"/>
      <w:szCs w:val="22"/>
      <w:lang w:eastAsia="en-US"/>
    </w:rPr>
  </w:style>
  <w:style w:type="character" w:styleId="a7">
    <w:name w:val="Hyperlink"/>
    <w:uiPriority w:val="99"/>
    <w:unhideWhenUsed/>
    <w:rsid w:val="006507E6"/>
    <w:rPr>
      <w:color w:val="0000FF"/>
      <w:u w:val="single"/>
    </w:rPr>
  </w:style>
  <w:style w:type="paragraph" w:customStyle="1" w:styleId="13">
    <w:name w:val="Заг 1"/>
    <w:basedOn w:val="1"/>
    <w:link w:val="14"/>
    <w:qFormat/>
    <w:rsid w:val="006507E6"/>
    <w:pPr>
      <w:jc w:val="center"/>
    </w:pPr>
    <w:rPr>
      <w:rFonts w:ascii="Times New Roman" w:eastAsia="Times New Roman" w:hAnsi="Times New Roman" w:cs="Times New Roman"/>
      <w:b w:val="0"/>
      <w:bCs w:val="0"/>
      <w:color w:val="365F91"/>
      <w:sz w:val="24"/>
      <w:szCs w:val="24"/>
      <w:lang w:val="x-none" w:eastAsia="x-none"/>
    </w:rPr>
  </w:style>
  <w:style w:type="character" w:customStyle="1" w:styleId="14">
    <w:name w:val="Заг 1 Знак"/>
    <w:link w:val="13"/>
    <w:rsid w:val="006507E6"/>
    <w:rPr>
      <w:rFonts w:ascii="Times New Roman" w:eastAsia="Times New Roman" w:hAnsi="Times New Roman" w:cs="Times New Roman"/>
      <w:color w:val="365F91"/>
      <w:sz w:val="24"/>
      <w:szCs w:val="24"/>
      <w:lang w:val="x-none" w:eastAsia="x-none"/>
    </w:rPr>
  </w:style>
  <w:style w:type="paragraph" w:styleId="a8">
    <w:name w:val="List Paragraph"/>
    <w:basedOn w:val="a2"/>
    <w:uiPriority w:val="34"/>
    <w:qFormat/>
    <w:rsid w:val="006507E6"/>
    <w:pPr>
      <w:suppressAutoHyphens/>
      <w:spacing w:after="200" w:line="360" w:lineRule="auto"/>
      <w:ind w:left="720"/>
      <w:contextualSpacing/>
      <w:jc w:val="both"/>
      <w:textAlignment w:val="baseline"/>
    </w:pPr>
    <w:rPr>
      <w:rFonts w:ascii="Calibri" w:eastAsia="Calibri" w:hAnsi="Calibri"/>
      <w:color w:val="00000A"/>
      <w:sz w:val="28"/>
      <w:szCs w:val="28"/>
      <w:lang w:eastAsia="en-US"/>
    </w:rPr>
  </w:style>
  <w:style w:type="paragraph" w:styleId="a9">
    <w:name w:val="header"/>
    <w:basedOn w:val="a2"/>
    <w:link w:val="aa"/>
    <w:uiPriority w:val="99"/>
    <w:unhideWhenUsed/>
    <w:rsid w:val="006507E6"/>
    <w:pPr>
      <w:tabs>
        <w:tab w:val="center" w:pos="4677"/>
        <w:tab w:val="right" w:pos="9355"/>
      </w:tabs>
    </w:pPr>
    <w:rPr>
      <w:rFonts w:asciiTheme="minorHAnsi" w:eastAsiaTheme="minorHAnsi" w:hAnsiTheme="minorHAnsi" w:cstheme="minorBidi"/>
      <w:sz w:val="22"/>
      <w:szCs w:val="22"/>
      <w:lang w:eastAsia="en-US"/>
    </w:rPr>
  </w:style>
  <w:style w:type="character" w:customStyle="1" w:styleId="aa">
    <w:name w:val="Верхний колонтитул Знак"/>
    <w:basedOn w:val="a3"/>
    <w:link w:val="a9"/>
    <w:uiPriority w:val="99"/>
    <w:rsid w:val="006507E6"/>
  </w:style>
  <w:style w:type="paragraph" w:styleId="ab">
    <w:name w:val="footer"/>
    <w:basedOn w:val="a2"/>
    <w:link w:val="ac"/>
    <w:uiPriority w:val="99"/>
    <w:unhideWhenUsed/>
    <w:rsid w:val="006507E6"/>
    <w:pPr>
      <w:tabs>
        <w:tab w:val="center" w:pos="4677"/>
        <w:tab w:val="right" w:pos="9355"/>
      </w:tabs>
    </w:pPr>
    <w:rPr>
      <w:rFonts w:asciiTheme="minorHAnsi" w:eastAsiaTheme="minorHAnsi" w:hAnsiTheme="minorHAnsi" w:cstheme="minorBidi"/>
      <w:sz w:val="22"/>
      <w:szCs w:val="22"/>
      <w:lang w:eastAsia="en-US"/>
    </w:rPr>
  </w:style>
  <w:style w:type="character" w:customStyle="1" w:styleId="ac">
    <w:name w:val="Нижний колонтитул Знак"/>
    <w:basedOn w:val="a3"/>
    <w:link w:val="ab"/>
    <w:uiPriority w:val="99"/>
    <w:rsid w:val="006507E6"/>
  </w:style>
  <w:style w:type="character" w:customStyle="1" w:styleId="c11">
    <w:name w:val="c11 Знак"/>
    <w:basedOn w:val="a3"/>
    <w:rsid w:val="006507E6"/>
    <w:rPr>
      <w:rFonts w:ascii="Times New Roman" w:eastAsia="Times New Roman" w:hAnsi="Times New Roman" w:cs="Times New Roman"/>
      <w:sz w:val="24"/>
      <w:szCs w:val="24"/>
      <w:lang w:eastAsia="ru-RU"/>
    </w:rPr>
  </w:style>
  <w:style w:type="paragraph" w:styleId="ad">
    <w:name w:val="Normal (Web)"/>
    <w:basedOn w:val="a2"/>
    <w:uiPriority w:val="99"/>
    <w:rsid w:val="006507E6"/>
    <w:pPr>
      <w:suppressAutoHyphens/>
      <w:spacing w:before="28" w:after="28" w:line="100" w:lineRule="atLeast"/>
      <w:ind w:firstLine="709"/>
      <w:jc w:val="both"/>
      <w:textAlignment w:val="baseline"/>
    </w:pPr>
    <w:rPr>
      <w:rFonts w:eastAsia="SimSun"/>
      <w:color w:val="00000A"/>
      <w:lang w:eastAsia="zh-CN"/>
    </w:rPr>
  </w:style>
  <w:style w:type="paragraph" w:customStyle="1" w:styleId="FR2">
    <w:name w:val="FR2"/>
    <w:rsid w:val="006507E6"/>
    <w:pPr>
      <w:widowControl w:val="0"/>
      <w:suppressAutoHyphens/>
      <w:spacing w:after="0" w:line="100" w:lineRule="atLeast"/>
      <w:jc w:val="both"/>
    </w:pPr>
    <w:rPr>
      <w:rFonts w:ascii="Arial" w:eastAsia="Times New Roman" w:hAnsi="Arial" w:cs="Times New Roman"/>
      <w:color w:val="00000A"/>
      <w:sz w:val="18"/>
      <w:szCs w:val="20"/>
      <w:lang w:eastAsia="ru-RU"/>
    </w:rPr>
  </w:style>
  <w:style w:type="paragraph" w:customStyle="1" w:styleId="32">
    <w:name w:val="Основной текст3"/>
    <w:basedOn w:val="a2"/>
    <w:rsid w:val="006507E6"/>
    <w:pPr>
      <w:widowControl w:val="0"/>
      <w:shd w:val="clear" w:color="auto" w:fill="FFFFFF"/>
      <w:suppressAutoHyphens/>
      <w:spacing w:after="7320" w:line="221" w:lineRule="exact"/>
      <w:ind w:firstLine="709"/>
      <w:jc w:val="both"/>
      <w:textAlignment w:val="baseline"/>
    </w:pPr>
    <w:rPr>
      <w:color w:val="000000"/>
      <w:spacing w:val="7"/>
      <w:sz w:val="20"/>
      <w:szCs w:val="20"/>
      <w:lang w:eastAsia="zh-CN"/>
    </w:rPr>
  </w:style>
  <w:style w:type="paragraph" w:customStyle="1" w:styleId="22">
    <w:name w:val="2 З"/>
    <w:basedOn w:val="2"/>
    <w:rsid w:val="006507E6"/>
    <w:pPr>
      <w:keepNext w:val="0"/>
      <w:keepLines w:val="0"/>
      <w:suppressAutoHyphens/>
      <w:spacing w:before="28" w:after="28" w:line="100" w:lineRule="atLeast"/>
      <w:ind w:firstLine="709"/>
      <w:jc w:val="both"/>
      <w:textAlignment w:val="baseline"/>
    </w:pPr>
    <w:rPr>
      <w:rFonts w:ascii="Times New Roman" w:eastAsia="Times New Roman" w:hAnsi="Times New Roman" w:cs="Times New Roman"/>
      <w:color w:val="00000A"/>
      <w:sz w:val="24"/>
      <w:szCs w:val="24"/>
      <w:u w:val="single"/>
      <w:lang w:eastAsia="zh-CN"/>
    </w:rPr>
  </w:style>
  <w:style w:type="paragraph" w:customStyle="1" w:styleId="33">
    <w:name w:val="3 З"/>
    <w:basedOn w:val="3"/>
    <w:rsid w:val="006507E6"/>
    <w:pPr>
      <w:keepLines w:val="0"/>
      <w:suppressAutoHyphens/>
      <w:spacing w:before="240" w:after="60" w:line="100" w:lineRule="atLeast"/>
      <w:ind w:firstLine="709"/>
      <w:jc w:val="both"/>
      <w:textAlignment w:val="baseline"/>
    </w:pPr>
    <w:rPr>
      <w:rFonts w:ascii="Times New Roman" w:eastAsia="Times New Roman" w:hAnsi="Times New Roman" w:cs="Times New Roman"/>
      <w:iCs/>
      <w:color w:val="00000A"/>
      <w:sz w:val="24"/>
      <w:szCs w:val="24"/>
      <w:lang w:eastAsia="ar-SA"/>
    </w:rPr>
  </w:style>
  <w:style w:type="character" w:customStyle="1" w:styleId="34">
    <w:name w:val="3 З Знак"/>
    <w:basedOn w:val="30"/>
    <w:rsid w:val="006507E6"/>
    <w:rPr>
      <w:rFonts w:ascii="Times New Roman" w:eastAsia="Times New Roman" w:hAnsi="Times New Roman" w:cs="Times New Roman"/>
      <w:b/>
      <w:bCs/>
      <w:iCs/>
      <w:color w:val="4F81BD" w:themeColor="accent1"/>
      <w:lang w:eastAsia="ar-SA"/>
    </w:rPr>
  </w:style>
  <w:style w:type="paragraph" w:customStyle="1" w:styleId="23">
    <w:name w:val="заг 2"/>
    <w:basedOn w:val="2"/>
    <w:link w:val="24"/>
    <w:qFormat/>
    <w:rsid w:val="006507E6"/>
    <w:pPr>
      <w:keepNext w:val="0"/>
      <w:keepLines w:val="0"/>
      <w:widowControl w:val="0"/>
      <w:spacing w:before="0" w:line="360" w:lineRule="auto"/>
    </w:pPr>
    <w:rPr>
      <w:rFonts w:ascii="Times New Roman" w:eastAsia="Times New Roman" w:hAnsi="Times New Roman" w:cs="Times New Roman"/>
      <w:b w:val="0"/>
      <w:bCs w:val="0"/>
      <w:color w:val="4F81BD"/>
      <w:sz w:val="24"/>
      <w:szCs w:val="24"/>
      <w:u w:val="single"/>
      <w:lang w:val="x-none" w:eastAsia="x-none"/>
    </w:rPr>
  </w:style>
  <w:style w:type="character" w:customStyle="1" w:styleId="24">
    <w:name w:val="заг 2 Знак"/>
    <w:link w:val="23"/>
    <w:rsid w:val="006507E6"/>
    <w:rPr>
      <w:rFonts w:ascii="Times New Roman" w:eastAsia="Times New Roman" w:hAnsi="Times New Roman" w:cs="Times New Roman"/>
      <w:color w:val="4F81BD"/>
      <w:sz w:val="24"/>
      <w:szCs w:val="24"/>
      <w:u w:val="single"/>
      <w:lang w:val="x-none" w:eastAsia="x-none"/>
    </w:rPr>
  </w:style>
  <w:style w:type="character" w:styleId="ae">
    <w:name w:val="footnote reference"/>
    <w:basedOn w:val="a3"/>
    <w:rsid w:val="006507E6"/>
    <w:rPr>
      <w:vertAlign w:val="superscript"/>
    </w:rPr>
  </w:style>
  <w:style w:type="paragraph" w:styleId="af">
    <w:name w:val="footnote text"/>
    <w:aliases w:val="Текст сноски Знак1,Текст сноски Знак Знак, Знак2 Знак Знак,Знак2 Знак Знак"/>
    <w:basedOn w:val="a2"/>
    <w:link w:val="af0"/>
    <w:uiPriority w:val="99"/>
    <w:rsid w:val="006507E6"/>
    <w:pPr>
      <w:suppressAutoHyphens/>
      <w:spacing w:line="100" w:lineRule="atLeast"/>
      <w:ind w:firstLine="709"/>
      <w:jc w:val="both"/>
      <w:textAlignment w:val="baseline"/>
    </w:pPr>
    <w:rPr>
      <w:color w:val="00000A"/>
      <w:sz w:val="20"/>
      <w:szCs w:val="20"/>
      <w:lang w:eastAsia="zh-CN"/>
    </w:rPr>
  </w:style>
  <w:style w:type="character" w:customStyle="1" w:styleId="af0">
    <w:name w:val="Текст сноски Знак"/>
    <w:aliases w:val="Текст сноски Знак1 Знак,Текст сноски Знак Знак Знак, Знак2 Знак Знак Знак,Знак2 Знак Знак Знак"/>
    <w:basedOn w:val="a3"/>
    <w:link w:val="af"/>
    <w:uiPriority w:val="99"/>
    <w:rsid w:val="006507E6"/>
    <w:rPr>
      <w:rFonts w:ascii="Times New Roman" w:eastAsia="Times New Roman" w:hAnsi="Times New Roman" w:cs="Times New Roman"/>
      <w:color w:val="00000A"/>
      <w:sz w:val="20"/>
      <w:szCs w:val="20"/>
      <w:lang w:eastAsia="zh-CN"/>
    </w:rPr>
  </w:style>
  <w:style w:type="paragraph" w:customStyle="1" w:styleId="35">
    <w:name w:val="Заг 3"/>
    <w:basedOn w:val="3"/>
    <w:link w:val="36"/>
    <w:qFormat/>
    <w:rsid w:val="006507E6"/>
    <w:pPr>
      <w:keepNext w:val="0"/>
      <w:keepLines w:val="0"/>
      <w:widowControl w:val="0"/>
      <w:spacing w:before="0"/>
      <w:ind w:firstLine="709"/>
    </w:pPr>
    <w:rPr>
      <w:rFonts w:ascii="Times New Roman" w:eastAsia="Times New Roman" w:hAnsi="Times New Roman" w:cs="Times New Roman"/>
      <w:b w:val="0"/>
      <w:bCs w:val="0"/>
      <w:color w:val="4F81BD"/>
      <w:sz w:val="24"/>
      <w:szCs w:val="24"/>
      <w:lang w:val="x-none" w:eastAsia="x-none"/>
    </w:rPr>
  </w:style>
  <w:style w:type="character" w:customStyle="1" w:styleId="36">
    <w:name w:val="Заг 3 Знак"/>
    <w:link w:val="35"/>
    <w:rsid w:val="006507E6"/>
    <w:rPr>
      <w:rFonts w:ascii="Times New Roman" w:eastAsia="Times New Roman" w:hAnsi="Times New Roman" w:cs="Times New Roman"/>
      <w:color w:val="4F81BD"/>
      <w:sz w:val="24"/>
      <w:szCs w:val="24"/>
      <w:lang w:val="x-none" w:eastAsia="x-none"/>
    </w:rPr>
  </w:style>
  <w:style w:type="paragraph" w:styleId="af1">
    <w:name w:val="Balloon Text"/>
    <w:basedOn w:val="a2"/>
    <w:link w:val="af2"/>
    <w:uiPriority w:val="99"/>
    <w:unhideWhenUsed/>
    <w:rsid w:val="006507E6"/>
    <w:rPr>
      <w:rFonts w:ascii="Tahoma" w:eastAsiaTheme="minorHAnsi" w:hAnsi="Tahoma" w:cs="Tahoma"/>
      <w:sz w:val="16"/>
      <w:szCs w:val="16"/>
      <w:lang w:eastAsia="en-US"/>
    </w:rPr>
  </w:style>
  <w:style w:type="character" w:customStyle="1" w:styleId="af2">
    <w:name w:val="Текст выноски Знак"/>
    <w:basedOn w:val="a3"/>
    <w:link w:val="af1"/>
    <w:uiPriority w:val="99"/>
    <w:rsid w:val="006507E6"/>
    <w:rPr>
      <w:rFonts w:ascii="Tahoma" w:hAnsi="Tahoma" w:cs="Tahoma"/>
      <w:sz w:val="16"/>
      <w:szCs w:val="16"/>
    </w:rPr>
  </w:style>
  <w:style w:type="character" w:customStyle="1" w:styleId="af3">
    <w:name w:val="Основной текст Знак"/>
    <w:link w:val="af4"/>
    <w:rsid w:val="006507E6"/>
    <w:rPr>
      <w:shd w:val="clear" w:color="auto" w:fill="FFFFFF"/>
    </w:rPr>
  </w:style>
  <w:style w:type="paragraph" w:styleId="af4">
    <w:name w:val="Body Text"/>
    <w:basedOn w:val="a2"/>
    <w:link w:val="af3"/>
    <w:rsid w:val="006507E6"/>
    <w:pPr>
      <w:shd w:val="clear" w:color="auto" w:fill="FFFFFF"/>
      <w:spacing w:after="120" w:line="211" w:lineRule="exact"/>
      <w:jc w:val="right"/>
    </w:pPr>
    <w:rPr>
      <w:rFonts w:asciiTheme="minorHAnsi" w:eastAsiaTheme="minorHAnsi" w:hAnsiTheme="minorHAnsi" w:cstheme="minorBidi"/>
      <w:sz w:val="22"/>
      <w:szCs w:val="22"/>
      <w:lang w:eastAsia="en-US"/>
    </w:rPr>
  </w:style>
  <w:style w:type="character" w:customStyle="1" w:styleId="15">
    <w:name w:val="Основной текст Знак1"/>
    <w:basedOn w:val="a3"/>
    <w:uiPriority w:val="99"/>
    <w:semiHidden/>
    <w:rsid w:val="006507E6"/>
    <w:rPr>
      <w:rFonts w:ascii="Times New Roman" w:eastAsia="Times New Roman" w:hAnsi="Times New Roman" w:cs="Times New Roman"/>
      <w:sz w:val="24"/>
      <w:szCs w:val="24"/>
      <w:lang w:eastAsia="ru-RU"/>
    </w:rPr>
  </w:style>
  <w:style w:type="paragraph" w:customStyle="1" w:styleId="Style11">
    <w:name w:val="Style11"/>
    <w:basedOn w:val="a2"/>
    <w:uiPriority w:val="99"/>
    <w:rsid w:val="006507E6"/>
    <w:pPr>
      <w:widowControl w:val="0"/>
      <w:autoSpaceDE w:val="0"/>
      <w:autoSpaceDN w:val="0"/>
      <w:adjustRightInd w:val="0"/>
      <w:spacing w:line="259" w:lineRule="exact"/>
      <w:ind w:firstLine="384"/>
      <w:jc w:val="both"/>
    </w:pPr>
    <w:rPr>
      <w:rFonts w:ascii="Tahoma" w:hAnsi="Tahoma" w:cs="Tahoma"/>
    </w:rPr>
  </w:style>
  <w:style w:type="character" w:customStyle="1" w:styleId="FontStyle207">
    <w:name w:val="Font Style207"/>
    <w:uiPriority w:val="99"/>
    <w:rsid w:val="006507E6"/>
    <w:rPr>
      <w:rFonts w:ascii="Century Schoolbook" w:hAnsi="Century Schoolbook" w:cs="Century Schoolbook" w:hint="default"/>
      <w:sz w:val="18"/>
      <w:szCs w:val="18"/>
    </w:rPr>
  </w:style>
  <w:style w:type="paragraph" w:customStyle="1" w:styleId="af5">
    <w:name w:val="Обычный текст с отступом"/>
    <w:basedOn w:val="a2"/>
    <w:rsid w:val="006507E6"/>
    <w:pPr>
      <w:widowControl w:val="0"/>
      <w:overflowPunct w:val="0"/>
      <w:autoSpaceDE w:val="0"/>
      <w:autoSpaceDN w:val="0"/>
      <w:adjustRightInd w:val="0"/>
      <w:ind w:left="720"/>
    </w:pPr>
    <w:rPr>
      <w:sz w:val="20"/>
      <w:szCs w:val="20"/>
    </w:rPr>
  </w:style>
  <w:style w:type="character" w:customStyle="1" w:styleId="85pt0pt">
    <w:name w:val="Основной текст + 8;5 pt;Полужирный;Интервал 0 pt"/>
    <w:basedOn w:val="a3"/>
    <w:rsid w:val="006507E6"/>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paragraph" w:styleId="a">
    <w:name w:val="List Bullet"/>
    <w:basedOn w:val="a2"/>
    <w:uiPriority w:val="99"/>
    <w:unhideWhenUsed/>
    <w:rsid w:val="006507E6"/>
    <w:pPr>
      <w:numPr>
        <w:numId w:val="4"/>
      </w:numPr>
      <w:spacing w:after="200" w:line="276" w:lineRule="auto"/>
      <w:contextualSpacing/>
    </w:pPr>
    <w:rPr>
      <w:rFonts w:asciiTheme="minorHAnsi" w:eastAsiaTheme="minorHAnsi" w:hAnsiTheme="minorHAnsi" w:cstheme="minorBidi"/>
      <w:sz w:val="22"/>
      <w:szCs w:val="22"/>
      <w:lang w:eastAsia="en-US"/>
    </w:rPr>
  </w:style>
  <w:style w:type="paragraph" w:customStyle="1" w:styleId="af6">
    <w:name w:val="ТЕКСТ"/>
    <w:basedOn w:val="a2"/>
    <w:link w:val="af7"/>
    <w:qFormat/>
    <w:rsid w:val="006507E6"/>
    <w:pPr>
      <w:widowControl w:val="0"/>
      <w:spacing w:line="360" w:lineRule="auto"/>
      <w:ind w:firstLine="709"/>
      <w:jc w:val="both"/>
    </w:pPr>
    <w:rPr>
      <w:lang w:val="x-none"/>
    </w:rPr>
  </w:style>
  <w:style w:type="character" w:customStyle="1" w:styleId="af7">
    <w:name w:val="ТЕКСТ Знак"/>
    <w:link w:val="af6"/>
    <w:rsid w:val="006507E6"/>
    <w:rPr>
      <w:rFonts w:ascii="Times New Roman" w:eastAsia="Times New Roman" w:hAnsi="Times New Roman" w:cs="Times New Roman"/>
      <w:sz w:val="24"/>
      <w:szCs w:val="24"/>
      <w:lang w:val="x-none" w:eastAsia="ru-RU"/>
    </w:rPr>
  </w:style>
  <w:style w:type="character" w:customStyle="1" w:styleId="16">
    <w:name w:val="Основной текст1"/>
    <w:basedOn w:val="a3"/>
    <w:rsid w:val="006507E6"/>
    <w:rPr>
      <w:rFonts w:ascii="Times New Roman" w:eastAsia="Times New Roman" w:hAnsi="Times New Roman" w:cs="Times New Roman"/>
      <w:b w:val="0"/>
      <w:bCs w:val="0"/>
      <w:i w:val="0"/>
      <w:iCs w:val="0"/>
      <w:caps w:val="0"/>
      <w:smallCaps w:val="0"/>
      <w:color w:val="000000"/>
      <w:spacing w:val="7"/>
      <w:w w:val="100"/>
      <w:sz w:val="20"/>
      <w:szCs w:val="20"/>
      <w:u w:val="none"/>
      <w:shd w:val="clear" w:color="auto" w:fill="FFFFFF"/>
      <w:lang w:val="ru-RU"/>
    </w:rPr>
  </w:style>
  <w:style w:type="character" w:customStyle="1" w:styleId="85pt0pt3">
    <w:name w:val="Основной текст + 8;5 pt;Полужирный;Интервал 0 pt3"/>
    <w:basedOn w:val="a3"/>
    <w:rsid w:val="006507E6"/>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af8">
    <w:name w:val="Основной текст + Курсив"/>
    <w:basedOn w:val="a3"/>
    <w:rsid w:val="006507E6"/>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40pt">
    <w:name w:val="Заголовок №4 + Интервал 0 pt"/>
    <w:basedOn w:val="a3"/>
    <w:rsid w:val="006507E6"/>
    <w:rPr>
      <w:rFonts w:ascii="Times New Roman" w:eastAsia="Times New Roman" w:hAnsi="Times New Roman" w:cs="Times New Roman"/>
      <w:i/>
      <w:iCs/>
      <w:color w:val="000000"/>
      <w:spacing w:val="-2"/>
      <w:w w:val="100"/>
      <w:sz w:val="24"/>
      <w:szCs w:val="24"/>
      <w:shd w:val="clear" w:color="auto" w:fill="FFFFFF"/>
      <w:lang w:val="ru-RU"/>
    </w:rPr>
  </w:style>
  <w:style w:type="paragraph" w:customStyle="1" w:styleId="25">
    <w:name w:val="Стиль2"/>
    <w:basedOn w:val="a2"/>
    <w:rsid w:val="006507E6"/>
    <w:pPr>
      <w:widowControl w:val="0"/>
      <w:shd w:val="clear" w:color="auto" w:fill="FFFFFF"/>
      <w:suppressAutoHyphens/>
      <w:spacing w:line="400" w:lineRule="exact"/>
      <w:ind w:firstLine="660"/>
      <w:jc w:val="both"/>
      <w:textAlignment w:val="baseline"/>
    </w:pPr>
    <w:rPr>
      <w:i/>
      <w:iCs/>
      <w:color w:val="00000A"/>
      <w:spacing w:val="-1"/>
      <w:sz w:val="28"/>
      <w:szCs w:val="28"/>
      <w:lang w:eastAsia="en-US"/>
    </w:rPr>
  </w:style>
  <w:style w:type="paragraph" w:customStyle="1" w:styleId="37">
    <w:name w:val="Стиль3"/>
    <w:basedOn w:val="25"/>
    <w:rsid w:val="006507E6"/>
    <w:pPr>
      <w:jc w:val="left"/>
    </w:pPr>
    <w:rPr>
      <w:i w:val="0"/>
    </w:rPr>
  </w:style>
  <w:style w:type="paragraph" w:customStyle="1" w:styleId="4P">
    <w:name w:val="4 P"/>
    <w:basedOn w:val="a8"/>
    <w:rsid w:val="006507E6"/>
    <w:pPr>
      <w:spacing w:after="0"/>
      <w:ind w:left="0" w:firstLine="709"/>
    </w:pPr>
    <w:rPr>
      <w:rFonts w:ascii="Times New Roman" w:eastAsia="Times New Roman" w:hAnsi="Times New Roman"/>
      <w:b/>
      <w:i/>
      <w:sz w:val="24"/>
      <w:szCs w:val="24"/>
    </w:rPr>
  </w:style>
  <w:style w:type="paragraph" w:styleId="26">
    <w:name w:val="Body Text Indent 2"/>
    <w:basedOn w:val="a2"/>
    <w:link w:val="27"/>
    <w:unhideWhenUsed/>
    <w:rsid w:val="006507E6"/>
    <w:pPr>
      <w:spacing w:after="120" w:line="480" w:lineRule="auto"/>
      <w:ind w:left="283"/>
    </w:pPr>
    <w:rPr>
      <w:rFonts w:asciiTheme="minorHAnsi" w:eastAsiaTheme="minorHAnsi" w:hAnsiTheme="minorHAnsi" w:cstheme="minorBidi"/>
      <w:sz w:val="22"/>
      <w:szCs w:val="22"/>
      <w:lang w:eastAsia="en-US"/>
    </w:rPr>
  </w:style>
  <w:style w:type="character" w:customStyle="1" w:styleId="27">
    <w:name w:val="Основной текст с отступом 2 Знак"/>
    <w:basedOn w:val="a3"/>
    <w:link w:val="26"/>
    <w:rsid w:val="006507E6"/>
  </w:style>
  <w:style w:type="paragraph" w:styleId="28">
    <w:name w:val="Body Text 2"/>
    <w:basedOn w:val="a2"/>
    <w:link w:val="29"/>
    <w:unhideWhenUsed/>
    <w:rsid w:val="006507E6"/>
    <w:pPr>
      <w:spacing w:after="120" w:line="480" w:lineRule="auto"/>
    </w:pPr>
    <w:rPr>
      <w:rFonts w:asciiTheme="minorHAnsi" w:eastAsiaTheme="minorHAnsi" w:hAnsiTheme="minorHAnsi" w:cstheme="minorBidi"/>
      <w:sz w:val="22"/>
      <w:szCs w:val="22"/>
      <w:lang w:eastAsia="en-US"/>
    </w:rPr>
  </w:style>
  <w:style w:type="character" w:customStyle="1" w:styleId="29">
    <w:name w:val="Основной текст 2 Знак"/>
    <w:basedOn w:val="a3"/>
    <w:link w:val="28"/>
    <w:rsid w:val="006507E6"/>
  </w:style>
  <w:style w:type="paragraph" w:customStyle="1" w:styleId="af9">
    <w:name w:val="Содержимое врезки"/>
    <w:basedOn w:val="a2"/>
    <w:rsid w:val="006507E6"/>
    <w:pPr>
      <w:suppressAutoHyphens/>
      <w:spacing w:line="360" w:lineRule="auto"/>
      <w:ind w:firstLine="709"/>
      <w:jc w:val="both"/>
      <w:textAlignment w:val="baseline"/>
    </w:pPr>
    <w:rPr>
      <w:rFonts w:eastAsia="SimSun"/>
      <w:color w:val="00000A"/>
      <w:sz w:val="28"/>
      <w:szCs w:val="28"/>
      <w:lang w:eastAsia="zh-CN"/>
    </w:rPr>
  </w:style>
  <w:style w:type="character" w:customStyle="1" w:styleId="apple-converted-space">
    <w:name w:val="apple-converted-space"/>
    <w:basedOn w:val="a3"/>
    <w:rsid w:val="006507E6"/>
  </w:style>
  <w:style w:type="character" w:customStyle="1" w:styleId="afa">
    <w:name w:val="Выделение жирным"/>
    <w:basedOn w:val="a3"/>
    <w:rsid w:val="006507E6"/>
    <w:rPr>
      <w:b/>
      <w:bCs/>
    </w:rPr>
  </w:style>
  <w:style w:type="character" w:styleId="afb">
    <w:name w:val="Emphasis"/>
    <w:basedOn w:val="a3"/>
    <w:uiPriority w:val="20"/>
    <w:qFormat/>
    <w:rsid w:val="006507E6"/>
    <w:rPr>
      <w:i/>
      <w:iCs/>
    </w:rPr>
  </w:style>
  <w:style w:type="character" w:customStyle="1" w:styleId="afc">
    <w:name w:val="Обычный (веб) Знак"/>
    <w:basedOn w:val="a3"/>
    <w:uiPriority w:val="99"/>
    <w:rsid w:val="006507E6"/>
    <w:rPr>
      <w:rFonts w:ascii="Times New Roman" w:eastAsia="SimSun" w:hAnsi="Times New Roman" w:cs="Times New Roman"/>
      <w:sz w:val="24"/>
      <w:szCs w:val="24"/>
      <w:lang w:eastAsia="zh-CN"/>
    </w:rPr>
  </w:style>
  <w:style w:type="character" w:customStyle="1" w:styleId="afd">
    <w:name w:val="Основной текст с отступом Знак"/>
    <w:basedOn w:val="a3"/>
    <w:rsid w:val="006507E6"/>
    <w:rPr>
      <w:lang w:eastAsia="ru-RU"/>
    </w:rPr>
  </w:style>
  <w:style w:type="character" w:customStyle="1" w:styleId="afe">
    <w:name w:val="Название Знак"/>
    <w:basedOn w:val="a3"/>
    <w:uiPriority w:val="10"/>
    <w:rsid w:val="006507E6"/>
    <w:rPr>
      <w:rFonts w:ascii="Arial" w:eastAsia="Times New Roman" w:hAnsi="Arial" w:cs="Times New Roman"/>
      <w:b/>
      <w:sz w:val="24"/>
      <w:szCs w:val="20"/>
      <w:lang w:eastAsia="ru-RU"/>
    </w:rPr>
  </w:style>
  <w:style w:type="character" w:customStyle="1" w:styleId="-">
    <w:name w:val="Интернет-ссылка"/>
    <w:basedOn w:val="a3"/>
    <w:rsid w:val="006507E6"/>
    <w:rPr>
      <w:color w:val="0000FF"/>
      <w:u w:val="single"/>
    </w:rPr>
  </w:style>
  <w:style w:type="character" w:customStyle="1" w:styleId="apple-style-span">
    <w:name w:val="apple-style-span"/>
    <w:basedOn w:val="a3"/>
    <w:rsid w:val="006507E6"/>
  </w:style>
  <w:style w:type="character" w:styleId="aff">
    <w:name w:val="FollowedHyperlink"/>
    <w:basedOn w:val="a3"/>
    <w:uiPriority w:val="99"/>
    <w:rsid w:val="006507E6"/>
    <w:rPr>
      <w:color w:val="800080"/>
      <w:u w:val="single"/>
    </w:rPr>
  </w:style>
  <w:style w:type="character" w:customStyle="1" w:styleId="aff0">
    <w:name w:val="Без интервала Знак"/>
    <w:basedOn w:val="a3"/>
    <w:uiPriority w:val="1"/>
    <w:rsid w:val="006507E6"/>
    <w:rPr>
      <w:rFonts w:ascii="Calibri" w:eastAsia="Calibri" w:hAnsi="Calibri" w:cs="Times New Roman"/>
      <w:lang w:eastAsia="ru-RU"/>
    </w:rPr>
  </w:style>
  <w:style w:type="character" w:customStyle="1" w:styleId="aff1">
    <w:name w:val="Основной текст_"/>
    <w:basedOn w:val="a3"/>
    <w:rsid w:val="006507E6"/>
    <w:rPr>
      <w:rFonts w:ascii="Times New Roman" w:eastAsia="Times New Roman" w:hAnsi="Times New Roman" w:cs="Times New Roman"/>
      <w:sz w:val="23"/>
      <w:szCs w:val="23"/>
      <w:shd w:val="clear" w:color="auto" w:fill="FFFFFF"/>
    </w:rPr>
  </w:style>
  <w:style w:type="character" w:customStyle="1" w:styleId="41">
    <w:name w:val="Основной текст4"/>
    <w:basedOn w:val="aff1"/>
    <w:rsid w:val="006507E6"/>
    <w:rPr>
      <w:rFonts w:ascii="Times New Roman" w:eastAsia="Times New Roman" w:hAnsi="Times New Roman" w:cs="Times New Roman"/>
      <w:color w:val="000000"/>
      <w:spacing w:val="0"/>
      <w:w w:val="100"/>
      <w:sz w:val="23"/>
      <w:szCs w:val="23"/>
      <w:shd w:val="clear" w:color="auto" w:fill="FFFFFF"/>
    </w:rPr>
  </w:style>
  <w:style w:type="character" w:customStyle="1" w:styleId="17">
    <w:name w:val="Текст выноски Знак1"/>
    <w:basedOn w:val="a3"/>
    <w:rsid w:val="006507E6"/>
    <w:rPr>
      <w:rFonts w:ascii="Tahoma" w:hAnsi="Tahoma"/>
      <w:sz w:val="16"/>
      <w:szCs w:val="16"/>
      <w:lang w:eastAsia="ru-RU"/>
    </w:rPr>
  </w:style>
  <w:style w:type="character" w:customStyle="1" w:styleId="38">
    <w:name w:val="Основной текст (3)_"/>
    <w:basedOn w:val="a3"/>
    <w:rsid w:val="006507E6"/>
    <w:rPr>
      <w:rFonts w:ascii="Times New Roman" w:eastAsia="Times New Roman" w:hAnsi="Times New Roman" w:cs="Times New Roman"/>
      <w:b/>
      <w:bCs/>
      <w:spacing w:val="-2"/>
      <w:sz w:val="20"/>
      <w:szCs w:val="20"/>
      <w:shd w:val="clear" w:color="auto" w:fill="FFFFFF"/>
    </w:rPr>
  </w:style>
  <w:style w:type="character" w:customStyle="1" w:styleId="30pt">
    <w:name w:val="Основной текст (3) + Интервал 0 pt"/>
    <w:basedOn w:val="38"/>
    <w:rsid w:val="006507E6"/>
    <w:rPr>
      <w:rFonts w:ascii="Times New Roman" w:eastAsia="Times New Roman" w:hAnsi="Times New Roman" w:cs="Times New Roman"/>
      <w:b/>
      <w:bCs/>
      <w:color w:val="000000"/>
      <w:spacing w:val="-1"/>
      <w:w w:val="100"/>
      <w:sz w:val="20"/>
      <w:szCs w:val="20"/>
      <w:shd w:val="clear" w:color="auto" w:fill="FFFFFF"/>
      <w:lang w:val="ru-RU"/>
    </w:rPr>
  </w:style>
  <w:style w:type="character" w:customStyle="1" w:styleId="0pt">
    <w:name w:val="Основной текст + Полужирный;Интервал 0 pt"/>
    <w:basedOn w:val="aff1"/>
    <w:rsid w:val="006507E6"/>
    <w:rPr>
      <w:rFonts w:ascii="Times New Roman" w:eastAsia="Times New Roman" w:hAnsi="Times New Roman" w:cs="Times New Roman"/>
      <w:b/>
      <w:bCs/>
      <w:i w:val="0"/>
      <w:iCs w:val="0"/>
      <w:caps w:val="0"/>
      <w:smallCaps w:val="0"/>
      <w:color w:val="000000"/>
      <w:spacing w:val="-1"/>
      <w:w w:val="100"/>
      <w:sz w:val="20"/>
      <w:szCs w:val="20"/>
      <w:u w:val="none"/>
      <w:shd w:val="clear" w:color="auto" w:fill="FFFFFF"/>
      <w:lang w:val="ru-RU"/>
    </w:rPr>
  </w:style>
  <w:style w:type="character" w:customStyle="1" w:styleId="8">
    <w:name w:val="Основной текст + 8"/>
    <w:basedOn w:val="a3"/>
    <w:rsid w:val="006507E6"/>
    <w:rPr>
      <w:rFonts w:ascii="Times New Roman" w:eastAsia="Times New Roman" w:hAnsi="Times New Roman" w:cs="Times New Roman"/>
      <w:b/>
      <w:bCs/>
      <w:i w:val="0"/>
      <w:iCs w:val="0"/>
      <w:caps w:val="0"/>
      <w:smallCaps w:val="0"/>
      <w:color w:val="000000"/>
      <w:spacing w:val="-3"/>
      <w:w w:val="100"/>
      <w:sz w:val="17"/>
      <w:szCs w:val="17"/>
      <w:u w:val="none"/>
      <w:effect w:val="none"/>
      <w:lang w:val="ru-RU"/>
    </w:rPr>
  </w:style>
  <w:style w:type="character" w:customStyle="1" w:styleId="42">
    <w:name w:val="Основной текст (4)_"/>
    <w:basedOn w:val="a3"/>
    <w:rsid w:val="006507E6"/>
    <w:rPr>
      <w:rFonts w:ascii="Times New Roman" w:eastAsia="Times New Roman" w:hAnsi="Times New Roman" w:cs="Times New Roman"/>
      <w:b/>
      <w:bCs/>
      <w:spacing w:val="-3"/>
      <w:sz w:val="17"/>
      <w:szCs w:val="17"/>
      <w:shd w:val="clear" w:color="auto" w:fill="FFFFFF"/>
    </w:rPr>
  </w:style>
  <w:style w:type="character" w:customStyle="1" w:styleId="43">
    <w:name w:val="Основной текст (4)"/>
    <w:basedOn w:val="42"/>
    <w:rsid w:val="006507E6"/>
    <w:rPr>
      <w:rFonts w:ascii="Times New Roman" w:eastAsia="Times New Roman" w:hAnsi="Times New Roman" w:cs="Times New Roman"/>
      <w:b/>
      <w:bCs/>
      <w:color w:val="000000"/>
      <w:spacing w:val="-3"/>
      <w:w w:val="100"/>
      <w:sz w:val="17"/>
      <w:szCs w:val="17"/>
      <w:u w:val="single"/>
      <w:shd w:val="clear" w:color="auto" w:fill="FFFFFF"/>
      <w:lang w:val="ru-RU"/>
    </w:rPr>
  </w:style>
  <w:style w:type="character" w:customStyle="1" w:styleId="30pt0">
    <w:name w:val="Основной текст (3) + Не курсив;Интервал 0 pt"/>
    <w:basedOn w:val="38"/>
    <w:rsid w:val="006507E6"/>
    <w:rPr>
      <w:rFonts w:ascii="Times New Roman" w:eastAsia="Times New Roman" w:hAnsi="Times New Roman" w:cs="Times New Roman"/>
      <w:b w:val="0"/>
      <w:bCs w:val="0"/>
      <w:i/>
      <w:iCs/>
      <w:caps w:val="0"/>
      <w:smallCaps w:val="0"/>
      <w:color w:val="000000"/>
      <w:spacing w:val="2"/>
      <w:w w:val="100"/>
      <w:sz w:val="24"/>
      <w:szCs w:val="24"/>
      <w:u w:val="none"/>
      <w:shd w:val="clear" w:color="auto" w:fill="FFFFFF"/>
      <w:lang w:val="ru-RU"/>
    </w:rPr>
  </w:style>
  <w:style w:type="character" w:customStyle="1" w:styleId="0pt0">
    <w:name w:val="Основной текст + Курсив;Интервал 0 pt"/>
    <w:basedOn w:val="aff1"/>
    <w:rsid w:val="006507E6"/>
    <w:rPr>
      <w:rFonts w:ascii="Times New Roman" w:eastAsia="Times New Roman" w:hAnsi="Times New Roman" w:cs="Times New Roman"/>
      <w:b w:val="0"/>
      <w:bCs w:val="0"/>
      <w:i/>
      <w:iCs/>
      <w:caps w:val="0"/>
      <w:smallCaps w:val="0"/>
      <w:color w:val="000000"/>
      <w:spacing w:val="-2"/>
      <w:w w:val="100"/>
      <w:sz w:val="24"/>
      <w:szCs w:val="24"/>
      <w:u w:val="none"/>
      <w:shd w:val="clear" w:color="auto" w:fill="FFFFFF"/>
      <w:lang w:val="ru-RU"/>
    </w:rPr>
  </w:style>
  <w:style w:type="character" w:customStyle="1" w:styleId="160">
    <w:name w:val="Основной текст (16)_"/>
    <w:basedOn w:val="a3"/>
    <w:rsid w:val="006507E6"/>
    <w:rPr>
      <w:rFonts w:ascii="MS Reference Sans Serif" w:eastAsia="MS Reference Sans Serif" w:hAnsi="MS Reference Sans Serif" w:cs="MS Reference Sans Serif"/>
      <w:b w:val="0"/>
      <w:bCs w:val="0"/>
      <w:i w:val="0"/>
      <w:iCs w:val="0"/>
      <w:caps w:val="0"/>
      <w:smallCaps w:val="0"/>
      <w:spacing w:val="-3"/>
      <w:sz w:val="18"/>
      <w:szCs w:val="18"/>
      <w:u w:val="none"/>
    </w:rPr>
  </w:style>
  <w:style w:type="character" w:customStyle="1" w:styleId="161">
    <w:name w:val="Основной текст (16)"/>
    <w:basedOn w:val="160"/>
    <w:rsid w:val="006507E6"/>
    <w:rPr>
      <w:rFonts w:ascii="MS Reference Sans Serif" w:eastAsia="MS Reference Sans Serif" w:hAnsi="MS Reference Sans Serif" w:cs="MS Reference Sans Serif"/>
      <w:b w:val="0"/>
      <w:bCs w:val="0"/>
      <w:i w:val="0"/>
      <w:iCs w:val="0"/>
      <w:caps w:val="0"/>
      <w:smallCaps w:val="0"/>
      <w:color w:val="000000"/>
      <w:spacing w:val="-3"/>
      <w:w w:val="100"/>
      <w:sz w:val="18"/>
      <w:szCs w:val="18"/>
      <w:u w:val="none"/>
      <w:lang w:val="ru-RU"/>
    </w:rPr>
  </w:style>
  <w:style w:type="character" w:customStyle="1" w:styleId="71">
    <w:name w:val="Заголовок №7_"/>
    <w:basedOn w:val="a3"/>
    <w:rsid w:val="006507E6"/>
    <w:rPr>
      <w:rFonts w:ascii="Verdana" w:eastAsia="Verdana" w:hAnsi="Verdana" w:cs="Verdana"/>
      <w:b/>
      <w:bCs/>
      <w:color w:val="000000"/>
      <w:spacing w:val="-4"/>
      <w:sz w:val="24"/>
      <w:szCs w:val="24"/>
      <w:shd w:val="clear" w:color="auto" w:fill="FFFFFF"/>
      <w:lang w:eastAsia="ru-RU"/>
    </w:rPr>
  </w:style>
  <w:style w:type="character" w:customStyle="1" w:styleId="70pt">
    <w:name w:val="Заголовок №7 + Интервал 0 pt"/>
    <w:basedOn w:val="a3"/>
    <w:rsid w:val="006507E6"/>
    <w:rPr>
      <w:rFonts w:ascii="Verdana" w:eastAsia="Verdana" w:hAnsi="Verdana" w:cs="Verdana"/>
      <w:b/>
      <w:bCs/>
      <w:i w:val="0"/>
      <w:iCs w:val="0"/>
      <w:caps w:val="0"/>
      <w:smallCaps w:val="0"/>
      <w:color w:val="000000"/>
      <w:spacing w:val="-3"/>
      <w:w w:val="100"/>
      <w:sz w:val="24"/>
      <w:szCs w:val="24"/>
      <w:u w:val="none"/>
      <w:lang w:val="ru-RU"/>
    </w:rPr>
  </w:style>
  <w:style w:type="character" w:customStyle="1" w:styleId="52">
    <w:name w:val="Заголовок №5 (2)_"/>
    <w:basedOn w:val="a3"/>
    <w:rsid w:val="006507E6"/>
    <w:rPr>
      <w:rFonts w:ascii="Times New Roman" w:eastAsia="Times New Roman" w:hAnsi="Times New Roman" w:cs="Times New Roman"/>
      <w:i/>
      <w:iCs/>
      <w:spacing w:val="-2"/>
      <w:shd w:val="clear" w:color="auto" w:fill="FFFFFF"/>
    </w:rPr>
  </w:style>
  <w:style w:type="character" w:customStyle="1" w:styleId="160pt">
    <w:name w:val="Основной текст (16) + Интервал 0 pt"/>
    <w:basedOn w:val="a3"/>
    <w:rsid w:val="006507E6"/>
    <w:rPr>
      <w:rFonts w:ascii="MS Reference Sans Serif" w:eastAsia="MS Reference Sans Serif" w:hAnsi="MS Reference Sans Serif" w:cs="MS Reference Sans Serif"/>
      <w:b w:val="0"/>
      <w:bCs w:val="0"/>
      <w:i w:val="0"/>
      <w:iCs w:val="0"/>
      <w:caps w:val="0"/>
      <w:smallCaps w:val="0"/>
      <w:color w:val="000000"/>
      <w:spacing w:val="-4"/>
      <w:w w:val="100"/>
      <w:sz w:val="18"/>
      <w:szCs w:val="18"/>
      <w:u w:val="none"/>
      <w:effect w:val="none"/>
      <w:lang w:val="ru-RU"/>
    </w:rPr>
  </w:style>
  <w:style w:type="character" w:customStyle="1" w:styleId="44">
    <w:name w:val="Заголовок №4_"/>
    <w:basedOn w:val="a3"/>
    <w:rsid w:val="006507E6"/>
    <w:rPr>
      <w:rFonts w:ascii="Times New Roman" w:eastAsia="Times New Roman" w:hAnsi="Times New Roman" w:cs="Times New Roman"/>
      <w:i/>
      <w:iCs/>
      <w:spacing w:val="-1"/>
      <w:shd w:val="clear" w:color="auto" w:fill="FFFFFF"/>
    </w:rPr>
  </w:style>
  <w:style w:type="character" w:customStyle="1" w:styleId="18">
    <w:name w:val="Стиль1 Знак"/>
    <w:basedOn w:val="a3"/>
    <w:rsid w:val="006507E6"/>
    <w:rPr>
      <w:rFonts w:ascii="Times New Roman" w:eastAsia="Times New Roman" w:hAnsi="Times New Roman" w:cs="Times New Roman"/>
      <w:sz w:val="28"/>
      <w:szCs w:val="28"/>
      <w:shd w:val="clear" w:color="auto" w:fill="FFFFFF"/>
    </w:rPr>
  </w:style>
  <w:style w:type="character" w:customStyle="1" w:styleId="2a">
    <w:name w:val="Стиль2 Знак"/>
    <w:basedOn w:val="44"/>
    <w:rsid w:val="006507E6"/>
    <w:rPr>
      <w:rFonts w:ascii="Times New Roman" w:eastAsia="Times New Roman" w:hAnsi="Times New Roman" w:cs="Times New Roman"/>
      <w:i/>
      <w:iCs/>
      <w:spacing w:val="-1"/>
      <w:sz w:val="28"/>
      <w:szCs w:val="28"/>
      <w:shd w:val="clear" w:color="auto" w:fill="FFFFFF"/>
    </w:rPr>
  </w:style>
  <w:style w:type="character" w:customStyle="1" w:styleId="39">
    <w:name w:val="Стиль3 Знак"/>
    <w:basedOn w:val="2a"/>
    <w:rsid w:val="006507E6"/>
    <w:rPr>
      <w:rFonts w:ascii="Times New Roman" w:eastAsia="Times New Roman" w:hAnsi="Times New Roman" w:cs="Times New Roman"/>
      <w:i w:val="0"/>
      <w:iCs/>
      <w:spacing w:val="-1"/>
      <w:sz w:val="28"/>
      <w:szCs w:val="28"/>
      <w:shd w:val="clear" w:color="auto" w:fill="FFFFFF"/>
    </w:rPr>
  </w:style>
  <w:style w:type="character" w:customStyle="1" w:styleId="61">
    <w:name w:val="Заголовок №6_"/>
    <w:basedOn w:val="a3"/>
    <w:rsid w:val="006507E6"/>
    <w:rPr>
      <w:rFonts w:ascii="MS Reference Sans Serif" w:eastAsia="MS Reference Sans Serif" w:hAnsi="MS Reference Sans Serif" w:cs="MS Reference Sans Serif"/>
      <w:b w:val="0"/>
      <w:bCs w:val="0"/>
      <w:i w:val="0"/>
      <w:iCs w:val="0"/>
      <w:caps w:val="0"/>
      <w:smallCaps w:val="0"/>
      <w:spacing w:val="-3"/>
      <w:sz w:val="30"/>
      <w:szCs w:val="30"/>
      <w:u w:val="none"/>
    </w:rPr>
  </w:style>
  <w:style w:type="character" w:customStyle="1" w:styleId="62">
    <w:name w:val="Заголовок №6"/>
    <w:basedOn w:val="61"/>
    <w:rsid w:val="006507E6"/>
    <w:rPr>
      <w:rFonts w:ascii="MS Reference Sans Serif" w:eastAsia="MS Reference Sans Serif" w:hAnsi="MS Reference Sans Serif" w:cs="MS Reference Sans Serif"/>
      <w:b w:val="0"/>
      <w:bCs w:val="0"/>
      <w:i w:val="0"/>
      <w:iCs w:val="0"/>
      <w:caps w:val="0"/>
      <w:smallCaps w:val="0"/>
      <w:color w:val="000000"/>
      <w:spacing w:val="-3"/>
      <w:w w:val="100"/>
      <w:sz w:val="30"/>
      <w:szCs w:val="30"/>
      <w:u w:val="none"/>
      <w:lang w:val="ru-RU"/>
    </w:rPr>
  </w:style>
  <w:style w:type="character" w:customStyle="1" w:styleId="2b">
    <w:name w:val="Основной текст2"/>
    <w:basedOn w:val="aff1"/>
    <w:rsid w:val="006507E6"/>
    <w:rPr>
      <w:rFonts w:ascii="Times New Roman" w:eastAsia="Times New Roman" w:hAnsi="Times New Roman" w:cs="Times New Roman"/>
      <w:b w:val="0"/>
      <w:bCs w:val="0"/>
      <w:i w:val="0"/>
      <w:iCs w:val="0"/>
      <w:caps w:val="0"/>
      <w:smallCaps w:val="0"/>
      <w:color w:val="000000"/>
      <w:spacing w:val="7"/>
      <w:w w:val="100"/>
      <w:sz w:val="20"/>
      <w:szCs w:val="20"/>
      <w:u w:val="single"/>
      <w:shd w:val="clear" w:color="auto" w:fill="FFFFFF"/>
      <w:lang w:val="ru-RU"/>
    </w:rPr>
  </w:style>
  <w:style w:type="character" w:customStyle="1" w:styleId="2c">
    <w:name w:val="Основной текст (2)"/>
    <w:basedOn w:val="a3"/>
    <w:rsid w:val="006507E6"/>
    <w:rPr>
      <w:rFonts w:ascii="Verdana" w:eastAsia="Verdana" w:hAnsi="Verdana" w:cs="Verdana"/>
      <w:b/>
      <w:bCs/>
      <w:i w:val="0"/>
      <w:iCs w:val="0"/>
      <w:caps w:val="0"/>
      <w:smallCaps w:val="0"/>
      <w:color w:val="000000"/>
      <w:spacing w:val="7"/>
      <w:w w:val="100"/>
      <w:sz w:val="18"/>
      <w:szCs w:val="18"/>
      <w:u w:val="none"/>
      <w:lang w:val="ru-RU"/>
    </w:rPr>
  </w:style>
  <w:style w:type="character" w:customStyle="1" w:styleId="30pt1">
    <w:name w:val="Основной текст (3) + Не полужирный;Интервал 0 pt"/>
    <w:basedOn w:val="38"/>
    <w:rsid w:val="006507E6"/>
    <w:rPr>
      <w:rFonts w:ascii="Times New Roman" w:eastAsia="Times New Roman" w:hAnsi="Times New Roman" w:cs="Times New Roman"/>
      <w:b/>
      <w:bCs/>
      <w:i w:val="0"/>
      <w:iCs w:val="0"/>
      <w:caps w:val="0"/>
      <w:smallCaps w:val="0"/>
      <w:color w:val="000000"/>
      <w:spacing w:val="7"/>
      <w:w w:val="100"/>
      <w:sz w:val="20"/>
      <w:szCs w:val="20"/>
      <w:u w:val="none"/>
      <w:shd w:val="clear" w:color="auto" w:fill="FFFFFF"/>
      <w:lang w:val="ru-RU"/>
    </w:rPr>
  </w:style>
  <w:style w:type="character" w:customStyle="1" w:styleId="80">
    <w:name w:val="Заголовок №8_"/>
    <w:basedOn w:val="a3"/>
    <w:rsid w:val="006507E6"/>
    <w:rPr>
      <w:rFonts w:ascii="MS Reference Sans Serif" w:eastAsia="MS Reference Sans Serif" w:hAnsi="MS Reference Sans Serif" w:cs="MS Reference Sans Serif"/>
      <w:b w:val="0"/>
      <w:bCs w:val="0"/>
      <w:i w:val="0"/>
      <w:iCs w:val="0"/>
      <w:caps w:val="0"/>
      <w:smallCaps w:val="0"/>
      <w:spacing w:val="-5"/>
      <w:sz w:val="22"/>
      <w:szCs w:val="22"/>
      <w:u w:val="none"/>
    </w:rPr>
  </w:style>
  <w:style w:type="character" w:customStyle="1" w:styleId="81">
    <w:name w:val="Заголовок №8"/>
    <w:basedOn w:val="80"/>
    <w:rsid w:val="006507E6"/>
    <w:rPr>
      <w:rFonts w:ascii="MS Reference Sans Serif" w:eastAsia="MS Reference Sans Serif" w:hAnsi="MS Reference Sans Serif" w:cs="MS Reference Sans Serif"/>
      <w:b w:val="0"/>
      <w:bCs w:val="0"/>
      <w:i w:val="0"/>
      <w:iCs w:val="0"/>
      <w:caps w:val="0"/>
      <w:smallCaps w:val="0"/>
      <w:color w:val="000000"/>
      <w:spacing w:val="-5"/>
      <w:w w:val="100"/>
      <w:sz w:val="22"/>
      <w:szCs w:val="22"/>
      <w:u w:val="none"/>
      <w:lang w:val="ru-RU"/>
    </w:rPr>
  </w:style>
  <w:style w:type="character" w:customStyle="1" w:styleId="270">
    <w:name w:val="Основной текст (27)_"/>
    <w:basedOn w:val="a3"/>
    <w:rsid w:val="006507E6"/>
    <w:rPr>
      <w:rFonts w:cs="Calibri"/>
      <w:spacing w:val="1"/>
      <w:sz w:val="29"/>
      <w:szCs w:val="29"/>
      <w:shd w:val="clear" w:color="auto" w:fill="FFFFFF"/>
    </w:rPr>
  </w:style>
  <w:style w:type="character" w:customStyle="1" w:styleId="271">
    <w:name w:val="Основной текст (27) + Не полужирный"/>
    <w:basedOn w:val="270"/>
    <w:rsid w:val="006507E6"/>
    <w:rPr>
      <w:rFonts w:cs="Calibri"/>
      <w:b/>
      <w:bCs/>
      <w:spacing w:val="2"/>
      <w:sz w:val="29"/>
      <w:szCs w:val="29"/>
      <w:shd w:val="clear" w:color="auto" w:fill="FFFFFF"/>
    </w:rPr>
  </w:style>
  <w:style w:type="character" w:customStyle="1" w:styleId="53">
    <w:name w:val="Основной текст (5)_"/>
    <w:basedOn w:val="a3"/>
    <w:rsid w:val="006507E6"/>
    <w:rPr>
      <w:rFonts w:cs="Calibri"/>
      <w:spacing w:val="3"/>
      <w:sz w:val="45"/>
      <w:szCs w:val="45"/>
      <w:shd w:val="clear" w:color="auto" w:fill="FFFFFF"/>
    </w:rPr>
  </w:style>
  <w:style w:type="character" w:customStyle="1" w:styleId="60pt">
    <w:name w:val="Заголовок №6 + Интервал 0 pt"/>
    <w:basedOn w:val="61"/>
    <w:rsid w:val="006507E6"/>
    <w:rPr>
      <w:rFonts w:ascii="MS Reference Sans Serif" w:eastAsia="MS Reference Sans Serif" w:hAnsi="MS Reference Sans Serif" w:cs="MS Reference Sans Serif"/>
      <w:b w:val="0"/>
      <w:bCs w:val="0"/>
      <w:i w:val="0"/>
      <w:iCs w:val="0"/>
      <w:caps w:val="0"/>
      <w:smallCaps w:val="0"/>
      <w:color w:val="000000"/>
      <w:spacing w:val="-2"/>
      <w:w w:val="100"/>
      <w:sz w:val="30"/>
      <w:szCs w:val="30"/>
      <w:u w:val="none"/>
      <w:shd w:val="clear" w:color="auto" w:fill="FFFFFF"/>
      <w:lang w:val="ru-RU"/>
    </w:rPr>
  </w:style>
  <w:style w:type="character" w:customStyle="1" w:styleId="9">
    <w:name w:val="Заголовок №9"/>
    <w:basedOn w:val="a3"/>
    <w:rsid w:val="006507E6"/>
    <w:rPr>
      <w:rFonts w:ascii="MS Reference Sans Serif" w:eastAsia="MS Reference Sans Serif" w:hAnsi="MS Reference Sans Serif" w:cs="MS Reference Sans Serif"/>
      <w:b/>
      <w:bCs/>
      <w:i w:val="0"/>
      <w:iCs w:val="0"/>
      <w:caps w:val="0"/>
      <w:smallCaps w:val="0"/>
      <w:color w:val="000000"/>
      <w:spacing w:val="-3"/>
      <w:w w:val="100"/>
      <w:sz w:val="19"/>
      <w:szCs w:val="19"/>
      <w:u w:val="none"/>
      <w:lang w:val="ru-RU"/>
    </w:rPr>
  </w:style>
  <w:style w:type="character" w:customStyle="1" w:styleId="120">
    <w:name w:val="Основной текст (12)_"/>
    <w:basedOn w:val="a3"/>
    <w:rsid w:val="006507E6"/>
    <w:rPr>
      <w:rFonts w:ascii="Times New Roman" w:eastAsia="Times New Roman" w:hAnsi="Times New Roman"/>
      <w:b/>
      <w:bCs/>
      <w:i/>
      <w:iCs/>
      <w:spacing w:val="6"/>
      <w:sz w:val="21"/>
      <w:szCs w:val="21"/>
      <w:shd w:val="clear" w:color="auto" w:fill="FFFFFF"/>
    </w:rPr>
  </w:style>
  <w:style w:type="character" w:customStyle="1" w:styleId="120pt">
    <w:name w:val="Основной текст (12) + Интервал 0 pt"/>
    <w:basedOn w:val="120"/>
    <w:rsid w:val="006507E6"/>
    <w:rPr>
      <w:rFonts w:ascii="Times New Roman" w:eastAsia="Times New Roman" w:hAnsi="Times New Roman"/>
      <w:b/>
      <w:bCs/>
      <w:i/>
      <w:iCs/>
      <w:color w:val="000000"/>
      <w:spacing w:val="2"/>
      <w:w w:val="100"/>
      <w:sz w:val="21"/>
      <w:szCs w:val="21"/>
      <w:shd w:val="clear" w:color="auto" w:fill="FFFFFF"/>
      <w:lang w:val="ru-RU"/>
    </w:rPr>
  </w:style>
  <w:style w:type="character" w:customStyle="1" w:styleId="s4">
    <w:name w:val="s4"/>
    <w:rsid w:val="006507E6"/>
  </w:style>
  <w:style w:type="character" w:customStyle="1" w:styleId="aff2">
    <w:name w:val="Подпись к картинке_"/>
    <w:basedOn w:val="a3"/>
    <w:rsid w:val="006507E6"/>
    <w:rPr>
      <w:rFonts w:cs="Calibri"/>
      <w:spacing w:val="1"/>
      <w:sz w:val="29"/>
      <w:szCs w:val="29"/>
      <w:shd w:val="clear" w:color="auto" w:fill="FFFFFF"/>
    </w:rPr>
  </w:style>
  <w:style w:type="character" w:customStyle="1" w:styleId="272">
    <w:name w:val="Основной текст (27) + Курсив"/>
    <w:basedOn w:val="a3"/>
    <w:rsid w:val="006507E6"/>
    <w:rPr>
      <w:rFonts w:ascii="Calibri" w:eastAsia="Calibri" w:hAnsi="Calibri" w:cs="Calibri"/>
      <w:b w:val="0"/>
      <w:bCs w:val="0"/>
      <w:i/>
      <w:iCs/>
      <w:caps w:val="0"/>
      <w:smallCaps w:val="0"/>
      <w:spacing w:val="-1"/>
      <w:sz w:val="29"/>
      <w:szCs w:val="29"/>
      <w:shd w:val="clear" w:color="auto" w:fill="FFFFFF"/>
    </w:rPr>
  </w:style>
  <w:style w:type="character" w:customStyle="1" w:styleId="63">
    <w:name w:val="Основной текст (6)"/>
    <w:basedOn w:val="a3"/>
    <w:rsid w:val="006507E6"/>
    <w:rPr>
      <w:rFonts w:ascii="Calibri" w:eastAsia="Calibri" w:hAnsi="Calibri" w:cs="Calibri"/>
      <w:b w:val="0"/>
      <w:bCs w:val="0"/>
      <w:i w:val="0"/>
      <w:iCs w:val="0"/>
      <w:caps w:val="0"/>
      <w:smallCaps w:val="0"/>
      <w:spacing w:val="2"/>
      <w:sz w:val="44"/>
      <w:szCs w:val="44"/>
    </w:rPr>
  </w:style>
  <w:style w:type="character" w:customStyle="1" w:styleId="6195pt">
    <w:name w:val="Основной текст (6) + 19;5 pt"/>
    <w:basedOn w:val="a3"/>
    <w:rsid w:val="006507E6"/>
    <w:rPr>
      <w:rFonts w:ascii="Calibri" w:eastAsia="Calibri" w:hAnsi="Calibri" w:cs="Calibri"/>
      <w:b w:val="0"/>
      <w:bCs w:val="0"/>
      <w:i w:val="0"/>
      <w:iCs w:val="0"/>
      <w:caps w:val="0"/>
      <w:smallCaps w:val="0"/>
      <w:spacing w:val="2"/>
      <w:sz w:val="36"/>
      <w:szCs w:val="36"/>
    </w:rPr>
  </w:style>
  <w:style w:type="character" w:customStyle="1" w:styleId="45">
    <w:name w:val="Основной текст (45)_"/>
    <w:basedOn w:val="a3"/>
    <w:rsid w:val="006507E6"/>
    <w:rPr>
      <w:rFonts w:cs="Calibri"/>
      <w:spacing w:val="-1"/>
      <w:sz w:val="26"/>
      <w:szCs w:val="26"/>
      <w:shd w:val="clear" w:color="auto" w:fill="FFFFFF"/>
    </w:rPr>
  </w:style>
  <w:style w:type="character" w:customStyle="1" w:styleId="121">
    <w:name w:val="Заголовок №12"/>
    <w:basedOn w:val="a3"/>
    <w:rsid w:val="006507E6"/>
    <w:rPr>
      <w:rFonts w:ascii="Calibri" w:eastAsia="Calibri" w:hAnsi="Calibri" w:cs="Calibri"/>
      <w:b w:val="0"/>
      <w:bCs w:val="0"/>
      <w:i w:val="0"/>
      <w:iCs w:val="0"/>
      <w:caps w:val="0"/>
      <w:smallCaps w:val="0"/>
      <w:spacing w:val="1"/>
      <w:sz w:val="36"/>
      <w:szCs w:val="36"/>
    </w:rPr>
  </w:style>
  <w:style w:type="character" w:customStyle="1" w:styleId="26135pt1pt">
    <w:name w:val="Основной текст (26) + 13;5 pt;Интервал 1 pt"/>
    <w:basedOn w:val="a3"/>
    <w:rsid w:val="006507E6"/>
    <w:rPr>
      <w:rFonts w:ascii="Calibri" w:eastAsia="Calibri" w:hAnsi="Calibri" w:cs="Calibri"/>
      <w:b w:val="0"/>
      <w:bCs w:val="0"/>
      <w:i w:val="0"/>
      <w:iCs w:val="0"/>
      <w:caps w:val="0"/>
      <w:smallCaps w:val="0"/>
      <w:spacing w:val="19"/>
      <w:sz w:val="26"/>
      <w:szCs w:val="26"/>
      <w:shd w:val="clear" w:color="auto" w:fill="FFFFFF"/>
    </w:rPr>
  </w:style>
  <w:style w:type="character" w:customStyle="1" w:styleId="27175pt">
    <w:name w:val="Основной текст (27) + 17;5 pt"/>
    <w:basedOn w:val="270"/>
    <w:rsid w:val="006507E6"/>
    <w:rPr>
      <w:rFonts w:ascii="Calibri" w:eastAsia="Calibri" w:hAnsi="Calibri" w:cs="Calibri"/>
      <w:b w:val="0"/>
      <w:bCs w:val="0"/>
      <w:i w:val="0"/>
      <w:iCs w:val="0"/>
      <w:caps w:val="0"/>
      <w:smallCaps w:val="0"/>
      <w:spacing w:val="0"/>
      <w:sz w:val="33"/>
      <w:szCs w:val="33"/>
      <w:shd w:val="clear" w:color="auto" w:fill="FFFFFF"/>
    </w:rPr>
  </w:style>
  <w:style w:type="character" w:customStyle="1" w:styleId="56">
    <w:name w:val="Основной текст (56)_"/>
    <w:basedOn w:val="a3"/>
    <w:rsid w:val="006507E6"/>
    <w:rPr>
      <w:rFonts w:cs="Calibri"/>
      <w:spacing w:val="2"/>
      <w:sz w:val="26"/>
      <w:szCs w:val="26"/>
      <w:shd w:val="clear" w:color="auto" w:fill="FFFFFF"/>
    </w:rPr>
  </w:style>
  <w:style w:type="character" w:customStyle="1" w:styleId="56135pt">
    <w:name w:val="Основной текст (56) + 13;5 pt;Полужирный"/>
    <w:basedOn w:val="56"/>
    <w:rsid w:val="006507E6"/>
    <w:rPr>
      <w:rFonts w:cs="Calibri"/>
      <w:b/>
      <w:bCs/>
      <w:spacing w:val="0"/>
      <w:sz w:val="27"/>
      <w:szCs w:val="27"/>
      <w:shd w:val="clear" w:color="auto" w:fill="FFFFFF"/>
    </w:rPr>
  </w:style>
  <w:style w:type="character" w:customStyle="1" w:styleId="135pt">
    <w:name w:val="Основной текст + 13;5 pt;Полужирный"/>
    <w:basedOn w:val="aff1"/>
    <w:rsid w:val="006507E6"/>
    <w:rPr>
      <w:rFonts w:ascii="Calibri" w:eastAsia="Calibri" w:hAnsi="Calibri" w:cs="Calibri"/>
      <w:b/>
      <w:bCs/>
      <w:i w:val="0"/>
      <w:iCs w:val="0"/>
      <w:caps w:val="0"/>
      <w:smallCaps w:val="0"/>
      <w:spacing w:val="0"/>
      <w:sz w:val="27"/>
      <w:szCs w:val="27"/>
      <w:shd w:val="clear" w:color="auto" w:fill="FFFFFF"/>
    </w:rPr>
  </w:style>
  <w:style w:type="character" w:customStyle="1" w:styleId="260">
    <w:name w:val="Основной текст (26)_"/>
    <w:basedOn w:val="a3"/>
    <w:rsid w:val="006507E6"/>
    <w:rPr>
      <w:rFonts w:cs="Calibri"/>
      <w:spacing w:val="2"/>
      <w:sz w:val="33"/>
      <w:szCs w:val="33"/>
      <w:shd w:val="clear" w:color="auto" w:fill="FFFFFF"/>
    </w:rPr>
  </w:style>
  <w:style w:type="character" w:customStyle="1" w:styleId="aff3">
    <w:name w:val="Колонтитул_"/>
    <w:basedOn w:val="a3"/>
    <w:rsid w:val="006507E6"/>
    <w:rPr>
      <w:rFonts w:cs="Calibri"/>
      <w:spacing w:val="-2"/>
      <w:sz w:val="79"/>
      <w:szCs w:val="79"/>
      <w:shd w:val="clear" w:color="auto" w:fill="FFFFFF"/>
    </w:rPr>
  </w:style>
  <w:style w:type="character" w:customStyle="1" w:styleId="215pt">
    <w:name w:val="Колонтитул + 21;5 pt;Полужирный"/>
    <w:basedOn w:val="aff3"/>
    <w:rsid w:val="006507E6"/>
    <w:rPr>
      <w:rFonts w:cs="Calibri"/>
      <w:b/>
      <w:bCs/>
      <w:spacing w:val="-2"/>
      <w:sz w:val="41"/>
      <w:szCs w:val="41"/>
      <w:shd w:val="clear" w:color="auto" w:fill="FFFFFF"/>
    </w:rPr>
  </w:style>
  <w:style w:type="character" w:customStyle="1" w:styleId="215pt0">
    <w:name w:val="Колонтитул + 21;5 pt;Полужирный;Курсив"/>
    <w:basedOn w:val="aff3"/>
    <w:rsid w:val="006507E6"/>
    <w:rPr>
      <w:rFonts w:cs="Calibri"/>
      <w:b/>
      <w:bCs/>
      <w:i/>
      <w:iCs/>
      <w:spacing w:val="-1"/>
      <w:sz w:val="41"/>
      <w:szCs w:val="41"/>
      <w:shd w:val="clear" w:color="auto" w:fill="FFFFFF"/>
    </w:rPr>
  </w:style>
  <w:style w:type="character" w:customStyle="1" w:styleId="text1">
    <w:name w:val="text1"/>
    <w:rsid w:val="006507E6"/>
    <w:rPr>
      <w:rFonts w:ascii="Verdana" w:hAnsi="Verdana"/>
      <w:sz w:val="20"/>
      <w:szCs w:val="20"/>
    </w:rPr>
  </w:style>
  <w:style w:type="character" w:customStyle="1" w:styleId="c0">
    <w:name w:val="c0"/>
    <w:basedOn w:val="a3"/>
    <w:rsid w:val="006507E6"/>
  </w:style>
  <w:style w:type="character" w:customStyle="1" w:styleId="Normaltext">
    <w:name w:val="Normal text"/>
    <w:rsid w:val="006507E6"/>
    <w:rPr>
      <w:color w:val="000000"/>
      <w:sz w:val="20"/>
      <w:szCs w:val="20"/>
    </w:rPr>
  </w:style>
  <w:style w:type="character" w:customStyle="1" w:styleId="Heading">
    <w:name w:val="Heading"/>
    <w:rsid w:val="006507E6"/>
    <w:rPr>
      <w:b/>
      <w:bCs/>
      <w:color w:val="0000FF"/>
      <w:sz w:val="20"/>
      <w:szCs w:val="20"/>
    </w:rPr>
  </w:style>
  <w:style w:type="character" w:customStyle="1" w:styleId="Subheading">
    <w:name w:val="Subheading"/>
    <w:rsid w:val="006507E6"/>
    <w:rPr>
      <w:b/>
      <w:bCs/>
      <w:color w:val="000080"/>
      <w:sz w:val="20"/>
      <w:szCs w:val="20"/>
    </w:rPr>
  </w:style>
  <w:style w:type="character" w:customStyle="1" w:styleId="Keywords">
    <w:name w:val="Keywords"/>
    <w:rsid w:val="006507E6"/>
    <w:rPr>
      <w:i/>
      <w:iCs/>
      <w:color w:val="800000"/>
      <w:sz w:val="20"/>
      <w:szCs w:val="20"/>
    </w:rPr>
  </w:style>
  <w:style w:type="character" w:customStyle="1" w:styleId="Jump1">
    <w:name w:val="Jump 1"/>
    <w:rsid w:val="006507E6"/>
    <w:rPr>
      <w:color w:val="008000"/>
      <w:sz w:val="20"/>
      <w:szCs w:val="20"/>
      <w:u w:val="single"/>
    </w:rPr>
  </w:style>
  <w:style w:type="character" w:customStyle="1" w:styleId="Jump2">
    <w:name w:val="Jump 2"/>
    <w:rsid w:val="006507E6"/>
    <w:rPr>
      <w:color w:val="008000"/>
      <w:sz w:val="20"/>
      <w:szCs w:val="20"/>
      <w:u w:val="single"/>
    </w:rPr>
  </w:style>
  <w:style w:type="character" w:customStyle="1" w:styleId="54">
    <w:name w:val="Заголовок №5_"/>
    <w:basedOn w:val="a3"/>
    <w:rsid w:val="006507E6"/>
    <w:rPr>
      <w:rFonts w:ascii="MS Reference Sans Serif" w:eastAsia="MS Reference Sans Serif" w:hAnsi="MS Reference Sans Serif" w:cs="MS Reference Sans Serif"/>
      <w:spacing w:val="-12"/>
      <w:sz w:val="40"/>
      <w:szCs w:val="40"/>
      <w:shd w:val="clear" w:color="auto" w:fill="FFFFFF"/>
    </w:rPr>
  </w:style>
  <w:style w:type="character" w:customStyle="1" w:styleId="aff4">
    <w:name w:val="Текст Знак"/>
    <w:basedOn w:val="a3"/>
    <w:rsid w:val="006507E6"/>
    <w:rPr>
      <w:rFonts w:ascii="Courier New" w:eastAsia="Times New Roman" w:hAnsi="Courier New" w:cs="Times New Roman"/>
      <w:sz w:val="20"/>
      <w:szCs w:val="20"/>
    </w:rPr>
  </w:style>
  <w:style w:type="character" w:customStyle="1" w:styleId="19">
    <w:name w:val="Текст Знак1"/>
    <w:basedOn w:val="a3"/>
    <w:rsid w:val="006507E6"/>
    <w:rPr>
      <w:rFonts w:ascii="Consolas" w:hAnsi="Consolas"/>
      <w:sz w:val="21"/>
      <w:szCs w:val="21"/>
      <w:lang w:eastAsia="ru-RU"/>
    </w:rPr>
  </w:style>
  <w:style w:type="character" w:customStyle="1" w:styleId="40pt0">
    <w:name w:val="Основной текст (4) + Интервал 0 pt"/>
    <w:basedOn w:val="a3"/>
    <w:rsid w:val="006507E6"/>
    <w:rPr>
      <w:rFonts w:ascii="Times New Roman" w:eastAsia="Times New Roman" w:hAnsi="Times New Roman" w:cs="Times New Roman"/>
      <w:b/>
      <w:bCs/>
      <w:i w:val="0"/>
      <w:iCs w:val="0"/>
      <w:caps w:val="0"/>
      <w:smallCaps w:val="0"/>
      <w:color w:val="000000"/>
      <w:spacing w:val="-2"/>
      <w:w w:val="100"/>
      <w:sz w:val="17"/>
      <w:szCs w:val="17"/>
      <w:u w:val="none"/>
      <w:lang w:val="ru-RU"/>
    </w:rPr>
  </w:style>
  <w:style w:type="character" w:customStyle="1" w:styleId="210">
    <w:name w:val="Основной текст с отступом 2 Знак1"/>
    <w:basedOn w:val="a3"/>
    <w:rsid w:val="006507E6"/>
  </w:style>
  <w:style w:type="character" w:customStyle="1" w:styleId="3a">
    <w:name w:val="Основной текст с отступом 3 Знак"/>
    <w:basedOn w:val="a3"/>
    <w:rsid w:val="006507E6"/>
    <w:rPr>
      <w:rFonts w:ascii="Arial" w:hAnsi="Arial"/>
      <w:sz w:val="16"/>
      <w:szCs w:val="16"/>
      <w:lang w:eastAsia="ru-RU"/>
    </w:rPr>
  </w:style>
  <w:style w:type="character" w:customStyle="1" w:styleId="HTML">
    <w:name w:val="Стандартный HTML Знак"/>
    <w:basedOn w:val="a3"/>
    <w:rsid w:val="006507E6"/>
    <w:rPr>
      <w:rFonts w:ascii="Courier New" w:eastAsia="Times New Roman" w:hAnsi="Courier New" w:cs="Courier New"/>
      <w:sz w:val="20"/>
      <w:szCs w:val="20"/>
      <w:lang w:eastAsia="ru-RU"/>
    </w:rPr>
  </w:style>
  <w:style w:type="character" w:customStyle="1" w:styleId="1a">
    <w:name w:val="Стиль1 Знак Знак"/>
    <w:basedOn w:val="a3"/>
    <w:rsid w:val="006507E6"/>
    <w:rPr>
      <w:rFonts w:ascii="Arial" w:eastAsia="Times New Roman" w:hAnsi="Arial" w:cs="Arial"/>
      <w:sz w:val="16"/>
      <w:szCs w:val="14"/>
      <w:lang w:eastAsia="ru-RU"/>
    </w:rPr>
  </w:style>
  <w:style w:type="character" w:customStyle="1" w:styleId="1b">
    <w:name w:val="Оглавление 1 Знак"/>
    <w:basedOn w:val="a3"/>
    <w:rsid w:val="006507E6"/>
    <w:rPr>
      <w:rFonts w:ascii="Times New Roman" w:eastAsia="Calibri" w:hAnsi="Times New Roman" w:cs="Times New Roman"/>
      <w:b/>
      <w:bCs/>
      <w:iCs/>
      <w:spacing w:val="3"/>
      <w:sz w:val="24"/>
      <w:szCs w:val="24"/>
      <w:shd w:val="clear" w:color="auto" w:fill="FFFFFF"/>
    </w:rPr>
  </w:style>
  <w:style w:type="character" w:styleId="aff5">
    <w:name w:val="line number"/>
    <w:rsid w:val="006507E6"/>
  </w:style>
  <w:style w:type="character" w:customStyle="1" w:styleId="Standard1">
    <w:name w:val="Standard Знак1"/>
    <w:rsid w:val="006507E6"/>
    <w:rPr>
      <w:rFonts w:ascii="Times New Roman" w:eastAsia="SimSun" w:hAnsi="Times New Roman" w:cs="Times New Roman"/>
      <w:sz w:val="28"/>
      <w:szCs w:val="28"/>
      <w:lang w:eastAsia="zh-CN"/>
    </w:rPr>
  </w:style>
  <w:style w:type="character" w:customStyle="1" w:styleId="2d">
    <w:name w:val="Заг 2 Знак"/>
    <w:basedOn w:val="20"/>
    <w:rsid w:val="006507E6"/>
    <w:rPr>
      <w:rFonts w:ascii="PragmaticaC" w:eastAsia="Times New Roman" w:hAnsi="PragmaticaC" w:cs="PragmaticaC"/>
      <w:b/>
      <w:bCs/>
      <w:color w:val="000000"/>
      <w:sz w:val="26"/>
      <w:szCs w:val="26"/>
    </w:rPr>
  </w:style>
  <w:style w:type="character" w:customStyle="1" w:styleId="aff6">
    <w:name w:val="Абзац списка Знак"/>
    <w:basedOn w:val="a3"/>
    <w:uiPriority w:val="99"/>
    <w:rsid w:val="006507E6"/>
    <w:rPr>
      <w:rFonts w:ascii="Calibri" w:eastAsia="Calibri" w:hAnsi="Calibri" w:cs="Times New Roman"/>
    </w:rPr>
  </w:style>
  <w:style w:type="character" w:customStyle="1" w:styleId="1c">
    <w:name w:val="1 З Знак"/>
    <w:basedOn w:val="aff6"/>
    <w:rsid w:val="006507E6"/>
    <w:rPr>
      <w:rFonts w:ascii="Times New Roman" w:eastAsia="Calibri" w:hAnsi="Times New Roman" w:cs="Times New Roman"/>
      <w:b/>
      <w:sz w:val="24"/>
      <w:szCs w:val="24"/>
      <w:lang w:eastAsia="ar-SA"/>
    </w:rPr>
  </w:style>
  <w:style w:type="character" w:customStyle="1" w:styleId="2e">
    <w:name w:val="2 З Знак"/>
    <w:basedOn w:val="20"/>
    <w:rsid w:val="006507E6"/>
    <w:rPr>
      <w:rFonts w:ascii="Times New Roman" w:eastAsia="Times New Roman" w:hAnsi="Times New Roman" w:cs="Times New Roman"/>
      <w:b/>
      <w:bCs/>
      <w:color w:val="4F81BD" w:themeColor="accent1"/>
      <w:sz w:val="24"/>
      <w:szCs w:val="24"/>
      <w:u w:val="single"/>
    </w:rPr>
  </w:style>
  <w:style w:type="character" w:customStyle="1" w:styleId="4P0">
    <w:name w:val="4 P Знак"/>
    <w:basedOn w:val="aff6"/>
    <w:rsid w:val="006507E6"/>
    <w:rPr>
      <w:rFonts w:ascii="Times New Roman" w:eastAsia="Times New Roman" w:hAnsi="Times New Roman" w:cs="Times New Roman"/>
      <w:b/>
      <w:i/>
      <w:sz w:val="24"/>
      <w:szCs w:val="24"/>
    </w:rPr>
  </w:style>
  <w:style w:type="character" w:styleId="aff7">
    <w:name w:val="annotation reference"/>
    <w:basedOn w:val="a3"/>
    <w:rsid w:val="006507E6"/>
    <w:rPr>
      <w:sz w:val="16"/>
      <w:szCs w:val="16"/>
    </w:rPr>
  </w:style>
  <w:style w:type="character" w:customStyle="1" w:styleId="aff8">
    <w:name w:val="Текст примечания Знак"/>
    <w:basedOn w:val="a3"/>
    <w:rsid w:val="006507E6"/>
    <w:rPr>
      <w:sz w:val="20"/>
      <w:szCs w:val="20"/>
      <w:lang w:eastAsia="ru-RU"/>
    </w:rPr>
  </w:style>
  <w:style w:type="character" w:customStyle="1" w:styleId="aff9">
    <w:name w:val="Тема примечания Знак"/>
    <w:basedOn w:val="aff8"/>
    <w:rsid w:val="006507E6"/>
    <w:rPr>
      <w:b/>
      <w:bCs/>
      <w:sz w:val="20"/>
      <w:szCs w:val="20"/>
      <w:lang w:eastAsia="ru-RU"/>
    </w:rPr>
  </w:style>
  <w:style w:type="character" w:customStyle="1" w:styleId="affa">
    <w:name w:val="Схема документа Знак"/>
    <w:basedOn w:val="a3"/>
    <w:rsid w:val="006507E6"/>
    <w:rPr>
      <w:rFonts w:ascii="Tahoma" w:hAnsi="Tahoma"/>
      <w:sz w:val="16"/>
      <w:szCs w:val="16"/>
      <w:lang w:eastAsia="ru-RU"/>
    </w:rPr>
  </w:style>
  <w:style w:type="character" w:customStyle="1" w:styleId="affb">
    <w:name w:val="Сноска_"/>
    <w:basedOn w:val="a3"/>
    <w:rsid w:val="006507E6"/>
    <w:rPr>
      <w:rFonts w:ascii="Times New Roman" w:eastAsia="Times New Roman" w:hAnsi="Times New Roman" w:cs="Times New Roman"/>
      <w:sz w:val="18"/>
      <w:szCs w:val="18"/>
      <w:shd w:val="clear" w:color="auto" w:fill="FFFFFF"/>
    </w:rPr>
  </w:style>
  <w:style w:type="character" w:customStyle="1" w:styleId="Arial5pt">
    <w:name w:val="Основной текст + Arial;5 pt"/>
    <w:basedOn w:val="aff1"/>
    <w:rsid w:val="006507E6"/>
    <w:rPr>
      <w:rFonts w:ascii="Arial" w:eastAsia="Arial" w:hAnsi="Arial" w:cs="Arial"/>
      <w:b w:val="0"/>
      <w:bCs w:val="0"/>
      <w:i w:val="0"/>
      <w:iCs w:val="0"/>
      <w:caps w:val="0"/>
      <w:smallCaps w:val="0"/>
      <w:color w:val="000000"/>
      <w:spacing w:val="6"/>
      <w:w w:val="100"/>
      <w:sz w:val="10"/>
      <w:szCs w:val="10"/>
      <w:u w:val="none"/>
      <w:shd w:val="clear" w:color="auto" w:fill="FFFFFF"/>
      <w:lang w:val="ru-RU"/>
    </w:rPr>
  </w:style>
  <w:style w:type="character" w:customStyle="1" w:styleId="Arial75pt0pt">
    <w:name w:val="Основной текст + Arial;7;5 pt;Интервал 0 pt"/>
    <w:basedOn w:val="aff1"/>
    <w:rsid w:val="006507E6"/>
    <w:rPr>
      <w:rFonts w:ascii="Arial" w:eastAsia="Arial" w:hAnsi="Arial" w:cs="Arial"/>
      <w:b w:val="0"/>
      <w:bCs w:val="0"/>
      <w:i w:val="0"/>
      <w:iCs w:val="0"/>
      <w:caps w:val="0"/>
      <w:smallCaps w:val="0"/>
      <w:color w:val="000000"/>
      <w:spacing w:val="0"/>
      <w:w w:val="100"/>
      <w:sz w:val="15"/>
      <w:szCs w:val="15"/>
      <w:u w:val="none"/>
      <w:shd w:val="clear" w:color="auto" w:fill="FFFFFF"/>
      <w:lang w:val="ru-RU"/>
    </w:rPr>
  </w:style>
  <w:style w:type="character" w:customStyle="1" w:styleId="Gulim7pt0pt">
    <w:name w:val="Основной текст + Gulim;7 pt;Интервал 0 pt"/>
    <w:basedOn w:val="aff1"/>
    <w:rsid w:val="006507E6"/>
    <w:rPr>
      <w:rFonts w:ascii="Gulim" w:eastAsia="Gulim" w:hAnsi="Gulim" w:cs="Gulim"/>
      <w:b w:val="0"/>
      <w:bCs w:val="0"/>
      <w:i w:val="0"/>
      <w:iCs w:val="0"/>
      <w:caps w:val="0"/>
      <w:smallCaps w:val="0"/>
      <w:color w:val="000000"/>
      <w:spacing w:val="4"/>
      <w:w w:val="100"/>
      <w:sz w:val="14"/>
      <w:szCs w:val="14"/>
      <w:u w:val="none"/>
      <w:shd w:val="clear" w:color="auto" w:fill="FFFFFF"/>
      <w:lang w:val="ru-RU"/>
    </w:rPr>
  </w:style>
  <w:style w:type="character" w:customStyle="1" w:styleId="46">
    <w:name w:val="Основной текст (4) + Полужирный"/>
    <w:basedOn w:val="42"/>
    <w:rsid w:val="006507E6"/>
    <w:rPr>
      <w:rFonts w:ascii="Times New Roman" w:eastAsia="Times New Roman" w:hAnsi="Times New Roman" w:cs="Times New Roman"/>
      <w:b/>
      <w:bCs/>
      <w:i w:val="0"/>
      <w:iCs w:val="0"/>
      <w:caps w:val="0"/>
      <w:smallCaps w:val="0"/>
      <w:color w:val="000000"/>
      <w:spacing w:val="0"/>
      <w:w w:val="100"/>
      <w:sz w:val="18"/>
      <w:szCs w:val="18"/>
      <w:u w:val="none"/>
      <w:shd w:val="clear" w:color="auto" w:fill="FFFFFF"/>
      <w:lang w:val="ru-RU"/>
    </w:rPr>
  </w:style>
  <w:style w:type="character" w:customStyle="1" w:styleId="495pt">
    <w:name w:val="Основной текст (4) + 9;5 pt;Полужирный;Курсив"/>
    <w:basedOn w:val="42"/>
    <w:rsid w:val="006507E6"/>
    <w:rPr>
      <w:rFonts w:ascii="Times New Roman" w:eastAsia="Times New Roman" w:hAnsi="Times New Roman" w:cs="Times New Roman"/>
      <w:b/>
      <w:bCs/>
      <w:i/>
      <w:iCs/>
      <w:caps w:val="0"/>
      <w:smallCaps w:val="0"/>
      <w:color w:val="000000"/>
      <w:spacing w:val="0"/>
      <w:w w:val="100"/>
      <w:sz w:val="19"/>
      <w:szCs w:val="19"/>
      <w:u w:val="none"/>
      <w:shd w:val="clear" w:color="auto" w:fill="FFFFFF"/>
      <w:lang w:val="ru-RU"/>
    </w:rPr>
  </w:style>
  <w:style w:type="character" w:customStyle="1" w:styleId="47">
    <w:name w:val="Основной текст (4) + Курсив"/>
    <w:basedOn w:val="42"/>
    <w:rsid w:val="006507E6"/>
    <w:rPr>
      <w:rFonts w:ascii="Times New Roman" w:eastAsia="Times New Roman" w:hAnsi="Times New Roman" w:cs="Times New Roman"/>
      <w:b w:val="0"/>
      <w:bCs w:val="0"/>
      <w:i/>
      <w:iCs/>
      <w:caps w:val="0"/>
      <w:smallCaps w:val="0"/>
      <w:color w:val="000000"/>
      <w:spacing w:val="0"/>
      <w:w w:val="100"/>
      <w:sz w:val="18"/>
      <w:szCs w:val="18"/>
      <w:u w:val="none"/>
      <w:shd w:val="clear" w:color="auto" w:fill="FFFFFF"/>
      <w:lang w:val="ru-RU"/>
    </w:rPr>
  </w:style>
  <w:style w:type="character" w:customStyle="1" w:styleId="ListLabel1">
    <w:name w:val="ListLabel 1"/>
    <w:rsid w:val="006507E6"/>
    <w:rPr>
      <w:b/>
    </w:rPr>
  </w:style>
  <w:style w:type="character" w:customStyle="1" w:styleId="ListLabel2">
    <w:name w:val="ListLabel 2"/>
    <w:rsid w:val="006507E6"/>
    <w:rPr>
      <w:rFonts w:cs="Times New Roman"/>
    </w:rPr>
  </w:style>
  <w:style w:type="character" w:customStyle="1" w:styleId="ListLabel3">
    <w:name w:val="ListLabel 3"/>
    <w:rsid w:val="006507E6"/>
  </w:style>
  <w:style w:type="character" w:customStyle="1" w:styleId="ListLabel4">
    <w:name w:val="ListLabel 4"/>
    <w:rsid w:val="006507E6"/>
    <w:rPr>
      <w:rFonts w:cs="Courier New"/>
    </w:rPr>
  </w:style>
  <w:style w:type="character" w:customStyle="1" w:styleId="ListLabel5">
    <w:name w:val="ListLabel 5"/>
    <w:rsid w:val="006507E6"/>
    <w:rPr>
      <w:rFonts w:eastAsia="Times New Roman" w:cs="Times New Roman"/>
      <w:b w:val="0"/>
      <w:bCs w:val="0"/>
      <w:i w:val="0"/>
      <w:iCs w:val="0"/>
      <w:caps w:val="0"/>
      <w:smallCaps w:val="0"/>
      <w:color w:val="000000"/>
      <w:spacing w:val="2"/>
      <w:w w:val="100"/>
      <w:sz w:val="24"/>
      <w:szCs w:val="24"/>
      <w:u w:val="none"/>
      <w:effect w:val="none"/>
      <w:lang w:val="ru-RU"/>
    </w:rPr>
  </w:style>
  <w:style w:type="character" w:customStyle="1" w:styleId="ListLabel6">
    <w:name w:val="ListLabel 6"/>
    <w:rsid w:val="006507E6"/>
    <w:rPr>
      <w:rFonts w:cs="Calibri"/>
    </w:rPr>
  </w:style>
  <w:style w:type="character" w:customStyle="1" w:styleId="ListLabel7">
    <w:name w:val="ListLabel 7"/>
    <w:rsid w:val="006507E6"/>
    <w:rPr>
      <w:b w:val="0"/>
      <w:i w:val="0"/>
    </w:rPr>
  </w:style>
  <w:style w:type="character" w:customStyle="1" w:styleId="ListLabel8">
    <w:name w:val="ListLabel 8"/>
    <w:rsid w:val="006507E6"/>
    <w:rPr>
      <w:b w:val="0"/>
      <w:i w:val="0"/>
      <w:spacing w:val="0"/>
      <w:w w:val="100"/>
      <w:sz w:val="24"/>
    </w:rPr>
  </w:style>
  <w:style w:type="character" w:customStyle="1" w:styleId="ListLabel9">
    <w:name w:val="ListLabel 9"/>
    <w:rsid w:val="006507E6"/>
    <w:rPr>
      <w:b w:val="0"/>
    </w:rPr>
  </w:style>
  <w:style w:type="character" w:customStyle="1" w:styleId="ListLabel10">
    <w:name w:val="ListLabel 10"/>
    <w:rsid w:val="006507E6"/>
    <w:rPr>
      <w:rFonts w:eastAsia="Times New Roman" w:cs="Times New Roman"/>
      <w:color w:val="000000"/>
    </w:rPr>
  </w:style>
  <w:style w:type="character" w:customStyle="1" w:styleId="affc">
    <w:name w:val="Привязка сноски"/>
    <w:rsid w:val="006507E6"/>
    <w:rPr>
      <w:vertAlign w:val="superscript"/>
    </w:rPr>
  </w:style>
  <w:style w:type="character" w:customStyle="1" w:styleId="affd">
    <w:name w:val="Привязка концевой сноски"/>
    <w:rsid w:val="006507E6"/>
    <w:rPr>
      <w:vertAlign w:val="superscript"/>
    </w:rPr>
  </w:style>
  <w:style w:type="character" w:customStyle="1" w:styleId="ListLabel11">
    <w:name w:val="ListLabel 11"/>
    <w:rsid w:val="006507E6"/>
    <w:rPr>
      <w:rFonts w:cs="Times New Roman"/>
    </w:rPr>
  </w:style>
  <w:style w:type="character" w:customStyle="1" w:styleId="ListLabel12">
    <w:name w:val="ListLabel 12"/>
    <w:rsid w:val="006507E6"/>
    <w:rPr>
      <w:rFonts w:cs="Wingdings"/>
    </w:rPr>
  </w:style>
  <w:style w:type="character" w:customStyle="1" w:styleId="ListLabel13">
    <w:name w:val="ListLabel 13"/>
    <w:rsid w:val="006507E6"/>
    <w:rPr>
      <w:rFonts w:cs="Courier New"/>
    </w:rPr>
  </w:style>
  <w:style w:type="character" w:customStyle="1" w:styleId="ListLabel14">
    <w:name w:val="ListLabel 14"/>
    <w:rsid w:val="006507E6"/>
    <w:rPr>
      <w:rFonts w:cs="Symbol"/>
    </w:rPr>
  </w:style>
  <w:style w:type="character" w:customStyle="1" w:styleId="ListLabel15">
    <w:name w:val="ListLabel 15"/>
    <w:rsid w:val="006507E6"/>
    <w:rPr>
      <w:rFonts w:cs="Times New Roman"/>
      <w:b w:val="0"/>
      <w:bCs w:val="0"/>
      <w:i w:val="0"/>
      <w:iCs w:val="0"/>
      <w:caps w:val="0"/>
      <w:smallCaps w:val="0"/>
      <w:color w:val="000000"/>
      <w:spacing w:val="2"/>
      <w:w w:val="100"/>
      <w:sz w:val="24"/>
      <w:szCs w:val="24"/>
      <w:u w:val="none"/>
      <w:effect w:val="none"/>
    </w:rPr>
  </w:style>
  <w:style w:type="character" w:customStyle="1" w:styleId="ListLabel16">
    <w:name w:val="ListLabel 16"/>
    <w:rsid w:val="006507E6"/>
    <w:rPr>
      <w:b w:val="0"/>
      <w:i w:val="0"/>
      <w:spacing w:val="0"/>
      <w:w w:val="100"/>
      <w:sz w:val="24"/>
    </w:rPr>
  </w:style>
  <w:style w:type="character" w:customStyle="1" w:styleId="ListLabel17">
    <w:name w:val="ListLabel 17"/>
    <w:rsid w:val="006507E6"/>
    <w:rPr>
      <w:b w:val="0"/>
    </w:rPr>
  </w:style>
  <w:style w:type="character" w:customStyle="1" w:styleId="ListLabel18">
    <w:name w:val="ListLabel 18"/>
    <w:rsid w:val="006507E6"/>
    <w:rPr>
      <w:rFonts w:cs="Times New Roman"/>
      <w:color w:val="000000"/>
    </w:rPr>
  </w:style>
  <w:style w:type="character" w:customStyle="1" w:styleId="ListLabel19">
    <w:name w:val="ListLabel 19"/>
    <w:rsid w:val="006507E6"/>
    <w:rPr>
      <w:rFonts w:cs="Symbol"/>
      <w:b w:val="0"/>
    </w:rPr>
  </w:style>
  <w:style w:type="character" w:customStyle="1" w:styleId="affe">
    <w:name w:val="Маркеры списка"/>
    <w:rsid w:val="006507E6"/>
    <w:rPr>
      <w:rFonts w:ascii="OpenSymbol" w:eastAsia="OpenSymbol" w:hAnsi="OpenSymbol" w:cs="OpenSymbol"/>
    </w:rPr>
  </w:style>
  <w:style w:type="character" w:customStyle="1" w:styleId="ListLabel20">
    <w:name w:val="ListLabel 20"/>
    <w:rsid w:val="006507E6"/>
    <w:rPr>
      <w:rFonts w:cs="Times New Roman"/>
    </w:rPr>
  </w:style>
  <w:style w:type="character" w:customStyle="1" w:styleId="ListLabel21">
    <w:name w:val="ListLabel 21"/>
    <w:rsid w:val="006507E6"/>
    <w:rPr>
      <w:rFonts w:cs="Wingdings"/>
    </w:rPr>
  </w:style>
  <w:style w:type="character" w:customStyle="1" w:styleId="ListLabel22">
    <w:name w:val="ListLabel 22"/>
    <w:rsid w:val="006507E6"/>
    <w:rPr>
      <w:rFonts w:cs="Courier New"/>
    </w:rPr>
  </w:style>
  <w:style w:type="character" w:customStyle="1" w:styleId="ListLabel23">
    <w:name w:val="ListLabel 23"/>
    <w:rsid w:val="006507E6"/>
    <w:rPr>
      <w:rFonts w:cs="Symbol"/>
    </w:rPr>
  </w:style>
  <w:style w:type="character" w:customStyle="1" w:styleId="ListLabel24">
    <w:name w:val="ListLabel 24"/>
    <w:rsid w:val="006507E6"/>
    <w:rPr>
      <w:rFonts w:cs="Times New Roman"/>
      <w:b w:val="0"/>
      <w:bCs w:val="0"/>
      <w:i w:val="0"/>
      <w:iCs w:val="0"/>
      <w:caps w:val="0"/>
      <w:smallCaps w:val="0"/>
      <w:color w:val="000000"/>
      <w:spacing w:val="2"/>
      <w:w w:val="100"/>
      <w:sz w:val="24"/>
      <w:szCs w:val="24"/>
      <w:u w:val="none"/>
      <w:effect w:val="none"/>
    </w:rPr>
  </w:style>
  <w:style w:type="character" w:customStyle="1" w:styleId="ListLabel25">
    <w:name w:val="ListLabel 25"/>
    <w:rsid w:val="006507E6"/>
    <w:rPr>
      <w:b w:val="0"/>
      <w:i w:val="0"/>
      <w:spacing w:val="0"/>
      <w:w w:val="100"/>
      <w:sz w:val="24"/>
    </w:rPr>
  </w:style>
  <w:style w:type="character" w:customStyle="1" w:styleId="ListLabel26">
    <w:name w:val="ListLabel 26"/>
    <w:rsid w:val="006507E6"/>
    <w:rPr>
      <w:b w:val="0"/>
    </w:rPr>
  </w:style>
  <w:style w:type="character" w:customStyle="1" w:styleId="ListLabel27">
    <w:name w:val="ListLabel 27"/>
    <w:rsid w:val="006507E6"/>
    <w:rPr>
      <w:rFonts w:cs="Times New Roman"/>
      <w:color w:val="000000"/>
    </w:rPr>
  </w:style>
  <w:style w:type="character" w:customStyle="1" w:styleId="ListLabel28">
    <w:name w:val="ListLabel 28"/>
    <w:rsid w:val="006507E6"/>
    <w:rPr>
      <w:rFonts w:cs="Symbol"/>
      <w:b w:val="0"/>
    </w:rPr>
  </w:style>
  <w:style w:type="character" w:customStyle="1" w:styleId="ListLabel29">
    <w:name w:val="ListLabel 29"/>
    <w:rsid w:val="006507E6"/>
    <w:rPr>
      <w:rFonts w:cs="Times New Roman"/>
    </w:rPr>
  </w:style>
  <w:style w:type="character" w:customStyle="1" w:styleId="ListLabel30">
    <w:name w:val="ListLabel 30"/>
    <w:rsid w:val="006507E6"/>
    <w:rPr>
      <w:rFonts w:cs="Wingdings"/>
    </w:rPr>
  </w:style>
  <w:style w:type="character" w:customStyle="1" w:styleId="ListLabel31">
    <w:name w:val="ListLabel 31"/>
    <w:rsid w:val="006507E6"/>
    <w:rPr>
      <w:rFonts w:cs="Courier New"/>
    </w:rPr>
  </w:style>
  <w:style w:type="character" w:customStyle="1" w:styleId="ListLabel32">
    <w:name w:val="ListLabel 32"/>
    <w:rsid w:val="006507E6"/>
    <w:rPr>
      <w:rFonts w:cs="Symbol"/>
    </w:rPr>
  </w:style>
  <w:style w:type="character" w:customStyle="1" w:styleId="ListLabel33">
    <w:name w:val="ListLabel 33"/>
    <w:rsid w:val="006507E6"/>
    <w:rPr>
      <w:rFonts w:cs="Times New Roman"/>
      <w:b w:val="0"/>
      <w:bCs w:val="0"/>
      <w:i w:val="0"/>
      <w:iCs w:val="0"/>
      <w:caps w:val="0"/>
      <w:smallCaps w:val="0"/>
      <w:color w:val="000000"/>
      <w:spacing w:val="2"/>
      <w:w w:val="100"/>
      <w:sz w:val="24"/>
      <w:szCs w:val="24"/>
      <w:u w:val="none"/>
      <w:effect w:val="none"/>
    </w:rPr>
  </w:style>
  <w:style w:type="character" w:customStyle="1" w:styleId="ListLabel34">
    <w:name w:val="ListLabel 34"/>
    <w:rsid w:val="006507E6"/>
    <w:rPr>
      <w:b w:val="0"/>
      <w:i w:val="0"/>
      <w:spacing w:val="0"/>
      <w:w w:val="100"/>
      <w:sz w:val="24"/>
    </w:rPr>
  </w:style>
  <w:style w:type="character" w:customStyle="1" w:styleId="ListLabel35">
    <w:name w:val="ListLabel 35"/>
    <w:rsid w:val="006507E6"/>
    <w:rPr>
      <w:b w:val="0"/>
    </w:rPr>
  </w:style>
  <w:style w:type="character" w:customStyle="1" w:styleId="ListLabel36">
    <w:name w:val="ListLabel 36"/>
    <w:rsid w:val="006507E6"/>
    <w:rPr>
      <w:rFonts w:cs="Times New Roman"/>
      <w:color w:val="000000"/>
    </w:rPr>
  </w:style>
  <w:style w:type="character" w:customStyle="1" w:styleId="ListLabel37">
    <w:name w:val="ListLabel 37"/>
    <w:rsid w:val="006507E6"/>
    <w:rPr>
      <w:rFonts w:cs="Symbol"/>
      <w:b w:val="0"/>
    </w:rPr>
  </w:style>
  <w:style w:type="character" w:customStyle="1" w:styleId="ListLabel38">
    <w:name w:val="ListLabel 38"/>
    <w:rsid w:val="006507E6"/>
    <w:rPr>
      <w:rFonts w:cs="Times New Roman"/>
    </w:rPr>
  </w:style>
  <w:style w:type="character" w:customStyle="1" w:styleId="ListLabel39">
    <w:name w:val="ListLabel 39"/>
    <w:rsid w:val="006507E6"/>
    <w:rPr>
      <w:rFonts w:cs="Wingdings"/>
    </w:rPr>
  </w:style>
  <w:style w:type="character" w:customStyle="1" w:styleId="ListLabel40">
    <w:name w:val="ListLabel 40"/>
    <w:rsid w:val="006507E6"/>
    <w:rPr>
      <w:rFonts w:cs="Courier New"/>
    </w:rPr>
  </w:style>
  <w:style w:type="character" w:customStyle="1" w:styleId="ListLabel41">
    <w:name w:val="ListLabel 41"/>
    <w:rsid w:val="006507E6"/>
    <w:rPr>
      <w:rFonts w:cs="Symbol"/>
    </w:rPr>
  </w:style>
  <w:style w:type="character" w:customStyle="1" w:styleId="ListLabel42">
    <w:name w:val="ListLabel 42"/>
    <w:rsid w:val="006507E6"/>
    <w:rPr>
      <w:rFonts w:cs="Times New Roman"/>
      <w:b w:val="0"/>
      <w:bCs w:val="0"/>
      <w:i w:val="0"/>
      <w:iCs w:val="0"/>
      <w:caps w:val="0"/>
      <w:smallCaps w:val="0"/>
      <w:color w:val="000000"/>
      <w:spacing w:val="2"/>
      <w:w w:val="100"/>
      <w:sz w:val="24"/>
      <w:szCs w:val="24"/>
      <w:u w:val="none"/>
      <w:effect w:val="none"/>
    </w:rPr>
  </w:style>
  <w:style w:type="character" w:customStyle="1" w:styleId="ListLabel43">
    <w:name w:val="ListLabel 43"/>
    <w:rsid w:val="006507E6"/>
    <w:rPr>
      <w:b w:val="0"/>
      <w:i w:val="0"/>
      <w:spacing w:val="0"/>
      <w:w w:val="100"/>
      <w:sz w:val="24"/>
    </w:rPr>
  </w:style>
  <w:style w:type="character" w:customStyle="1" w:styleId="ListLabel44">
    <w:name w:val="ListLabel 44"/>
    <w:rsid w:val="006507E6"/>
    <w:rPr>
      <w:b w:val="0"/>
    </w:rPr>
  </w:style>
  <w:style w:type="character" w:customStyle="1" w:styleId="ListLabel45">
    <w:name w:val="ListLabel 45"/>
    <w:rsid w:val="006507E6"/>
    <w:rPr>
      <w:rFonts w:cs="Times New Roman"/>
      <w:color w:val="000000"/>
    </w:rPr>
  </w:style>
  <w:style w:type="character" w:customStyle="1" w:styleId="ListLabel46">
    <w:name w:val="ListLabel 46"/>
    <w:rsid w:val="006507E6"/>
    <w:rPr>
      <w:rFonts w:cs="Symbol"/>
      <w:b w:val="0"/>
    </w:rPr>
  </w:style>
  <w:style w:type="character" w:customStyle="1" w:styleId="ListLabel47">
    <w:name w:val="ListLabel 47"/>
    <w:rsid w:val="006507E6"/>
    <w:rPr>
      <w:rFonts w:cs="OpenSymbol"/>
    </w:rPr>
  </w:style>
  <w:style w:type="character" w:customStyle="1" w:styleId="ListLabel48">
    <w:name w:val="ListLabel 48"/>
    <w:rsid w:val="006507E6"/>
    <w:rPr>
      <w:rFonts w:cs="Times New Roman"/>
    </w:rPr>
  </w:style>
  <w:style w:type="character" w:customStyle="1" w:styleId="ListLabel49">
    <w:name w:val="ListLabel 49"/>
    <w:rsid w:val="006507E6"/>
    <w:rPr>
      <w:rFonts w:cs="Wingdings"/>
    </w:rPr>
  </w:style>
  <w:style w:type="character" w:customStyle="1" w:styleId="ListLabel50">
    <w:name w:val="ListLabel 50"/>
    <w:rsid w:val="006507E6"/>
    <w:rPr>
      <w:rFonts w:cs="Courier New"/>
    </w:rPr>
  </w:style>
  <w:style w:type="character" w:customStyle="1" w:styleId="ListLabel51">
    <w:name w:val="ListLabel 51"/>
    <w:rsid w:val="006507E6"/>
    <w:rPr>
      <w:rFonts w:cs="Symbol"/>
    </w:rPr>
  </w:style>
  <w:style w:type="character" w:customStyle="1" w:styleId="ListLabel52">
    <w:name w:val="ListLabel 52"/>
    <w:rsid w:val="006507E6"/>
    <w:rPr>
      <w:rFonts w:cs="Times New Roman"/>
      <w:b w:val="0"/>
      <w:bCs w:val="0"/>
      <w:i w:val="0"/>
      <w:iCs w:val="0"/>
      <w:caps w:val="0"/>
      <w:smallCaps w:val="0"/>
      <w:color w:val="000000"/>
      <w:spacing w:val="2"/>
      <w:w w:val="100"/>
      <w:sz w:val="24"/>
      <w:szCs w:val="24"/>
      <w:u w:val="none"/>
      <w:effect w:val="none"/>
    </w:rPr>
  </w:style>
  <w:style w:type="character" w:customStyle="1" w:styleId="ListLabel53">
    <w:name w:val="ListLabel 53"/>
    <w:rsid w:val="006507E6"/>
    <w:rPr>
      <w:b w:val="0"/>
      <w:i w:val="0"/>
      <w:spacing w:val="0"/>
      <w:w w:val="100"/>
      <w:sz w:val="24"/>
    </w:rPr>
  </w:style>
  <w:style w:type="character" w:customStyle="1" w:styleId="ListLabel54">
    <w:name w:val="ListLabel 54"/>
    <w:rsid w:val="006507E6"/>
    <w:rPr>
      <w:b w:val="0"/>
    </w:rPr>
  </w:style>
  <w:style w:type="character" w:customStyle="1" w:styleId="ListLabel55">
    <w:name w:val="ListLabel 55"/>
    <w:rsid w:val="006507E6"/>
    <w:rPr>
      <w:rFonts w:cs="Times New Roman"/>
      <w:color w:val="000000"/>
    </w:rPr>
  </w:style>
  <w:style w:type="character" w:customStyle="1" w:styleId="ListLabel56">
    <w:name w:val="ListLabel 56"/>
    <w:rsid w:val="006507E6"/>
    <w:rPr>
      <w:rFonts w:cs="Symbol"/>
      <w:b w:val="0"/>
    </w:rPr>
  </w:style>
  <w:style w:type="character" w:customStyle="1" w:styleId="ListLabel57">
    <w:name w:val="ListLabel 57"/>
    <w:rsid w:val="006507E6"/>
    <w:rPr>
      <w:rFonts w:cs="OpenSymbol"/>
    </w:rPr>
  </w:style>
  <w:style w:type="character" w:customStyle="1" w:styleId="ListLabel58">
    <w:name w:val="ListLabel 58"/>
    <w:rsid w:val="006507E6"/>
    <w:rPr>
      <w:rFonts w:cs="Times New Roman"/>
    </w:rPr>
  </w:style>
  <w:style w:type="character" w:customStyle="1" w:styleId="ListLabel59">
    <w:name w:val="ListLabel 59"/>
    <w:rsid w:val="006507E6"/>
    <w:rPr>
      <w:rFonts w:cs="Wingdings"/>
    </w:rPr>
  </w:style>
  <w:style w:type="character" w:customStyle="1" w:styleId="ListLabel60">
    <w:name w:val="ListLabel 60"/>
    <w:rsid w:val="006507E6"/>
    <w:rPr>
      <w:rFonts w:cs="Courier New"/>
    </w:rPr>
  </w:style>
  <w:style w:type="character" w:customStyle="1" w:styleId="ListLabel61">
    <w:name w:val="ListLabel 61"/>
    <w:rsid w:val="006507E6"/>
    <w:rPr>
      <w:rFonts w:cs="Symbol"/>
    </w:rPr>
  </w:style>
  <w:style w:type="character" w:customStyle="1" w:styleId="ListLabel62">
    <w:name w:val="ListLabel 62"/>
    <w:rsid w:val="006507E6"/>
    <w:rPr>
      <w:rFonts w:cs="Times New Roman"/>
      <w:b w:val="0"/>
      <w:bCs w:val="0"/>
      <w:i w:val="0"/>
      <w:iCs w:val="0"/>
      <w:caps w:val="0"/>
      <w:smallCaps w:val="0"/>
      <w:color w:val="000000"/>
      <w:spacing w:val="2"/>
      <w:w w:val="100"/>
      <w:sz w:val="24"/>
      <w:szCs w:val="24"/>
      <w:u w:val="none"/>
      <w:effect w:val="none"/>
    </w:rPr>
  </w:style>
  <w:style w:type="character" w:customStyle="1" w:styleId="ListLabel63">
    <w:name w:val="ListLabel 63"/>
    <w:rsid w:val="006507E6"/>
    <w:rPr>
      <w:b w:val="0"/>
    </w:rPr>
  </w:style>
  <w:style w:type="character" w:customStyle="1" w:styleId="ListLabel64">
    <w:name w:val="ListLabel 64"/>
    <w:rsid w:val="006507E6"/>
    <w:rPr>
      <w:b w:val="0"/>
      <w:i w:val="0"/>
      <w:spacing w:val="0"/>
      <w:w w:val="100"/>
      <w:sz w:val="24"/>
    </w:rPr>
  </w:style>
  <w:style w:type="character" w:customStyle="1" w:styleId="ListLabel65">
    <w:name w:val="ListLabel 65"/>
    <w:rsid w:val="006507E6"/>
    <w:rPr>
      <w:rFonts w:cs="Times New Roman"/>
      <w:color w:val="000000"/>
    </w:rPr>
  </w:style>
  <w:style w:type="character" w:customStyle="1" w:styleId="ListLabel66">
    <w:name w:val="ListLabel 66"/>
    <w:rsid w:val="006507E6"/>
    <w:rPr>
      <w:rFonts w:cs="Symbol"/>
      <w:b w:val="0"/>
    </w:rPr>
  </w:style>
  <w:style w:type="character" w:customStyle="1" w:styleId="ListLabel67">
    <w:name w:val="ListLabel 67"/>
    <w:rsid w:val="006507E6"/>
    <w:rPr>
      <w:rFonts w:cs="OpenSymbol"/>
    </w:rPr>
  </w:style>
  <w:style w:type="character" w:customStyle="1" w:styleId="ListLabel68">
    <w:name w:val="ListLabel 68"/>
    <w:rsid w:val="006507E6"/>
    <w:rPr>
      <w:rFonts w:cs="Times New Roman"/>
    </w:rPr>
  </w:style>
  <w:style w:type="character" w:customStyle="1" w:styleId="ListLabel69">
    <w:name w:val="ListLabel 69"/>
    <w:rsid w:val="006507E6"/>
    <w:rPr>
      <w:rFonts w:cs="Wingdings"/>
    </w:rPr>
  </w:style>
  <w:style w:type="character" w:customStyle="1" w:styleId="ListLabel70">
    <w:name w:val="ListLabel 70"/>
    <w:rsid w:val="006507E6"/>
    <w:rPr>
      <w:rFonts w:cs="Courier New"/>
    </w:rPr>
  </w:style>
  <w:style w:type="character" w:customStyle="1" w:styleId="ListLabel71">
    <w:name w:val="ListLabel 71"/>
    <w:rsid w:val="006507E6"/>
    <w:rPr>
      <w:rFonts w:cs="Symbol"/>
    </w:rPr>
  </w:style>
  <w:style w:type="character" w:customStyle="1" w:styleId="ListLabel72">
    <w:name w:val="ListLabel 72"/>
    <w:rsid w:val="006507E6"/>
    <w:rPr>
      <w:rFonts w:cs="Times New Roman"/>
      <w:b w:val="0"/>
      <w:bCs w:val="0"/>
      <w:i w:val="0"/>
      <w:iCs w:val="0"/>
      <w:caps w:val="0"/>
      <w:smallCaps w:val="0"/>
      <w:color w:val="000000"/>
      <w:spacing w:val="2"/>
      <w:w w:val="100"/>
      <w:sz w:val="24"/>
      <w:szCs w:val="24"/>
      <w:u w:val="none"/>
      <w:effect w:val="none"/>
    </w:rPr>
  </w:style>
  <w:style w:type="character" w:customStyle="1" w:styleId="ListLabel73">
    <w:name w:val="ListLabel 73"/>
    <w:rsid w:val="006507E6"/>
    <w:rPr>
      <w:b w:val="0"/>
    </w:rPr>
  </w:style>
  <w:style w:type="character" w:customStyle="1" w:styleId="ListLabel74">
    <w:name w:val="ListLabel 74"/>
    <w:rsid w:val="006507E6"/>
    <w:rPr>
      <w:b w:val="0"/>
      <w:i w:val="0"/>
      <w:spacing w:val="0"/>
      <w:w w:val="100"/>
      <w:sz w:val="24"/>
    </w:rPr>
  </w:style>
  <w:style w:type="character" w:customStyle="1" w:styleId="ListLabel75">
    <w:name w:val="ListLabel 75"/>
    <w:rsid w:val="006507E6"/>
    <w:rPr>
      <w:rFonts w:cs="Times New Roman"/>
      <w:color w:val="000000"/>
    </w:rPr>
  </w:style>
  <w:style w:type="character" w:customStyle="1" w:styleId="ListLabel76">
    <w:name w:val="ListLabel 76"/>
    <w:rsid w:val="006507E6"/>
    <w:rPr>
      <w:rFonts w:cs="Symbol"/>
      <w:b w:val="0"/>
    </w:rPr>
  </w:style>
  <w:style w:type="character" w:customStyle="1" w:styleId="ListLabel77">
    <w:name w:val="ListLabel 77"/>
    <w:rsid w:val="006507E6"/>
    <w:rPr>
      <w:rFonts w:cs="OpenSymbol"/>
    </w:rPr>
  </w:style>
  <w:style w:type="character" w:customStyle="1" w:styleId="ListLabel78">
    <w:name w:val="ListLabel 78"/>
    <w:rsid w:val="006507E6"/>
    <w:rPr>
      <w:rFonts w:cs="Times New Roman"/>
    </w:rPr>
  </w:style>
  <w:style w:type="character" w:customStyle="1" w:styleId="ListLabel79">
    <w:name w:val="ListLabel 79"/>
    <w:rsid w:val="006507E6"/>
    <w:rPr>
      <w:rFonts w:cs="Wingdings"/>
    </w:rPr>
  </w:style>
  <w:style w:type="character" w:customStyle="1" w:styleId="ListLabel80">
    <w:name w:val="ListLabel 80"/>
    <w:rsid w:val="006507E6"/>
    <w:rPr>
      <w:rFonts w:cs="Courier New"/>
    </w:rPr>
  </w:style>
  <w:style w:type="character" w:customStyle="1" w:styleId="ListLabel81">
    <w:name w:val="ListLabel 81"/>
    <w:rsid w:val="006507E6"/>
    <w:rPr>
      <w:rFonts w:cs="Symbol"/>
    </w:rPr>
  </w:style>
  <w:style w:type="character" w:customStyle="1" w:styleId="ListLabel82">
    <w:name w:val="ListLabel 82"/>
    <w:rsid w:val="006507E6"/>
    <w:rPr>
      <w:rFonts w:cs="Times New Roman"/>
      <w:b w:val="0"/>
      <w:bCs w:val="0"/>
      <w:i w:val="0"/>
      <w:iCs w:val="0"/>
      <w:caps w:val="0"/>
      <w:smallCaps w:val="0"/>
      <w:color w:val="000000"/>
      <w:spacing w:val="2"/>
      <w:w w:val="100"/>
      <w:sz w:val="24"/>
      <w:szCs w:val="24"/>
      <w:u w:val="none"/>
      <w:effect w:val="none"/>
    </w:rPr>
  </w:style>
  <w:style w:type="character" w:customStyle="1" w:styleId="ListLabel83">
    <w:name w:val="ListLabel 83"/>
    <w:rsid w:val="006507E6"/>
    <w:rPr>
      <w:b w:val="0"/>
    </w:rPr>
  </w:style>
  <w:style w:type="character" w:customStyle="1" w:styleId="ListLabel84">
    <w:name w:val="ListLabel 84"/>
    <w:rsid w:val="006507E6"/>
    <w:rPr>
      <w:b w:val="0"/>
      <w:i w:val="0"/>
      <w:spacing w:val="0"/>
      <w:w w:val="100"/>
      <w:sz w:val="24"/>
    </w:rPr>
  </w:style>
  <w:style w:type="character" w:customStyle="1" w:styleId="ListLabel85">
    <w:name w:val="ListLabel 85"/>
    <w:rsid w:val="006507E6"/>
    <w:rPr>
      <w:rFonts w:cs="Times New Roman"/>
      <w:color w:val="000000"/>
    </w:rPr>
  </w:style>
  <w:style w:type="character" w:customStyle="1" w:styleId="ListLabel86">
    <w:name w:val="ListLabel 86"/>
    <w:rsid w:val="006507E6"/>
    <w:rPr>
      <w:rFonts w:cs="Symbol"/>
      <w:b w:val="0"/>
    </w:rPr>
  </w:style>
  <w:style w:type="character" w:customStyle="1" w:styleId="ListLabel87">
    <w:name w:val="ListLabel 87"/>
    <w:rsid w:val="006507E6"/>
    <w:rPr>
      <w:rFonts w:cs="OpenSymbol"/>
    </w:rPr>
  </w:style>
  <w:style w:type="paragraph" w:customStyle="1" w:styleId="1d">
    <w:name w:val="Заголовок1"/>
    <w:basedOn w:val="a2"/>
    <w:next w:val="af4"/>
    <w:rsid w:val="006507E6"/>
    <w:pPr>
      <w:keepNext/>
      <w:suppressAutoHyphens/>
      <w:spacing w:before="240" w:after="120" w:line="360" w:lineRule="auto"/>
      <w:ind w:firstLine="709"/>
      <w:jc w:val="both"/>
      <w:textAlignment w:val="baseline"/>
    </w:pPr>
    <w:rPr>
      <w:rFonts w:ascii="Arial" w:eastAsia="Microsoft YaHei" w:hAnsi="Arial" w:cs="Mangal"/>
      <w:color w:val="00000A"/>
      <w:sz w:val="28"/>
      <w:szCs w:val="28"/>
      <w:lang w:eastAsia="zh-CN"/>
    </w:rPr>
  </w:style>
  <w:style w:type="paragraph" w:styleId="afff">
    <w:name w:val="List"/>
    <w:basedOn w:val="af4"/>
    <w:rsid w:val="006507E6"/>
    <w:pPr>
      <w:shd w:val="clear" w:color="auto" w:fill="auto"/>
      <w:suppressAutoHyphens/>
      <w:spacing w:line="360" w:lineRule="auto"/>
      <w:ind w:firstLine="709"/>
      <w:jc w:val="both"/>
      <w:textAlignment w:val="baseline"/>
    </w:pPr>
    <w:rPr>
      <w:rFonts w:ascii="Times New Roman" w:eastAsia="SimSun" w:hAnsi="Times New Roman" w:cs="Mangal"/>
      <w:color w:val="00000A"/>
      <w:sz w:val="28"/>
      <w:szCs w:val="28"/>
      <w:lang w:eastAsia="zh-CN"/>
    </w:rPr>
  </w:style>
  <w:style w:type="paragraph" w:styleId="afff0">
    <w:name w:val="Title"/>
    <w:basedOn w:val="a2"/>
    <w:link w:val="1e"/>
    <w:uiPriority w:val="10"/>
    <w:qFormat/>
    <w:rsid w:val="006507E6"/>
    <w:pPr>
      <w:suppressLineNumbers/>
      <w:suppressAutoHyphens/>
      <w:spacing w:before="120" w:after="120" w:line="360" w:lineRule="auto"/>
      <w:ind w:firstLine="709"/>
      <w:jc w:val="both"/>
      <w:textAlignment w:val="baseline"/>
    </w:pPr>
    <w:rPr>
      <w:rFonts w:eastAsia="SimSun" w:cs="Mangal"/>
      <w:i/>
      <w:iCs/>
      <w:color w:val="00000A"/>
      <w:lang w:eastAsia="zh-CN"/>
    </w:rPr>
  </w:style>
  <w:style w:type="character" w:customStyle="1" w:styleId="1e">
    <w:name w:val="Название Знак1"/>
    <w:basedOn w:val="a3"/>
    <w:link w:val="afff0"/>
    <w:uiPriority w:val="10"/>
    <w:rsid w:val="006507E6"/>
    <w:rPr>
      <w:rFonts w:ascii="Times New Roman" w:eastAsia="SimSun" w:hAnsi="Times New Roman" w:cs="Mangal"/>
      <w:i/>
      <w:iCs/>
      <w:color w:val="00000A"/>
      <w:sz w:val="24"/>
      <w:szCs w:val="24"/>
      <w:lang w:eastAsia="zh-CN"/>
    </w:rPr>
  </w:style>
  <w:style w:type="paragraph" w:styleId="1f">
    <w:name w:val="index 1"/>
    <w:basedOn w:val="a2"/>
    <w:next w:val="a2"/>
    <w:autoRedefine/>
    <w:uiPriority w:val="99"/>
    <w:semiHidden/>
    <w:unhideWhenUsed/>
    <w:rsid w:val="006507E6"/>
    <w:pPr>
      <w:ind w:left="220" w:hanging="220"/>
    </w:pPr>
    <w:rPr>
      <w:rFonts w:asciiTheme="minorHAnsi" w:eastAsiaTheme="minorHAnsi" w:hAnsiTheme="minorHAnsi" w:cstheme="minorBidi"/>
      <w:sz w:val="22"/>
      <w:szCs w:val="22"/>
      <w:lang w:eastAsia="en-US"/>
    </w:rPr>
  </w:style>
  <w:style w:type="paragraph" w:styleId="afff1">
    <w:name w:val="index heading"/>
    <w:basedOn w:val="a2"/>
    <w:rsid w:val="006507E6"/>
    <w:pPr>
      <w:suppressLineNumbers/>
      <w:suppressAutoHyphens/>
      <w:spacing w:line="360" w:lineRule="auto"/>
      <w:ind w:firstLine="709"/>
      <w:jc w:val="both"/>
      <w:textAlignment w:val="baseline"/>
    </w:pPr>
    <w:rPr>
      <w:rFonts w:eastAsia="SimSun" w:cs="Mangal"/>
      <w:color w:val="00000A"/>
      <w:sz w:val="28"/>
      <w:szCs w:val="28"/>
      <w:lang w:eastAsia="zh-CN"/>
    </w:rPr>
  </w:style>
  <w:style w:type="paragraph" w:styleId="afff2">
    <w:name w:val="Body Text Indent"/>
    <w:basedOn w:val="a2"/>
    <w:link w:val="1f0"/>
    <w:rsid w:val="006507E6"/>
    <w:pPr>
      <w:suppressAutoHyphens/>
      <w:spacing w:after="120" w:line="360" w:lineRule="auto"/>
      <w:ind w:left="283"/>
      <w:jc w:val="both"/>
      <w:textAlignment w:val="baseline"/>
    </w:pPr>
    <w:rPr>
      <w:rFonts w:eastAsia="SimSun"/>
      <w:color w:val="00000A"/>
      <w:sz w:val="28"/>
      <w:szCs w:val="28"/>
      <w:lang w:eastAsia="zh-CN"/>
    </w:rPr>
  </w:style>
  <w:style w:type="character" w:customStyle="1" w:styleId="1f0">
    <w:name w:val="Основной текст с отступом Знак1"/>
    <w:basedOn w:val="a3"/>
    <w:link w:val="afff2"/>
    <w:rsid w:val="006507E6"/>
    <w:rPr>
      <w:rFonts w:ascii="Times New Roman" w:eastAsia="SimSun" w:hAnsi="Times New Roman" w:cs="Times New Roman"/>
      <w:color w:val="00000A"/>
      <w:sz w:val="28"/>
      <w:szCs w:val="28"/>
      <w:lang w:eastAsia="zh-CN"/>
    </w:rPr>
  </w:style>
  <w:style w:type="paragraph" w:customStyle="1" w:styleId="1f1">
    <w:name w:val="Обычный1"/>
    <w:rsid w:val="006507E6"/>
    <w:pPr>
      <w:widowControl w:val="0"/>
      <w:suppressAutoHyphens/>
      <w:spacing w:after="0" w:line="312" w:lineRule="auto"/>
      <w:ind w:firstLine="1134"/>
      <w:jc w:val="both"/>
    </w:pPr>
    <w:rPr>
      <w:rFonts w:ascii="Times New Roman" w:eastAsia="Times New Roman" w:hAnsi="Times New Roman" w:cs="Times New Roman"/>
      <w:color w:val="00000A"/>
      <w:sz w:val="28"/>
      <w:szCs w:val="20"/>
      <w:lang w:eastAsia="ru-RU"/>
    </w:rPr>
  </w:style>
  <w:style w:type="paragraph" w:customStyle="1" w:styleId="afff3">
    <w:name w:val="Заглавие"/>
    <w:basedOn w:val="a2"/>
    <w:rsid w:val="006507E6"/>
    <w:pPr>
      <w:suppressAutoHyphens/>
      <w:spacing w:line="280" w:lineRule="exact"/>
      <w:ind w:firstLine="709"/>
      <w:jc w:val="center"/>
      <w:textAlignment w:val="baseline"/>
    </w:pPr>
    <w:rPr>
      <w:rFonts w:ascii="Arial" w:hAnsi="Arial"/>
      <w:b/>
      <w:color w:val="00000A"/>
      <w:szCs w:val="20"/>
      <w:lang w:eastAsia="zh-CN"/>
    </w:rPr>
  </w:style>
  <w:style w:type="paragraph" w:customStyle="1" w:styleId="Default">
    <w:name w:val="Default"/>
    <w:rsid w:val="006507E6"/>
    <w:pPr>
      <w:suppressAutoHyphens/>
      <w:spacing w:after="0" w:line="100" w:lineRule="atLeast"/>
    </w:pPr>
    <w:rPr>
      <w:rFonts w:ascii="Symbol" w:eastAsia="SimSun" w:hAnsi="Symbol" w:cs="Mangal"/>
      <w:color w:val="000000"/>
      <w:sz w:val="24"/>
      <w:szCs w:val="24"/>
      <w:lang w:eastAsia="ru-RU"/>
    </w:rPr>
  </w:style>
  <w:style w:type="paragraph" w:customStyle="1" w:styleId="ConsPlusNormal">
    <w:name w:val="ConsPlusNormal"/>
    <w:rsid w:val="006507E6"/>
    <w:pPr>
      <w:widowControl w:val="0"/>
      <w:suppressAutoHyphens/>
      <w:spacing w:after="0" w:line="100" w:lineRule="atLeast"/>
      <w:ind w:firstLine="720"/>
    </w:pPr>
    <w:rPr>
      <w:rFonts w:ascii="Arial" w:eastAsia="Times New Roman" w:hAnsi="Arial" w:cs="Arial"/>
      <w:color w:val="00000A"/>
      <w:sz w:val="20"/>
      <w:szCs w:val="20"/>
      <w:lang w:eastAsia="ru-RU"/>
    </w:rPr>
  </w:style>
  <w:style w:type="paragraph" w:styleId="afff4">
    <w:name w:val="No Spacing"/>
    <w:uiPriority w:val="1"/>
    <w:qFormat/>
    <w:rsid w:val="006507E6"/>
    <w:pPr>
      <w:suppressAutoHyphens/>
      <w:spacing w:after="0" w:line="100" w:lineRule="atLeast"/>
    </w:pPr>
    <w:rPr>
      <w:rFonts w:ascii="Calibri" w:eastAsia="Calibri" w:hAnsi="Calibri" w:cs="Times New Roman"/>
      <w:color w:val="00000A"/>
      <w:lang w:eastAsia="ru-RU"/>
    </w:rPr>
  </w:style>
  <w:style w:type="paragraph" w:customStyle="1" w:styleId="90">
    <w:name w:val="Основной текст9"/>
    <w:basedOn w:val="a2"/>
    <w:rsid w:val="006507E6"/>
    <w:pPr>
      <w:widowControl w:val="0"/>
      <w:shd w:val="clear" w:color="auto" w:fill="FFFFFF"/>
      <w:suppressAutoHyphens/>
      <w:spacing w:after="360" w:line="100" w:lineRule="atLeast"/>
      <w:ind w:hanging="380"/>
      <w:jc w:val="center"/>
      <w:textAlignment w:val="baseline"/>
    </w:pPr>
    <w:rPr>
      <w:color w:val="00000A"/>
      <w:sz w:val="23"/>
      <w:szCs w:val="23"/>
      <w:lang w:eastAsia="en-US"/>
    </w:rPr>
  </w:style>
  <w:style w:type="paragraph" w:customStyle="1" w:styleId="3b">
    <w:name w:val="Основной текст (3)"/>
    <w:basedOn w:val="a2"/>
    <w:rsid w:val="006507E6"/>
    <w:pPr>
      <w:widowControl w:val="0"/>
      <w:shd w:val="clear" w:color="auto" w:fill="FFFFFF"/>
      <w:suppressAutoHyphens/>
      <w:spacing w:before="120" w:after="120" w:line="144" w:lineRule="exact"/>
      <w:ind w:firstLine="709"/>
      <w:jc w:val="both"/>
      <w:textAlignment w:val="baseline"/>
    </w:pPr>
    <w:rPr>
      <w:b/>
      <w:bCs/>
      <w:color w:val="00000A"/>
      <w:spacing w:val="-2"/>
      <w:sz w:val="20"/>
      <w:szCs w:val="20"/>
      <w:lang w:eastAsia="en-US"/>
    </w:rPr>
  </w:style>
  <w:style w:type="paragraph" w:customStyle="1" w:styleId="410">
    <w:name w:val="Основной текст (4)1"/>
    <w:basedOn w:val="a2"/>
    <w:rsid w:val="006507E6"/>
    <w:pPr>
      <w:widowControl w:val="0"/>
      <w:shd w:val="clear" w:color="auto" w:fill="FFFFFF"/>
      <w:suppressAutoHyphens/>
      <w:spacing w:line="226" w:lineRule="exact"/>
      <w:ind w:firstLine="709"/>
      <w:jc w:val="both"/>
      <w:textAlignment w:val="baseline"/>
    </w:pPr>
    <w:rPr>
      <w:b/>
      <w:bCs/>
      <w:color w:val="00000A"/>
      <w:spacing w:val="-3"/>
      <w:sz w:val="17"/>
      <w:szCs w:val="17"/>
      <w:lang w:eastAsia="en-US"/>
    </w:rPr>
  </w:style>
  <w:style w:type="paragraph" w:customStyle="1" w:styleId="72">
    <w:name w:val="Заголовок №7"/>
    <w:basedOn w:val="a2"/>
    <w:rsid w:val="006507E6"/>
    <w:pPr>
      <w:widowControl w:val="0"/>
      <w:shd w:val="clear" w:color="auto" w:fill="FFFFFF"/>
      <w:suppressAutoHyphens/>
      <w:spacing w:before="660" w:after="180" w:line="274" w:lineRule="exact"/>
      <w:ind w:firstLine="709"/>
      <w:jc w:val="both"/>
      <w:textAlignment w:val="baseline"/>
    </w:pPr>
    <w:rPr>
      <w:rFonts w:ascii="Verdana" w:eastAsia="Verdana" w:hAnsi="Verdana" w:cs="Verdana"/>
      <w:b/>
      <w:bCs/>
      <w:color w:val="000000"/>
      <w:spacing w:val="-4"/>
      <w:lang w:eastAsia="zh-CN"/>
    </w:rPr>
  </w:style>
  <w:style w:type="paragraph" w:customStyle="1" w:styleId="520">
    <w:name w:val="Заголовок №5 (2)"/>
    <w:basedOn w:val="a2"/>
    <w:rsid w:val="006507E6"/>
    <w:pPr>
      <w:widowControl w:val="0"/>
      <w:shd w:val="clear" w:color="auto" w:fill="FFFFFF"/>
      <w:suppressAutoHyphens/>
      <w:spacing w:after="60" w:line="100" w:lineRule="atLeast"/>
      <w:ind w:firstLine="709"/>
      <w:jc w:val="center"/>
      <w:textAlignment w:val="baseline"/>
    </w:pPr>
    <w:rPr>
      <w:i/>
      <w:iCs/>
      <w:color w:val="00000A"/>
      <w:spacing w:val="-2"/>
      <w:sz w:val="28"/>
      <w:szCs w:val="28"/>
      <w:lang w:eastAsia="en-US"/>
    </w:rPr>
  </w:style>
  <w:style w:type="paragraph" w:customStyle="1" w:styleId="310">
    <w:name w:val="Основной текст (3)1"/>
    <w:basedOn w:val="a2"/>
    <w:rsid w:val="006507E6"/>
    <w:pPr>
      <w:widowControl w:val="0"/>
      <w:shd w:val="clear" w:color="auto" w:fill="FFFFFF"/>
      <w:suppressAutoHyphens/>
      <w:spacing w:before="300" w:line="322" w:lineRule="exact"/>
      <w:ind w:hanging="580"/>
      <w:jc w:val="both"/>
      <w:textAlignment w:val="baseline"/>
    </w:pPr>
    <w:rPr>
      <w:i/>
      <w:iCs/>
      <w:color w:val="000000"/>
      <w:spacing w:val="-1"/>
      <w:lang w:eastAsia="zh-CN"/>
    </w:rPr>
  </w:style>
  <w:style w:type="paragraph" w:customStyle="1" w:styleId="48">
    <w:name w:val="Заголовок №4"/>
    <w:basedOn w:val="a2"/>
    <w:rsid w:val="006507E6"/>
    <w:pPr>
      <w:widowControl w:val="0"/>
      <w:shd w:val="clear" w:color="auto" w:fill="FFFFFF"/>
      <w:suppressAutoHyphens/>
      <w:spacing w:before="240" w:line="317" w:lineRule="exact"/>
      <w:ind w:firstLine="709"/>
      <w:jc w:val="both"/>
      <w:textAlignment w:val="baseline"/>
    </w:pPr>
    <w:rPr>
      <w:i/>
      <w:iCs/>
      <w:color w:val="00000A"/>
      <w:spacing w:val="-1"/>
      <w:sz w:val="28"/>
      <w:szCs w:val="28"/>
      <w:lang w:eastAsia="en-US"/>
    </w:rPr>
  </w:style>
  <w:style w:type="paragraph" w:customStyle="1" w:styleId="1f2">
    <w:name w:val="Стиль1"/>
    <w:basedOn w:val="a2"/>
    <w:rsid w:val="006507E6"/>
    <w:pPr>
      <w:shd w:val="clear" w:color="auto" w:fill="FFFFFF"/>
      <w:tabs>
        <w:tab w:val="left" w:pos="851"/>
        <w:tab w:val="left" w:pos="1147"/>
      </w:tabs>
      <w:suppressAutoHyphens/>
      <w:spacing w:line="100" w:lineRule="atLeast"/>
      <w:ind w:left="14" w:hanging="14"/>
      <w:jc w:val="both"/>
      <w:textAlignment w:val="baseline"/>
    </w:pPr>
    <w:rPr>
      <w:color w:val="00000A"/>
      <w:sz w:val="28"/>
      <w:szCs w:val="28"/>
      <w:lang w:eastAsia="en-US"/>
    </w:rPr>
  </w:style>
  <w:style w:type="paragraph" w:customStyle="1" w:styleId="273">
    <w:name w:val="Основной текст (27)"/>
    <w:basedOn w:val="a2"/>
    <w:rsid w:val="006507E6"/>
    <w:pPr>
      <w:shd w:val="clear" w:color="auto" w:fill="FFFFFF"/>
      <w:suppressAutoHyphens/>
      <w:spacing w:before="360" w:line="346" w:lineRule="exact"/>
      <w:ind w:firstLine="709"/>
      <w:jc w:val="both"/>
      <w:textAlignment w:val="baseline"/>
    </w:pPr>
    <w:rPr>
      <w:rFonts w:eastAsia="SimSun" w:cs="Calibri"/>
      <w:color w:val="00000A"/>
      <w:spacing w:val="1"/>
      <w:sz w:val="29"/>
      <w:szCs w:val="29"/>
      <w:lang w:eastAsia="en-US"/>
    </w:rPr>
  </w:style>
  <w:style w:type="paragraph" w:customStyle="1" w:styleId="55">
    <w:name w:val="Основной текст (5)"/>
    <w:basedOn w:val="a2"/>
    <w:rsid w:val="006507E6"/>
    <w:pPr>
      <w:shd w:val="clear" w:color="auto" w:fill="FFFFFF"/>
      <w:suppressAutoHyphens/>
      <w:spacing w:before="180" w:line="571" w:lineRule="exact"/>
      <w:ind w:hanging="2220"/>
      <w:jc w:val="both"/>
      <w:textAlignment w:val="baseline"/>
    </w:pPr>
    <w:rPr>
      <w:rFonts w:eastAsia="SimSun" w:cs="Calibri"/>
      <w:color w:val="00000A"/>
      <w:spacing w:val="3"/>
      <w:sz w:val="45"/>
      <w:szCs w:val="45"/>
      <w:lang w:eastAsia="en-US"/>
    </w:rPr>
  </w:style>
  <w:style w:type="paragraph" w:customStyle="1" w:styleId="122">
    <w:name w:val="Основной текст (12)"/>
    <w:basedOn w:val="a2"/>
    <w:rsid w:val="006507E6"/>
    <w:pPr>
      <w:widowControl w:val="0"/>
      <w:shd w:val="clear" w:color="auto" w:fill="FFFFFF"/>
      <w:suppressAutoHyphens/>
      <w:spacing w:before="300" w:after="120" w:line="100" w:lineRule="atLeast"/>
      <w:ind w:firstLine="709"/>
      <w:jc w:val="both"/>
      <w:textAlignment w:val="baseline"/>
    </w:pPr>
    <w:rPr>
      <w:b/>
      <w:bCs/>
      <w:i/>
      <w:iCs/>
      <w:color w:val="00000A"/>
      <w:spacing w:val="6"/>
      <w:sz w:val="21"/>
      <w:szCs w:val="21"/>
      <w:lang w:eastAsia="en-US"/>
    </w:rPr>
  </w:style>
  <w:style w:type="paragraph" w:customStyle="1" w:styleId="afff5">
    <w:name w:val="Подпись к картинке"/>
    <w:basedOn w:val="a2"/>
    <w:rsid w:val="006507E6"/>
    <w:pPr>
      <w:shd w:val="clear" w:color="auto" w:fill="FFFFFF"/>
      <w:suppressAutoHyphens/>
      <w:spacing w:line="341" w:lineRule="exact"/>
      <w:ind w:firstLine="709"/>
      <w:jc w:val="both"/>
      <w:textAlignment w:val="baseline"/>
    </w:pPr>
    <w:rPr>
      <w:rFonts w:eastAsia="SimSun" w:cs="Calibri"/>
      <w:color w:val="00000A"/>
      <w:spacing w:val="1"/>
      <w:sz w:val="29"/>
      <w:szCs w:val="29"/>
      <w:lang w:eastAsia="en-US"/>
    </w:rPr>
  </w:style>
  <w:style w:type="paragraph" w:customStyle="1" w:styleId="450">
    <w:name w:val="Основной текст (45)"/>
    <w:basedOn w:val="a2"/>
    <w:rsid w:val="006507E6"/>
    <w:pPr>
      <w:shd w:val="clear" w:color="auto" w:fill="FFFFFF"/>
      <w:suppressAutoHyphens/>
      <w:spacing w:line="298" w:lineRule="exact"/>
      <w:ind w:hanging="520"/>
      <w:jc w:val="both"/>
      <w:textAlignment w:val="baseline"/>
    </w:pPr>
    <w:rPr>
      <w:rFonts w:eastAsia="SimSun" w:cs="Calibri"/>
      <w:color w:val="00000A"/>
      <w:spacing w:val="-1"/>
      <w:sz w:val="26"/>
      <w:szCs w:val="26"/>
      <w:lang w:eastAsia="en-US"/>
    </w:rPr>
  </w:style>
  <w:style w:type="paragraph" w:customStyle="1" w:styleId="57">
    <w:name w:val="Основной текст5"/>
    <w:basedOn w:val="a2"/>
    <w:rsid w:val="006507E6"/>
    <w:pPr>
      <w:shd w:val="clear" w:color="auto" w:fill="FFFFFF"/>
      <w:suppressAutoHyphens/>
      <w:spacing w:line="365" w:lineRule="exact"/>
      <w:ind w:hanging="340"/>
      <w:jc w:val="both"/>
      <w:textAlignment w:val="baseline"/>
    </w:pPr>
    <w:rPr>
      <w:rFonts w:ascii="Calibri" w:eastAsia="Calibri" w:hAnsi="Calibri" w:cs="Calibri"/>
      <w:color w:val="00000A"/>
      <w:spacing w:val="2"/>
      <w:sz w:val="29"/>
      <w:szCs w:val="29"/>
      <w:lang w:eastAsia="en-US"/>
    </w:rPr>
  </w:style>
  <w:style w:type="paragraph" w:customStyle="1" w:styleId="560">
    <w:name w:val="Основной текст (56)"/>
    <w:basedOn w:val="a2"/>
    <w:rsid w:val="006507E6"/>
    <w:pPr>
      <w:shd w:val="clear" w:color="auto" w:fill="FFFFFF"/>
      <w:suppressAutoHyphens/>
      <w:spacing w:line="317" w:lineRule="exact"/>
      <w:ind w:firstLine="709"/>
      <w:jc w:val="both"/>
      <w:textAlignment w:val="baseline"/>
    </w:pPr>
    <w:rPr>
      <w:rFonts w:eastAsia="SimSun" w:cs="Calibri"/>
      <w:color w:val="00000A"/>
      <w:spacing w:val="2"/>
      <w:sz w:val="26"/>
      <w:szCs w:val="26"/>
      <w:lang w:eastAsia="en-US"/>
    </w:rPr>
  </w:style>
  <w:style w:type="paragraph" w:customStyle="1" w:styleId="261">
    <w:name w:val="Основной текст (26)"/>
    <w:basedOn w:val="a2"/>
    <w:rsid w:val="006507E6"/>
    <w:pPr>
      <w:shd w:val="clear" w:color="auto" w:fill="FFFFFF"/>
      <w:suppressAutoHyphens/>
      <w:spacing w:before="300" w:line="432" w:lineRule="exact"/>
      <w:ind w:hanging="540"/>
      <w:jc w:val="both"/>
      <w:textAlignment w:val="baseline"/>
    </w:pPr>
    <w:rPr>
      <w:rFonts w:eastAsia="SimSun" w:cs="Calibri"/>
      <w:color w:val="00000A"/>
      <w:spacing w:val="2"/>
      <w:sz w:val="33"/>
      <w:szCs w:val="33"/>
      <w:lang w:eastAsia="en-US"/>
    </w:rPr>
  </w:style>
  <w:style w:type="paragraph" w:customStyle="1" w:styleId="afff6">
    <w:name w:val="Колонтитул"/>
    <w:basedOn w:val="a2"/>
    <w:rsid w:val="006507E6"/>
    <w:pPr>
      <w:shd w:val="clear" w:color="auto" w:fill="FFFFFF"/>
      <w:suppressAutoHyphens/>
      <w:spacing w:after="240" w:line="888" w:lineRule="exact"/>
      <w:ind w:firstLine="709"/>
      <w:jc w:val="both"/>
      <w:textAlignment w:val="baseline"/>
    </w:pPr>
    <w:rPr>
      <w:rFonts w:eastAsia="SimSun" w:cs="Calibri"/>
      <w:color w:val="00000A"/>
      <w:spacing w:val="-2"/>
      <w:sz w:val="79"/>
      <w:szCs w:val="79"/>
      <w:lang w:eastAsia="en-US"/>
    </w:rPr>
  </w:style>
  <w:style w:type="paragraph" w:customStyle="1" w:styleId="ParagraphStyle">
    <w:name w:val="Paragraph Style"/>
    <w:rsid w:val="006507E6"/>
    <w:pPr>
      <w:suppressAutoHyphens/>
      <w:spacing w:after="0" w:line="100" w:lineRule="atLeast"/>
    </w:pPr>
    <w:rPr>
      <w:rFonts w:ascii="Arial" w:eastAsia="SimSun" w:hAnsi="Arial" w:cs="Mangal"/>
      <w:color w:val="00000A"/>
      <w:sz w:val="24"/>
      <w:szCs w:val="24"/>
      <w:lang w:eastAsia="ru-RU"/>
    </w:rPr>
  </w:style>
  <w:style w:type="paragraph" w:customStyle="1" w:styleId="Centered">
    <w:name w:val="Centered"/>
    <w:rsid w:val="006507E6"/>
    <w:pPr>
      <w:suppressAutoHyphens/>
      <w:spacing w:after="0" w:line="100" w:lineRule="atLeast"/>
      <w:jc w:val="center"/>
    </w:pPr>
    <w:rPr>
      <w:rFonts w:ascii="Arial" w:eastAsia="SimSun" w:hAnsi="Arial" w:cs="Mangal"/>
      <w:color w:val="00000A"/>
      <w:sz w:val="24"/>
      <w:szCs w:val="24"/>
      <w:lang w:eastAsia="ru-RU"/>
    </w:rPr>
  </w:style>
  <w:style w:type="paragraph" w:customStyle="1" w:styleId="58">
    <w:name w:val="Заголовок №5"/>
    <w:basedOn w:val="a2"/>
    <w:rsid w:val="006507E6"/>
    <w:pPr>
      <w:widowControl w:val="0"/>
      <w:shd w:val="clear" w:color="auto" w:fill="FFFFFF"/>
      <w:suppressAutoHyphens/>
      <w:spacing w:after="2460" w:line="494" w:lineRule="exact"/>
      <w:ind w:firstLine="709"/>
      <w:jc w:val="center"/>
      <w:textAlignment w:val="baseline"/>
    </w:pPr>
    <w:rPr>
      <w:rFonts w:ascii="MS Reference Sans Serif" w:eastAsia="MS Reference Sans Serif" w:hAnsi="MS Reference Sans Serif" w:cs="MS Reference Sans Serif"/>
      <w:color w:val="00000A"/>
      <w:spacing w:val="-12"/>
      <w:sz w:val="40"/>
      <w:szCs w:val="40"/>
      <w:lang w:eastAsia="en-US"/>
    </w:rPr>
  </w:style>
  <w:style w:type="paragraph" w:customStyle="1" w:styleId="f7">
    <w:name w:val="Обыхf7ный"/>
    <w:rsid w:val="006507E6"/>
    <w:pPr>
      <w:widowControl w:val="0"/>
      <w:suppressAutoHyphens/>
      <w:spacing w:after="0" w:line="100" w:lineRule="atLeast"/>
    </w:pPr>
    <w:rPr>
      <w:rFonts w:ascii="Times New Roman" w:eastAsia="Times New Roman" w:hAnsi="Times New Roman" w:cs="Times New Roman"/>
      <w:color w:val="00000A"/>
      <w:sz w:val="20"/>
      <w:szCs w:val="20"/>
      <w:lang w:eastAsia="ru-RU"/>
    </w:rPr>
  </w:style>
  <w:style w:type="paragraph" w:customStyle="1" w:styleId="2f">
    <w:name w:val="Заг 2"/>
    <w:basedOn w:val="a2"/>
    <w:rsid w:val="006507E6"/>
    <w:pPr>
      <w:keepNext/>
      <w:suppressAutoHyphens/>
      <w:spacing w:before="283" w:after="170" w:line="296" w:lineRule="atLeast"/>
      <w:ind w:firstLine="709"/>
      <w:jc w:val="center"/>
      <w:textAlignment w:val="center"/>
    </w:pPr>
    <w:rPr>
      <w:rFonts w:ascii="PragmaticaC" w:hAnsi="PragmaticaC" w:cs="PragmaticaC"/>
      <w:b/>
      <w:bCs/>
      <w:color w:val="000000"/>
      <w:sz w:val="26"/>
      <w:szCs w:val="26"/>
      <w:lang w:eastAsia="zh-CN"/>
    </w:rPr>
  </w:style>
  <w:style w:type="paragraph" w:styleId="afff7">
    <w:name w:val="Plain Text"/>
    <w:basedOn w:val="a2"/>
    <w:link w:val="2f0"/>
    <w:rsid w:val="006507E6"/>
    <w:pPr>
      <w:suppressAutoHyphens/>
      <w:spacing w:line="100" w:lineRule="atLeast"/>
      <w:ind w:firstLine="709"/>
      <w:jc w:val="both"/>
      <w:textAlignment w:val="baseline"/>
    </w:pPr>
    <w:rPr>
      <w:rFonts w:ascii="Courier New" w:hAnsi="Courier New"/>
      <w:color w:val="00000A"/>
      <w:sz w:val="20"/>
      <w:szCs w:val="20"/>
      <w:lang w:eastAsia="en-US"/>
    </w:rPr>
  </w:style>
  <w:style w:type="character" w:customStyle="1" w:styleId="2f0">
    <w:name w:val="Текст Знак2"/>
    <w:basedOn w:val="a3"/>
    <w:link w:val="afff7"/>
    <w:rsid w:val="006507E6"/>
    <w:rPr>
      <w:rFonts w:ascii="Courier New" w:eastAsia="Times New Roman" w:hAnsi="Courier New" w:cs="Times New Roman"/>
      <w:color w:val="00000A"/>
      <w:sz w:val="20"/>
      <w:szCs w:val="20"/>
    </w:rPr>
  </w:style>
  <w:style w:type="paragraph" w:styleId="3c">
    <w:name w:val="Body Text Indent 3"/>
    <w:basedOn w:val="a2"/>
    <w:link w:val="311"/>
    <w:rsid w:val="006507E6"/>
    <w:pPr>
      <w:widowControl w:val="0"/>
      <w:suppressAutoHyphens/>
      <w:spacing w:after="120" w:line="100" w:lineRule="atLeast"/>
      <w:ind w:left="283"/>
      <w:jc w:val="both"/>
      <w:textAlignment w:val="baseline"/>
    </w:pPr>
    <w:rPr>
      <w:rFonts w:ascii="Arial" w:eastAsia="SimSun" w:hAnsi="Arial" w:cs="Arial"/>
      <w:color w:val="00000A"/>
      <w:sz w:val="16"/>
      <w:szCs w:val="16"/>
      <w:lang w:eastAsia="zh-CN"/>
    </w:rPr>
  </w:style>
  <w:style w:type="character" w:customStyle="1" w:styleId="311">
    <w:name w:val="Основной текст с отступом 3 Знак1"/>
    <w:basedOn w:val="a3"/>
    <w:link w:val="3c"/>
    <w:rsid w:val="006507E6"/>
    <w:rPr>
      <w:rFonts w:ascii="Arial" w:eastAsia="SimSun" w:hAnsi="Arial" w:cs="Arial"/>
      <w:color w:val="00000A"/>
      <w:sz w:val="16"/>
      <w:szCs w:val="16"/>
      <w:lang w:eastAsia="zh-CN"/>
    </w:rPr>
  </w:style>
  <w:style w:type="paragraph" w:styleId="HTML0">
    <w:name w:val="HTML Preformatted"/>
    <w:basedOn w:val="a2"/>
    <w:link w:val="HTML1"/>
    <w:rsid w:val="006507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454"/>
      <w:jc w:val="both"/>
      <w:textAlignment w:val="baseline"/>
    </w:pPr>
    <w:rPr>
      <w:rFonts w:ascii="Courier New" w:hAnsi="Courier New" w:cs="Courier New"/>
      <w:color w:val="00000A"/>
      <w:sz w:val="20"/>
      <w:szCs w:val="20"/>
      <w:lang w:eastAsia="zh-CN"/>
    </w:rPr>
  </w:style>
  <w:style w:type="character" w:customStyle="1" w:styleId="HTML1">
    <w:name w:val="Стандартный HTML Знак1"/>
    <w:basedOn w:val="a3"/>
    <w:link w:val="HTML0"/>
    <w:rsid w:val="006507E6"/>
    <w:rPr>
      <w:rFonts w:ascii="Courier New" w:eastAsia="Times New Roman" w:hAnsi="Courier New" w:cs="Courier New"/>
      <w:color w:val="00000A"/>
      <w:sz w:val="20"/>
      <w:szCs w:val="20"/>
      <w:lang w:eastAsia="zh-CN"/>
    </w:rPr>
  </w:style>
  <w:style w:type="paragraph" w:customStyle="1" w:styleId="c9">
    <w:name w:val="c9"/>
    <w:basedOn w:val="a2"/>
    <w:rsid w:val="006507E6"/>
    <w:pPr>
      <w:suppressAutoHyphens/>
      <w:spacing w:before="28" w:after="28" w:line="100" w:lineRule="atLeast"/>
      <w:ind w:firstLine="709"/>
      <w:jc w:val="both"/>
      <w:textAlignment w:val="baseline"/>
    </w:pPr>
    <w:rPr>
      <w:color w:val="00000A"/>
      <w:lang w:eastAsia="zh-CN"/>
    </w:rPr>
  </w:style>
  <w:style w:type="paragraph" w:customStyle="1" w:styleId="c110">
    <w:name w:val="c11"/>
    <w:basedOn w:val="a2"/>
    <w:rsid w:val="006507E6"/>
    <w:pPr>
      <w:suppressAutoHyphens/>
      <w:spacing w:before="28" w:after="28" w:line="100" w:lineRule="atLeast"/>
      <w:ind w:firstLine="709"/>
      <w:jc w:val="both"/>
      <w:textAlignment w:val="baseline"/>
    </w:pPr>
    <w:rPr>
      <w:color w:val="00000A"/>
      <w:lang w:eastAsia="zh-CN"/>
    </w:rPr>
  </w:style>
  <w:style w:type="paragraph" w:customStyle="1" w:styleId="1f3">
    <w:name w:val="1 З"/>
    <w:basedOn w:val="a8"/>
    <w:rsid w:val="006507E6"/>
    <w:pPr>
      <w:widowControl w:val="0"/>
      <w:tabs>
        <w:tab w:val="left" w:pos="709"/>
        <w:tab w:val="left" w:pos="9781"/>
      </w:tabs>
      <w:spacing w:after="0" w:line="360" w:lineRule="exact"/>
      <w:ind w:left="0" w:firstLine="426"/>
    </w:pPr>
    <w:rPr>
      <w:rFonts w:ascii="Times New Roman" w:hAnsi="Times New Roman"/>
      <w:b/>
      <w:sz w:val="24"/>
      <w:szCs w:val="24"/>
      <w:lang w:eastAsia="ar-SA"/>
    </w:rPr>
  </w:style>
  <w:style w:type="paragraph" w:styleId="afff8">
    <w:name w:val="annotation text"/>
    <w:basedOn w:val="a2"/>
    <w:link w:val="1f4"/>
    <w:rsid w:val="006507E6"/>
    <w:pPr>
      <w:suppressAutoHyphens/>
      <w:spacing w:line="100" w:lineRule="atLeast"/>
      <w:ind w:firstLine="709"/>
      <w:jc w:val="both"/>
      <w:textAlignment w:val="baseline"/>
    </w:pPr>
    <w:rPr>
      <w:rFonts w:eastAsia="SimSun"/>
      <w:color w:val="00000A"/>
      <w:sz w:val="20"/>
      <w:szCs w:val="20"/>
      <w:lang w:eastAsia="zh-CN"/>
    </w:rPr>
  </w:style>
  <w:style w:type="character" w:customStyle="1" w:styleId="1f4">
    <w:name w:val="Текст примечания Знак1"/>
    <w:basedOn w:val="a3"/>
    <w:link w:val="afff8"/>
    <w:rsid w:val="006507E6"/>
    <w:rPr>
      <w:rFonts w:ascii="Times New Roman" w:eastAsia="SimSun" w:hAnsi="Times New Roman" w:cs="Times New Roman"/>
      <w:color w:val="00000A"/>
      <w:sz w:val="20"/>
      <w:szCs w:val="20"/>
      <w:lang w:eastAsia="zh-CN"/>
    </w:rPr>
  </w:style>
  <w:style w:type="paragraph" w:styleId="afff9">
    <w:name w:val="annotation subject"/>
    <w:basedOn w:val="afff8"/>
    <w:link w:val="1f5"/>
    <w:rsid w:val="006507E6"/>
    <w:rPr>
      <w:b/>
      <w:bCs/>
    </w:rPr>
  </w:style>
  <w:style w:type="character" w:customStyle="1" w:styleId="1f5">
    <w:name w:val="Тема примечания Знак1"/>
    <w:basedOn w:val="1f4"/>
    <w:link w:val="afff9"/>
    <w:rsid w:val="006507E6"/>
    <w:rPr>
      <w:rFonts w:ascii="Times New Roman" w:eastAsia="SimSun" w:hAnsi="Times New Roman" w:cs="Times New Roman"/>
      <w:b/>
      <w:bCs/>
      <w:color w:val="00000A"/>
      <w:sz w:val="20"/>
      <w:szCs w:val="20"/>
      <w:lang w:eastAsia="zh-CN"/>
    </w:rPr>
  </w:style>
  <w:style w:type="paragraph" w:styleId="afffa">
    <w:name w:val="Document Map"/>
    <w:basedOn w:val="a2"/>
    <w:link w:val="1f6"/>
    <w:rsid w:val="006507E6"/>
    <w:pPr>
      <w:suppressAutoHyphens/>
      <w:spacing w:line="100" w:lineRule="atLeast"/>
      <w:ind w:firstLine="709"/>
      <w:jc w:val="both"/>
      <w:textAlignment w:val="baseline"/>
    </w:pPr>
    <w:rPr>
      <w:rFonts w:ascii="Tahoma" w:eastAsia="SimSun" w:hAnsi="Tahoma" w:cs="Tahoma"/>
      <w:color w:val="00000A"/>
      <w:sz w:val="16"/>
      <w:szCs w:val="16"/>
      <w:lang w:eastAsia="zh-CN"/>
    </w:rPr>
  </w:style>
  <w:style w:type="character" w:customStyle="1" w:styleId="1f6">
    <w:name w:val="Схема документа Знак1"/>
    <w:basedOn w:val="a3"/>
    <w:link w:val="afffa"/>
    <w:rsid w:val="006507E6"/>
    <w:rPr>
      <w:rFonts w:ascii="Tahoma" w:eastAsia="SimSun" w:hAnsi="Tahoma" w:cs="Tahoma"/>
      <w:color w:val="00000A"/>
      <w:sz w:val="16"/>
      <w:szCs w:val="16"/>
      <w:lang w:eastAsia="zh-CN"/>
    </w:rPr>
  </w:style>
  <w:style w:type="paragraph" w:customStyle="1" w:styleId="14TexstOSNOVA1012">
    <w:name w:val="14TexstOSNOVA_10/12"/>
    <w:basedOn w:val="a2"/>
    <w:rsid w:val="006507E6"/>
    <w:pPr>
      <w:suppressAutoHyphens/>
      <w:spacing w:line="240" w:lineRule="atLeast"/>
      <w:ind w:firstLine="340"/>
      <w:jc w:val="both"/>
      <w:textAlignment w:val="center"/>
    </w:pPr>
    <w:rPr>
      <w:rFonts w:ascii="PragmaticaC" w:hAnsi="PragmaticaC" w:cs="PragmaticaC"/>
      <w:color w:val="000000"/>
      <w:sz w:val="20"/>
      <w:szCs w:val="20"/>
      <w:lang w:eastAsia="zh-CN"/>
    </w:rPr>
  </w:style>
  <w:style w:type="paragraph" w:styleId="afffb">
    <w:name w:val="Revision"/>
    <w:rsid w:val="006507E6"/>
    <w:pPr>
      <w:suppressAutoHyphens/>
      <w:spacing w:after="0" w:line="100" w:lineRule="atLeast"/>
    </w:pPr>
    <w:rPr>
      <w:rFonts w:ascii="Calibri" w:eastAsia="SimSun" w:hAnsi="Calibri" w:cs="Mangal"/>
      <w:color w:val="00000A"/>
      <w:lang w:eastAsia="ru-RU"/>
    </w:rPr>
  </w:style>
  <w:style w:type="paragraph" w:customStyle="1" w:styleId="afffc">
    <w:name w:val="Сноска"/>
    <w:basedOn w:val="a2"/>
    <w:rsid w:val="006507E6"/>
    <w:pPr>
      <w:widowControl w:val="0"/>
      <w:shd w:val="clear" w:color="auto" w:fill="FFFFFF"/>
      <w:suppressAutoHyphens/>
      <w:spacing w:line="230" w:lineRule="exact"/>
      <w:ind w:firstLine="709"/>
      <w:jc w:val="both"/>
      <w:textAlignment w:val="baseline"/>
    </w:pPr>
    <w:rPr>
      <w:color w:val="00000A"/>
      <w:sz w:val="18"/>
      <w:szCs w:val="18"/>
      <w:lang w:eastAsia="en-US"/>
    </w:rPr>
  </w:style>
  <w:style w:type="paragraph" w:customStyle="1" w:styleId="Style5">
    <w:name w:val="Style5"/>
    <w:basedOn w:val="a2"/>
    <w:uiPriority w:val="99"/>
    <w:rsid w:val="006507E6"/>
    <w:pPr>
      <w:widowControl w:val="0"/>
      <w:autoSpaceDE w:val="0"/>
      <w:autoSpaceDN w:val="0"/>
      <w:adjustRightInd w:val="0"/>
      <w:spacing w:line="223" w:lineRule="exact"/>
      <w:ind w:firstLine="288"/>
      <w:jc w:val="both"/>
    </w:pPr>
    <w:rPr>
      <w:rFonts w:ascii="Tahoma" w:hAnsi="Tahoma" w:cs="Tahoma"/>
    </w:rPr>
  </w:style>
  <w:style w:type="paragraph" w:customStyle="1" w:styleId="Style15">
    <w:name w:val="Style15"/>
    <w:basedOn w:val="a2"/>
    <w:uiPriority w:val="99"/>
    <w:rsid w:val="006507E6"/>
    <w:pPr>
      <w:widowControl w:val="0"/>
      <w:autoSpaceDE w:val="0"/>
      <w:autoSpaceDN w:val="0"/>
      <w:adjustRightInd w:val="0"/>
      <w:spacing w:line="269" w:lineRule="exact"/>
      <w:ind w:hanging="154"/>
      <w:jc w:val="both"/>
    </w:pPr>
    <w:rPr>
      <w:rFonts w:ascii="Tahoma" w:hAnsi="Tahoma" w:cs="Tahoma"/>
    </w:rPr>
  </w:style>
  <w:style w:type="paragraph" w:customStyle="1" w:styleId="Style17">
    <w:name w:val="Style17"/>
    <w:basedOn w:val="a2"/>
    <w:uiPriority w:val="99"/>
    <w:rsid w:val="006507E6"/>
    <w:pPr>
      <w:widowControl w:val="0"/>
      <w:autoSpaceDE w:val="0"/>
      <w:autoSpaceDN w:val="0"/>
      <w:adjustRightInd w:val="0"/>
    </w:pPr>
    <w:rPr>
      <w:rFonts w:ascii="Tahoma" w:hAnsi="Tahoma" w:cs="Tahoma"/>
    </w:rPr>
  </w:style>
  <w:style w:type="paragraph" w:customStyle="1" w:styleId="Style51">
    <w:name w:val="Style51"/>
    <w:basedOn w:val="a2"/>
    <w:uiPriority w:val="99"/>
    <w:rsid w:val="006507E6"/>
    <w:pPr>
      <w:widowControl w:val="0"/>
      <w:autoSpaceDE w:val="0"/>
      <w:autoSpaceDN w:val="0"/>
      <w:adjustRightInd w:val="0"/>
    </w:pPr>
    <w:rPr>
      <w:rFonts w:ascii="Tahoma" w:hAnsi="Tahoma" w:cs="Tahoma"/>
    </w:rPr>
  </w:style>
  <w:style w:type="paragraph" w:customStyle="1" w:styleId="Style84">
    <w:name w:val="Style84"/>
    <w:basedOn w:val="a2"/>
    <w:uiPriority w:val="99"/>
    <w:rsid w:val="006507E6"/>
    <w:pPr>
      <w:widowControl w:val="0"/>
      <w:autoSpaceDE w:val="0"/>
      <w:autoSpaceDN w:val="0"/>
      <w:adjustRightInd w:val="0"/>
    </w:pPr>
    <w:rPr>
      <w:rFonts w:ascii="Tahoma" w:hAnsi="Tahoma" w:cs="Tahoma"/>
    </w:rPr>
  </w:style>
  <w:style w:type="paragraph" w:customStyle="1" w:styleId="Style196">
    <w:name w:val="Style196"/>
    <w:basedOn w:val="a2"/>
    <w:uiPriority w:val="99"/>
    <w:rsid w:val="006507E6"/>
    <w:pPr>
      <w:widowControl w:val="0"/>
      <w:autoSpaceDE w:val="0"/>
      <w:autoSpaceDN w:val="0"/>
      <w:adjustRightInd w:val="0"/>
      <w:spacing w:line="262" w:lineRule="exact"/>
      <w:ind w:hanging="154"/>
      <w:jc w:val="both"/>
    </w:pPr>
    <w:rPr>
      <w:rFonts w:ascii="Tahoma" w:hAnsi="Tahoma" w:cs="Tahoma"/>
    </w:rPr>
  </w:style>
  <w:style w:type="paragraph" w:customStyle="1" w:styleId="Style197">
    <w:name w:val="Style197"/>
    <w:basedOn w:val="a2"/>
    <w:uiPriority w:val="99"/>
    <w:rsid w:val="006507E6"/>
    <w:pPr>
      <w:widowControl w:val="0"/>
      <w:autoSpaceDE w:val="0"/>
      <w:autoSpaceDN w:val="0"/>
      <w:adjustRightInd w:val="0"/>
    </w:pPr>
    <w:rPr>
      <w:rFonts w:ascii="Tahoma" w:hAnsi="Tahoma" w:cs="Tahoma"/>
    </w:rPr>
  </w:style>
  <w:style w:type="character" w:customStyle="1" w:styleId="FontStyle202">
    <w:name w:val="Font Style202"/>
    <w:basedOn w:val="a3"/>
    <w:uiPriority w:val="99"/>
    <w:rsid w:val="006507E6"/>
    <w:rPr>
      <w:rFonts w:ascii="Century Schoolbook" w:hAnsi="Century Schoolbook" w:cs="Century Schoolbook" w:hint="default"/>
      <w:b/>
      <w:bCs/>
      <w:sz w:val="20"/>
      <w:szCs w:val="20"/>
    </w:rPr>
  </w:style>
  <w:style w:type="character" w:customStyle="1" w:styleId="FontStyle210">
    <w:name w:val="Font Style210"/>
    <w:basedOn w:val="a3"/>
    <w:uiPriority w:val="99"/>
    <w:rsid w:val="006507E6"/>
    <w:rPr>
      <w:rFonts w:ascii="Microsoft Sans Serif" w:hAnsi="Microsoft Sans Serif" w:cs="Microsoft Sans Serif" w:hint="default"/>
      <w:b/>
      <w:bCs/>
      <w:spacing w:val="-10"/>
      <w:sz w:val="46"/>
      <w:szCs w:val="46"/>
    </w:rPr>
  </w:style>
  <w:style w:type="character" w:customStyle="1" w:styleId="FontStyle209">
    <w:name w:val="Font Style209"/>
    <w:basedOn w:val="a3"/>
    <w:uiPriority w:val="99"/>
    <w:rsid w:val="006507E6"/>
    <w:rPr>
      <w:rFonts w:ascii="Microsoft Sans Serif" w:hAnsi="Microsoft Sans Serif" w:cs="Microsoft Sans Serif" w:hint="default"/>
      <w:b/>
      <w:bCs/>
      <w:sz w:val="26"/>
      <w:szCs w:val="26"/>
    </w:rPr>
  </w:style>
  <w:style w:type="character" w:customStyle="1" w:styleId="FontStyle211">
    <w:name w:val="Font Style211"/>
    <w:basedOn w:val="a3"/>
    <w:uiPriority w:val="99"/>
    <w:rsid w:val="006507E6"/>
    <w:rPr>
      <w:rFonts w:ascii="Microsoft Sans Serif" w:hAnsi="Microsoft Sans Serif" w:cs="Microsoft Sans Serif" w:hint="default"/>
      <w:b/>
      <w:bCs/>
      <w:sz w:val="22"/>
      <w:szCs w:val="22"/>
    </w:rPr>
  </w:style>
  <w:style w:type="character" w:customStyle="1" w:styleId="FontStyle264">
    <w:name w:val="Font Style264"/>
    <w:basedOn w:val="a3"/>
    <w:uiPriority w:val="99"/>
    <w:rsid w:val="006507E6"/>
    <w:rPr>
      <w:rFonts w:ascii="Franklin Gothic Medium" w:hAnsi="Franklin Gothic Medium" w:cs="Franklin Gothic Medium" w:hint="default"/>
      <w:sz w:val="24"/>
      <w:szCs w:val="24"/>
    </w:rPr>
  </w:style>
  <w:style w:type="table" w:customStyle="1" w:styleId="1f7">
    <w:name w:val="Сетка таблицы1"/>
    <w:basedOn w:val="a4"/>
    <w:next w:val="a6"/>
    <w:uiPriority w:val="39"/>
    <w:rsid w:val="006507E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d">
    <w:name w:val="осн текст"/>
    <w:basedOn w:val="a2"/>
    <w:rsid w:val="006507E6"/>
    <w:pPr>
      <w:shd w:val="clear" w:color="auto" w:fill="FFFFFF"/>
      <w:tabs>
        <w:tab w:val="left" w:pos="1018"/>
      </w:tabs>
      <w:spacing w:line="360" w:lineRule="auto"/>
      <w:ind w:firstLine="454"/>
      <w:jc w:val="both"/>
    </w:pPr>
    <w:rPr>
      <w:b/>
      <w:bCs/>
      <w:sz w:val="28"/>
      <w:szCs w:val="28"/>
    </w:rPr>
  </w:style>
  <w:style w:type="paragraph" w:customStyle="1" w:styleId="Style20">
    <w:name w:val="Style20"/>
    <w:basedOn w:val="a2"/>
    <w:uiPriority w:val="99"/>
    <w:rsid w:val="006507E6"/>
    <w:pPr>
      <w:widowControl w:val="0"/>
      <w:autoSpaceDE w:val="0"/>
      <w:autoSpaceDN w:val="0"/>
      <w:adjustRightInd w:val="0"/>
      <w:spacing w:line="269" w:lineRule="exact"/>
      <w:jc w:val="both"/>
    </w:pPr>
    <w:rPr>
      <w:rFonts w:ascii="Tahoma" w:hAnsi="Tahoma" w:cs="Tahoma"/>
    </w:rPr>
  </w:style>
  <w:style w:type="character" w:customStyle="1" w:styleId="FontStyle82">
    <w:name w:val="Font Style82"/>
    <w:basedOn w:val="a3"/>
    <w:rsid w:val="006507E6"/>
    <w:rPr>
      <w:rFonts w:ascii="Times New Roman" w:hAnsi="Times New Roman" w:cs="Times New Roman" w:hint="default"/>
      <w:b/>
      <w:bCs/>
      <w:sz w:val="22"/>
      <w:szCs w:val="22"/>
    </w:rPr>
  </w:style>
  <w:style w:type="table" w:customStyle="1" w:styleId="3d">
    <w:name w:val="Сетка таблицы3"/>
    <w:basedOn w:val="a4"/>
    <w:next w:val="a6"/>
    <w:uiPriority w:val="59"/>
    <w:rsid w:val="00650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4"/>
    <w:next w:val="a6"/>
    <w:uiPriority w:val="59"/>
    <w:rsid w:val="00650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4"/>
    <w:next w:val="a6"/>
    <w:uiPriority w:val="59"/>
    <w:rsid w:val="00650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5"/>
    <w:uiPriority w:val="99"/>
    <w:semiHidden/>
    <w:unhideWhenUsed/>
    <w:rsid w:val="006507E6"/>
  </w:style>
  <w:style w:type="paragraph" w:styleId="afffe">
    <w:name w:val="caption"/>
    <w:basedOn w:val="a2"/>
    <w:next w:val="a2"/>
    <w:semiHidden/>
    <w:unhideWhenUsed/>
    <w:qFormat/>
    <w:rsid w:val="006507E6"/>
    <w:rPr>
      <w:b/>
      <w:bCs/>
      <w:sz w:val="20"/>
      <w:szCs w:val="20"/>
    </w:rPr>
  </w:style>
  <w:style w:type="paragraph" w:styleId="affff">
    <w:name w:val="Subtitle"/>
    <w:basedOn w:val="a2"/>
    <w:link w:val="affff0"/>
    <w:qFormat/>
    <w:rsid w:val="006507E6"/>
    <w:pPr>
      <w:spacing w:after="60"/>
      <w:jc w:val="center"/>
      <w:outlineLvl w:val="1"/>
    </w:pPr>
    <w:rPr>
      <w:rFonts w:ascii="Arial" w:hAnsi="Arial" w:cs="Arial"/>
      <w:lang w:eastAsia="en-US"/>
    </w:rPr>
  </w:style>
  <w:style w:type="character" w:customStyle="1" w:styleId="affff0">
    <w:name w:val="Подзаголовок Знак"/>
    <w:basedOn w:val="a3"/>
    <w:link w:val="affff"/>
    <w:rsid w:val="006507E6"/>
    <w:rPr>
      <w:rFonts w:ascii="Arial" w:eastAsia="Times New Roman" w:hAnsi="Arial" w:cs="Arial"/>
      <w:sz w:val="24"/>
      <w:szCs w:val="24"/>
    </w:rPr>
  </w:style>
  <w:style w:type="character" w:customStyle="1" w:styleId="affff1">
    <w:name w:val="А_стиль Знак"/>
    <w:link w:val="affff2"/>
    <w:semiHidden/>
    <w:locked/>
    <w:rsid w:val="006507E6"/>
    <w:rPr>
      <w:rFonts w:ascii="Arial Unicode MS" w:eastAsia="Calibri" w:hAnsi="Arial Unicode MS" w:cs="Arial Unicode MS"/>
      <w:color w:val="000000"/>
      <w:sz w:val="24"/>
      <w:szCs w:val="28"/>
    </w:rPr>
  </w:style>
  <w:style w:type="paragraph" w:customStyle="1" w:styleId="affff2">
    <w:name w:val="А_стиль"/>
    <w:basedOn w:val="a2"/>
    <w:link w:val="affff1"/>
    <w:semiHidden/>
    <w:qFormat/>
    <w:rsid w:val="006507E6"/>
    <w:pPr>
      <w:ind w:firstLine="454"/>
    </w:pPr>
    <w:rPr>
      <w:rFonts w:ascii="Arial Unicode MS" w:eastAsia="Calibri" w:hAnsi="Arial Unicode MS" w:cs="Arial Unicode MS"/>
      <w:color w:val="000000"/>
      <w:szCs w:val="28"/>
      <w:lang w:eastAsia="en-US"/>
    </w:rPr>
  </w:style>
  <w:style w:type="character" w:customStyle="1" w:styleId="3e">
    <w:name w:val="Заголовок №3_"/>
    <w:link w:val="312"/>
    <w:locked/>
    <w:rsid w:val="006507E6"/>
    <w:rPr>
      <w:b/>
      <w:bCs/>
      <w:shd w:val="clear" w:color="auto" w:fill="FFFFFF"/>
    </w:rPr>
  </w:style>
  <w:style w:type="paragraph" w:customStyle="1" w:styleId="312">
    <w:name w:val="Заголовок №31"/>
    <w:basedOn w:val="a2"/>
    <w:link w:val="3e"/>
    <w:rsid w:val="006507E6"/>
    <w:pPr>
      <w:shd w:val="clear" w:color="auto" w:fill="FFFFFF"/>
      <w:spacing w:line="211" w:lineRule="exact"/>
      <w:jc w:val="both"/>
      <w:outlineLvl w:val="2"/>
    </w:pPr>
    <w:rPr>
      <w:rFonts w:asciiTheme="minorHAnsi" w:eastAsiaTheme="minorHAnsi" w:hAnsiTheme="minorHAnsi" w:cstheme="minorBidi"/>
      <w:b/>
      <w:bCs/>
      <w:sz w:val="22"/>
      <w:szCs w:val="22"/>
      <w:lang w:eastAsia="en-US"/>
    </w:rPr>
  </w:style>
  <w:style w:type="paragraph" w:customStyle="1" w:styleId="Style18">
    <w:name w:val="Style18"/>
    <w:basedOn w:val="a2"/>
    <w:uiPriority w:val="99"/>
    <w:rsid w:val="006507E6"/>
    <w:pPr>
      <w:widowControl w:val="0"/>
      <w:autoSpaceDE w:val="0"/>
      <w:autoSpaceDN w:val="0"/>
      <w:adjustRightInd w:val="0"/>
    </w:pPr>
    <w:rPr>
      <w:rFonts w:ascii="Tahoma" w:hAnsi="Tahoma" w:cs="Tahoma"/>
    </w:rPr>
  </w:style>
  <w:style w:type="paragraph" w:customStyle="1" w:styleId="Style94">
    <w:name w:val="Style94"/>
    <w:basedOn w:val="a2"/>
    <w:uiPriority w:val="99"/>
    <w:rsid w:val="006507E6"/>
    <w:pPr>
      <w:widowControl w:val="0"/>
      <w:autoSpaceDE w:val="0"/>
      <w:autoSpaceDN w:val="0"/>
      <w:adjustRightInd w:val="0"/>
      <w:spacing w:line="259" w:lineRule="exact"/>
    </w:pPr>
    <w:rPr>
      <w:rFonts w:ascii="Tahoma" w:hAnsi="Tahoma" w:cs="Tahoma"/>
    </w:rPr>
  </w:style>
  <w:style w:type="paragraph" w:customStyle="1" w:styleId="Style52">
    <w:name w:val="Style52"/>
    <w:basedOn w:val="a2"/>
    <w:uiPriority w:val="99"/>
    <w:rsid w:val="006507E6"/>
    <w:pPr>
      <w:widowControl w:val="0"/>
      <w:autoSpaceDE w:val="0"/>
      <w:autoSpaceDN w:val="0"/>
      <w:adjustRightInd w:val="0"/>
      <w:spacing w:line="262" w:lineRule="exact"/>
      <w:ind w:firstLine="173"/>
      <w:jc w:val="both"/>
    </w:pPr>
    <w:rPr>
      <w:rFonts w:ascii="Tahoma" w:hAnsi="Tahoma" w:cs="Tahoma"/>
    </w:rPr>
  </w:style>
  <w:style w:type="paragraph" w:customStyle="1" w:styleId="Style24">
    <w:name w:val="Style24"/>
    <w:basedOn w:val="a2"/>
    <w:uiPriority w:val="99"/>
    <w:rsid w:val="006507E6"/>
    <w:pPr>
      <w:widowControl w:val="0"/>
      <w:autoSpaceDE w:val="0"/>
      <w:autoSpaceDN w:val="0"/>
      <w:adjustRightInd w:val="0"/>
      <w:spacing w:line="262" w:lineRule="exact"/>
      <w:ind w:firstLine="355"/>
    </w:pPr>
    <w:rPr>
      <w:rFonts w:ascii="Tahoma" w:hAnsi="Tahoma" w:cs="Tahoma"/>
    </w:rPr>
  </w:style>
  <w:style w:type="paragraph" w:customStyle="1" w:styleId="Style89">
    <w:name w:val="Style89"/>
    <w:basedOn w:val="a2"/>
    <w:uiPriority w:val="99"/>
    <w:semiHidden/>
    <w:rsid w:val="006507E6"/>
    <w:pPr>
      <w:widowControl w:val="0"/>
      <w:autoSpaceDE w:val="0"/>
      <w:autoSpaceDN w:val="0"/>
      <w:adjustRightInd w:val="0"/>
      <w:spacing w:line="261" w:lineRule="exact"/>
      <w:ind w:hanging="144"/>
      <w:jc w:val="both"/>
    </w:pPr>
    <w:rPr>
      <w:rFonts w:ascii="Tahoma" w:hAnsi="Tahoma" w:cs="Tahoma"/>
    </w:rPr>
  </w:style>
  <w:style w:type="paragraph" w:customStyle="1" w:styleId="Style90">
    <w:name w:val="Style90"/>
    <w:basedOn w:val="a2"/>
    <w:uiPriority w:val="99"/>
    <w:semiHidden/>
    <w:rsid w:val="006507E6"/>
    <w:pPr>
      <w:widowControl w:val="0"/>
      <w:autoSpaceDE w:val="0"/>
      <w:autoSpaceDN w:val="0"/>
      <w:adjustRightInd w:val="0"/>
      <w:spacing w:line="262" w:lineRule="exact"/>
      <w:jc w:val="both"/>
    </w:pPr>
    <w:rPr>
      <w:rFonts w:ascii="Tahoma" w:hAnsi="Tahoma" w:cs="Tahoma"/>
    </w:rPr>
  </w:style>
  <w:style w:type="paragraph" w:customStyle="1" w:styleId="Style103">
    <w:name w:val="Style103"/>
    <w:basedOn w:val="a2"/>
    <w:uiPriority w:val="99"/>
    <w:semiHidden/>
    <w:rsid w:val="006507E6"/>
    <w:pPr>
      <w:widowControl w:val="0"/>
      <w:autoSpaceDE w:val="0"/>
      <w:autoSpaceDN w:val="0"/>
      <w:adjustRightInd w:val="0"/>
      <w:spacing w:line="259" w:lineRule="exact"/>
    </w:pPr>
    <w:rPr>
      <w:rFonts w:ascii="Tahoma" w:hAnsi="Tahoma" w:cs="Tahoma"/>
    </w:rPr>
  </w:style>
  <w:style w:type="paragraph" w:customStyle="1" w:styleId="Style102">
    <w:name w:val="Style102"/>
    <w:basedOn w:val="a2"/>
    <w:uiPriority w:val="99"/>
    <w:semiHidden/>
    <w:rsid w:val="006507E6"/>
    <w:pPr>
      <w:widowControl w:val="0"/>
      <w:autoSpaceDE w:val="0"/>
      <w:autoSpaceDN w:val="0"/>
      <w:adjustRightInd w:val="0"/>
      <w:spacing w:line="259" w:lineRule="exact"/>
      <w:ind w:firstLine="192"/>
    </w:pPr>
    <w:rPr>
      <w:rFonts w:ascii="Tahoma" w:hAnsi="Tahoma" w:cs="Tahoma"/>
    </w:rPr>
  </w:style>
  <w:style w:type="paragraph" w:customStyle="1" w:styleId="Style99">
    <w:name w:val="Style99"/>
    <w:basedOn w:val="a2"/>
    <w:uiPriority w:val="99"/>
    <w:semiHidden/>
    <w:rsid w:val="006507E6"/>
    <w:pPr>
      <w:widowControl w:val="0"/>
      <w:autoSpaceDE w:val="0"/>
      <w:autoSpaceDN w:val="0"/>
      <w:adjustRightInd w:val="0"/>
    </w:pPr>
    <w:rPr>
      <w:rFonts w:ascii="Tahoma" w:hAnsi="Tahoma" w:cs="Tahoma"/>
    </w:rPr>
  </w:style>
  <w:style w:type="paragraph" w:customStyle="1" w:styleId="Style14">
    <w:name w:val="Style14"/>
    <w:basedOn w:val="a2"/>
    <w:uiPriority w:val="99"/>
    <w:rsid w:val="006507E6"/>
    <w:pPr>
      <w:widowControl w:val="0"/>
      <w:autoSpaceDE w:val="0"/>
      <w:autoSpaceDN w:val="0"/>
      <w:adjustRightInd w:val="0"/>
      <w:spacing w:line="239" w:lineRule="exact"/>
      <w:jc w:val="both"/>
    </w:pPr>
    <w:rPr>
      <w:rFonts w:ascii="Century Gothic" w:hAnsi="Century Gothic"/>
    </w:rPr>
  </w:style>
  <w:style w:type="paragraph" w:customStyle="1" w:styleId="Style86">
    <w:name w:val="Style86"/>
    <w:basedOn w:val="a2"/>
    <w:uiPriority w:val="99"/>
    <w:rsid w:val="006507E6"/>
    <w:pPr>
      <w:widowControl w:val="0"/>
      <w:autoSpaceDE w:val="0"/>
      <w:autoSpaceDN w:val="0"/>
      <w:adjustRightInd w:val="0"/>
      <w:jc w:val="both"/>
    </w:pPr>
    <w:rPr>
      <w:rFonts w:ascii="Tahoma" w:hAnsi="Tahoma" w:cs="Tahoma"/>
    </w:rPr>
  </w:style>
  <w:style w:type="paragraph" w:customStyle="1" w:styleId="Style93">
    <w:name w:val="Style93"/>
    <w:basedOn w:val="a2"/>
    <w:uiPriority w:val="99"/>
    <w:rsid w:val="006507E6"/>
    <w:pPr>
      <w:widowControl w:val="0"/>
      <w:autoSpaceDE w:val="0"/>
      <w:autoSpaceDN w:val="0"/>
      <w:adjustRightInd w:val="0"/>
      <w:spacing w:line="317" w:lineRule="exact"/>
    </w:pPr>
    <w:rPr>
      <w:rFonts w:ascii="Tahoma" w:hAnsi="Tahoma" w:cs="Tahoma"/>
    </w:rPr>
  </w:style>
  <w:style w:type="paragraph" w:customStyle="1" w:styleId="Style136">
    <w:name w:val="Style136"/>
    <w:basedOn w:val="a2"/>
    <w:uiPriority w:val="99"/>
    <w:semiHidden/>
    <w:rsid w:val="006507E6"/>
    <w:pPr>
      <w:widowControl w:val="0"/>
      <w:autoSpaceDE w:val="0"/>
      <w:autoSpaceDN w:val="0"/>
      <w:adjustRightInd w:val="0"/>
      <w:spacing w:line="326" w:lineRule="exact"/>
      <w:ind w:firstLine="403"/>
    </w:pPr>
    <w:rPr>
      <w:rFonts w:ascii="Tahoma" w:hAnsi="Tahoma" w:cs="Tahoma"/>
    </w:rPr>
  </w:style>
  <w:style w:type="paragraph" w:customStyle="1" w:styleId="Style118">
    <w:name w:val="Style118"/>
    <w:basedOn w:val="a2"/>
    <w:uiPriority w:val="99"/>
    <w:rsid w:val="006507E6"/>
    <w:pPr>
      <w:widowControl w:val="0"/>
      <w:autoSpaceDE w:val="0"/>
      <w:autoSpaceDN w:val="0"/>
      <w:adjustRightInd w:val="0"/>
      <w:spacing w:line="262" w:lineRule="exact"/>
      <w:ind w:firstLine="461"/>
      <w:jc w:val="both"/>
    </w:pPr>
    <w:rPr>
      <w:rFonts w:ascii="Tahoma" w:hAnsi="Tahoma" w:cs="Tahoma"/>
    </w:rPr>
  </w:style>
  <w:style w:type="paragraph" w:customStyle="1" w:styleId="Style9">
    <w:name w:val="Style9"/>
    <w:basedOn w:val="a2"/>
    <w:uiPriority w:val="99"/>
    <w:semiHidden/>
    <w:rsid w:val="006507E6"/>
    <w:pPr>
      <w:widowControl w:val="0"/>
      <w:autoSpaceDE w:val="0"/>
      <w:autoSpaceDN w:val="0"/>
      <w:adjustRightInd w:val="0"/>
      <w:jc w:val="both"/>
    </w:pPr>
    <w:rPr>
      <w:rFonts w:ascii="Tahoma" w:hAnsi="Tahoma" w:cs="Tahoma"/>
    </w:rPr>
  </w:style>
  <w:style w:type="paragraph" w:customStyle="1" w:styleId="Style46">
    <w:name w:val="Style46"/>
    <w:basedOn w:val="a2"/>
    <w:uiPriority w:val="99"/>
    <w:semiHidden/>
    <w:rsid w:val="006507E6"/>
    <w:pPr>
      <w:widowControl w:val="0"/>
      <w:autoSpaceDE w:val="0"/>
      <w:autoSpaceDN w:val="0"/>
      <w:adjustRightInd w:val="0"/>
      <w:spacing w:line="264" w:lineRule="exact"/>
    </w:pPr>
    <w:rPr>
      <w:rFonts w:ascii="Tahoma" w:hAnsi="Tahoma" w:cs="Tahoma"/>
    </w:rPr>
  </w:style>
  <w:style w:type="paragraph" w:customStyle="1" w:styleId="Style4">
    <w:name w:val="Style4"/>
    <w:basedOn w:val="a2"/>
    <w:semiHidden/>
    <w:rsid w:val="006507E6"/>
    <w:pPr>
      <w:widowControl w:val="0"/>
      <w:autoSpaceDE w:val="0"/>
      <w:autoSpaceDN w:val="0"/>
      <w:adjustRightInd w:val="0"/>
      <w:jc w:val="both"/>
    </w:pPr>
    <w:rPr>
      <w:rFonts w:ascii="Tahoma" w:hAnsi="Tahoma" w:cs="Tahoma"/>
    </w:rPr>
  </w:style>
  <w:style w:type="paragraph" w:customStyle="1" w:styleId="Style69">
    <w:name w:val="Style69"/>
    <w:basedOn w:val="a2"/>
    <w:rsid w:val="006507E6"/>
    <w:pPr>
      <w:widowControl w:val="0"/>
      <w:autoSpaceDE w:val="0"/>
      <w:autoSpaceDN w:val="0"/>
      <w:adjustRightInd w:val="0"/>
      <w:spacing w:line="269" w:lineRule="exact"/>
      <w:ind w:hanging="86"/>
      <w:jc w:val="both"/>
    </w:pPr>
    <w:rPr>
      <w:rFonts w:ascii="Tahoma" w:hAnsi="Tahoma" w:cs="Tahoma"/>
    </w:rPr>
  </w:style>
  <w:style w:type="paragraph" w:customStyle="1" w:styleId="c1">
    <w:name w:val="c1"/>
    <w:basedOn w:val="a2"/>
    <w:rsid w:val="006507E6"/>
    <w:pPr>
      <w:spacing w:before="100" w:beforeAutospacing="1" w:after="100" w:afterAutospacing="1"/>
    </w:pPr>
  </w:style>
  <w:style w:type="paragraph" w:customStyle="1" w:styleId="stx">
    <w:name w:val="stx"/>
    <w:basedOn w:val="a2"/>
    <w:semiHidden/>
    <w:rsid w:val="006507E6"/>
    <w:pPr>
      <w:spacing w:before="100" w:beforeAutospacing="1" w:after="100" w:afterAutospacing="1"/>
    </w:pPr>
  </w:style>
  <w:style w:type="paragraph" w:customStyle="1" w:styleId="c4">
    <w:name w:val="c4"/>
    <w:basedOn w:val="a2"/>
    <w:semiHidden/>
    <w:rsid w:val="006507E6"/>
    <w:pPr>
      <w:spacing w:before="100" w:beforeAutospacing="1" w:after="100" w:afterAutospacing="1"/>
    </w:pPr>
  </w:style>
  <w:style w:type="paragraph" w:customStyle="1" w:styleId="c36">
    <w:name w:val="c36"/>
    <w:basedOn w:val="a2"/>
    <w:semiHidden/>
    <w:rsid w:val="006507E6"/>
    <w:pPr>
      <w:spacing w:before="100" w:beforeAutospacing="1" w:after="100" w:afterAutospacing="1"/>
    </w:pPr>
  </w:style>
  <w:style w:type="paragraph" w:customStyle="1" w:styleId="c35">
    <w:name w:val="c35"/>
    <w:basedOn w:val="a2"/>
    <w:semiHidden/>
    <w:rsid w:val="006507E6"/>
    <w:pPr>
      <w:spacing w:before="100" w:beforeAutospacing="1" w:after="100" w:afterAutospacing="1"/>
    </w:pPr>
  </w:style>
  <w:style w:type="paragraph" w:customStyle="1" w:styleId="c39">
    <w:name w:val="c39"/>
    <w:basedOn w:val="a2"/>
    <w:semiHidden/>
    <w:rsid w:val="006507E6"/>
    <w:pPr>
      <w:spacing w:before="100" w:beforeAutospacing="1" w:after="100" w:afterAutospacing="1"/>
    </w:pPr>
  </w:style>
  <w:style w:type="paragraph" w:customStyle="1" w:styleId="c32">
    <w:name w:val="c32"/>
    <w:basedOn w:val="a2"/>
    <w:semiHidden/>
    <w:rsid w:val="006507E6"/>
    <w:pPr>
      <w:spacing w:before="100" w:beforeAutospacing="1" w:after="100" w:afterAutospacing="1"/>
    </w:pPr>
  </w:style>
  <w:style w:type="paragraph" w:customStyle="1" w:styleId="c7">
    <w:name w:val="c7"/>
    <w:basedOn w:val="a2"/>
    <w:semiHidden/>
    <w:rsid w:val="006507E6"/>
    <w:pPr>
      <w:spacing w:before="100" w:beforeAutospacing="1" w:after="100" w:afterAutospacing="1"/>
    </w:pPr>
  </w:style>
  <w:style w:type="paragraph" w:customStyle="1" w:styleId="c19">
    <w:name w:val="c19"/>
    <w:basedOn w:val="a2"/>
    <w:semiHidden/>
    <w:rsid w:val="006507E6"/>
    <w:pPr>
      <w:spacing w:before="100" w:beforeAutospacing="1" w:after="100" w:afterAutospacing="1"/>
    </w:pPr>
  </w:style>
  <w:style w:type="paragraph" w:customStyle="1" w:styleId="c18">
    <w:name w:val="c18"/>
    <w:basedOn w:val="a2"/>
    <w:semiHidden/>
    <w:rsid w:val="006507E6"/>
    <w:pPr>
      <w:spacing w:before="100" w:beforeAutospacing="1" w:after="100" w:afterAutospacing="1"/>
    </w:pPr>
  </w:style>
  <w:style w:type="paragraph" w:customStyle="1" w:styleId="c29">
    <w:name w:val="c29"/>
    <w:basedOn w:val="a2"/>
    <w:semiHidden/>
    <w:rsid w:val="006507E6"/>
    <w:pPr>
      <w:spacing w:before="100" w:beforeAutospacing="1" w:after="100" w:afterAutospacing="1"/>
    </w:pPr>
  </w:style>
  <w:style w:type="paragraph" w:customStyle="1" w:styleId="c10">
    <w:name w:val="c10"/>
    <w:basedOn w:val="a2"/>
    <w:semiHidden/>
    <w:rsid w:val="006507E6"/>
    <w:pPr>
      <w:spacing w:before="100" w:beforeAutospacing="1" w:after="100" w:afterAutospacing="1"/>
    </w:pPr>
  </w:style>
  <w:style w:type="paragraph" w:customStyle="1" w:styleId="dlg">
    <w:name w:val="dlg"/>
    <w:basedOn w:val="a2"/>
    <w:semiHidden/>
    <w:rsid w:val="006507E6"/>
    <w:pPr>
      <w:spacing w:before="100" w:beforeAutospacing="1" w:after="100" w:afterAutospacing="1"/>
    </w:pPr>
  </w:style>
  <w:style w:type="paragraph" w:customStyle="1" w:styleId="Style98">
    <w:name w:val="Style98"/>
    <w:basedOn w:val="a2"/>
    <w:uiPriority w:val="99"/>
    <w:semiHidden/>
    <w:rsid w:val="006507E6"/>
    <w:pPr>
      <w:widowControl w:val="0"/>
      <w:autoSpaceDE w:val="0"/>
      <w:autoSpaceDN w:val="0"/>
      <w:adjustRightInd w:val="0"/>
      <w:spacing w:line="298" w:lineRule="exact"/>
      <w:ind w:hanging="346"/>
    </w:pPr>
    <w:rPr>
      <w:rFonts w:ascii="Tahoma" w:hAnsi="Tahoma" w:cs="Tahoma"/>
    </w:rPr>
  </w:style>
  <w:style w:type="paragraph" w:customStyle="1" w:styleId="Style79">
    <w:name w:val="Style79"/>
    <w:basedOn w:val="a2"/>
    <w:uiPriority w:val="99"/>
    <w:semiHidden/>
    <w:rsid w:val="006507E6"/>
    <w:pPr>
      <w:widowControl w:val="0"/>
      <w:autoSpaceDE w:val="0"/>
      <w:autoSpaceDN w:val="0"/>
      <w:adjustRightInd w:val="0"/>
      <w:spacing w:line="263" w:lineRule="exact"/>
      <w:jc w:val="right"/>
    </w:pPr>
    <w:rPr>
      <w:rFonts w:ascii="Tahoma" w:hAnsi="Tahoma" w:cs="Tahoma"/>
    </w:rPr>
  </w:style>
  <w:style w:type="paragraph" w:customStyle="1" w:styleId="affff3">
    <w:name w:val="Заг"/>
    <w:basedOn w:val="a2"/>
    <w:uiPriority w:val="99"/>
    <w:semiHidden/>
    <w:rsid w:val="006507E6"/>
    <w:pPr>
      <w:autoSpaceDE w:val="0"/>
      <w:autoSpaceDN w:val="0"/>
      <w:spacing w:after="320"/>
      <w:jc w:val="center"/>
    </w:pPr>
    <w:rPr>
      <w:b/>
      <w:bCs/>
      <w:color w:val="000000"/>
      <w:sz w:val="32"/>
      <w:szCs w:val="32"/>
    </w:rPr>
  </w:style>
  <w:style w:type="character" w:customStyle="1" w:styleId="Tekst">
    <w:name w:val="Tekst Знак"/>
    <w:basedOn w:val="a3"/>
    <w:link w:val="Tekst0"/>
    <w:semiHidden/>
    <w:locked/>
    <w:rsid w:val="006507E6"/>
    <w:rPr>
      <w:rFonts w:ascii="NewtonC" w:hAnsi="NewtonC"/>
      <w:color w:val="000000"/>
      <w:lang w:eastAsia="ru-RU"/>
    </w:rPr>
  </w:style>
  <w:style w:type="paragraph" w:customStyle="1" w:styleId="Tekst0">
    <w:name w:val="Tekst"/>
    <w:basedOn w:val="a2"/>
    <w:link w:val="Tekst"/>
    <w:semiHidden/>
    <w:rsid w:val="006507E6"/>
    <w:pPr>
      <w:autoSpaceDE w:val="0"/>
      <w:autoSpaceDN w:val="0"/>
      <w:spacing w:line="260" w:lineRule="atLeast"/>
      <w:ind w:firstLine="340"/>
      <w:jc w:val="both"/>
    </w:pPr>
    <w:rPr>
      <w:rFonts w:ascii="NewtonC" w:eastAsiaTheme="minorHAnsi" w:hAnsi="NewtonC" w:cstheme="minorBidi"/>
      <w:color w:val="000000"/>
      <w:sz w:val="22"/>
      <w:szCs w:val="22"/>
    </w:rPr>
  </w:style>
  <w:style w:type="paragraph" w:customStyle="1" w:styleId="affff4">
    <w:name w:val="Загзаг"/>
    <w:basedOn w:val="a2"/>
    <w:autoRedefine/>
    <w:uiPriority w:val="99"/>
    <w:semiHidden/>
    <w:rsid w:val="006507E6"/>
    <w:pPr>
      <w:widowControl w:val="0"/>
      <w:autoSpaceDE w:val="0"/>
      <w:autoSpaceDN w:val="0"/>
      <w:adjustRightInd w:val="0"/>
      <w:spacing w:before="280" w:after="140"/>
      <w:jc w:val="center"/>
    </w:pPr>
    <w:rPr>
      <w:b/>
      <w:bCs/>
      <w:color w:val="000000"/>
      <w:sz w:val="28"/>
      <w:szCs w:val="28"/>
    </w:rPr>
  </w:style>
  <w:style w:type="paragraph" w:customStyle="1" w:styleId="affff5">
    <w:name w:val="Загзагзаг"/>
    <w:basedOn w:val="a2"/>
    <w:autoRedefine/>
    <w:uiPriority w:val="99"/>
    <w:semiHidden/>
    <w:rsid w:val="006507E6"/>
    <w:pPr>
      <w:keepNext/>
      <w:widowControl w:val="0"/>
      <w:autoSpaceDE w:val="0"/>
      <w:autoSpaceDN w:val="0"/>
      <w:adjustRightInd w:val="0"/>
      <w:spacing w:before="240" w:after="120"/>
      <w:jc w:val="center"/>
    </w:pPr>
    <w:rPr>
      <w:b/>
      <w:bCs/>
      <w:color w:val="000000"/>
    </w:rPr>
  </w:style>
  <w:style w:type="paragraph" w:customStyle="1" w:styleId="z32">
    <w:name w:val="z_3_2"/>
    <w:basedOn w:val="a2"/>
    <w:uiPriority w:val="99"/>
    <w:semiHidden/>
    <w:rsid w:val="006507E6"/>
    <w:pPr>
      <w:keepNext/>
      <w:widowControl w:val="0"/>
      <w:autoSpaceDE w:val="0"/>
      <w:autoSpaceDN w:val="0"/>
      <w:adjustRightInd w:val="0"/>
      <w:spacing w:before="170" w:after="57" w:line="260" w:lineRule="atLeast"/>
      <w:jc w:val="center"/>
    </w:pPr>
    <w:rPr>
      <w:rFonts w:ascii="KabelC Medium" w:hAnsi="KabelC Medium" w:cs="KabelC Medium"/>
      <w:color w:val="000000"/>
      <w:sz w:val="26"/>
      <w:szCs w:val="26"/>
      <w:lang w:val="en-US"/>
    </w:rPr>
  </w:style>
  <w:style w:type="paragraph" w:customStyle="1" w:styleId="Spisokbullit">
    <w:name w:val="Spisok_bullit"/>
    <w:basedOn w:val="Tekst0"/>
    <w:uiPriority w:val="99"/>
    <w:semiHidden/>
    <w:rsid w:val="006507E6"/>
    <w:pPr>
      <w:widowControl w:val="0"/>
      <w:tabs>
        <w:tab w:val="left" w:pos="682"/>
      </w:tabs>
      <w:adjustRightInd w:val="0"/>
    </w:pPr>
    <w:rPr>
      <w:rFonts w:cs="NewtonC"/>
    </w:rPr>
  </w:style>
  <w:style w:type="paragraph" w:customStyle="1" w:styleId="affff6">
    <w:name w:val="Метод"/>
    <w:basedOn w:val="a2"/>
    <w:autoRedefine/>
    <w:uiPriority w:val="99"/>
    <w:semiHidden/>
    <w:rsid w:val="006507E6"/>
    <w:pPr>
      <w:keepNext/>
      <w:widowControl w:val="0"/>
      <w:autoSpaceDE w:val="0"/>
      <w:autoSpaceDN w:val="0"/>
      <w:adjustRightInd w:val="0"/>
      <w:spacing w:before="280" w:after="100"/>
      <w:jc w:val="center"/>
    </w:pPr>
    <w:rPr>
      <w:rFonts w:ascii="Arial" w:hAnsi="Arial" w:cs="Arial"/>
      <w:color w:val="000000"/>
    </w:rPr>
  </w:style>
  <w:style w:type="character" w:customStyle="1" w:styleId="affff7">
    <w:name w:val="Стихи Знак"/>
    <w:basedOn w:val="a3"/>
    <w:link w:val="affff8"/>
    <w:uiPriority w:val="99"/>
    <w:semiHidden/>
    <w:locked/>
    <w:rsid w:val="006507E6"/>
    <w:rPr>
      <w:color w:val="000000"/>
      <w:lang w:eastAsia="ru-RU"/>
    </w:rPr>
  </w:style>
  <w:style w:type="paragraph" w:customStyle="1" w:styleId="affff8">
    <w:name w:val="Стихи"/>
    <w:basedOn w:val="a2"/>
    <w:link w:val="affff7"/>
    <w:autoRedefine/>
    <w:uiPriority w:val="99"/>
    <w:semiHidden/>
    <w:rsid w:val="006507E6"/>
    <w:pPr>
      <w:widowControl w:val="0"/>
      <w:autoSpaceDE w:val="0"/>
      <w:autoSpaceDN w:val="0"/>
      <w:adjustRightInd w:val="0"/>
      <w:ind w:left="3119"/>
    </w:pPr>
    <w:rPr>
      <w:rFonts w:asciiTheme="minorHAnsi" w:eastAsiaTheme="minorHAnsi" w:hAnsiTheme="minorHAnsi" w:cstheme="minorBidi"/>
      <w:color w:val="000000"/>
      <w:sz w:val="22"/>
      <w:szCs w:val="22"/>
    </w:rPr>
  </w:style>
  <w:style w:type="paragraph" w:customStyle="1" w:styleId="Style128">
    <w:name w:val="Style128"/>
    <w:basedOn w:val="a2"/>
    <w:uiPriority w:val="99"/>
    <w:rsid w:val="006507E6"/>
    <w:pPr>
      <w:widowControl w:val="0"/>
      <w:autoSpaceDE w:val="0"/>
      <w:autoSpaceDN w:val="0"/>
      <w:adjustRightInd w:val="0"/>
      <w:spacing w:line="264" w:lineRule="exact"/>
    </w:pPr>
    <w:rPr>
      <w:rFonts w:ascii="Tahoma" w:hAnsi="Tahoma" w:cs="Tahoma"/>
    </w:rPr>
  </w:style>
  <w:style w:type="paragraph" w:customStyle="1" w:styleId="Style131">
    <w:name w:val="Style131"/>
    <w:basedOn w:val="a2"/>
    <w:uiPriority w:val="99"/>
    <w:semiHidden/>
    <w:rsid w:val="006507E6"/>
    <w:pPr>
      <w:widowControl w:val="0"/>
      <w:autoSpaceDE w:val="0"/>
      <w:autoSpaceDN w:val="0"/>
      <w:adjustRightInd w:val="0"/>
    </w:pPr>
    <w:rPr>
      <w:rFonts w:ascii="Tahoma" w:hAnsi="Tahoma" w:cs="Tahoma"/>
    </w:rPr>
  </w:style>
  <w:style w:type="paragraph" w:customStyle="1" w:styleId="Style112">
    <w:name w:val="Style112"/>
    <w:basedOn w:val="a2"/>
    <w:uiPriority w:val="99"/>
    <w:semiHidden/>
    <w:rsid w:val="006507E6"/>
    <w:pPr>
      <w:widowControl w:val="0"/>
      <w:autoSpaceDE w:val="0"/>
      <w:autoSpaceDN w:val="0"/>
      <w:adjustRightInd w:val="0"/>
    </w:pPr>
    <w:rPr>
      <w:rFonts w:ascii="Tahoma" w:hAnsi="Tahoma" w:cs="Tahoma"/>
    </w:rPr>
  </w:style>
  <w:style w:type="paragraph" w:customStyle="1" w:styleId="Style164">
    <w:name w:val="Style164"/>
    <w:basedOn w:val="a2"/>
    <w:uiPriority w:val="99"/>
    <w:semiHidden/>
    <w:rsid w:val="006507E6"/>
    <w:pPr>
      <w:widowControl w:val="0"/>
      <w:autoSpaceDE w:val="0"/>
      <w:autoSpaceDN w:val="0"/>
      <w:adjustRightInd w:val="0"/>
      <w:spacing w:line="269" w:lineRule="exact"/>
      <w:jc w:val="both"/>
    </w:pPr>
    <w:rPr>
      <w:rFonts w:ascii="Tahoma" w:eastAsia="Calibri" w:hAnsi="Tahoma" w:cs="Tahoma"/>
    </w:rPr>
  </w:style>
  <w:style w:type="paragraph" w:customStyle="1" w:styleId="Style165">
    <w:name w:val="Style165"/>
    <w:basedOn w:val="a2"/>
    <w:uiPriority w:val="99"/>
    <w:semiHidden/>
    <w:rsid w:val="006507E6"/>
    <w:pPr>
      <w:widowControl w:val="0"/>
      <w:autoSpaceDE w:val="0"/>
      <w:autoSpaceDN w:val="0"/>
      <w:adjustRightInd w:val="0"/>
      <w:spacing w:line="259" w:lineRule="exact"/>
      <w:ind w:firstLine="317"/>
      <w:jc w:val="both"/>
    </w:pPr>
    <w:rPr>
      <w:rFonts w:ascii="Tahoma" w:eastAsia="Calibri" w:hAnsi="Tahoma" w:cs="Tahoma"/>
    </w:rPr>
  </w:style>
  <w:style w:type="paragraph" w:customStyle="1" w:styleId="zagolovok3">
    <w:name w:val="zagolovok 3"/>
    <w:basedOn w:val="a2"/>
    <w:uiPriority w:val="99"/>
    <w:semiHidden/>
    <w:rsid w:val="006507E6"/>
    <w:pPr>
      <w:autoSpaceDE w:val="0"/>
      <w:autoSpaceDN w:val="0"/>
      <w:spacing w:before="340" w:after="113" w:line="260" w:lineRule="atLeast"/>
      <w:jc w:val="center"/>
    </w:pPr>
    <w:rPr>
      <w:rFonts w:ascii="KabelC Medium" w:hAnsi="KabelC Medium"/>
      <w:color w:val="000000"/>
      <w:sz w:val="26"/>
      <w:szCs w:val="26"/>
    </w:rPr>
  </w:style>
  <w:style w:type="paragraph" w:customStyle="1" w:styleId="Style12">
    <w:name w:val="Style12"/>
    <w:basedOn w:val="a2"/>
    <w:semiHidden/>
    <w:rsid w:val="006507E6"/>
    <w:pPr>
      <w:widowControl w:val="0"/>
      <w:autoSpaceDE w:val="0"/>
      <w:autoSpaceDN w:val="0"/>
      <w:adjustRightInd w:val="0"/>
      <w:spacing w:line="211" w:lineRule="exact"/>
      <w:jc w:val="both"/>
    </w:pPr>
  </w:style>
  <w:style w:type="paragraph" w:customStyle="1" w:styleId="Style21">
    <w:name w:val="Style21"/>
    <w:basedOn w:val="a2"/>
    <w:uiPriority w:val="99"/>
    <w:semiHidden/>
    <w:rsid w:val="006507E6"/>
    <w:pPr>
      <w:widowControl w:val="0"/>
      <w:autoSpaceDE w:val="0"/>
      <w:autoSpaceDN w:val="0"/>
      <w:adjustRightInd w:val="0"/>
    </w:pPr>
  </w:style>
  <w:style w:type="paragraph" w:customStyle="1" w:styleId="Style25">
    <w:name w:val="Style25"/>
    <w:basedOn w:val="a2"/>
    <w:semiHidden/>
    <w:rsid w:val="006507E6"/>
    <w:pPr>
      <w:widowControl w:val="0"/>
      <w:autoSpaceDE w:val="0"/>
      <w:autoSpaceDN w:val="0"/>
      <w:adjustRightInd w:val="0"/>
      <w:jc w:val="both"/>
    </w:pPr>
  </w:style>
  <w:style w:type="paragraph" w:customStyle="1" w:styleId="Style56">
    <w:name w:val="Style56"/>
    <w:basedOn w:val="a2"/>
    <w:uiPriority w:val="99"/>
    <w:semiHidden/>
    <w:rsid w:val="006507E6"/>
    <w:pPr>
      <w:widowControl w:val="0"/>
      <w:autoSpaceDE w:val="0"/>
      <w:autoSpaceDN w:val="0"/>
      <w:adjustRightInd w:val="0"/>
    </w:pPr>
  </w:style>
  <w:style w:type="paragraph" w:customStyle="1" w:styleId="Style26">
    <w:name w:val="Style26"/>
    <w:basedOn w:val="a2"/>
    <w:uiPriority w:val="99"/>
    <w:semiHidden/>
    <w:rsid w:val="006507E6"/>
    <w:pPr>
      <w:widowControl w:val="0"/>
      <w:autoSpaceDE w:val="0"/>
      <w:autoSpaceDN w:val="0"/>
      <w:adjustRightInd w:val="0"/>
    </w:pPr>
  </w:style>
  <w:style w:type="paragraph" w:customStyle="1" w:styleId="Style33">
    <w:name w:val="Style33"/>
    <w:basedOn w:val="a2"/>
    <w:uiPriority w:val="99"/>
    <w:semiHidden/>
    <w:rsid w:val="006507E6"/>
    <w:pPr>
      <w:widowControl w:val="0"/>
      <w:autoSpaceDE w:val="0"/>
      <w:autoSpaceDN w:val="0"/>
      <w:adjustRightInd w:val="0"/>
    </w:pPr>
  </w:style>
  <w:style w:type="paragraph" w:customStyle="1" w:styleId="Style3">
    <w:name w:val="Style3"/>
    <w:basedOn w:val="a2"/>
    <w:uiPriority w:val="99"/>
    <w:semiHidden/>
    <w:rsid w:val="006507E6"/>
    <w:pPr>
      <w:widowControl w:val="0"/>
      <w:autoSpaceDE w:val="0"/>
      <w:autoSpaceDN w:val="0"/>
      <w:adjustRightInd w:val="0"/>
    </w:pPr>
  </w:style>
  <w:style w:type="paragraph" w:customStyle="1" w:styleId="Style48">
    <w:name w:val="Style48"/>
    <w:basedOn w:val="a2"/>
    <w:uiPriority w:val="99"/>
    <w:semiHidden/>
    <w:rsid w:val="006507E6"/>
    <w:pPr>
      <w:widowControl w:val="0"/>
      <w:autoSpaceDE w:val="0"/>
      <w:autoSpaceDN w:val="0"/>
      <w:adjustRightInd w:val="0"/>
    </w:pPr>
  </w:style>
  <w:style w:type="paragraph" w:customStyle="1" w:styleId="Style13">
    <w:name w:val="Style13"/>
    <w:basedOn w:val="a2"/>
    <w:semiHidden/>
    <w:rsid w:val="006507E6"/>
    <w:pPr>
      <w:widowControl w:val="0"/>
      <w:autoSpaceDE w:val="0"/>
      <w:autoSpaceDN w:val="0"/>
      <w:adjustRightInd w:val="0"/>
      <w:jc w:val="both"/>
    </w:pPr>
    <w:rPr>
      <w:rFonts w:ascii="Century Gothic" w:hAnsi="Century Gothic"/>
    </w:rPr>
  </w:style>
  <w:style w:type="paragraph" w:customStyle="1" w:styleId="Style41">
    <w:name w:val="Style41"/>
    <w:basedOn w:val="a2"/>
    <w:semiHidden/>
    <w:rsid w:val="006507E6"/>
    <w:pPr>
      <w:widowControl w:val="0"/>
      <w:autoSpaceDE w:val="0"/>
      <w:autoSpaceDN w:val="0"/>
      <w:adjustRightInd w:val="0"/>
    </w:pPr>
    <w:rPr>
      <w:rFonts w:ascii="Century Gothic" w:hAnsi="Century Gothic"/>
    </w:rPr>
  </w:style>
  <w:style w:type="paragraph" w:customStyle="1" w:styleId="TableContents">
    <w:name w:val="Table Contents"/>
    <w:basedOn w:val="a2"/>
    <w:rsid w:val="006507E6"/>
    <w:pPr>
      <w:widowControl w:val="0"/>
      <w:suppressLineNumbers/>
      <w:suppressAutoHyphens/>
      <w:autoSpaceDN w:val="0"/>
    </w:pPr>
    <w:rPr>
      <w:rFonts w:eastAsia="Andale Sans UI" w:cs="Tahoma"/>
      <w:kern w:val="3"/>
      <w:lang w:val="de-DE" w:eastAsia="ja-JP" w:bidi="fa-IR"/>
    </w:rPr>
  </w:style>
  <w:style w:type="paragraph" w:customStyle="1" w:styleId="Style75">
    <w:name w:val="Style75"/>
    <w:basedOn w:val="a2"/>
    <w:uiPriority w:val="99"/>
    <w:semiHidden/>
    <w:rsid w:val="006507E6"/>
    <w:pPr>
      <w:widowControl w:val="0"/>
      <w:autoSpaceDE w:val="0"/>
      <w:autoSpaceDN w:val="0"/>
      <w:adjustRightInd w:val="0"/>
    </w:pPr>
    <w:rPr>
      <w:rFonts w:ascii="Tahoma" w:hAnsi="Tahoma" w:cs="Tahoma"/>
    </w:rPr>
  </w:style>
  <w:style w:type="character" w:customStyle="1" w:styleId="220">
    <w:name w:val="Заголовок №2 (2)_"/>
    <w:link w:val="221"/>
    <w:semiHidden/>
    <w:locked/>
    <w:rsid w:val="006507E6"/>
    <w:rPr>
      <w:b/>
      <w:bCs/>
      <w:sz w:val="25"/>
      <w:szCs w:val="25"/>
      <w:shd w:val="clear" w:color="auto" w:fill="FFFFFF"/>
    </w:rPr>
  </w:style>
  <w:style w:type="paragraph" w:customStyle="1" w:styleId="221">
    <w:name w:val="Заголовок №2 (2)1"/>
    <w:basedOn w:val="a2"/>
    <w:link w:val="220"/>
    <w:semiHidden/>
    <w:rsid w:val="006507E6"/>
    <w:pPr>
      <w:shd w:val="clear" w:color="auto" w:fill="FFFFFF"/>
      <w:spacing w:before="180" w:after="180" w:line="240" w:lineRule="atLeast"/>
      <w:jc w:val="both"/>
      <w:outlineLvl w:val="1"/>
    </w:pPr>
    <w:rPr>
      <w:rFonts w:asciiTheme="minorHAnsi" w:eastAsiaTheme="minorHAnsi" w:hAnsiTheme="minorHAnsi" w:cstheme="minorBidi"/>
      <w:b/>
      <w:bCs/>
      <w:sz w:val="25"/>
      <w:szCs w:val="25"/>
      <w:lang w:eastAsia="en-US"/>
    </w:rPr>
  </w:style>
  <w:style w:type="character" w:customStyle="1" w:styleId="49">
    <w:name w:val="Основной текст + Полужирный49"/>
    <w:rsid w:val="006507E6"/>
    <w:rPr>
      <w:rFonts w:ascii="Times New Roman" w:hAnsi="Times New Roman" w:cs="Times New Roman" w:hint="default"/>
      <w:b/>
      <w:bCs/>
      <w:spacing w:val="0"/>
      <w:sz w:val="22"/>
      <w:szCs w:val="22"/>
      <w:lang w:bidi="ar-SA"/>
    </w:rPr>
  </w:style>
  <w:style w:type="character" w:customStyle="1" w:styleId="FontStyle227">
    <w:name w:val="Font Style227"/>
    <w:uiPriority w:val="99"/>
    <w:rsid w:val="006507E6"/>
    <w:rPr>
      <w:rFonts w:ascii="Microsoft Sans Serif" w:hAnsi="Microsoft Sans Serif" w:cs="Microsoft Sans Serif" w:hint="default"/>
      <w:b/>
      <w:bCs/>
      <w:sz w:val="20"/>
      <w:szCs w:val="20"/>
    </w:rPr>
  </w:style>
  <w:style w:type="character" w:customStyle="1" w:styleId="FontStyle263">
    <w:name w:val="Font Style263"/>
    <w:uiPriority w:val="99"/>
    <w:rsid w:val="006507E6"/>
    <w:rPr>
      <w:rFonts w:ascii="Century Schoolbook" w:hAnsi="Century Schoolbook" w:cs="Century Schoolbook" w:hint="default"/>
      <w:sz w:val="20"/>
      <w:szCs w:val="20"/>
    </w:rPr>
  </w:style>
  <w:style w:type="character" w:customStyle="1" w:styleId="FontStyle245">
    <w:name w:val="Font Style245"/>
    <w:uiPriority w:val="99"/>
    <w:rsid w:val="006507E6"/>
    <w:rPr>
      <w:rFonts w:ascii="Microsoft Sans Serif" w:hAnsi="Microsoft Sans Serif" w:cs="Microsoft Sans Serif" w:hint="default"/>
      <w:i/>
      <w:iCs/>
      <w:spacing w:val="10"/>
      <w:sz w:val="14"/>
      <w:szCs w:val="14"/>
    </w:rPr>
  </w:style>
  <w:style w:type="character" w:customStyle="1" w:styleId="FontStyle201">
    <w:name w:val="Font Style201"/>
    <w:uiPriority w:val="99"/>
    <w:rsid w:val="006507E6"/>
    <w:rPr>
      <w:rFonts w:ascii="Century Schoolbook" w:hAnsi="Century Schoolbook" w:cs="Century Schoolbook" w:hint="default"/>
      <w:b/>
      <w:bCs/>
      <w:i/>
      <w:iCs/>
      <w:sz w:val="18"/>
      <w:szCs w:val="18"/>
    </w:rPr>
  </w:style>
  <w:style w:type="character" w:customStyle="1" w:styleId="FontStyle267">
    <w:name w:val="Font Style267"/>
    <w:uiPriority w:val="99"/>
    <w:rsid w:val="006507E6"/>
    <w:rPr>
      <w:rFonts w:ascii="Franklin Gothic Medium" w:hAnsi="Franklin Gothic Medium" w:cs="Franklin Gothic Medium" w:hint="default"/>
      <w:sz w:val="20"/>
      <w:szCs w:val="20"/>
    </w:rPr>
  </w:style>
  <w:style w:type="character" w:customStyle="1" w:styleId="FontStyle217">
    <w:name w:val="Font Style217"/>
    <w:uiPriority w:val="99"/>
    <w:rsid w:val="006507E6"/>
    <w:rPr>
      <w:rFonts w:ascii="Microsoft Sans Serif" w:hAnsi="Microsoft Sans Serif" w:cs="Microsoft Sans Serif" w:hint="default"/>
      <w:sz w:val="14"/>
      <w:szCs w:val="14"/>
    </w:rPr>
  </w:style>
  <w:style w:type="character" w:customStyle="1" w:styleId="FontStyle266">
    <w:name w:val="Font Style266"/>
    <w:uiPriority w:val="99"/>
    <w:rsid w:val="006507E6"/>
    <w:rPr>
      <w:rFonts w:ascii="Microsoft Sans Serif" w:hAnsi="Microsoft Sans Serif" w:cs="Microsoft Sans Serif" w:hint="default"/>
      <w:b/>
      <w:bCs/>
      <w:sz w:val="28"/>
      <w:szCs w:val="28"/>
    </w:rPr>
  </w:style>
  <w:style w:type="character" w:customStyle="1" w:styleId="FontStyle208">
    <w:name w:val="Font Style208"/>
    <w:uiPriority w:val="99"/>
    <w:rsid w:val="006507E6"/>
    <w:rPr>
      <w:rFonts w:ascii="MS Reference Sans Serif" w:hAnsi="MS Reference Sans Serif" w:cs="MS Reference Sans Serif" w:hint="default"/>
      <w:b/>
      <w:bCs/>
      <w:smallCaps/>
      <w:sz w:val="12"/>
      <w:szCs w:val="12"/>
    </w:rPr>
  </w:style>
  <w:style w:type="character" w:customStyle="1" w:styleId="FontStyle249">
    <w:name w:val="Font Style249"/>
    <w:uiPriority w:val="99"/>
    <w:rsid w:val="006507E6"/>
    <w:rPr>
      <w:rFonts w:ascii="MS Reference Sans Serif" w:hAnsi="MS Reference Sans Serif" w:cs="MS Reference Sans Serif" w:hint="default"/>
      <w:i/>
      <w:iCs/>
      <w:sz w:val="18"/>
      <w:szCs w:val="18"/>
    </w:rPr>
  </w:style>
  <w:style w:type="character" w:customStyle="1" w:styleId="FontStyle251">
    <w:name w:val="Font Style251"/>
    <w:uiPriority w:val="99"/>
    <w:rsid w:val="006507E6"/>
    <w:rPr>
      <w:rFonts w:ascii="Microsoft Sans Serif" w:hAnsi="Microsoft Sans Serif" w:cs="Microsoft Sans Serif" w:hint="default"/>
      <w:b/>
      <w:bCs/>
      <w:sz w:val="10"/>
      <w:szCs w:val="10"/>
    </w:rPr>
  </w:style>
  <w:style w:type="character" w:customStyle="1" w:styleId="FontStyle252">
    <w:name w:val="Font Style252"/>
    <w:uiPriority w:val="99"/>
    <w:rsid w:val="006507E6"/>
    <w:rPr>
      <w:rFonts w:ascii="Century Schoolbook" w:hAnsi="Century Schoolbook" w:cs="Century Schoolbook" w:hint="default"/>
      <w:b/>
      <w:bCs/>
      <w:sz w:val="14"/>
      <w:szCs w:val="14"/>
    </w:rPr>
  </w:style>
  <w:style w:type="character" w:customStyle="1" w:styleId="FontStyle247">
    <w:name w:val="Font Style247"/>
    <w:uiPriority w:val="99"/>
    <w:rsid w:val="006507E6"/>
    <w:rPr>
      <w:rFonts w:ascii="Century Schoolbook" w:hAnsi="Century Schoolbook" w:cs="Century Schoolbook" w:hint="default"/>
      <w:spacing w:val="-10"/>
      <w:sz w:val="20"/>
      <w:szCs w:val="20"/>
    </w:rPr>
  </w:style>
  <w:style w:type="character" w:customStyle="1" w:styleId="FontStyle253">
    <w:name w:val="Font Style253"/>
    <w:uiPriority w:val="99"/>
    <w:rsid w:val="006507E6"/>
    <w:rPr>
      <w:rFonts w:ascii="Microsoft Sans Serif" w:hAnsi="Microsoft Sans Serif" w:cs="Microsoft Sans Serif" w:hint="default"/>
      <w:sz w:val="18"/>
      <w:szCs w:val="18"/>
    </w:rPr>
  </w:style>
  <w:style w:type="character" w:customStyle="1" w:styleId="FontStyle68">
    <w:name w:val="Font Style68"/>
    <w:rsid w:val="006507E6"/>
    <w:rPr>
      <w:rFonts w:ascii="Times New Roman" w:hAnsi="Times New Roman" w:cs="Times New Roman" w:hint="default"/>
      <w:sz w:val="22"/>
      <w:szCs w:val="22"/>
    </w:rPr>
  </w:style>
  <w:style w:type="character" w:customStyle="1" w:styleId="submenu-table">
    <w:name w:val="submenu-table"/>
    <w:basedOn w:val="a3"/>
    <w:rsid w:val="006507E6"/>
  </w:style>
  <w:style w:type="character" w:customStyle="1" w:styleId="c6">
    <w:name w:val="c6"/>
    <w:basedOn w:val="a3"/>
    <w:rsid w:val="006507E6"/>
  </w:style>
  <w:style w:type="character" w:customStyle="1" w:styleId="c0c3">
    <w:name w:val="c0 c3"/>
    <w:basedOn w:val="a3"/>
    <w:rsid w:val="006507E6"/>
  </w:style>
  <w:style w:type="character" w:customStyle="1" w:styleId="c2">
    <w:name w:val="c2"/>
    <w:basedOn w:val="a3"/>
    <w:rsid w:val="006507E6"/>
  </w:style>
  <w:style w:type="character" w:customStyle="1" w:styleId="c5">
    <w:name w:val="c5"/>
    <w:basedOn w:val="a3"/>
    <w:rsid w:val="006507E6"/>
  </w:style>
  <w:style w:type="character" w:customStyle="1" w:styleId="c3">
    <w:name w:val="c3"/>
    <w:basedOn w:val="a3"/>
    <w:rsid w:val="006507E6"/>
  </w:style>
  <w:style w:type="character" w:customStyle="1" w:styleId="FontStyle229">
    <w:name w:val="Font Style229"/>
    <w:uiPriority w:val="99"/>
    <w:rsid w:val="006507E6"/>
    <w:rPr>
      <w:rFonts w:ascii="MS Reference Sans Serif" w:hAnsi="MS Reference Sans Serif" w:cs="MS Reference Sans Serif" w:hint="default"/>
      <w:i/>
      <w:iCs/>
      <w:spacing w:val="-10"/>
      <w:sz w:val="18"/>
      <w:szCs w:val="18"/>
    </w:rPr>
  </w:style>
  <w:style w:type="character" w:customStyle="1" w:styleId="FontStyle265">
    <w:name w:val="Font Style265"/>
    <w:uiPriority w:val="99"/>
    <w:rsid w:val="006507E6"/>
    <w:rPr>
      <w:rFonts w:ascii="Century Schoolbook" w:hAnsi="Century Schoolbook" w:cs="Century Schoolbook" w:hint="default"/>
      <w:spacing w:val="-20"/>
      <w:sz w:val="18"/>
      <w:szCs w:val="18"/>
    </w:rPr>
  </w:style>
  <w:style w:type="character" w:customStyle="1" w:styleId="FontStyle280">
    <w:name w:val="Font Style280"/>
    <w:uiPriority w:val="99"/>
    <w:rsid w:val="006507E6"/>
    <w:rPr>
      <w:rFonts w:ascii="Century Schoolbook" w:hAnsi="Century Schoolbook" w:cs="Century Schoolbook" w:hint="default"/>
      <w:spacing w:val="-10"/>
      <w:sz w:val="22"/>
      <w:szCs w:val="22"/>
    </w:rPr>
  </w:style>
  <w:style w:type="character" w:customStyle="1" w:styleId="FontStyle271">
    <w:name w:val="Font Style271"/>
    <w:uiPriority w:val="99"/>
    <w:rsid w:val="006507E6"/>
    <w:rPr>
      <w:rFonts w:ascii="Franklin Gothic Medium" w:hAnsi="Franklin Gothic Medium" w:cs="Franklin Gothic Medium" w:hint="default"/>
      <w:b/>
      <w:bCs/>
      <w:i/>
      <w:iCs/>
      <w:sz w:val="20"/>
      <w:szCs w:val="20"/>
    </w:rPr>
  </w:style>
  <w:style w:type="character" w:customStyle="1" w:styleId="FontStyle225">
    <w:name w:val="Font Style225"/>
    <w:uiPriority w:val="99"/>
    <w:rsid w:val="006507E6"/>
    <w:rPr>
      <w:rFonts w:ascii="Century Schoolbook" w:hAnsi="Century Schoolbook" w:cs="Century Schoolbook" w:hint="default"/>
      <w:b/>
      <w:bCs/>
      <w:spacing w:val="-10"/>
      <w:sz w:val="16"/>
      <w:szCs w:val="16"/>
    </w:rPr>
  </w:style>
  <w:style w:type="character" w:customStyle="1" w:styleId="FontStyle228">
    <w:name w:val="Font Style228"/>
    <w:uiPriority w:val="99"/>
    <w:rsid w:val="006507E6"/>
    <w:rPr>
      <w:rFonts w:ascii="Century Schoolbook" w:hAnsi="Century Schoolbook" w:cs="Century Schoolbook" w:hint="default"/>
      <w:i/>
      <w:iCs/>
      <w:smallCaps/>
      <w:sz w:val="18"/>
      <w:szCs w:val="18"/>
    </w:rPr>
  </w:style>
  <w:style w:type="character" w:customStyle="1" w:styleId="FontStyle290">
    <w:name w:val="Font Style290"/>
    <w:uiPriority w:val="99"/>
    <w:rsid w:val="006507E6"/>
    <w:rPr>
      <w:rFonts w:ascii="Century Schoolbook" w:hAnsi="Century Schoolbook" w:cs="Century Schoolbook" w:hint="default"/>
      <w:i/>
      <w:iCs/>
      <w:sz w:val="18"/>
      <w:szCs w:val="18"/>
    </w:rPr>
  </w:style>
  <w:style w:type="character" w:customStyle="1" w:styleId="FontStyle214">
    <w:name w:val="Font Style214"/>
    <w:uiPriority w:val="99"/>
    <w:rsid w:val="006507E6"/>
    <w:rPr>
      <w:rFonts w:ascii="Century Schoolbook" w:hAnsi="Century Schoolbook" w:cs="Century Schoolbook" w:hint="default"/>
      <w:i/>
      <w:iCs/>
      <w:spacing w:val="20"/>
      <w:sz w:val="18"/>
      <w:szCs w:val="18"/>
    </w:rPr>
  </w:style>
  <w:style w:type="character" w:customStyle="1" w:styleId="myBoldChars">
    <w:name w:val="myBoldChars"/>
    <w:basedOn w:val="a3"/>
    <w:rsid w:val="006507E6"/>
    <w:rPr>
      <w:color w:val="000000"/>
    </w:rPr>
  </w:style>
  <w:style w:type="character" w:customStyle="1" w:styleId="FontStyle62">
    <w:name w:val="Font Style62"/>
    <w:basedOn w:val="a3"/>
    <w:uiPriority w:val="99"/>
    <w:rsid w:val="006507E6"/>
    <w:rPr>
      <w:rFonts w:ascii="Times New Roman" w:hAnsi="Times New Roman" w:cs="Times New Roman" w:hint="default"/>
      <w:sz w:val="20"/>
      <w:szCs w:val="20"/>
    </w:rPr>
  </w:style>
  <w:style w:type="character" w:customStyle="1" w:styleId="FontStyle417">
    <w:name w:val="Font Style417"/>
    <w:basedOn w:val="a3"/>
    <w:rsid w:val="006507E6"/>
    <w:rPr>
      <w:rFonts w:ascii="Times New Roman" w:hAnsi="Times New Roman" w:cs="Times New Roman" w:hint="default"/>
      <w:sz w:val="20"/>
      <w:szCs w:val="20"/>
    </w:rPr>
  </w:style>
  <w:style w:type="character" w:customStyle="1" w:styleId="FontStyle421">
    <w:name w:val="Font Style421"/>
    <w:basedOn w:val="a3"/>
    <w:rsid w:val="006507E6"/>
    <w:rPr>
      <w:rFonts w:ascii="Times New Roman" w:hAnsi="Times New Roman" w:cs="Times New Roman" w:hint="default"/>
      <w:b/>
      <w:bCs/>
      <w:spacing w:val="-10"/>
      <w:sz w:val="20"/>
      <w:szCs w:val="20"/>
    </w:rPr>
  </w:style>
  <w:style w:type="character" w:customStyle="1" w:styleId="FontStyle423">
    <w:name w:val="Font Style423"/>
    <w:basedOn w:val="a3"/>
    <w:rsid w:val="006507E6"/>
    <w:rPr>
      <w:rFonts w:ascii="Times New Roman" w:hAnsi="Times New Roman" w:cs="Times New Roman" w:hint="default"/>
      <w:sz w:val="18"/>
      <w:szCs w:val="18"/>
    </w:rPr>
  </w:style>
  <w:style w:type="character" w:customStyle="1" w:styleId="FontStyle438">
    <w:name w:val="Font Style438"/>
    <w:basedOn w:val="a3"/>
    <w:rsid w:val="006507E6"/>
    <w:rPr>
      <w:rFonts w:ascii="Times New Roman" w:hAnsi="Times New Roman" w:cs="Times New Roman" w:hint="default"/>
      <w:i/>
      <w:iCs/>
      <w:sz w:val="16"/>
      <w:szCs w:val="16"/>
    </w:rPr>
  </w:style>
  <w:style w:type="character" w:customStyle="1" w:styleId="FontStyle420">
    <w:name w:val="Font Style420"/>
    <w:basedOn w:val="a3"/>
    <w:rsid w:val="006507E6"/>
    <w:rPr>
      <w:rFonts w:ascii="Times New Roman" w:hAnsi="Times New Roman" w:cs="Times New Roman" w:hint="default"/>
      <w:b/>
      <w:bCs/>
      <w:i/>
      <w:iCs/>
      <w:sz w:val="20"/>
      <w:szCs w:val="20"/>
    </w:rPr>
  </w:style>
  <w:style w:type="character" w:customStyle="1" w:styleId="answer-caption">
    <w:name w:val="answer-caption"/>
    <w:basedOn w:val="a3"/>
    <w:rsid w:val="006507E6"/>
  </w:style>
  <w:style w:type="character" w:customStyle="1" w:styleId="23pt">
    <w:name w:val="Основной текст (2) + Интервал 3 pt"/>
    <w:basedOn w:val="a3"/>
    <w:rsid w:val="006507E6"/>
    <w:rPr>
      <w:rFonts w:ascii="Times New Roman" w:eastAsia="Times New Roman" w:hAnsi="Times New Roman" w:cs="Times New Roman" w:hint="default"/>
      <w:b w:val="0"/>
      <w:bCs w:val="0"/>
      <w:i w:val="0"/>
      <w:iCs w:val="0"/>
      <w:smallCaps w:val="0"/>
      <w:strike w:val="0"/>
      <w:dstrike w:val="0"/>
      <w:color w:val="000000"/>
      <w:spacing w:val="70"/>
      <w:w w:val="100"/>
      <w:position w:val="0"/>
      <w:sz w:val="19"/>
      <w:szCs w:val="19"/>
      <w:u w:val="none"/>
      <w:effect w:val="none"/>
      <w:shd w:val="clear" w:color="auto" w:fill="FFFFFF"/>
      <w:lang w:val="ru-RU" w:eastAsia="ru-RU" w:bidi="ru-RU"/>
    </w:rPr>
  </w:style>
  <w:style w:type="character" w:customStyle="1" w:styleId="21pt">
    <w:name w:val="Основной текст (2) + Интервал 1 pt"/>
    <w:basedOn w:val="a3"/>
    <w:rsid w:val="006507E6"/>
    <w:rPr>
      <w:rFonts w:ascii="Times New Roman" w:eastAsia="Times New Roman" w:hAnsi="Times New Roman" w:cs="Times New Roman" w:hint="default"/>
      <w:b w:val="0"/>
      <w:bCs w:val="0"/>
      <w:i w:val="0"/>
      <w:iCs w:val="0"/>
      <w:smallCaps w:val="0"/>
      <w:strike w:val="0"/>
      <w:dstrike w:val="0"/>
      <w:color w:val="000000"/>
      <w:spacing w:val="20"/>
      <w:w w:val="100"/>
      <w:position w:val="0"/>
      <w:sz w:val="19"/>
      <w:szCs w:val="19"/>
      <w:u w:val="none"/>
      <w:effect w:val="none"/>
      <w:shd w:val="clear" w:color="auto" w:fill="FFFFFF"/>
      <w:lang w:val="ru-RU" w:eastAsia="ru-RU" w:bidi="ru-RU"/>
    </w:rPr>
  </w:style>
  <w:style w:type="character" w:customStyle="1" w:styleId="25pt">
    <w:name w:val="Основной текст (2) + Интервал 5 pt"/>
    <w:basedOn w:val="a3"/>
    <w:rsid w:val="006507E6"/>
    <w:rPr>
      <w:rFonts w:ascii="Times New Roman" w:eastAsia="Times New Roman" w:hAnsi="Times New Roman" w:cs="Times New Roman" w:hint="default"/>
      <w:b w:val="0"/>
      <w:bCs w:val="0"/>
      <w:i w:val="0"/>
      <w:iCs w:val="0"/>
      <w:smallCaps w:val="0"/>
      <w:strike w:val="0"/>
      <w:dstrike w:val="0"/>
      <w:color w:val="000000"/>
      <w:spacing w:val="110"/>
      <w:w w:val="100"/>
      <w:position w:val="0"/>
      <w:sz w:val="19"/>
      <w:szCs w:val="19"/>
      <w:u w:val="none"/>
      <w:effect w:val="none"/>
      <w:shd w:val="clear" w:color="auto" w:fill="FFFFFF"/>
      <w:lang w:val="ru-RU" w:eastAsia="ru-RU" w:bidi="ru-RU"/>
    </w:rPr>
  </w:style>
  <w:style w:type="character" w:customStyle="1" w:styleId="2f1">
    <w:name w:val="Основной текст (2) + Полужирный"/>
    <w:aliases w:val="Интервал 0 pt"/>
    <w:basedOn w:val="a3"/>
    <w:rsid w:val="006507E6"/>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2TrebuchetMS">
    <w:name w:val="Основной текст (2) + Trebuchet MS"/>
    <w:aliases w:val="Полужирный"/>
    <w:basedOn w:val="a3"/>
    <w:rsid w:val="006507E6"/>
    <w:rPr>
      <w:rFonts w:ascii="Trebuchet MS" w:eastAsia="Trebuchet MS" w:hAnsi="Trebuchet MS" w:cs="Trebuchet MS" w:hint="default"/>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2FranklinGothicHeavy">
    <w:name w:val="Основной текст (2) + Franklin Gothic Heavy"/>
    <w:aliases w:val="5,5 pt,Интервал 1 pt"/>
    <w:basedOn w:val="a3"/>
    <w:rsid w:val="006507E6"/>
    <w:rPr>
      <w:rFonts w:ascii="Franklin Gothic Heavy" w:eastAsia="Franklin Gothic Heavy" w:hAnsi="Franklin Gothic Heavy" w:cs="Franklin Gothic Heavy" w:hint="default"/>
      <w:b w:val="0"/>
      <w:bCs w:val="0"/>
      <w:i w:val="0"/>
      <w:iCs w:val="0"/>
      <w:smallCaps w:val="0"/>
      <w:strike w:val="0"/>
      <w:dstrike w:val="0"/>
      <w:color w:val="000000"/>
      <w:spacing w:val="20"/>
      <w:w w:val="100"/>
      <w:position w:val="0"/>
      <w:sz w:val="11"/>
      <w:szCs w:val="11"/>
      <w:u w:val="none"/>
      <w:effect w:val="none"/>
      <w:shd w:val="clear" w:color="auto" w:fill="FFFFFF"/>
      <w:lang w:val="ru-RU" w:eastAsia="ru-RU" w:bidi="ru-RU"/>
    </w:rPr>
  </w:style>
  <w:style w:type="character" w:customStyle="1" w:styleId="24pt">
    <w:name w:val="Основной текст (2) + Интервал 4 pt"/>
    <w:basedOn w:val="a3"/>
    <w:rsid w:val="006507E6"/>
    <w:rPr>
      <w:rFonts w:ascii="Times New Roman" w:eastAsia="Times New Roman" w:hAnsi="Times New Roman" w:cs="Times New Roman" w:hint="default"/>
      <w:b w:val="0"/>
      <w:bCs w:val="0"/>
      <w:i w:val="0"/>
      <w:iCs w:val="0"/>
      <w:smallCaps w:val="0"/>
      <w:strike w:val="0"/>
      <w:dstrike w:val="0"/>
      <w:color w:val="000000"/>
      <w:spacing w:val="90"/>
      <w:w w:val="100"/>
      <w:position w:val="0"/>
      <w:sz w:val="19"/>
      <w:szCs w:val="19"/>
      <w:u w:val="none"/>
      <w:effect w:val="none"/>
      <w:shd w:val="clear" w:color="auto" w:fill="FFFFFF"/>
      <w:lang w:val="ru-RU" w:eastAsia="ru-RU" w:bidi="ru-RU"/>
    </w:rPr>
  </w:style>
  <w:style w:type="character" w:customStyle="1" w:styleId="FontStyle72">
    <w:name w:val="Font Style72"/>
    <w:rsid w:val="006507E6"/>
    <w:rPr>
      <w:rFonts w:ascii="Times New Roman" w:hAnsi="Times New Roman" w:cs="Times New Roman" w:hint="default"/>
      <w:b/>
      <w:bCs/>
      <w:i/>
      <w:iCs/>
      <w:sz w:val="22"/>
      <w:szCs w:val="22"/>
    </w:rPr>
  </w:style>
  <w:style w:type="character" w:customStyle="1" w:styleId="FontStyle65">
    <w:name w:val="Font Style65"/>
    <w:basedOn w:val="a3"/>
    <w:rsid w:val="006507E6"/>
    <w:rPr>
      <w:rFonts w:ascii="Times New Roman" w:hAnsi="Times New Roman" w:cs="Times New Roman" w:hint="default"/>
      <w:sz w:val="18"/>
      <w:szCs w:val="18"/>
    </w:rPr>
  </w:style>
  <w:style w:type="character" w:customStyle="1" w:styleId="FontStyle70">
    <w:name w:val="Font Style70"/>
    <w:basedOn w:val="a3"/>
    <w:rsid w:val="006507E6"/>
    <w:rPr>
      <w:rFonts w:ascii="Franklin Gothic Medium" w:hAnsi="Franklin Gothic Medium" w:cs="Franklin Gothic Medium" w:hint="default"/>
      <w:b/>
      <w:bCs/>
      <w:smallCaps/>
      <w:sz w:val="26"/>
      <w:szCs w:val="26"/>
    </w:rPr>
  </w:style>
  <w:style w:type="character" w:customStyle="1" w:styleId="FontStyle79">
    <w:name w:val="Font Style79"/>
    <w:basedOn w:val="a3"/>
    <w:rsid w:val="006507E6"/>
    <w:rPr>
      <w:rFonts w:ascii="Franklin Gothic Medium" w:hAnsi="Franklin Gothic Medium" w:cs="Franklin Gothic Medium" w:hint="default"/>
      <w:sz w:val="26"/>
      <w:szCs w:val="26"/>
    </w:rPr>
  </w:style>
  <w:style w:type="character" w:customStyle="1" w:styleId="FontStyle80">
    <w:name w:val="Font Style80"/>
    <w:basedOn w:val="a3"/>
    <w:rsid w:val="006507E6"/>
    <w:rPr>
      <w:rFonts w:ascii="Verdana" w:hAnsi="Verdana" w:cs="Verdana" w:hint="default"/>
      <w:b/>
      <w:bCs/>
      <w:sz w:val="16"/>
      <w:szCs w:val="16"/>
    </w:rPr>
  </w:style>
  <w:style w:type="character" w:customStyle="1" w:styleId="FontStyle89">
    <w:name w:val="Font Style89"/>
    <w:basedOn w:val="a3"/>
    <w:rsid w:val="006507E6"/>
    <w:rPr>
      <w:rFonts w:ascii="Franklin Gothic Medium" w:hAnsi="Franklin Gothic Medium" w:cs="Franklin Gothic Medium" w:hint="default"/>
      <w:b/>
      <w:bCs/>
      <w:sz w:val="20"/>
      <w:szCs w:val="20"/>
    </w:rPr>
  </w:style>
  <w:style w:type="character" w:customStyle="1" w:styleId="FontStyle13">
    <w:name w:val="Font Style13"/>
    <w:basedOn w:val="a3"/>
    <w:rsid w:val="006507E6"/>
    <w:rPr>
      <w:rFonts w:ascii="Times New Roman" w:hAnsi="Times New Roman" w:cs="Times New Roman" w:hint="default"/>
      <w:sz w:val="22"/>
      <w:szCs w:val="22"/>
    </w:rPr>
  </w:style>
  <w:style w:type="character" w:customStyle="1" w:styleId="FontStyle244">
    <w:name w:val="Font Style244"/>
    <w:uiPriority w:val="99"/>
    <w:rsid w:val="006507E6"/>
    <w:rPr>
      <w:rFonts w:ascii="Tahoma" w:hAnsi="Tahoma" w:cs="Tahoma" w:hint="default"/>
      <w:i/>
      <w:iCs/>
      <w:spacing w:val="10"/>
      <w:sz w:val="18"/>
      <w:szCs w:val="18"/>
    </w:rPr>
  </w:style>
  <w:style w:type="character" w:customStyle="1" w:styleId="200">
    <w:name w:val="Основной текст (20)"/>
    <w:basedOn w:val="a3"/>
    <w:rsid w:val="006507E6"/>
    <w:rPr>
      <w:b/>
      <w:bCs/>
      <w:sz w:val="25"/>
      <w:szCs w:val="25"/>
      <w:lang w:bidi="ar-SA"/>
    </w:rPr>
  </w:style>
  <w:style w:type="character" w:customStyle="1" w:styleId="228">
    <w:name w:val="Заголовок №2 (2)8"/>
    <w:basedOn w:val="220"/>
    <w:rsid w:val="006507E6"/>
    <w:rPr>
      <w:b/>
      <w:bCs/>
      <w:sz w:val="25"/>
      <w:szCs w:val="25"/>
      <w:shd w:val="clear" w:color="auto" w:fill="FFFFFF"/>
    </w:rPr>
  </w:style>
  <w:style w:type="numbering" w:customStyle="1" w:styleId="a0">
    <w:name w:val="Стиль маркированный Черный"/>
    <w:rsid w:val="006507E6"/>
    <w:pPr>
      <w:numPr>
        <w:numId w:val="9"/>
      </w:numPr>
    </w:pPr>
  </w:style>
  <w:style w:type="character" w:styleId="affff9">
    <w:name w:val="Subtle Reference"/>
    <w:basedOn w:val="a3"/>
    <w:uiPriority w:val="31"/>
    <w:qFormat/>
    <w:rsid w:val="006507E6"/>
    <w:rPr>
      <w:smallCaps/>
      <w:color w:val="C0504D" w:themeColor="accent2"/>
      <w:u w:val="single"/>
    </w:rPr>
  </w:style>
  <w:style w:type="paragraph" w:styleId="affffa">
    <w:name w:val="Intense Quote"/>
    <w:basedOn w:val="a2"/>
    <w:next w:val="a2"/>
    <w:link w:val="affffb"/>
    <w:uiPriority w:val="30"/>
    <w:qFormat/>
    <w:rsid w:val="006507E6"/>
    <w:pPr>
      <w:pBdr>
        <w:bottom w:val="single" w:sz="4" w:space="4" w:color="4F81BD" w:themeColor="accent1"/>
      </w:pBdr>
      <w:spacing w:before="200" w:after="280"/>
      <w:ind w:left="936" w:right="936"/>
    </w:pPr>
    <w:rPr>
      <w:b/>
      <w:bCs/>
      <w:i/>
      <w:iCs/>
      <w:color w:val="4F81BD" w:themeColor="accent1"/>
    </w:rPr>
  </w:style>
  <w:style w:type="character" w:customStyle="1" w:styleId="affffb">
    <w:name w:val="Выделенная цитата Знак"/>
    <w:basedOn w:val="a3"/>
    <w:link w:val="affffa"/>
    <w:uiPriority w:val="30"/>
    <w:rsid w:val="006507E6"/>
    <w:rPr>
      <w:rFonts w:ascii="Times New Roman" w:eastAsia="Times New Roman" w:hAnsi="Times New Roman" w:cs="Times New Roman"/>
      <w:b/>
      <w:bCs/>
      <w:i/>
      <w:iCs/>
      <w:color w:val="4F81BD" w:themeColor="accent1"/>
      <w:sz w:val="24"/>
      <w:szCs w:val="24"/>
      <w:lang w:eastAsia="ru-RU"/>
    </w:rPr>
  </w:style>
  <w:style w:type="character" w:styleId="affffc">
    <w:name w:val="Intense Reference"/>
    <w:basedOn w:val="a3"/>
    <w:uiPriority w:val="32"/>
    <w:qFormat/>
    <w:rsid w:val="006507E6"/>
    <w:rPr>
      <w:b/>
      <w:bCs/>
      <w:smallCaps/>
      <w:color w:val="C0504D" w:themeColor="accent2"/>
      <w:spacing w:val="5"/>
      <w:u w:val="single"/>
    </w:rPr>
  </w:style>
  <w:style w:type="numbering" w:customStyle="1" w:styleId="111">
    <w:name w:val="Нет списка111"/>
    <w:next w:val="a5"/>
    <w:uiPriority w:val="99"/>
    <w:semiHidden/>
    <w:unhideWhenUsed/>
    <w:rsid w:val="006507E6"/>
  </w:style>
  <w:style w:type="character" w:customStyle="1" w:styleId="c13">
    <w:name w:val="c13"/>
    <w:basedOn w:val="a3"/>
    <w:rsid w:val="006507E6"/>
  </w:style>
  <w:style w:type="table" w:customStyle="1" w:styleId="112">
    <w:name w:val="Сетка таблицы11"/>
    <w:basedOn w:val="a4"/>
    <w:next w:val="a6"/>
    <w:uiPriority w:val="59"/>
    <w:rsid w:val="006507E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4"/>
    <w:next w:val="a6"/>
    <w:uiPriority w:val="59"/>
    <w:rsid w:val="00650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список нумерованный"/>
    <w:autoRedefine/>
    <w:rsid w:val="006507E6"/>
    <w:pPr>
      <w:numPr>
        <w:numId w:val="11"/>
      </w:numPr>
      <w:tabs>
        <w:tab w:val="clear" w:pos="360"/>
        <w:tab w:val="left" w:pos="420"/>
        <w:tab w:val="num" w:pos="720"/>
      </w:tabs>
      <w:spacing w:after="0" w:line="360" w:lineRule="auto"/>
      <w:ind w:left="720"/>
      <w:jc w:val="both"/>
    </w:pPr>
    <w:rPr>
      <w:rFonts w:ascii="Times New Roman" w:eastAsia="Times New Roman" w:hAnsi="Times New Roman" w:cs="Times New Roman"/>
      <w:noProof/>
      <w:sz w:val="24"/>
      <w:szCs w:val="24"/>
      <w:lang w:eastAsia="ru-RU"/>
    </w:rPr>
  </w:style>
  <w:style w:type="character" w:customStyle="1" w:styleId="FontStyle183">
    <w:name w:val="Font Style183"/>
    <w:basedOn w:val="a3"/>
    <w:rsid w:val="006507E6"/>
    <w:rPr>
      <w:rFonts w:ascii="Times New Roman" w:hAnsi="Times New Roman" w:cs="Times New Roman" w:hint="default"/>
      <w:sz w:val="18"/>
      <w:szCs w:val="18"/>
    </w:rPr>
  </w:style>
  <w:style w:type="character" w:customStyle="1" w:styleId="FontStyle184">
    <w:name w:val="Font Style184"/>
    <w:basedOn w:val="a3"/>
    <w:rsid w:val="006507E6"/>
    <w:rPr>
      <w:rFonts w:ascii="Times New Roman" w:hAnsi="Times New Roman" w:cs="Times New Roman" w:hint="default"/>
      <w:i/>
      <w:iCs/>
      <w:sz w:val="18"/>
      <w:szCs w:val="18"/>
    </w:rPr>
  </w:style>
  <w:style w:type="table" w:customStyle="1" w:styleId="510">
    <w:name w:val="Сетка таблицы51"/>
    <w:basedOn w:val="a4"/>
    <w:uiPriority w:val="59"/>
    <w:rsid w:val="006507E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4"/>
    <w:uiPriority w:val="59"/>
    <w:rsid w:val="006507E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4"/>
    <w:uiPriority w:val="59"/>
    <w:rsid w:val="006507E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етка таблицы2"/>
    <w:basedOn w:val="a4"/>
    <w:next w:val="a6"/>
    <w:uiPriority w:val="59"/>
    <w:rsid w:val="00650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d">
    <w:name w:val="Strong"/>
    <w:basedOn w:val="a3"/>
    <w:uiPriority w:val="22"/>
    <w:qFormat/>
    <w:rsid w:val="006507E6"/>
    <w:rPr>
      <w:b/>
      <w:bCs/>
    </w:rPr>
  </w:style>
  <w:style w:type="character" w:customStyle="1" w:styleId="FontStyle308">
    <w:name w:val="Font Style308"/>
    <w:uiPriority w:val="99"/>
    <w:rsid w:val="006507E6"/>
    <w:rPr>
      <w:rFonts w:ascii="Century Schoolbook" w:hAnsi="Century Schoolbook" w:cs="Century Schoolbook" w:hint="default"/>
      <w:i/>
      <w:iCs/>
      <w:spacing w:val="-20"/>
      <w:sz w:val="20"/>
      <w:szCs w:val="20"/>
    </w:rPr>
  </w:style>
  <w:style w:type="table" w:customStyle="1" w:styleId="1110">
    <w:name w:val="Сетка таблицы111"/>
    <w:basedOn w:val="a4"/>
    <w:next w:val="a6"/>
    <w:uiPriority w:val="59"/>
    <w:rsid w:val="006507E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4"/>
    <w:next w:val="a6"/>
    <w:uiPriority w:val="59"/>
    <w:rsid w:val="006507E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4"/>
    <w:next w:val="a6"/>
    <w:uiPriority w:val="59"/>
    <w:rsid w:val="006507E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4"/>
    <w:next w:val="a6"/>
    <w:uiPriority w:val="59"/>
    <w:rsid w:val="006507E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56">
    <w:name w:val="Style156"/>
    <w:basedOn w:val="a2"/>
    <w:uiPriority w:val="99"/>
    <w:rsid w:val="006507E6"/>
    <w:pPr>
      <w:widowControl w:val="0"/>
      <w:autoSpaceDE w:val="0"/>
      <w:autoSpaceDN w:val="0"/>
      <w:adjustRightInd w:val="0"/>
      <w:spacing w:line="262" w:lineRule="exact"/>
      <w:jc w:val="center"/>
    </w:pPr>
    <w:rPr>
      <w:rFonts w:ascii="Tahoma" w:hAnsi="Tahoma" w:cs="Tahoma"/>
    </w:rPr>
  </w:style>
  <w:style w:type="character" w:customStyle="1" w:styleId="FontStyle226">
    <w:name w:val="Font Style226"/>
    <w:uiPriority w:val="99"/>
    <w:rsid w:val="006507E6"/>
    <w:rPr>
      <w:rFonts w:ascii="Century Schoolbook" w:hAnsi="Century Schoolbook" w:cs="Century Schoolbook" w:hint="default"/>
      <w:sz w:val="18"/>
      <w:szCs w:val="18"/>
    </w:rPr>
  </w:style>
  <w:style w:type="character" w:customStyle="1" w:styleId="FontStyle292">
    <w:name w:val="Font Style292"/>
    <w:uiPriority w:val="99"/>
    <w:rsid w:val="006507E6"/>
    <w:rPr>
      <w:rFonts w:ascii="Century Schoolbook" w:hAnsi="Century Schoolbook" w:cs="Century Schoolbook" w:hint="default"/>
      <w:b/>
      <w:bCs/>
      <w:sz w:val="18"/>
      <w:szCs w:val="18"/>
    </w:rPr>
  </w:style>
  <w:style w:type="character" w:customStyle="1" w:styleId="FontStyle293">
    <w:name w:val="Font Style293"/>
    <w:uiPriority w:val="99"/>
    <w:rsid w:val="006507E6"/>
    <w:rPr>
      <w:rFonts w:ascii="Bookman Old Style" w:hAnsi="Bookman Old Style" w:cs="Bookman Old Style" w:hint="default"/>
      <w:b/>
      <w:bCs/>
      <w:i/>
      <w:iCs/>
      <w:sz w:val="12"/>
      <w:szCs w:val="12"/>
    </w:rPr>
  </w:style>
  <w:style w:type="table" w:customStyle="1" w:styleId="1210">
    <w:name w:val="Сетка таблицы121"/>
    <w:basedOn w:val="a4"/>
    <w:next w:val="a6"/>
    <w:uiPriority w:val="59"/>
    <w:rsid w:val="00650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4"/>
    <w:next w:val="a6"/>
    <w:uiPriority w:val="59"/>
    <w:rsid w:val="00650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8">
    <w:name w:val="c8"/>
    <w:basedOn w:val="a3"/>
    <w:rsid w:val="006507E6"/>
  </w:style>
  <w:style w:type="paragraph" w:customStyle="1" w:styleId="c14">
    <w:name w:val="c14"/>
    <w:basedOn w:val="a2"/>
    <w:rsid w:val="006507E6"/>
    <w:pPr>
      <w:spacing w:before="100" w:beforeAutospacing="1" w:after="100" w:afterAutospacing="1"/>
    </w:pPr>
  </w:style>
  <w:style w:type="paragraph" w:customStyle="1" w:styleId="Textbody">
    <w:name w:val="Text body"/>
    <w:basedOn w:val="a2"/>
    <w:rsid w:val="006507E6"/>
    <w:pPr>
      <w:widowControl w:val="0"/>
      <w:suppressAutoHyphens/>
      <w:autoSpaceDN w:val="0"/>
      <w:spacing w:after="120"/>
    </w:pPr>
    <w:rPr>
      <w:rFonts w:eastAsia="SimSun" w:cs="Mangal"/>
      <w:kern w:val="3"/>
      <w:lang w:eastAsia="zh-CN" w:bidi="hi-IN"/>
    </w:rPr>
  </w:style>
  <w:style w:type="character" w:customStyle="1" w:styleId="StrongEmphasis">
    <w:name w:val="Strong Emphasis"/>
    <w:rsid w:val="006507E6"/>
    <w:rPr>
      <w:b/>
      <w:bCs/>
    </w:rPr>
  </w:style>
  <w:style w:type="table" w:customStyle="1" w:styleId="64">
    <w:name w:val="Сетка таблицы6"/>
    <w:basedOn w:val="a4"/>
    <w:next w:val="a6"/>
    <w:uiPriority w:val="59"/>
    <w:rsid w:val="00650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4"/>
    <w:next w:val="a6"/>
    <w:uiPriority w:val="59"/>
    <w:rsid w:val="00650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6"/>
    <w:uiPriority w:val="59"/>
    <w:rsid w:val="00650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52">
    <w:name w:val="Style152"/>
    <w:basedOn w:val="a2"/>
    <w:uiPriority w:val="99"/>
    <w:rsid w:val="006507E6"/>
    <w:pPr>
      <w:widowControl w:val="0"/>
      <w:autoSpaceDE w:val="0"/>
      <w:autoSpaceDN w:val="0"/>
      <w:adjustRightInd w:val="0"/>
    </w:pPr>
    <w:rPr>
      <w:rFonts w:ascii="Tahoma" w:hAnsi="Tahoma" w:cs="Tahoma"/>
    </w:rPr>
  </w:style>
  <w:style w:type="paragraph" w:styleId="3f">
    <w:name w:val="Body Text 3"/>
    <w:basedOn w:val="a2"/>
    <w:link w:val="3f0"/>
    <w:rsid w:val="00C03A96"/>
    <w:pPr>
      <w:spacing w:after="120"/>
    </w:pPr>
    <w:rPr>
      <w:sz w:val="16"/>
      <w:szCs w:val="16"/>
    </w:rPr>
  </w:style>
  <w:style w:type="character" w:customStyle="1" w:styleId="3f0">
    <w:name w:val="Основной текст 3 Знак"/>
    <w:basedOn w:val="a3"/>
    <w:link w:val="3f"/>
    <w:rsid w:val="00C03A96"/>
    <w:rPr>
      <w:rFonts w:ascii="Times New Roman" w:eastAsia="Times New Roman" w:hAnsi="Times New Roman" w:cs="Times New Roman"/>
      <w:sz w:val="16"/>
      <w:szCs w:val="16"/>
      <w:lang w:eastAsia="ru-RU"/>
    </w:rPr>
  </w:style>
  <w:style w:type="paragraph" w:customStyle="1" w:styleId="book-paragraph">
    <w:name w:val="book-paragraph"/>
    <w:basedOn w:val="a2"/>
    <w:rsid w:val="00312A44"/>
    <w:pPr>
      <w:spacing w:before="100" w:beforeAutospacing="1" w:after="100" w:afterAutospacing="1"/>
    </w:pPr>
  </w:style>
  <w:style w:type="paragraph" w:customStyle="1" w:styleId="book-v">
    <w:name w:val="book-v"/>
    <w:basedOn w:val="a2"/>
    <w:rsid w:val="00312A4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0360">
      <w:bodyDiv w:val="1"/>
      <w:marLeft w:val="0"/>
      <w:marRight w:val="0"/>
      <w:marTop w:val="0"/>
      <w:marBottom w:val="0"/>
      <w:divBdr>
        <w:top w:val="none" w:sz="0" w:space="0" w:color="auto"/>
        <w:left w:val="none" w:sz="0" w:space="0" w:color="auto"/>
        <w:bottom w:val="none" w:sz="0" w:space="0" w:color="auto"/>
        <w:right w:val="none" w:sz="0" w:space="0" w:color="auto"/>
      </w:divBdr>
    </w:div>
    <w:div w:id="114523006">
      <w:bodyDiv w:val="1"/>
      <w:marLeft w:val="0"/>
      <w:marRight w:val="0"/>
      <w:marTop w:val="0"/>
      <w:marBottom w:val="0"/>
      <w:divBdr>
        <w:top w:val="none" w:sz="0" w:space="0" w:color="auto"/>
        <w:left w:val="none" w:sz="0" w:space="0" w:color="auto"/>
        <w:bottom w:val="none" w:sz="0" w:space="0" w:color="auto"/>
        <w:right w:val="none" w:sz="0" w:space="0" w:color="auto"/>
      </w:divBdr>
    </w:div>
    <w:div w:id="150100980">
      <w:bodyDiv w:val="1"/>
      <w:marLeft w:val="0"/>
      <w:marRight w:val="0"/>
      <w:marTop w:val="0"/>
      <w:marBottom w:val="0"/>
      <w:divBdr>
        <w:top w:val="none" w:sz="0" w:space="0" w:color="auto"/>
        <w:left w:val="none" w:sz="0" w:space="0" w:color="auto"/>
        <w:bottom w:val="none" w:sz="0" w:space="0" w:color="auto"/>
        <w:right w:val="none" w:sz="0" w:space="0" w:color="auto"/>
      </w:divBdr>
    </w:div>
    <w:div w:id="151532011">
      <w:bodyDiv w:val="1"/>
      <w:marLeft w:val="0"/>
      <w:marRight w:val="0"/>
      <w:marTop w:val="0"/>
      <w:marBottom w:val="0"/>
      <w:divBdr>
        <w:top w:val="none" w:sz="0" w:space="0" w:color="auto"/>
        <w:left w:val="none" w:sz="0" w:space="0" w:color="auto"/>
        <w:bottom w:val="none" w:sz="0" w:space="0" w:color="auto"/>
        <w:right w:val="none" w:sz="0" w:space="0" w:color="auto"/>
      </w:divBdr>
    </w:div>
    <w:div w:id="169225285">
      <w:bodyDiv w:val="1"/>
      <w:marLeft w:val="0"/>
      <w:marRight w:val="0"/>
      <w:marTop w:val="0"/>
      <w:marBottom w:val="0"/>
      <w:divBdr>
        <w:top w:val="none" w:sz="0" w:space="0" w:color="auto"/>
        <w:left w:val="none" w:sz="0" w:space="0" w:color="auto"/>
        <w:bottom w:val="none" w:sz="0" w:space="0" w:color="auto"/>
        <w:right w:val="none" w:sz="0" w:space="0" w:color="auto"/>
      </w:divBdr>
    </w:div>
    <w:div w:id="194739638">
      <w:bodyDiv w:val="1"/>
      <w:marLeft w:val="0"/>
      <w:marRight w:val="0"/>
      <w:marTop w:val="0"/>
      <w:marBottom w:val="0"/>
      <w:divBdr>
        <w:top w:val="none" w:sz="0" w:space="0" w:color="auto"/>
        <w:left w:val="none" w:sz="0" w:space="0" w:color="auto"/>
        <w:bottom w:val="none" w:sz="0" w:space="0" w:color="auto"/>
        <w:right w:val="none" w:sz="0" w:space="0" w:color="auto"/>
      </w:divBdr>
    </w:div>
    <w:div w:id="208155187">
      <w:bodyDiv w:val="1"/>
      <w:marLeft w:val="0"/>
      <w:marRight w:val="0"/>
      <w:marTop w:val="0"/>
      <w:marBottom w:val="0"/>
      <w:divBdr>
        <w:top w:val="none" w:sz="0" w:space="0" w:color="auto"/>
        <w:left w:val="none" w:sz="0" w:space="0" w:color="auto"/>
        <w:bottom w:val="none" w:sz="0" w:space="0" w:color="auto"/>
        <w:right w:val="none" w:sz="0" w:space="0" w:color="auto"/>
      </w:divBdr>
    </w:div>
    <w:div w:id="238255598">
      <w:bodyDiv w:val="1"/>
      <w:marLeft w:val="0"/>
      <w:marRight w:val="0"/>
      <w:marTop w:val="0"/>
      <w:marBottom w:val="0"/>
      <w:divBdr>
        <w:top w:val="none" w:sz="0" w:space="0" w:color="auto"/>
        <w:left w:val="none" w:sz="0" w:space="0" w:color="auto"/>
        <w:bottom w:val="none" w:sz="0" w:space="0" w:color="auto"/>
        <w:right w:val="none" w:sz="0" w:space="0" w:color="auto"/>
      </w:divBdr>
    </w:div>
    <w:div w:id="270748159">
      <w:bodyDiv w:val="1"/>
      <w:marLeft w:val="0"/>
      <w:marRight w:val="0"/>
      <w:marTop w:val="0"/>
      <w:marBottom w:val="0"/>
      <w:divBdr>
        <w:top w:val="none" w:sz="0" w:space="0" w:color="auto"/>
        <w:left w:val="none" w:sz="0" w:space="0" w:color="auto"/>
        <w:bottom w:val="none" w:sz="0" w:space="0" w:color="auto"/>
        <w:right w:val="none" w:sz="0" w:space="0" w:color="auto"/>
      </w:divBdr>
    </w:div>
    <w:div w:id="325943030">
      <w:bodyDiv w:val="1"/>
      <w:marLeft w:val="0"/>
      <w:marRight w:val="0"/>
      <w:marTop w:val="0"/>
      <w:marBottom w:val="0"/>
      <w:divBdr>
        <w:top w:val="none" w:sz="0" w:space="0" w:color="auto"/>
        <w:left w:val="none" w:sz="0" w:space="0" w:color="auto"/>
        <w:bottom w:val="none" w:sz="0" w:space="0" w:color="auto"/>
        <w:right w:val="none" w:sz="0" w:space="0" w:color="auto"/>
      </w:divBdr>
    </w:div>
    <w:div w:id="331642180">
      <w:bodyDiv w:val="1"/>
      <w:marLeft w:val="0"/>
      <w:marRight w:val="0"/>
      <w:marTop w:val="0"/>
      <w:marBottom w:val="0"/>
      <w:divBdr>
        <w:top w:val="none" w:sz="0" w:space="0" w:color="auto"/>
        <w:left w:val="none" w:sz="0" w:space="0" w:color="auto"/>
        <w:bottom w:val="none" w:sz="0" w:space="0" w:color="auto"/>
        <w:right w:val="none" w:sz="0" w:space="0" w:color="auto"/>
      </w:divBdr>
    </w:div>
    <w:div w:id="342360749">
      <w:bodyDiv w:val="1"/>
      <w:marLeft w:val="0"/>
      <w:marRight w:val="0"/>
      <w:marTop w:val="0"/>
      <w:marBottom w:val="0"/>
      <w:divBdr>
        <w:top w:val="none" w:sz="0" w:space="0" w:color="auto"/>
        <w:left w:val="none" w:sz="0" w:space="0" w:color="auto"/>
        <w:bottom w:val="none" w:sz="0" w:space="0" w:color="auto"/>
        <w:right w:val="none" w:sz="0" w:space="0" w:color="auto"/>
      </w:divBdr>
    </w:div>
    <w:div w:id="352805932">
      <w:bodyDiv w:val="1"/>
      <w:marLeft w:val="0"/>
      <w:marRight w:val="0"/>
      <w:marTop w:val="0"/>
      <w:marBottom w:val="0"/>
      <w:divBdr>
        <w:top w:val="none" w:sz="0" w:space="0" w:color="auto"/>
        <w:left w:val="none" w:sz="0" w:space="0" w:color="auto"/>
        <w:bottom w:val="none" w:sz="0" w:space="0" w:color="auto"/>
        <w:right w:val="none" w:sz="0" w:space="0" w:color="auto"/>
      </w:divBdr>
    </w:div>
    <w:div w:id="357973618">
      <w:bodyDiv w:val="1"/>
      <w:marLeft w:val="0"/>
      <w:marRight w:val="0"/>
      <w:marTop w:val="0"/>
      <w:marBottom w:val="0"/>
      <w:divBdr>
        <w:top w:val="none" w:sz="0" w:space="0" w:color="auto"/>
        <w:left w:val="none" w:sz="0" w:space="0" w:color="auto"/>
        <w:bottom w:val="none" w:sz="0" w:space="0" w:color="auto"/>
        <w:right w:val="none" w:sz="0" w:space="0" w:color="auto"/>
      </w:divBdr>
    </w:div>
    <w:div w:id="487668131">
      <w:bodyDiv w:val="1"/>
      <w:marLeft w:val="0"/>
      <w:marRight w:val="0"/>
      <w:marTop w:val="0"/>
      <w:marBottom w:val="0"/>
      <w:divBdr>
        <w:top w:val="none" w:sz="0" w:space="0" w:color="auto"/>
        <w:left w:val="none" w:sz="0" w:space="0" w:color="auto"/>
        <w:bottom w:val="none" w:sz="0" w:space="0" w:color="auto"/>
        <w:right w:val="none" w:sz="0" w:space="0" w:color="auto"/>
      </w:divBdr>
    </w:div>
    <w:div w:id="517931128">
      <w:bodyDiv w:val="1"/>
      <w:marLeft w:val="0"/>
      <w:marRight w:val="0"/>
      <w:marTop w:val="0"/>
      <w:marBottom w:val="0"/>
      <w:divBdr>
        <w:top w:val="none" w:sz="0" w:space="0" w:color="auto"/>
        <w:left w:val="none" w:sz="0" w:space="0" w:color="auto"/>
        <w:bottom w:val="none" w:sz="0" w:space="0" w:color="auto"/>
        <w:right w:val="none" w:sz="0" w:space="0" w:color="auto"/>
      </w:divBdr>
    </w:div>
    <w:div w:id="525752024">
      <w:bodyDiv w:val="1"/>
      <w:marLeft w:val="0"/>
      <w:marRight w:val="0"/>
      <w:marTop w:val="0"/>
      <w:marBottom w:val="0"/>
      <w:divBdr>
        <w:top w:val="none" w:sz="0" w:space="0" w:color="auto"/>
        <w:left w:val="none" w:sz="0" w:space="0" w:color="auto"/>
        <w:bottom w:val="none" w:sz="0" w:space="0" w:color="auto"/>
        <w:right w:val="none" w:sz="0" w:space="0" w:color="auto"/>
      </w:divBdr>
    </w:div>
    <w:div w:id="565997548">
      <w:bodyDiv w:val="1"/>
      <w:marLeft w:val="0"/>
      <w:marRight w:val="0"/>
      <w:marTop w:val="0"/>
      <w:marBottom w:val="0"/>
      <w:divBdr>
        <w:top w:val="none" w:sz="0" w:space="0" w:color="auto"/>
        <w:left w:val="none" w:sz="0" w:space="0" w:color="auto"/>
        <w:bottom w:val="none" w:sz="0" w:space="0" w:color="auto"/>
        <w:right w:val="none" w:sz="0" w:space="0" w:color="auto"/>
      </w:divBdr>
    </w:div>
    <w:div w:id="572620420">
      <w:bodyDiv w:val="1"/>
      <w:marLeft w:val="0"/>
      <w:marRight w:val="0"/>
      <w:marTop w:val="0"/>
      <w:marBottom w:val="0"/>
      <w:divBdr>
        <w:top w:val="none" w:sz="0" w:space="0" w:color="auto"/>
        <w:left w:val="none" w:sz="0" w:space="0" w:color="auto"/>
        <w:bottom w:val="none" w:sz="0" w:space="0" w:color="auto"/>
        <w:right w:val="none" w:sz="0" w:space="0" w:color="auto"/>
      </w:divBdr>
    </w:div>
    <w:div w:id="576790405">
      <w:bodyDiv w:val="1"/>
      <w:marLeft w:val="0"/>
      <w:marRight w:val="0"/>
      <w:marTop w:val="0"/>
      <w:marBottom w:val="0"/>
      <w:divBdr>
        <w:top w:val="none" w:sz="0" w:space="0" w:color="auto"/>
        <w:left w:val="none" w:sz="0" w:space="0" w:color="auto"/>
        <w:bottom w:val="none" w:sz="0" w:space="0" w:color="auto"/>
        <w:right w:val="none" w:sz="0" w:space="0" w:color="auto"/>
      </w:divBdr>
    </w:div>
    <w:div w:id="587543434">
      <w:bodyDiv w:val="1"/>
      <w:marLeft w:val="0"/>
      <w:marRight w:val="0"/>
      <w:marTop w:val="0"/>
      <w:marBottom w:val="0"/>
      <w:divBdr>
        <w:top w:val="none" w:sz="0" w:space="0" w:color="auto"/>
        <w:left w:val="none" w:sz="0" w:space="0" w:color="auto"/>
        <w:bottom w:val="none" w:sz="0" w:space="0" w:color="auto"/>
        <w:right w:val="none" w:sz="0" w:space="0" w:color="auto"/>
      </w:divBdr>
    </w:div>
    <w:div w:id="631836120">
      <w:bodyDiv w:val="1"/>
      <w:marLeft w:val="0"/>
      <w:marRight w:val="0"/>
      <w:marTop w:val="0"/>
      <w:marBottom w:val="0"/>
      <w:divBdr>
        <w:top w:val="none" w:sz="0" w:space="0" w:color="auto"/>
        <w:left w:val="none" w:sz="0" w:space="0" w:color="auto"/>
        <w:bottom w:val="none" w:sz="0" w:space="0" w:color="auto"/>
        <w:right w:val="none" w:sz="0" w:space="0" w:color="auto"/>
      </w:divBdr>
    </w:div>
    <w:div w:id="639455702">
      <w:bodyDiv w:val="1"/>
      <w:marLeft w:val="0"/>
      <w:marRight w:val="0"/>
      <w:marTop w:val="0"/>
      <w:marBottom w:val="0"/>
      <w:divBdr>
        <w:top w:val="none" w:sz="0" w:space="0" w:color="auto"/>
        <w:left w:val="none" w:sz="0" w:space="0" w:color="auto"/>
        <w:bottom w:val="none" w:sz="0" w:space="0" w:color="auto"/>
        <w:right w:val="none" w:sz="0" w:space="0" w:color="auto"/>
      </w:divBdr>
    </w:div>
    <w:div w:id="671757814">
      <w:bodyDiv w:val="1"/>
      <w:marLeft w:val="0"/>
      <w:marRight w:val="0"/>
      <w:marTop w:val="0"/>
      <w:marBottom w:val="0"/>
      <w:divBdr>
        <w:top w:val="none" w:sz="0" w:space="0" w:color="auto"/>
        <w:left w:val="none" w:sz="0" w:space="0" w:color="auto"/>
        <w:bottom w:val="none" w:sz="0" w:space="0" w:color="auto"/>
        <w:right w:val="none" w:sz="0" w:space="0" w:color="auto"/>
      </w:divBdr>
    </w:div>
    <w:div w:id="674190908">
      <w:bodyDiv w:val="1"/>
      <w:marLeft w:val="0"/>
      <w:marRight w:val="0"/>
      <w:marTop w:val="0"/>
      <w:marBottom w:val="0"/>
      <w:divBdr>
        <w:top w:val="none" w:sz="0" w:space="0" w:color="auto"/>
        <w:left w:val="none" w:sz="0" w:space="0" w:color="auto"/>
        <w:bottom w:val="none" w:sz="0" w:space="0" w:color="auto"/>
        <w:right w:val="none" w:sz="0" w:space="0" w:color="auto"/>
      </w:divBdr>
    </w:div>
    <w:div w:id="700396292">
      <w:bodyDiv w:val="1"/>
      <w:marLeft w:val="0"/>
      <w:marRight w:val="0"/>
      <w:marTop w:val="0"/>
      <w:marBottom w:val="0"/>
      <w:divBdr>
        <w:top w:val="none" w:sz="0" w:space="0" w:color="auto"/>
        <w:left w:val="none" w:sz="0" w:space="0" w:color="auto"/>
        <w:bottom w:val="none" w:sz="0" w:space="0" w:color="auto"/>
        <w:right w:val="none" w:sz="0" w:space="0" w:color="auto"/>
      </w:divBdr>
    </w:div>
    <w:div w:id="768545195">
      <w:bodyDiv w:val="1"/>
      <w:marLeft w:val="0"/>
      <w:marRight w:val="0"/>
      <w:marTop w:val="0"/>
      <w:marBottom w:val="0"/>
      <w:divBdr>
        <w:top w:val="none" w:sz="0" w:space="0" w:color="auto"/>
        <w:left w:val="none" w:sz="0" w:space="0" w:color="auto"/>
        <w:bottom w:val="none" w:sz="0" w:space="0" w:color="auto"/>
        <w:right w:val="none" w:sz="0" w:space="0" w:color="auto"/>
      </w:divBdr>
    </w:div>
    <w:div w:id="786580142">
      <w:bodyDiv w:val="1"/>
      <w:marLeft w:val="0"/>
      <w:marRight w:val="0"/>
      <w:marTop w:val="0"/>
      <w:marBottom w:val="0"/>
      <w:divBdr>
        <w:top w:val="none" w:sz="0" w:space="0" w:color="auto"/>
        <w:left w:val="none" w:sz="0" w:space="0" w:color="auto"/>
        <w:bottom w:val="none" w:sz="0" w:space="0" w:color="auto"/>
        <w:right w:val="none" w:sz="0" w:space="0" w:color="auto"/>
      </w:divBdr>
    </w:div>
    <w:div w:id="790241823">
      <w:bodyDiv w:val="1"/>
      <w:marLeft w:val="0"/>
      <w:marRight w:val="0"/>
      <w:marTop w:val="0"/>
      <w:marBottom w:val="0"/>
      <w:divBdr>
        <w:top w:val="none" w:sz="0" w:space="0" w:color="auto"/>
        <w:left w:val="none" w:sz="0" w:space="0" w:color="auto"/>
        <w:bottom w:val="none" w:sz="0" w:space="0" w:color="auto"/>
        <w:right w:val="none" w:sz="0" w:space="0" w:color="auto"/>
      </w:divBdr>
    </w:div>
    <w:div w:id="791945272">
      <w:bodyDiv w:val="1"/>
      <w:marLeft w:val="0"/>
      <w:marRight w:val="0"/>
      <w:marTop w:val="0"/>
      <w:marBottom w:val="0"/>
      <w:divBdr>
        <w:top w:val="none" w:sz="0" w:space="0" w:color="auto"/>
        <w:left w:val="none" w:sz="0" w:space="0" w:color="auto"/>
        <w:bottom w:val="none" w:sz="0" w:space="0" w:color="auto"/>
        <w:right w:val="none" w:sz="0" w:space="0" w:color="auto"/>
      </w:divBdr>
    </w:div>
    <w:div w:id="793792593">
      <w:bodyDiv w:val="1"/>
      <w:marLeft w:val="0"/>
      <w:marRight w:val="0"/>
      <w:marTop w:val="0"/>
      <w:marBottom w:val="0"/>
      <w:divBdr>
        <w:top w:val="none" w:sz="0" w:space="0" w:color="auto"/>
        <w:left w:val="none" w:sz="0" w:space="0" w:color="auto"/>
        <w:bottom w:val="none" w:sz="0" w:space="0" w:color="auto"/>
        <w:right w:val="none" w:sz="0" w:space="0" w:color="auto"/>
      </w:divBdr>
    </w:div>
    <w:div w:id="824590859">
      <w:bodyDiv w:val="1"/>
      <w:marLeft w:val="0"/>
      <w:marRight w:val="0"/>
      <w:marTop w:val="0"/>
      <w:marBottom w:val="0"/>
      <w:divBdr>
        <w:top w:val="none" w:sz="0" w:space="0" w:color="auto"/>
        <w:left w:val="none" w:sz="0" w:space="0" w:color="auto"/>
        <w:bottom w:val="none" w:sz="0" w:space="0" w:color="auto"/>
        <w:right w:val="none" w:sz="0" w:space="0" w:color="auto"/>
      </w:divBdr>
    </w:div>
    <w:div w:id="841744704">
      <w:bodyDiv w:val="1"/>
      <w:marLeft w:val="0"/>
      <w:marRight w:val="0"/>
      <w:marTop w:val="0"/>
      <w:marBottom w:val="0"/>
      <w:divBdr>
        <w:top w:val="none" w:sz="0" w:space="0" w:color="auto"/>
        <w:left w:val="none" w:sz="0" w:space="0" w:color="auto"/>
        <w:bottom w:val="none" w:sz="0" w:space="0" w:color="auto"/>
        <w:right w:val="none" w:sz="0" w:space="0" w:color="auto"/>
      </w:divBdr>
    </w:div>
    <w:div w:id="878317690">
      <w:bodyDiv w:val="1"/>
      <w:marLeft w:val="0"/>
      <w:marRight w:val="0"/>
      <w:marTop w:val="0"/>
      <w:marBottom w:val="0"/>
      <w:divBdr>
        <w:top w:val="none" w:sz="0" w:space="0" w:color="auto"/>
        <w:left w:val="none" w:sz="0" w:space="0" w:color="auto"/>
        <w:bottom w:val="none" w:sz="0" w:space="0" w:color="auto"/>
        <w:right w:val="none" w:sz="0" w:space="0" w:color="auto"/>
      </w:divBdr>
    </w:div>
    <w:div w:id="886184026">
      <w:bodyDiv w:val="1"/>
      <w:marLeft w:val="0"/>
      <w:marRight w:val="0"/>
      <w:marTop w:val="0"/>
      <w:marBottom w:val="0"/>
      <w:divBdr>
        <w:top w:val="none" w:sz="0" w:space="0" w:color="auto"/>
        <w:left w:val="none" w:sz="0" w:space="0" w:color="auto"/>
        <w:bottom w:val="none" w:sz="0" w:space="0" w:color="auto"/>
        <w:right w:val="none" w:sz="0" w:space="0" w:color="auto"/>
      </w:divBdr>
    </w:div>
    <w:div w:id="896744209">
      <w:bodyDiv w:val="1"/>
      <w:marLeft w:val="0"/>
      <w:marRight w:val="0"/>
      <w:marTop w:val="0"/>
      <w:marBottom w:val="0"/>
      <w:divBdr>
        <w:top w:val="none" w:sz="0" w:space="0" w:color="auto"/>
        <w:left w:val="none" w:sz="0" w:space="0" w:color="auto"/>
        <w:bottom w:val="none" w:sz="0" w:space="0" w:color="auto"/>
        <w:right w:val="none" w:sz="0" w:space="0" w:color="auto"/>
      </w:divBdr>
    </w:div>
    <w:div w:id="904071468">
      <w:bodyDiv w:val="1"/>
      <w:marLeft w:val="0"/>
      <w:marRight w:val="0"/>
      <w:marTop w:val="0"/>
      <w:marBottom w:val="0"/>
      <w:divBdr>
        <w:top w:val="none" w:sz="0" w:space="0" w:color="auto"/>
        <w:left w:val="none" w:sz="0" w:space="0" w:color="auto"/>
        <w:bottom w:val="none" w:sz="0" w:space="0" w:color="auto"/>
        <w:right w:val="none" w:sz="0" w:space="0" w:color="auto"/>
      </w:divBdr>
    </w:div>
    <w:div w:id="955140377">
      <w:bodyDiv w:val="1"/>
      <w:marLeft w:val="0"/>
      <w:marRight w:val="0"/>
      <w:marTop w:val="0"/>
      <w:marBottom w:val="0"/>
      <w:divBdr>
        <w:top w:val="none" w:sz="0" w:space="0" w:color="auto"/>
        <w:left w:val="none" w:sz="0" w:space="0" w:color="auto"/>
        <w:bottom w:val="none" w:sz="0" w:space="0" w:color="auto"/>
        <w:right w:val="none" w:sz="0" w:space="0" w:color="auto"/>
      </w:divBdr>
    </w:div>
    <w:div w:id="959536837">
      <w:bodyDiv w:val="1"/>
      <w:marLeft w:val="0"/>
      <w:marRight w:val="0"/>
      <w:marTop w:val="0"/>
      <w:marBottom w:val="0"/>
      <w:divBdr>
        <w:top w:val="none" w:sz="0" w:space="0" w:color="auto"/>
        <w:left w:val="none" w:sz="0" w:space="0" w:color="auto"/>
        <w:bottom w:val="none" w:sz="0" w:space="0" w:color="auto"/>
        <w:right w:val="none" w:sz="0" w:space="0" w:color="auto"/>
      </w:divBdr>
    </w:div>
    <w:div w:id="974141300">
      <w:bodyDiv w:val="1"/>
      <w:marLeft w:val="0"/>
      <w:marRight w:val="0"/>
      <w:marTop w:val="0"/>
      <w:marBottom w:val="0"/>
      <w:divBdr>
        <w:top w:val="none" w:sz="0" w:space="0" w:color="auto"/>
        <w:left w:val="none" w:sz="0" w:space="0" w:color="auto"/>
        <w:bottom w:val="none" w:sz="0" w:space="0" w:color="auto"/>
        <w:right w:val="none" w:sz="0" w:space="0" w:color="auto"/>
      </w:divBdr>
    </w:div>
    <w:div w:id="978150698">
      <w:bodyDiv w:val="1"/>
      <w:marLeft w:val="0"/>
      <w:marRight w:val="0"/>
      <w:marTop w:val="0"/>
      <w:marBottom w:val="0"/>
      <w:divBdr>
        <w:top w:val="none" w:sz="0" w:space="0" w:color="auto"/>
        <w:left w:val="none" w:sz="0" w:space="0" w:color="auto"/>
        <w:bottom w:val="none" w:sz="0" w:space="0" w:color="auto"/>
        <w:right w:val="none" w:sz="0" w:space="0" w:color="auto"/>
      </w:divBdr>
    </w:div>
    <w:div w:id="989166611">
      <w:bodyDiv w:val="1"/>
      <w:marLeft w:val="0"/>
      <w:marRight w:val="0"/>
      <w:marTop w:val="0"/>
      <w:marBottom w:val="0"/>
      <w:divBdr>
        <w:top w:val="none" w:sz="0" w:space="0" w:color="auto"/>
        <w:left w:val="none" w:sz="0" w:space="0" w:color="auto"/>
        <w:bottom w:val="none" w:sz="0" w:space="0" w:color="auto"/>
        <w:right w:val="none" w:sz="0" w:space="0" w:color="auto"/>
      </w:divBdr>
    </w:div>
    <w:div w:id="991829160">
      <w:bodyDiv w:val="1"/>
      <w:marLeft w:val="0"/>
      <w:marRight w:val="0"/>
      <w:marTop w:val="0"/>
      <w:marBottom w:val="0"/>
      <w:divBdr>
        <w:top w:val="none" w:sz="0" w:space="0" w:color="auto"/>
        <w:left w:val="none" w:sz="0" w:space="0" w:color="auto"/>
        <w:bottom w:val="none" w:sz="0" w:space="0" w:color="auto"/>
        <w:right w:val="none" w:sz="0" w:space="0" w:color="auto"/>
      </w:divBdr>
    </w:div>
    <w:div w:id="1005478648">
      <w:bodyDiv w:val="1"/>
      <w:marLeft w:val="0"/>
      <w:marRight w:val="0"/>
      <w:marTop w:val="0"/>
      <w:marBottom w:val="0"/>
      <w:divBdr>
        <w:top w:val="none" w:sz="0" w:space="0" w:color="auto"/>
        <w:left w:val="none" w:sz="0" w:space="0" w:color="auto"/>
        <w:bottom w:val="none" w:sz="0" w:space="0" w:color="auto"/>
        <w:right w:val="none" w:sz="0" w:space="0" w:color="auto"/>
      </w:divBdr>
    </w:div>
    <w:div w:id="1011837169">
      <w:bodyDiv w:val="1"/>
      <w:marLeft w:val="0"/>
      <w:marRight w:val="0"/>
      <w:marTop w:val="0"/>
      <w:marBottom w:val="0"/>
      <w:divBdr>
        <w:top w:val="none" w:sz="0" w:space="0" w:color="auto"/>
        <w:left w:val="none" w:sz="0" w:space="0" w:color="auto"/>
        <w:bottom w:val="none" w:sz="0" w:space="0" w:color="auto"/>
        <w:right w:val="none" w:sz="0" w:space="0" w:color="auto"/>
      </w:divBdr>
    </w:div>
    <w:div w:id="1025866918">
      <w:bodyDiv w:val="1"/>
      <w:marLeft w:val="0"/>
      <w:marRight w:val="0"/>
      <w:marTop w:val="0"/>
      <w:marBottom w:val="0"/>
      <w:divBdr>
        <w:top w:val="none" w:sz="0" w:space="0" w:color="auto"/>
        <w:left w:val="none" w:sz="0" w:space="0" w:color="auto"/>
        <w:bottom w:val="none" w:sz="0" w:space="0" w:color="auto"/>
        <w:right w:val="none" w:sz="0" w:space="0" w:color="auto"/>
      </w:divBdr>
    </w:div>
    <w:div w:id="1025983555">
      <w:bodyDiv w:val="1"/>
      <w:marLeft w:val="0"/>
      <w:marRight w:val="0"/>
      <w:marTop w:val="0"/>
      <w:marBottom w:val="0"/>
      <w:divBdr>
        <w:top w:val="none" w:sz="0" w:space="0" w:color="auto"/>
        <w:left w:val="none" w:sz="0" w:space="0" w:color="auto"/>
        <w:bottom w:val="none" w:sz="0" w:space="0" w:color="auto"/>
        <w:right w:val="none" w:sz="0" w:space="0" w:color="auto"/>
      </w:divBdr>
    </w:div>
    <w:div w:id="1041710982">
      <w:bodyDiv w:val="1"/>
      <w:marLeft w:val="0"/>
      <w:marRight w:val="0"/>
      <w:marTop w:val="0"/>
      <w:marBottom w:val="0"/>
      <w:divBdr>
        <w:top w:val="none" w:sz="0" w:space="0" w:color="auto"/>
        <w:left w:val="none" w:sz="0" w:space="0" w:color="auto"/>
        <w:bottom w:val="none" w:sz="0" w:space="0" w:color="auto"/>
        <w:right w:val="none" w:sz="0" w:space="0" w:color="auto"/>
      </w:divBdr>
    </w:div>
    <w:div w:id="1053774657">
      <w:bodyDiv w:val="1"/>
      <w:marLeft w:val="0"/>
      <w:marRight w:val="0"/>
      <w:marTop w:val="0"/>
      <w:marBottom w:val="0"/>
      <w:divBdr>
        <w:top w:val="none" w:sz="0" w:space="0" w:color="auto"/>
        <w:left w:val="none" w:sz="0" w:space="0" w:color="auto"/>
        <w:bottom w:val="none" w:sz="0" w:space="0" w:color="auto"/>
        <w:right w:val="none" w:sz="0" w:space="0" w:color="auto"/>
      </w:divBdr>
    </w:div>
    <w:div w:id="1100180881">
      <w:bodyDiv w:val="1"/>
      <w:marLeft w:val="0"/>
      <w:marRight w:val="0"/>
      <w:marTop w:val="0"/>
      <w:marBottom w:val="0"/>
      <w:divBdr>
        <w:top w:val="none" w:sz="0" w:space="0" w:color="auto"/>
        <w:left w:val="none" w:sz="0" w:space="0" w:color="auto"/>
        <w:bottom w:val="none" w:sz="0" w:space="0" w:color="auto"/>
        <w:right w:val="none" w:sz="0" w:space="0" w:color="auto"/>
      </w:divBdr>
    </w:div>
    <w:div w:id="1120493846">
      <w:bodyDiv w:val="1"/>
      <w:marLeft w:val="0"/>
      <w:marRight w:val="0"/>
      <w:marTop w:val="0"/>
      <w:marBottom w:val="0"/>
      <w:divBdr>
        <w:top w:val="none" w:sz="0" w:space="0" w:color="auto"/>
        <w:left w:val="none" w:sz="0" w:space="0" w:color="auto"/>
        <w:bottom w:val="none" w:sz="0" w:space="0" w:color="auto"/>
        <w:right w:val="none" w:sz="0" w:space="0" w:color="auto"/>
      </w:divBdr>
    </w:div>
    <w:div w:id="1128428792">
      <w:bodyDiv w:val="1"/>
      <w:marLeft w:val="0"/>
      <w:marRight w:val="0"/>
      <w:marTop w:val="0"/>
      <w:marBottom w:val="0"/>
      <w:divBdr>
        <w:top w:val="none" w:sz="0" w:space="0" w:color="auto"/>
        <w:left w:val="none" w:sz="0" w:space="0" w:color="auto"/>
        <w:bottom w:val="none" w:sz="0" w:space="0" w:color="auto"/>
        <w:right w:val="none" w:sz="0" w:space="0" w:color="auto"/>
      </w:divBdr>
    </w:div>
    <w:div w:id="1133138524">
      <w:bodyDiv w:val="1"/>
      <w:marLeft w:val="0"/>
      <w:marRight w:val="0"/>
      <w:marTop w:val="0"/>
      <w:marBottom w:val="0"/>
      <w:divBdr>
        <w:top w:val="none" w:sz="0" w:space="0" w:color="auto"/>
        <w:left w:val="none" w:sz="0" w:space="0" w:color="auto"/>
        <w:bottom w:val="none" w:sz="0" w:space="0" w:color="auto"/>
        <w:right w:val="none" w:sz="0" w:space="0" w:color="auto"/>
      </w:divBdr>
    </w:div>
    <w:div w:id="1160535241">
      <w:bodyDiv w:val="1"/>
      <w:marLeft w:val="0"/>
      <w:marRight w:val="0"/>
      <w:marTop w:val="0"/>
      <w:marBottom w:val="0"/>
      <w:divBdr>
        <w:top w:val="none" w:sz="0" w:space="0" w:color="auto"/>
        <w:left w:val="none" w:sz="0" w:space="0" w:color="auto"/>
        <w:bottom w:val="none" w:sz="0" w:space="0" w:color="auto"/>
        <w:right w:val="none" w:sz="0" w:space="0" w:color="auto"/>
      </w:divBdr>
    </w:div>
    <w:div w:id="1162353923">
      <w:bodyDiv w:val="1"/>
      <w:marLeft w:val="0"/>
      <w:marRight w:val="0"/>
      <w:marTop w:val="0"/>
      <w:marBottom w:val="0"/>
      <w:divBdr>
        <w:top w:val="none" w:sz="0" w:space="0" w:color="auto"/>
        <w:left w:val="none" w:sz="0" w:space="0" w:color="auto"/>
        <w:bottom w:val="none" w:sz="0" w:space="0" w:color="auto"/>
        <w:right w:val="none" w:sz="0" w:space="0" w:color="auto"/>
      </w:divBdr>
    </w:div>
    <w:div w:id="1201016926">
      <w:bodyDiv w:val="1"/>
      <w:marLeft w:val="0"/>
      <w:marRight w:val="0"/>
      <w:marTop w:val="0"/>
      <w:marBottom w:val="0"/>
      <w:divBdr>
        <w:top w:val="none" w:sz="0" w:space="0" w:color="auto"/>
        <w:left w:val="none" w:sz="0" w:space="0" w:color="auto"/>
        <w:bottom w:val="none" w:sz="0" w:space="0" w:color="auto"/>
        <w:right w:val="none" w:sz="0" w:space="0" w:color="auto"/>
      </w:divBdr>
    </w:div>
    <w:div w:id="1264608165">
      <w:bodyDiv w:val="1"/>
      <w:marLeft w:val="0"/>
      <w:marRight w:val="0"/>
      <w:marTop w:val="0"/>
      <w:marBottom w:val="0"/>
      <w:divBdr>
        <w:top w:val="none" w:sz="0" w:space="0" w:color="auto"/>
        <w:left w:val="none" w:sz="0" w:space="0" w:color="auto"/>
        <w:bottom w:val="none" w:sz="0" w:space="0" w:color="auto"/>
        <w:right w:val="none" w:sz="0" w:space="0" w:color="auto"/>
      </w:divBdr>
    </w:div>
    <w:div w:id="1267736461">
      <w:bodyDiv w:val="1"/>
      <w:marLeft w:val="0"/>
      <w:marRight w:val="0"/>
      <w:marTop w:val="0"/>
      <w:marBottom w:val="0"/>
      <w:divBdr>
        <w:top w:val="none" w:sz="0" w:space="0" w:color="auto"/>
        <w:left w:val="none" w:sz="0" w:space="0" w:color="auto"/>
        <w:bottom w:val="none" w:sz="0" w:space="0" w:color="auto"/>
        <w:right w:val="none" w:sz="0" w:space="0" w:color="auto"/>
      </w:divBdr>
    </w:div>
    <w:div w:id="1284263342">
      <w:bodyDiv w:val="1"/>
      <w:marLeft w:val="0"/>
      <w:marRight w:val="0"/>
      <w:marTop w:val="0"/>
      <w:marBottom w:val="0"/>
      <w:divBdr>
        <w:top w:val="none" w:sz="0" w:space="0" w:color="auto"/>
        <w:left w:val="none" w:sz="0" w:space="0" w:color="auto"/>
        <w:bottom w:val="none" w:sz="0" w:space="0" w:color="auto"/>
        <w:right w:val="none" w:sz="0" w:space="0" w:color="auto"/>
      </w:divBdr>
    </w:div>
    <w:div w:id="1305937165">
      <w:bodyDiv w:val="1"/>
      <w:marLeft w:val="0"/>
      <w:marRight w:val="0"/>
      <w:marTop w:val="0"/>
      <w:marBottom w:val="0"/>
      <w:divBdr>
        <w:top w:val="none" w:sz="0" w:space="0" w:color="auto"/>
        <w:left w:val="none" w:sz="0" w:space="0" w:color="auto"/>
        <w:bottom w:val="none" w:sz="0" w:space="0" w:color="auto"/>
        <w:right w:val="none" w:sz="0" w:space="0" w:color="auto"/>
      </w:divBdr>
    </w:div>
    <w:div w:id="1306203272">
      <w:bodyDiv w:val="1"/>
      <w:marLeft w:val="0"/>
      <w:marRight w:val="0"/>
      <w:marTop w:val="0"/>
      <w:marBottom w:val="0"/>
      <w:divBdr>
        <w:top w:val="none" w:sz="0" w:space="0" w:color="auto"/>
        <w:left w:val="none" w:sz="0" w:space="0" w:color="auto"/>
        <w:bottom w:val="none" w:sz="0" w:space="0" w:color="auto"/>
        <w:right w:val="none" w:sz="0" w:space="0" w:color="auto"/>
      </w:divBdr>
    </w:div>
    <w:div w:id="1329332305">
      <w:bodyDiv w:val="1"/>
      <w:marLeft w:val="0"/>
      <w:marRight w:val="0"/>
      <w:marTop w:val="0"/>
      <w:marBottom w:val="0"/>
      <w:divBdr>
        <w:top w:val="none" w:sz="0" w:space="0" w:color="auto"/>
        <w:left w:val="none" w:sz="0" w:space="0" w:color="auto"/>
        <w:bottom w:val="none" w:sz="0" w:space="0" w:color="auto"/>
        <w:right w:val="none" w:sz="0" w:space="0" w:color="auto"/>
      </w:divBdr>
    </w:div>
    <w:div w:id="1332373090">
      <w:bodyDiv w:val="1"/>
      <w:marLeft w:val="0"/>
      <w:marRight w:val="0"/>
      <w:marTop w:val="0"/>
      <w:marBottom w:val="0"/>
      <w:divBdr>
        <w:top w:val="none" w:sz="0" w:space="0" w:color="auto"/>
        <w:left w:val="none" w:sz="0" w:space="0" w:color="auto"/>
        <w:bottom w:val="none" w:sz="0" w:space="0" w:color="auto"/>
        <w:right w:val="none" w:sz="0" w:space="0" w:color="auto"/>
      </w:divBdr>
    </w:div>
    <w:div w:id="1351951198">
      <w:bodyDiv w:val="1"/>
      <w:marLeft w:val="0"/>
      <w:marRight w:val="0"/>
      <w:marTop w:val="0"/>
      <w:marBottom w:val="0"/>
      <w:divBdr>
        <w:top w:val="none" w:sz="0" w:space="0" w:color="auto"/>
        <w:left w:val="none" w:sz="0" w:space="0" w:color="auto"/>
        <w:bottom w:val="none" w:sz="0" w:space="0" w:color="auto"/>
        <w:right w:val="none" w:sz="0" w:space="0" w:color="auto"/>
      </w:divBdr>
    </w:div>
    <w:div w:id="1366324279">
      <w:bodyDiv w:val="1"/>
      <w:marLeft w:val="0"/>
      <w:marRight w:val="0"/>
      <w:marTop w:val="0"/>
      <w:marBottom w:val="0"/>
      <w:divBdr>
        <w:top w:val="none" w:sz="0" w:space="0" w:color="auto"/>
        <w:left w:val="none" w:sz="0" w:space="0" w:color="auto"/>
        <w:bottom w:val="none" w:sz="0" w:space="0" w:color="auto"/>
        <w:right w:val="none" w:sz="0" w:space="0" w:color="auto"/>
      </w:divBdr>
    </w:div>
    <w:div w:id="1377970711">
      <w:bodyDiv w:val="1"/>
      <w:marLeft w:val="0"/>
      <w:marRight w:val="0"/>
      <w:marTop w:val="0"/>
      <w:marBottom w:val="0"/>
      <w:divBdr>
        <w:top w:val="none" w:sz="0" w:space="0" w:color="auto"/>
        <w:left w:val="none" w:sz="0" w:space="0" w:color="auto"/>
        <w:bottom w:val="none" w:sz="0" w:space="0" w:color="auto"/>
        <w:right w:val="none" w:sz="0" w:space="0" w:color="auto"/>
      </w:divBdr>
    </w:div>
    <w:div w:id="1425610214">
      <w:bodyDiv w:val="1"/>
      <w:marLeft w:val="0"/>
      <w:marRight w:val="0"/>
      <w:marTop w:val="0"/>
      <w:marBottom w:val="0"/>
      <w:divBdr>
        <w:top w:val="none" w:sz="0" w:space="0" w:color="auto"/>
        <w:left w:val="none" w:sz="0" w:space="0" w:color="auto"/>
        <w:bottom w:val="none" w:sz="0" w:space="0" w:color="auto"/>
        <w:right w:val="none" w:sz="0" w:space="0" w:color="auto"/>
      </w:divBdr>
    </w:div>
    <w:div w:id="1441951790">
      <w:bodyDiv w:val="1"/>
      <w:marLeft w:val="0"/>
      <w:marRight w:val="0"/>
      <w:marTop w:val="0"/>
      <w:marBottom w:val="0"/>
      <w:divBdr>
        <w:top w:val="none" w:sz="0" w:space="0" w:color="auto"/>
        <w:left w:val="none" w:sz="0" w:space="0" w:color="auto"/>
        <w:bottom w:val="none" w:sz="0" w:space="0" w:color="auto"/>
        <w:right w:val="none" w:sz="0" w:space="0" w:color="auto"/>
      </w:divBdr>
    </w:div>
    <w:div w:id="1452281719">
      <w:bodyDiv w:val="1"/>
      <w:marLeft w:val="0"/>
      <w:marRight w:val="0"/>
      <w:marTop w:val="0"/>
      <w:marBottom w:val="0"/>
      <w:divBdr>
        <w:top w:val="none" w:sz="0" w:space="0" w:color="auto"/>
        <w:left w:val="none" w:sz="0" w:space="0" w:color="auto"/>
        <w:bottom w:val="none" w:sz="0" w:space="0" w:color="auto"/>
        <w:right w:val="none" w:sz="0" w:space="0" w:color="auto"/>
      </w:divBdr>
    </w:div>
    <w:div w:id="1463885554">
      <w:bodyDiv w:val="1"/>
      <w:marLeft w:val="0"/>
      <w:marRight w:val="0"/>
      <w:marTop w:val="0"/>
      <w:marBottom w:val="0"/>
      <w:divBdr>
        <w:top w:val="none" w:sz="0" w:space="0" w:color="auto"/>
        <w:left w:val="none" w:sz="0" w:space="0" w:color="auto"/>
        <w:bottom w:val="none" w:sz="0" w:space="0" w:color="auto"/>
        <w:right w:val="none" w:sz="0" w:space="0" w:color="auto"/>
      </w:divBdr>
    </w:div>
    <w:div w:id="1504979561">
      <w:bodyDiv w:val="1"/>
      <w:marLeft w:val="0"/>
      <w:marRight w:val="0"/>
      <w:marTop w:val="0"/>
      <w:marBottom w:val="0"/>
      <w:divBdr>
        <w:top w:val="none" w:sz="0" w:space="0" w:color="auto"/>
        <w:left w:val="none" w:sz="0" w:space="0" w:color="auto"/>
        <w:bottom w:val="none" w:sz="0" w:space="0" w:color="auto"/>
        <w:right w:val="none" w:sz="0" w:space="0" w:color="auto"/>
      </w:divBdr>
    </w:div>
    <w:div w:id="1506481083">
      <w:bodyDiv w:val="1"/>
      <w:marLeft w:val="0"/>
      <w:marRight w:val="0"/>
      <w:marTop w:val="0"/>
      <w:marBottom w:val="0"/>
      <w:divBdr>
        <w:top w:val="none" w:sz="0" w:space="0" w:color="auto"/>
        <w:left w:val="none" w:sz="0" w:space="0" w:color="auto"/>
        <w:bottom w:val="none" w:sz="0" w:space="0" w:color="auto"/>
        <w:right w:val="none" w:sz="0" w:space="0" w:color="auto"/>
      </w:divBdr>
    </w:div>
    <w:div w:id="1555970432">
      <w:bodyDiv w:val="1"/>
      <w:marLeft w:val="0"/>
      <w:marRight w:val="0"/>
      <w:marTop w:val="0"/>
      <w:marBottom w:val="0"/>
      <w:divBdr>
        <w:top w:val="none" w:sz="0" w:space="0" w:color="auto"/>
        <w:left w:val="none" w:sz="0" w:space="0" w:color="auto"/>
        <w:bottom w:val="none" w:sz="0" w:space="0" w:color="auto"/>
        <w:right w:val="none" w:sz="0" w:space="0" w:color="auto"/>
      </w:divBdr>
    </w:div>
    <w:div w:id="1560936578">
      <w:bodyDiv w:val="1"/>
      <w:marLeft w:val="0"/>
      <w:marRight w:val="0"/>
      <w:marTop w:val="0"/>
      <w:marBottom w:val="0"/>
      <w:divBdr>
        <w:top w:val="none" w:sz="0" w:space="0" w:color="auto"/>
        <w:left w:val="none" w:sz="0" w:space="0" w:color="auto"/>
        <w:bottom w:val="none" w:sz="0" w:space="0" w:color="auto"/>
        <w:right w:val="none" w:sz="0" w:space="0" w:color="auto"/>
      </w:divBdr>
    </w:div>
    <w:div w:id="1581940501">
      <w:bodyDiv w:val="1"/>
      <w:marLeft w:val="0"/>
      <w:marRight w:val="0"/>
      <w:marTop w:val="0"/>
      <w:marBottom w:val="0"/>
      <w:divBdr>
        <w:top w:val="none" w:sz="0" w:space="0" w:color="auto"/>
        <w:left w:val="none" w:sz="0" w:space="0" w:color="auto"/>
        <w:bottom w:val="none" w:sz="0" w:space="0" w:color="auto"/>
        <w:right w:val="none" w:sz="0" w:space="0" w:color="auto"/>
      </w:divBdr>
    </w:div>
    <w:div w:id="1584997204">
      <w:bodyDiv w:val="1"/>
      <w:marLeft w:val="0"/>
      <w:marRight w:val="0"/>
      <w:marTop w:val="0"/>
      <w:marBottom w:val="0"/>
      <w:divBdr>
        <w:top w:val="none" w:sz="0" w:space="0" w:color="auto"/>
        <w:left w:val="none" w:sz="0" w:space="0" w:color="auto"/>
        <w:bottom w:val="none" w:sz="0" w:space="0" w:color="auto"/>
        <w:right w:val="none" w:sz="0" w:space="0" w:color="auto"/>
      </w:divBdr>
    </w:div>
    <w:div w:id="1592356375">
      <w:bodyDiv w:val="1"/>
      <w:marLeft w:val="0"/>
      <w:marRight w:val="0"/>
      <w:marTop w:val="0"/>
      <w:marBottom w:val="0"/>
      <w:divBdr>
        <w:top w:val="none" w:sz="0" w:space="0" w:color="auto"/>
        <w:left w:val="none" w:sz="0" w:space="0" w:color="auto"/>
        <w:bottom w:val="none" w:sz="0" w:space="0" w:color="auto"/>
        <w:right w:val="none" w:sz="0" w:space="0" w:color="auto"/>
      </w:divBdr>
    </w:div>
    <w:div w:id="1611627267">
      <w:bodyDiv w:val="1"/>
      <w:marLeft w:val="0"/>
      <w:marRight w:val="0"/>
      <w:marTop w:val="0"/>
      <w:marBottom w:val="0"/>
      <w:divBdr>
        <w:top w:val="none" w:sz="0" w:space="0" w:color="auto"/>
        <w:left w:val="none" w:sz="0" w:space="0" w:color="auto"/>
        <w:bottom w:val="none" w:sz="0" w:space="0" w:color="auto"/>
        <w:right w:val="none" w:sz="0" w:space="0" w:color="auto"/>
      </w:divBdr>
    </w:div>
    <w:div w:id="1620988910">
      <w:bodyDiv w:val="1"/>
      <w:marLeft w:val="0"/>
      <w:marRight w:val="0"/>
      <w:marTop w:val="0"/>
      <w:marBottom w:val="0"/>
      <w:divBdr>
        <w:top w:val="none" w:sz="0" w:space="0" w:color="auto"/>
        <w:left w:val="none" w:sz="0" w:space="0" w:color="auto"/>
        <w:bottom w:val="none" w:sz="0" w:space="0" w:color="auto"/>
        <w:right w:val="none" w:sz="0" w:space="0" w:color="auto"/>
      </w:divBdr>
    </w:div>
    <w:div w:id="1654792379">
      <w:bodyDiv w:val="1"/>
      <w:marLeft w:val="0"/>
      <w:marRight w:val="0"/>
      <w:marTop w:val="0"/>
      <w:marBottom w:val="0"/>
      <w:divBdr>
        <w:top w:val="none" w:sz="0" w:space="0" w:color="auto"/>
        <w:left w:val="none" w:sz="0" w:space="0" w:color="auto"/>
        <w:bottom w:val="none" w:sz="0" w:space="0" w:color="auto"/>
        <w:right w:val="none" w:sz="0" w:space="0" w:color="auto"/>
      </w:divBdr>
    </w:div>
    <w:div w:id="1662661465">
      <w:bodyDiv w:val="1"/>
      <w:marLeft w:val="0"/>
      <w:marRight w:val="0"/>
      <w:marTop w:val="0"/>
      <w:marBottom w:val="0"/>
      <w:divBdr>
        <w:top w:val="none" w:sz="0" w:space="0" w:color="auto"/>
        <w:left w:val="none" w:sz="0" w:space="0" w:color="auto"/>
        <w:bottom w:val="none" w:sz="0" w:space="0" w:color="auto"/>
        <w:right w:val="none" w:sz="0" w:space="0" w:color="auto"/>
      </w:divBdr>
    </w:div>
    <w:div w:id="1663119859">
      <w:bodyDiv w:val="1"/>
      <w:marLeft w:val="0"/>
      <w:marRight w:val="0"/>
      <w:marTop w:val="0"/>
      <w:marBottom w:val="0"/>
      <w:divBdr>
        <w:top w:val="none" w:sz="0" w:space="0" w:color="auto"/>
        <w:left w:val="none" w:sz="0" w:space="0" w:color="auto"/>
        <w:bottom w:val="none" w:sz="0" w:space="0" w:color="auto"/>
        <w:right w:val="none" w:sz="0" w:space="0" w:color="auto"/>
      </w:divBdr>
    </w:div>
    <w:div w:id="1673490755">
      <w:bodyDiv w:val="1"/>
      <w:marLeft w:val="0"/>
      <w:marRight w:val="0"/>
      <w:marTop w:val="0"/>
      <w:marBottom w:val="0"/>
      <w:divBdr>
        <w:top w:val="none" w:sz="0" w:space="0" w:color="auto"/>
        <w:left w:val="none" w:sz="0" w:space="0" w:color="auto"/>
        <w:bottom w:val="none" w:sz="0" w:space="0" w:color="auto"/>
        <w:right w:val="none" w:sz="0" w:space="0" w:color="auto"/>
      </w:divBdr>
    </w:div>
    <w:div w:id="1737362146">
      <w:bodyDiv w:val="1"/>
      <w:marLeft w:val="0"/>
      <w:marRight w:val="0"/>
      <w:marTop w:val="0"/>
      <w:marBottom w:val="0"/>
      <w:divBdr>
        <w:top w:val="none" w:sz="0" w:space="0" w:color="auto"/>
        <w:left w:val="none" w:sz="0" w:space="0" w:color="auto"/>
        <w:bottom w:val="none" w:sz="0" w:space="0" w:color="auto"/>
        <w:right w:val="none" w:sz="0" w:space="0" w:color="auto"/>
      </w:divBdr>
    </w:div>
    <w:div w:id="1768694796">
      <w:bodyDiv w:val="1"/>
      <w:marLeft w:val="0"/>
      <w:marRight w:val="0"/>
      <w:marTop w:val="0"/>
      <w:marBottom w:val="0"/>
      <w:divBdr>
        <w:top w:val="none" w:sz="0" w:space="0" w:color="auto"/>
        <w:left w:val="none" w:sz="0" w:space="0" w:color="auto"/>
        <w:bottom w:val="none" w:sz="0" w:space="0" w:color="auto"/>
        <w:right w:val="none" w:sz="0" w:space="0" w:color="auto"/>
      </w:divBdr>
    </w:div>
    <w:div w:id="1773430630">
      <w:bodyDiv w:val="1"/>
      <w:marLeft w:val="0"/>
      <w:marRight w:val="0"/>
      <w:marTop w:val="0"/>
      <w:marBottom w:val="0"/>
      <w:divBdr>
        <w:top w:val="none" w:sz="0" w:space="0" w:color="auto"/>
        <w:left w:val="none" w:sz="0" w:space="0" w:color="auto"/>
        <w:bottom w:val="none" w:sz="0" w:space="0" w:color="auto"/>
        <w:right w:val="none" w:sz="0" w:space="0" w:color="auto"/>
      </w:divBdr>
    </w:div>
    <w:div w:id="1773932344">
      <w:bodyDiv w:val="1"/>
      <w:marLeft w:val="0"/>
      <w:marRight w:val="0"/>
      <w:marTop w:val="0"/>
      <w:marBottom w:val="0"/>
      <w:divBdr>
        <w:top w:val="none" w:sz="0" w:space="0" w:color="auto"/>
        <w:left w:val="none" w:sz="0" w:space="0" w:color="auto"/>
        <w:bottom w:val="none" w:sz="0" w:space="0" w:color="auto"/>
        <w:right w:val="none" w:sz="0" w:space="0" w:color="auto"/>
      </w:divBdr>
    </w:div>
    <w:div w:id="1786852767">
      <w:bodyDiv w:val="1"/>
      <w:marLeft w:val="0"/>
      <w:marRight w:val="0"/>
      <w:marTop w:val="0"/>
      <w:marBottom w:val="0"/>
      <w:divBdr>
        <w:top w:val="none" w:sz="0" w:space="0" w:color="auto"/>
        <w:left w:val="none" w:sz="0" w:space="0" w:color="auto"/>
        <w:bottom w:val="none" w:sz="0" w:space="0" w:color="auto"/>
        <w:right w:val="none" w:sz="0" w:space="0" w:color="auto"/>
      </w:divBdr>
    </w:div>
    <w:div w:id="1799756772">
      <w:bodyDiv w:val="1"/>
      <w:marLeft w:val="0"/>
      <w:marRight w:val="0"/>
      <w:marTop w:val="0"/>
      <w:marBottom w:val="0"/>
      <w:divBdr>
        <w:top w:val="none" w:sz="0" w:space="0" w:color="auto"/>
        <w:left w:val="none" w:sz="0" w:space="0" w:color="auto"/>
        <w:bottom w:val="none" w:sz="0" w:space="0" w:color="auto"/>
        <w:right w:val="none" w:sz="0" w:space="0" w:color="auto"/>
      </w:divBdr>
    </w:div>
    <w:div w:id="1835488958">
      <w:bodyDiv w:val="1"/>
      <w:marLeft w:val="0"/>
      <w:marRight w:val="0"/>
      <w:marTop w:val="0"/>
      <w:marBottom w:val="0"/>
      <w:divBdr>
        <w:top w:val="none" w:sz="0" w:space="0" w:color="auto"/>
        <w:left w:val="none" w:sz="0" w:space="0" w:color="auto"/>
        <w:bottom w:val="none" w:sz="0" w:space="0" w:color="auto"/>
        <w:right w:val="none" w:sz="0" w:space="0" w:color="auto"/>
      </w:divBdr>
    </w:div>
    <w:div w:id="1836535921">
      <w:bodyDiv w:val="1"/>
      <w:marLeft w:val="0"/>
      <w:marRight w:val="0"/>
      <w:marTop w:val="0"/>
      <w:marBottom w:val="0"/>
      <w:divBdr>
        <w:top w:val="none" w:sz="0" w:space="0" w:color="auto"/>
        <w:left w:val="none" w:sz="0" w:space="0" w:color="auto"/>
        <w:bottom w:val="none" w:sz="0" w:space="0" w:color="auto"/>
        <w:right w:val="none" w:sz="0" w:space="0" w:color="auto"/>
      </w:divBdr>
    </w:div>
    <w:div w:id="1836604458">
      <w:bodyDiv w:val="1"/>
      <w:marLeft w:val="0"/>
      <w:marRight w:val="0"/>
      <w:marTop w:val="0"/>
      <w:marBottom w:val="0"/>
      <w:divBdr>
        <w:top w:val="none" w:sz="0" w:space="0" w:color="auto"/>
        <w:left w:val="none" w:sz="0" w:space="0" w:color="auto"/>
        <w:bottom w:val="none" w:sz="0" w:space="0" w:color="auto"/>
        <w:right w:val="none" w:sz="0" w:space="0" w:color="auto"/>
      </w:divBdr>
    </w:div>
    <w:div w:id="1865055988">
      <w:bodyDiv w:val="1"/>
      <w:marLeft w:val="0"/>
      <w:marRight w:val="0"/>
      <w:marTop w:val="0"/>
      <w:marBottom w:val="0"/>
      <w:divBdr>
        <w:top w:val="none" w:sz="0" w:space="0" w:color="auto"/>
        <w:left w:val="none" w:sz="0" w:space="0" w:color="auto"/>
        <w:bottom w:val="none" w:sz="0" w:space="0" w:color="auto"/>
        <w:right w:val="none" w:sz="0" w:space="0" w:color="auto"/>
      </w:divBdr>
    </w:div>
    <w:div w:id="1893538199">
      <w:bodyDiv w:val="1"/>
      <w:marLeft w:val="0"/>
      <w:marRight w:val="0"/>
      <w:marTop w:val="0"/>
      <w:marBottom w:val="0"/>
      <w:divBdr>
        <w:top w:val="none" w:sz="0" w:space="0" w:color="auto"/>
        <w:left w:val="none" w:sz="0" w:space="0" w:color="auto"/>
        <w:bottom w:val="none" w:sz="0" w:space="0" w:color="auto"/>
        <w:right w:val="none" w:sz="0" w:space="0" w:color="auto"/>
      </w:divBdr>
    </w:div>
    <w:div w:id="1904831150">
      <w:bodyDiv w:val="1"/>
      <w:marLeft w:val="0"/>
      <w:marRight w:val="0"/>
      <w:marTop w:val="0"/>
      <w:marBottom w:val="0"/>
      <w:divBdr>
        <w:top w:val="none" w:sz="0" w:space="0" w:color="auto"/>
        <w:left w:val="none" w:sz="0" w:space="0" w:color="auto"/>
        <w:bottom w:val="none" w:sz="0" w:space="0" w:color="auto"/>
        <w:right w:val="none" w:sz="0" w:space="0" w:color="auto"/>
      </w:divBdr>
    </w:div>
    <w:div w:id="1910454032">
      <w:bodyDiv w:val="1"/>
      <w:marLeft w:val="0"/>
      <w:marRight w:val="0"/>
      <w:marTop w:val="0"/>
      <w:marBottom w:val="0"/>
      <w:divBdr>
        <w:top w:val="none" w:sz="0" w:space="0" w:color="auto"/>
        <w:left w:val="none" w:sz="0" w:space="0" w:color="auto"/>
        <w:bottom w:val="none" w:sz="0" w:space="0" w:color="auto"/>
        <w:right w:val="none" w:sz="0" w:space="0" w:color="auto"/>
      </w:divBdr>
    </w:div>
    <w:div w:id="1914196394">
      <w:bodyDiv w:val="1"/>
      <w:marLeft w:val="0"/>
      <w:marRight w:val="0"/>
      <w:marTop w:val="0"/>
      <w:marBottom w:val="0"/>
      <w:divBdr>
        <w:top w:val="none" w:sz="0" w:space="0" w:color="auto"/>
        <w:left w:val="none" w:sz="0" w:space="0" w:color="auto"/>
        <w:bottom w:val="none" w:sz="0" w:space="0" w:color="auto"/>
        <w:right w:val="none" w:sz="0" w:space="0" w:color="auto"/>
      </w:divBdr>
    </w:div>
    <w:div w:id="1932276693">
      <w:bodyDiv w:val="1"/>
      <w:marLeft w:val="0"/>
      <w:marRight w:val="0"/>
      <w:marTop w:val="0"/>
      <w:marBottom w:val="0"/>
      <w:divBdr>
        <w:top w:val="none" w:sz="0" w:space="0" w:color="auto"/>
        <w:left w:val="none" w:sz="0" w:space="0" w:color="auto"/>
        <w:bottom w:val="none" w:sz="0" w:space="0" w:color="auto"/>
        <w:right w:val="none" w:sz="0" w:space="0" w:color="auto"/>
      </w:divBdr>
    </w:div>
    <w:div w:id="1952861005">
      <w:bodyDiv w:val="1"/>
      <w:marLeft w:val="0"/>
      <w:marRight w:val="0"/>
      <w:marTop w:val="0"/>
      <w:marBottom w:val="0"/>
      <w:divBdr>
        <w:top w:val="none" w:sz="0" w:space="0" w:color="auto"/>
        <w:left w:val="none" w:sz="0" w:space="0" w:color="auto"/>
        <w:bottom w:val="none" w:sz="0" w:space="0" w:color="auto"/>
        <w:right w:val="none" w:sz="0" w:space="0" w:color="auto"/>
      </w:divBdr>
    </w:div>
    <w:div w:id="1971933634">
      <w:bodyDiv w:val="1"/>
      <w:marLeft w:val="0"/>
      <w:marRight w:val="0"/>
      <w:marTop w:val="0"/>
      <w:marBottom w:val="0"/>
      <w:divBdr>
        <w:top w:val="none" w:sz="0" w:space="0" w:color="auto"/>
        <w:left w:val="none" w:sz="0" w:space="0" w:color="auto"/>
        <w:bottom w:val="none" w:sz="0" w:space="0" w:color="auto"/>
        <w:right w:val="none" w:sz="0" w:space="0" w:color="auto"/>
      </w:divBdr>
    </w:div>
    <w:div w:id="1973825037">
      <w:bodyDiv w:val="1"/>
      <w:marLeft w:val="0"/>
      <w:marRight w:val="0"/>
      <w:marTop w:val="0"/>
      <w:marBottom w:val="0"/>
      <w:divBdr>
        <w:top w:val="none" w:sz="0" w:space="0" w:color="auto"/>
        <w:left w:val="none" w:sz="0" w:space="0" w:color="auto"/>
        <w:bottom w:val="none" w:sz="0" w:space="0" w:color="auto"/>
        <w:right w:val="none" w:sz="0" w:space="0" w:color="auto"/>
      </w:divBdr>
    </w:div>
    <w:div w:id="1986086999">
      <w:bodyDiv w:val="1"/>
      <w:marLeft w:val="0"/>
      <w:marRight w:val="0"/>
      <w:marTop w:val="0"/>
      <w:marBottom w:val="0"/>
      <w:divBdr>
        <w:top w:val="none" w:sz="0" w:space="0" w:color="auto"/>
        <w:left w:val="none" w:sz="0" w:space="0" w:color="auto"/>
        <w:bottom w:val="none" w:sz="0" w:space="0" w:color="auto"/>
        <w:right w:val="none" w:sz="0" w:space="0" w:color="auto"/>
      </w:divBdr>
    </w:div>
    <w:div w:id="1990748939">
      <w:bodyDiv w:val="1"/>
      <w:marLeft w:val="0"/>
      <w:marRight w:val="0"/>
      <w:marTop w:val="0"/>
      <w:marBottom w:val="0"/>
      <w:divBdr>
        <w:top w:val="none" w:sz="0" w:space="0" w:color="auto"/>
        <w:left w:val="none" w:sz="0" w:space="0" w:color="auto"/>
        <w:bottom w:val="none" w:sz="0" w:space="0" w:color="auto"/>
        <w:right w:val="none" w:sz="0" w:space="0" w:color="auto"/>
      </w:divBdr>
    </w:div>
    <w:div w:id="2002081499">
      <w:bodyDiv w:val="1"/>
      <w:marLeft w:val="0"/>
      <w:marRight w:val="0"/>
      <w:marTop w:val="0"/>
      <w:marBottom w:val="0"/>
      <w:divBdr>
        <w:top w:val="none" w:sz="0" w:space="0" w:color="auto"/>
        <w:left w:val="none" w:sz="0" w:space="0" w:color="auto"/>
        <w:bottom w:val="none" w:sz="0" w:space="0" w:color="auto"/>
        <w:right w:val="none" w:sz="0" w:space="0" w:color="auto"/>
      </w:divBdr>
    </w:div>
    <w:div w:id="2083596000">
      <w:bodyDiv w:val="1"/>
      <w:marLeft w:val="0"/>
      <w:marRight w:val="0"/>
      <w:marTop w:val="0"/>
      <w:marBottom w:val="0"/>
      <w:divBdr>
        <w:top w:val="none" w:sz="0" w:space="0" w:color="auto"/>
        <w:left w:val="none" w:sz="0" w:space="0" w:color="auto"/>
        <w:bottom w:val="none" w:sz="0" w:space="0" w:color="auto"/>
        <w:right w:val="none" w:sz="0" w:space="0" w:color="auto"/>
      </w:divBdr>
    </w:div>
    <w:div w:id="2101752104">
      <w:bodyDiv w:val="1"/>
      <w:marLeft w:val="0"/>
      <w:marRight w:val="0"/>
      <w:marTop w:val="0"/>
      <w:marBottom w:val="0"/>
      <w:divBdr>
        <w:top w:val="none" w:sz="0" w:space="0" w:color="auto"/>
        <w:left w:val="none" w:sz="0" w:space="0" w:color="auto"/>
        <w:bottom w:val="none" w:sz="0" w:space="0" w:color="auto"/>
        <w:right w:val="none" w:sz="0" w:space="0" w:color="auto"/>
      </w:divBdr>
    </w:div>
    <w:div w:id="2125808261">
      <w:bodyDiv w:val="1"/>
      <w:marLeft w:val="0"/>
      <w:marRight w:val="0"/>
      <w:marTop w:val="0"/>
      <w:marBottom w:val="0"/>
      <w:divBdr>
        <w:top w:val="none" w:sz="0" w:space="0" w:color="auto"/>
        <w:left w:val="none" w:sz="0" w:space="0" w:color="auto"/>
        <w:bottom w:val="none" w:sz="0" w:space="0" w:color="auto"/>
        <w:right w:val="none" w:sz="0" w:space="0" w:color="auto"/>
      </w:divBdr>
    </w:div>
    <w:div w:id="2126390041">
      <w:bodyDiv w:val="1"/>
      <w:marLeft w:val="0"/>
      <w:marRight w:val="0"/>
      <w:marTop w:val="0"/>
      <w:marBottom w:val="0"/>
      <w:divBdr>
        <w:top w:val="none" w:sz="0" w:space="0" w:color="auto"/>
        <w:left w:val="none" w:sz="0" w:space="0" w:color="auto"/>
        <w:bottom w:val="none" w:sz="0" w:space="0" w:color="auto"/>
        <w:right w:val="none" w:sz="0" w:space="0" w:color="auto"/>
      </w:divBdr>
    </w:div>
    <w:div w:id="2146775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consultant"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низ</c:v>
                </c:pt>
              </c:strCache>
            </c:strRef>
          </c:tx>
          <c:invertIfNegative val="0"/>
          <c:cat>
            <c:strRef>
              <c:f>Лист1!$A$2:$A$4</c:f>
              <c:strCache>
                <c:ptCount val="3"/>
                <c:pt idx="0">
                  <c:v>сентябрь</c:v>
                </c:pt>
                <c:pt idx="1">
                  <c:v>январь</c:v>
                </c:pt>
                <c:pt idx="2">
                  <c:v>май</c:v>
                </c:pt>
              </c:strCache>
            </c:strRef>
          </c:cat>
          <c:val>
            <c:numRef>
              <c:f>Лист1!$B$2:$B$4</c:f>
              <c:numCache>
                <c:formatCode>General</c:formatCode>
                <c:ptCount val="3"/>
                <c:pt idx="0">
                  <c:v>7</c:v>
                </c:pt>
              </c:numCache>
            </c:numRef>
          </c:val>
          <c:extLst xmlns:c16r2="http://schemas.microsoft.com/office/drawing/2015/06/chart">
            <c:ext xmlns:c16="http://schemas.microsoft.com/office/drawing/2014/chart" uri="{C3380CC4-5D6E-409C-BE32-E72D297353CC}">
              <c16:uniqueId val="{00000000-505D-432A-A77D-6E750345B6AF}"/>
            </c:ext>
          </c:extLst>
        </c:ser>
        <c:ser>
          <c:idx val="1"/>
          <c:order val="1"/>
          <c:tx>
            <c:strRef>
              <c:f>Лист1!$C$1</c:f>
              <c:strCache>
                <c:ptCount val="1"/>
                <c:pt idx="0">
                  <c:v>н.с</c:v>
                </c:pt>
              </c:strCache>
            </c:strRef>
          </c:tx>
          <c:invertIfNegative val="0"/>
          <c:cat>
            <c:strRef>
              <c:f>Лист1!$A$2:$A$4</c:f>
              <c:strCache>
                <c:ptCount val="3"/>
                <c:pt idx="0">
                  <c:v>сентябрь</c:v>
                </c:pt>
                <c:pt idx="1">
                  <c:v>январь</c:v>
                </c:pt>
                <c:pt idx="2">
                  <c:v>май</c:v>
                </c:pt>
              </c:strCache>
            </c:strRef>
          </c:cat>
          <c:val>
            <c:numRef>
              <c:f>Лист1!$C$2:$C$4</c:f>
              <c:numCache>
                <c:formatCode>General</c:formatCode>
                <c:ptCount val="3"/>
                <c:pt idx="0">
                  <c:v>53</c:v>
                </c:pt>
              </c:numCache>
            </c:numRef>
          </c:val>
          <c:extLst xmlns:c16r2="http://schemas.microsoft.com/office/drawing/2015/06/chart">
            <c:ext xmlns:c16="http://schemas.microsoft.com/office/drawing/2014/chart" uri="{C3380CC4-5D6E-409C-BE32-E72D297353CC}">
              <c16:uniqueId val="{00000001-505D-432A-A77D-6E750345B6AF}"/>
            </c:ext>
          </c:extLst>
        </c:ser>
        <c:ser>
          <c:idx val="2"/>
          <c:order val="2"/>
          <c:tx>
            <c:strRef>
              <c:f>Лист1!$D$1</c:f>
              <c:strCache>
                <c:ptCount val="1"/>
                <c:pt idx="0">
                  <c:v>ср</c:v>
                </c:pt>
              </c:strCache>
            </c:strRef>
          </c:tx>
          <c:invertIfNegative val="0"/>
          <c:cat>
            <c:strRef>
              <c:f>Лист1!$A$2:$A$4</c:f>
              <c:strCache>
                <c:ptCount val="3"/>
                <c:pt idx="0">
                  <c:v>сентябрь</c:v>
                </c:pt>
                <c:pt idx="1">
                  <c:v>январь</c:v>
                </c:pt>
                <c:pt idx="2">
                  <c:v>май</c:v>
                </c:pt>
              </c:strCache>
            </c:strRef>
          </c:cat>
          <c:val>
            <c:numRef>
              <c:f>Лист1!$D$2:$D$4</c:f>
              <c:numCache>
                <c:formatCode>General</c:formatCode>
                <c:ptCount val="3"/>
                <c:pt idx="0">
                  <c:v>33</c:v>
                </c:pt>
              </c:numCache>
            </c:numRef>
          </c:val>
          <c:extLst xmlns:c16r2="http://schemas.microsoft.com/office/drawing/2015/06/chart">
            <c:ext xmlns:c16="http://schemas.microsoft.com/office/drawing/2014/chart" uri="{C3380CC4-5D6E-409C-BE32-E72D297353CC}">
              <c16:uniqueId val="{00000002-505D-432A-A77D-6E750345B6AF}"/>
            </c:ext>
          </c:extLst>
        </c:ser>
        <c:ser>
          <c:idx val="3"/>
          <c:order val="3"/>
          <c:tx>
            <c:strRef>
              <c:f>Лист1!$E$1</c:f>
              <c:strCache>
                <c:ptCount val="1"/>
                <c:pt idx="0">
                  <c:v>выс</c:v>
                </c:pt>
              </c:strCache>
            </c:strRef>
          </c:tx>
          <c:invertIfNegative val="0"/>
          <c:cat>
            <c:strRef>
              <c:f>Лист1!$A$2:$A$4</c:f>
              <c:strCache>
                <c:ptCount val="3"/>
                <c:pt idx="0">
                  <c:v>сентябрь</c:v>
                </c:pt>
                <c:pt idx="1">
                  <c:v>январь</c:v>
                </c:pt>
                <c:pt idx="2">
                  <c:v>май</c:v>
                </c:pt>
              </c:strCache>
            </c:strRef>
          </c:cat>
          <c:val>
            <c:numRef>
              <c:f>Лист1!$E$2:$E$4</c:f>
              <c:numCache>
                <c:formatCode>General</c:formatCode>
                <c:ptCount val="3"/>
              </c:numCache>
            </c:numRef>
          </c:val>
          <c:extLst xmlns:c16r2="http://schemas.microsoft.com/office/drawing/2015/06/chart">
            <c:ext xmlns:c16="http://schemas.microsoft.com/office/drawing/2014/chart" uri="{C3380CC4-5D6E-409C-BE32-E72D297353CC}">
              <c16:uniqueId val="{00000003-505D-432A-A77D-6E750345B6AF}"/>
            </c:ext>
          </c:extLst>
        </c:ser>
        <c:dLbls>
          <c:showLegendKey val="0"/>
          <c:showVal val="0"/>
          <c:showCatName val="0"/>
          <c:showSerName val="0"/>
          <c:showPercent val="0"/>
          <c:showBubbleSize val="0"/>
        </c:dLbls>
        <c:gapWidth val="150"/>
        <c:axId val="526823000"/>
        <c:axId val="526823784"/>
      </c:barChart>
      <c:catAx>
        <c:axId val="526823000"/>
        <c:scaling>
          <c:orientation val="minMax"/>
        </c:scaling>
        <c:delete val="0"/>
        <c:axPos val="b"/>
        <c:numFmt formatCode="General" sourceLinked="0"/>
        <c:majorTickMark val="out"/>
        <c:minorTickMark val="none"/>
        <c:tickLblPos val="nextTo"/>
        <c:crossAx val="526823784"/>
        <c:crosses val="autoZero"/>
        <c:auto val="1"/>
        <c:lblAlgn val="ctr"/>
        <c:lblOffset val="100"/>
        <c:noMultiLvlLbl val="0"/>
      </c:catAx>
      <c:valAx>
        <c:axId val="526823784"/>
        <c:scaling>
          <c:orientation val="minMax"/>
        </c:scaling>
        <c:delete val="0"/>
        <c:axPos val="l"/>
        <c:majorGridlines/>
        <c:numFmt formatCode="General" sourceLinked="1"/>
        <c:majorTickMark val="out"/>
        <c:minorTickMark val="none"/>
        <c:tickLblPos val="nextTo"/>
        <c:crossAx val="52682300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604436893521089"/>
          <c:y val="0.19880281093895522"/>
          <c:w val="0.68531336454564806"/>
          <c:h val="0.50863742032245973"/>
        </c:manualLayout>
      </c:layout>
      <c:lineChart>
        <c:grouping val="standard"/>
        <c:varyColors val="0"/>
        <c:ser>
          <c:idx val="0"/>
          <c:order val="0"/>
          <c:tx>
            <c:strRef>
              <c:f>Лист1!$B$1</c:f>
              <c:strCache>
                <c:ptCount val="1"/>
                <c:pt idx="0">
                  <c:v>Ряд 1</c:v>
                </c:pt>
              </c:strCache>
            </c:strRef>
          </c:tx>
          <c:marker>
            <c:symbol val="none"/>
          </c:marker>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Лист1!$B$2:$B$11</c:f>
              <c:numCache>
                <c:formatCode>General</c:formatCode>
                <c:ptCount val="10"/>
                <c:pt idx="6">
                  <c:v>0</c:v>
                </c:pt>
              </c:numCache>
            </c:numRef>
          </c:val>
          <c:smooth val="0"/>
          <c:extLst xmlns:c16r2="http://schemas.microsoft.com/office/drawing/2015/06/chart">
            <c:ext xmlns:c16="http://schemas.microsoft.com/office/drawing/2014/chart" uri="{C3380CC4-5D6E-409C-BE32-E72D297353CC}">
              <c16:uniqueId val="{00000000-A0D0-4433-B779-254604AD02D7}"/>
            </c:ext>
          </c:extLst>
        </c:ser>
        <c:dLbls>
          <c:showLegendKey val="0"/>
          <c:showVal val="0"/>
          <c:showCatName val="0"/>
          <c:showSerName val="0"/>
          <c:showPercent val="0"/>
          <c:showBubbleSize val="0"/>
        </c:dLbls>
        <c:smooth val="0"/>
        <c:axId val="526824960"/>
        <c:axId val="526825744"/>
      </c:lineChart>
      <c:catAx>
        <c:axId val="526824960"/>
        <c:scaling>
          <c:orientation val="minMax"/>
        </c:scaling>
        <c:delete val="0"/>
        <c:axPos val="b"/>
        <c:numFmt formatCode="General" sourceLinked="1"/>
        <c:majorTickMark val="out"/>
        <c:minorTickMark val="none"/>
        <c:tickLblPos val="nextTo"/>
        <c:crossAx val="526825744"/>
        <c:crosses val="autoZero"/>
        <c:auto val="1"/>
        <c:lblAlgn val="ctr"/>
        <c:lblOffset val="100"/>
        <c:noMultiLvlLbl val="0"/>
      </c:catAx>
      <c:valAx>
        <c:axId val="526825744"/>
        <c:scaling>
          <c:orientation val="minMax"/>
        </c:scaling>
        <c:delete val="1"/>
        <c:axPos val="l"/>
        <c:majorGridlines/>
        <c:numFmt formatCode="General" sourceLinked="1"/>
        <c:majorTickMark val="out"/>
        <c:minorTickMark val="none"/>
        <c:tickLblPos val="none"/>
        <c:crossAx val="526824960"/>
        <c:crosses val="autoZero"/>
        <c:crossBetween val="between"/>
      </c:valAx>
      <c:spPr>
        <a:noFill/>
        <a:ln w="25400">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0BB8B-8F2F-41D8-8C47-40F6F6969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2892</TotalTime>
  <Pages>119</Pages>
  <Words>49600</Words>
  <Characters>282722</Characters>
  <Application>Microsoft Office Word</Application>
  <DocSecurity>0</DocSecurity>
  <Lines>2356</Lines>
  <Paragraphs>663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dc:creator>
  <cp:lastModifiedBy>Пользователь Windows</cp:lastModifiedBy>
  <cp:revision>64</cp:revision>
  <cp:lastPrinted>2024-09-28T17:29:00Z</cp:lastPrinted>
  <dcterms:created xsi:type="dcterms:W3CDTF">2019-09-09T13:01:00Z</dcterms:created>
  <dcterms:modified xsi:type="dcterms:W3CDTF">2024-10-01T05:20:00Z</dcterms:modified>
</cp:coreProperties>
</file>